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81C265" w14:textId="74D73554" w:rsidR="00B823E0" w:rsidRDefault="00B823E0" w:rsidP="00B823E0">
      <w:pPr>
        <w:pStyle w:val="GPTitulo1"/>
        <w:spacing w:before="0" w:after="0" w:line="360" w:lineRule="auto"/>
        <w:jc w:val="both"/>
        <w:rPr>
          <w:sz w:val="22"/>
          <w:szCs w:val="22"/>
          <w:lang w:val="es-PE"/>
        </w:rPr>
      </w:pPr>
      <w:bookmarkStart w:id="0" w:name="_Toc167512165"/>
    </w:p>
    <w:tbl>
      <w:tblPr>
        <w:tblStyle w:val="Tablaconcuadrcula"/>
        <w:tblW w:w="0" w:type="auto"/>
        <w:tblLook w:val="04A0" w:firstRow="1" w:lastRow="0" w:firstColumn="1" w:lastColumn="0" w:noHBand="0" w:noVBand="1"/>
      </w:tblPr>
      <w:tblGrid>
        <w:gridCol w:w="5959"/>
        <w:gridCol w:w="2536"/>
      </w:tblGrid>
      <w:tr w:rsidR="00841182" w14:paraId="7BA9FF3C" w14:textId="77777777" w:rsidTr="00277E1A">
        <w:trPr>
          <w:trHeight w:val="1119"/>
        </w:trPr>
        <w:tc>
          <w:tcPr>
            <w:tcW w:w="5959" w:type="dxa"/>
            <w:tcBorders>
              <w:top w:val="single" w:sz="4" w:space="0" w:color="auto"/>
              <w:left w:val="single" w:sz="4" w:space="0" w:color="auto"/>
              <w:bottom w:val="single" w:sz="4" w:space="0" w:color="auto"/>
              <w:right w:val="single" w:sz="4" w:space="0" w:color="auto"/>
            </w:tcBorders>
            <w:vAlign w:val="center"/>
            <w:hideMark/>
          </w:tcPr>
          <w:bookmarkEnd w:id="0"/>
          <w:p w14:paraId="76A0ED9B" w14:textId="77777777" w:rsidR="00841182" w:rsidRPr="00C83574" w:rsidRDefault="00841182" w:rsidP="00277E1A">
            <w:pPr>
              <w:jc w:val="center"/>
              <w:rPr>
                <w:rFonts w:cs="Arial"/>
                <w:b/>
                <w:sz w:val="18"/>
                <w:szCs w:val="18"/>
              </w:rPr>
            </w:pPr>
            <w:r w:rsidRPr="00C83574">
              <w:rPr>
                <w:rFonts w:cs="Arial"/>
                <w:b/>
                <w:sz w:val="18"/>
                <w:szCs w:val="18"/>
              </w:rPr>
              <w:t>Contraloría General de la República</w:t>
            </w:r>
          </w:p>
          <w:p w14:paraId="16C8486D" w14:textId="77777777" w:rsidR="00841182" w:rsidRPr="00C83574" w:rsidRDefault="00841182" w:rsidP="00277E1A">
            <w:pPr>
              <w:jc w:val="center"/>
              <w:rPr>
                <w:rFonts w:cs="Arial"/>
                <w:b/>
                <w:sz w:val="18"/>
                <w:szCs w:val="18"/>
              </w:rPr>
            </w:pPr>
            <w:r w:rsidRPr="00C83574">
              <w:rPr>
                <w:rFonts w:cs="Arial"/>
                <w:b/>
                <w:sz w:val="18"/>
                <w:szCs w:val="18"/>
              </w:rPr>
              <w:t>GESTION DEL CICLO DE VIDA DEL SOFTWARE</w:t>
            </w:r>
          </w:p>
        </w:tc>
        <w:tc>
          <w:tcPr>
            <w:tcW w:w="2536" w:type="dxa"/>
            <w:tcBorders>
              <w:top w:val="single" w:sz="4" w:space="0" w:color="auto"/>
              <w:left w:val="single" w:sz="4" w:space="0" w:color="auto"/>
              <w:bottom w:val="single" w:sz="4" w:space="0" w:color="auto"/>
              <w:right w:val="single" w:sz="4" w:space="0" w:color="auto"/>
            </w:tcBorders>
            <w:vAlign w:val="center"/>
            <w:hideMark/>
          </w:tcPr>
          <w:p w14:paraId="1C8F2D7B" w14:textId="77777777" w:rsidR="00841182" w:rsidRDefault="00841182" w:rsidP="00277E1A">
            <w:pPr>
              <w:jc w:val="right"/>
              <w:rPr>
                <w:rFonts w:cs="Arial"/>
                <w:b/>
                <w:sz w:val="18"/>
                <w:szCs w:val="18"/>
              </w:rPr>
            </w:pPr>
            <w:r w:rsidRPr="002E2587">
              <w:rPr>
                <w:rFonts w:cs="Arial"/>
                <w:b/>
                <w:sz w:val="18"/>
                <w:szCs w:val="18"/>
              </w:rPr>
              <w:t>Código: F-DES-GTI-07</w:t>
            </w:r>
          </w:p>
          <w:p w14:paraId="3BD07DC8" w14:textId="77777777" w:rsidR="00841182" w:rsidRDefault="00841182" w:rsidP="00277E1A">
            <w:pPr>
              <w:jc w:val="right"/>
              <w:rPr>
                <w:rFonts w:cs="Arial"/>
                <w:b/>
                <w:sz w:val="18"/>
                <w:szCs w:val="18"/>
              </w:rPr>
            </w:pPr>
            <w:r>
              <w:rPr>
                <w:rFonts w:cs="Arial"/>
                <w:b/>
                <w:sz w:val="18"/>
                <w:szCs w:val="18"/>
              </w:rPr>
              <w:t>Vigencia: 01/10/2015</w:t>
            </w:r>
          </w:p>
          <w:p w14:paraId="4876410A" w14:textId="77777777" w:rsidR="00841182" w:rsidRDefault="00841182" w:rsidP="00277E1A">
            <w:pPr>
              <w:jc w:val="right"/>
              <w:rPr>
                <w:rFonts w:cs="Arial"/>
                <w:b/>
                <w:sz w:val="18"/>
                <w:szCs w:val="18"/>
              </w:rPr>
            </w:pPr>
            <w:r>
              <w:rPr>
                <w:rFonts w:cs="Arial"/>
                <w:b/>
                <w:sz w:val="18"/>
                <w:szCs w:val="18"/>
              </w:rPr>
              <w:t>Versión: 1.0</w:t>
            </w:r>
          </w:p>
        </w:tc>
      </w:tr>
      <w:tr w:rsidR="00841182" w14:paraId="2C322B94" w14:textId="77777777" w:rsidTr="00277E1A">
        <w:trPr>
          <w:trHeight w:val="9184"/>
        </w:trPr>
        <w:tc>
          <w:tcPr>
            <w:tcW w:w="8495" w:type="dxa"/>
            <w:gridSpan w:val="2"/>
            <w:tcBorders>
              <w:top w:val="single" w:sz="4" w:space="0" w:color="auto"/>
              <w:left w:val="single" w:sz="4" w:space="0" w:color="auto"/>
              <w:bottom w:val="single" w:sz="4" w:space="0" w:color="auto"/>
              <w:right w:val="single" w:sz="4" w:space="0" w:color="auto"/>
            </w:tcBorders>
          </w:tcPr>
          <w:p w14:paraId="43B1A27F" w14:textId="77777777" w:rsidR="00841182" w:rsidRPr="00C83574" w:rsidRDefault="00841182" w:rsidP="00277E1A">
            <w:pPr>
              <w:jc w:val="center"/>
              <w:rPr>
                <w:rFonts w:ascii="Arial Black" w:hAnsi="Arial Black" w:cs="Arial"/>
                <w:b/>
                <w:sz w:val="18"/>
                <w:szCs w:val="18"/>
              </w:rPr>
            </w:pPr>
          </w:p>
          <w:p w14:paraId="10B3CC2A" w14:textId="77777777" w:rsidR="00841182" w:rsidRPr="00C83574" w:rsidRDefault="00841182" w:rsidP="00277E1A">
            <w:pPr>
              <w:jc w:val="center"/>
              <w:rPr>
                <w:rFonts w:ascii="Arial Black" w:hAnsi="Arial Black" w:cs="Arial"/>
                <w:b/>
                <w:sz w:val="18"/>
                <w:szCs w:val="18"/>
              </w:rPr>
            </w:pPr>
          </w:p>
          <w:p w14:paraId="5CAC1B8E" w14:textId="77777777" w:rsidR="00841182" w:rsidRPr="00C83574" w:rsidRDefault="00841182" w:rsidP="00277E1A">
            <w:pPr>
              <w:jc w:val="center"/>
              <w:rPr>
                <w:rFonts w:ascii="Arial Black" w:hAnsi="Arial Black" w:cs="Arial"/>
                <w:b/>
                <w:sz w:val="18"/>
                <w:szCs w:val="18"/>
              </w:rPr>
            </w:pPr>
          </w:p>
          <w:p w14:paraId="51AA0E8C" w14:textId="77777777" w:rsidR="00841182" w:rsidRPr="00C83574" w:rsidRDefault="00841182" w:rsidP="00277E1A">
            <w:pPr>
              <w:jc w:val="center"/>
              <w:rPr>
                <w:rFonts w:ascii="Arial Black" w:hAnsi="Arial Black" w:cs="Arial"/>
                <w:b/>
                <w:sz w:val="18"/>
                <w:szCs w:val="18"/>
              </w:rPr>
            </w:pPr>
          </w:p>
          <w:p w14:paraId="03FCE349" w14:textId="77777777" w:rsidR="00841182" w:rsidRPr="00C83574" w:rsidRDefault="00841182" w:rsidP="00277E1A">
            <w:pPr>
              <w:jc w:val="center"/>
              <w:rPr>
                <w:rFonts w:ascii="Arial Black" w:hAnsi="Arial Black" w:cs="Arial"/>
                <w:b/>
                <w:sz w:val="18"/>
                <w:szCs w:val="18"/>
              </w:rPr>
            </w:pPr>
            <w:r w:rsidRPr="00C83574">
              <w:rPr>
                <w:rFonts w:cs="Arial"/>
                <w:noProof/>
                <w:sz w:val="18"/>
                <w:szCs w:val="18"/>
                <w:lang w:val="en-US"/>
              </w:rPr>
              <w:drawing>
                <wp:inline distT="0" distB="0" distL="0" distR="0" wp14:anchorId="1BBE844A" wp14:editId="76E5D535">
                  <wp:extent cx="1342390" cy="1389380"/>
                  <wp:effectExtent l="0" t="0" r="0" b="1270"/>
                  <wp:docPr id="696" name="Imagen 696" descr="Descripción: contral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6" descr="Descripción: contraloria"/>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42390" cy="1389380"/>
                          </a:xfrm>
                          <a:prstGeom prst="rect">
                            <a:avLst/>
                          </a:prstGeom>
                          <a:noFill/>
                          <a:ln>
                            <a:noFill/>
                          </a:ln>
                        </pic:spPr>
                      </pic:pic>
                    </a:graphicData>
                  </a:graphic>
                </wp:inline>
              </w:drawing>
            </w:r>
          </w:p>
          <w:p w14:paraId="17A81381" w14:textId="77777777" w:rsidR="00841182" w:rsidRPr="00C83574" w:rsidRDefault="00841182" w:rsidP="00277E1A">
            <w:pPr>
              <w:jc w:val="center"/>
              <w:rPr>
                <w:rFonts w:ascii="Arial Black" w:hAnsi="Arial Black" w:cs="Arial"/>
                <w:b/>
                <w:sz w:val="18"/>
                <w:szCs w:val="18"/>
              </w:rPr>
            </w:pPr>
          </w:p>
          <w:p w14:paraId="2601073E" w14:textId="77777777" w:rsidR="00841182" w:rsidRPr="00C83574" w:rsidRDefault="00841182" w:rsidP="00277E1A">
            <w:pPr>
              <w:jc w:val="center"/>
              <w:rPr>
                <w:rFonts w:ascii="Arial Black" w:hAnsi="Arial Black" w:cs="Arial"/>
                <w:b/>
                <w:sz w:val="18"/>
                <w:szCs w:val="18"/>
              </w:rPr>
            </w:pPr>
          </w:p>
          <w:p w14:paraId="107FA507" w14:textId="77777777" w:rsidR="00841182" w:rsidRPr="001C0BA9" w:rsidRDefault="00841182" w:rsidP="00277E1A">
            <w:pPr>
              <w:jc w:val="center"/>
              <w:rPr>
                <w:rFonts w:ascii="Arial Black" w:hAnsi="Arial Black" w:cs="Arial"/>
                <w:b/>
                <w:sz w:val="32"/>
                <w:szCs w:val="18"/>
              </w:rPr>
            </w:pPr>
            <w:r w:rsidRPr="001C0BA9">
              <w:rPr>
                <w:rFonts w:ascii="Arial Black" w:hAnsi="Arial Black" w:cs="Arial"/>
                <w:b/>
                <w:sz w:val="32"/>
                <w:szCs w:val="18"/>
              </w:rPr>
              <w:t xml:space="preserve">SISTEMA </w:t>
            </w:r>
            <w:r>
              <w:rPr>
                <w:rFonts w:ascii="Arial Black" w:hAnsi="Arial Black" w:cs="Arial"/>
                <w:b/>
                <w:sz w:val="32"/>
                <w:szCs w:val="18"/>
              </w:rPr>
              <w:t>INTEGRADO DE LOS SERVICIOS DE CONTROL GUBERNAMENTAL - SISCO</w:t>
            </w:r>
          </w:p>
          <w:p w14:paraId="0BEAA64F" w14:textId="77777777" w:rsidR="00841182" w:rsidRDefault="00841182" w:rsidP="00277E1A">
            <w:pPr>
              <w:jc w:val="center"/>
              <w:rPr>
                <w:rFonts w:ascii="Arial Black" w:hAnsi="Arial Black" w:cs="Arial"/>
                <w:b/>
                <w:sz w:val="18"/>
                <w:szCs w:val="18"/>
              </w:rPr>
            </w:pPr>
          </w:p>
          <w:p w14:paraId="43FAD0FB" w14:textId="77777777" w:rsidR="00841182" w:rsidRPr="00C83574" w:rsidRDefault="00841182" w:rsidP="00277E1A">
            <w:pPr>
              <w:jc w:val="center"/>
              <w:rPr>
                <w:rFonts w:ascii="Arial Black" w:hAnsi="Arial Black" w:cs="Arial"/>
                <w:b/>
                <w:sz w:val="18"/>
                <w:szCs w:val="18"/>
              </w:rPr>
            </w:pPr>
          </w:p>
          <w:p w14:paraId="08301470" w14:textId="34A72FF0" w:rsidR="00841182" w:rsidRDefault="00562282" w:rsidP="00277E1A">
            <w:pPr>
              <w:jc w:val="center"/>
              <w:rPr>
                <w:rFonts w:ascii="Arial Black" w:hAnsi="Arial Black" w:cs="Arial"/>
                <w:b/>
                <w:sz w:val="28"/>
                <w:szCs w:val="18"/>
              </w:rPr>
            </w:pPr>
            <w:r w:rsidRPr="001C0BA9">
              <w:rPr>
                <w:rFonts w:ascii="Arial Black" w:hAnsi="Arial Black" w:cs="Arial"/>
                <w:b/>
                <w:sz w:val="28"/>
                <w:szCs w:val="18"/>
              </w:rPr>
              <w:t>MANUAL</w:t>
            </w:r>
            <w:r>
              <w:rPr>
                <w:rFonts w:ascii="Arial Black" w:hAnsi="Arial Black" w:cs="Arial"/>
                <w:b/>
                <w:sz w:val="28"/>
                <w:szCs w:val="18"/>
              </w:rPr>
              <w:t xml:space="preserve"> DE USUARIO DEL ROL:</w:t>
            </w:r>
            <w:r w:rsidRPr="001C0BA9">
              <w:rPr>
                <w:rFonts w:ascii="Arial Black" w:hAnsi="Arial Black" w:cs="Arial"/>
                <w:b/>
                <w:sz w:val="28"/>
                <w:szCs w:val="18"/>
              </w:rPr>
              <w:t xml:space="preserve"> </w:t>
            </w:r>
            <w:r w:rsidRPr="00562282">
              <w:rPr>
                <w:rFonts w:ascii="Arial Black" w:hAnsi="Arial Black" w:cs="Arial"/>
                <w:b/>
                <w:sz w:val="28"/>
                <w:szCs w:val="18"/>
              </w:rPr>
              <w:t>JEFE / GERENTE DE PLANEAMIENTO</w:t>
            </w:r>
            <w:r w:rsidRPr="00562282">
              <w:rPr>
                <w:rFonts w:ascii="Arial Black" w:hAnsi="Arial Black" w:cs="Arial"/>
                <w:b/>
                <w:sz w:val="28"/>
                <w:szCs w:val="18"/>
              </w:rPr>
              <w:t xml:space="preserve"> </w:t>
            </w:r>
            <w:r w:rsidR="00841182">
              <w:rPr>
                <w:rFonts w:ascii="Arial Black" w:hAnsi="Arial Black" w:cs="Arial"/>
                <w:b/>
                <w:sz w:val="28"/>
                <w:szCs w:val="18"/>
              </w:rPr>
              <w:t>DEL SUBSISTEMA DE PLANEAMIENTO DE SERVICIOS DE CONTROL – PSC</w:t>
            </w:r>
          </w:p>
          <w:p w14:paraId="378CCBB4" w14:textId="77777777" w:rsidR="00841182" w:rsidRDefault="00841182" w:rsidP="00277E1A">
            <w:pPr>
              <w:jc w:val="center"/>
              <w:rPr>
                <w:rFonts w:ascii="Arial Black" w:hAnsi="Arial Black" w:cs="Arial"/>
                <w:b/>
                <w:sz w:val="28"/>
                <w:szCs w:val="18"/>
              </w:rPr>
            </w:pPr>
          </w:p>
          <w:p w14:paraId="2F6F8904" w14:textId="77777777" w:rsidR="00841182" w:rsidRDefault="00841182" w:rsidP="00277E1A">
            <w:pPr>
              <w:jc w:val="center"/>
              <w:rPr>
                <w:rFonts w:ascii="Arial Black" w:hAnsi="Arial Black" w:cs="Arial"/>
                <w:b/>
                <w:sz w:val="28"/>
                <w:szCs w:val="18"/>
              </w:rPr>
            </w:pPr>
          </w:p>
          <w:p w14:paraId="64E82303" w14:textId="77777777" w:rsidR="00841182" w:rsidRDefault="00841182" w:rsidP="00277E1A">
            <w:pPr>
              <w:jc w:val="center"/>
              <w:rPr>
                <w:rFonts w:ascii="Arial Black" w:hAnsi="Arial Black" w:cs="Arial"/>
                <w:b/>
                <w:sz w:val="28"/>
                <w:szCs w:val="18"/>
              </w:rPr>
            </w:pPr>
            <w:r>
              <w:rPr>
                <w:rFonts w:ascii="Arial Black" w:hAnsi="Arial Black" w:cs="Arial"/>
                <w:b/>
                <w:sz w:val="28"/>
                <w:szCs w:val="18"/>
              </w:rPr>
              <w:t xml:space="preserve">GERENCIA DE TECNOLOGÍAS DE INFORMACIÓN </w:t>
            </w:r>
          </w:p>
          <w:p w14:paraId="38940BA6" w14:textId="77777777" w:rsidR="00841182" w:rsidRDefault="00841182" w:rsidP="00277E1A">
            <w:pPr>
              <w:jc w:val="center"/>
              <w:rPr>
                <w:rFonts w:ascii="Arial Black" w:hAnsi="Arial Black" w:cs="Arial"/>
                <w:b/>
                <w:sz w:val="28"/>
                <w:szCs w:val="18"/>
              </w:rPr>
            </w:pPr>
          </w:p>
          <w:p w14:paraId="228FA5D0" w14:textId="77777777" w:rsidR="00841182" w:rsidRPr="001C0BA9" w:rsidRDefault="00841182" w:rsidP="00277E1A">
            <w:pPr>
              <w:jc w:val="center"/>
              <w:rPr>
                <w:rFonts w:ascii="Arial Black" w:hAnsi="Arial Black" w:cs="Arial"/>
                <w:b/>
                <w:sz w:val="28"/>
                <w:szCs w:val="18"/>
              </w:rPr>
            </w:pPr>
          </w:p>
          <w:p w14:paraId="7BD8F37A" w14:textId="77777777" w:rsidR="00841182" w:rsidRPr="00C83574" w:rsidRDefault="00841182" w:rsidP="00277E1A">
            <w:pPr>
              <w:rPr>
                <w:rFonts w:cs="Arial"/>
                <w:b/>
                <w:sz w:val="18"/>
                <w:szCs w:val="18"/>
              </w:rPr>
            </w:pPr>
          </w:p>
          <w:p w14:paraId="4D018422" w14:textId="77777777" w:rsidR="00841182" w:rsidRPr="00C83574" w:rsidRDefault="00841182" w:rsidP="00277E1A">
            <w:pPr>
              <w:rPr>
                <w:rFonts w:cs="Arial"/>
                <w:b/>
                <w:sz w:val="18"/>
                <w:szCs w:val="18"/>
              </w:rPr>
            </w:pPr>
          </w:p>
          <w:p w14:paraId="4E36ED15" w14:textId="77777777" w:rsidR="00841182" w:rsidRPr="00C83574" w:rsidRDefault="00841182" w:rsidP="00277E1A">
            <w:pPr>
              <w:rPr>
                <w:rFonts w:cs="Arial"/>
                <w:b/>
                <w:sz w:val="18"/>
                <w:szCs w:val="18"/>
              </w:rPr>
            </w:pPr>
          </w:p>
        </w:tc>
      </w:tr>
    </w:tbl>
    <w:p w14:paraId="1D1B2FFE" w14:textId="77777777" w:rsidR="00841182" w:rsidRDefault="00841182" w:rsidP="008E2E2B">
      <w:pPr>
        <w:jc w:val="left"/>
        <w:rPr>
          <w:rFonts w:eastAsia="Arial" w:cs="Arial"/>
          <w:b/>
          <w:bCs/>
          <w:szCs w:val="22"/>
          <w:lang w:val="es-MX" w:eastAsia="ja-JP"/>
        </w:rPr>
      </w:pPr>
      <w:bookmarkStart w:id="1" w:name="_Toc110965469"/>
      <w:bookmarkStart w:id="2" w:name="_Toc110966816"/>
      <w:bookmarkStart w:id="3" w:name="_Toc111025546"/>
      <w:bookmarkStart w:id="4" w:name="_Toc111025653"/>
      <w:bookmarkStart w:id="5" w:name="_Toc111025760"/>
      <w:bookmarkStart w:id="6" w:name="_Toc111025879"/>
      <w:bookmarkStart w:id="7" w:name="_Toc111025992"/>
      <w:bookmarkStart w:id="8" w:name="_Toc111026212"/>
      <w:bookmarkStart w:id="9" w:name="_Toc111026322"/>
      <w:bookmarkStart w:id="10" w:name="_Toc111026438"/>
      <w:bookmarkStart w:id="11" w:name="_Toc111026554"/>
      <w:bookmarkStart w:id="12" w:name="_Toc110965470"/>
      <w:bookmarkStart w:id="13" w:name="_Toc110966817"/>
      <w:bookmarkStart w:id="14" w:name="_Toc111025547"/>
      <w:bookmarkStart w:id="15" w:name="_Toc111025654"/>
      <w:bookmarkStart w:id="16" w:name="_Toc111025761"/>
      <w:bookmarkStart w:id="17" w:name="_Toc111025880"/>
      <w:bookmarkStart w:id="18" w:name="_Toc111025993"/>
      <w:bookmarkStart w:id="19" w:name="_Toc111026213"/>
      <w:bookmarkStart w:id="20" w:name="_Toc111026323"/>
      <w:bookmarkStart w:id="21" w:name="_Toc111026439"/>
      <w:bookmarkStart w:id="22" w:name="_Toc111026555"/>
      <w:bookmarkStart w:id="23" w:name="_Toc110614438"/>
      <w:bookmarkStart w:id="24" w:name="_Toc110965471"/>
      <w:bookmarkStart w:id="25" w:name="_Toc110966818"/>
      <w:bookmarkStart w:id="26" w:name="_Toc111025548"/>
      <w:bookmarkStart w:id="27" w:name="_Toc111025655"/>
      <w:bookmarkStart w:id="28" w:name="_Toc111025762"/>
      <w:bookmarkStart w:id="29" w:name="_Toc111025881"/>
      <w:bookmarkStart w:id="30" w:name="_Toc111025994"/>
      <w:bookmarkStart w:id="31" w:name="_Toc111026214"/>
      <w:bookmarkStart w:id="32" w:name="_Toc111026324"/>
      <w:bookmarkStart w:id="33" w:name="_Toc111026440"/>
      <w:bookmarkStart w:id="34" w:name="_Toc111026556"/>
      <w:bookmarkStart w:id="35" w:name="_Toc111025995"/>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p>
    <w:sdt>
      <w:sdtPr>
        <w:rPr>
          <w:rFonts w:eastAsia="Times New Roman" w:cs="Arial"/>
          <w:b/>
          <w:bCs/>
          <w:caps/>
          <w:sz w:val="20"/>
          <w:szCs w:val="20"/>
          <w:lang w:eastAsia="es-ES"/>
        </w:rPr>
        <w:id w:val="494963726"/>
        <w:docPartObj>
          <w:docPartGallery w:val="Table of Contents"/>
          <w:docPartUnique/>
        </w:docPartObj>
      </w:sdtPr>
      <w:sdtEndPr>
        <w:rPr>
          <w:rFonts w:asciiTheme="minorHAnsi" w:hAnsiTheme="minorHAnsi"/>
        </w:rPr>
      </w:sdtEndPr>
      <w:sdtContent>
        <w:p w14:paraId="6DA9792F" w14:textId="6B1035AA" w:rsidR="009B7CD3" w:rsidRPr="00562282" w:rsidRDefault="009B7CD3" w:rsidP="008E2E2B">
          <w:pPr>
            <w:pStyle w:val="ndice"/>
            <w:rPr>
              <w:rFonts w:cs="Arial"/>
              <w:b/>
              <w:bCs/>
            </w:rPr>
          </w:pPr>
          <w:r w:rsidRPr="00562282">
            <w:rPr>
              <w:rFonts w:cs="Arial"/>
              <w:b/>
              <w:bCs/>
            </w:rPr>
            <w:t>ÍNDICE</w:t>
          </w:r>
        </w:p>
        <w:p w14:paraId="686E57A2" w14:textId="3F33381E" w:rsidR="00664FE8" w:rsidRPr="00664FE8" w:rsidRDefault="00A65B13">
          <w:pPr>
            <w:pStyle w:val="TDC1"/>
            <w:tabs>
              <w:tab w:val="left" w:pos="440"/>
              <w:tab w:val="right" w:leader="dot" w:pos="8495"/>
            </w:tabs>
            <w:rPr>
              <w:rFonts w:ascii="Arial" w:eastAsiaTheme="minorEastAsia" w:hAnsi="Arial" w:cs="Arial"/>
              <w:b w:val="0"/>
              <w:bCs w:val="0"/>
              <w:caps w:val="0"/>
              <w:noProof/>
              <w:sz w:val="22"/>
              <w:szCs w:val="22"/>
              <w:lang w:eastAsia="es-PE"/>
            </w:rPr>
          </w:pPr>
          <w:r w:rsidRPr="00664FE8">
            <w:rPr>
              <w:rStyle w:val="Hipervnculo"/>
              <w:rFonts w:ascii="Arial" w:hAnsi="Arial" w:cs="Arial"/>
              <w:sz w:val="22"/>
              <w:szCs w:val="22"/>
            </w:rPr>
            <w:fldChar w:fldCharType="begin"/>
          </w:r>
          <w:r w:rsidRPr="00664FE8">
            <w:rPr>
              <w:rStyle w:val="Hipervnculo"/>
              <w:rFonts w:ascii="Arial" w:hAnsi="Arial" w:cs="Arial"/>
              <w:sz w:val="22"/>
              <w:szCs w:val="22"/>
            </w:rPr>
            <w:instrText xml:space="preserve"> TOC \o "1-3" \h \z \u </w:instrText>
          </w:r>
          <w:r w:rsidRPr="00664FE8">
            <w:rPr>
              <w:rStyle w:val="Hipervnculo"/>
              <w:rFonts w:ascii="Arial" w:hAnsi="Arial" w:cs="Arial"/>
              <w:sz w:val="22"/>
              <w:szCs w:val="22"/>
            </w:rPr>
            <w:fldChar w:fldCharType="separate"/>
          </w:r>
          <w:hyperlink w:anchor="_Toc167295608" w:history="1">
            <w:r w:rsidR="00664FE8" w:rsidRPr="00664FE8">
              <w:rPr>
                <w:rStyle w:val="Hipervnculo"/>
                <w:rFonts w:ascii="Arial" w:eastAsiaTheme="majorEastAsia" w:hAnsi="Arial" w:cs="Arial"/>
                <w:noProof/>
                <w:lang w:eastAsia="en-US"/>
              </w:rPr>
              <w:t>1.</w:t>
            </w:r>
            <w:r w:rsidR="00664FE8" w:rsidRPr="00664FE8">
              <w:rPr>
                <w:rFonts w:ascii="Arial" w:eastAsiaTheme="minorEastAsia" w:hAnsi="Arial" w:cs="Arial"/>
                <w:b w:val="0"/>
                <w:bCs w:val="0"/>
                <w:caps w:val="0"/>
                <w:noProof/>
                <w:sz w:val="22"/>
                <w:szCs w:val="22"/>
                <w:lang w:eastAsia="es-PE"/>
              </w:rPr>
              <w:tab/>
            </w:r>
            <w:r w:rsidR="00664FE8" w:rsidRPr="00664FE8">
              <w:rPr>
                <w:rStyle w:val="Hipervnculo"/>
                <w:rFonts w:ascii="Arial" w:eastAsiaTheme="majorEastAsia" w:hAnsi="Arial" w:cs="Arial"/>
                <w:noProof/>
                <w:lang w:eastAsia="en-US"/>
              </w:rPr>
              <w:t>INTRODUCCIÓN</w:t>
            </w:r>
            <w:r w:rsidR="00664FE8" w:rsidRPr="00664FE8">
              <w:rPr>
                <w:rFonts w:ascii="Arial" w:hAnsi="Arial" w:cs="Arial"/>
                <w:noProof/>
                <w:webHidden/>
              </w:rPr>
              <w:tab/>
            </w:r>
            <w:r w:rsidR="00664FE8" w:rsidRPr="00664FE8">
              <w:rPr>
                <w:rFonts w:ascii="Arial" w:hAnsi="Arial" w:cs="Arial"/>
                <w:noProof/>
                <w:webHidden/>
              </w:rPr>
              <w:fldChar w:fldCharType="begin"/>
            </w:r>
            <w:r w:rsidR="00664FE8" w:rsidRPr="00664FE8">
              <w:rPr>
                <w:rFonts w:ascii="Arial" w:hAnsi="Arial" w:cs="Arial"/>
                <w:noProof/>
                <w:webHidden/>
              </w:rPr>
              <w:instrText xml:space="preserve"> PAGEREF _Toc167295608 \h </w:instrText>
            </w:r>
            <w:r w:rsidR="00664FE8" w:rsidRPr="00664FE8">
              <w:rPr>
                <w:rFonts w:ascii="Arial" w:hAnsi="Arial" w:cs="Arial"/>
                <w:noProof/>
                <w:webHidden/>
              </w:rPr>
            </w:r>
            <w:r w:rsidR="00664FE8" w:rsidRPr="00664FE8">
              <w:rPr>
                <w:rFonts w:ascii="Arial" w:hAnsi="Arial" w:cs="Arial"/>
                <w:noProof/>
                <w:webHidden/>
              </w:rPr>
              <w:fldChar w:fldCharType="separate"/>
            </w:r>
            <w:r w:rsidR="00664FE8" w:rsidRPr="00664FE8">
              <w:rPr>
                <w:rFonts w:ascii="Arial" w:hAnsi="Arial" w:cs="Arial"/>
                <w:noProof/>
                <w:webHidden/>
              </w:rPr>
              <w:t>15</w:t>
            </w:r>
            <w:r w:rsidR="00664FE8" w:rsidRPr="00664FE8">
              <w:rPr>
                <w:rFonts w:ascii="Arial" w:hAnsi="Arial" w:cs="Arial"/>
                <w:noProof/>
                <w:webHidden/>
              </w:rPr>
              <w:fldChar w:fldCharType="end"/>
            </w:r>
          </w:hyperlink>
        </w:p>
        <w:p w14:paraId="6C24DD8E" w14:textId="092BC8CB" w:rsidR="00664FE8" w:rsidRPr="00664FE8" w:rsidRDefault="00664FE8">
          <w:pPr>
            <w:pStyle w:val="TDC1"/>
            <w:tabs>
              <w:tab w:val="left" w:pos="440"/>
              <w:tab w:val="right" w:leader="dot" w:pos="8495"/>
            </w:tabs>
            <w:rPr>
              <w:rFonts w:ascii="Arial" w:eastAsiaTheme="minorEastAsia" w:hAnsi="Arial" w:cs="Arial"/>
              <w:b w:val="0"/>
              <w:bCs w:val="0"/>
              <w:caps w:val="0"/>
              <w:noProof/>
              <w:sz w:val="22"/>
              <w:szCs w:val="22"/>
              <w:lang w:eastAsia="es-PE"/>
            </w:rPr>
          </w:pPr>
          <w:hyperlink w:anchor="_Toc167295609" w:history="1">
            <w:r w:rsidRPr="00664FE8">
              <w:rPr>
                <w:rStyle w:val="Hipervnculo"/>
                <w:rFonts w:ascii="Arial" w:eastAsiaTheme="majorEastAsia" w:hAnsi="Arial" w:cs="Arial"/>
                <w:noProof/>
                <w:lang w:eastAsia="en-US"/>
              </w:rPr>
              <w:t>2.</w:t>
            </w:r>
            <w:r w:rsidRPr="00664FE8">
              <w:rPr>
                <w:rFonts w:ascii="Arial" w:eastAsiaTheme="minorEastAsia" w:hAnsi="Arial" w:cs="Arial"/>
                <w:b w:val="0"/>
                <w:bCs w:val="0"/>
                <w:caps w:val="0"/>
                <w:noProof/>
                <w:sz w:val="22"/>
                <w:szCs w:val="22"/>
                <w:lang w:eastAsia="es-PE"/>
              </w:rPr>
              <w:tab/>
            </w:r>
            <w:r w:rsidRPr="00664FE8">
              <w:rPr>
                <w:rStyle w:val="Hipervnculo"/>
                <w:rFonts w:ascii="Arial" w:eastAsiaTheme="majorEastAsia" w:hAnsi="Arial" w:cs="Arial"/>
                <w:noProof/>
                <w:lang w:eastAsia="en-US"/>
              </w:rPr>
              <w:t>OBJETIVO</w:t>
            </w:r>
            <w:r w:rsidRPr="00664FE8">
              <w:rPr>
                <w:rFonts w:ascii="Arial" w:hAnsi="Arial" w:cs="Arial"/>
                <w:noProof/>
                <w:webHidden/>
              </w:rPr>
              <w:tab/>
            </w:r>
            <w:r w:rsidRPr="00664FE8">
              <w:rPr>
                <w:rFonts w:ascii="Arial" w:hAnsi="Arial" w:cs="Arial"/>
                <w:noProof/>
                <w:webHidden/>
              </w:rPr>
              <w:fldChar w:fldCharType="begin"/>
            </w:r>
            <w:r w:rsidRPr="00664FE8">
              <w:rPr>
                <w:rFonts w:ascii="Arial" w:hAnsi="Arial" w:cs="Arial"/>
                <w:noProof/>
                <w:webHidden/>
              </w:rPr>
              <w:instrText xml:space="preserve"> PAGEREF _Toc167295609 \h </w:instrText>
            </w:r>
            <w:r w:rsidRPr="00664FE8">
              <w:rPr>
                <w:rFonts w:ascii="Arial" w:hAnsi="Arial" w:cs="Arial"/>
                <w:noProof/>
                <w:webHidden/>
              </w:rPr>
            </w:r>
            <w:r w:rsidRPr="00664FE8">
              <w:rPr>
                <w:rFonts w:ascii="Arial" w:hAnsi="Arial" w:cs="Arial"/>
                <w:noProof/>
                <w:webHidden/>
              </w:rPr>
              <w:fldChar w:fldCharType="separate"/>
            </w:r>
            <w:r w:rsidRPr="00664FE8">
              <w:rPr>
                <w:rFonts w:ascii="Arial" w:hAnsi="Arial" w:cs="Arial"/>
                <w:noProof/>
                <w:webHidden/>
              </w:rPr>
              <w:t>15</w:t>
            </w:r>
            <w:r w:rsidRPr="00664FE8">
              <w:rPr>
                <w:rFonts w:ascii="Arial" w:hAnsi="Arial" w:cs="Arial"/>
                <w:noProof/>
                <w:webHidden/>
              </w:rPr>
              <w:fldChar w:fldCharType="end"/>
            </w:r>
          </w:hyperlink>
        </w:p>
        <w:p w14:paraId="5D548C84" w14:textId="73D72938" w:rsidR="00664FE8" w:rsidRPr="00664FE8" w:rsidRDefault="00664FE8">
          <w:pPr>
            <w:pStyle w:val="TDC1"/>
            <w:tabs>
              <w:tab w:val="left" w:pos="440"/>
              <w:tab w:val="right" w:leader="dot" w:pos="8495"/>
            </w:tabs>
            <w:rPr>
              <w:rFonts w:ascii="Arial" w:eastAsiaTheme="minorEastAsia" w:hAnsi="Arial" w:cs="Arial"/>
              <w:b w:val="0"/>
              <w:bCs w:val="0"/>
              <w:caps w:val="0"/>
              <w:noProof/>
              <w:sz w:val="22"/>
              <w:szCs w:val="22"/>
              <w:lang w:eastAsia="es-PE"/>
            </w:rPr>
          </w:pPr>
          <w:hyperlink w:anchor="_Toc167295610" w:history="1">
            <w:r w:rsidRPr="00664FE8">
              <w:rPr>
                <w:rStyle w:val="Hipervnculo"/>
                <w:rFonts w:ascii="Arial" w:hAnsi="Arial" w:cs="Arial"/>
                <w:noProof/>
              </w:rPr>
              <w:t>3.</w:t>
            </w:r>
            <w:r w:rsidRPr="00664FE8">
              <w:rPr>
                <w:rFonts w:ascii="Arial" w:eastAsiaTheme="minorEastAsia" w:hAnsi="Arial" w:cs="Arial"/>
                <w:b w:val="0"/>
                <w:bCs w:val="0"/>
                <w:caps w:val="0"/>
                <w:noProof/>
                <w:sz w:val="22"/>
                <w:szCs w:val="22"/>
                <w:lang w:eastAsia="es-PE"/>
              </w:rPr>
              <w:tab/>
            </w:r>
            <w:r w:rsidRPr="00664FE8">
              <w:rPr>
                <w:rStyle w:val="Hipervnculo"/>
                <w:rFonts w:ascii="Arial" w:eastAsiaTheme="majorEastAsia" w:hAnsi="Arial" w:cs="Arial"/>
                <w:noProof/>
                <w:lang w:eastAsia="en-US"/>
              </w:rPr>
              <w:t>ALCANCE</w:t>
            </w:r>
            <w:r w:rsidRPr="00664FE8">
              <w:rPr>
                <w:rFonts w:ascii="Arial" w:hAnsi="Arial" w:cs="Arial"/>
                <w:noProof/>
                <w:webHidden/>
              </w:rPr>
              <w:tab/>
            </w:r>
            <w:r w:rsidRPr="00664FE8">
              <w:rPr>
                <w:rFonts w:ascii="Arial" w:hAnsi="Arial" w:cs="Arial"/>
                <w:noProof/>
                <w:webHidden/>
              </w:rPr>
              <w:fldChar w:fldCharType="begin"/>
            </w:r>
            <w:r w:rsidRPr="00664FE8">
              <w:rPr>
                <w:rFonts w:ascii="Arial" w:hAnsi="Arial" w:cs="Arial"/>
                <w:noProof/>
                <w:webHidden/>
              </w:rPr>
              <w:instrText xml:space="preserve"> PAGEREF _Toc167295610 \h </w:instrText>
            </w:r>
            <w:r w:rsidRPr="00664FE8">
              <w:rPr>
                <w:rFonts w:ascii="Arial" w:hAnsi="Arial" w:cs="Arial"/>
                <w:noProof/>
                <w:webHidden/>
              </w:rPr>
            </w:r>
            <w:r w:rsidRPr="00664FE8">
              <w:rPr>
                <w:rFonts w:ascii="Arial" w:hAnsi="Arial" w:cs="Arial"/>
                <w:noProof/>
                <w:webHidden/>
              </w:rPr>
              <w:fldChar w:fldCharType="separate"/>
            </w:r>
            <w:r w:rsidRPr="00664FE8">
              <w:rPr>
                <w:rFonts w:ascii="Arial" w:hAnsi="Arial" w:cs="Arial"/>
                <w:noProof/>
                <w:webHidden/>
              </w:rPr>
              <w:t>15</w:t>
            </w:r>
            <w:r w:rsidRPr="00664FE8">
              <w:rPr>
                <w:rFonts w:ascii="Arial" w:hAnsi="Arial" w:cs="Arial"/>
                <w:noProof/>
                <w:webHidden/>
              </w:rPr>
              <w:fldChar w:fldCharType="end"/>
            </w:r>
          </w:hyperlink>
        </w:p>
        <w:p w14:paraId="0F9F8E94" w14:textId="57306D22" w:rsidR="00664FE8" w:rsidRPr="00664FE8" w:rsidRDefault="00664FE8">
          <w:pPr>
            <w:pStyle w:val="TDC1"/>
            <w:tabs>
              <w:tab w:val="left" w:pos="440"/>
              <w:tab w:val="right" w:leader="dot" w:pos="8495"/>
            </w:tabs>
            <w:rPr>
              <w:rFonts w:ascii="Arial" w:eastAsiaTheme="minorEastAsia" w:hAnsi="Arial" w:cs="Arial"/>
              <w:b w:val="0"/>
              <w:bCs w:val="0"/>
              <w:caps w:val="0"/>
              <w:noProof/>
              <w:sz w:val="22"/>
              <w:szCs w:val="22"/>
              <w:lang w:eastAsia="es-PE"/>
            </w:rPr>
          </w:pPr>
          <w:hyperlink w:anchor="_Toc167295611" w:history="1">
            <w:r w:rsidRPr="00664FE8">
              <w:rPr>
                <w:rStyle w:val="Hipervnculo"/>
                <w:rFonts w:ascii="Arial" w:eastAsiaTheme="majorEastAsia" w:hAnsi="Arial" w:cs="Arial"/>
                <w:noProof/>
                <w:lang w:eastAsia="en-US"/>
              </w:rPr>
              <w:t>4.</w:t>
            </w:r>
            <w:r w:rsidRPr="00664FE8">
              <w:rPr>
                <w:rFonts w:ascii="Arial" w:eastAsiaTheme="minorEastAsia" w:hAnsi="Arial" w:cs="Arial"/>
                <w:b w:val="0"/>
                <w:bCs w:val="0"/>
                <w:caps w:val="0"/>
                <w:noProof/>
                <w:sz w:val="22"/>
                <w:szCs w:val="22"/>
                <w:lang w:eastAsia="es-PE"/>
              </w:rPr>
              <w:tab/>
            </w:r>
            <w:r w:rsidRPr="00664FE8">
              <w:rPr>
                <w:rStyle w:val="Hipervnculo"/>
                <w:rFonts w:ascii="Arial" w:eastAsiaTheme="majorEastAsia" w:hAnsi="Arial" w:cs="Arial"/>
                <w:noProof/>
                <w:lang w:eastAsia="en-US"/>
              </w:rPr>
              <w:t>SIGLAS</w:t>
            </w:r>
            <w:r w:rsidRPr="00664FE8">
              <w:rPr>
                <w:rFonts w:ascii="Arial" w:hAnsi="Arial" w:cs="Arial"/>
                <w:noProof/>
                <w:webHidden/>
              </w:rPr>
              <w:tab/>
            </w:r>
            <w:r w:rsidRPr="00664FE8">
              <w:rPr>
                <w:rFonts w:ascii="Arial" w:hAnsi="Arial" w:cs="Arial"/>
                <w:noProof/>
                <w:webHidden/>
              </w:rPr>
              <w:fldChar w:fldCharType="begin"/>
            </w:r>
            <w:r w:rsidRPr="00664FE8">
              <w:rPr>
                <w:rFonts w:ascii="Arial" w:hAnsi="Arial" w:cs="Arial"/>
                <w:noProof/>
                <w:webHidden/>
              </w:rPr>
              <w:instrText xml:space="preserve"> PAGEREF _Toc167295611 \h </w:instrText>
            </w:r>
            <w:r w:rsidRPr="00664FE8">
              <w:rPr>
                <w:rFonts w:ascii="Arial" w:hAnsi="Arial" w:cs="Arial"/>
                <w:noProof/>
                <w:webHidden/>
              </w:rPr>
            </w:r>
            <w:r w:rsidRPr="00664FE8">
              <w:rPr>
                <w:rFonts w:ascii="Arial" w:hAnsi="Arial" w:cs="Arial"/>
                <w:noProof/>
                <w:webHidden/>
              </w:rPr>
              <w:fldChar w:fldCharType="separate"/>
            </w:r>
            <w:r w:rsidRPr="00664FE8">
              <w:rPr>
                <w:rFonts w:ascii="Arial" w:hAnsi="Arial" w:cs="Arial"/>
                <w:noProof/>
                <w:webHidden/>
              </w:rPr>
              <w:t>15</w:t>
            </w:r>
            <w:r w:rsidRPr="00664FE8">
              <w:rPr>
                <w:rFonts w:ascii="Arial" w:hAnsi="Arial" w:cs="Arial"/>
                <w:noProof/>
                <w:webHidden/>
              </w:rPr>
              <w:fldChar w:fldCharType="end"/>
            </w:r>
          </w:hyperlink>
        </w:p>
        <w:p w14:paraId="772D8972" w14:textId="655D23C8" w:rsidR="00664FE8" w:rsidRPr="00664FE8" w:rsidRDefault="00664FE8">
          <w:pPr>
            <w:pStyle w:val="TDC1"/>
            <w:tabs>
              <w:tab w:val="left" w:pos="440"/>
              <w:tab w:val="right" w:leader="dot" w:pos="8495"/>
            </w:tabs>
            <w:rPr>
              <w:rFonts w:ascii="Arial" w:eastAsiaTheme="minorEastAsia" w:hAnsi="Arial" w:cs="Arial"/>
              <w:b w:val="0"/>
              <w:bCs w:val="0"/>
              <w:caps w:val="0"/>
              <w:noProof/>
              <w:sz w:val="22"/>
              <w:szCs w:val="22"/>
              <w:lang w:eastAsia="es-PE"/>
            </w:rPr>
          </w:pPr>
          <w:hyperlink w:anchor="_Toc167295612" w:history="1">
            <w:r w:rsidRPr="00664FE8">
              <w:rPr>
                <w:rStyle w:val="Hipervnculo"/>
                <w:rFonts w:ascii="Arial" w:eastAsiaTheme="majorEastAsia" w:hAnsi="Arial" w:cs="Arial"/>
                <w:noProof/>
                <w:lang w:eastAsia="en-US"/>
              </w:rPr>
              <w:t>5.</w:t>
            </w:r>
            <w:r w:rsidRPr="00664FE8">
              <w:rPr>
                <w:rFonts w:ascii="Arial" w:eastAsiaTheme="minorEastAsia" w:hAnsi="Arial" w:cs="Arial"/>
                <w:b w:val="0"/>
                <w:bCs w:val="0"/>
                <w:caps w:val="0"/>
                <w:noProof/>
                <w:sz w:val="22"/>
                <w:szCs w:val="22"/>
                <w:lang w:eastAsia="es-PE"/>
              </w:rPr>
              <w:tab/>
            </w:r>
            <w:r w:rsidRPr="00664FE8">
              <w:rPr>
                <w:rStyle w:val="Hipervnculo"/>
                <w:rFonts w:ascii="Arial" w:eastAsiaTheme="majorEastAsia" w:hAnsi="Arial" w:cs="Arial"/>
                <w:noProof/>
                <w:lang w:eastAsia="en-US"/>
              </w:rPr>
              <w:t>DESCRIPCIÓN DEL SISTEMA</w:t>
            </w:r>
            <w:r w:rsidRPr="00664FE8">
              <w:rPr>
                <w:rFonts w:ascii="Arial" w:hAnsi="Arial" w:cs="Arial"/>
                <w:noProof/>
                <w:webHidden/>
              </w:rPr>
              <w:tab/>
            </w:r>
            <w:r w:rsidRPr="00664FE8">
              <w:rPr>
                <w:rFonts w:ascii="Arial" w:hAnsi="Arial" w:cs="Arial"/>
                <w:noProof/>
                <w:webHidden/>
              </w:rPr>
              <w:fldChar w:fldCharType="begin"/>
            </w:r>
            <w:r w:rsidRPr="00664FE8">
              <w:rPr>
                <w:rFonts w:ascii="Arial" w:hAnsi="Arial" w:cs="Arial"/>
                <w:noProof/>
                <w:webHidden/>
              </w:rPr>
              <w:instrText xml:space="preserve"> PAGEREF _Toc167295612 \h </w:instrText>
            </w:r>
            <w:r w:rsidRPr="00664FE8">
              <w:rPr>
                <w:rFonts w:ascii="Arial" w:hAnsi="Arial" w:cs="Arial"/>
                <w:noProof/>
                <w:webHidden/>
              </w:rPr>
            </w:r>
            <w:r w:rsidRPr="00664FE8">
              <w:rPr>
                <w:rFonts w:ascii="Arial" w:hAnsi="Arial" w:cs="Arial"/>
                <w:noProof/>
                <w:webHidden/>
              </w:rPr>
              <w:fldChar w:fldCharType="separate"/>
            </w:r>
            <w:r w:rsidRPr="00664FE8">
              <w:rPr>
                <w:rFonts w:ascii="Arial" w:hAnsi="Arial" w:cs="Arial"/>
                <w:noProof/>
                <w:webHidden/>
              </w:rPr>
              <w:t>16</w:t>
            </w:r>
            <w:r w:rsidRPr="00664FE8">
              <w:rPr>
                <w:rFonts w:ascii="Arial" w:hAnsi="Arial" w:cs="Arial"/>
                <w:noProof/>
                <w:webHidden/>
              </w:rPr>
              <w:fldChar w:fldCharType="end"/>
            </w:r>
          </w:hyperlink>
        </w:p>
        <w:p w14:paraId="28FED7C5" w14:textId="3B20F626" w:rsidR="00664FE8" w:rsidRPr="00664FE8" w:rsidRDefault="00664FE8">
          <w:pPr>
            <w:pStyle w:val="TDC1"/>
            <w:tabs>
              <w:tab w:val="left" w:pos="660"/>
              <w:tab w:val="right" w:leader="dot" w:pos="8495"/>
            </w:tabs>
            <w:rPr>
              <w:rFonts w:ascii="Arial" w:eastAsiaTheme="minorEastAsia" w:hAnsi="Arial" w:cs="Arial"/>
              <w:b w:val="0"/>
              <w:bCs w:val="0"/>
              <w:caps w:val="0"/>
              <w:noProof/>
              <w:sz w:val="22"/>
              <w:szCs w:val="22"/>
              <w:lang w:eastAsia="es-PE"/>
            </w:rPr>
          </w:pPr>
          <w:hyperlink w:anchor="_Toc167295613" w:history="1">
            <w:r w:rsidRPr="00664FE8">
              <w:rPr>
                <w:rStyle w:val="Hipervnculo"/>
                <w:rFonts w:ascii="Arial" w:eastAsia="Tahoma" w:hAnsi="Arial" w:cs="Arial"/>
                <w:noProof/>
                <w:lang w:val="es-ES"/>
              </w:rPr>
              <w:t>5.1.</w:t>
            </w:r>
            <w:r w:rsidRPr="00664FE8">
              <w:rPr>
                <w:rFonts w:ascii="Arial" w:eastAsiaTheme="minorEastAsia" w:hAnsi="Arial" w:cs="Arial"/>
                <w:b w:val="0"/>
                <w:bCs w:val="0"/>
                <w:caps w:val="0"/>
                <w:noProof/>
                <w:sz w:val="22"/>
                <w:szCs w:val="22"/>
                <w:lang w:eastAsia="es-PE"/>
              </w:rPr>
              <w:tab/>
            </w:r>
            <w:r w:rsidRPr="00664FE8">
              <w:rPr>
                <w:rStyle w:val="Hipervnculo"/>
                <w:rFonts w:ascii="Arial" w:hAnsi="Arial" w:cs="Arial"/>
                <w:noProof/>
              </w:rPr>
              <w:t>DIAGRAMA DE SISTEMA</w:t>
            </w:r>
            <w:r w:rsidRPr="00664FE8">
              <w:rPr>
                <w:rFonts w:ascii="Arial" w:hAnsi="Arial" w:cs="Arial"/>
                <w:noProof/>
                <w:webHidden/>
              </w:rPr>
              <w:tab/>
            </w:r>
            <w:r w:rsidRPr="00664FE8">
              <w:rPr>
                <w:rFonts w:ascii="Arial" w:hAnsi="Arial" w:cs="Arial"/>
                <w:noProof/>
                <w:webHidden/>
              </w:rPr>
              <w:fldChar w:fldCharType="begin"/>
            </w:r>
            <w:r w:rsidRPr="00664FE8">
              <w:rPr>
                <w:rFonts w:ascii="Arial" w:hAnsi="Arial" w:cs="Arial"/>
                <w:noProof/>
                <w:webHidden/>
              </w:rPr>
              <w:instrText xml:space="preserve"> PAGEREF _Toc167295613 \h </w:instrText>
            </w:r>
            <w:r w:rsidRPr="00664FE8">
              <w:rPr>
                <w:rFonts w:ascii="Arial" w:hAnsi="Arial" w:cs="Arial"/>
                <w:noProof/>
                <w:webHidden/>
              </w:rPr>
            </w:r>
            <w:r w:rsidRPr="00664FE8">
              <w:rPr>
                <w:rFonts w:ascii="Arial" w:hAnsi="Arial" w:cs="Arial"/>
                <w:noProof/>
                <w:webHidden/>
              </w:rPr>
              <w:fldChar w:fldCharType="separate"/>
            </w:r>
            <w:r w:rsidRPr="00664FE8">
              <w:rPr>
                <w:rFonts w:ascii="Arial" w:hAnsi="Arial" w:cs="Arial"/>
                <w:noProof/>
                <w:webHidden/>
              </w:rPr>
              <w:t>22</w:t>
            </w:r>
            <w:r w:rsidRPr="00664FE8">
              <w:rPr>
                <w:rFonts w:ascii="Arial" w:hAnsi="Arial" w:cs="Arial"/>
                <w:noProof/>
                <w:webHidden/>
              </w:rPr>
              <w:fldChar w:fldCharType="end"/>
            </w:r>
          </w:hyperlink>
        </w:p>
        <w:p w14:paraId="53A8760F" w14:textId="548F7E63" w:rsidR="00664FE8" w:rsidRPr="00664FE8" w:rsidRDefault="00664FE8">
          <w:pPr>
            <w:pStyle w:val="TDC1"/>
            <w:tabs>
              <w:tab w:val="left" w:pos="660"/>
              <w:tab w:val="right" w:leader="dot" w:pos="8495"/>
            </w:tabs>
            <w:rPr>
              <w:rFonts w:ascii="Arial" w:eastAsiaTheme="minorEastAsia" w:hAnsi="Arial" w:cs="Arial"/>
              <w:b w:val="0"/>
              <w:bCs w:val="0"/>
              <w:caps w:val="0"/>
              <w:noProof/>
              <w:sz w:val="22"/>
              <w:szCs w:val="22"/>
              <w:lang w:eastAsia="es-PE"/>
            </w:rPr>
          </w:pPr>
          <w:hyperlink w:anchor="_Toc167295614" w:history="1">
            <w:r w:rsidRPr="00664FE8">
              <w:rPr>
                <w:rStyle w:val="Hipervnculo"/>
                <w:rFonts w:ascii="Arial" w:hAnsi="Arial" w:cs="Arial"/>
                <w:noProof/>
              </w:rPr>
              <w:t>5.2.</w:t>
            </w:r>
            <w:r w:rsidRPr="00664FE8">
              <w:rPr>
                <w:rFonts w:ascii="Arial" w:eastAsiaTheme="minorEastAsia" w:hAnsi="Arial" w:cs="Arial"/>
                <w:b w:val="0"/>
                <w:bCs w:val="0"/>
                <w:caps w:val="0"/>
                <w:noProof/>
                <w:sz w:val="22"/>
                <w:szCs w:val="22"/>
                <w:lang w:eastAsia="es-PE"/>
              </w:rPr>
              <w:tab/>
            </w:r>
            <w:r w:rsidRPr="00664FE8">
              <w:rPr>
                <w:rStyle w:val="Hipervnculo"/>
                <w:rFonts w:ascii="Arial" w:hAnsi="Arial" w:cs="Arial"/>
                <w:noProof/>
              </w:rPr>
              <w:t>DIAGRAMA DEL SISTEMA POR ROL</w:t>
            </w:r>
            <w:r w:rsidRPr="00664FE8">
              <w:rPr>
                <w:rFonts w:ascii="Arial" w:hAnsi="Arial" w:cs="Arial"/>
                <w:noProof/>
                <w:webHidden/>
              </w:rPr>
              <w:tab/>
            </w:r>
            <w:r w:rsidRPr="00664FE8">
              <w:rPr>
                <w:rFonts w:ascii="Arial" w:hAnsi="Arial" w:cs="Arial"/>
                <w:noProof/>
                <w:webHidden/>
              </w:rPr>
              <w:fldChar w:fldCharType="begin"/>
            </w:r>
            <w:r w:rsidRPr="00664FE8">
              <w:rPr>
                <w:rFonts w:ascii="Arial" w:hAnsi="Arial" w:cs="Arial"/>
                <w:noProof/>
                <w:webHidden/>
              </w:rPr>
              <w:instrText xml:space="preserve"> PAGEREF _Toc167295614 \h </w:instrText>
            </w:r>
            <w:r w:rsidRPr="00664FE8">
              <w:rPr>
                <w:rFonts w:ascii="Arial" w:hAnsi="Arial" w:cs="Arial"/>
                <w:noProof/>
                <w:webHidden/>
              </w:rPr>
            </w:r>
            <w:r w:rsidRPr="00664FE8">
              <w:rPr>
                <w:rFonts w:ascii="Arial" w:hAnsi="Arial" w:cs="Arial"/>
                <w:noProof/>
                <w:webHidden/>
              </w:rPr>
              <w:fldChar w:fldCharType="separate"/>
            </w:r>
            <w:r w:rsidRPr="00664FE8">
              <w:rPr>
                <w:rFonts w:ascii="Arial" w:hAnsi="Arial" w:cs="Arial"/>
                <w:noProof/>
                <w:webHidden/>
              </w:rPr>
              <w:t>22</w:t>
            </w:r>
            <w:r w:rsidRPr="00664FE8">
              <w:rPr>
                <w:rFonts w:ascii="Arial" w:hAnsi="Arial" w:cs="Arial"/>
                <w:noProof/>
                <w:webHidden/>
              </w:rPr>
              <w:fldChar w:fldCharType="end"/>
            </w:r>
          </w:hyperlink>
        </w:p>
        <w:p w14:paraId="00C600F5" w14:textId="500BCCCA" w:rsidR="00664FE8" w:rsidRPr="00664FE8" w:rsidRDefault="00664FE8">
          <w:pPr>
            <w:pStyle w:val="TDC1"/>
            <w:tabs>
              <w:tab w:val="left" w:pos="660"/>
              <w:tab w:val="right" w:leader="dot" w:pos="8495"/>
            </w:tabs>
            <w:rPr>
              <w:rFonts w:ascii="Arial" w:eastAsiaTheme="minorEastAsia" w:hAnsi="Arial" w:cs="Arial"/>
              <w:b w:val="0"/>
              <w:bCs w:val="0"/>
              <w:caps w:val="0"/>
              <w:noProof/>
              <w:sz w:val="22"/>
              <w:szCs w:val="22"/>
              <w:lang w:eastAsia="es-PE"/>
            </w:rPr>
          </w:pPr>
          <w:hyperlink w:anchor="_Toc167295615" w:history="1">
            <w:r w:rsidRPr="00664FE8">
              <w:rPr>
                <w:rStyle w:val="Hipervnculo"/>
                <w:rFonts w:ascii="Arial" w:hAnsi="Arial" w:cs="Arial"/>
                <w:noProof/>
              </w:rPr>
              <w:t>5.3.</w:t>
            </w:r>
            <w:r w:rsidRPr="00664FE8">
              <w:rPr>
                <w:rFonts w:ascii="Arial" w:eastAsiaTheme="minorEastAsia" w:hAnsi="Arial" w:cs="Arial"/>
                <w:b w:val="0"/>
                <w:bCs w:val="0"/>
                <w:caps w:val="0"/>
                <w:noProof/>
                <w:sz w:val="22"/>
                <w:szCs w:val="22"/>
                <w:lang w:eastAsia="es-PE"/>
              </w:rPr>
              <w:tab/>
            </w:r>
            <w:r w:rsidRPr="00664FE8">
              <w:rPr>
                <w:rStyle w:val="Hipervnculo"/>
                <w:rFonts w:ascii="Arial" w:hAnsi="Arial" w:cs="Arial"/>
                <w:noProof/>
              </w:rPr>
              <w:t>MODULO DE SEGURIDAD Y ACCESO A SISCO</w:t>
            </w:r>
            <w:r w:rsidRPr="00664FE8">
              <w:rPr>
                <w:rFonts w:ascii="Arial" w:hAnsi="Arial" w:cs="Arial"/>
                <w:noProof/>
                <w:webHidden/>
              </w:rPr>
              <w:tab/>
            </w:r>
            <w:r w:rsidRPr="00664FE8">
              <w:rPr>
                <w:rFonts w:ascii="Arial" w:hAnsi="Arial" w:cs="Arial"/>
                <w:noProof/>
                <w:webHidden/>
              </w:rPr>
              <w:fldChar w:fldCharType="begin"/>
            </w:r>
            <w:r w:rsidRPr="00664FE8">
              <w:rPr>
                <w:rFonts w:ascii="Arial" w:hAnsi="Arial" w:cs="Arial"/>
                <w:noProof/>
                <w:webHidden/>
              </w:rPr>
              <w:instrText xml:space="preserve"> PAGEREF _Toc167295615 \h </w:instrText>
            </w:r>
            <w:r w:rsidRPr="00664FE8">
              <w:rPr>
                <w:rFonts w:ascii="Arial" w:hAnsi="Arial" w:cs="Arial"/>
                <w:noProof/>
                <w:webHidden/>
              </w:rPr>
            </w:r>
            <w:r w:rsidRPr="00664FE8">
              <w:rPr>
                <w:rFonts w:ascii="Arial" w:hAnsi="Arial" w:cs="Arial"/>
                <w:noProof/>
                <w:webHidden/>
              </w:rPr>
              <w:fldChar w:fldCharType="separate"/>
            </w:r>
            <w:r w:rsidRPr="00664FE8">
              <w:rPr>
                <w:rFonts w:ascii="Arial" w:hAnsi="Arial" w:cs="Arial"/>
                <w:noProof/>
                <w:webHidden/>
              </w:rPr>
              <w:t>22</w:t>
            </w:r>
            <w:r w:rsidRPr="00664FE8">
              <w:rPr>
                <w:rFonts w:ascii="Arial" w:hAnsi="Arial" w:cs="Arial"/>
                <w:noProof/>
                <w:webHidden/>
              </w:rPr>
              <w:fldChar w:fldCharType="end"/>
            </w:r>
          </w:hyperlink>
        </w:p>
        <w:p w14:paraId="471F72DF" w14:textId="1FD4FDA1" w:rsidR="00664FE8" w:rsidRPr="00664FE8" w:rsidRDefault="00664FE8">
          <w:pPr>
            <w:pStyle w:val="TDC3"/>
            <w:tabs>
              <w:tab w:val="left" w:pos="1320"/>
              <w:tab w:val="right" w:leader="dot" w:pos="8495"/>
            </w:tabs>
            <w:rPr>
              <w:rFonts w:ascii="Arial" w:eastAsiaTheme="minorEastAsia" w:hAnsi="Arial" w:cs="Arial"/>
              <w:i w:val="0"/>
              <w:iCs w:val="0"/>
              <w:noProof/>
              <w:sz w:val="22"/>
              <w:szCs w:val="22"/>
              <w:lang w:eastAsia="es-PE"/>
            </w:rPr>
          </w:pPr>
          <w:hyperlink w:anchor="_Toc167295616" w:history="1">
            <w:r w:rsidRPr="00664FE8">
              <w:rPr>
                <w:rStyle w:val="Hipervnculo"/>
                <w:rFonts w:ascii="Arial" w:hAnsi="Arial" w:cs="Arial"/>
                <w:noProof/>
              </w:rPr>
              <w:t>5.3.1.</w:t>
            </w:r>
            <w:r w:rsidRPr="00664FE8">
              <w:rPr>
                <w:rFonts w:ascii="Arial" w:eastAsiaTheme="minorEastAsia" w:hAnsi="Arial" w:cs="Arial"/>
                <w:i w:val="0"/>
                <w:iCs w:val="0"/>
                <w:noProof/>
                <w:sz w:val="22"/>
                <w:szCs w:val="22"/>
                <w:lang w:eastAsia="es-PE"/>
              </w:rPr>
              <w:tab/>
            </w:r>
            <w:r w:rsidRPr="00664FE8">
              <w:rPr>
                <w:rStyle w:val="Hipervnculo"/>
                <w:rFonts w:ascii="Arial" w:hAnsi="Arial" w:cs="Arial"/>
                <w:noProof/>
              </w:rPr>
              <w:t>Módulo de Seguridad</w:t>
            </w:r>
            <w:r w:rsidRPr="00664FE8">
              <w:rPr>
                <w:rFonts w:ascii="Arial" w:hAnsi="Arial" w:cs="Arial"/>
                <w:noProof/>
                <w:webHidden/>
              </w:rPr>
              <w:tab/>
            </w:r>
            <w:r w:rsidRPr="00664FE8">
              <w:rPr>
                <w:rFonts w:ascii="Arial" w:hAnsi="Arial" w:cs="Arial"/>
                <w:noProof/>
                <w:webHidden/>
              </w:rPr>
              <w:fldChar w:fldCharType="begin"/>
            </w:r>
            <w:r w:rsidRPr="00664FE8">
              <w:rPr>
                <w:rFonts w:ascii="Arial" w:hAnsi="Arial" w:cs="Arial"/>
                <w:noProof/>
                <w:webHidden/>
              </w:rPr>
              <w:instrText xml:space="preserve"> PAGEREF _Toc167295616 \h </w:instrText>
            </w:r>
            <w:r w:rsidRPr="00664FE8">
              <w:rPr>
                <w:rFonts w:ascii="Arial" w:hAnsi="Arial" w:cs="Arial"/>
                <w:noProof/>
                <w:webHidden/>
              </w:rPr>
            </w:r>
            <w:r w:rsidRPr="00664FE8">
              <w:rPr>
                <w:rFonts w:ascii="Arial" w:hAnsi="Arial" w:cs="Arial"/>
                <w:noProof/>
                <w:webHidden/>
              </w:rPr>
              <w:fldChar w:fldCharType="separate"/>
            </w:r>
            <w:r w:rsidRPr="00664FE8">
              <w:rPr>
                <w:rFonts w:ascii="Arial" w:hAnsi="Arial" w:cs="Arial"/>
                <w:noProof/>
                <w:webHidden/>
              </w:rPr>
              <w:t>22</w:t>
            </w:r>
            <w:r w:rsidRPr="00664FE8">
              <w:rPr>
                <w:rFonts w:ascii="Arial" w:hAnsi="Arial" w:cs="Arial"/>
                <w:noProof/>
                <w:webHidden/>
              </w:rPr>
              <w:fldChar w:fldCharType="end"/>
            </w:r>
          </w:hyperlink>
        </w:p>
        <w:p w14:paraId="1C86B3E0" w14:textId="48964C9B" w:rsidR="00664FE8" w:rsidRPr="00664FE8" w:rsidRDefault="00664FE8">
          <w:pPr>
            <w:pStyle w:val="TDC3"/>
            <w:tabs>
              <w:tab w:val="left" w:pos="1320"/>
              <w:tab w:val="right" w:leader="dot" w:pos="8495"/>
            </w:tabs>
            <w:rPr>
              <w:rFonts w:ascii="Arial" w:eastAsiaTheme="minorEastAsia" w:hAnsi="Arial" w:cs="Arial"/>
              <w:i w:val="0"/>
              <w:iCs w:val="0"/>
              <w:noProof/>
              <w:sz w:val="22"/>
              <w:szCs w:val="22"/>
              <w:lang w:eastAsia="es-PE"/>
            </w:rPr>
          </w:pPr>
          <w:hyperlink w:anchor="_Toc167295617" w:history="1">
            <w:r w:rsidRPr="00664FE8">
              <w:rPr>
                <w:rStyle w:val="Hipervnculo"/>
                <w:rFonts w:ascii="Arial" w:hAnsi="Arial" w:cs="Arial"/>
                <w:noProof/>
              </w:rPr>
              <w:t>5.3.2.</w:t>
            </w:r>
            <w:r w:rsidRPr="00664FE8">
              <w:rPr>
                <w:rFonts w:ascii="Arial" w:eastAsiaTheme="minorEastAsia" w:hAnsi="Arial" w:cs="Arial"/>
                <w:i w:val="0"/>
                <w:iCs w:val="0"/>
                <w:noProof/>
                <w:sz w:val="22"/>
                <w:szCs w:val="22"/>
                <w:lang w:eastAsia="es-PE"/>
              </w:rPr>
              <w:tab/>
            </w:r>
            <w:r w:rsidRPr="00664FE8">
              <w:rPr>
                <w:rStyle w:val="Hipervnculo"/>
                <w:rFonts w:ascii="Arial" w:hAnsi="Arial" w:cs="Arial"/>
                <w:noProof/>
              </w:rPr>
              <w:t>Acceso a Sistemas CGR: SISCO</w:t>
            </w:r>
            <w:r w:rsidRPr="00664FE8">
              <w:rPr>
                <w:rFonts w:ascii="Arial" w:hAnsi="Arial" w:cs="Arial"/>
                <w:noProof/>
                <w:webHidden/>
              </w:rPr>
              <w:tab/>
            </w:r>
            <w:r w:rsidRPr="00664FE8">
              <w:rPr>
                <w:rFonts w:ascii="Arial" w:hAnsi="Arial" w:cs="Arial"/>
                <w:noProof/>
                <w:webHidden/>
              </w:rPr>
              <w:fldChar w:fldCharType="begin"/>
            </w:r>
            <w:r w:rsidRPr="00664FE8">
              <w:rPr>
                <w:rFonts w:ascii="Arial" w:hAnsi="Arial" w:cs="Arial"/>
                <w:noProof/>
                <w:webHidden/>
              </w:rPr>
              <w:instrText xml:space="preserve"> PAGEREF _Toc167295617 \h </w:instrText>
            </w:r>
            <w:r w:rsidRPr="00664FE8">
              <w:rPr>
                <w:rFonts w:ascii="Arial" w:hAnsi="Arial" w:cs="Arial"/>
                <w:noProof/>
                <w:webHidden/>
              </w:rPr>
            </w:r>
            <w:r w:rsidRPr="00664FE8">
              <w:rPr>
                <w:rFonts w:ascii="Arial" w:hAnsi="Arial" w:cs="Arial"/>
                <w:noProof/>
                <w:webHidden/>
              </w:rPr>
              <w:fldChar w:fldCharType="separate"/>
            </w:r>
            <w:r w:rsidRPr="00664FE8">
              <w:rPr>
                <w:rFonts w:ascii="Arial" w:hAnsi="Arial" w:cs="Arial"/>
                <w:noProof/>
                <w:webHidden/>
              </w:rPr>
              <w:t>22</w:t>
            </w:r>
            <w:r w:rsidRPr="00664FE8">
              <w:rPr>
                <w:rFonts w:ascii="Arial" w:hAnsi="Arial" w:cs="Arial"/>
                <w:noProof/>
                <w:webHidden/>
              </w:rPr>
              <w:fldChar w:fldCharType="end"/>
            </w:r>
          </w:hyperlink>
        </w:p>
        <w:p w14:paraId="76AF55AA" w14:textId="7EB4949D" w:rsidR="00664FE8" w:rsidRPr="00664FE8" w:rsidRDefault="00664FE8">
          <w:pPr>
            <w:pStyle w:val="TDC3"/>
            <w:tabs>
              <w:tab w:val="left" w:pos="1320"/>
              <w:tab w:val="right" w:leader="dot" w:pos="8495"/>
            </w:tabs>
            <w:rPr>
              <w:rFonts w:ascii="Arial" w:eastAsiaTheme="minorEastAsia" w:hAnsi="Arial" w:cs="Arial"/>
              <w:i w:val="0"/>
              <w:iCs w:val="0"/>
              <w:noProof/>
              <w:sz w:val="22"/>
              <w:szCs w:val="22"/>
              <w:lang w:eastAsia="es-PE"/>
            </w:rPr>
          </w:pPr>
          <w:hyperlink w:anchor="_Toc167295618" w:history="1">
            <w:r w:rsidRPr="00664FE8">
              <w:rPr>
                <w:rStyle w:val="Hipervnculo"/>
                <w:rFonts w:ascii="Arial" w:hAnsi="Arial" w:cs="Arial"/>
                <w:noProof/>
              </w:rPr>
              <w:t>5.3.3.</w:t>
            </w:r>
            <w:r w:rsidRPr="00664FE8">
              <w:rPr>
                <w:rFonts w:ascii="Arial" w:eastAsiaTheme="minorEastAsia" w:hAnsi="Arial" w:cs="Arial"/>
                <w:i w:val="0"/>
                <w:iCs w:val="0"/>
                <w:noProof/>
                <w:sz w:val="22"/>
                <w:szCs w:val="22"/>
                <w:lang w:eastAsia="es-PE"/>
              </w:rPr>
              <w:tab/>
            </w:r>
            <w:r w:rsidRPr="00664FE8">
              <w:rPr>
                <w:rStyle w:val="Hipervnculo"/>
                <w:rFonts w:ascii="Arial" w:hAnsi="Arial" w:cs="Arial"/>
                <w:noProof/>
              </w:rPr>
              <w:t>Selección de Rol</w:t>
            </w:r>
            <w:r w:rsidRPr="00664FE8">
              <w:rPr>
                <w:rFonts w:ascii="Arial" w:hAnsi="Arial" w:cs="Arial"/>
                <w:noProof/>
                <w:webHidden/>
              </w:rPr>
              <w:tab/>
            </w:r>
            <w:r w:rsidRPr="00664FE8">
              <w:rPr>
                <w:rFonts w:ascii="Arial" w:hAnsi="Arial" w:cs="Arial"/>
                <w:noProof/>
                <w:webHidden/>
              </w:rPr>
              <w:fldChar w:fldCharType="begin"/>
            </w:r>
            <w:r w:rsidRPr="00664FE8">
              <w:rPr>
                <w:rFonts w:ascii="Arial" w:hAnsi="Arial" w:cs="Arial"/>
                <w:noProof/>
                <w:webHidden/>
              </w:rPr>
              <w:instrText xml:space="preserve"> PAGEREF _Toc167295618 \h </w:instrText>
            </w:r>
            <w:r w:rsidRPr="00664FE8">
              <w:rPr>
                <w:rFonts w:ascii="Arial" w:hAnsi="Arial" w:cs="Arial"/>
                <w:noProof/>
                <w:webHidden/>
              </w:rPr>
            </w:r>
            <w:r w:rsidRPr="00664FE8">
              <w:rPr>
                <w:rFonts w:ascii="Arial" w:hAnsi="Arial" w:cs="Arial"/>
                <w:noProof/>
                <w:webHidden/>
              </w:rPr>
              <w:fldChar w:fldCharType="separate"/>
            </w:r>
            <w:r w:rsidRPr="00664FE8">
              <w:rPr>
                <w:rFonts w:ascii="Arial" w:hAnsi="Arial" w:cs="Arial"/>
                <w:noProof/>
                <w:webHidden/>
              </w:rPr>
              <w:t>23</w:t>
            </w:r>
            <w:r w:rsidRPr="00664FE8">
              <w:rPr>
                <w:rFonts w:ascii="Arial" w:hAnsi="Arial" w:cs="Arial"/>
                <w:noProof/>
                <w:webHidden/>
              </w:rPr>
              <w:fldChar w:fldCharType="end"/>
            </w:r>
          </w:hyperlink>
        </w:p>
        <w:p w14:paraId="3F764AED" w14:textId="55C6A39C" w:rsidR="00664FE8" w:rsidRPr="00664FE8" w:rsidRDefault="00664FE8">
          <w:pPr>
            <w:pStyle w:val="TDC1"/>
            <w:tabs>
              <w:tab w:val="left" w:pos="660"/>
              <w:tab w:val="right" w:leader="dot" w:pos="8495"/>
            </w:tabs>
            <w:rPr>
              <w:rFonts w:ascii="Arial" w:eastAsiaTheme="minorEastAsia" w:hAnsi="Arial" w:cs="Arial"/>
              <w:b w:val="0"/>
              <w:bCs w:val="0"/>
              <w:caps w:val="0"/>
              <w:noProof/>
              <w:sz w:val="22"/>
              <w:szCs w:val="22"/>
              <w:lang w:eastAsia="es-PE"/>
            </w:rPr>
          </w:pPr>
          <w:hyperlink w:anchor="_Toc167295619" w:history="1">
            <w:r w:rsidRPr="00664FE8">
              <w:rPr>
                <w:rStyle w:val="Hipervnculo"/>
                <w:rFonts w:ascii="Arial" w:hAnsi="Arial" w:cs="Arial"/>
                <w:noProof/>
              </w:rPr>
              <w:t>5.4.</w:t>
            </w:r>
            <w:r w:rsidRPr="00664FE8">
              <w:rPr>
                <w:rFonts w:ascii="Arial" w:eastAsiaTheme="minorEastAsia" w:hAnsi="Arial" w:cs="Arial"/>
                <w:b w:val="0"/>
                <w:bCs w:val="0"/>
                <w:caps w:val="0"/>
                <w:noProof/>
                <w:sz w:val="22"/>
                <w:szCs w:val="22"/>
                <w:lang w:eastAsia="es-PE"/>
              </w:rPr>
              <w:tab/>
            </w:r>
            <w:r w:rsidRPr="00664FE8">
              <w:rPr>
                <w:rStyle w:val="Hipervnculo"/>
                <w:rFonts w:ascii="Arial" w:hAnsi="Arial" w:cs="Arial"/>
                <w:noProof/>
              </w:rPr>
              <w:t>FUNCIONALIDAD</w:t>
            </w:r>
            <w:r w:rsidRPr="00664FE8">
              <w:rPr>
                <w:rStyle w:val="Hipervnculo"/>
                <w:rFonts w:ascii="Arial" w:hAnsi="Arial" w:cs="Arial"/>
                <w:noProof/>
                <w:lang w:val="es-ES"/>
              </w:rPr>
              <w:t xml:space="preserve"> </w:t>
            </w:r>
            <w:r w:rsidRPr="00664FE8">
              <w:rPr>
                <w:rStyle w:val="Hipervnculo"/>
                <w:rFonts w:ascii="Arial" w:hAnsi="Arial" w:cs="Arial"/>
                <w:noProof/>
              </w:rPr>
              <w:t xml:space="preserve">1: </w:t>
            </w:r>
            <w:r w:rsidRPr="00664FE8">
              <w:rPr>
                <w:rStyle w:val="Hipervnculo"/>
                <w:rFonts w:ascii="Arial" w:hAnsi="Arial" w:cs="Arial"/>
                <w:noProof/>
                <w:lang w:val="es-ES"/>
              </w:rPr>
              <w:t>PEI</w:t>
            </w:r>
            <w:r w:rsidRPr="00664FE8">
              <w:rPr>
                <w:rFonts w:ascii="Arial" w:hAnsi="Arial" w:cs="Arial"/>
                <w:noProof/>
                <w:webHidden/>
              </w:rPr>
              <w:tab/>
            </w:r>
            <w:r w:rsidRPr="00664FE8">
              <w:rPr>
                <w:rFonts w:ascii="Arial" w:hAnsi="Arial" w:cs="Arial"/>
                <w:noProof/>
                <w:webHidden/>
              </w:rPr>
              <w:fldChar w:fldCharType="begin"/>
            </w:r>
            <w:r w:rsidRPr="00664FE8">
              <w:rPr>
                <w:rFonts w:ascii="Arial" w:hAnsi="Arial" w:cs="Arial"/>
                <w:noProof/>
                <w:webHidden/>
              </w:rPr>
              <w:instrText xml:space="preserve"> PAGEREF _Toc167295619 \h </w:instrText>
            </w:r>
            <w:r w:rsidRPr="00664FE8">
              <w:rPr>
                <w:rFonts w:ascii="Arial" w:hAnsi="Arial" w:cs="Arial"/>
                <w:noProof/>
                <w:webHidden/>
              </w:rPr>
            </w:r>
            <w:r w:rsidRPr="00664FE8">
              <w:rPr>
                <w:rFonts w:ascii="Arial" w:hAnsi="Arial" w:cs="Arial"/>
                <w:noProof/>
                <w:webHidden/>
              </w:rPr>
              <w:fldChar w:fldCharType="separate"/>
            </w:r>
            <w:r w:rsidRPr="00664FE8">
              <w:rPr>
                <w:rFonts w:ascii="Arial" w:hAnsi="Arial" w:cs="Arial"/>
                <w:noProof/>
                <w:webHidden/>
              </w:rPr>
              <w:t>25</w:t>
            </w:r>
            <w:r w:rsidRPr="00664FE8">
              <w:rPr>
                <w:rFonts w:ascii="Arial" w:hAnsi="Arial" w:cs="Arial"/>
                <w:noProof/>
                <w:webHidden/>
              </w:rPr>
              <w:fldChar w:fldCharType="end"/>
            </w:r>
          </w:hyperlink>
        </w:p>
        <w:p w14:paraId="38253CCA" w14:textId="2C584E2F" w:rsidR="00664FE8" w:rsidRPr="00664FE8" w:rsidRDefault="00664FE8">
          <w:pPr>
            <w:pStyle w:val="TDC3"/>
            <w:tabs>
              <w:tab w:val="left" w:pos="1320"/>
              <w:tab w:val="right" w:leader="dot" w:pos="8495"/>
            </w:tabs>
            <w:rPr>
              <w:rFonts w:ascii="Arial" w:eastAsiaTheme="minorEastAsia" w:hAnsi="Arial" w:cs="Arial"/>
              <w:i w:val="0"/>
              <w:iCs w:val="0"/>
              <w:noProof/>
              <w:sz w:val="22"/>
              <w:szCs w:val="22"/>
              <w:lang w:eastAsia="es-PE"/>
            </w:rPr>
          </w:pPr>
          <w:hyperlink w:anchor="_Toc167295620" w:history="1">
            <w:r w:rsidRPr="00664FE8">
              <w:rPr>
                <w:rStyle w:val="Hipervnculo"/>
                <w:rFonts w:ascii="Arial" w:hAnsi="Arial" w:cs="Arial"/>
                <w:noProof/>
              </w:rPr>
              <w:t>5.4.1.</w:t>
            </w:r>
            <w:r w:rsidRPr="00664FE8">
              <w:rPr>
                <w:rFonts w:ascii="Arial" w:eastAsiaTheme="minorEastAsia" w:hAnsi="Arial" w:cs="Arial"/>
                <w:i w:val="0"/>
                <w:iCs w:val="0"/>
                <w:noProof/>
                <w:sz w:val="22"/>
                <w:szCs w:val="22"/>
                <w:lang w:eastAsia="es-PE"/>
              </w:rPr>
              <w:tab/>
            </w:r>
            <w:r w:rsidRPr="00664FE8">
              <w:rPr>
                <w:rStyle w:val="Hipervnculo"/>
                <w:rFonts w:ascii="Arial" w:hAnsi="Arial" w:cs="Arial"/>
                <w:noProof/>
              </w:rPr>
              <w:t>Lista</w:t>
            </w:r>
            <w:r w:rsidRPr="00664FE8">
              <w:rPr>
                <w:rStyle w:val="Hipervnculo"/>
                <w:rFonts w:ascii="Arial" w:hAnsi="Arial" w:cs="Arial"/>
                <w:noProof/>
                <w:lang w:val="es-ES"/>
              </w:rPr>
              <w:t>do de PEI</w:t>
            </w:r>
            <w:r w:rsidRPr="00664FE8">
              <w:rPr>
                <w:rFonts w:ascii="Arial" w:hAnsi="Arial" w:cs="Arial"/>
                <w:noProof/>
                <w:webHidden/>
              </w:rPr>
              <w:tab/>
            </w:r>
            <w:r w:rsidRPr="00664FE8">
              <w:rPr>
                <w:rFonts w:ascii="Arial" w:hAnsi="Arial" w:cs="Arial"/>
                <w:noProof/>
                <w:webHidden/>
              </w:rPr>
              <w:fldChar w:fldCharType="begin"/>
            </w:r>
            <w:r w:rsidRPr="00664FE8">
              <w:rPr>
                <w:rFonts w:ascii="Arial" w:hAnsi="Arial" w:cs="Arial"/>
                <w:noProof/>
                <w:webHidden/>
              </w:rPr>
              <w:instrText xml:space="preserve"> PAGEREF _Toc167295620 \h </w:instrText>
            </w:r>
            <w:r w:rsidRPr="00664FE8">
              <w:rPr>
                <w:rFonts w:ascii="Arial" w:hAnsi="Arial" w:cs="Arial"/>
                <w:noProof/>
                <w:webHidden/>
              </w:rPr>
            </w:r>
            <w:r w:rsidRPr="00664FE8">
              <w:rPr>
                <w:rFonts w:ascii="Arial" w:hAnsi="Arial" w:cs="Arial"/>
                <w:noProof/>
                <w:webHidden/>
              </w:rPr>
              <w:fldChar w:fldCharType="separate"/>
            </w:r>
            <w:r w:rsidRPr="00664FE8">
              <w:rPr>
                <w:rFonts w:ascii="Arial" w:hAnsi="Arial" w:cs="Arial"/>
                <w:noProof/>
                <w:webHidden/>
              </w:rPr>
              <w:t>25</w:t>
            </w:r>
            <w:r w:rsidRPr="00664FE8">
              <w:rPr>
                <w:rFonts w:ascii="Arial" w:hAnsi="Arial" w:cs="Arial"/>
                <w:noProof/>
                <w:webHidden/>
              </w:rPr>
              <w:fldChar w:fldCharType="end"/>
            </w:r>
          </w:hyperlink>
        </w:p>
        <w:p w14:paraId="0799F14B" w14:textId="1F8084C6" w:rsidR="00664FE8" w:rsidRPr="00664FE8" w:rsidRDefault="00664FE8">
          <w:pPr>
            <w:pStyle w:val="TDC3"/>
            <w:tabs>
              <w:tab w:val="left" w:pos="1320"/>
              <w:tab w:val="right" w:leader="dot" w:pos="8495"/>
            </w:tabs>
            <w:rPr>
              <w:rFonts w:ascii="Arial" w:eastAsiaTheme="minorEastAsia" w:hAnsi="Arial" w:cs="Arial"/>
              <w:i w:val="0"/>
              <w:iCs w:val="0"/>
              <w:noProof/>
              <w:sz w:val="22"/>
              <w:szCs w:val="22"/>
              <w:lang w:eastAsia="es-PE"/>
            </w:rPr>
          </w:pPr>
          <w:hyperlink w:anchor="_Toc167295621" w:history="1">
            <w:r w:rsidRPr="00664FE8">
              <w:rPr>
                <w:rStyle w:val="Hipervnculo"/>
                <w:rFonts w:ascii="Arial" w:hAnsi="Arial" w:cs="Arial"/>
                <w:noProof/>
                <w:lang w:val="es-ES"/>
              </w:rPr>
              <w:t>5.4.2.</w:t>
            </w:r>
            <w:r w:rsidRPr="00664FE8">
              <w:rPr>
                <w:rFonts w:ascii="Arial" w:eastAsiaTheme="minorEastAsia" w:hAnsi="Arial" w:cs="Arial"/>
                <w:i w:val="0"/>
                <w:iCs w:val="0"/>
                <w:noProof/>
                <w:sz w:val="22"/>
                <w:szCs w:val="22"/>
                <w:lang w:eastAsia="es-PE"/>
              </w:rPr>
              <w:tab/>
            </w:r>
            <w:r w:rsidRPr="00664FE8">
              <w:rPr>
                <w:rStyle w:val="Hipervnculo"/>
                <w:rFonts w:ascii="Arial" w:hAnsi="Arial" w:cs="Arial"/>
                <w:noProof/>
                <w:lang w:val="es-ES"/>
              </w:rPr>
              <w:t>Centro de Costos:</w:t>
            </w:r>
            <w:r w:rsidRPr="00664FE8">
              <w:rPr>
                <w:rFonts w:ascii="Arial" w:hAnsi="Arial" w:cs="Arial"/>
                <w:noProof/>
                <w:webHidden/>
              </w:rPr>
              <w:tab/>
            </w:r>
            <w:r w:rsidRPr="00664FE8">
              <w:rPr>
                <w:rFonts w:ascii="Arial" w:hAnsi="Arial" w:cs="Arial"/>
                <w:noProof/>
                <w:webHidden/>
              </w:rPr>
              <w:fldChar w:fldCharType="begin"/>
            </w:r>
            <w:r w:rsidRPr="00664FE8">
              <w:rPr>
                <w:rFonts w:ascii="Arial" w:hAnsi="Arial" w:cs="Arial"/>
                <w:noProof/>
                <w:webHidden/>
              </w:rPr>
              <w:instrText xml:space="preserve"> PAGEREF _Toc167295621 \h </w:instrText>
            </w:r>
            <w:r w:rsidRPr="00664FE8">
              <w:rPr>
                <w:rFonts w:ascii="Arial" w:hAnsi="Arial" w:cs="Arial"/>
                <w:noProof/>
                <w:webHidden/>
              </w:rPr>
            </w:r>
            <w:r w:rsidRPr="00664FE8">
              <w:rPr>
                <w:rFonts w:ascii="Arial" w:hAnsi="Arial" w:cs="Arial"/>
                <w:noProof/>
                <w:webHidden/>
              </w:rPr>
              <w:fldChar w:fldCharType="separate"/>
            </w:r>
            <w:r w:rsidRPr="00664FE8">
              <w:rPr>
                <w:rFonts w:ascii="Arial" w:hAnsi="Arial" w:cs="Arial"/>
                <w:noProof/>
                <w:webHidden/>
              </w:rPr>
              <w:t>29</w:t>
            </w:r>
            <w:r w:rsidRPr="00664FE8">
              <w:rPr>
                <w:rFonts w:ascii="Arial" w:hAnsi="Arial" w:cs="Arial"/>
                <w:noProof/>
                <w:webHidden/>
              </w:rPr>
              <w:fldChar w:fldCharType="end"/>
            </w:r>
          </w:hyperlink>
        </w:p>
        <w:p w14:paraId="37CA90E8" w14:textId="2ED31B32" w:rsidR="00664FE8" w:rsidRPr="00664FE8" w:rsidRDefault="00664FE8">
          <w:pPr>
            <w:pStyle w:val="TDC3"/>
            <w:tabs>
              <w:tab w:val="left" w:pos="1320"/>
              <w:tab w:val="right" w:leader="dot" w:pos="8495"/>
            </w:tabs>
            <w:rPr>
              <w:rFonts w:ascii="Arial" w:eastAsiaTheme="minorEastAsia" w:hAnsi="Arial" w:cs="Arial"/>
              <w:i w:val="0"/>
              <w:iCs w:val="0"/>
              <w:noProof/>
              <w:sz w:val="22"/>
              <w:szCs w:val="22"/>
              <w:lang w:eastAsia="es-PE"/>
            </w:rPr>
          </w:pPr>
          <w:hyperlink w:anchor="_Toc167295622" w:history="1">
            <w:r w:rsidRPr="00664FE8">
              <w:rPr>
                <w:rStyle w:val="Hipervnculo"/>
                <w:rFonts w:ascii="Arial" w:hAnsi="Arial" w:cs="Arial"/>
                <w:noProof/>
                <w:lang w:val="es-ES"/>
              </w:rPr>
              <w:t>5.4.3.</w:t>
            </w:r>
            <w:r w:rsidRPr="00664FE8">
              <w:rPr>
                <w:rFonts w:ascii="Arial" w:eastAsiaTheme="minorEastAsia" w:hAnsi="Arial" w:cs="Arial"/>
                <w:i w:val="0"/>
                <w:iCs w:val="0"/>
                <w:noProof/>
                <w:sz w:val="22"/>
                <w:szCs w:val="22"/>
                <w:lang w:eastAsia="es-PE"/>
              </w:rPr>
              <w:tab/>
            </w:r>
            <w:r w:rsidRPr="00664FE8">
              <w:rPr>
                <w:rStyle w:val="Hipervnculo"/>
                <w:rFonts w:ascii="Arial" w:hAnsi="Arial" w:cs="Arial"/>
                <w:noProof/>
                <w:lang w:val="es-ES"/>
              </w:rPr>
              <w:t>Comité</w:t>
            </w:r>
            <w:r w:rsidRPr="00664FE8">
              <w:rPr>
                <w:rFonts w:ascii="Arial" w:hAnsi="Arial" w:cs="Arial"/>
                <w:noProof/>
                <w:webHidden/>
              </w:rPr>
              <w:tab/>
            </w:r>
            <w:r w:rsidRPr="00664FE8">
              <w:rPr>
                <w:rFonts w:ascii="Arial" w:hAnsi="Arial" w:cs="Arial"/>
                <w:noProof/>
                <w:webHidden/>
              </w:rPr>
              <w:fldChar w:fldCharType="begin"/>
            </w:r>
            <w:r w:rsidRPr="00664FE8">
              <w:rPr>
                <w:rFonts w:ascii="Arial" w:hAnsi="Arial" w:cs="Arial"/>
                <w:noProof/>
                <w:webHidden/>
              </w:rPr>
              <w:instrText xml:space="preserve"> PAGEREF _Toc167295622 \h </w:instrText>
            </w:r>
            <w:r w:rsidRPr="00664FE8">
              <w:rPr>
                <w:rFonts w:ascii="Arial" w:hAnsi="Arial" w:cs="Arial"/>
                <w:noProof/>
                <w:webHidden/>
              </w:rPr>
            </w:r>
            <w:r w:rsidRPr="00664FE8">
              <w:rPr>
                <w:rFonts w:ascii="Arial" w:hAnsi="Arial" w:cs="Arial"/>
                <w:noProof/>
                <w:webHidden/>
              </w:rPr>
              <w:fldChar w:fldCharType="separate"/>
            </w:r>
            <w:r w:rsidRPr="00664FE8">
              <w:rPr>
                <w:rFonts w:ascii="Arial" w:hAnsi="Arial" w:cs="Arial"/>
                <w:noProof/>
                <w:webHidden/>
              </w:rPr>
              <w:t>31</w:t>
            </w:r>
            <w:r w:rsidRPr="00664FE8">
              <w:rPr>
                <w:rFonts w:ascii="Arial" w:hAnsi="Arial" w:cs="Arial"/>
                <w:noProof/>
                <w:webHidden/>
              </w:rPr>
              <w:fldChar w:fldCharType="end"/>
            </w:r>
          </w:hyperlink>
        </w:p>
        <w:p w14:paraId="7125D2C5" w14:textId="297BDB70" w:rsidR="00664FE8" w:rsidRPr="00664FE8" w:rsidRDefault="00664FE8">
          <w:pPr>
            <w:pStyle w:val="TDC3"/>
            <w:tabs>
              <w:tab w:val="left" w:pos="1320"/>
              <w:tab w:val="right" w:leader="dot" w:pos="8495"/>
            </w:tabs>
            <w:rPr>
              <w:rFonts w:ascii="Arial" w:eastAsiaTheme="minorEastAsia" w:hAnsi="Arial" w:cs="Arial"/>
              <w:i w:val="0"/>
              <w:iCs w:val="0"/>
              <w:noProof/>
              <w:sz w:val="22"/>
              <w:szCs w:val="22"/>
              <w:lang w:eastAsia="es-PE"/>
            </w:rPr>
          </w:pPr>
          <w:hyperlink w:anchor="_Toc167295623" w:history="1">
            <w:r w:rsidRPr="00664FE8">
              <w:rPr>
                <w:rStyle w:val="Hipervnculo"/>
                <w:rFonts w:ascii="Arial" w:hAnsi="Arial" w:cs="Arial"/>
                <w:noProof/>
                <w:lang w:val="es-ES"/>
              </w:rPr>
              <w:t>5.4.4.</w:t>
            </w:r>
            <w:r w:rsidRPr="00664FE8">
              <w:rPr>
                <w:rFonts w:ascii="Arial" w:eastAsiaTheme="minorEastAsia" w:hAnsi="Arial" w:cs="Arial"/>
                <w:i w:val="0"/>
                <w:iCs w:val="0"/>
                <w:noProof/>
                <w:sz w:val="22"/>
                <w:szCs w:val="22"/>
                <w:lang w:eastAsia="es-PE"/>
              </w:rPr>
              <w:tab/>
            </w:r>
            <w:r w:rsidRPr="00664FE8">
              <w:rPr>
                <w:rStyle w:val="Hipervnculo"/>
                <w:rFonts w:ascii="Arial" w:hAnsi="Arial" w:cs="Arial"/>
                <w:noProof/>
                <w:lang w:val="es-ES"/>
              </w:rPr>
              <w:t>Equipo Técnico</w:t>
            </w:r>
            <w:r w:rsidRPr="00664FE8">
              <w:rPr>
                <w:rFonts w:ascii="Arial" w:hAnsi="Arial" w:cs="Arial"/>
                <w:noProof/>
                <w:webHidden/>
              </w:rPr>
              <w:tab/>
            </w:r>
            <w:r w:rsidRPr="00664FE8">
              <w:rPr>
                <w:rFonts w:ascii="Arial" w:hAnsi="Arial" w:cs="Arial"/>
                <w:noProof/>
                <w:webHidden/>
              </w:rPr>
              <w:fldChar w:fldCharType="begin"/>
            </w:r>
            <w:r w:rsidRPr="00664FE8">
              <w:rPr>
                <w:rFonts w:ascii="Arial" w:hAnsi="Arial" w:cs="Arial"/>
                <w:noProof/>
                <w:webHidden/>
              </w:rPr>
              <w:instrText xml:space="preserve"> PAGEREF _Toc167295623 \h </w:instrText>
            </w:r>
            <w:r w:rsidRPr="00664FE8">
              <w:rPr>
                <w:rFonts w:ascii="Arial" w:hAnsi="Arial" w:cs="Arial"/>
                <w:noProof/>
                <w:webHidden/>
              </w:rPr>
            </w:r>
            <w:r w:rsidRPr="00664FE8">
              <w:rPr>
                <w:rFonts w:ascii="Arial" w:hAnsi="Arial" w:cs="Arial"/>
                <w:noProof/>
                <w:webHidden/>
              </w:rPr>
              <w:fldChar w:fldCharType="separate"/>
            </w:r>
            <w:r w:rsidRPr="00664FE8">
              <w:rPr>
                <w:rFonts w:ascii="Arial" w:hAnsi="Arial" w:cs="Arial"/>
                <w:noProof/>
                <w:webHidden/>
              </w:rPr>
              <w:t>33</w:t>
            </w:r>
            <w:r w:rsidRPr="00664FE8">
              <w:rPr>
                <w:rFonts w:ascii="Arial" w:hAnsi="Arial" w:cs="Arial"/>
                <w:noProof/>
                <w:webHidden/>
              </w:rPr>
              <w:fldChar w:fldCharType="end"/>
            </w:r>
          </w:hyperlink>
        </w:p>
        <w:p w14:paraId="5313BC23" w14:textId="19F33E8A" w:rsidR="00664FE8" w:rsidRPr="00664FE8" w:rsidRDefault="00664FE8">
          <w:pPr>
            <w:pStyle w:val="TDC3"/>
            <w:tabs>
              <w:tab w:val="left" w:pos="1320"/>
              <w:tab w:val="right" w:leader="dot" w:pos="8495"/>
            </w:tabs>
            <w:rPr>
              <w:rFonts w:ascii="Arial" w:eastAsiaTheme="minorEastAsia" w:hAnsi="Arial" w:cs="Arial"/>
              <w:i w:val="0"/>
              <w:iCs w:val="0"/>
              <w:noProof/>
              <w:sz w:val="22"/>
              <w:szCs w:val="22"/>
              <w:lang w:eastAsia="es-PE"/>
            </w:rPr>
          </w:pPr>
          <w:hyperlink w:anchor="_Toc167295624" w:history="1">
            <w:r w:rsidRPr="00664FE8">
              <w:rPr>
                <w:rStyle w:val="Hipervnculo"/>
                <w:rFonts w:ascii="Arial" w:hAnsi="Arial" w:cs="Arial"/>
                <w:noProof/>
                <w:lang w:val="es-ES"/>
              </w:rPr>
              <w:t>5.4.5.</w:t>
            </w:r>
            <w:r w:rsidRPr="00664FE8">
              <w:rPr>
                <w:rFonts w:ascii="Arial" w:eastAsiaTheme="minorEastAsia" w:hAnsi="Arial" w:cs="Arial"/>
                <w:i w:val="0"/>
                <w:iCs w:val="0"/>
                <w:noProof/>
                <w:sz w:val="22"/>
                <w:szCs w:val="22"/>
                <w:lang w:eastAsia="es-PE"/>
              </w:rPr>
              <w:tab/>
            </w:r>
            <w:r w:rsidRPr="00664FE8">
              <w:rPr>
                <w:rStyle w:val="Hipervnculo"/>
                <w:rFonts w:ascii="Arial" w:hAnsi="Arial" w:cs="Arial"/>
                <w:noProof/>
                <w:lang w:val="es-ES"/>
              </w:rPr>
              <w:t>Objetivos Estratégicos</w:t>
            </w:r>
            <w:r w:rsidRPr="00664FE8">
              <w:rPr>
                <w:rFonts w:ascii="Arial" w:hAnsi="Arial" w:cs="Arial"/>
                <w:noProof/>
                <w:webHidden/>
              </w:rPr>
              <w:tab/>
            </w:r>
            <w:r w:rsidRPr="00664FE8">
              <w:rPr>
                <w:rFonts w:ascii="Arial" w:hAnsi="Arial" w:cs="Arial"/>
                <w:noProof/>
                <w:webHidden/>
              </w:rPr>
              <w:fldChar w:fldCharType="begin"/>
            </w:r>
            <w:r w:rsidRPr="00664FE8">
              <w:rPr>
                <w:rFonts w:ascii="Arial" w:hAnsi="Arial" w:cs="Arial"/>
                <w:noProof/>
                <w:webHidden/>
              </w:rPr>
              <w:instrText xml:space="preserve"> PAGEREF _Toc167295624 \h </w:instrText>
            </w:r>
            <w:r w:rsidRPr="00664FE8">
              <w:rPr>
                <w:rFonts w:ascii="Arial" w:hAnsi="Arial" w:cs="Arial"/>
                <w:noProof/>
                <w:webHidden/>
              </w:rPr>
            </w:r>
            <w:r w:rsidRPr="00664FE8">
              <w:rPr>
                <w:rFonts w:ascii="Arial" w:hAnsi="Arial" w:cs="Arial"/>
                <w:noProof/>
                <w:webHidden/>
              </w:rPr>
              <w:fldChar w:fldCharType="separate"/>
            </w:r>
            <w:r w:rsidRPr="00664FE8">
              <w:rPr>
                <w:rFonts w:ascii="Arial" w:hAnsi="Arial" w:cs="Arial"/>
                <w:noProof/>
                <w:webHidden/>
              </w:rPr>
              <w:t>34</w:t>
            </w:r>
            <w:r w:rsidRPr="00664FE8">
              <w:rPr>
                <w:rFonts w:ascii="Arial" w:hAnsi="Arial" w:cs="Arial"/>
                <w:noProof/>
                <w:webHidden/>
              </w:rPr>
              <w:fldChar w:fldCharType="end"/>
            </w:r>
          </w:hyperlink>
        </w:p>
        <w:p w14:paraId="37256C33" w14:textId="4DF83D40" w:rsidR="00664FE8" w:rsidRPr="00664FE8" w:rsidRDefault="00664FE8">
          <w:pPr>
            <w:pStyle w:val="TDC3"/>
            <w:tabs>
              <w:tab w:val="left" w:pos="1320"/>
              <w:tab w:val="right" w:leader="dot" w:pos="8495"/>
            </w:tabs>
            <w:rPr>
              <w:rFonts w:ascii="Arial" w:eastAsiaTheme="minorEastAsia" w:hAnsi="Arial" w:cs="Arial"/>
              <w:i w:val="0"/>
              <w:iCs w:val="0"/>
              <w:noProof/>
              <w:sz w:val="22"/>
              <w:szCs w:val="22"/>
              <w:lang w:eastAsia="es-PE"/>
            </w:rPr>
          </w:pPr>
          <w:hyperlink w:anchor="_Toc167295625" w:history="1">
            <w:r w:rsidRPr="00664FE8">
              <w:rPr>
                <w:rStyle w:val="Hipervnculo"/>
                <w:rFonts w:ascii="Arial" w:hAnsi="Arial" w:cs="Arial"/>
                <w:noProof/>
                <w:lang w:val="es-ES"/>
              </w:rPr>
              <w:t>5.4.6.</w:t>
            </w:r>
            <w:r w:rsidRPr="00664FE8">
              <w:rPr>
                <w:rFonts w:ascii="Arial" w:eastAsiaTheme="minorEastAsia" w:hAnsi="Arial" w:cs="Arial"/>
                <w:i w:val="0"/>
                <w:iCs w:val="0"/>
                <w:noProof/>
                <w:sz w:val="22"/>
                <w:szCs w:val="22"/>
                <w:lang w:eastAsia="es-PE"/>
              </w:rPr>
              <w:tab/>
            </w:r>
            <w:r w:rsidRPr="00664FE8">
              <w:rPr>
                <w:rStyle w:val="Hipervnculo"/>
                <w:rFonts w:ascii="Arial" w:hAnsi="Arial" w:cs="Arial"/>
                <w:noProof/>
                <w:lang w:val="es-ES"/>
              </w:rPr>
              <w:t>Acciones Estratégicas</w:t>
            </w:r>
            <w:r w:rsidRPr="00664FE8">
              <w:rPr>
                <w:rFonts w:ascii="Arial" w:hAnsi="Arial" w:cs="Arial"/>
                <w:noProof/>
                <w:webHidden/>
              </w:rPr>
              <w:tab/>
            </w:r>
            <w:r w:rsidRPr="00664FE8">
              <w:rPr>
                <w:rFonts w:ascii="Arial" w:hAnsi="Arial" w:cs="Arial"/>
                <w:noProof/>
                <w:webHidden/>
              </w:rPr>
              <w:fldChar w:fldCharType="begin"/>
            </w:r>
            <w:r w:rsidRPr="00664FE8">
              <w:rPr>
                <w:rFonts w:ascii="Arial" w:hAnsi="Arial" w:cs="Arial"/>
                <w:noProof/>
                <w:webHidden/>
              </w:rPr>
              <w:instrText xml:space="preserve"> PAGEREF _Toc167295625 \h </w:instrText>
            </w:r>
            <w:r w:rsidRPr="00664FE8">
              <w:rPr>
                <w:rFonts w:ascii="Arial" w:hAnsi="Arial" w:cs="Arial"/>
                <w:noProof/>
                <w:webHidden/>
              </w:rPr>
            </w:r>
            <w:r w:rsidRPr="00664FE8">
              <w:rPr>
                <w:rFonts w:ascii="Arial" w:hAnsi="Arial" w:cs="Arial"/>
                <w:noProof/>
                <w:webHidden/>
              </w:rPr>
              <w:fldChar w:fldCharType="separate"/>
            </w:r>
            <w:r w:rsidRPr="00664FE8">
              <w:rPr>
                <w:rFonts w:ascii="Arial" w:hAnsi="Arial" w:cs="Arial"/>
                <w:noProof/>
                <w:webHidden/>
              </w:rPr>
              <w:t>36</w:t>
            </w:r>
            <w:r w:rsidRPr="00664FE8">
              <w:rPr>
                <w:rFonts w:ascii="Arial" w:hAnsi="Arial" w:cs="Arial"/>
                <w:noProof/>
                <w:webHidden/>
              </w:rPr>
              <w:fldChar w:fldCharType="end"/>
            </w:r>
          </w:hyperlink>
        </w:p>
        <w:p w14:paraId="31B4A011" w14:textId="321AC2EB" w:rsidR="00664FE8" w:rsidRPr="00664FE8" w:rsidRDefault="00664FE8">
          <w:pPr>
            <w:pStyle w:val="TDC1"/>
            <w:tabs>
              <w:tab w:val="left" w:pos="660"/>
              <w:tab w:val="right" w:leader="dot" w:pos="8495"/>
            </w:tabs>
            <w:rPr>
              <w:rFonts w:ascii="Arial" w:eastAsiaTheme="minorEastAsia" w:hAnsi="Arial" w:cs="Arial"/>
              <w:b w:val="0"/>
              <w:bCs w:val="0"/>
              <w:caps w:val="0"/>
              <w:noProof/>
              <w:sz w:val="22"/>
              <w:szCs w:val="22"/>
              <w:lang w:eastAsia="es-PE"/>
            </w:rPr>
          </w:pPr>
          <w:hyperlink w:anchor="_Toc167295626" w:history="1">
            <w:r w:rsidRPr="00664FE8">
              <w:rPr>
                <w:rStyle w:val="Hipervnculo"/>
                <w:rFonts w:ascii="Arial" w:hAnsi="Arial" w:cs="Arial"/>
                <w:noProof/>
                <w:lang w:val="es-ES"/>
              </w:rPr>
              <w:t>5.5.</w:t>
            </w:r>
            <w:r w:rsidRPr="00664FE8">
              <w:rPr>
                <w:rFonts w:ascii="Arial" w:eastAsiaTheme="minorEastAsia" w:hAnsi="Arial" w:cs="Arial"/>
                <w:b w:val="0"/>
                <w:bCs w:val="0"/>
                <w:caps w:val="0"/>
                <w:noProof/>
                <w:sz w:val="22"/>
                <w:szCs w:val="22"/>
                <w:lang w:eastAsia="es-PE"/>
              </w:rPr>
              <w:tab/>
            </w:r>
            <w:r w:rsidRPr="00664FE8">
              <w:rPr>
                <w:rStyle w:val="Hipervnculo"/>
                <w:rFonts w:ascii="Arial" w:hAnsi="Arial" w:cs="Arial"/>
                <w:noProof/>
              </w:rPr>
              <w:t xml:space="preserve">FUNCIONALIDAD 2: </w:t>
            </w:r>
            <w:r w:rsidRPr="00664FE8">
              <w:rPr>
                <w:rStyle w:val="Hipervnculo"/>
                <w:rFonts w:ascii="Arial" w:hAnsi="Arial" w:cs="Arial"/>
                <w:noProof/>
                <w:lang w:val="es-ES"/>
              </w:rPr>
              <w:t>CONFIGURACIÓN</w:t>
            </w:r>
            <w:r w:rsidRPr="00664FE8">
              <w:rPr>
                <w:rFonts w:ascii="Arial" w:hAnsi="Arial" w:cs="Arial"/>
                <w:noProof/>
                <w:webHidden/>
              </w:rPr>
              <w:tab/>
            </w:r>
            <w:r w:rsidRPr="00664FE8">
              <w:rPr>
                <w:rFonts w:ascii="Arial" w:hAnsi="Arial" w:cs="Arial"/>
                <w:noProof/>
                <w:webHidden/>
              </w:rPr>
              <w:fldChar w:fldCharType="begin"/>
            </w:r>
            <w:r w:rsidRPr="00664FE8">
              <w:rPr>
                <w:rFonts w:ascii="Arial" w:hAnsi="Arial" w:cs="Arial"/>
                <w:noProof/>
                <w:webHidden/>
              </w:rPr>
              <w:instrText xml:space="preserve"> PAGEREF _Toc167295626 \h </w:instrText>
            </w:r>
            <w:r w:rsidRPr="00664FE8">
              <w:rPr>
                <w:rFonts w:ascii="Arial" w:hAnsi="Arial" w:cs="Arial"/>
                <w:noProof/>
                <w:webHidden/>
              </w:rPr>
            </w:r>
            <w:r w:rsidRPr="00664FE8">
              <w:rPr>
                <w:rFonts w:ascii="Arial" w:hAnsi="Arial" w:cs="Arial"/>
                <w:noProof/>
                <w:webHidden/>
              </w:rPr>
              <w:fldChar w:fldCharType="separate"/>
            </w:r>
            <w:r w:rsidRPr="00664FE8">
              <w:rPr>
                <w:rFonts w:ascii="Arial" w:hAnsi="Arial" w:cs="Arial"/>
                <w:noProof/>
                <w:webHidden/>
              </w:rPr>
              <w:t>38</w:t>
            </w:r>
            <w:r w:rsidRPr="00664FE8">
              <w:rPr>
                <w:rFonts w:ascii="Arial" w:hAnsi="Arial" w:cs="Arial"/>
                <w:noProof/>
                <w:webHidden/>
              </w:rPr>
              <w:fldChar w:fldCharType="end"/>
            </w:r>
          </w:hyperlink>
        </w:p>
        <w:p w14:paraId="796D8736" w14:textId="65601949" w:rsidR="00664FE8" w:rsidRPr="00664FE8" w:rsidRDefault="00664FE8">
          <w:pPr>
            <w:pStyle w:val="TDC3"/>
            <w:tabs>
              <w:tab w:val="left" w:pos="1320"/>
              <w:tab w:val="right" w:leader="dot" w:pos="8495"/>
            </w:tabs>
            <w:rPr>
              <w:rFonts w:ascii="Arial" w:eastAsiaTheme="minorEastAsia" w:hAnsi="Arial" w:cs="Arial"/>
              <w:i w:val="0"/>
              <w:iCs w:val="0"/>
              <w:noProof/>
              <w:sz w:val="22"/>
              <w:szCs w:val="22"/>
              <w:lang w:eastAsia="es-PE"/>
            </w:rPr>
          </w:pPr>
          <w:hyperlink w:anchor="_Toc167295627" w:history="1">
            <w:r w:rsidRPr="00664FE8">
              <w:rPr>
                <w:rStyle w:val="Hipervnculo"/>
                <w:rFonts w:ascii="Arial" w:hAnsi="Arial" w:cs="Arial"/>
                <w:noProof/>
                <w:lang w:val="es-ES"/>
              </w:rPr>
              <w:t>5.5.1.</w:t>
            </w:r>
            <w:r w:rsidRPr="00664FE8">
              <w:rPr>
                <w:rFonts w:ascii="Arial" w:eastAsiaTheme="minorEastAsia" w:hAnsi="Arial" w:cs="Arial"/>
                <w:i w:val="0"/>
                <w:iCs w:val="0"/>
                <w:noProof/>
                <w:sz w:val="22"/>
                <w:szCs w:val="22"/>
                <w:lang w:eastAsia="es-PE"/>
              </w:rPr>
              <w:tab/>
            </w:r>
            <w:r w:rsidRPr="00664FE8">
              <w:rPr>
                <w:rStyle w:val="Hipervnculo"/>
                <w:rFonts w:ascii="Arial" w:hAnsi="Arial" w:cs="Arial"/>
                <w:noProof/>
                <w:lang w:val="es-ES"/>
              </w:rPr>
              <w:t>Listado de Catálogos.</w:t>
            </w:r>
            <w:r w:rsidRPr="00664FE8">
              <w:rPr>
                <w:rFonts w:ascii="Arial" w:hAnsi="Arial" w:cs="Arial"/>
                <w:noProof/>
                <w:webHidden/>
              </w:rPr>
              <w:tab/>
            </w:r>
            <w:r w:rsidRPr="00664FE8">
              <w:rPr>
                <w:rFonts w:ascii="Arial" w:hAnsi="Arial" w:cs="Arial"/>
                <w:noProof/>
                <w:webHidden/>
              </w:rPr>
              <w:fldChar w:fldCharType="begin"/>
            </w:r>
            <w:r w:rsidRPr="00664FE8">
              <w:rPr>
                <w:rFonts w:ascii="Arial" w:hAnsi="Arial" w:cs="Arial"/>
                <w:noProof/>
                <w:webHidden/>
              </w:rPr>
              <w:instrText xml:space="preserve"> PAGEREF _Toc167295627 \h </w:instrText>
            </w:r>
            <w:r w:rsidRPr="00664FE8">
              <w:rPr>
                <w:rFonts w:ascii="Arial" w:hAnsi="Arial" w:cs="Arial"/>
                <w:noProof/>
                <w:webHidden/>
              </w:rPr>
            </w:r>
            <w:r w:rsidRPr="00664FE8">
              <w:rPr>
                <w:rFonts w:ascii="Arial" w:hAnsi="Arial" w:cs="Arial"/>
                <w:noProof/>
                <w:webHidden/>
              </w:rPr>
              <w:fldChar w:fldCharType="separate"/>
            </w:r>
            <w:r w:rsidRPr="00664FE8">
              <w:rPr>
                <w:rFonts w:ascii="Arial" w:hAnsi="Arial" w:cs="Arial"/>
                <w:noProof/>
                <w:webHidden/>
              </w:rPr>
              <w:t>39</w:t>
            </w:r>
            <w:r w:rsidRPr="00664FE8">
              <w:rPr>
                <w:rFonts w:ascii="Arial" w:hAnsi="Arial" w:cs="Arial"/>
                <w:noProof/>
                <w:webHidden/>
              </w:rPr>
              <w:fldChar w:fldCharType="end"/>
            </w:r>
          </w:hyperlink>
        </w:p>
        <w:p w14:paraId="79E9170D" w14:textId="68945C88" w:rsidR="00664FE8" w:rsidRPr="00664FE8" w:rsidRDefault="00664FE8">
          <w:pPr>
            <w:pStyle w:val="TDC3"/>
            <w:tabs>
              <w:tab w:val="right" w:leader="dot" w:pos="8495"/>
            </w:tabs>
            <w:rPr>
              <w:rFonts w:ascii="Arial" w:eastAsiaTheme="minorEastAsia" w:hAnsi="Arial" w:cs="Arial"/>
              <w:i w:val="0"/>
              <w:iCs w:val="0"/>
              <w:noProof/>
              <w:sz w:val="22"/>
              <w:szCs w:val="22"/>
              <w:lang w:eastAsia="es-PE"/>
            </w:rPr>
          </w:pPr>
          <w:hyperlink w:anchor="_Toc167295628" w:history="1">
            <w:r w:rsidRPr="00664FE8">
              <w:rPr>
                <w:rStyle w:val="Hipervnculo"/>
                <w:rFonts w:ascii="Arial" w:hAnsi="Arial" w:cs="Arial"/>
                <w:noProof/>
                <w:lang w:val="es-ES"/>
              </w:rPr>
              <w:t>Nuevo Catálogo</w:t>
            </w:r>
            <w:r w:rsidRPr="00664FE8">
              <w:rPr>
                <w:rStyle w:val="Hipervnculo"/>
                <w:rFonts w:ascii="Arial" w:hAnsi="Arial" w:cs="Arial"/>
                <w:noProof/>
              </w:rPr>
              <w:t>:</w:t>
            </w:r>
            <w:r w:rsidRPr="00664FE8">
              <w:rPr>
                <w:rFonts w:ascii="Arial" w:hAnsi="Arial" w:cs="Arial"/>
                <w:noProof/>
                <w:webHidden/>
              </w:rPr>
              <w:tab/>
            </w:r>
            <w:r w:rsidRPr="00664FE8">
              <w:rPr>
                <w:rFonts w:ascii="Arial" w:hAnsi="Arial" w:cs="Arial"/>
                <w:noProof/>
                <w:webHidden/>
              </w:rPr>
              <w:fldChar w:fldCharType="begin"/>
            </w:r>
            <w:r w:rsidRPr="00664FE8">
              <w:rPr>
                <w:rFonts w:ascii="Arial" w:hAnsi="Arial" w:cs="Arial"/>
                <w:noProof/>
                <w:webHidden/>
              </w:rPr>
              <w:instrText xml:space="preserve"> PAGEREF _Toc167295628 \h </w:instrText>
            </w:r>
            <w:r w:rsidRPr="00664FE8">
              <w:rPr>
                <w:rFonts w:ascii="Arial" w:hAnsi="Arial" w:cs="Arial"/>
                <w:noProof/>
                <w:webHidden/>
              </w:rPr>
            </w:r>
            <w:r w:rsidRPr="00664FE8">
              <w:rPr>
                <w:rFonts w:ascii="Arial" w:hAnsi="Arial" w:cs="Arial"/>
                <w:noProof/>
                <w:webHidden/>
              </w:rPr>
              <w:fldChar w:fldCharType="separate"/>
            </w:r>
            <w:r w:rsidRPr="00664FE8">
              <w:rPr>
                <w:rFonts w:ascii="Arial" w:hAnsi="Arial" w:cs="Arial"/>
                <w:noProof/>
                <w:webHidden/>
              </w:rPr>
              <w:t>40</w:t>
            </w:r>
            <w:r w:rsidRPr="00664FE8">
              <w:rPr>
                <w:rFonts w:ascii="Arial" w:hAnsi="Arial" w:cs="Arial"/>
                <w:noProof/>
                <w:webHidden/>
              </w:rPr>
              <w:fldChar w:fldCharType="end"/>
            </w:r>
          </w:hyperlink>
        </w:p>
        <w:p w14:paraId="7E265869" w14:textId="3410E55A" w:rsidR="00664FE8" w:rsidRPr="00664FE8" w:rsidRDefault="00664FE8">
          <w:pPr>
            <w:pStyle w:val="TDC1"/>
            <w:tabs>
              <w:tab w:val="left" w:pos="660"/>
              <w:tab w:val="right" w:leader="dot" w:pos="8495"/>
            </w:tabs>
            <w:rPr>
              <w:rFonts w:ascii="Arial" w:eastAsiaTheme="minorEastAsia" w:hAnsi="Arial" w:cs="Arial"/>
              <w:b w:val="0"/>
              <w:bCs w:val="0"/>
              <w:caps w:val="0"/>
              <w:noProof/>
              <w:sz w:val="22"/>
              <w:szCs w:val="22"/>
              <w:lang w:eastAsia="es-PE"/>
            </w:rPr>
          </w:pPr>
          <w:hyperlink w:anchor="_Toc167295629" w:history="1">
            <w:r w:rsidRPr="00664FE8">
              <w:rPr>
                <w:rStyle w:val="Hipervnculo"/>
                <w:rFonts w:ascii="Arial" w:hAnsi="Arial" w:cs="Arial"/>
                <w:noProof/>
                <w:lang w:val="es-ES"/>
              </w:rPr>
              <w:t>5.6.</w:t>
            </w:r>
            <w:r w:rsidRPr="00664FE8">
              <w:rPr>
                <w:rFonts w:ascii="Arial" w:eastAsiaTheme="minorEastAsia" w:hAnsi="Arial" w:cs="Arial"/>
                <w:b w:val="0"/>
                <w:bCs w:val="0"/>
                <w:caps w:val="0"/>
                <w:noProof/>
                <w:sz w:val="22"/>
                <w:szCs w:val="22"/>
                <w:lang w:eastAsia="es-PE"/>
              </w:rPr>
              <w:tab/>
            </w:r>
            <w:r w:rsidRPr="00664FE8">
              <w:rPr>
                <w:rStyle w:val="Hipervnculo"/>
                <w:rFonts w:ascii="Arial" w:hAnsi="Arial" w:cs="Arial"/>
                <w:noProof/>
              </w:rPr>
              <w:t xml:space="preserve">FUNCIONALIDAD </w:t>
            </w:r>
            <w:r w:rsidRPr="00664FE8">
              <w:rPr>
                <w:rStyle w:val="Hipervnculo"/>
                <w:rFonts w:ascii="Arial" w:hAnsi="Arial" w:cs="Arial"/>
                <w:noProof/>
                <w:lang w:val="es-ES"/>
              </w:rPr>
              <w:t>3</w:t>
            </w:r>
            <w:r w:rsidRPr="00664FE8">
              <w:rPr>
                <w:rStyle w:val="Hipervnculo"/>
                <w:rFonts w:ascii="Arial" w:hAnsi="Arial" w:cs="Arial"/>
                <w:noProof/>
              </w:rPr>
              <w:t xml:space="preserve">: </w:t>
            </w:r>
            <w:r w:rsidRPr="00664FE8">
              <w:rPr>
                <w:rStyle w:val="Hipervnculo"/>
                <w:rFonts w:ascii="Arial" w:hAnsi="Arial" w:cs="Arial"/>
                <w:noProof/>
                <w:lang w:val="es-ES"/>
              </w:rPr>
              <w:t>PLAN OPERATIVO</w:t>
            </w:r>
            <w:r w:rsidRPr="00664FE8">
              <w:rPr>
                <w:rFonts w:ascii="Arial" w:hAnsi="Arial" w:cs="Arial"/>
                <w:noProof/>
                <w:webHidden/>
              </w:rPr>
              <w:tab/>
            </w:r>
            <w:r w:rsidRPr="00664FE8">
              <w:rPr>
                <w:rFonts w:ascii="Arial" w:hAnsi="Arial" w:cs="Arial"/>
                <w:noProof/>
                <w:webHidden/>
              </w:rPr>
              <w:fldChar w:fldCharType="begin"/>
            </w:r>
            <w:r w:rsidRPr="00664FE8">
              <w:rPr>
                <w:rFonts w:ascii="Arial" w:hAnsi="Arial" w:cs="Arial"/>
                <w:noProof/>
                <w:webHidden/>
              </w:rPr>
              <w:instrText xml:space="preserve"> PAGEREF _Toc167295629 \h </w:instrText>
            </w:r>
            <w:r w:rsidRPr="00664FE8">
              <w:rPr>
                <w:rFonts w:ascii="Arial" w:hAnsi="Arial" w:cs="Arial"/>
                <w:noProof/>
                <w:webHidden/>
              </w:rPr>
            </w:r>
            <w:r w:rsidRPr="00664FE8">
              <w:rPr>
                <w:rFonts w:ascii="Arial" w:hAnsi="Arial" w:cs="Arial"/>
                <w:noProof/>
                <w:webHidden/>
              </w:rPr>
              <w:fldChar w:fldCharType="separate"/>
            </w:r>
            <w:r w:rsidRPr="00664FE8">
              <w:rPr>
                <w:rFonts w:ascii="Arial" w:hAnsi="Arial" w:cs="Arial"/>
                <w:noProof/>
                <w:webHidden/>
              </w:rPr>
              <w:t>43</w:t>
            </w:r>
            <w:r w:rsidRPr="00664FE8">
              <w:rPr>
                <w:rFonts w:ascii="Arial" w:hAnsi="Arial" w:cs="Arial"/>
                <w:noProof/>
                <w:webHidden/>
              </w:rPr>
              <w:fldChar w:fldCharType="end"/>
            </w:r>
          </w:hyperlink>
        </w:p>
        <w:p w14:paraId="201ABCBE" w14:textId="473E7642" w:rsidR="00664FE8" w:rsidRPr="00664FE8" w:rsidRDefault="00664FE8">
          <w:pPr>
            <w:pStyle w:val="TDC3"/>
            <w:tabs>
              <w:tab w:val="left" w:pos="1320"/>
              <w:tab w:val="right" w:leader="dot" w:pos="8495"/>
            </w:tabs>
            <w:rPr>
              <w:rFonts w:ascii="Arial" w:eastAsiaTheme="minorEastAsia" w:hAnsi="Arial" w:cs="Arial"/>
              <w:i w:val="0"/>
              <w:iCs w:val="0"/>
              <w:noProof/>
              <w:sz w:val="22"/>
              <w:szCs w:val="22"/>
              <w:lang w:eastAsia="es-PE"/>
            </w:rPr>
          </w:pPr>
          <w:hyperlink w:anchor="_Toc167295630" w:history="1">
            <w:r w:rsidRPr="00664FE8">
              <w:rPr>
                <w:rStyle w:val="Hipervnculo"/>
                <w:rFonts w:ascii="Arial" w:hAnsi="Arial" w:cs="Arial"/>
                <w:noProof/>
                <w:lang w:val="es-ES"/>
              </w:rPr>
              <w:t>5.6.1.</w:t>
            </w:r>
            <w:r w:rsidRPr="00664FE8">
              <w:rPr>
                <w:rFonts w:ascii="Arial" w:eastAsiaTheme="minorEastAsia" w:hAnsi="Arial" w:cs="Arial"/>
                <w:i w:val="0"/>
                <w:iCs w:val="0"/>
                <w:noProof/>
                <w:sz w:val="22"/>
                <w:szCs w:val="22"/>
                <w:lang w:eastAsia="es-PE"/>
              </w:rPr>
              <w:tab/>
            </w:r>
            <w:r w:rsidRPr="00664FE8">
              <w:rPr>
                <w:rStyle w:val="Hipervnculo"/>
                <w:rFonts w:ascii="Arial" w:hAnsi="Arial" w:cs="Arial"/>
                <w:noProof/>
                <w:lang w:val="es-ES"/>
              </w:rPr>
              <w:t>Planes Operativo UO (POU)</w:t>
            </w:r>
            <w:r w:rsidRPr="00664FE8">
              <w:rPr>
                <w:rFonts w:ascii="Arial" w:hAnsi="Arial" w:cs="Arial"/>
                <w:noProof/>
                <w:webHidden/>
              </w:rPr>
              <w:tab/>
            </w:r>
            <w:r w:rsidRPr="00664FE8">
              <w:rPr>
                <w:rFonts w:ascii="Arial" w:hAnsi="Arial" w:cs="Arial"/>
                <w:noProof/>
                <w:webHidden/>
              </w:rPr>
              <w:fldChar w:fldCharType="begin"/>
            </w:r>
            <w:r w:rsidRPr="00664FE8">
              <w:rPr>
                <w:rFonts w:ascii="Arial" w:hAnsi="Arial" w:cs="Arial"/>
                <w:noProof/>
                <w:webHidden/>
              </w:rPr>
              <w:instrText xml:space="preserve"> PAGEREF _Toc167295630 \h </w:instrText>
            </w:r>
            <w:r w:rsidRPr="00664FE8">
              <w:rPr>
                <w:rFonts w:ascii="Arial" w:hAnsi="Arial" w:cs="Arial"/>
                <w:noProof/>
                <w:webHidden/>
              </w:rPr>
            </w:r>
            <w:r w:rsidRPr="00664FE8">
              <w:rPr>
                <w:rFonts w:ascii="Arial" w:hAnsi="Arial" w:cs="Arial"/>
                <w:noProof/>
                <w:webHidden/>
              </w:rPr>
              <w:fldChar w:fldCharType="separate"/>
            </w:r>
            <w:r w:rsidRPr="00664FE8">
              <w:rPr>
                <w:rFonts w:ascii="Arial" w:hAnsi="Arial" w:cs="Arial"/>
                <w:noProof/>
                <w:webHidden/>
              </w:rPr>
              <w:t>43</w:t>
            </w:r>
            <w:r w:rsidRPr="00664FE8">
              <w:rPr>
                <w:rFonts w:ascii="Arial" w:hAnsi="Arial" w:cs="Arial"/>
                <w:noProof/>
                <w:webHidden/>
              </w:rPr>
              <w:fldChar w:fldCharType="end"/>
            </w:r>
          </w:hyperlink>
        </w:p>
        <w:p w14:paraId="3CC77D98" w14:textId="42823164" w:rsidR="00664FE8" w:rsidRPr="00664FE8" w:rsidRDefault="00664FE8">
          <w:pPr>
            <w:pStyle w:val="TDC3"/>
            <w:tabs>
              <w:tab w:val="left" w:pos="1320"/>
              <w:tab w:val="right" w:leader="dot" w:pos="8495"/>
            </w:tabs>
            <w:rPr>
              <w:rFonts w:ascii="Arial" w:eastAsiaTheme="minorEastAsia" w:hAnsi="Arial" w:cs="Arial"/>
              <w:i w:val="0"/>
              <w:iCs w:val="0"/>
              <w:noProof/>
              <w:sz w:val="22"/>
              <w:szCs w:val="22"/>
              <w:lang w:eastAsia="es-PE"/>
            </w:rPr>
          </w:pPr>
          <w:hyperlink w:anchor="_Toc167295631" w:history="1">
            <w:r w:rsidRPr="00664FE8">
              <w:rPr>
                <w:rStyle w:val="Hipervnculo"/>
                <w:rFonts w:ascii="Arial" w:hAnsi="Arial" w:cs="Arial"/>
                <w:noProof/>
                <w:lang w:val="es-ES"/>
              </w:rPr>
              <w:t>5.6.2.</w:t>
            </w:r>
            <w:r w:rsidRPr="00664FE8">
              <w:rPr>
                <w:rFonts w:ascii="Arial" w:eastAsiaTheme="minorEastAsia" w:hAnsi="Arial" w:cs="Arial"/>
                <w:i w:val="0"/>
                <w:iCs w:val="0"/>
                <w:noProof/>
                <w:sz w:val="22"/>
                <w:szCs w:val="22"/>
                <w:lang w:eastAsia="es-PE"/>
              </w:rPr>
              <w:tab/>
            </w:r>
            <w:r w:rsidRPr="00664FE8">
              <w:rPr>
                <w:rStyle w:val="Hipervnculo"/>
                <w:rFonts w:ascii="Arial" w:hAnsi="Arial" w:cs="Arial"/>
                <w:noProof/>
                <w:lang w:val="es-ES"/>
              </w:rPr>
              <w:t>Planes Operativo OCI (PAC)</w:t>
            </w:r>
            <w:r w:rsidRPr="00664FE8">
              <w:rPr>
                <w:rFonts w:ascii="Arial" w:hAnsi="Arial" w:cs="Arial"/>
                <w:noProof/>
                <w:webHidden/>
              </w:rPr>
              <w:tab/>
            </w:r>
            <w:r w:rsidRPr="00664FE8">
              <w:rPr>
                <w:rFonts w:ascii="Arial" w:hAnsi="Arial" w:cs="Arial"/>
                <w:noProof/>
                <w:webHidden/>
              </w:rPr>
              <w:fldChar w:fldCharType="begin"/>
            </w:r>
            <w:r w:rsidRPr="00664FE8">
              <w:rPr>
                <w:rFonts w:ascii="Arial" w:hAnsi="Arial" w:cs="Arial"/>
                <w:noProof/>
                <w:webHidden/>
              </w:rPr>
              <w:instrText xml:space="preserve"> PAGEREF _Toc167295631 \h </w:instrText>
            </w:r>
            <w:r w:rsidRPr="00664FE8">
              <w:rPr>
                <w:rFonts w:ascii="Arial" w:hAnsi="Arial" w:cs="Arial"/>
                <w:noProof/>
                <w:webHidden/>
              </w:rPr>
            </w:r>
            <w:r w:rsidRPr="00664FE8">
              <w:rPr>
                <w:rFonts w:ascii="Arial" w:hAnsi="Arial" w:cs="Arial"/>
                <w:noProof/>
                <w:webHidden/>
              </w:rPr>
              <w:fldChar w:fldCharType="separate"/>
            </w:r>
            <w:r w:rsidRPr="00664FE8">
              <w:rPr>
                <w:rFonts w:ascii="Arial" w:hAnsi="Arial" w:cs="Arial"/>
                <w:noProof/>
                <w:webHidden/>
              </w:rPr>
              <w:t>45</w:t>
            </w:r>
            <w:r w:rsidRPr="00664FE8">
              <w:rPr>
                <w:rFonts w:ascii="Arial" w:hAnsi="Arial" w:cs="Arial"/>
                <w:noProof/>
                <w:webHidden/>
              </w:rPr>
              <w:fldChar w:fldCharType="end"/>
            </w:r>
          </w:hyperlink>
        </w:p>
        <w:p w14:paraId="4C2A0F61" w14:textId="5CDFC1B4" w:rsidR="00664FE8" w:rsidRPr="00664FE8" w:rsidRDefault="00664FE8">
          <w:pPr>
            <w:pStyle w:val="TDC3"/>
            <w:tabs>
              <w:tab w:val="left" w:pos="1320"/>
              <w:tab w:val="right" w:leader="dot" w:pos="8495"/>
            </w:tabs>
            <w:rPr>
              <w:rFonts w:ascii="Arial" w:eastAsiaTheme="minorEastAsia" w:hAnsi="Arial" w:cs="Arial"/>
              <w:i w:val="0"/>
              <w:iCs w:val="0"/>
              <w:noProof/>
              <w:sz w:val="22"/>
              <w:szCs w:val="22"/>
              <w:lang w:eastAsia="es-PE"/>
            </w:rPr>
          </w:pPr>
          <w:hyperlink w:anchor="_Toc167295632" w:history="1">
            <w:r w:rsidRPr="00664FE8">
              <w:rPr>
                <w:rStyle w:val="Hipervnculo"/>
                <w:rFonts w:ascii="Arial" w:hAnsi="Arial" w:cs="Arial"/>
                <w:noProof/>
                <w:lang w:val="es-ES"/>
              </w:rPr>
              <w:t>5.6.3.</w:t>
            </w:r>
            <w:r w:rsidRPr="00664FE8">
              <w:rPr>
                <w:rFonts w:ascii="Arial" w:eastAsiaTheme="minorEastAsia" w:hAnsi="Arial" w:cs="Arial"/>
                <w:i w:val="0"/>
                <w:iCs w:val="0"/>
                <w:noProof/>
                <w:sz w:val="22"/>
                <w:szCs w:val="22"/>
                <w:lang w:eastAsia="es-PE"/>
              </w:rPr>
              <w:tab/>
            </w:r>
            <w:r w:rsidRPr="00664FE8">
              <w:rPr>
                <w:rStyle w:val="Hipervnculo"/>
                <w:rFonts w:ascii="Arial" w:hAnsi="Arial" w:cs="Arial"/>
                <w:noProof/>
              </w:rPr>
              <w:t>Planes Operativos UO(POU) – UP UO</w:t>
            </w:r>
            <w:r w:rsidRPr="00664FE8">
              <w:rPr>
                <w:rFonts w:ascii="Arial" w:hAnsi="Arial" w:cs="Arial"/>
                <w:noProof/>
                <w:webHidden/>
              </w:rPr>
              <w:tab/>
            </w:r>
            <w:r w:rsidRPr="00664FE8">
              <w:rPr>
                <w:rFonts w:ascii="Arial" w:hAnsi="Arial" w:cs="Arial"/>
                <w:noProof/>
                <w:webHidden/>
              </w:rPr>
              <w:fldChar w:fldCharType="begin"/>
            </w:r>
            <w:r w:rsidRPr="00664FE8">
              <w:rPr>
                <w:rFonts w:ascii="Arial" w:hAnsi="Arial" w:cs="Arial"/>
                <w:noProof/>
                <w:webHidden/>
              </w:rPr>
              <w:instrText xml:space="preserve"> PAGEREF _Toc167295632 \h </w:instrText>
            </w:r>
            <w:r w:rsidRPr="00664FE8">
              <w:rPr>
                <w:rFonts w:ascii="Arial" w:hAnsi="Arial" w:cs="Arial"/>
                <w:noProof/>
                <w:webHidden/>
              </w:rPr>
            </w:r>
            <w:r w:rsidRPr="00664FE8">
              <w:rPr>
                <w:rFonts w:ascii="Arial" w:hAnsi="Arial" w:cs="Arial"/>
                <w:noProof/>
                <w:webHidden/>
              </w:rPr>
              <w:fldChar w:fldCharType="separate"/>
            </w:r>
            <w:r w:rsidRPr="00664FE8">
              <w:rPr>
                <w:rFonts w:ascii="Arial" w:hAnsi="Arial" w:cs="Arial"/>
                <w:noProof/>
                <w:webHidden/>
              </w:rPr>
              <w:t>47</w:t>
            </w:r>
            <w:r w:rsidRPr="00664FE8">
              <w:rPr>
                <w:rFonts w:ascii="Arial" w:hAnsi="Arial" w:cs="Arial"/>
                <w:noProof/>
                <w:webHidden/>
              </w:rPr>
              <w:fldChar w:fldCharType="end"/>
            </w:r>
          </w:hyperlink>
        </w:p>
        <w:p w14:paraId="049CC9F1" w14:textId="71BCBA78" w:rsidR="00664FE8" w:rsidRPr="00664FE8" w:rsidRDefault="00664FE8">
          <w:pPr>
            <w:pStyle w:val="TDC3"/>
            <w:tabs>
              <w:tab w:val="right" w:leader="dot" w:pos="8495"/>
            </w:tabs>
            <w:rPr>
              <w:rFonts w:ascii="Arial" w:eastAsiaTheme="minorEastAsia" w:hAnsi="Arial" w:cs="Arial"/>
              <w:i w:val="0"/>
              <w:iCs w:val="0"/>
              <w:noProof/>
              <w:sz w:val="22"/>
              <w:szCs w:val="22"/>
              <w:lang w:eastAsia="es-PE"/>
            </w:rPr>
          </w:pPr>
          <w:hyperlink w:anchor="_Toc167295633" w:history="1">
            <w:r w:rsidRPr="00664FE8">
              <w:rPr>
                <w:rStyle w:val="Hipervnculo"/>
                <w:rFonts w:ascii="Arial" w:hAnsi="Arial" w:cs="Arial"/>
                <w:noProof/>
              </w:rPr>
              <w:t xml:space="preserve">Sección Ver </w:t>
            </w:r>
            <w:r w:rsidRPr="00664FE8">
              <w:rPr>
                <w:rStyle w:val="Hipervnculo"/>
                <w:rFonts w:ascii="Arial" w:hAnsi="Arial" w:cs="Arial"/>
                <w:noProof/>
                <w:lang w:val="es-ES"/>
              </w:rPr>
              <w:t>Reportes</w:t>
            </w:r>
            <w:r w:rsidRPr="00664FE8">
              <w:rPr>
                <w:rStyle w:val="Hipervnculo"/>
                <w:rFonts w:ascii="Arial" w:hAnsi="Arial" w:cs="Arial"/>
                <w:noProof/>
              </w:rPr>
              <w:t>:</w:t>
            </w:r>
            <w:r w:rsidRPr="00664FE8">
              <w:rPr>
                <w:rFonts w:ascii="Arial" w:hAnsi="Arial" w:cs="Arial"/>
                <w:noProof/>
                <w:webHidden/>
              </w:rPr>
              <w:tab/>
            </w:r>
            <w:r w:rsidRPr="00664FE8">
              <w:rPr>
                <w:rFonts w:ascii="Arial" w:hAnsi="Arial" w:cs="Arial"/>
                <w:noProof/>
                <w:webHidden/>
              </w:rPr>
              <w:fldChar w:fldCharType="begin"/>
            </w:r>
            <w:r w:rsidRPr="00664FE8">
              <w:rPr>
                <w:rFonts w:ascii="Arial" w:hAnsi="Arial" w:cs="Arial"/>
                <w:noProof/>
                <w:webHidden/>
              </w:rPr>
              <w:instrText xml:space="preserve"> PAGEREF _Toc167295633 \h </w:instrText>
            </w:r>
            <w:r w:rsidRPr="00664FE8">
              <w:rPr>
                <w:rFonts w:ascii="Arial" w:hAnsi="Arial" w:cs="Arial"/>
                <w:noProof/>
                <w:webHidden/>
              </w:rPr>
            </w:r>
            <w:r w:rsidRPr="00664FE8">
              <w:rPr>
                <w:rFonts w:ascii="Arial" w:hAnsi="Arial" w:cs="Arial"/>
                <w:noProof/>
                <w:webHidden/>
              </w:rPr>
              <w:fldChar w:fldCharType="separate"/>
            </w:r>
            <w:r w:rsidRPr="00664FE8">
              <w:rPr>
                <w:rFonts w:ascii="Arial" w:hAnsi="Arial" w:cs="Arial"/>
                <w:noProof/>
                <w:webHidden/>
              </w:rPr>
              <w:t>48</w:t>
            </w:r>
            <w:r w:rsidRPr="00664FE8">
              <w:rPr>
                <w:rFonts w:ascii="Arial" w:hAnsi="Arial" w:cs="Arial"/>
                <w:noProof/>
                <w:webHidden/>
              </w:rPr>
              <w:fldChar w:fldCharType="end"/>
            </w:r>
          </w:hyperlink>
        </w:p>
        <w:p w14:paraId="0DFBE3E4" w14:textId="08E95756" w:rsidR="00664FE8" w:rsidRPr="00664FE8" w:rsidRDefault="00664FE8">
          <w:pPr>
            <w:pStyle w:val="TDC3"/>
            <w:tabs>
              <w:tab w:val="right" w:leader="dot" w:pos="8495"/>
            </w:tabs>
            <w:rPr>
              <w:rFonts w:ascii="Arial" w:eastAsiaTheme="minorEastAsia" w:hAnsi="Arial" w:cs="Arial"/>
              <w:i w:val="0"/>
              <w:iCs w:val="0"/>
              <w:noProof/>
              <w:sz w:val="22"/>
              <w:szCs w:val="22"/>
              <w:lang w:eastAsia="es-PE"/>
            </w:rPr>
          </w:pPr>
          <w:hyperlink w:anchor="_Toc167295634" w:history="1">
            <w:r w:rsidRPr="00664FE8">
              <w:rPr>
                <w:rStyle w:val="Hipervnculo"/>
                <w:rFonts w:ascii="Arial" w:hAnsi="Arial" w:cs="Arial"/>
                <w:noProof/>
              </w:rPr>
              <w:t>Sección Servicio de Control:</w:t>
            </w:r>
            <w:r w:rsidRPr="00664FE8">
              <w:rPr>
                <w:rFonts w:ascii="Arial" w:hAnsi="Arial" w:cs="Arial"/>
                <w:noProof/>
                <w:webHidden/>
              </w:rPr>
              <w:tab/>
            </w:r>
            <w:r w:rsidRPr="00664FE8">
              <w:rPr>
                <w:rFonts w:ascii="Arial" w:hAnsi="Arial" w:cs="Arial"/>
                <w:noProof/>
                <w:webHidden/>
              </w:rPr>
              <w:fldChar w:fldCharType="begin"/>
            </w:r>
            <w:r w:rsidRPr="00664FE8">
              <w:rPr>
                <w:rFonts w:ascii="Arial" w:hAnsi="Arial" w:cs="Arial"/>
                <w:noProof/>
                <w:webHidden/>
              </w:rPr>
              <w:instrText xml:space="preserve"> PAGEREF _Toc167295634 \h </w:instrText>
            </w:r>
            <w:r w:rsidRPr="00664FE8">
              <w:rPr>
                <w:rFonts w:ascii="Arial" w:hAnsi="Arial" w:cs="Arial"/>
                <w:noProof/>
                <w:webHidden/>
              </w:rPr>
            </w:r>
            <w:r w:rsidRPr="00664FE8">
              <w:rPr>
                <w:rFonts w:ascii="Arial" w:hAnsi="Arial" w:cs="Arial"/>
                <w:noProof/>
                <w:webHidden/>
              </w:rPr>
              <w:fldChar w:fldCharType="separate"/>
            </w:r>
            <w:r w:rsidRPr="00664FE8">
              <w:rPr>
                <w:rFonts w:ascii="Arial" w:hAnsi="Arial" w:cs="Arial"/>
                <w:noProof/>
                <w:webHidden/>
              </w:rPr>
              <w:t>49</w:t>
            </w:r>
            <w:r w:rsidRPr="00664FE8">
              <w:rPr>
                <w:rFonts w:ascii="Arial" w:hAnsi="Arial" w:cs="Arial"/>
                <w:noProof/>
                <w:webHidden/>
              </w:rPr>
              <w:fldChar w:fldCharType="end"/>
            </w:r>
          </w:hyperlink>
        </w:p>
        <w:p w14:paraId="1362644B" w14:textId="683D16A7" w:rsidR="00664FE8" w:rsidRPr="00664FE8" w:rsidRDefault="00664FE8">
          <w:pPr>
            <w:pStyle w:val="TDC3"/>
            <w:tabs>
              <w:tab w:val="right" w:leader="dot" w:pos="8495"/>
            </w:tabs>
            <w:rPr>
              <w:rFonts w:ascii="Arial" w:eastAsiaTheme="minorEastAsia" w:hAnsi="Arial" w:cs="Arial"/>
              <w:i w:val="0"/>
              <w:iCs w:val="0"/>
              <w:noProof/>
              <w:sz w:val="22"/>
              <w:szCs w:val="22"/>
              <w:lang w:eastAsia="es-PE"/>
            </w:rPr>
          </w:pPr>
          <w:hyperlink w:anchor="_Toc167295635" w:history="1">
            <w:r w:rsidRPr="00664FE8">
              <w:rPr>
                <w:rStyle w:val="Hipervnculo"/>
                <w:rFonts w:ascii="Arial" w:hAnsi="Arial" w:cs="Arial"/>
                <w:noProof/>
              </w:rPr>
              <w:t>Sección Otros Servicios:</w:t>
            </w:r>
            <w:r w:rsidRPr="00664FE8">
              <w:rPr>
                <w:rFonts w:ascii="Arial" w:hAnsi="Arial" w:cs="Arial"/>
                <w:noProof/>
                <w:webHidden/>
              </w:rPr>
              <w:tab/>
            </w:r>
            <w:r w:rsidRPr="00664FE8">
              <w:rPr>
                <w:rFonts w:ascii="Arial" w:hAnsi="Arial" w:cs="Arial"/>
                <w:noProof/>
                <w:webHidden/>
              </w:rPr>
              <w:fldChar w:fldCharType="begin"/>
            </w:r>
            <w:r w:rsidRPr="00664FE8">
              <w:rPr>
                <w:rFonts w:ascii="Arial" w:hAnsi="Arial" w:cs="Arial"/>
                <w:noProof/>
                <w:webHidden/>
              </w:rPr>
              <w:instrText xml:space="preserve"> PAGEREF _Toc167295635 \h </w:instrText>
            </w:r>
            <w:r w:rsidRPr="00664FE8">
              <w:rPr>
                <w:rFonts w:ascii="Arial" w:hAnsi="Arial" w:cs="Arial"/>
                <w:noProof/>
                <w:webHidden/>
              </w:rPr>
            </w:r>
            <w:r w:rsidRPr="00664FE8">
              <w:rPr>
                <w:rFonts w:ascii="Arial" w:hAnsi="Arial" w:cs="Arial"/>
                <w:noProof/>
                <w:webHidden/>
              </w:rPr>
              <w:fldChar w:fldCharType="separate"/>
            </w:r>
            <w:r w:rsidRPr="00664FE8">
              <w:rPr>
                <w:rFonts w:ascii="Arial" w:hAnsi="Arial" w:cs="Arial"/>
                <w:noProof/>
                <w:webHidden/>
              </w:rPr>
              <w:t>69</w:t>
            </w:r>
            <w:r w:rsidRPr="00664FE8">
              <w:rPr>
                <w:rFonts w:ascii="Arial" w:hAnsi="Arial" w:cs="Arial"/>
                <w:noProof/>
                <w:webHidden/>
              </w:rPr>
              <w:fldChar w:fldCharType="end"/>
            </w:r>
          </w:hyperlink>
        </w:p>
        <w:p w14:paraId="40AE4925" w14:textId="0C80FBCC" w:rsidR="00664FE8" w:rsidRPr="00664FE8" w:rsidRDefault="00664FE8">
          <w:pPr>
            <w:pStyle w:val="TDC3"/>
            <w:tabs>
              <w:tab w:val="left" w:pos="1320"/>
              <w:tab w:val="right" w:leader="dot" w:pos="8495"/>
            </w:tabs>
            <w:rPr>
              <w:rFonts w:ascii="Arial" w:eastAsiaTheme="minorEastAsia" w:hAnsi="Arial" w:cs="Arial"/>
              <w:i w:val="0"/>
              <w:iCs w:val="0"/>
              <w:noProof/>
              <w:sz w:val="22"/>
              <w:szCs w:val="22"/>
              <w:lang w:eastAsia="es-PE"/>
            </w:rPr>
          </w:pPr>
          <w:hyperlink w:anchor="_Toc167295636" w:history="1">
            <w:r w:rsidRPr="00664FE8">
              <w:rPr>
                <w:rStyle w:val="Hipervnculo"/>
                <w:rFonts w:ascii="Arial" w:hAnsi="Arial" w:cs="Arial"/>
                <w:noProof/>
                <w:lang w:val="es-ES"/>
              </w:rPr>
              <w:t>5.6.4.</w:t>
            </w:r>
            <w:r w:rsidRPr="00664FE8">
              <w:rPr>
                <w:rFonts w:ascii="Arial" w:eastAsiaTheme="minorEastAsia" w:hAnsi="Arial" w:cs="Arial"/>
                <w:i w:val="0"/>
                <w:iCs w:val="0"/>
                <w:noProof/>
                <w:sz w:val="22"/>
                <w:szCs w:val="22"/>
                <w:lang w:eastAsia="es-PE"/>
              </w:rPr>
              <w:tab/>
            </w:r>
            <w:r w:rsidRPr="00664FE8">
              <w:rPr>
                <w:rStyle w:val="Hipervnculo"/>
                <w:rFonts w:ascii="Arial" w:hAnsi="Arial" w:cs="Arial"/>
                <w:noProof/>
              </w:rPr>
              <w:t xml:space="preserve">Planes Operativos </w:t>
            </w:r>
            <w:r w:rsidRPr="00664FE8">
              <w:rPr>
                <w:rStyle w:val="Hipervnculo"/>
                <w:rFonts w:ascii="Arial" w:hAnsi="Arial" w:cs="Arial"/>
                <w:noProof/>
                <w:lang w:val="es-ES"/>
              </w:rPr>
              <w:t xml:space="preserve">OCI </w:t>
            </w:r>
            <w:r w:rsidRPr="00664FE8">
              <w:rPr>
                <w:rStyle w:val="Hipervnculo"/>
                <w:rFonts w:ascii="Arial" w:hAnsi="Arial" w:cs="Arial"/>
                <w:noProof/>
              </w:rPr>
              <w:t>(</w:t>
            </w:r>
            <w:r w:rsidRPr="00664FE8">
              <w:rPr>
                <w:rStyle w:val="Hipervnculo"/>
                <w:rFonts w:ascii="Arial" w:hAnsi="Arial" w:cs="Arial"/>
                <w:noProof/>
                <w:lang w:val="es-ES"/>
              </w:rPr>
              <w:t>PAC</w:t>
            </w:r>
            <w:r w:rsidRPr="00664FE8">
              <w:rPr>
                <w:rStyle w:val="Hipervnculo"/>
                <w:rFonts w:ascii="Arial" w:hAnsi="Arial" w:cs="Arial"/>
                <w:noProof/>
              </w:rPr>
              <w:t xml:space="preserve">) – </w:t>
            </w:r>
            <w:r w:rsidRPr="00664FE8">
              <w:rPr>
                <w:rStyle w:val="Hipervnculo"/>
                <w:rFonts w:ascii="Arial" w:hAnsi="Arial" w:cs="Arial"/>
                <w:noProof/>
                <w:lang w:val="es-ES"/>
              </w:rPr>
              <w:t>O</w:t>
            </w:r>
            <w:r w:rsidRPr="00664FE8">
              <w:rPr>
                <w:rStyle w:val="Hipervnculo"/>
                <w:rFonts w:ascii="Arial" w:hAnsi="Arial" w:cs="Arial"/>
                <w:noProof/>
              </w:rPr>
              <w:t xml:space="preserve">P </w:t>
            </w:r>
            <w:r w:rsidRPr="00664FE8">
              <w:rPr>
                <w:rStyle w:val="Hipervnculo"/>
                <w:rFonts w:ascii="Arial" w:hAnsi="Arial" w:cs="Arial"/>
                <w:noProof/>
                <w:lang w:val="es-ES"/>
              </w:rPr>
              <w:t>OCI</w:t>
            </w:r>
            <w:r w:rsidRPr="00664FE8">
              <w:rPr>
                <w:rFonts w:ascii="Arial" w:hAnsi="Arial" w:cs="Arial"/>
                <w:noProof/>
                <w:webHidden/>
              </w:rPr>
              <w:tab/>
            </w:r>
            <w:r w:rsidRPr="00664FE8">
              <w:rPr>
                <w:rFonts w:ascii="Arial" w:hAnsi="Arial" w:cs="Arial"/>
                <w:noProof/>
                <w:webHidden/>
              </w:rPr>
              <w:fldChar w:fldCharType="begin"/>
            </w:r>
            <w:r w:rsidRPr="00664FE8">
              <w:rPr>
                <w:rFonts w:ascii="Arial" w:hAnsi="Arial" w:cs="Arial"/>
                <w:noProof/>
                <w:webHidden/>
              </w:rPr>
              <w:instrText xml:space="preserve"> PAGEREF _Toc167295636 \h </w:instrText>
            </w:r>
            <w:r w:rsidRPr="00664FE8">
              <w:rPr>
                <w:rFonts w:ascii="Arial" w:hAnsi="Arial" w:cs="Arial"/>
                <w:noProof/>
                <w:webHidden/>
              </w:rPr>
            </w:r>
            <w:r w:rsidRPr="00664FE8">
              <w:rPr>
                <w:rFonts w:ascii="Arial" w:hAnsi="Arial" w:cs="Arial"/>
                <w:noProof/>
                <w:webHidden/>
              </w:rPr>
              <w:fldChar w:fldCharType="separate"/>
            </w:r>
            <w:r w:rsidRPr="00664FE8">
              <w:rPr>
                <w:rFonts w:ascii="Arial" w:hAnsi="Arial" w:cs="Arial"/>
                <w:noProof/>
                <w:webHidden/>
              </w:rPr>
              <w:t>92</w:t>
            </w:r>
            <w:r w:rsidRPr="00664FE8">
              <w:rPr>
                <w:rFonts w:ascii="Arial" w:hAnsi="Arial" w:cs="Arial"/>
                <w:noProof/>
                <w:webHidden/>
              </w:rPr>
              <w:fldChar w:fldCharType="end"/>
            </w:r>
          </w:hyperlink>
        </w:p>
        <w:p w14:paraId="7938D73F" w14:textId="7B1EBAFD" w:rsidR="00664FE8" w:rsidRPr="00664FE8" w:rsidRDefault="00664FE8">
          <w:pPr>
            <w:pStyle w:val="TDC3"/>
            <w:tabs>
              <w:tab w:val="right" w:leader="dot" w:pos="8495"/>
            </w:tabs>
            <w:rPr>
              <w:rFonts w:ascii="Arial" w:eastAsiaTheme="minorEastAsia" w:hAnsi="Arial" w:cs="Arial"/>
              <w:i w:val="0"/>
              <w:iCs w:val="0"/>
              <w:noProof/>
              <w:sz w:val="22"/>
              <w:szCs w:val="22"/>
              <w:lang w:eastAsia="es-PE"/>
            </w:rPr>
          </w:pPr>
          <w:hyperlink w:anchor="_Toc167295637" w:history="1">
            <w:r w:rsidRPr="00664FE8">
              <w:rPr>
                <w:rStyle w:val="Hipervnculo"/>
                <w:rFonts w:ascii="Arial" w:hAnsi="Arial" w:cs="Arial"/>
                <w:noProof/>
              </w:rPr>
              <w:t xml:space="preserve">Sección Ver </w:t>
            </w:r>
            <w:r w:rsidRPr="00664FE8">
              <w:rPr>
                <w:rStyle w:val="Hipervnculo"/>
                <w:rFonts w:ascii="Arial" w:hAnsi="Arial" w:cs="Arial"/>
                <w:noProof/>
                <w:lang w:val="es-ES"/>
              </w:rPr>
              <w:t>Reporte</w:t>
            </w:r>
            <w:r w:rsidRPr="00664FE8">
              <w:rPr>
                <w:rStyle w:val="Hipervnculo"/>
                <w:rFonts w:ascii="Arial" w:hAnsi="Arial" w:cs="Arial"/>
                <w:noProof/>
              </w:rPr>
              <w:t>:</w:t>
            </w:r>
            <w:r w:rsidRPr="00664FE8">
              <w:rPr>
                <w:rFonts w:ascii="Arial" w:hAnsi="Arial" w:cs="Arial"/>
                <w:noProof/>
                <w:webHidden/>
              </w:rPr>
              <w:tab/>
            </w:r>
            <w:r w:rsidRPr="00664FE8">
              <w:rPr>
                <w:rFonts w:ascii="Arial" w:hAnsi="Arial" w:cs="Arial"/>
                <w:noProof/>
                <w:webHidden/>
              </w:rPr>
              <w:fldChar w:fldCharType="begin"/>
            </w:r>
            <w:r w:rsidRPr="00664FE8">
              <w:rPr>
                <w:rFonts w:ascii="Arial" w:hAnsi="Arial" w:cs="Arial"/>
                <w:noProof/>
                <w:webHidden/>
              </w:rPr>
              <w:instrText xml:space="preserve"> PAGEREF _Toc167295637 \h </w:instrText>
            </w:r>
            <w:r w:rsidRPr="00664FE8">
              <w:rPr>
                <w:rFonts w:ascii="Arial" w:hAnsi="Arial" w:cs="Arial"/>
                <w:noProof/>
                <w:webHidden/>
              </w:rPr>
            </w:r>
            <w:r w:rsidRPr="00664FE8">
              <w:rPr>
                <w:rFonts w:ascii="Arial" w:hAnsi="Arial" w:cs="Arial"/>
                <w:noProof/>
                <w:webHidden/>
              </w:rPr>
              <w:fldChar w:fldCharType="separate"/>
            </w:r>
            <w:r w:rsidRPr="00664FE8">
              <w:rPr>
                <w:rFonts w:ascii="Arial" w:hAnsi="Arial" w:cs="Arial"/>
                <w:noProof/>
                <w:webHidden/>
              </w:rPr>
              <w:t>93</w:t>
            </w:r>
            <w:r w:rsidRPr="00664FE8">
              <w:rPr>
                <w:rFonts w:ascii="Arial" w:hAnsi="Arial" w:cs="Arial"/>
                <w:noProof/>
                <w:webHidden/>
              </w:rPr>
              <w:fldChar w:fldCharType="end"/>
            </w:r>
          </w:hyperlink>
        </w:p>
        <w:p w14:paraId="14A67EAE" w14:textId="2372F1AC" w:rsidR="00664FE8" w:rsidRPr="00664FE8" w:rsidRDefault="00664FE8">
          <w:pPr>
            <w:pStyle w:val="TDC3"/>
            <w:tabs>
              <w:tab w:val="right" w:leader="dot" w:pos="8495"/>
            </w:tabs>
            <w:rPr>
              <w:rFonts w:ascii="Arial" w:eastAsiaTheme="minorEastAsia" w:hAnsi="Arial" w:cs="Arial"/>
              <w:i w:val="0"/>
              <w:iCs w:val="0"/>
              <w:noProof/>
              <w:sz w:val="22"/>
              <w:szCs w:val="22"/>
              <w:lang w:eastAsia="es-PE"/>
            </w:rPr>
          </w:pPr>
          <w:hyperlink w:anchor="_Toc167295638" w:history="1">
            <w:r w:rsidRPr="00664FE8">
              <w:rPr>
                <w:rStyle w:val="Hipervnculo"/>
                <w:rFonts w:ascii="Arial" w:hAnsi="Arial" w:cs="Arial"/>
                <w:noProof/>
              </w:rPr>
              <w:t xml:space="preserve">Sección </w:t>
            </w:r>
            <w:r w:rsidRPr="00664FE8">
              <w:rPr>
                <w:rStyle w:val="Hipervnculo"/>
                <w:rFonts w:ascii="Arial" w:hAnsi="Arial" w:cs="Arial"/>
                <w:noProof/>
                <w:lang w:val="es-ES"/>
              </w:rPr>
              <w:t>Enviar a flujo de aprobación</w:t>
            </w:r>
            <w:r w:rsidRPr="00664FE8">
              <w:rPr>
                <w:rStyle w:val="Hipervnculo"/>
                <w:rFonts w:ascii="Arial" w:hAnsi="Arial" w:cs="Arial"/>
                <w:noProof/>
              </w:rPr>
              <w:t>:</w:t>
            </w:r>
            <w:r w:rsidRPr="00664FE8">
              <w:rPr>
                <w:rFonts w:ascii="Arial" w:hAnsi="Arial" w:cs="Arial"/>
                <w:noProof/>
                <w:webHidden/>
              </w:rPr>
              <w:tab/>
            </w:r>
            <w:r w:rsidRPr="00664FE8">
              <w:rPr>
                <w:rFonts w:ascii="Arial" w:hAnsi="Arial" w:cs="Arial"/>
                <w:noProof/>
                <w:webHidden/>
              </w:rPr>
              <w:fldChar w:fldCharType="begin"/>
            </w:r>
            <w:r w:rsidRPr="00664FE8">
              <w:rPr>
                <w:rFonts w:ascii="Arial" w:hAnsi="Arial" w:cs="Arial"/>
                <w:noProof/>
                <w:webHidden/>
              </w:rPr>
              <w:instrText xml:space="preserve"> PAGEREF _Toc167295638 \h </w:instrText>
            </w:r>
            <w:r w:rsidRPr="00664FE8">
              <w:rPr>
                <w:rFonts w:ascii="Arial" w:hAnsi="Arial" w:cs="Arial"/>
                <w:noProof/>
                <w:webHidden/>
              </w:rPr>
            </w:r>
            <w:r w:rsidRPr="00664FE8">
              <w:rPr>
                <w:rFonts w:ascii="Arial" w:hAnsi="Arial" w:cs="Arial"/>
                <w:noProof/>
                <w:webHidden/>
              </w:rPr>
              <w:fldChar w:fldCharType="separate"/>
            </w:r>
            <w:r w:rsidRPr="00664FE8">
              <w:rPr>
                <w:rFonts w:ascii="Arial" w:hAnsi="Arial" w:cs="Arial"/>
                <w:noProof/>
                <w:webHidden/>
              </w:rPr>
              <w:t>94</w:t>
            </w:r>
            <w:r w:rsidRPr="00664FE8">
              <w:rPr>
                <w:rFonts w:ascii="Arial" w:hAnsi="Arial" w:cs="Arial"/>
                <w:noProof/>
                <w:webHidden/>
              </w:rPr>
              <w:fldChar w:fldCharType="end"/>
            </w:r>
          </w:hyperlink>
        </w:p>
        <w:p w14:paraId="5256972D" w14:textId="3569EFE1" w:rsidR="00664FE8" w:rsidRPr="00664FE8" w:rsidRDefault="00664FE8">
          <w:pPr>
            <w:pStyle w:val="TDC3"/>
            <w:tabs>
              <w:tab w:val="right" w:leader="dot" w:pos="8495"/>
            </w:tabs>
            <w:rPr>
              <w:rFonts w:ascii="Arial" w:eastAsiaTheme="minorEastAsia" w:hAnsi="Arial" w:cs="Arial"/>
              <w:i w:val="0"/>
              <w:iCs w:val="0"/>
              <w:noProof/>
              <w:sz w:val="22"/>
              <w:szCs w:val="22"/>
              <w:lang w:eastAsia="es-PE"/>
            </w:rPr>
          </w:pPr>
          <w:hyperlink w:anchor="_Toc167295639" w:history="1">
            <w:r w:rsidRPr="00664FE8">
              <w:rPr>
                <w:rStyle w:val="Hipervnculo"/>
                <w:rFonts w:ascii="Arial" w:hAnsi="Arial" w:cs="Arial"/>
                <w:noProof/>
              </w:rPr>
              <w:t>Sección Servicio de Control:</w:t>
            </w:r>
            <w:r w:rsidRPr="00664FE8">
              <w:rPr>
                <w:rFonts w:ascii="Arial" w:hAnsi="Arial" w:cs="Arial"/>
                <w:noProof/>
                <w:webHidden/>
              </w:rPr>
              <w:tab/>
            </w:r>
            <w:r w:rsidRPr="00664FE8">
              <w:rPr>
                <w:rFonts w:ascii="Arial" w:hAnsi="Arial" w:cs="Arial"/>
                <w:noProof/>
                <w:webHidden/>
              </w:rPr>
              <w:fldChar w:fldCharType="begin"/>
            </w:r>
            <w:r w:rsidRPr="00664FE8">
              <w:rPr>
                <w:rFonts w:ascii="Arial" w:hAnsi="Arial" w:cs="Arial"/>
                <w:noProof/>
                <w:webHidden/>
              </w:rPr>
              <w:instrText xml:space="preserve"> PAGEREF _Toc167295639 \h </w:instrText>
            </w:r>
            <w:r w:rsidRPr="00664FE8">
              <w:rPr>
                <w:rFonts w:ascii="Arial" w:hAnsi="Arial" w:cs="Arial"/>
                <w:noProof/>
                <w:webHidden/>
              </w:rPr>
            </w:r>
            <w:r w:rsidRPr="00664FE8">
              <w:rPr>
                <w:rFonts w:ascii="Arial" w:hAnsi="Arial" w:cs="Arial"/>
                <w:noProof/>
                <w:webHidden/>
              </w:rPr>
              <w:fldChar w:fldCharType="separate"/>
            </w:r>
            <w:r w:rsidRPr="00664FE8">
              <w:rPr>
                <w:rFonts w:ascii="Arial" w:hAnsi="Arial" w:cs="Arial"/>
                <w:noProof/>
                <w:webHidden/>
              </w:rPr>
              <w:t>96</w:t>
            </w:r>
            <w:r w:rsidRPr="00664FE8">
              <w:rPr>
                <w:rFonts w:ascii="Arial" w:hAnsi="Arial" w:cs="Arial"/>
                <w:noProof/>
                <w:webHidden/>
              </w:rPr>
              <w:fldChar w:fldCharType="end"/>
            </w:r>
          </w:hyperlink>
        </w:p>
        <w:p w14:paraId="5EF27B81" w14:textId="6F69B9B7" w:rsidR="00664FE8" w:rsidRPr="00664FE8" w:rsidRDefault="00664FE8">
          <w:pPr>
            <w:pStyle w:val="TDC3"/>
            <w:tabs>
              <w:tab w:val="right" w:leader="dot" w:pos="8495"/>
            </w:tabs>
            <w:rPr>
              <w:rFonts w:ascii="Arial" w:eastAsiaTheme="minorEastAsia" w:hAnsi="Arial" w:cs="Arial"/>
              <w:i w:val="0"/>
              <w:iCs w:val="0"/>
              <w:noProof/>
              <w:sz w:val="22"/>
              <w:szCs w:val="22"/>
              <w:lang w:eastAsia="es-PE"/>
            </w:rPr>
          </w:pPr>
          <w:hyperlink w:anchor="_Toc167295640" w:history="1">
            <w:r w:rsidRPr="00664FE8">
              <w:rPr>
                <w:rStyle w:val="Hipervnculo"/>
                <w:rFonts w:ascii="Arial" w:hAnsi="Arial" w:cs="Arial"/>
                <w:noProof/>
              </w:rPr>
              <w:t>Sección Otros Servicios:</w:t>
            </w:r>
            <w:r w:rsidRPr="00664FE8">
              <w:rPr>
                <w:rFonts w:ascii="Arial" w:hAnsi="Arial" w:cs="Arial"/>
                <w:noProof/>
                <w:webHidden/>
              </w:rPr>
              <w:tab/>
            </w:r>
            <w:r w:rsidRPr="00664FE8">
              <w:rPr>
                <w:rFonts w:ascii="Arial" w:hAnsi="Arial" w:cs="Arial"/>
                <w:noProof/>
                <w:webHidden/>
              </w:rPr>
              <w:fldChar w:fldCharType="begin"/>
            </w:r>
            <w:r w:rsidRPr="00664FE8">
              <w:rPr>
                <w:rFonts w:ascii="Arial" w:hAnsi="Arial" w:cs="Arial"/>
                <w:noProof/>
                <w:webHidden/>
              </w:rPr>
              <w:instrText xml:space="preserve"> PAGEREF _Toc167295640 \h </w:instrText>
            </w:r>
            <w:r w:rsidRPr="00664FE8">
              <w:rPr>
                <w:rFonts w:ascii="Arial" w:hAnsi="Arial" w:cs="Arial"/>
                <w:noProof/>
                <w:webHidden/>
              </w:rPr>
            </w:r>
            <w:r w:rsidRPr="00664FE8">
              <w:rPr>
                <w:rFonts w:ascii="Arial" w:hAnsi="Arial" w:cs="Arial"/>
                <w:noProof/>
                <w:webHidden/>
              </w:rPr>
              <w:fldChar w:fldCharType="separate"/>
            </w:r>
            <w:r w:rsidRPr="00664FE8">
              <w:rPr>
                <w:rFonts w:ascii="Arial" w:hAnsi="Arial" w:cs="Arial"/>
                <w:noProof/>
                <w:webHidden/>
              </w:rPr>
              <w:t>115</w:t>
            </w:r>
            <w:r w:rsidRPr="00664FE8">
              <w:rPr>
                <w:rFonts w:ascii="Arial" w:hAnsi="Arial" w:cs="Arial"/>
                <w:noProof/>
                <w:webHidden/>
              </w:rPr>
              <w:fldChar w:fldCharType="end"/>
            </w:r>
          </w:hyperlink>
        </w:p>
        <w:p w14:paraId="1778DBC2" w14:textId="333BCC09" w:rsidR="00664FE8" w:rsidRPr="00664FE8" w:rsidRDefault="00664FE8">
          <w:pPr>
            <w:pStyle w:val="TDC1"/>
            <w:tabs>
              <w:tab w:val="left" w:pos="660"/>
              <w:tab w:val="right" w:leader="dot" w:pos="8495"/>
            </w:tabs>
            <w:rPr>
              <w:rFonts w:ascii="Arial" w:eastAsiaTheme="minorEastAsia" w:hAnsi="Arial" w:cs="Arial"/>
              <w:b w:val="0"/>
              <w:bCs w:val="0"/>
              <w:caps w:val="0"/>
              <w:noProof/>
              <w:sz w:val="22"/>
              <w:szCs w:val="22"/>
              <w:lang w:eastAsia="es-PE"/>
            </w:rPr>
          </w:pPr>
          <w:hyperlink w:anchor="_Toc167295641" w:history="1">
            <w:r w:rsidRPr="00664FE8">
              <w:rPr>
                <w:rStyle w:val="Hipervnculo"/>
                <w:rFonts w:ascii="Arial" w:hAnsi="Arial" w:cs="Arial"/>
                <w:noProof/>
                <w:lang w:val="es-ES"/>
              </w:rPr>
              <w:t>5.7.</w:t>
            </w:r>
            <w:r w:rsidRPr="00664FE8">
              <w:rPr>
                <w:rFonts w:ascii="Arial" w:eastAsiaTheme="minorEastAsia" w:hAnsi="Arial" w:cs="Arial"/>
                <w:b w:val="0"/>
                <w:bCs w:val="0"/>
                <w:caps w:val="0"/>
                <w:noProof/>
                <w:sz w:val="22"/>
                <w:szCs w:val="22"/>
                <w:lang w:eastAsia="es-PE"/>
              </w:rPr>
              <w:tab/>
            </w:r>
            <w:r w:rsidRPr="00664FE8">
              <w:rPr>
                <w:rStyle w:val="Hipervnculo"/>
                <w:rFonts w:ascii="Arial" w:hAnsi="Arial" w:cs="Arial"/>
                <w:noProof/>
              </w:rPr>
              <w:t xml:space="preserve">FUNCIONALIDAD </w:t>
            </w:r>
            <w:r w:rsidRPr="00664FE8">
              <w:rPr>
                <w:rStyle w:val="Hipervnculo"/>
                <w:rFonts w:ascii="Arial" w:hAnsi="Arial" w:cs="Arial"/>
                <w:noProof/>
                <w:lang w:val="es-ES"/>
              </w:rPr>
              <w:t>6</w:t>
            </w:r>
            <w:r w:rsidRPr="00664FE8">
              <w:rPr>
                <w:rStyle w:val="Hipervnculo"/>
                <w:rFonts w:ascii="Arial" w:hAnsi="Arial" w:cs="Arial"/>
                <w:noProof/>
              </w:rPr>
              <w:t xml:space="preserve">: </w:t>
            </w:r>
            <w:r w:rsidRPr="00664FE8">
              <w:rPr>
                <w:rStyle w:val="Hipervnculo"/>
                <w:rFonts w:ascii="Arial" w:hAnsi="Arial" w:cs="Arial"/>
                <w:noProof/>
                <w:lang w:val="es-ES"/>
              </w:rPr>
              <w:t>POI</w:t>
            </w:r>
            <w:r w:rsidRPr="00664FE8">
              <w:rPr>
                <w:rFonts w:ascii="Arial" w:hAnsi="Arial" w:cs="Arial"/>
                <w:noProof/>
                <w:webHidden/>
              </w:rPr>
              <w:tab/>
            </w:r>
            <w:r w:rsidRPr="00664FE8">
              <w:rPr>
                <w:rFonts w:ascii="Arial" w:hAnsi="Arial" w:cs="Arial"/>
                <w:noProof/>
                <w:webHidden/>
              </w:rPr>
              <w:fldChar w:fldCharType="begin"/>
            </w:r>
            <w:r w:rsidRPr="00664FE8">
              <w:rPr>
                <w:rFonts w:ascii="Arial" w:hAnsi="Arial" w:cs="Arial"/>
                <w:noProof/>
                <w:webHidden/>
              </w:rPr>
              <w:instrText xml:space="preserve"> PAGEREF _Toc167295641 \h </w:instrText>
            </w:r>
            <w:r w:rsidRPr="00664FE8">
              <w:rPr>
                <w:rFonts w:ascii="Arial" w:hAnsi="Arial" w:cs="Arial"/>
                <w:noProof/>
                <w:webHidden/>
              </w:rPr>
            </w:r>
            <w:r w:rsidRPr="00664FE8">
              <w:rPr>
                <w:rFonts w:ascii="Arial" w:hAnsi="Arial" w:cs="Arial"/>
                <w:noProof/>
                <w:webHidden/>
              </w:rPr>
              <w:fldChar w:fldCharType="separate"/>
            </w:r>
            <w:r w:rsidRPr="00664FE8">
              <w:rPr>
                <w:rFonts w:ascii="Arial" w:hAnsi="Arial" w:cs="Arial"/>
                <w:noProof/>
                <w:webHidden/>
              </w:rPr>
              <w:t>138</w:t>
            </w:r>
            <w:r w:rsidRPr="00664FE8">
              <w:rPr>
                <w:rFonts w:ascii="Arial" w:hAnsi="Arial" w:cs="Arial"/>
                <w:noProof/>
                <w:webHidden/>
              </w:rPr>
              <w:fldChar w:fldCharType="end"/>
            </w:r>
          </w:hyperlink>
        </w:p>
        <w:p w14:paraId="1293576E" w14:textId="42EBD5D1" w:rsidR="00664FE8" w:rsidRPr="00664FE8" w:rsidRDefault="00664FE8">
          <w:pPr>
            <w:pStyle w:val="TDC3"/>
            <w:tabs>
              <w:tab w:val="left" w:pos="1320"/>
              <w:tab w:val="right" w:leader="dot" w:pos="8495"/>
            </w:tabs>
            <w:rPr>
              <w:rFonts w:ascii="Arial" w:eastAsiaTheme="minorEastAsia" w:hAnsi="Arial" w:cs="Arial"/>
              <w:i w:val="0"/>
              <w:iCs w:val="0"/>
              <w:noProof/>
              <w:sz w:val="22"/>
              <w:szCs w:val="22"/>
              <w:lang w:eastAsia="es-PE"/>
            </w:rPr>
          </w:pPr>
          <w:hyperlink w:anchor="_Toc167295642" w:history="1">
            <w:r w:rsidRPr="00664FE8">
              <w:rPr>
                <w:rStyle w:val="Hipervnculo"/>
                <w:rFonts w:ascii="Arial" w:hAnsi="Arial" w:cs="Arial"/>
                <w:noProof/>
                <w:lang w:val="es-ES"/>
              </w:rPr>
              <w:t>1.9.1.</w:t>
            </w:r>
            <w:r w:rsidRPr="00664FE8">
              <w:rPr>
                <w:rFonts w:ascii="Arial" w:eastAsiaTheme="minorEastAsia" w:hAnsi="Arial" w:cs="Arial"/>
                <w:i w:val="0"/>
                <w:iCs w:val="0"/>
                <w:noProof/>
                <w:sz w:val="22"/>
                <w:szCs w:val="22"/>
                <w:lang w:eastAsia="es-PE"/>
              </w:rPr>
              <w:tab/>
            </w:r>
            <w:r w:rsidRPr="00664FE8">
              <w:rPr>
                <w:rStyle w:val="Hipervnculo"/>
                <w:rFonts w:ascii="Arial" w:hAnsi="Arial" w:cs="Arial"/>
                <w:noProof/>
                <w:lang w:val="es-ES"/>
              </w:rPr>
              <w:t>Listado de Planes</w:t>
            </w:r>
            <w:r w:rsidRPr="00664FE8">
              <w:rPr>
                <w:rFonts w:ascii="Arial" w:hAnsi="Arial" w:cs="Arial"/>
                <w:noProof/>
                <w:webHidden/>
              </w:rPr>
              <w:tab/>
            </w:r>
            <w:r w:rsidRPr="00664FE8">
              <w:rPr>
                <w:rFonts w:ascii="Arial" w:hAnsi="Arial" w:cs="Arial"/>
                <w:noProof/>
                <w:webHidden/>
              </w:rPr>
              <w:fldChar w:fldCharType="begin"/>
            </w:r>
            <w:r w:rsidRPr="00664FE8">
              <w:rPr>
                <w:rFonts w:ascii="Arial" w:hAnsi="Arial" w:cs="Arial"/>
                <w:noProof/>
                <w:webHidden/>
              </w:rPr>
              <w:instrText xml:space="preserve"> PAGEREF _Toc167295642 \h </w:instrText>
            </w:r>
            <w:r w:rsidRPr="00664FE8">
              <w:rPr>
                <w:rFonts w:ascii="Arial" w:hAnsi="Arial" w:cs="Arial"/>
                <w:noProof/>
                <w:webHidden/>
              </w:rPr>
            </w:r>
            <w:r w:rsidRPr="00664FE8">
              <w:rPr>
                <w:rFonts w:ascii="Arial" w:hAnsi="Arial" w:cs="Arial"/>
                <w:noProof/>
                <w:webHidden/>
              </w:rPr>
              <w:fldChar w:fldCharType="separate"/>
            </w:r>
            <w:r w:rsidRPr="00664FE8">
              <w:rPr>
                <w:rFonts w:ascii="Arial" w:hAnsi="Arial" w:cs="Arial"/>
                <w:noProof/>
                <w:webHidden/>
              </w:rPr>
              <w:t>138</w:t>
            </w:r>
            <w:r w:rsidRPr="00664FE8">
              <w:rPr>
                <w:rFonts w:ascii="Arial" w:hAnsi="Arial" w:cs="Arial"/>
                <w:noProof/>
                <w:webHidden/>
              </w:rPr>
              <w:fldChar w:fldCharType="end"/>
            </w:r>
          </w:hyperlink>
        </w:p>
        <w:p w14:paraId="398DC20C" w14:textId="341DEDBF" w:rsidR="00664FE8" w:rsidRPr="00664FE8" w:rsidRDefault="00664FE8">
          <w:pPr>
            <w:pStyle w:val="TDC3"/>
            <w:tabs>
              <w:tab w:val="right" w:leader="dot" w:pos="8495"/>
            </w:tabs>
            <w:rPr>
              <w:rFonts w:ascii="Arial" w:eastAsiaTheme="minorEastAsia" w:hAnsi="Arial" w:cs="Arial"/>
              <w:i w:val="0"/>
              <w:iCs w:val="0"/>
              <w:noProof/>
              <w:sz w:val="22"/>
              <w:szCs w:val="22"/>
              <w:lang w:eastAsia="es-PE"/>
            </w:rPr>
          </w:pPr>
          <w:hyperlink w:anchor="_Toc167295643" w:history="1">
            <w:r w:rsidRPr="00664FE8">
              <w:rPr>
                <w:rStyle w:val="Hipervnculo"/>
                <w:rFonts w:ascii="Arial" w:hAnsi="Arial" w:cs="Arial"/>
                <w:noProof/>
                <w:lang w:val="es-ES"/>
              </w:rPr>
              <w:t>Comunicar Apertura POI:</w:t>
            </w:r>
            <w:r w:rsidRPr="00664FE8">
              <w:rPr>
                <w:rFonts w:ascii="Arial" w:hAnsi="Arial" w:cs="Arial"/>
                <w:noProof/>
                <w:webHidden/>
              </w:rPr>
              <w:tab/>
            </w:r>
            <w:r w:rsidRPr="00664FE8">
              <w:rPr>
                <w:rFonts w:ascii="Arial" w:hAnsi="Arial" w:cs="Arial"/>
                <w:noProof/>
                <w:webHidden/>
              </w:rPr>
              <w:fldChar w:fldCharType="begin"/>
            </w:r>
            <w:r w:rsidRPr="00664FE8">
              <w:rPr>
                <w:rFonts w:ascii="Arial" w:hAnsi="Arial" w:cs="Arial"/>
                <w:noProof/>
                <w:webHidden/>
              </w:rPr>
              <w:instrText xml:space="preserve"> PAGEREF _Toc167295643 \h </w:instrText>
            </w:r>
            <w:r w:rsidRPr="00664FE8">
              <w:rPr>
                <w:rFonts w:ascii="Arial" w:hAnsi="Arial" w:cs="Arial"/>
                <w:noProof/>
                <w:webHidden/>
              </w:rPr>
            </w:r>
            <w:r w:rsidRPr="00664FE8">
              <w:rPr>
                <w:rFonts w:ascii="Arial" w:hAnsi="Arial" w:cs="Arial"/>
                <w:noProof/>
                <w:webHidden/>
              </w:rPr>
              <w:fldChar w:fldCharType="separate"/>
            </w:r>
            <w:r w:rsidRPr="00664FE8">
              <w:rPr>
                <w:rFonts w:ascii="Arial" w:hAnsi="Arial" w:cs="Arial"/>
                <w:noProof/>
                <w:webHidden/>
              </w:rPr>
              <w:t>140</w:t>
            </w:r>
            <w:r w:rsidRPr="00664FE8">
              <w:rPr>
                <w:rFonts w:ascii="Arial" w:hAnsi="Arial" w:cs="Arial"/>
                <w:noProof/>
                <w:webHidden/>
              </w:rPr>
              <w:fldChar w:fldCharType="end"/>
            </w:r>
          </w:hyperlink>
        </w:p>
        <w:p w14:paraId="0E5A0AD9" w14:textId="2CD3F11A" w:rsidR="00664FE8" w:rsidRPr="00664FE8" w:rsidRDefault="00664FE8">
          <w:pPr>
            <w:pStyle w:val="TDC1"/>
            <w:tabs>
              <w:tab w:val="left" w:pos="440"/>
              <w:tab w:val="right" w:leader="dot" w:pos="8495"/>
            </w:tabs>
            <w:rPr>
              <w:rFonts w:ascii="Arial" w:eastAsiaTheme="minorEastAsia" w:hAnsi="Arial" w:cs="Arial"/>
              <w:b w:val="0"/>
              <w:bCs w:val="0"/>
              <w:caps w:val="0"/>
              <w:noProof/>
              <w:sz w:val="22"/>
              <w:szCs w:val="22"/>
              <w:lang w:eastAsia="es-PE"/>
            </w:rPr>
          </w:pPr>
          <w:hyperlink w:anchor="_Toc167295644" w:history="1">
            <w:r w:rsidRPr="00664FE8">
              <w:rPr>
                <w:rStyle w:val="Hipervnculo"/>
                <w:rFonts w:ascii="Arial" w:eastAsiaTheme="majorEastAsia" w:hAnsi="Arial" w:cs="Arial"/>
                <w:noProof/>
                <w:lang w:eastAsia="en-US"/>
              </w:rPr>
              <w:t>6.</w:t>
            </w:r>
            <w:r w:rsidRPr="00664FE8">
              <w:rPr>
                <w:rFonts w:ascii="Arial" w:eastAsiaTheme="minorEastAsia" w:hAnsi="Arial" w:cs="Arial"/>
                <w:b w:val="0"/>
                <w:bCs w:val="0"/>
                <w:caps w:val="0"/>
                <w:noProof/>
                <w:sz w:val="22"/>
                <w:szCs w:val="22"/>
                <w:lang w:eastAsia="es-PE"/>
              </w:rPr>
              <w:tab/>
            </w:r>
            <w:r w:rsidRPr="00664FE8">
              <w:rPr>
                <w:rStyle w:val="Hipervnculo"/>
                <w:rFonts w:ascii="Arial" w:eastAsiaTheme="majorEastAsia" w:hAnsi="Arial" w:cs="Arial"/>
                <w:noProof/>
                <w:lang w:eastAsia="en-US"/>
              </w:rPr>
              <w:t>DIAGRAMA DFD NIVEL USUARIO</w:t>
            </w:r>
            <w:r w:rsidRPr="00664FE8">
              <w:rPr>
                <w:rFonts w:ascii="Arial" w:hAnsi="Arial" w:cs="Arial"/>
                <w:noProof/>
                <w:webHidden/>
              </w:rPr>
              <w:tab/>
            </w:r>
            <w:r w:rsidRPr="00664FE8">
              <w:rPr>
                <w:rFonts w:ascii="Arial" w:hAnsi="Arial" w:cs="Arial"/>
                <w:noProof/>
                <w:webHidden/>
              </w:rPr>
              <w:fldChar w:fldCharType="begin"/>
            </w:r>
            <w:r w:rsidRPr="00664FE8">
              <w:rPr>
                <w:rFonts w:ascii="Arial" w:hAnsi="Arial" w:cs="Arial"/>
                <w:noProof/>
                <w:webHidden/>
              </w:rPr>
              <w:instrText xml:space="preserve"> PAGEREF _Toc167295644 \h </w:instrText>
            </w:r>
            <w:r w:rsidRPr="00664FE8">
              <w:rPr>
                <w:rFonts w:ascii="Arial" w:hAnsi="Arial" w:cs="Arial"/>
                <w:noProof/>
                <w:webHidden/>
              </w:rPr>
            </w:r>
            <w:r w:rsidRPr="00664FE8">
              <w:rPr>
                <w:rFonts w:ascii="Arial" w:hAnsi="Arial" w:cs="Arial"/>
                <w:noProof/>
                <w:webHidden/>
              </w:rPr>
              <w:fldChar w:fldCharType="separate"/>
            </w:r>
            <w:r w:rsidRPr="00664FE8">
              <w:rPr>
                <w:rFonts w:ascii="Arial" w:hAnsi="Arial" w:cs="Arial"/>
                <w:noProof/>
                <w:webHidden/>
              </w:rPr>
              <w:t>141</w:t>
            </w:r>
            <w:r w:rsidRPr="00664FE8">
              <w:rPr>
                <w:rFonts w:ascii="Arial" w:hAnsi="Arial" w:cs="Arial"/>
                <w:noProof/>
                <w:webHidden/>
              </w:rPr>
              <w:fldChar w:fldCharType="end"/>
            </w:r>
          </w:hyperlink>
        </w:p>
        <w:p w14:paraId="2F5EDB0F" w14:textId="2858FABE" w:rsidR="00664FE8" w:rsidRPr="00664FE8" w:rsidRDefault="00664FE8">
          <w:pPr>
            <w:pStyle w:val="TDC1"/>
            <w:tabs>
              <w:tab w:val="left" w:pos="440"/>
              <w:tab w:val="right" w:leader="dot" w:pos="8495"/>
            </w:tabs>
            <w:rPr>
              <w:rFonts w:ascii="Arial" w:eastAsiaTheme="minorEastAsia" w:hAnsi="Arial" w:cs="Arial"/>
              <w:b w:val="0"/>
              <w:bCs w:val="0"/>
              <w:caps w:val="0"/>
              <w:noProof/>
              <w:sz w:val="22"/>
              <w:szCs w:val="22"/>
              <w:lang w:eastAsia="es-PE"/>
            </w:rPr>
          </w:pPr>
          <w:hyperlink w:anchor="_Toc167295645" w:history="1">
            <w:r w:rsidRPr="00664FE8">
              <w:rPr>
                <w:rStyle w:val="Hipervnculo"/>
                <w:rFonts w:ascii="Arial" w:hAnsi="Arial" w:cs="Arial"/>
                <w:noProof/>
              </w:rPr>
              <w:t>7.</w:t>
            </w:r>
            <w:r w:rsidRPr="00664FE8">
              <w:rPr>
                <w:rFonts w:ascii="Arial" w:eastAsiaTheme="minorEastAsia" w:hAnsi="Arial" w:cs="Arial"/>
                <w:b w:val="0"/>
                <w:bCs w:val="0"/>
                <w:caps w:val="0"/>
                <w:noProof/>
                <w:sz w:val="22"/>
                <w:szCs w:val="22"/>
                <w:lang w:eastAsia="es-PE"/>
              </w:rPr>
              <w:tab/>
            </w:r>
            <w:r w:rsidRPr="00664FE8">
              <w:rPr>
                <w:rStyle w:val="Hipervnculo"/>
                <w:rFonts w:ascii="Arial" w:hAnsi="Arial" w:cs="Arial"/>
                <w:noProof/>
              </w:rPr>
              <w:t>CONSIDERACIONES</w:t>
            </w:r>
            <w:r w:rsidRPr="00664FE8">
              <w:rPr>
                <w:rFonts w:ascii="Arial" w:hAnsi="Arial" w:cs="Arial"/>
                <w:noProof/>
                <w:webHidden/>
              </w:rPr>
              <w:tab/>
            </w:r>
            <w:r w:rsidRPr="00664FE8">
              <w:rPr>
                <w:rFonts w:ascii="Arial" w:hAnsi="Arial" w:cs="Arial"/>
                <w:noProof/>
                <w:webHidden/>
              </w:rPr>
              <w:fldChar w:fldCharType="begin"/>
            </w:r>
            <w:r w:rsidRPr="00664FE8">
              <w:rPr>
                <w:rFonts w:ascii="Arial" w:hAnsi="Arial" w:cs="Arial"/>
                <w:noProof/>
                <w:webHidden/>
              </w:rPr>
              <w:instrText xml:space="preserve"> PAGEREF _Toc167295645 \h </w:instrText>
            </w:r>
            <w:r w:rsidRPr="00664FE8">
              <w:rPr>
                <w:rFonts w:ascii="Arial" w:hAnsi="Arial" w:cs="Arial"/>
                <w:noProof/>
                <w:webHidden/>
              </w:rPr>
            </w:r>
            <w:r w:rsidRPr="00664FE8">
              <w:rPr>
                <w:rFonts w:ascii="Arial" w:hAnsi="Arial" w:cs="Arial"/>
                <w:noProof/>
                <w:webHidden/>
              </w:rPr>
              <w:fldChar w:fldCharType="separate"/>
            </w:r>
            <w:r w:rsidRPr="00664FE8">
              <w:rPr>
                <w:rFonts w:ascii="Arial" w:hAnsi="Arial" w:cs="Arial"/>
                <w:noProof/>
                <w:webHidden/>
              </w:rPr>
              <w:t>141</w:t>
            </w:r>
            <w:r w:rsidRPr="00664FE8">
              <w:rPr>
                <w:rFonts w:ascii="Arial" w:hAnsi="Arial" w:cs="Arial"/>
                <w:noProof/>
                <w:webHidden/>
              </w:rPr>
              <w:fldChar w:fldCharType="end"/>
            </w:r>
          </w:hyperlink>
        </w:p>
        <w:p w14:paraId="65069913" w14:textId="46A8F4ED" w:rsidR="00664FE8" w:rsidRPr="00664FE8" w:rsidRDefault="00664FE8">
          <w:pPr>
            <w:pStyle w:val="TDC1"/>
            <w:tabs>
              <w:tab w:val="left" w:pos="440"/>
              <w:tab w:val="right" w:leader="dot" w:pos="8495"/>
            </w:tabs>
            <w:rPr>
              <w:rFonts w:ascii="Arial" w:eastAsiaTheme="minorEastAsia" w:hAnsi="Arial" w:cs="Arial"/>
              <w:b w:val="0"/>
              <w:bCs w:val="0"/>
              <w:caps w:val="0"/>
              <w:noProof/>
              <w:sz w:val="22"/>
              <w:szCs w:val="22"/>
              <w:lang w:eastAsia="es-PE"/>
            </w:rPr>
          </w:pPr>
          <w:hyperlink w:anchor="_Toc167295646" w:history="1">
            <w:r w:rsidRPr="00664FE8">
              <w:rPr>
                <w:rStyle w:val="Hipervnculo"/>
                <w:rFonts w:ascii="Arial" w:hAnsi="Arial" w:cs="Arial"/>
                <w:noProof/>
              </w:rPr>
              <w:t>8.</w:t>
            </w:r>
            <w:r w:rsidRPr="00664FE8">
              <w:rPr>
                <w:rFonts w:ascii="Arial" w:eastAsiaTheme="minorEastAsia" w:hAnsi="Arial" w:cs="Arial"/>
                <w:b w:val="0"/>
                <w:bCs w:val="0"/>
                <w:caps w:val="0"/>
                <w:noProof/>
                <w:sz w:val="22"/>
                <w:szCs w:val="22"/>
                <w:lang w:eastAsia="es-PE"/>
              </w:rPr>
              <w:tab/>
            </w:r>
            <w:r w:rsidRPr="00664FE8">
              <w:rPr>
                <w:rStyle w:val="Hipervnculo"/>
                <w:rFonts w:ascii="Arial" w:hAnsi="Arial" w:cs="Arial"/>
                <w:noProof/>
              </w:rPr>
              <w:t>ANEXOS</w:t>
            </w:r>
            <w:r w:rsidRPr="00664FE8">
              <w:rPr>
                <w:rFonts w:ascii="Arial" w:hAnsi="Arial" w:cs="Arial"/>
                <w:noProof/>
                <w:webHidden/>
              </w:rPr>
              <w:tab/>
            </w:r>
            <w:r w:rsidRPr="00664FE8">
              <w:rPr>
                <w:rFonts w:ascii="Arial" w:hAnsi="Arial" w:cs="Arial"/>
                <w:noProof/>
                <w:webHidden/>
              </w:rPr>
              <w:fldChar w:fldCharType="begin"/>
            </w:r>
            <w:r w:rsidRPr="00664FE8">
              <w:rPr>
                <w:rFonts w:ascii="Arial" w:hAnsi="Arial" w:cs="Arial"/>
                <w:noProof/>
                <w:webHidden/>
              </w:rPr>
              <w:instrText xml:space="preserve"> PAGEREF _Toc167295646 \h </w:instrText>
            </w:r>
            <w:r w:rsidRPr="00664FE8">
              <w:rPr>
                <w:rFonts w:ascii="Arial" w:hAnsi="Arial" w:cs="Arial"/>
                <w:noProof/>
                <w:webHidden/>
              </w:rPr>
            </w:r>
            <w:r w:rsidRPr="00664FE8">
              <w:rPr>
                <w:rFonts w:ascii="Arial" w:hAnsi="Arial" w:cs="Arial"/>
                <w:noProof/>
                <w:webHidden/>
              </w:rPr>
              <w:fldChar w:fldCharType="separate"/>
            </w:r>
            <w:r w:rsidRPr="00664FE8">
              <w:rPr>
                <w:rFonts w:ascii="Arial" w:hAnsi="Arial" w:cs="Arial"/>
                <w:noProof/>
                <w:webHidden/>
              </w:rPr>
              <w:t>141</w:t>
            </w:r>
            <w:r w:rsidRPr="00664FE8">
              <w:rPr>
                <w:rFonts w:ascii="Arial" w:hAnsi="Arial" w:cs="Arial"/>
                <w:noProof/>
                <w:webHidden/>
              </w:rPr>
              <w:fldChar w:fldCharType="end"/>
            </w:r>
          </w:hyperlink>
        </w:p>
        <w:p w14:paraId="28B250ED" w14:textId="492B6ACF" w:rsidR="337C2224" w:rsidRPr="00CD20DB" w:rsidRDefault="00A65B13" w:rsidP="008E2E2B">
          <w:pPr>
            <w:pStyle w:val="TDC1"/>
            <w:rPr>
              <w:rStyle w:val="Hipervnculo"/>
              <w:rFonts w:ascii="Arial" w:hAnsi="Arial" w:cs="Arial"/>
              <w:sz w:val="22"/>
              <w:szCs w:val="22"/>
            </w:rPr>
          </w:pPr>
          <w:r w:rsidRPr="00664FE8">
            <w:rPr>
              <w:rStyle w:val="Hipervnculo"/>
              <w:rFonts w:ascii="Arial" w:hAnsi="Arial" w:cs="Arial"/>
              <w:sz w:val="22"/>
              <w:szCs w:val="22"/>
            </w:rPr>
            <w:fldChar w:fldCharType="end"/>
          </w:r>
        </w:p>
      </w:sdtContent>
    </w:sdt>
    <w:p w14:paraId="0AC9E3B8" w14:textId="6B804B8C" w:rsidR="00381611" w:rsidRDefault="00381611" w:rsidP="00381611">
      <w:pPr>
        <w:rPr>
          <w:sz w:val="20"/>
        </w:rPr>
      </w:pPr>
    </w:p>
    <w:p w14:paraId="33DF37F7" w14:textId="1572CD2F" w:rsidR="00841182" w:rsidRDefault="00841182" w:rsidP="00381611">
      <w:pPr>
        <w:rPr>
          <w:sz w:val="20"/>
        </w:rPr>
      </w:pPr>
    </w:p>
    <w:p w14:paraId="70363E5E" w14:textId="6C038220" w:rsidR="00841182" w:rsidRDefault="00841182" w:rsidP="00381611">
      <w:pPr>
        <w:rPr>
          <w:sz w:val="20"/>
        </w:rPr>
      </w:pPr>
    </w:p>
    <w:p w14:paraId="5DA3E7B4" w14:textId="73FCDBC0" w:rsidR="00841182" w:rsidRDefault="00841182" w:rsidP="00381611">
      <w:pPr>
        <w:rPr>
          <w:sz w:val="20"/>
        </w:rPr>
      </w:pPr>
    </w:p>
    <w:p w14:paraId="46873C27" w14:textId="4D1B711E" w:rsidR="00841182" w:rsidRDefault="00841182" w:rsidP="00381611">
      <w:pPr>
        <w:rPr>
          <w:sz w:val="20"/>
        </w:rPr>
      </w:pPr>
    </w:p>
    <w:p w14:paraId="30CF7AA5" w14:textId="22A0D141" w:rsidR="00841182" w:rsidRDefault="00841182" w:rsidP="00381611">
      <w:pPr>
        <w:rPr>
          <w:sz w:val="20"/>
        </w:rPr>
      </w:pPr>
    </w:p>
    <w:p w14:paraId="0E885EC4" w14:textId="20A848DE" w:rsidR="00841182" w:rsidRDefault="00841182" w:rsidP="00381611">
      <w:pPr>
        <w:rPr>
          <w:sz w:val="20"/>
        </w:rPr>
      </w:pPr>
    </w:p>
    <w:p w14:paraId="730020F2" w14:textId="66FCDBDF" w:rsidR="00841182" w:rsidRDefault="00841182" w:rsidP="00381611">
      <w:pPr>
        <w:rPr>
          <w:sz w:val="20"/>
        </w:rPr>
      </w:pPr>
    </w:p>
    <w:p w14:paraId="0D8BF2E0" w14:textId="4CF12E53" w:rsidR="00841182" w:rsidRDefault="00841182" w:rsidP="00381611">
      <w:pPr>
        <w:rPr>
          <w:sz w:val="20"/>
        </w:rPr>
      </w:pPr>
    </w:p>
    <w:p w14:paraId="5B8B13C5" w14:textId="018262CF" w:rsidR="00841182" w:rsidRDefault="00841182" w:rsidP="00381611">
      <w:pPr>
        <w:rPr>
          <w:sz w:val="20"/>
        </w:rPr>
      </w:pPr>
    </w:p>
    <w:p w14:paraId="02154471" w14:textId="04EF6119" w:rsidR="00841182" w:rsidRDefault="00841182" w:rsidP="00381611">
      <w:pPr>
        <w:rPr>
          <w:sz w:val="20"/>
        </w:rPr>
      </w:pPr>
    </w:p>
    <w:p w14:paraId="6E6CA3FA" w14:textId="58DB9F9B" w:rsidR="00841182" w:rsidRDefault="00841182" w:rsidP="00381611">
      <w:pPr>
        <w:rPr>
          <w:sz w:val="20"/>
        </w:rPr>
      </w:pPr>
    </w:p>
    <w:p w14:paraId="7C86F2DE" w14:textId="60202EA0" w:rsidR="00841182" w:rsidRDefault="00841182" w:rsidP="00381611">
      <w:pPr>
        <w:rPr>
          <w:sz w:val="20"/>
        </w:rPr>
      </w:pPr>
    </w:p>
    <w:p w14:paraId="4DA99341" w14:textId="7D830A5D" w:rsidR="00841182" w:rsidRDefault="00841182" w:rsidP="00381611">
      <w:pPr>
        <w:rPr>
          <w:sz w:val="20"/>
        </w:rPr>
      </w:pPr>
    </w:p>
    <w:p w14:paraId="27318540" w14:textId="31D1BEA5" w:rsidR="00841182" w:rsidRDefault="00841182" w:rsidP="00381611">
      <w:pPr>
        <w:rPr>
          <w:sz w:val="20"/>
        </w:rPr>
      </w:pPr>
    </w:p>
    <w:p w14:paraId="568B83FA" w14:textId="4152E4F6" w:rsidR="00841182" w:rsidRDefault="00841182" w:rsidP="00381611">
      <w:pPr>
        <w:rPr>
          <w:sz w:val="20"/>
        </w:rPr>
      </w:pPr>
    </w:p>
    <w:p w14:paraId="242694B9" w14:textId="77245180" w:rsidR="00841182" w:rsidRDefault="00841182" w:rsidP="00381611">
      <w:pPr>
        <w:rPr>
          <w:sz w:val="20"/>
        </w:rPr>
      </w:pPr>
    </w:p>
    <w:p w14:paraId="4757829A" w14:textId="033A2564" w:rsidR="00841182" w:rsidRDefault="00841182" w:rsidP="00381611">
      <w:pPr>
        <w:rPr>
          <w:sz w:val="20"/>
        </w:rPr>
      </w:pPr>
    </w:p>
    <w:p w14:paraId="68B91FD4" w14:textId="2106F232" w:rsidR="00841182" w:rsidRDefault="00841182" w:rsidP="00381611">
      <w:pPr>
        <w:rPr>
          <w:sz w:val="20"/>
        </w:rPr>
      </w:pPr>
    </w:p>
    <w:p w14:paraId="22861B0B" w14:textId="0DC8354A" w:rsidR="00841182" w:rsidRDefault="00841182" w:rsidP="00381611">
      <w:pPr>
        <w:rPr>
          <w:sz w:val="20"/>
        </w:rPr>
      </w:pPr>
    </w:p>
    <w:p w14:paraId="54B10583" w14:textId="262D642F" w:rsidR="00841182" w:rsidRDefault="00841182" w:rsidP="00381611">
      <w:pPr>
        <w:rPr>
          <w:sz w:val="20"/>
        </w:rPr>
      </w:pPr>
    </w:p>
    <w:p w14:paraId="366920A3" w14:textId="7A15E494" w:rsidR="00841182" w:rsidRDefault="00841182" w:rsidP="00381611">
      <w:pPr>
        <w:rPr>
          <w:sz w:val="20"/>
        </w:rPr>
      </w:pPr>
    </w:p>
    <w:p w14:paraId="34EEFA07" w14:textId="4EFAA68C" w:rsidR="00841182" w:rsidRDefault="00841182" w:rsidP="00381611">
      <w:pPr>
        <w:rPr>
          <w:sz w:val="20"/>
        </w:rPr>
      </w:pPr>
    </w:p>
    <w:p w14:paraId="00D4380F" w14:textId="687739D7" w:rsidR="00841182" w:rsidRDefault="00841182" w:rsidP="00381611">
      <w:pPr>
        <w:rPr>
          <w:sz w:val="20"/>
        </w:rPr>
      </w:pPr>
    </w:p>
    <w:p w14:paraId="40F2D542" w14:textId="3EEC1659" w:rsidR="00841182" w:rsidRDefault="00841182" w:rsidP="00381611">
      <w:pPr>
        <w:rPr>
          <w:sz w:val="20"/>
        </w:rPr>
      </w:pPr>
    </w:p>
    <w:p w14:paraId="02223837" w14:textId="75D34E53" w:rsidR="00841182" w:rsidRDefault="00841182" w:rsidP="00381611">
      <w:pPr>
        <w:rPr>
          <w:sz w:val="20"/>
        </w:rPr>
      </w:pPr>
    </w:p>
    <w:p w14:paraId="4670B6C6" w14:textId="77777777" w:rsidR="00841182" w:rsidRPr="009A0BEF" w:rsidRDefault="00841182" w:rsidP="00381611">
      <w:pPr>
        <w:rPr>
          <w:sz w:val="20"/>
        </w:rPr>
      </w:pPr>
    </w:p>
    <w:p w14:paraId="3A238EA5" w14:textId="6CF5A5F5" w:rsidR="003D0FA6" w:rsidRPr="00841182" w:rsidRDefault="003D0FA6">
      <w:pPr>
        <w:pStyle w:val="Tabladeilustraciones"/>
        <w:tabs>
          <w:tab w:val="right" w:leader="dot" w:pos="8495"/>
        </w:tabs>
        <w:rPr>
          <w:rFonts w:cs="Arial"/>
          <w:b/>
          <w:bCs/>
          <w:szCs w:val="22"/>
        </w:rPr>
      </w:pPr>
      <w:r w:rsidRPr="00841182">
        <w:rPr>
          <w:rFonts w:cs="Arial"/>
          <w:b/>
          <w:bCs/>
          <w:szCs w:val="22"/>
        </w:rPr>
        <w:lastRenderedPageBreak/>
        <w:t>SUBMENÚ</w:t>
      </w:r>
    </w:p>
    <w:p w14:paraId="112F3704" w14:textId="538599BA" w:rsidR="00562282" w:rsidRDefault="00562282">
      <w:pPr>
        <w:pStyle w:val="Tabladeilustraciones"/>
        <w:tabs>
          <w:tab w:val="right" w:leader="dot" w:pos="8495"/>
        </w:tabs>
        <w:rPr>
          <w:rFonts w:asciiTheme="minorHAnsi" w:eastAsiaTheme="minorEastAsia" w:hAnsiTheme="minorHAnsi" w:cstheme="minorBidi"/>
          <w:noProof/>
          <w:szCs w:val="22"/>
          <w:lang w:eastAsia="es-PE"/>
        </w:rPr>
      </w:pPr>
      <w:r>
        <w:rPr>
          <w:b/>
          <w:bCs/>
          <w:sz w:val="20"/>
        </w:rPr>
        <w:fldChar w:fldCharType="begin"/>
      </w:r>
      <w:r>
        <w:rPr>
          <w:b/>
          <w:bCs/>
          <w:sz w:val="20"/>
        </w:rPr>
        <w:instrText xml:space="preserve"> TOC \h \z \c "Submenú" </w:instrText>
      </w:r>
      <w:r>
        <w:rPr>
          <w:b/>
          <w:bCs/>
          <w:sz w:val="20"/>
        </w:rPr>
        <w:fldChar w:fldCharType="separate"/>
      </w:r>
      <w:hyperlink w:anchor="_Toc167295030" w:history="1">
        <w:r w:rsidRPr="00C37483">
          <w:rPr>
            <w:rStyle w:val="Hipervnculo"/>
            <w:noProof/>
          </w:rPr>
          <w:t>Submenú 1: PEI – Listado PEI</w:t>
        </w:r>
        <w:r>
          <w:rPr>
            <w:noProof/>
            <w:webHidden/>
          </w:rPr>
          <w:tab/>
        </w:r>
        <w:r>
          <w:rPr>
            <w:noProof/>
            <w:webHidden/>
          </w:rPr>
          <w:fldChar w:fldCharType="begin"/>
        </w:r>
        <w:r>
          <w:rPr>
            <w:noProof/>
            <w:webHidden/>
          </w:rPr>
          <w:instrText xml:space="preserve"> PAGEREF _Toc167295030 \h </w:instrText>
        </w:r>
        <w:r>
          <w:rPr>
            <w:noProof/>
            <w:webHidden/>
          </w:rPr>
        </w:r>
        <w:r>
          <w:rPr>
            <w:noProof/>
            <w:webHidden/>
          </w:rPr>
          <w:fldChar w:fldCharType="separate"/>
        </w:r>
        <w:r>
          <w:rPr>
            <w:noProof/>
            <w:webHidden/>
          </w:rPr>
          <w:t>22</w:t>
        </w:r>
        <w:r>
          <w:rPr>
            <w:noProof/>
            <w:webHidden/>
          </w:rPr>
          <w:fldChar w:fldCharType="end"/>
        </w:r>
      </w:hyperlink>
    </w:p>
    <w:p w14:paraId="5B5E4515" w14:textId="76FBC643"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031" w:history="1">
        <w:r w:rsidRPr="00C37483">
          <w:rPr>
            <w:rStyle w:val="Hipervnculo"/>
            <w:noProof/>
          </w:rPr>
          <w:t>Submenú 2: PEI – Centro de Costos.</w:t>
        </w:r>
        <w:r>
          <w:rPr>
            <w:noProof/>
            <w:webHidden/>
          </w:rPr>
          <w:tab/>
        </w:r>
        <w:r>
          <w:rPr>
            <w:noProof/>
            <w:webHidden/>
          </w:rPr>
          <w:fldChar w:fldCharType="begin"/>
        </w:r>
        <w:r>
          <w:rPr>
            <w:noProof/>
            <w:webHidden/>
          </w:rPr>
          <w:instrText xml:space="preserve"> PAGEREF _Toc167295031 \h </w:instrText>
        </w:r>
        <w:r>
          <w:rPr>
            <w:noProof/>
            <w:webHidden/>
          </w:rPr>
        </w:r>
        <w:r>
          <w:rPr>
            <w:noProof/>
            <w:webHidden/>
          </w:rPr>
          <w:fldChar w:fldCharType="separate"/>
        </w:r>
        <w:r>
          <w:rPr>
            <w:noProof/>
            <w:webHidden/>
          </w:rPr>
          <w:t>23</w:t>
        </w:r>
        <w:r>
          <w:rPr>
            <w:noProof/>
            <w:webHidden/>
          </w:rPr>
          <w:fldChar w:fldCharType="end"/>
        </w:r>
      </w:hyperlink>
    </w:p>
    <w:p w14:paraId="4A8D0C0C" w14:textId="26F84487"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032" w:history="1">
        <w:r w:rsidRPr="00C37483">
          <w:rPr>
            <w:rStyle w:val="Hipervnculo"/>
            <w:noProof/>
          </w:rPr>
          <w:t>Submenú 3: PEI – Comité</w:t>
        </w:r>
        <w:r>
          <w:rPr>
            <w:noProof/>
            <w:webHidden/>
          </w:rPr>
          <w:tab/>
        </w:r>
        <w:r>
          <w:rPr>
            <w:noProof/>
            <w:webHidden/>
          </w:rPr>
          <w:fldChar w:fldCharType="begin"/>
        </w:r>
        <w:r>
          <w:rPr>
            <w:noProof/>
            <w:webHidden/>
          </w:rPr>
          <w:instrText xml:space="preserve"> PAGEREF _Toc167295032 \h </w:instrText>
        </w:r>
        <w:r>
          <w:rPr>
            <w:noProof/>
            <w:webHidden/>
          </w:rPr>
        </w:r>
        <w:r>
          <w:rPr>
            <w:noProof/>
            <w:webHidden/>
          </w:rPr>
          <w:fldChar w:fldCharType="separate"/>
        </w:r>
        <w:r>
          <w:rPr>
            <w:noProof/>
            <w:webHidden/>
          </w:rPr>
          <w:t>23</w:t>
        </w:r>
        <w:r>
          <w:rPr>
            <w:noProof/>
            <w:webHidden/>
          </w:rPr>
          <w:fldChar w:fldCharType="end"/>
        </w:r>
      </w:hyperlink>
    </w:p>
    <w:p w14:paraId="201404E6" w14:textId="7BD4D2CD"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033" w:history="1">
        <w:r w:rsidRPr="00C37483">
          <w:rPr>
            <w:rStyle w:val="Hipervnculo"/>
            <w:noProof/>
          </w:rPr>
          <w:t>Submenú 4: PEI – Equipo técnico</w:t>
        </w:r>
        <w:r>
          <w:rPr>
            <w:noProof/>
            <w:webHidden/>
          </w:rPr>
          <w:tab/>
        </w:r>
        <w:r>
          <w:rPr>
            <w:noProof/>
            <w:webHidden/>
          </w:rPr>
          <w:fldChar w:fldCharType="begin"/>
        </w:r>
        <w:r>
          <w:rPr>
            <w:noProof/>
            <w:webHidden/>
          </w:rPr>
          <w:instrText xml:space="preserve"> PAGEREF _Toc167295033 \h </w:instrText>
        </w:r>
        <w:r>
          <w:rPr>
            <w:noProof/>
            <w:webHidden/>
          </w:rPr>
        </w:r>
        <w:r>
          <w:rPr>
            <w:noProof/>
            <w:webHidden/>
          </w:rPr>
          <w:fldChar w:fldCharType="separate"/>
        </w:r>
        <w:r>
          <w:rPr>
            <w:noProof/>
            <w:webHidden/>
          </w:rPr>
          <w:t>23</w:t>
        </w:r>
        <w:r>
          <w:rPr>
            <w:noProof/>
            <w:webHidden/>
          </w:rPr>
          <w:fldChar w:fldCharType="end"/>
        </w:r>
      </w:hyperlink>
    </w:p>
    <w:p w14:paraId="3B0CAB8B" w14:textId="0F948084"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034" w:history="1">
        <w:r w:rsidRPr="00C37483">
          <w:rPr>
            <w:rStyle w:val="Hipervnculo"/>
            <w:noProof/>
          </w:rPr>
          <w:t>Submenú 5: PEI – Objetivos Estratégicos</w:t>
        </w:r>
        <w:r>
          <w:rPr>
            <w:noProof/>
            <w:webHidden/>
          </w:rPr>
          <w:tab/>
        </w:r>
        <w:r>
          <w:rPr>
            <w:noProof/>
            <w:webHidden/>
          </w:rPr>
          <w:fldChar w:fldCharType="begin"/>
        </w:r>
        <w:r>
          <w:rPr>
            <w:noProof/>
            <w:webHidden/>
          </w:rPr>
          <w:instrText xml:space="preserve"> PAGEREF _Toc167295034 \h </w:instrText>
        </w:r>
        <w:r>
          <w:rPr>
            <w:noProof/>
            <w:webHidden/>
          </w:rPr>
        </w:r>
        <w:r>
          <w:rPr>
            <w:noProof/>
            <w:webHidden/>
          </w:rPr>
          <w:fldChar w:fldCharType="separate"/>
        </w:r>
        <w:r>
          <w:rPr>
            <w:noProof/>
            <w:webHidden/>
          </w:rPr>
          <w:t>24</w:t>
        </w:r>
        <w:r>
          <w:rPr>
            <w:noProof/>
            <w:webHidden/>
          </w:rPr>
          <w:fldChar w:fldCharType="end"/>
        </w:r>
      </w:hyperlink>
    </w:p>
    <w:p w14:paraId="701DD1FA" w14:textId="38029294"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035" w:history="1">
        <w:r w:rsidRPr="00C37483">
          <w:rPr>
            <w:rStyle w:val="Hipervnculo"/>
            <w:noProof/>
          </w:rPr>
          <w:t>Submenú 6: PEI – Acciones Estratégicas</w:t>
        </w:r>
        <w:r>
          <w:rPr>
            <w:noProof/>
            <w:webHidden/>
          </w:rPr>
          <w:tab/>
        </w:r>
        <w:r>
          <w:rPr>
            <w:noProof/>
            <w:webHidden/>
          </w:rPr>
          <w:fldChar w:fldCharType="begin"/>
        </w:r>
        <w:r>
          <w:rPr>
            <w:noProof/>
            <w:webHidden/>
          </w:rPr>
          <w:instrText xml:space="preserve"> PAGEREF _Toc167295035 \h </w:instrText>
        </w:r>
        <w:r>
          <w:rPr>
            <w:noProof/>
            <w:webHidden/>
          </w:rPr>
        </w:r>
        <w:r>
          <w:rPr>
            <w:noProof/>
            <w:webHidden/>
          </w:rPr>
          <w:fldChar w:fldCharType="separate"/>
        </w:r>
        <w:r>
          <w:rPr>
            <w:noProof/>
            <w:webHidden/>
          </w:rPr>
          <w:t>24</w:t>
        </w:r>
        <w:r>
          <w:rPr>
            <w:noProof/>
            <w:webHidden/>
          </w:rPr>
          <w:fldChar w:fldCharType="end"/>
        </w:r>
      </w:hyperlink>
    </w:p>
    <w:p w14:paraId="430D65E5" w14:textId="3789DE68"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036" w:history="1">
        <w:r w:rsidRPr="00C37483">
          <w:rPr>
            <w:rStyle w:val="Hipervnculo"/>
            <w:noProof/>
          </w:rPr>
          <w:t>Submenú 7: Configuración – Listado de Catálogos</w:t>
        </w:r>
        <w:r>
          <w:rPr>
            <w:noProof/>
            <w:webHidden/>
          </w:rPr>
          <w:tab/>
        </w:r>
        <w:r>
          <w:rPr>
            <w:noProof/>
            <w:webHidden/>
          </w:rPr>
          <w:fldChar w:fldCharType="begin"/>
        </w:r>
        <w:r>
          <w:rPr>
            <w:noProof/>
            <w:webHidden/>
          </w:rPr>
          <w:instrText xml:space="preserve"> PAGEREF _Toc167295036 \h </w:instrText>
        </w:r>
        <w:r>
          <w:rPr>
            <w:noProof/>
            <w:webHidden/>
          </w:rPr>
        </w:r>
        <w:r>
          <w:rPr>
            <w:noProof/>
            <w:webHidden/>
          </w:rPr>
          <w:fldChar w:fldCharType="separate"/>
        </w:r>
        <w:r>
          <w:rPr>
            <w:noProof/>
            <w:webHidden/>
          </w:rPr>
          <w:t>24</w:t>
        </w:r>
        <w:r>
          <w:rPr>
            <w:noProof/>
            <w:webHidden/>
          </w:rPr>
          <w:fldChar w:fldCharType="end"/>
        </w:r>
      </w:hyperlink>
    </w:p>
    <w:p w14:paraId="740AE89E" w14:textId="5D0946C2"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037" w:history="1">
        <w:r w:rsidRPr="00C37483">
          <w:rPr>
            <w:rStyle w:val="Hipervnculo"/>
            <w:noProof/>
          </w:rPr>
          <w:t>Submenú 8: Plan Operativo - Planes Operativos UO (POU)</w:t>
        </w:r>
        <w:r>
          <w:rPr>
            <w:noProof/>
            <w:webHidden/>
          </w:rPr>
          <w:tab/>
        </w:r>
        <w:r>
          <w:rPr>
            <w:noProof/>
            <w:webHidden/>
          </w:rPr>
          <w:fldChar w:fldCharType="begin"/>
        </w:r>
        <w:r>
          <w:rPr>
            <w:noProof/>
            <w:webHidden/>
          </w:rPr>
          <w:instrText xml:space="preserve"> PAGEREF _Toc167295037 \h </w:instrText>
        </w:r>
        <w:r>
          <w:rPr>
            <w:noProof/>
            <w:webHidden/>
          </w:rPr>
        </w:r>
        <w:r>
          <w:rPr>
            <w:noProof/>
            <w:webHidden/>
          </w:rPr>
          <w:fldChar w:fldCharType="separate"/>
        </w:r>
        <w:r>
          <w:rPr>
            <w:noProof/>
            <w:webHidden/>
          </w:rPr>
          <w:t>25</w:t>
        </w:r>
        <w:r>
          <w:rPr>
            <w:noProof/>
            <w:webHidden/>
          </w:rPr>
          <w:fldChar w:fldCharType="end"/>
        </w:r>
      </w:hyperlink>
    </w:p>
    <w:p w14:paraId="618ADADA" w14:textId="45ED1091"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038" w:history="1">
        <w:r w:rsidRPr="00C37483">
          <w:rPr>
            <w:rStyle w:val="Hipervnculo"/>
            <w:noProof/>
          </w:rPr>
          <w:t>Submenú 9: Plan Operativo - Planes Operativos OCI (PAC)</w:t>
        </w:r>
        <w:r>
          <w:rPr>
            <w:noProof/>
            <w:webHidden/>
          </w:rPr>
          <w:tab/>
        </w:r>
        <w:r>
          <w:rPr>
            <w:noProof/>
            <w:webHidden/>
          </w:rPr>
          <w:fldChar w:fldCharType="begin"/>
        </w:r>
        <w:r>
          <w:rPr>
            <w:noProof/>
            <w:webHidden/>
          </w:rPr>
          <w:instrText xml:space="preserve"> PAGEREF _Toc167295038 \h </w:instrText>
        </w:r>
        <w:r>
          <w:rPr>
            <w:noProof/>
            <w:webHidden/>
          </w:rPr>
        </w:r>
        <w:r>
          <w:rPr>
            <w:noProof/>
            <w:webHidden/>
          </w:rPr>
          <w:fldChar w:fldCharType="separate"/>
        </w:r>
        <w:r>
          <w:rPr>
            <w:noProof/>
            <w:webHidden/>
          </w:rPr>
          <w:t>25</w:t>
        </w:r>
        <w:r>
          <w:rPr>
            <w:noProof/>
            <w:webHidden/>
          </w:rPr>
          <w:fldChar w:fldCharType="end"/>
        </w:r>
      </w:hyperlink>
    </w:p>
    <w:p w14:paraId="26FAB4F0" w14:textId="1B6AE0A9"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039" w:history="1">
        <w:r w:rsidRPr="00C37483">
          <w:rPr>
            <w:rStyle w:val="Hipervnculo"/>
            <w:noProof/>
          </w:rPr>
          <w:t>Submenú 10: Plan Operativo - Planes Operativos UO (POU) - OP UO</w:t>
        </w:r>
        <w:r>
          <w:rPr>
            <w:noProof/>
            <w:webHidden/>
          </w:rPr>
          <w:tab/>
        </w:r>
        <w:r>
          <w:rPr>
            <w:noProof/>
            <w:webHidden/>
          </w:rPr>
          <w:fldChar w:fldCharType="begin"/>
        </w:r>
        <w:r>
          <w:rPr>
            <w:noProof/>
            <w:webHidden/>
          </w:rPr>
          <w:instrText xml:space="preserve"> PAGEREF _Toc167295039 \h </w:instrText>
        </w:r>
        <w:r>
          <w:rPr>
            <w:noProof/>
            <w:webHidden/>
          </w:rPr>
        </w:r>
        <w:r>
          <w:rPr>
            <w:noProof/>
            <w:webHidden/>
          </w:rPr>
          <w:fldChar w:fldCharType="separate"/>
        </w:r>
        <w:r>
          <w:rPr>
            <w:noProof/>
            <w:webHidden/>
          </w:rPr>
          <w:t>25</w:t>
        </w:r>
        <w:r>
          <w:rPr>
            <w:noProof/>
            <w:webHidden/>
          </w:rPr>
          <w:fldChar w:fldCharType="end"/>
        </w:r>
      </w:hyperlink>
    </w:p>
    <w:p w14:paraId="7AFC298F" w14:textId="732A1956"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040" w:history="1">
        <w:r w:rsidRPr="00C37483">
          <w:rPr>
            <w:rStyle w:val="Hipervnculo"/>
            <w:noProof/>
          </w:rPr>
          <w:t>Submenú 11: Plan Operativo - Planes Operativos OCI (PAC) - OP OCI</w:t>
        </w:r>
        <w:r>
          <w:rPr>
            <w:noProof/>
            <w:webHidden/>
          </w:rPr>
          <w:tab/>
        </w:r>
        <w:r>
          <w:rPr>
            <w:noProof/>
            <w:webHidden/>
          </w:rPr>
          <w:fldChar w:fldCharType="begin"/>
        </w:r>
        <w:r>
          <w:rPr>
            <w:noProof/>
            <w:webHidden/>
          </w:rPr>
          <w:instrText xml:space="preserve"> PAGEREF _Toc167295040 \h </w:instrText>
        </w:r>
        <w:r>
          <w:rPr>
            <w:noProof/>
            <w:webHidden/>
          </w:rPr>
        </w:r>
        <w:r>
          <w:rPr>
            <w:noProof/>
            <w:webHidden/>
          </w:rPr>
          <w:fldChar w:fldCharType="separate"/>
        </w:r>
        <w:r>
          <w:rPr>
            <w:noProof/>
            <w:webHidden/>
          </w:rPr>
          <w:t>26</w:t>
        </w:r>
        <w:r>
          <w:rPr>
            <w:noProof/>
            <w:webHidden/>
          </w:rPr>
          <w:fldChar w:fldCharType="end"/>
        </w:r>
      </w:hyperlink>
    </w:p>
    <w:p w14:paraId="36D35301" w14:textId="68EBD04E"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041" w:history="1">
        <w:r w:rsidRPr="00C37483">
          <w:rPr>
            <w:rStyle w:val="Hipervnculo"/>
            <w:noProof/>
          </w:rPr>
          <w:t>Submenú 12: POI - Listado de Planes</w:t>
        </w:r>
        <w:r>
          <w:rPr>
            <w:noProof/>
            <w:webHidden/>
          </w:rPr>
          <w:tab/>
        </w:r>
        <w:r>
          <w:rPr>
            <w:noProof/>
            <w:webHidden/>
          </w:rPr>
          <w:fldChar w:fldCharType="begin"/>
        </w:r>
        <w:r>
          <w:rPr>
            <w:noProof/>
            <w:webHidden/>
          </w:rPr>
          <w:instrText xml:space="preserve"> PAGEREF _Toc167295041 \h </w:instrText>
        </w:r>
        <w:r>
          <w:rPr>
            <w:noProof/>
            <w:webHidden/>
          </w:rPr>
        </w:r>
        <w:r>
          <w:rPr>
            <w:noProof/>
            <w:webHidden/>
          </w:rPr>
          <w:fldChar w:fldCharType="separate"/>
        </w:r>
        <w:r>
          <w:rPr>
            <w:noProof/>
            <w:webHidden/>
          </w:rPr>
          <w:t>26</w:t>
        </w:r>
        <w:r>
          <w:rPr>
            <w:noProof/>
            <w:webHidden/>
          </w:rPr>
          <w:fldChar w:fldCharType="end"/>
        </w:r>
      </w:hyperlink>
    </w:p>
    <w:p w14:paraId="6679E698" w14:textId="6424112C" w:rsidR="003D0FA6" w:rsidRPr="009A0BEF" w:rsidRDefault="00562282" w:rsidP="00381611">
      <w:pPr>
        <w:rPr>
          <w:b/>
          <w:bCs/>
          <w:sz w:val="20"/>
        </w:rPr>
      </w:pPr>
      <w:r>
        <w:rPr>
          <w:b/>
          <w:bCs/>
          <w:sz w:val="20"/>
        </w:rPr>
        <w:fldChar w:fldCharType="end"/>
      </w:r>
    </w:p>
    <w:p w14:paraId="5352771D" w14:textId="77777777" w:rsidR="003D0FA6" w:rsidRPr="009A0BEF" w:rsidRDefault="003D0FA6" w:rsidP="00381611">
      <w:pPr>
        <w:rPr>
          <w:b/>
          <w:bCs/>
          <w:sz w:val="20"/>
        </w:rPr>
      </w:pPr>
    </w:p>
    <w:p w14:paraId="07E78B81" w14:textId="6D904921" w:rsidR="00381611" w:rsidRPr="00841182" w:rsidRDefault="00381611" w:rsidP="00381611">
      <w:pPr>
        <w:rPr>
          <w:rFonts w:cs="Arial"/>
          <w:b/>
          <w:bCs/>
          <w:szCs w:val="22"/>
        </w:rPr>
      </w:pPr>
      <w:r w:rsidRPr="00841182">
        <w:rPr>
          <w:rFonts w:cs="Arial"/>
          <w:b/>
          <w:bCs/>
          <w:szCs w:val="22"/>
        </w:rPr>
        <w:t xml:space="preserve">ÍNDICE DE IMÁGENES </w:t>
      </w:r>
    </w:p>
    <w:p w14:paraId="312CA7F7" w14:textId="53BDE15B" w:rsidR="00562282" w:rsidRDefault="00562282">
      <w:pPr>
        <w:pStyle w:val="Tabladeilustraciones"/>
        <w:tabs>
          <w:tab w:val="right" w:leader="dot" w:pos="8495"/>
        </w:tabs>
        <w:rPr>
          <w:rFonts w:asciiTheme="minorHAnsi" w:eastAsiaTheme="minorEastAsia" w:hAnsiTheme="minorHAnsi" w:cstheme="minorBidi"/>
          <w:noProof/>
          <w:szCs w:val="22"/>
          <w:lang w:eastAsia="es-PE"/>
        </w:rPr>
      </w:pPr>
      <w:r>
        <w:rPr>
          <w:rFonts w:asciiTheme="minorHAnsi" w:hAnsiTheme="minorHAnsi" w:cstheme="minorHAnsi"/>
          <w:sz w:val="20"/>
        </w:rPr>
        <w:fldChar w:fldCharType="begin"/>
      </w:r>
      <w:r>
        <w:rPr>
          <w:rFonts w:asciiTheme="minorHAnsi" w:hAnsiTheme="minorHAnsi" w:cstheme="minorHAnsi"/>
          <w:sz w:val="20"/>
        </w:rPr>
        <w:instrText xml:space="preserve"> TOC \h \z \c "Imagen" </w:instrText>
      </w:r>
      <w:r>
        <w:rPr>
          <w:rFonts w:asciiTheme="minorHAnsi" w:hAnsiTheme="minorHAnsi" w:cstheme="minorHAnsi"/>
          <w:sz w:val="20"/>
        </w:rPr>
        <w:fldChar w:fldCharType="separate"/>
      </w:r>
      <w:hyperlink w:anchor="_Toc167295332" w:history="1">
        <w:r w:rsidRPr="000725FB">
          <w:rPr>
            <w:rStyle w:val="Hipervnculo"/>
            <w:noProof/>
          </w:rPr>
          <w:t>Imagen 1: Acceso al módulo de seguridad</w:t>
        </w:r>
        <w:r>
          <w:rPr>
            <w:noProof/>
            <w:webHidden/>
          </w:rPr>
          <w:tab/>
        </w:r>
        <w:r>
          <w:rPr>
            <w:noProof/>
            <w:webHidden/>
          </w:rPr>
          <w:fldChar w:fldCharType="begin"/>
        </w:r>
        <w:r>
          <w:rPr>
            <w:noProof/>
            <w:webHidden/>
          </w:rPr>
          <w:instrText xml:space="preserve"> PAGEREF _Toc167295332 \h </w:instrText>
        </w:r>
        <w:r>
          <w:rPr>
            <w:noProof/>
            <w:webHidden/>
          </w:rPr>
        </w:r>
        <w:r>
          <w:rPr>
            <w:noProof/>
            <w:webHidden/>
          </w:rPr>
          <w:fldChar w:fldCharType="separate"/>
        </w:r>
        <w:r>
          <w:rPr>
            <w:noProof/>
            <w:webHidden/>
          </w:rPr>
          <w:t>22</w:t>
        </w:r>
        <w:r>
          <w:rPr>
            <w:noProof/>
            <w:webHidden/>
          </w:rPr>
          <w:fldChar w:fldCharType="end"/>
        </w:r>
      </w:hyperlink>
    </w:p>
    <w:p w14:paraId="19348B58" w14:textId="3084E561"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33" w:history="1">
        <w:r w:rsidRPr="000725FB">
          <w:rPr>
            <w:rStyle w:val="Hipervnculo"/>
            <w:noProof/>
          </w:rPr>
          <w:t>Imagen 2: Ingreso SISCO</w:t>
        </w:r>
        <w:r>
          <w:rPr>
            <w:noProof/>
            <w:webHidden/>
          </w:rPr>
          <w:tab/>
        </w:r>
        <w:r>
          <w:rPr>
            <w:noProof/>
            <w:webHidden/>
          </w:rPr>
          <w:fldChar w:fldCharType="begin"/>
        </w:r>
        <w:r>
          <w:rPr>
            <w:noProof/>
            <w:webHidden/>
          </w:rPr>
          <w:instrText xml:space="preserve"> PAGEREF _Toc167295333 \h </w:instrText>
        </w:r>
        <w:r>
          <w:rPr>
            <w:noProof/>
            <w:webHidden/>
          </w:rPr>
        </w:r>
        <w:r>
          <w:rPr>
            <w:noProof/>
            <w:webHidden/>
          </w:rPr>
          <w:fldChar w:fldCharType="separate"/>
        </w:r>
        <w:r>
          <w:rPr>
            <w:noProof/>
            <w:webHidden/>
          </w:rPr>
          <w:t>23</w:t>
        </w:r>
        <w:r>
          <w:rPr>
            <w:noProof/>
            <w:webHidden/>
          </w:rPr>
          <w:fldChar w:fldCharType="end"/>
        </w:r>
      </w:hyperlink>
    </w:p>
    <w:p w14:paraId="0FD275EE" w14:textId="01574E7E"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34" w:history="1">
        <w:r w:rsidRPr="000725FB">
          <w:rPr>
            <w:rStyle w:val="Hipervnculo"/>
            <w:noProof/>
          </w:rPr>
          <w:t>Imagen 3: Selección Rol</w:t>
        </w:r>
        <w:r>
          <w:rPr>
            <w:noProof/>
            <w:webHidden/>
          </w:rPr>
          <w:tab/>
        </w:r>
        <w:r>
          <w:rPr>
            <w:noProof/>
            <w:webHidden/>
          </w:rPr>
          <w:fldChar w:fldCharType="begin"/>
        </w:r>
        <w:r>
          <w:rPr>
            <w:noProof/>
            <w:webHidden/>
          </w:rPr>
          <w:instrText xml:space="preserve"> PAGEREF _Toc167295334 \h </w:instrText>
        </w:r>
        <w:r>
          <w:rPr>
            <w:noProof/>
            <w:webHidden/>
          </w:rPr>
        </w:r>
        <w:r>
          <w:rPr>
            <w:noProof/>
            <w:webHidden/>
          </w:rPr>
          <w:fldChar w:fldCharType="separate"/>
        </w:r>
        <w:r>
          <w:rPr>
            <w:noProof/>
            <w:webHidden/>
          </w:rPr>
          <w:t>23</w:t>
        </w:r>
        <w:r>
          <w:rPr>
            <w:noProof/>
            <w:webHidden/>
          </w:rPr>
          <w:fldChar w:fldCharType="end"/>
        </w:r>
      </w:hyperlink>
    </w:p>
    <w:p w14:paraId="1802DF77" w14:textId="1079EFEF"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35" w:history="1">
        <w:r w:rsidRPr="000725FB">
          <w:rPr>
            <w:rStyle w:val="Hipervnculo"/>
            <w:noProof/>
          </w:rPr>
          <w:t>Imagen 4: Selección Rol Jefe / Gerente de Planeamiento</w:t>
        </w:r>
        <w:r>
          <w:rPr>
            <w:noProof/>
            <w:webHidden/>
          </w:rPr>
          <w:tab/>
        </w:r>
        <w:r>
          <w:rPr>
            <w:noProof/>
            <w:webHidden/>
          </w:rPr>
          <w:fldChar w:fldCharType="begin"/>
        </w:r>
        <w:r>
          <w:rPr>
            <w:noProof/>
            <w:webHidden/>
          </w:rPr>
          <w:instrText xml:space="preserve"> PAGEREF _Toc167295335 \h </w:instrText>
        </w:r>
        <w:r>
          <w:rPr>
            <w:noProof/>
            <w:webHidden/>
          </w:rPr>
        </w:r>
        <w:r>
          <w:rPr>
            <w:noProof/>
            <w:webHidden/>
          </w:rPr>
          <w:fldChar w:fldCharType="separate"/>
        </w:r>
        <w:r>
          <w:rPr>
            <w:noProof/>
            <w:webHidden/>
          </w:rPr>
          <w:t>24</w:t>
        </w:r>
        <w:r>
          <w:rPr>
            <w:noProof/>
            <w:webHidden/>
          </w:rPr>
          <w:fldChar w:fldCharType="end"/>
        </w:r>
      </w:hyperlink>
    </w:p>
    <w:p w14:paraId="41438DF4" w14:textId="56EF6337"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36" w:history="1">
        <w:r w:rsidRPr="000725FB">
          <w:rPr>
            <w:rStyle w:val="Hipervnculo"/>
            <w:noProof/>
          </w:rPr>
          <w:t>Imagen 5: Acceso a PSC</w:t>
        </w:r>
        <w:r>
          <w:rPr>
            <w:noProof/>
            <w:webHidden/>
          </w:rPr>
          <w:tab/>
        </w:r>
        <w:r>
          <w:rPr>
            <w:noProof/>
            <w:webHidden/>
          </w:rPr>
          <w:fldChar w:fldCharType="begin"/>
        </w:r>
        <w:r>
          <w:rPr>
            <w:noProof/>
            <w:webHidden/>
          </w:rPr>
          <w:instrText xml:space="preserve"> PAGEREF _Toc167295336 \h </w:instrText>
        </w:r>
        <w:r>
          <w:rPr>
            <w:noProof/>
            <w:webHidden/>
          </w:rPr>
        </w:r>
        <w:r>
          <w:rPr>
            <w:noProof/>
            <w:webHidden/>
          </w:rPr>
          <w:fldChar w:fldCharType="separate"/>
        </w:r>
        <w:r>
          <w:rPr>
            <w:noProof/>
            <w:webHidden/>
          </w:rPr>
          <w:t>24</w:t>
        </w:r>
        <w:r>
          <w:rPr>
            <w:noProof/>
            <w:webHidden/>
          </w:rPr>
          <w:fldChar w:fldCharType="end"/>
        </w:r>
      </w:hyperlink>
    </w:p>
    <w:p w14:paraId="57A9AC8B" w14:textId="5D3C8272"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37" w:history="1">
        <w:r w:rsidRPr="000725FB">
          <w:rPr>
            <w:rStyle w:val="Hipervnculo"/>
            <w:noProof/>
          </w:rPr>
          <w:t>Imagen 6: Menú PSC</w:t>
        </w:r>
        <w:r>
          <w:rPr>
            <w:noProof/>
            <w:webHidden/>
          </w:rPr>
          <w:tab/>
        </w:r>
        <w:r>
          <w:rPr>
            <w:noProof/>
            <w:webHidden/>
          </w:rPr>
          <w:fldChar w:fldCharType="begin"/>
        </w:r>
        <w:r>
          <w:rPr>
            <w:noProof/>
            <w:webHidden/>
          </w:rPr>
          <w:instrText xml:space="preserve"> PAGEREF _Toc167295337 \h </w:instrText>
        </w:r>
        <w:r>
          <w:rPr>
            <w:noProof/>
            <w:webHidden/>
          </w:rPr>
        </w:r>
        <w:r>
          <w:rPr>
            <w:noProof/>
            <w:webHidden/>
          </w:rPr>
          <w:fldChar w:fldCharType="separate"/>
        </w:r>
        <w:r>
          <w:rPr>
            <w:noProof/>
            <w:webHidden/>
          </w:rPr>
          <w:t>24</w:t>
        </w:r>
        <w:r>
          <w:rPr>
            <w:noProof/>
            <w:webHidden/>
          </w:rPr>
          <w:fldChar w:fldCharType="end"/>
        </w:r>
      </w:hyperlink>
    </w:p>
    <w:p w14:paraId="234D47B6" w14:textId="348BD366"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38" w:history="1">
        <w:r w:rsidRPr="000725FB">
          <w:rPr>
            <w:rStyle w:val="Hipervnculo"/>
            <w:noProof/>
          </w:rPr>
          <w:t>Imagen 7: Menú PSC - Perfil</w:t>
        </w:r>
        <w:r>
          <w:rPr>
            <w:noProof/>
            <w:webHidden/>
          </w:rPr>
          <w:tab/>
        </w:r>
        <w:r>
          <w:rPr>
            <w:noProof/>
            <w:webHidden/>
          </w:rPr>
          <w:fldChar w:fldCharType="begin"/>
        </w:r>
        <w:r>
          <w:rPr>
            <w:noProof/>
            <w:webHidden/>
          </w:rPr>
          <w:instrText xml:space="preserve"> PAGEREF _Toc167295338 \h </w:instrText>
        </w:r>
        <w:r>
          <w:rPr>
            <w:noProof/>
            <w:webHidden/>
          </w:rPr>
        </w:r>
        <w:r>
          <w:rPr>
            <w:noProof/>
            <w:webHidden/>
          </w:rPr>
          <w:fldChar w:fldCharType="separate"/>
        </w:r>
        <w:r>
          <w:rPr>
            <w:noProof/>
            <w:webHidden/>
          </w:rPr>
          <w:t>25</w:t>
        </w:r>
        <w:r>
          <w:rPr>
            <w:noProof/>
            <w:webHidden/>
          </w:rPr>
          <w:fldChar w:fldCharType="end"/>
        </w:r>
      </w:hyperlink>
    </w:p>
    <w:p w14:paraId="66C4C437" w14:textId="65AD18A5"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39" w:history="1">
        <w:r w:rsidRPr="000725FB">
          <w:rPr>
            <w:rStyle w:val="Hipervnculo"/>
            <w:noProof/>
          </w:rPr>
          <w:t>Imagen 8: Acceso a PEI – Listado PEI</w:t>
        </w:r>
        <w:r>
          <w:rPr>
            <w:noProof/>
            <w:webHidden/>
          </w:rPr>
          <w:tab/>
        </w:r>
        <w:r>
          <w:rPr>
            <w:noProof/>
            <w:webHidden/>
          </w:rPr>
          <w:fldChar w:fldCharType="begin"/>
        </w:r>
        <w:r>
          <w:rPr>
            <w:noProof/>
            <w:webHidden/>
          </w:rPr>
          <w:instrText xml:space="preserve"> PAGEREF _Toc167295339 \h </w:instrText>
        </w:r>
        <w:r>
          <w:rPr>
            <w:noProof/>
            <w:webHidden/>
          </w:rPr>
        </w:r>
        <w:r>
          <w:rPr>
            <w:noProof/>
            <w:webHidden/>
          </w:rPr>
          <w:fldChar w:fldCharType="separate"/>
        </w:r>
        <w:r>
          <w:rPr>
            <w:noProof/>
            <w:webHidden/>
          </w:rPr>
          <w:t>25</w:t>
        </w:r>
        <w:r>
          <w:rPr>
            <w:noProof/>
            <w:webHidden/>
          </w:rPr>
          <w:fldChar w:fldCharType="end"/>
        </w:r>
      </w:hyperlink>
    </w:p>
    <w:p w14:paraId="25A86D8A" w14:textId="1FF91B22"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40" w:history="1">
        <w:r w:rsidRPr="000725FB">
          <w:rPr>
            <w:rStyle w:val="Hipervnculo"/>
            <w:noProof/>
          </w:rPr>
          <w:t>Imagen 9: Formulario Listado PEI</w:t>
        </w:r>
        <w:r>
          <w:rPr>
            <w:noProof/>
            <w:webHidden/>
          </w:rPr>
          <w:tab/>
        </w:r>
        <w:r>
          <w:rPr>
            <w:noProof/>
            <w:webHidden/>
          </w:rPr>
          <w:fldChar w:fldCharType="begin"/>
        </w:r>
        <w:r>
          <w:rPr>
            <w:noProof/>
            <w:webHidden/>
          </w:rPr>
          <w:instrText xml:space="preserve"> PAGEREF _Toc167295340 \h </w:instrText>
        </w:r>
        <w:r>
          <w:rPr>
            <w:noProof/>
            <w:webHidden/>
          </w:rPr>
        </w:r>
        <w:r>
          <w:rPr>
            <w:noProof/>
            <w:webHidden/>
          </w:rPr>
          <w:fldChar w:fldCharType="separate"/>
        </w:r>
        <w:r>
          <w:rPr>
            <w:noProof/>
            <w:webHidden/>
          </w:rPr>
          <w:t>26</w:t>
        </w:r>
        <w:r>
          <w:rPr>
            <w:noProof/>
            <w:webHidden/>
          </w:rPr>
          <w:fldChar w:fldCharType="end"/>
        </w:r>
      </w:hyperlink>
    </w:p>
    <w:p w14:paraId="497F0EC4" w14:textId="49692EE4"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41" w:history="1">
        <w:r w:rsidRPr="000725FB">
          <w:rPr>
            <w:rStyle w:val="Hipervnculo"/>
            <w:noProof/>
          </w:rPr>
          <w:t>Imagen 10: Sección Búsqueda Listado PEI</w:t>
        </w:r>
        <w:r>
          <w:rPr>
            <w:noProof/>
            <w:webHidden/>
          </w:rPr>
          <w:tab/>
        </w:r>
        <w:r>
          <w:rPr>
            <w:noProof/>
            <w:webHidden/>
          </w:rPr>
          <w:fldChar w:fldCharType="begin"/>
        </w:r>
        <w:r>
          <w:rPr>
            <w:noProof/>
            <w:webHidden/>
          </w:rPr>
          <w:instrText xml:space="preserve"> PAGEREF _Toc167295341 \h </w:instrText>
        </w:r>
        <w:r>
          <w:rPr>
            <w:noProof/>
            <w:webHidden/>
          </w:rPr>
        </w:r>
        <w:r>
          <w:rPr>
            <w:noProof/>
            <w:webHidden/>
          </w:rPr>
          <w:fldChar w:fldCharType="separate"/>
        </w:r>
        <w:r>
          <w:rPr>
            <w:noProof/>
            <w:webHidden/>
          </w:rPr>
          <w:t>26</w:t>
        </w:r>
        <w:r>
          <w:rPr>
            <w:noProof/>
            <w:webHidden/>
          </w:rPr>
          <w:fldChar w:fldCharType="end"/>
        </w:r>
      </w:hyperlink>
    </w:p>
    <w:p w14:paraId="2A66418F" w14:textId="3EC07896"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42" w:history="1">
        <w:r w:rsidRPr="000725FB">
          <w:rPr>
            <w:rStyle w:val="Hipervnculo"/>
            <w:noProof/>
          </w:rPr>
          <w:t>Imagen 11: Formulario Listado PEI</w:t>
        </w:r>
        <w:r>
          <w:rPr>
            <w:noProof/>
            <w:webHidden/>
          </w:rPr>
          <w:tab/>
        </w:r>
        <w:r>
          <w:rPr>
            <w:noProof/>
            <w:webHidden/>
          </w:rPr>
          <w:fldChar w:fldCharType="begin"/>
        </w:r>
        <w:r>
          <w:rPr>
            <w:noProof/>
            <w:webHidden/>
          </w:rPr>
          <w:instrText xml:space="preserve"> PAGEREF _Toc167295342 \h </w:instrText>
        </w:r>
        <w:r>
          <w:rPr>
            <w:noProof/>
            <w:webHidden/>
          </w:rPr>
        </w:r>
        <w:r>
          <w:rPr>
            <w:noProof/>
            <w:webHidden/>
          </w:rPr>
          <w:fldChar w:fldCharType="separate"/>
        </w:r>
        <w:r>
          <w:rPr>
            <w:noProof/>
            <w:webHidden/>
          </w:rPr>
          <w:t>27</w:t>
        </w:r>
        <w:r>
          <w:rPr>
            <w:noProof/>
            <w:webHidden/>
          </w:rPr>
          <w:fldChar w:fldCharType="end"/>
        </w:r>
      </w:hyperlink>
    </w:p>
    <w:p w14:paraId="2FEDC1F3" w14:textId="1E273A52"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43" w:history="1">
        <w:r w:rsidRPr="000725FB">
          <w:rPr>
            <w:rStyle w:val="Hipervnculo"/>
            <w:noProof/>
          </w:rPr>
          <w:t>Imagen 12: Formulario Crear Nuevo PEI</w:t>
        </w:r>
        <w:r>
          <w:rPr>
            <w:noProof/>
            <w:webHidden/>
          </w:rPr>
          <w:tab/>
        </w:r>
        <w:r>
          <w:rPr>
            <w:noProof/>
            <w:webHidden/>
          </w:rPr>
          <w:fldChar w:fldCharType="begin"/>
        </w:r>
        <w:r>
          <w:rPr>
            <w:noProof/>
            <w:webHidden/>
          </w:rPr>
          <w:instrText xml:space="preserve"> PAGEREF _Toc167295343 \h </w:instrText>
        </w:r>
        <w:r>
          <w:rPr>
            <w:noProof/>
            <w:webHidden/>
          </w:rPr>
        </w:r>
        <w:r>
          <w:rPr>
            <w:noProof/>
            <w:webHidden/>
          </w:rPr>
          <w:fldChar w:fldCharType="separate"/>
        </w:r>
        <w:r>
          <w:rPr>
            <w:noProof/>
            <w:webHidden/>
          </w:rPr>
          <w:t>27</w:t>
        </w:r>
        <w:r>
          <w:rPr>
            <w:noProof/>
            <w:webHidden/>
          </w:rPr>
          <w:fldChar w:fldCharType="end"/>
        </w:r>
      </w:hyperlink>
    </w:p>
    <w:p w14:paraId="4F364731" w14:textId="13E87A75"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44" w:history="1">
        <w:r w:rsidRPr="000725FB">
          <w:rPr>
            <w:rStyle w:val="Hipervnculo"/>
            <w:noProof/>
          </w:rPr>
          <w:t>Imagen 13: Tabla - Registro Nuevo PEI</w:t>
        </w:r>
        <w:r>
          <w:rPr>
            <w:noProof/>
            <w:webHidden/>
          </w:rPr>
          <w:tab/>
        </w:r>
        <w:r>
          <w:rPr>
            <w:noProof/>
            <w:webHidden/>
          </w:rPr>
          <w:fldChar w:fldCharType="begin"/>
        </w:r>
        <w:r>
          <w:rPr>
            <w:noProof/>
            <w:webHidden/>
          </w:rPr>
          <w:instrText xml:space="preserve"> PAGEREF _Toc167295344 \h </w:instrText>
        </w:r>
        <w:r>
          <w:rPr>
            <w:noProof/>
            <w:webHidden/>
          </w:rPr>
        </w:r>
        <w:r>
          <w:rPr>
            <w:noProof/>
            <w:webHidden/>
          </w:rPr>
          <w:fldChar w:fldCharType="separate"/>
        </w:r>
        <w:r>
          <w:rPr>
            <w:noProof/>
            <w:webHidden/>
          </w:rPr>
          <w:t>28</w:t>
        </w:r>
        <w:r>
          <w:rPr>
            <w:noProof/>
            <w:webHidden/>
          </w:rPr>
          <w:fldChar w:fldCharType="end"/>
        </w:r>
      </w:hyperlink>
    </w:p>
    <w:p w14:paraId="7055FA50" w14:textId="2F0C0D3C"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45" w:history="1">
        <w:r w:rsidRPr="000725FB">
          <w:rPr>
            <w:rStyle w:val="Hipervnculo"/>
            <w:noProof/>
          </w:rPr>
          <w:t>Imagen 14: Listado PEI - Eliminar PEI</w:t>
        </w:r>
        <w:r>
          <w:rPr>
            <w:noProof/>
            <w:webHidden/>
          </w:rPr>
          <w:tab/>
        </w:r>
        <w:r>
          <w:rPr>
            <w:noProof/>
            <w:webHidden/>
          </w:rPr>
          <w:fldChar w:fldCharType="begin"/>
        </w:r>
        <w:r>
          <w:rPr>
            <w:noProof/>
            <w:webHidden/>
          </w:rPr>
          <w:instrText xml:space="preserve"> PAGEREF _Toc167295345 \h </w:instrText>
        </w:r>
        <w:r>
          <w:rPr>
            <w:noProof/>
            <w:webHidden/>
          </w:rPr>
        </w:r>
        <w:r>
          <w:rPr>
            <w:noProof/>
            <w:webHidden/>
          </w:rPr>
          <w:fldChar w:fldCharType="separate"/>
        </w:r>
        <w:r>
          <w:rPr>
            <w:noProof/>
            <w:webHidden/>
          </w:rPr>
          <w:t>28</w:t>
        </w:r>
        <w:r>
          <w:rPr>
            <w:noProof/>
            <w:webHidden/>
          </w:rPr>
          <w:fldChar w:fldCharType="end"/>
        </w:r>
      </w:hyperlink>
    </w:p>
    <w:p w14:paraId="2D70D543" w14:textId="7DE9388C"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46" w:history="1">
        <w:r w:rsidRPr="000725FB">
          <w:rPr>
            <w:rStyle w:val="Hipervnculo"/>
            <w:noProof/>
          </w:rPr>
          <w:t>Imagen 15: Listado PEI - Modal confirmación Eliminar PEI</w:t>
        </w:r>
        <w:r>
          <w:rPr>
            <w:noProof/>
            <w:webHidden/>
          </w:rPr>
          <w:tab/>
        </w:r>
        <w:r>
          <w:rPr>
            <w:noProof/>
            <w:webHidden/>
          </w:rPr>
          <w:fldChar w:fldCharType="begin"/>
        </w:r>
        <w:r>
          <w:rPr>
            <w:noProof/>
            <w:webHidden/>
          </w:rPr>
          <w:instrText xml:space="preserve"> PAGEREF _Toc167295346 \h </w:instrText>
        </w:r>
        <w:r>
          <w:rPr>
            <w:noProof/>
            <w:webHidden/>
          </w:rPr>
        </w:r>
        <w:r>
          <w:rPr>
            <w:noProof/>
            <w:webHidden/>
          </w:rPr>
          <w:fldChar w:fldCharType="separate"/>
        </w:r>
        <w:r>
          <w:rPr>
            <w:noProof/>
            <w:webHidden/>
          </w:rPr>
          <w:t>29</w:t>
        </w:r>
        <w:r>
          <w:rPr>
            <w:noProof/>
            <w:webHidden/>
          </w:rPr>
          <w:fldChar w:fldCharType="end"/>
        </w:r>
      </w:hyperlink>
    </w:p>
    <w:p w14:paraId="5CB22B1A" w14:textId="0E995442"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47" w:history="1">
        <w:r w:rsidRPr="000725FB">
          <w:rPr>
            <w:rStyle w:val="Hipervnculo"/>
            <w:noProof/>
          </w:rPr>
          <w:t>Imagen 16: PEI - Acceso a Centro de Costos</w:t>
        </w:r>
        <w:r>
          <w:rPr>
            <w:noProof/>
            <w:webHidden/>
          </w:rPr>
          <w:tab/>
        </w:r>
        <w:r>
          <w:rPr>
            <w:noProof/>
            <w:webHidden/>
          </w:rPr>
          <w:fldChar w:fldCharType="begin"/>
        </w:r>
        <w:r>
          <w:rPr>
            <w:noProof/>
            <w:webHidden/>
          </w:rPr>
          <w:instrText xml:space="preserve"> PAGEREF _Toc167295347 \h </w:instrText>
        </w:r>
        <w:r>
          <w:rPr>
            <w:noProof/>
            <w:webHidden/>
          </w:rPr>
        </w:r>
        <w:r>
          <w:rPr>
            <w:noProof/>
            <w:webHidden/>
          </w:rPr>
          <w:fldChar w:fldCharType="separate"/>
        </w:r>
        <w:r>
          <w:rPr>
            <w:noProof/>
            <w:webHidden/>
          </w:rPr>
          <w:t>29</w:t>
        </w:r>
        <w:r>
          <w:rPr>
            <w:noProof/>
            <w:webHidden/>
          </w:rPr>
          <w:fldChar w:fldCharType="end"/>
        </w:r>
      </w:hyperlink>
    </w:p>
    <w:p w14:paraId="3A2C7464" w14:textId="79A76921"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48" w:history="1">
        <w:r w:rsidRPr="000725FB">
          <w:rPr>
            <w:rStyle w:val="Hipervnculo"/>
            <w:noProof/>
          </w:rPr>
          <w:t>Imagen 17: Formulario Centro de Costos</w:t>
        </w:r>
        <w:r>
          <w:rPr>
            <w:noProof/>
            <w:webHidden/>
          </w:rPr>
          <w:tab/>
        </w:r>
        <w:r>
          <w:rPr>
            <w:noProof/>
            <w:webHidden/>
          </w:rPr>
          <w:fldChar w:fldCharType="begin"/>
        </w:r>
        <w:r>
          <w:rPr>
            <w:noProof/>
            <w:webHidden/>
          </w:rPr>
          <w:instrText xml:space="preserve"> PAGEREF _Toc167295348 \h </w:instrText>
        </w:r>
        <w:r>
          <w:rPr>
            <w:noProof/>
            <w:webHidden/>
          </w:rPr>
        </w:r>
        <w:r>
          <w:rPr>
            <w:noProof/>
            <w:webHidden/>
          </w:rPr>
          <w:fldChar w:fldCharType="separate"/>
        </w:r>
        <w:r>
          <w:rPr>
            <w:noProof/>
            <w:webHidden/>
          </w:rPr>
          <w:t>30</w:t>
        </w:r>
        <w:r>
          <w:rPr>
            <w:noProof/>
            <w:webHidden/>
          </w:rPr>
          <w:fldChar w:fldCharType="end"/>
        </w:r>
      </w:hyperlink>
    </w:p>
    <w:p w14:paraId="5679E20A" w14:textId="76A46535"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49" w:history="1">
        <w:r w:rsidRPr="000725FB">
          <w:rPr>
            <w:rStyle w:val="Hipervnculo"/>
            <w:noProof/>
          </w:rPr>
          <w:t>Imagen 18: Sección Búsqueda Centro de Costo</w:t>
        </w:r>
        <w:r>
          <w:rPr>
            <w:noProof/>
            <w:webHidden/>
          </w:rPr>
          <w:tab/>
        </w:r>
        <w:r>
          <w:rPr>
            <w:noProof/>
            <w:webHidden/>
          </w:rPr>
          <w:fldChar w:fldCharType="begin"/>
        </w:r>
        <w:r>
          <w:rPr>
            <w:noProof/>
            <w:webHidden/>
          </w:rPr>
          <w:instrText xml:space="preserve"> PAGEREF _Toc167295349 \h </w:instrText>
        </w:r>
        <w:r>
          <w:rPr>
            <w:noProof/>
            <w:webHidden/>
          </w:rPr>
        </w:r>
        <w:r>
          <w:rPr>
            <w:noProof/>
            <w:webHidden/>
          </w:rPr>
          <w:fldChar w:fldCharType="separate"/>
        </w:r>
        <w:r>
          <w:rPr>
            <w:noProof/>
            <w:webHidden/>
          </w:rPr>
          <w:t>30</w:t>
        </w:r>
        <w:r>
          <w:rPr>
            <w:noProof/>
            <w:webHidden/>
          </w:rPr>
          <w:fldChar w:fldCharType="end"/>
        </w:r>
      </w:hyperlink>
    </w:p>
    <w:p w14:paraId="1CE17EF0" w14:textId="66CBCB2E"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50" w:history="1">
        <w:r w:rsidRPr="000725FB">
          <w:rPr>
            <w:rStyle w:val="Hipervnculo"/>
            <w:noProof/>
          </w:rPr>
          <w:t>Imagen 19: PEI - Asociar Centro de Costos</w:t>
        </w:r>
        <w:r>
          <w:rPr>
            <w:noProof/>
            <w:webHidden/>
          </w:rPr>
          <w:tab/>
        </w:r>
        <w:r>
          <w:rPr>
            <w:noProof/>
            <w:webHidden/>
          </w:rPr>
          <w:fldChar w:fldCharType="begin"/>
        </w:r>
        <w:r>
          <w:rPr>
            <w:noProof/>
            <w:webHidden/>
          </w:rPr>
          <w:instrText xml:space="preserve"> PAGEREF _Toc167295350 \h </w:instrText>
        </w:r>
        <w:r>
          <w:rPr>
            <w:noProof/>
            <w:webHidden/>
          </w:rPr>
        </w:r>
        <w:r>
          <w:rPr>
            <w:noProof/>
            <w:webHidden/>
          </w:rPr>
          <w:fldChar w:fldCharType="separate"/>
        </w:r>
        <w:r>
          <w:rPr>
            <w:noProof/>
            <w:webHidden/>
          </w:rPr>
          <w:t>31</w:t>
        </w:r>
        <w:r>
          <w:rPr>
            <w:noProof/>
            <w:webHidden/>
          </w:rPr>
          <w:fldChar w:fldCharType="end"/>
        </w:r>
      </w:hyperlink>
    </w:p>
    <w:p w14:paraId="11CF86D8" w14:textId="7F6997FF"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51" w:history="1">
        <w:r w:rsidRPr="000725FB">
          <w:rPr>
            <w:rStyle w:val="Hipervnculo"/>
            <w:noProof/>
          </w:rPr>
          <w:t>Imagen 20: PEI - Modal Asociar Centro de Costos</w:t>
        </w:r>
        <w:r>
          <w:rPr>
            <w:noProof/>
            <w:webHidden/>
          </w:rPr>
          <w:tab/>
        </w:r>
        <w:r>
          <w:rPr>
            <w:noProof/>
            <w:webHidden/>
          </w:rPr>
          <w:fldChar w:fldCharType="begin"/>
        </w:r>
        <w:r>
          <w:rPr>
            <w:noProof/>
            <w:webHidden/>
          </w:rPr>
          <w:instrText xml:space="preserve"> PAGEREF _Toc167295351 \h </w:instrText>
        </w:r>
        <w:r>
          <w:rPr>
            <w:noProof/>
            <w:webHidden/>
          </w:rPr>
        </w:r>
        <w:r>
          <w:rPr>
            <w:noProof/>
            <w:webHidden/>
          </w:rPr>
          <w:fldChar w:fldCharType="separate"/>
        </w:r>
        <w:r>
          <w:rPr>
            <w:noProof/>
            <w:webHidden/>
          </w:rPr>
          <w:t>31</w:t>
        </w:r>
        <w:r>
          <w:rPr>
            <w:noProof/>
            <w:webHidden/>
          </w:rPr>
          <w:fldChar w:fldCharType="end"/>
        </w:r>
      </w:hyperlink>
    </w:p>
    <w:p w14:paraId="6174D526" w14:textId="31DDB4FC"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52" w:history="1">
        <w:r w:rsidRPr="000725FB">
          <w:rPr>
            <w:rStyle w:val="Hipervnculo"/>
            <w:noProof/>
          </w:rPr>
          <w:t>Imagen 21: PEI – Acceso Comité</w:t>
        </w:r>
        <w:r>
          <w:rPr>
            <w:noProof/>
            <w:webHidden/>
          </w:rPr>
          <w:tab/>
        </w:r>
        <w:r>
          <w:rPr>
            <w:noProof/>
            <w:webHidden/>
          </w:rPr>
          <w:fldChar w:fldCharType="begin"/>
        </w:r>
        <w:r>
          <w:rPr>
            <w:noProof/>
            <w:webHidden/>
          </w:rPr>
          <w:instrText xml:space="preserve"> PAGEREF _Toc167295352 \h </w:instrText>
        </w:r>
        <w:r>
          <w:rPr>
            <w:noProof/>
            <w:webHidden/>
          </w:rPr>
        </w:r>
        <w:r>
          <w:rPr>
            <w:noProof/>
            <w:webHidden/>
          </w:rPr>
          <w:fldChar w:fldCharType="separate"/>
        </w:r>
        <w:r>
          <w:rPr>
            <w:noProof/>
            <w:webHidden/>
          </w:rPr>
          <w:t>32</w:t>
        </w:r>
        <w:r>
          <w:rPr>
            <w:noProof/>
            <w:webHidden/>
          </w:rPr>
          <w:fldChar w:fldCharType="end"/>
        </w:r>
      </w:hyperlink>
    </w:p>
    <w:p w14:paraId="5A21F3FC" w14:textId="479A48C5"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53" w:history="1">
        <w:r w:rsidRPr="000725FB">
          <w:rPr>
            <w:rStyle w:val="Hipervnculo"/>
            <w:noProof/>
          </w:rPr>
          <w:t>Imagen 22: Formulario Comité</w:t>
        </w:r>
        <w:r>
          <w:rPr>
            <w:noProof/>
            <w:webHidden/>
          </w:rPr>
          <w:tab/>
        </w:r>
        <w:r>
          <w:rPr>
            <w:noProof/>
            <w:webHidden/>
          </w:rPr>
          <w:fldChar w:fldCharType="begin"/>
        </w:r>
        <w:r>
          <w:rPr>
            <w:noProof/>
            <w:webHidden/>
          </w:rPr>
          <w:instrText xml:space="preserve"> PAGEREF _Toc167295353 \h </w:instrText>
        </w:r>
        <w:r>
          <w:rPr>
            <w:noProof/>
            <w:webHidden/>
          </w:rPr>
        </w:r>
        <w:r>
          <w:rPr>
            <w:noProof/>
            <w:webHidden/>
          </w:rPr>
          <w:fldChar w:fldCharType="separate"/>
        </w:r>
        <w:r>
          <w:rPr>
            <w:noProof/>
            <w:webHidden/>
          </w:rPr>
          <w:t>32</w:t>
        </w:r>
        <w:r>
          <w:rPr>
            <w:noProof/>
            <w:webHidden/>
          </w:rPr>
          <w:fldChar w:fldCharType="end"/>
        </w:r>
      </w:hyperlink>
    </w:p>
    <w:p w14:paraId="6399FAF0" w14:textId="77999627"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54" w:history="1">
        <w:r w:rsidRPr="000725FB">
          <w:rPr>
            <w:rStyle w:val="Hipervnculo"/>
            <w:noProof/>
          </w:rPr>
          <w:t>Imagen 23: Sección Búsqueda Comité</w:t>
        </w:r>
        <w:r>
          <w:rPr>
            <w:noProof/>
            <w:webHidden/>
          </w:rPr>
          <w:tab/>
        </w:r>
        <w:r>
          <w:rPr>
            <w:noProof/>
            <w:webHidden/>
          </w:rPr>
          <w:fldChar w:fldCharType="begin"/>
        </w:r>
        <w:r>
          <w:rPr>
            <w:noProof/>
            <w:webHidden/>
          </w:rPr>
          <w:instrText xml:space="preserve"> PAGEREF _Toc167295354 \h </w:instrText>
        </w:r>
        <w:r>
          <w:rPr>
            <w:noProof/>
            <w:webHidden/>
          </w:rPr>
        </w:r>
        <w:r>
          <w:rPr>
            <w:noProof/>
            <w:webHidden/>
          </w:rPr>
          <w:fldChar w:fldCharType="separate"/>
        </w:r>
        <w:r>
          <w:rPr>
            <w:noProof/>
            <w:webHidden/>
          </w:rPr>
          <w:t>33</w:t>
        </w:r>
        <w:r>
          <w:rPr>
            <w:noProof/>
            <w:webHidden/>
          </w:rPr>
          <w:fldChar w:fldCharType="end"/>
        </w:r>
      </w:hyperlink>
    </w:p>
    <w:p w14:paraId="253CB4B6" w14:textId="32CF14BF"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55" w:history="1">
        <w:r w:rsidRPr="000725FB">
          <w:rPr>
            <w:rStyle w:val="Hipervnculo"/>
            <w:noProof/>
          </w:rPr>
          <w:t>Imagen 24: PEI – Equipo Técnico</w:t>
        </w:r>
        <w:r>
          <w:rPr>
            <w:noProof/>
            <w:webHidden/>
          </w:rPr>
          <w:tab/>
        </w:r>
        <w:r>
          <w:rPr>
            <w:noProof/>
            <w:webHidden/>
          </w:rPr>
          <w:fldChar w:fldCharType="begin"/>
        </w:r>
        <w:r>
          <w:rPr>
            <w:noProof/>
            <w:webHidden/>
          </w:rPr>
          <w:instrText xml:space="preserve"> PAGEREF _Toc167295355 \h </w:instrText>
        </w:r>
        <w:r>
          <w:rPr>
            <w:noProof/>
            <w:webHidden/>
          </w:rPr>
        </w:r>
        <w:r>
          <w:rPr>
            <w:noProof/>
            <w:webHidden/>
          </w:rPr>
          <w:fldChar w:fldCharType="separate"/>
        </w:r>
        <w:r>
          <w:rPr>
            <w:noProof/>
            <w:webHidden/>
          </w:rPr>
          <w:t>33</w:t>
        </w:r>
        <w:r>
          <w:rPr>
            <w:noProof/>
            <w:webHidden/>
          </w:rPr>
          <w:fldChar w:fldCharType="end"/>
        </w:r>
      </w:hyperlink>
    </w:p>
    <w:p w14:paraId="24ED76B2" w14:textId="26455227"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56" w:history="1">
        <w:r w:rsidRPr="000725FB">
          <w:rPr>
            <w:rStyle w:val="Hipervnculo"/>
            <w:noProof/>
          </w:rPr>
          <w:t>Imagen 25: Formulario Equipo Técnico</w:t>
        </w:r>
        <w:r>
          <w:rPr>
            <w:noProof/>
            <w:webHidden/>
          </w:rPr>
          <w:tab/>
        </w:r>
        <w:r>
          <w:rPr>
            <w:noProof/>
            <w:webHidden/>
          </w:rPr>
          <w:fldChar w:fldCharType="begin"/>
        </w:r>
        <w:r>
          <w:rPr>
            <w:noProof/>
            <w:webHidden/>
          </w:rPr>
          <w:instrText xml:space="preserve"> PAGEREF _Toc167295356 \h </w:instrText>
        </w:r>
        <w:r>
          <w:rPr>
            <w:noProof/>
            <w:webHidden/>
          </w:rPr>
        </w:r>
        <w:r>
          <w:rPr>
            <w:noProof/>
            <w:webHidden/>
          </w:rPr>
          <w:fldChar w:fldCharType="separate"/>
        </w:r>
        <w:r>
          <w:rPr>
            <w:noProof/>
            <w:webHidden/>
          </w:rPr>
          <w:t>34</w:t>
        </w:r>
        <w:r>
          <w:rPr>
            <w:noProof/>
            <w:webHidden/>
          </w:rPr>
          <w:fldChar w:fldCharType="end"/>
        </w:r>
      </w:hyperlink>
    </w:p>
    <w:p w14:paraId="44EF5691" w14:textId="12F4A782"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57" w:history="1">
        <w:r w:rsidRPr="000725FB">
          <w:rPr>
            <w:rStyle w:val="Hipervnculo"/>
            <w:noProof/>
          </w:rPr>
          <w:t>Imagen 26: Sección Búsqueda Equipo Técnico</w:t>
        </w:r>
        <w:r>
          <w:rPr>
            <w:noProof/>
            <w:webHidden/>
          </w:rPr>
          <w:tab/>
        </w:r>
        <w:r>
          <w:rPr>
            <w:noProof/>
            <w:webHidden/>
          </w:rPr>
          <w:fldChar w:fldCharType="begin"/>
        </w:r>
        <w:r>
          <w:rPr>
            <w:noProof/>
            <w:webHidden/>
          </w:rPr>
          <w:instrText xml:space="preserve"> PAGEREF _Toc167295357 \h </w:instrText>
        </w:r>
        <w:r>
          <w:rPr>
            <w:noProof/>
            <w:webHidden/>
          </w:rPr>
        </w:r>
        <w:r>
          <w:rPr>
            <w:noProof/>
            <w:webHidden/>
          </w:rPr>
          <w:fldChar w:fldCharType="separate"/>
        </w:r>
        <w:r>
          <w:rPr>
            <w:noProof/>
            <w:webHidden/>
          </w:rPr>
          <w:t>34</w:t>
        </w:r>
        <w:r>
          <w:rPr>
            <w:noProof/>
            <w:webHidden/>
          </w:rPr>
          <w:fldChar w:fldCharType="end"/>
        </w:r>
      </w:hyperlink>
    </w:p>
    <w:p w14:paraId="2CD8D297" w14:textId="6818D998"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58" w:history="1">
        <w:r w:rsidRPr="000725FB">
          <w:rPr>
            <w:rStyle w:val="Hipervnculo"/>
            <w:noProof/>
          </w:rPr>
          <w:t>Imagen 27: PEI – Objetivo Estratégico</w:t>
        </w:r>
        <w:r>
          <w:rPr>
            <w:noProof/>
            <w:webHidden/>
          </w:rPr>
          <w:tab/>
        </w:r>
        <w:r>
          <w:rPr>
            <w:noProof/>
            <w:webHidden/>
          </w:rPr>
          <w:fldChar w:fldCharType="begin"/>
        </w:r>
        <w:r>
          <w:rPr>
            <w:noProof/>
            <w:webHidden/>
          </w:rPr>
          <w:instrText xml:space="preserve"> PAGEREF _Toc167295358 \h </w:instrText>
        </w:r>
        <w:r>
          <w:rPr>
            <w:noProof/>
            <w:webHidden/>
          </w:rPr>
        </w:r>
        <w:r>
          <w:rPr>
            <w:noProof/>
            <w:webHidden/>
          </w:rPr>
          <w:fldChar w:fldCharType="separate"/>
        </w:r>
        <w:r>
          <w:rPr>
            <w:noProof/>
            <w:webHidden/>
          </w:rPr>
          <w:t>35</w:t>
        </w:r>
        <w:r>
          <w:rPr>
            <w:noProof/>
            <w:webHidden/>
          </w:rPr>
          <w:fldChar w:fldCharType="end"/>
        </w:r>
      </w:hyperlink>
    </w:p>
    <w:p w14:paraId="1513C380" w14:textId="26D47224"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59" w:history="1">
        <w:r w:rsidRPr="000725FB">
          <w:rPr>
            <w:rStyle w:val="Hipervnculo"/>
            <w:noProof/>
          </w:rPr>
          <w:t>Imagen 28: Formulario Objetivo Estratégico</w:t>
        </w:r>
        <w:r>
          <w:rPr>
            <w:noProof/>
            <w:webHidden/>
          </w:rPr>
          <w:tab/>
        </w:r>
        <w:r>
          <w:rPr>
            <w:noProof/>
            <w:webHidden/>
          </w:rPr>
          <w:fldChar w:fldCharType="begin"/>
        </w:r>
        <w:r>
          <w:rPr>
            <w:noProof/>
            <w:webHidden/>
          </w:rPr>
          <w:instrText xml:space="preserve"> PAGEREF _Toc167295359 \h </w:instrText>
        </w:r>
        <w:r>
          <w:rPr>
            <w:noProof/>
            <w:webHidden/>
          </w:rPr>
        </w:r>
        <w:r>
          <w:rPr>
            <w:noProof/>
            <w:webHidden/>
          </w:rPr>
          <w:fldChar w:fldCharType="separate"/>
        </w:r>
        <w:r>
          <w:rPr>
            <w:noProof/>
            <w:webHidden/>
          </w:rPr>
          <w:t>35</w:t>
        </w:r>
        <w:r>
          <w:rPr>
            <w:noProof/>
            <w:webHidden/>
          </w:rPr>
          <w:fldChar w:fldCharType="end"/>
        </w:r>
      </w:hyperlink>
    </w:p>
    <w:p w14:paraId="323FB468" w14:textId="2BD90C98"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60" w:history="1">
        <w:r w:rsidRPr="000725FB">
          <w:rPr>
            <w:rStyle w:val="Hipervnculo"/>
            <w:noProof/>
          </w:rPr>
          <w:t>Imagen 29: Sección Búsqueda Objetivo Estratégico</w:t>
        </w:r>
        <w:r>
          <w:rPr>
            <w:noProof/>
            <w:webHidden/>
          </w:rPr>
          <w:tab/>
        </w:r>
        <w:r>
          <w:rPr>
            <w:noProof/>
            <w:webHidden/>
          </w:rPr>
          <w:fldChar w:fldCharType="begin"/>
        </w:r>
        <w:r>
          <w:rPr>
            <w:noProof/>
            <w:webHidden/>
          </w:rPr>
          <w:instrText xml:space="preserve"> PAGEREF _Toc167295360 \h </w:instrText>
        </w:r>
        <w:r>
          <w:rPr>
            <w:noProof/>
            <w:webHidden/>
          </w:rPr>
        </w:r>
        <w:r>
          <w:rPr>
            <w:noProof/>
            <w:webHidden/>
          </w:rPr>
          <w:fldChar w:fldCharType="separate"/>
        </w:r>
        <w:r>
          <w:rPr>
            <w:noProof/>
            <w:webHidden/>
          </w:rPr>
          <w:t>36</w:t>
        </w:r>
        <w:r>
          <w:rPr>
            <w:noProof/>
            <w:webHidden/>
          </w:rPr>
          <w:fldChar w:fldCharType="end"/>
        </w:r>
      </w:hyperlink>
    </w:p>
    <w:p w14:paraId="50F8C861" w14:textId="6FE5C695"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61" w:history="1">
        <w:r w:rsidRPr="000725FB">
          <w:rPr>
            <w:rStyle w:val="Hipervnculo"/>
            <w:noProof/>
          </w:rPr>
          <w:t>Imagen 30: Exportar Objetivo Estratégico</w:t>
        </w:r>
        <w:r>
          <w:rPr>
            <w:noProof/>
            <w:webHidden/>
          </w:rPr>
          <w:tab/>
        </w:r>
        <w:r>
          <w:rPr>
            <w:noProof/>
            <w:webHidden/>
          </w:rPr>
          <w:fldChar w:fldCharType="begin"/>
        </w:r>
        <w:r>
          <w:rPr>
            <w:noProof/>
            <w:webHidden/>
          </w:rPr>
          <w:instrText xml:space="preserve"> PAGEREF _Toc167295361 \h </w:instrText>
        </w:r>
        <w:r>
          <w:rPr>
            <w:noProof/>
            <w:webHidden/>
          </w:rPr>
        </w:r>
        <w:r>
          <w:rPr>
            <w:noProof/>
            <w:webHidden/>
          </w:rPr>
          <w:fldChar w:fldCharType="separate"/>
        </w:r>
        <w:r>
          <w:rPr>
            <w:noProof/>
            <w:webHidden/>
          </w:rPr>
          <w:t>36</w:t>
        </w:r>
        <w:r>
          <w:rPr>
            <w:noProof/>
            <w:webHidden/>
          </w:rPr>
          <w:fldChar w:fldCharType="end"/>
        </w:r>
      </w:hyperlink>
    </w:p>
    <w:p w14:paraId="732C1FD4" w14:textId="2B4ABBF8"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62" w:history="1">
        <w:r w:rsidRPr="000725FB">
          <w:rPr>
            <w:rStyle w:val="Hipervnculo"/>
            <w:noProof/>
          </w:rPr>
          <w:t>Imagen 31: PEI – Acciones Estratégicas</w:t>
        </w:r>
        <w:r>
          <w:rPr>
            <w:noProof/>
            <w:webHidden/>
          </w:rPr>
          <w:tab/>
        </w:r>
        <w:r>
          <w:rPr>
            <w:noProof/>
            <w:webHidden/>
          </w:rPr>
          <w:fldChar w:fldCharType="begin"/>
        </w:r>
        <w:r>
          <w:rPr>
            <w:noProof/>
            <w:webHidden/>
          </w:rPr>
          <w:instrText xml:space="preserve"> PAGEREF _Toc167295362 \h </w:instrText>
        </w:r>
        <w:r>
          <w:rPr>
            <w:noProof/>
            <w:webHidden/>
          </w:rPr>
        </w:r>
        <w:r>
          <w:rPr>
            <w:noProof/>
            <w:webHidden/>
          </w:rPr>
          <w:fldChar w:fldCharType="separate"/>
        </w:r>
        <w:r>
          <w:rPr>
            <w:noProof/>
            <w:webHidden/>
          </w:rPr>
          <w:t>37</w:t>
        </w:r>
        <w:r>
          <w:rPr>
            <w:noProof/>
            <w:webHidden/>
          </w:rPr>
          <w:fldChar w:fldCharType="end"/>
        </w:r>
      </w:hyperlink>
    </w:p>
    <w:p w14:paraId="7ECE0C1C" w14:textId="0A52E802"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63" w:history="1">
        <w:r w:rsidRPr="000725FB">
          <w:rPr>
            <w:rStyle w:val="Hipervnculo"/>
            <w:noProof/>
          </w:rPr>
          <w:t>Imagen 32: Formulario Acciones Estratégicas</w:t>
        </w:r>
        <w:r>
          <w:rPr>
            <w:noProof/>
            <w:webHidden/>
          </w:rPr>
          <w:tab/>
        </w:r>
        <w:r>
          <w:rPr>
            <w:noProof/>
            <w:webHidden/>
          </w:rPr>
          <w:fldChar w:fldCharType="begin"/>
        </w:r>
        <w:r>
          <w:rPr>
            <w:noProof/>
            <w:webHidden/>
          </w:rPr>
          <w:instrText xml:space="preserve"> PAGEREF _Toc167295363 \h </w:instrText>
        </w:r>
        <w:r>
          <w:rPr>
            <w:noProof/>
            <w:webHidden/>
          </w:rPr>
        </w:r>
        <w:r>
          <w:rPr>
            <w:noProof/>
            <w:webHidden/>
          </w:rPr>
          <w:fldChar w:fldCharType="separate"/>
        </w:r>
        <w:r>
          <w:rPr>
            <w:noProof/>
            <w:webHidden/>
          </w:rPr>
          <w:t>37</w:t>
        </w:r>
        <w:r>
          <w:rPr>
            <w:noProof/>
            <w:webHidden/>
          </w:rPr>
          <w:fldChar w:fldCharType="end"/>
        </w:r>
      </w:hyperlink>
    </w:p>
    <w:p w14:paraId="41B3975E" w14:textId="1C15AA4C"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64" w:history="1">
        <w:r w:rsidRPr="000725FB">
          <w:rPr>
            <w:rStyle w:val="Hipervnculo"/>
            <w:noProof/>
          </w:rPr>
          <w:t>Imagen 33: Sección Búsqueda Acciones Estratégicas</w:t>
        </w:r>
        <w:r>
          <w:rPr>
            <w:noProof/>
            <w:webHidden/>
          </w:rPr>
          <w:tab/>
        </w:r>
        <w:r>
          <w:rPr>
            <w:noProof/>
            <w:webHidden/>
          </w:rPr>
          <w:fldChar w:fldCharType="begin"/>
        </w:r>
        <w:r>
          <w:rPr>
            <w:noProof/>
            <w:webHidden/>
          </w:rPr>
          <w:instrText xml:space="preserve"> PAGEREF _Toc167295364 \h </w:instrText>
        </w:r>
        <w:r>
          <w:rPr>
            <w:noProof/>
            <w:webHidden/>
          </w:rPr>
        </w:r>
        <w:r>
          <w:rPr>
            <w:noProof/>
            <w:webHidden/>
          </w:rPr>
          <w:fldChar w:fldCharType="separate"/>
        </w:r>
        <w:r>
          <w:rPr>
            <w:noProof/>
            <w:webHidden/>
          </w:rPr>
          <w:t>38</w:t>
        </w:r>
        <w:r>
          <w:rPr>
            <w:noProof/>
            <w:webHidden/>
          </w:rPr>
          <w:fldChar w:fldCharType="end"/>
        </w:r>
      </w:hyperlink>
    </w:p>
    <w:p w14:paraId="21C2BB1B" w14:textId="78E1EDC0"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65" w:history="1">
        <w:r w:rsidRPr="000725FB">
          <w:rPr>
            <w:rStyle w:val="Hipervnculo"/>
            <w:noProof/>
          </w:rPr>
          <w:t>Imagen 34: Lista Acciones Estratégicas</w:t>
        </w:r>
        <w:r>
          <w:rPr>
            <w:noProof/>
            <w:webHidden/>
          </w:rPr>
          <w:tab/>
        </w:r>
        <w:r>
          <w:rPr>
            <w:noProof/>
            <w:webHidden/>
          </w:rPr>
          <w:fldChar w:fldCharType="begin"/>
        </w:r>
        <w:r>
          <w:rPr>
            <w:noProof/>
            <w:webHidden/>
          </w:rPr>
          <w:instrText xml:space="preserve"> PAGEREF _Toc167295365 \h </w:instrText>
        </w:r>
        <w:r>
          <w:rPr>
            <w:noProof/>
            <w:webHidden/>
          </w:rPr>
        </w:r>
        <w:r>
          <w:rPr>
            <w:noProof/>
            <w:webHidden/>
          </w:rPr>
          <w:fldChar w:fldCharType="separate"/>
        </w:r>
        <w:r>
          <w:rPr>
            <w:noProof/>
            <w:webHidden/>
          </w:rPr>
          <w:t>38</w:t>
        </w:r>
        <w:r>
          <w:rPr>
            <w:noProof/>
            <w:webHidden/>
          </w:rPr>
          <w:fldChar w:fldCharType="end"/>
        </w:r>
      </w:hyperlink>
    </w:p>
    <w:p w14:paraId="4690B900" w14:textId="3C79C462"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66" w:history="1">
        <w:r w:rsidRPr="000725FB">
          <w:rPr>
            <w:rStyle w:val="Hipervnculo"/>
            <w:noProof/>
          </w:rPr>
          <w:t>Imagen 35: Menú Configuración</w:t>
        </w:r>
        <w:r>
          <w:rPr>
            <w:noProof/>
            <w:webHidden/>
          </w:rPr>
          <w:tab/>
        </w:r>
        <w:r>
          <w:rPr>
            <w:noProof/>
            <w:webHidden/>
          </w:rPr>
          <w:fldChar w:fldCharType="begin"/>
        </w:r>
        <w:r>
          <w:rPr>
            <w:noProof/>
            <w:webHidden/>
          </w:rPr>
          <w:instrText xml:space="preserve"> PAGEREF _Toc167295366 \h </w:instrText>
        </w:r>
        <w:r>
          <w:rPr>
            <w:noProof/>
            <w:webHidden/>
          </w:rPr>
        </w:r>
        <w:r>
          <w:rPr>
            <w:noProof/>
            <w:webHidden/>
          </w:rPr>
          <w:fldChar w:fldCharType="separate"/>
        </w:r>
        <w:r>
          <w:rPr>
            <w:noProof/>
            <w:webHidden/>
          </w:rPr>
          <w:t>39</w:t>
        </w:r>
        <w:r>
          <w:rPr>
            <w:noProof/>
            <w:webHidden/>
          </w:rPr>
          <w:fldChar w:fldCharType="end"/>
        </w:r>
      </w:hyperlink>
    </w:p>
    <w:p w14:paraId="391605B3" w14:textId="338ED0AA"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67" w:history="1">
        <w:r w:rsidRPr="000725FB">
          <w:rPr>
            <w:rStyle w:val="Hipervnculo"/>
            <w:noProof/>
          </w:rPr>
          <w:t>Imagen 36: Acceso a Listado de Catálogos</w:t>
        </w:r>
        <w:r>
          <w:rPr>
            <w:noProof/>
            <w:webHidden/>
          </w:rPr>
          <w:tab/>
        </w:r>
        <w:r>
          <w:rPr>
            <w:noProof/>
            <w:webHidden/>
          </w:rPr>
          <w:fldChar w:fldCharType="begin"/>
        </w:r>
        <w:r>
          <w:rPr>
            <w:noProof/>
            <w:webHidden/>
          </w:rPr>
          <w:instrText xml:space="preserve"> PAGEREF _Toc167295367 \h </w:instrText>
        </w:r>
        <w:r>
          <w:rPr>
            <w:noProof/>
            <w:webHidden/>
          </w:rPr>
        </w:r>
        <w:r>
          <w:rPr>
            <w:noProof/>
            <w:webHidden/>
          </w:rPr>
          <w:fldChar w:fldCharType="separate"/>
        </w:r>
        <w:r>
          <w:rPr>
            <w:noProof/>
            <w:webHidden/>
          </w:rPr>
          <w:t>39</w:t>
        </w:r>
        <w:r>
          <w:rPr>
            <w:noProof/>
            <w:webHidden/>
          </w:rPr>
          <w:fldChar w:fldCharType="end"/>
        </w:r>
      </w:hyperlink>
    </w:p>
    <w:p w14:paraId="1CE56F8F" w14:textId="6C9B1B0A"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68" w:history="1">
        <w:r w:rsidRPr="000725FB">
          <w:rPr>
            <w:rStyle w:val="Hipervnculo"/>
            <w:noProof/>
          </w:rPr>
          <w:t>Imagen 37: Formulario Listado de Catálogos</w:t>
        </w:r>
        <w:r>
          <w:rPr>
            <w:noProof/>
            <w:webHidden/>
          </w:rPr>
          <w:tab/>
        </w:r>
        <w:r>
          <w:rPr>
            <w:noProof/>
            <w:webHidden/>
          </w:rPr>
          <w:fldChar w:fldCharType="begin"/>
        </w:r>
        <w:r>
          <w:rPr>
            <w:noProof/>
            <w:webHidden/>
          </w:rPr>
          <w:instrText xml:space="preserve"> PAGEREF _Toc167295368 \h </w:instrText>
        </w:r>
        <w:r>
          <w:rPr>
            <w:noProof/>
            <w:webHidden/>
          </w:rPr>
        </w:r>
        <w:r>
          <w:rPr>
            <w:noProof/>
            <w:webHidden/>
          </w:rPr>
          <w:fldChar w:fldCharType="separate"/>
        </w:r>
        <w:r>
          <w:rPr>
            <w:noProof/>
            <w:webHidden/>
          </w:rPr>
          <w:t>40</w:t>
        </w:r>
        <w:r>
          <w:rPr>
            <w:noProof/>
            <w:webHidden/>
          </w:rPr>
          <w:fldChar w:fldCharType="end"/>
        </w:r>
      </w:hyperlink>
    </w:p>
    <w:p w14:paraId="28F57806" w14:textId="23CD583F"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69" w:history="1">
        <w:r w:rsidRPr="000725FB">
          <w:rPr>
            <w:rStyle w:val="Hipervnculo"/>
            <w:noProof/>
          </w:rPr>
          <w:t>Imagen 38: Editar Catálogo</w:t>
        </w:r>
        <w:r>
          <w:rPr>
            <w:noProof/>
            <w:webHidden/>
          </w:rPr>
          <w:tab/>
        </w:r>
        <w:r>
          <w:rPr>
            <w:noProof/>
            <w:webHidden/>
          </w:rPr>
          <w:fldChar w:fldCharType="begin"/>
        </w:r>
        <w:r>
          <w:rPr>
            <w:noProof/>
            <w:webHidden/>
          </w:rPr>
          <w:instrText xml:space="preserve"> PAGEREF _Toc167295369 \h </w:instrText>
        </w:r>
        <w:r>
          <w:rPr>
            <w:noProof/>
            <w:webHidden/>
          </w:rPr>
        </w:r>
        <w:r>
          <w:rPr>
            <w:noProof/>
            <w:webHidden/>
          </w:rPr>
          <w:fldChar w:fldCharType="separate"/>
        </w:r>
        <w:r>
          <w:rPr>
            <w:noProof/>
            <w:webHidden/>
          </w:rPr>
          <w:t>40</w:t>
        </w:r>
        <w:r>
          <w:rPr>
            <w:noProof/>
            <w:webHidden/>
          </w:rPr>
          <w:fldChar w:fldCharType="end"/>
        </w:r>
      </w:hyperlink>
    </w:p>
    <w:p w14:paraId="6C0A450F" w14:textId="296DFA0E"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70" w:history="1">
        <w:r w:rsidRPr="000725FB">
          <w:rPr>
            <w:rStyle w:val="Hipervnculo"/>
            <w:noProof/>
          </w:rPr>
          <w:t>Imagen 39: Formulario Editar Catálogo</w:t>
        </w:r>
        <w:r>
          <w:rPr>
            <w:noProof/>
            <w:webHidden/>
          </w:rPr>
          <w:tab/>
        </w:r>
        <w:r>
          <w:rPr>
            <w:noProof/>
            <w:webHidden/>
          </w:rPr>
          <w:fldChar w:fldCharType="begin"/>
        </w:r>
        <w:r>
          <w:rPr>
            <w:noProof/>
            <w:webHidden/>
          </w:rPr>
          <w:instrText xml:space="preserve"> PAGEREF _Toc167295370 \h </w:instrText>
        </w:r>
        <w:r>
          <w:rPr>
            <w:noProof/>
            <w:webHidden/>
          </w:rPr>
        </w:r>
        <w:r>
          <w:rPr>
            <w:noProof/>
            <w:webHidden/>
          </w:rPr>
          <w:fldChar w:fldCharType="separate"/>
        </w:r>
        <w:r>
          <w:rPr>
            <w:noProof/>
            <w:webHidden/>
          </w:rPr>
          <w:t>41</w:t>
        </w:r>
        <w:r>
          <w:rPr>
            <w:noProof/>
            <w:webHidden/>
          </w:rPr>
          <w:fldChar w:fldCharType="end"/>
        </w:r>
      </w:hyperlink>
    </w:p>
    <w:p w14:paraId="61084A35" w14:textId="0380A6F2"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71" w:history="1">
        <w:r w:rsidRPr="000725FB">
          <w:rPr>
            <w:rStyle w:val="Hipervnculo"/>
            <w:noProof/>
          </w:rPr>
          <w:t>Imagen 40: Editar Catálogo – Tabla Lista de Actividades</w:t>
        </w:r>
        <w:r>
          <w:rPr>
            <w:noProof/>
            <w:webHidden/>
          </w:rPr>
          <w:tab/>
        </w:r>
        <w:r>
          <w:rPr>
            <w:noProof/>
            <w:webHidden/>
          </w:rPr>
          <w:fldChar w:fldCharType="begin"/>
        </w:r>
        <w:r>
          <w:rPr>
            <w:noProof/>
            <w:webHidden/>
          </w:rPr>
          <w:instrText xml:space="preserve"> PAGEREF _Toc167295371 \h </w:instrText>
        </w:r>
        <w:r>
          <w:rPr>
            <w:noProof/>
            <w:webHidden/>
          </w:rPr>
        </w:r>
        <w:r>
          <w:rPr>
            <w:noProof/>
            <w:webHidden/>
          </w:rPr>
          <w:fldChar w:fldCharType="separate"/>
        </w:r>
        <w:r>
          <w:rPr>
            <w:noProof/>
            <w:webHidden/>
          </w:rPr>
          <w:t>41</w:t>
        </w:r>
        <w:r>
          <w:rPr>
            <w:noProof/>
            <w:webHidden/>
          </w:rPr>
          <w:fldChar w:fldCharType="end"/>
        </w:r>
      </w:hyperlink>
    </w:p>
    <w:p w14:paraId="1613B38A" w14:textId="4CA8E444"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72" w:history="1">
        <w:r w:rsidRPr="000725FB">
          <w:rPr>
            <w:rStyle w:val="Hipervnculo"/>
            <w:noProof/>
          </w:rPr>
          <w:t>Imagen 41: Editar Catálogo - Agregar Actividad</w:t>
        </w:r>
        <w:r>
          <w:rPr>
            <w:noProof/>
            <w:webHidden/>
          </w:rPr>
          <w:tab/>
        </w:r>
        <w:r>
          <w:rPr>
            <w:noProof/>
            <w:webHidden/>
          </w:rPr>
          <w:fldChar w:fldCharType="begin"/>
        </w:r>
        <w:r>
          <w:rPr>
            <w:noProof/>
            <w:webHidden/>
          </w:rPr>
          <w:instrText xml:space="preserve"> PAGEREF _Toc167295372 \h </w:instrText>
        </w:r>
        <w:r>
          <w:rPr>
            <w:noProof/>
            <w:webHidden/>
          </w:rPr>
        </w:r>
        <w:r>
          <w:rPr>
            <w:noProof/>
            <w:webHidden/>
          </w:rPr>
          <w:fldChar w:fldCharType="separate"/>
        </w:r>
        <w:r>
          <w:rPr>
            <w:noProof/>
            <w:webHidden/>
          </w:rPr>
          <w:t>41</w:t>
        </w:r>
        <w:r>
          <w:rPr>
            <w:noProof/>
            <w:webHidden/>
          </w:rPr>
          <w:fldChar w:fldCharType="end"/>
        </w:r>
      </w:hyperlink>
    </w:p>
    <w:p w14:paraId="0CDB7846" w14:textId="186DB298"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73" w:history="1">
        <w:r w:rsidRPr="000725FB">
          <w:rPr>
            <w:rStyle w:val="Hipervnculo"/>
            <w:noProof/>
          </w:rPr>
          <w:t>Imagen 42: Editar Catálogo- Modal Actividades y Servicios</w:t>
        </w:r>
        <w:r>
          <w:rPr>
            <w:noProof/>
            <w:webHidden/>
          </w:rPr>
          <w:tab/>
        </w:r>
        <w:r>
          <w:rPr>
            <w:noProof/>
            <w:webHidden/>
          </w:rPr>
          <w:fldChar w:fldCharType="begin"/>
        </w:r>
        <w:r>
          <w:rPr>
            <w:noProof/>
            <w:webHidden/>
          </w:rPr>
          <w:instrText xml:space="preserve"> PAGEREF _Toc167295373 \h </w:instrText>
        </w:r>
        <w:r>
          <w:rPr>
            <w:noProof/>
            <w:webHidden/>
          </w:rPr>
        </w:r>
        <w:r>
          <w:rPr>
            <w:noProof/>
            <w:webHidden/>
          </w:rPr>
          <w:fldChar w:fldCharType="separate"/>
        </w:r>
        <w:r>
          <w:rPr>
            <w:noProof/>
            <w:webHidden/>
          </w:rPr>
          <w:t>42</w:t>
        </w:r>
        <w:r>
          <w:rPr>
            <w:noProof/>
            <w:webHidden/>
          </w:rPr>
          <w:fldChar w:fldCharType="end"/>
        </w:r>
      </w:hyperlink>
    </w:p>
    <w:p w14:paraId="5AA1BF50" w14:textId="50A80727"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74" w:history="1">
        <w:r w:rsidRPr="000725FB">
          <w:rPr>
            <w:rStyle w:val="Hipervnculo"/>
            <w:noProof/>
          </w:rPr>
          <w:t>Imagen 43: Editar Catálogo / Búsqueda Actividades y Servicios</w:t>
        </w:r>
        <w:r>
          <w:rPr>
            <w:noProof/>
            <w:webHidden/>
          </w:rPr>
          <w:tab/>
        </w:r>
        <w:r>
          <w:rPr>
            <w:noProof/>
            <w:webHidden/>
          </w:rPr>
          <w:fldChar w:fldCharType="begin"/>
        </w:r>
        <w:r>
          <w:rPr>
            <w:noProof/>
            <w:webHidden/>
          </w:rPr>
          <w:instrText xml:space="preserve"> PAGEREF _Toc167295374 \h </w:instrText>
        </w:r>
        <w:r>
          <w:rPr>
            <w:noProof/>
            <w:webHidden/>
          </w:rPr>
        </w:r>
        <w:r>
          <w:rPr>
            <w:noProof/>
            <w:webHidden/>
          </w:rPr>
          <w:fldChar w:fldCharType="separate"/>
        </w:r>
        <w:r>
          <w:rPr>
            <w:noProof/>
            <w:webHidden/>
          </w:rPr>
          <w:t>42</w:t>
        </w:r>
        <w:r>
          <w:rPr>
            <w:noProof/>
            <w:webHidden/>
          </w:rPr>
          <w:fldChar w:fldCharType="end"/>
        </w:r>
      </w:hyperlink>
    </w:p>
    <w:p w14:paraId="0A354E83" w14:textId="6D07F40C"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75" w:history="1">
        <w:r w:rsidRPr="000725FB">
          <w:rPr>
            <w:rStyle w:val="Hipervnculo"/>
            <w:noProof/>
          </w:rPr>
          <w:t>Imagen 44: Editar Catálogo - Seleccionar Actividad</w:t>
        </w:r>
        <w:r>
          <w:rPr>
            <w:noProof/>
            <w:webHidden/>
          </w:rPr>
          <w:tab/>
        </w:r>
        <w:r>
          <w:rPr>
            <w:noProof/>
            <w:webHidden/>
          </w:rPr>
          <w:fldChar w:fldCharType="begin"/>
        </w:r>
        <w:r>
          <w:rPr>
            <w:noProof/>
            <w:webHidden/>
          </w:rPr>
          <w:instrText xml:space="preserve"> PAGEREF _Toc167295375 \h </w:instrText>
        </w:r>
        <w:r>
          <w:rPr>
            <w:noProof/>
            <w:webHidden/>
          </w:rPr>
        </w:r>
        <w:r>
          <w:rPr>
            <w:noProof/>
            <w:webHidden/>
          </w:rPr>
          <w:fldChar w:fldCharType="separate"/>
        </w:r>
        <w:r>
          <w:rPr>
            <w:noProof/>
            <w:webHidden/>
          </w:rPr>
          <w:t>43</w:t>
        </w:r>
        <w:r>
          <w:rPr>
            <w:noProof/>
            <w:webHidden/>
          </w:rPr>
          <w:fldChar w:fldCharType="end"/>
        </w:r>
      </w:hyperlink>
    </w:p>
    <w:p w14:paraId="3A11A107" w14:textId="7F083AA3"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76" w:history="1">
        <w:r w:rsidRPr="000725FB">
          <w:rPr>
            <w:rStyle w:val="Hipervnculo"/>
            <w:noProof/>
          </w:rPr>
          <w:t>Imagen 45: Menú Plan Operativo</w:t>
        </w:r>
        <w:r>
          <w:rPr>
            <w:noProof/>
            <w:webHidden/>
          </w:rPr>
          <w:tab/>
        </w:r>
        <w:r>
          <w:rPr>
            <w:noProof/>
            <w:webHidden/>
          </w:rPr>
          <w:fldChar w:fldCharType="begin"/>
        </w:r>
        <w:r>
          <w:rPr>
            <w:noProof/>
            <w:webHidden/>
          </w:rPr>
          <w:instrText xml:space="preserve"> PAGEREF _Toc167295376 \h </w:instrText>
        </w:r>
        <w:r>
          <w:rPr>
            <w:noProof/>
            <w:webHidden/>
          </w:rPr>
        </w:r>
        <w:r>
          <w:rPr>
            <w:noProof/>
            <w:webHidden/>
          </w:rPr>
          <w:fldChar w:fldCharType="separate"/>
        </w:r>
        <w:r>
          <w:rPr>
            <w:noProof/>
            <w:webHidden/>
          </w:rPr>
          <w:t>43</w:t>
        </w:r>
        <w:r>
          <w:rPr>
            <w:noProof/>
            <w:webHidden/>
          </w:rPr>
          <w:fldChar w:fldCharType="end"/>
        </w:r>
      </w:hyperlink>
    </w:p>
    <w:p w14:paraId="515B4E2D" w14:textId="4C7451BB"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77" w:history="1">
        <w:r w:rsidRPr="000725FB">
          <w:rPr>
            <w:rStyle w:val="Hipervnculo"/>
            <w:noProof/>
          </w:rPr>
          <w:t>Imagen 46: Acceso a Planes Operativo UO (POU)</w:t>
        </w:r>
        <w:r>
          <w:rPr>
            <w:noProof/>
            <w:webHidden/>
          </w:rPr>
          <w:tab/>
        </w:r>
        <w:r>
          <w:rPr>
            <w:noProof/>
            <w:webHidden/>
          </w:rPr>
          <w:fldChar w:fldCharType="begin"/>
        </w:r>
        <w:r>
          <w:rPr>
            <w:noProof/>
            <w:webHidden/>
          </w:rPr>
          <w:instrText xml:space="preserve"> PAGEREF _Toc167295377 \h </w:instrText>
        </w:r>
        <w:r>
          <w:rPr>
            <w:noProof/>
            <w:webHidden/>
          </w:rPr>
        </w:r>
        <w:r>
          <w:rPr>
            <w:noProof/>
            <w:webHidden/>
          </w:rPr>
          <w:fldChar w:fldCharType="separate"/>
        </w:r>
        <w:r>
          <w:rPr>
            <w:noProof/>
            <w:webHidden/>
          </w:rPr>
          <w:t>44</w:t>
        </w:r>
        <w:r>
          <w:rPr>
            <w:noProof/>
            <w:webHidden/>
          </w:rPr>
          <w:fldChar w:fldCharType="end"/>
        </w:r>
      </w:hyperlink>
    </w:p>
    <w:p w14:paraId="36D2FCE0" w14:textId="1D24C920"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78" w:history="1">
        <w:r w:rsidRPr="000725FB">
          <w:rPr>
            <w:rStyle w:val="Hipervnculo"/>
            <w:noProof/>
          </w:rPr>
          <w:t>Imagen 47: Formulario Planes Operativo UO (POU)</w:t>
        </w:r>
        <w:r>
          <w:rPr>
            <w:noProof/>
            <w:webHidden/>
          </w:rPr>
          <w:tab/>
        </w:r>
        <w:r>
          <w:rPr>
            <w:noProof/>
            <w:webHidden/>
          </w:rPr>
          <w:fldChar w:fldCharType="begin"/>
        </w:r>
        <w:r>
          <w:rPr>
            <w:noProof/>
            <w:webHidden/>
          </w:rPr>
          <w:instrText xml:space="preserve"> PAGEREF _Toc167295378 \h </w:instrText>
        </w:r>
        <w:r>
          <w:rPr>
            <w:noProof/>
            <w:webHidden/>
          </w:rPr>
        </w:r>
        <w:r>
          <w:rPr>
            <w:noProof/>
            <w:webHidden/>
          </w:rPr>
          <w:fldChar w:fldCharType="separate"/>
        </w:r>
        <w:r>
          <w:rPr>
            <w:noProof/>
            <w:webHidden/>
          </w:rPr>
          <w:t>44</w:t>
        </w:r>
        <w:r>
          <w:rPr>
            <w:noProof/>
            <w:webHidden/>
          </w:rPr>
          <w:fldChar w:fldCharType="end"/>
        </w:r>
      </w:hyperlink>
    </w:p>
    <w:p w14:paraId="573BDFC3" w14:textId="7AB2F7A8"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79" w:history="1">
        <w:r w:rsidRPr="000725FB">
          <w:rPr>
            <w:rStyle w:val="Hipervnculo"/>
            <w:noProof/>
          </w:rPr>
          <w:t>Imagen 48: Sección búsqueda Planes Operativo UO (POU)</w:t>
        </w:r>
        <w:r>
          <w:rPr>
            <w:noProof/>
            <w:webHidden/>
          </w:rPr>
          <w:tab/>
        </w:r>
        <w:r>
          <w:rPr>
            <w:noProof/>
            <w:webHidden/>
          </w:rPr>
          <w:fldChar w:fldCharType="begin"/>
        </w:r>
        <w:r>
          <w:rPr>
            <w:noProof/>
            <w:webHidden/>
          </w:rPr>
          <w:instrText xml:space="preserve"> PAGEREF _Toc167295379 \h </w:instrText>
        </w:r>
        <w:r>
          <w:rPr>
            <w:noProof/>
            <w:webHidden/>
          </w:rPr>
        </w:r>
        <w:r>
          <w:rPr>
            <w:noProof/>
            <w:webHidden/>
          </w:rPr>
          <w:fldChar w:fldCharType="separate"/>
        </w:r>
        <w:r>
          <w:rPr>
            <w:noProof/>
            <w:webHidden/>
          </w:rPr>
          <w:t>45</w:t>
        </w:r>
        <w:r>
          <w:rPr>
            <w:noProof/>
            <w:webHidden/>
          </w:rPr>
          <w:fldChar w:fldCharType="end"/>
        </w:r>
      </w:hyperlink>
    </w:p>
    <w:p w14:paraId="2F041322" w14:textId="1F76F642"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80" w:history="1">
        <w:r w:rsidRPr="000725FB">
          <w:rPr>
            <w:rStyle w:val="Hipervnculo"/>
            <w:noProof/>
          </w:rPr>
          <w:t xml:space="preserve">Imagen 49: Acceso a </w:t>
        </w:r>
        <w:r w:rsidRPr="000725FB">
          <w:rPr>
            <w:rStyle w:val="Hipervnculo"/>
            <w:noProof/>
            <w:lang w:val="es-ES"/>
          </w:rPr>
          <w:t>Planes Operativos OCI (PAC)</w:t>
        </w:r>
        <w:r>
          <w:rPr>
            <w:noProof/>
            <w:webHidden/>
          </w:rPr>
          <w:tab/>
        </w:r>
        <w:r>
          <w:rPr>
            <w:noProof/>
            <w:webHidden/>
          </w:rPr>
          <w:fldChar w:fldCharType="begin"/>
        </w:r>
        <w:r>
          <w:rPr>
            <w:noProof/>
            <w:webHidden/>
          </w:rPr>
          <w:instrText xml:space="preserve"> PAGEREF _Toc167295380 \h </w:instrText>
        </w:r>
        <w:r>
          <w:rPr>
            <w:noProof/>
            <w:webHidden/>
          </w:rPr>
        </w:r>
        <w:r>
          <w:rPr>
            <w:noProof/>
            <w:webHidden/>
          </w:rPr>
          <w:fldChar w:fldCharType="separate"/>
        </w:r>
        <w:r>
          <w:rPr>
            <w:noProof/>
            <w:webHidden/>
          </w:rPr>
          <w:t>45</w:t>
        </w:r>
        <w:r>
          <w:rPr>
            <w:noProof/>
            <w:webHidden/>
          </w:rPr>
          <w:fldChar w:fldCharType="end"/>
        </w:r>
      </w:hyperlink>
    </w:p>
    <w:p w14:paraId="4A5ECA48" w14:textId="0D134F6F"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81" w:history="1">
        <w:r w:rsidRPr="000725FB">
          <w:rPr>
            <w:rStyle w:val="Hipervnculo"/>
            <w:noProof/>
          </w:rPr>
          <w:t xml:space="preserve">Imagen 50: Formulario </w:t>
        </w:r>
        <w:r w:rsidRPr="000725FB">
          <w:rPr>
            <w:rStyle w:val="Hipervnculo"/>
            <w:noProof/>
            <w:lang w:val="es-ES"/>
          </w:rPr>
          <w:t>Planes Operativos OCI (PAC)</w:t>
        </w:r>
        <w:r>
          <w:rPr>
            <w:noProof/>
            <w:webHidden/>
          </w:rPr>
          <w:tab/>
        </w:r>
        <w:r>
          <w:rPr>
            <w:noProof/>
            <w:webHidden/>
          </w:rPr>
          <w:fldChar w:fldCharType="begin"/>
        </w:r>
        <w:r>
          <w:rPr>
            <w:noProof/>
            <w:webHidden/>
          </w:rPr>
          <w:instrText xml:space="preserve"> PAGEREF _Toc167295381 \h </w:instrText>
        </w:r>
        <w:r>
          <w:rPr>
            <w:noProof/>
            <w:webHidden/>
          </w:rPr>
        </w:r>
        <w:r>
          <w:rPr>
            <w:noProof/>
            <w:webHidden/>
          </w:rPr>
          <w:fldChar w:fldCharType="separate"/>
        </w:r>
        <w:r>
          <w:rPr>
            <w:noProof/>
            <w:webHidden/>
          </w:rPr>
          <w:t>46</w:t>
        </w:r>
        <w:r>
          <w:rPr>
            <w:noProof/>
            <w:webHidden/>
          </w:rPr>
          <w:fldChar w:fldCharType="end"/>
        </w:r>
      </w:hyperlink>
    </w:p>
    <w:p w14:paraId="3182F836" w14:textId="13FA0A41"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82" w:history="1">
        <w:r w:rsidRPr="000725FB">
          <w:rPr>
            <w:rStyle w:val="Hipervnculo"/>
            <w:noProof/>
          </w:rPr>
          <w:t xml:space="preserve">Imagen 51: Sección búsqueda </w:t>
        </w:r>
        <w:r w:rsidRPr="000725FB">
          <w:rPr>
            <w:rStyle w:val="Hipervnculo"/>
            <w:noProof/>
            <w:lang w:val="es-ES"/>
          </w:rPr>
          <w:t>Planes Operativos OCI (PAC)</w:t>
        </w:r>
        <w:r>
          <w:rPr>
            <w:noProof/>
            <w:webHidden/>
          </w:rPr>
          <w:tab/>
        </w:r>
        <w:r>
          <w:rPr>
            <w:noProof/>
            <w:webHidden/>
          </w:rPr>
          <w:fldChar w:fldCharType="begin"/>
        </w:r>
        <w:r>
          <w:rPr>
            <w:noProof/>
            <w:webHidden/>
          </w:rPr>
          <w:instrText xml:space="preserve"> PAGEREF _Toc167295382 \h </w:instrText>
        </w:r>
        <w:r>
          <w:rPr>
            <w:noProof/>
            <w:webHidden/>
          </w:rPr>
        </w:r>
        <w:r>
          <w:rPr>
            <w:noProof/>
            <w:webHidden/>
          </w:rPr>
          <w:fldChar w:fldCharType="separate"/>
        </w:r>
        <w:r>
          <w:rPr>
            <w:noProof/>
            <w:webHidden/>
          </w:rPr>
          <w:t>46</w:t>
        </w:r>
        <w:r>
          <w:rPr>
            <w:noProof/>
            <w:webHidden/>
          </w:rPr>
          <w:fldChar w:fldCharType="end"/>
        </w:r>
      </w:hyperlink>
    </w:p>
    <w:p w14:paraId="0878F11C" w14:textId="7AD8D6AF"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83" w:history="1">
        <w:r w:rsidRPr="000725FB">
          <w:rPr>
            <w:rStyle w:val="Hipervnculo"/>
            <w:noProof/>
          </w:rPr>
          <w:t>Imagen 52: Acceso a Planes Operativos UO</w:t>
        </w:r>
        <w:r>
          <w:rPr>
            <w:noProof/>
            <w:webHidden/>
          </w:rPr>
          <w:tab/>
        </w:r>
        <w:r>
          <w:rPr>
            <w:noProof/>
            <w:webHidden/>
          </w:rPr>
          <w:fldChar w:fldCharType="begin"/>
        </w:r>
        <w:r>
          <w:rPr>
            <w:noProof/>
            <w:webHidden/>
          </w:rPr>
          <w:instrText xml:space="preserve"> PAGEREF _Toc167295383 \h </w:instrText>
        </w:r>
        <w:r>
          <w:rPr>
            <w:noProof/>
            <w:webHidden/>
          </w:rPr>
        </w:r>
        <w:r>
          <w:rPr>
            <w:noProof/>
            <w:webHidden/>
          </w:rPr>
          <w:fldChar w:fldCharType="separate"/>
        </w:r>
        <w:r>
          <w:rPr>
            <w:noProof/>
            <w:webHidden/>
          </w:rPr>
          <w:t>47</w:t>
        </w:r>
        <w:r>
          <w:rPr>
            <w:noProof/>
            <w:webHidden/>
          </w:rPr>
          <w:fldChar w:fldCharType="end"/>
        </w:r>
      </w:hyperlink>
    </w:p>
    <w:p w14:paraId="22C66935" w14:textId="5D243959"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84" w:history="1">
        <w:r w:rsidRPr="000725FB">
          <w:rPr>
            <w:rStyle w:val="Hipervnculo"/>
            <w:noProof/>
          </w:rPr>
          <w:t xml:space="preserve">Imagen 53: Formulario </w:t>
        </w:r>
        <w:r w:rsidRPr="000725FB">
          <w:rPr>
            <w:rStyle w:val="Hipervnculo"/>
            <w:noProof/>
            <w:lang w:val="es-ES"/>
          </w:rPr>
          <w:t>Planes Operativos Anuales UP – Operador UO</w:t>
        </w:r>
        <w:r>
          <w:rPr>
            <w:noProof/>
            <w:webHidden/>
          </w:rPr>
          <w:tab/>
        </w:r>
        <w:r>
          <w:rPr>
            <w:noProof/>
            <w:webHidden/>
          </w:rPr>
          <w:fldChar w:fldCharType="begin"/>
        </w:r>
        <w:r>
          <w:rPr>
            <w:noProof/>
            <w:webHidden/>
          </w:rPr>
          <w:instrText xml:space="preserve"> PAGEREF _Toc167295384 \h </w:instrText>
        </w:r>
        <w:r>
          <w:rPr>
            <w:noProof/>
            <w:webHidden/>
          </w:rPr>
        </w:r>
        <w:r>
          <w:rPr>
            <w:noProof/>
            <w:webHidden/>
          </w:rPr>
          <w:fldChar w:fldCharType="separate"/>
        </w:r>
        <w:r>
          <w:rPr>
            <w:noProof/>
            <w:webHidden/>
          </w:rPr>
          <w:t>47</w:t>
        </w:r>
        <w:r>
          <w:rPr>
            <w:noProof/>
            <w:webHidden/>
          </w:rPr>
          <w:fldChar w:fldCharType="end"/>
        </w:r>
      </w:hyperlink>
    </w:p>
    <w:p w14:paraId="30BEEC46" w14:textId="3862AEAE"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85" w:history="1">
        <w:r w:rsidRPr="000725FB">
          <w:rPr>
            <w:rStyle w:val="Hipervnculo"/>
            <w:noProof/>
          </w:rPr>
          <w:t xml:space="preserve">Imagen 54: </w:t>
        </w:r>
        <w:r w:rsidRPr="000725FB">
          <w:rPr>
            <w:rStyle w:val="Hipervnculo"/>
            <w:noProof/>
            <w:lang w:val="es-ES"/>
          </w:rPr>
          <w:t xml:space="preserve">Planes Operativos Anuales UO </w:t>
        </w:r>
        <w:r w:rsidRPr="000725FB">
          <w:rPr>
            <w:rStyle w:val="Hipervnculo"/>
            <w:noProof/>
          </w:rPr>
          <w:t>- Sección Búsqueda</w:t>
        </w:r>
        <w:r>
          <w:rPr>
            <w:noProof/>
            <w:webHidden/>
          </w:rPr>
          <w:tab/>
        </w:r>
        <w:r>
          <w:rPr>
            <w:noProof/>
            <w:webHidden/>
          </w:rPr>
          <w:fldChar w:fldCharType="begin"/>
        </w:r>
        <w:r>
          <w:rPr>
            <w:noProof/>
            <w:webHidden/>
          </w:rPr>
          <w:instrText xml:space="preserve"> PAGEREF _Toc167295385 \h </w:instrText>
        </w:r>
        <w:r>
          <w:rPr>
            <w:noProof/>
            <w:webHidden/>
          </w:rPr>
        </w:r>
        <w:r>
          <w:rPr>
            <w:noProof/>
            <w:webHidden/>
          </w:rPr>
          <w:fldChar w:fldCharType="separate"/>
        </w:r>
        <w:r>
          <w:rPr>
            <w:noProof/>
            <w:webHidden/>
          </w:rPr>
          <w:t>48</w:t>
        </w:r>
        <w:r>
          <w:rPr>
            <w:noProof/>
            <w:webHidden/>
          </w:rPr>
          <w:fldChar w:fldCharType="end"/>
        </w:r>
      </w:hyperlink>
    </w:p>
    <w:p w14:paraId="277B00FD" w14:textId="1F5C814B"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86" w:history="1">
        <w:r w:rsidRPr="000725FB">
          <w:rPr>
            <w:rStyle w:val="Hipervnculo"/>
            <w:noProof/>
          </w:rPr>
          <w:t>Imagen 55: Planes Operativos Anuales UO - Sección Ver Detalles</w:t>
        </w:r>
        <w:r>
          <w:rPr>
            <w:noProof/>
            <w:webHidden/>
          </w:rPr>
          <w:tab/>
        </w:r>
        <w:r>
          <w:rPr>
            <w:noProof/>
            <w:webHidden/>
          </w:rPr>
          <w:fldChar w:fldCharType="begin"/>
        </w:r>
        <w:r>
          <w:rPr>
            <w:noProof/>
            <w:webHidden/>
          </w:rPr>
          <w:instrText xml:space="preserve"> PAGEREF _Toc167295386 \h </w:instrText>
        </w:r>
        <w:r>
          <w:rPr>
            <w:noProof/>
            <w:webHidden/>
          </w:rPr>
        </w:r>
        <w:r>
          <w:rPr>
            <w:noProof/>
            <w:webHidden/>
          </w:rPr>
          <w:fldChar w:fldCharType="separate"/>
        </w:r>
        <w:r>
          <w:rPr>
            <w:noProof/>
            <w:webHidden/>
          </w:rPr>
          <w:t>49</w:t>
        </w:r>
        <w:r>
          <w:rPr>
            <w:noProof/>
            <w:webHidden/>
          </w:rPr>
          <w:fldChar w:fldCharType="end"/>
        </w:r>
      </w:hyperlink>
    </w:p>
    <w:p w14:paraId="34E1AF4B" w14:textId="65C02CDC"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87" w:history="1">
        <w:r w:rsidRPr="000725FB">
          <w:rPr>
            <w:rStyle w:val="Hipervnculo"/>
            <w:noProof/>
          </w:rPr>
          <w:t>Imagen 56: Planes Operativos Anuales UO - Ver Detalles UO</w:t>
        </w:r>
        <w:r>
          <w:rPr>
            <w:noProof/>
            <w:webHidden/>
          </w:rPr>
          <w:tab/>
        </w:r>
        <w:r>
          <w:rPr>
            <w:noProof/>
            <w:webHidden/>
          </w:rPr>
          <w:fldChar w:fldCharType="begin"/>
        </w:r>
        <w:r>
          <w:rPr>
            <w:noProof/>
            <w:webHidden/>
          </w:rPr>
          <w:instrText xml:space="preserve"> PAGEREF _Toc167295387 \h </w:instrText>
        </w:r>
        <w:r>
          <w:rPr>
            <w:noProof/>
            <w:webHidden/>
          </w:rPr>
        </w:r>
        <w:r>
          <w:rPr>
            <w:noProof/>
            <w:webHidden/>
          </w:rPr>
          <w:fldChar w:fldCharType="separate"/>
        </w:r>
        <w:r>
          <w:rPr>
            <w:noProof/>
            <w:webHidden/>
          </w:rPr>
          <w:t>49</w:t>
        </w:r>
        <w:r>
          <w:rPr>
            <w:noProof/>
            <w:webHidden/>
          </w:rPr>
          <w:fldChar w:fldCharType="end"/>
        </w:r>
      </w:hyperlink>
    </w:p>
    <w:p w14:paraId="510EB1BA" w14:textId="2AB4D456"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88" w:history="1">
        <w:r w:rsidRPr="000725FB">
          <w:rPr>
            <w:rStyle w:val="Hipervnculo"/>
            <w:noProof/>
          </w:rPr>
          <w:t>Imagen 57: Planes Operativos Anuales UO - Sección Servicio de Control</w:t>
        </w:r>
        <w:r>
          <w:rPr>
            <w:noProof/>
            <w:webHidden/>
          </w:rPr>
          <w:tab/>
        </w:r>
        <w:r>
          <w:rPr>
            <w:noProof/>
            <w:webHidden/>
          </w:rPr>
          <w:fldChar w:fldCharType="begin"/>
        </w:r>
        <w:r>
          <w:rPr>
            <w:noProof/>
            <w:webHidden/>
          </w:rPr>
          <w:instrText xml:space="preserve"> PAGEREF _Toc167295388 \h </w:instrText>
        </w:r>
        <w:r>
          <w:rPr>
            <w:noProof/>
            <w:webHidden/>
          </w:rPr>
        </w:r>
        <w:r>
          <w:rPr>
            <w:noProof/>
            <w:webHidden/>
          </w:rPr>
          <w:fldChar w:fldCharType="separate"/>
        </w:r>
        <w:r>
          <w:rPr>
            <w:noProof/>
            <w:webHidden/>
          </w:rPr>
          <w:t>50</w:t>
        </w:r>
        <w:r>
          <w:rPr>
            <w:noProof/>
            <w:webHidden/>
          </w:rPr>
          <w:fldChar w:fldCharType="end"/>
        </w:r>
      </w:hyperlink>
    </w:p>
    <w:p w14:paraId="3BC51279" w14:textId="6FAFBA04"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89" w:history="1">
        <w:r w:rsidRPr="000725FB">
          <w:rPr>
            <w:rStyle w:val="Hipervnculo"/>
            <w:noProof/>
          </w:rPr>
          <w:t>Imagen 58: Planes Operativos Anuales UO - Formulario Servicio de Control</w:t>
        </w:r>
        <w:r>
          <w:rPr>
            <w:noProof/>
            <w:webHidden/>
          </w:rPr>
          <w:tab/>
        </w:r>
        <w:r>
          <w:rPr>
            <w:noProof/>
            <w:webHidden/>
          </w:rPr>
          <w:fldChar w:fldCharType="begin"/>
        </w:r>
        <w:r>
          <w:rPr>
            <w:noProof/>
            <w:webHidden/>
          </w:rPr>
          <w:instrText xml:space="preserve"> PAGEREF _Toc167295389 \h </w:instrText>
        </w:r>
        <w:r>
          <w:rPr>
            <w:noProof/>
            <w:webHidden/>
          </w:rPr>
        </w:r>
        <w:r>
          <w:rPr>
            <w:noProof/>
            <w:webHidden/>
          </w:rPr>
          <w:fldChar w:fldCharType="separate"/>
        </w:r>
        <w:r>
          <w:rPr>
            <w:noProof/>
            <w:webHidden/>
          </w:rPr>
          <w:t>50</w:t>
        </w:r>
        <w:r>
          <w:rPr>
            <w:noProof/>
            <w:webHidden/>
          </w:rPr>
          <w:fldChar w:fldCharType="end"/>
        </w:r>
      </w:hyperlink>
    </w:p>
    <w:p w14:paraId="126286FF" w14:textId="5D134C4E"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90" w:history="1">
        <w:r w:rsidRPr="000725FB">
          <w:rPr>
            <w:rStyle w:val="Hipervnculo"/>
            <w:noProof/>
          </w:rPr>
          <w:t>Imagen 59: Planes Operativos Anuales UO - Servicio de Control - Buscar</w:t>
        </w:r>
        <w:r>
          <w:rPr>
            <w:noProof/>
            <w:webHidden/>
          </w:rPr>
          <w:tab/>
        </w:r>
        <w:r>
          <w:rPr>
            <w:noProof/>
            <w:webHidden/>
          </w:rPr>
          <w:fldChar w:fldCharType="begin"/>
        </w:r>
        <w:r>
          <w:rPr>
            <w:noProof/>
            <w:webHidden/>
          </w:rPr>
          <w:instrText xml:space="preserve"> PAGEREF _Toc167295390 \h </w:instrText>
        </w:r>
        <w:r>
          <w:rPr>
            <w:noProof/>
            <w:webHidden/>
          </w:rPr>
        </w:r>
        <w:r>
          <w:rPr>
            <w:noProof/>
            <w:webHidden/>
          </w:rPr>
          <w:fldChar w:fldCharType="separate"/>
        </w:r>
        <w:r>
          <w:rPr>
            <w:noProof/>
            <w:webHidden/>
          </w:rPr>
          <w:t>51</w:t>
        </w:r>
        <w:r>
          <w:rPr>
            <w:noProof/>
            <w:webHidden/>
          </w:rPr>
          <w:fldChar w:fldCharType="end"/>
        </w:r>
      </w:hyperlink>
    </w:p>
    <w:p w14:paraId="68E1B2B6" w14:textId="12618D34"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91" w:history="1">
        <w:r w:rsidRPr="000725FB">
          <w:rPr>
            <w:rStyle w:val="Hipervnculo"/>
            <w:noProof/>
          </w:rPr>
          <w:t>Imagen 60: Planes Operativos Anuales UO - Servicio de Control/ Acciones</w:t>
        </w:r>
        <w:r>
          <w:rPr>
            <w:noProof/>
            <w:webHidden/>
          </w:rPr>
          <w:tab/>
        </w:r>
        <w:r>
          <w:rPr>
            <w:noProof/>
            <w:webHidden/>
          </w:rPr>
          <w:fldChar w:fldCharType="begin"/>
        </w:r>
        <w:r>
          <w:rPr>
            <w:noProof/>
            <w:webHidden/>
          </w:rPr>
          <w:instrText xml:space="preserve"> PAGEREF _Toc167295391 \h </w:instrText>
        </w:r>
        <w:r>
          <w:rPr>
            <w:noProof/>
            <w:webHidden/>
          </w:rPr>
        </w:r>
        <w:r>
          <w:rPr>
            <w:noProof/>
            <w:webHidden/>
          </w:rPr>
          <w:fldChar w:fldCharType="separate"/>
        </w:r>
        <w:r>
          <w:rPr>
            <w:noProof/>
            <w:webHidden/>
          </w:rPr>
          <w:t>51</w:t>
        </w:r>
        <w:r>
          <w:rPr>
            <w:noProof/>
            <w:webHidden/>
          </w:rPr>
          <w:fldChar w:fldCharType="end"/>
        </w:r>
      </w:hyperlink>
    </w:p>
    <w:p w14:paraId="3591D44C" w14:textId="7BC80090"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92" w:history="1">
        <w:r w:rsidRPr="000725FB">
          <w:rPr>
            <w:rStyle w:val="Hipervnculo"/>
            <w:noProof/>
          </w:rPr>
          <w:t>Imagen 61: Planes Operativos Anuales UO - Editar Servicio de Control</w:t>
        </w:r>
        <w:r>
          <w:rPr>
            <w:noProof/>
            <w:webHidden/>
          </w:rPr>
          <w:tab/>
        </w:r>
        <w:r>
          <w:rPr>
            <w:noProof/>
            <w:webHidden/>
          </w:rPr>
          <w:fldChar w:fldCharType="begin"/>
        </w:r>
        <w:r>
          <w:rPr>
            <w:noProof/>
            <w:webHidden/>
          </w:rPr>
          <w:instrText xml:space="preserve"> PAGEREF _Toc167295392 \h </w:instrText>
        </w:r>
        <w:r>
          <w:rPr>
            <w:noProof/>
            <w:webHidden/>
          </w:rPr>
        </w:r>
        <w:r>
          <w:rPr>
            <w:noProof/>
            <w:webHidden/>
          </w:rPr>
          <w:fldChar w:fldCharType="separate"/>
        </w:r>
        <w:r>
          <w:rPr>
            <w:noProof/>
            <w:webHidden/>
          </w:rPr>
          <w:t>52</w:t>
        </w:r>
        <w:r>
          <w:rPr>
            <w:noProof/>
            <w:webHidden/>
          </w:rPr>
          <w:fldChar w:fldCharType="end"/>
        </w:r>
      </w:hyperlink>
    </w:p>
    <w:p w14:paraId="368A3BD4" w14:textId="261E37BD"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93" w:history="1">
        <w:r w:rsidRPr="000725FB">
          <w:rPr>
            <w:rStyle w:val="Hipervnculo"/>
            <w:noProof/>
          </w:rPr>
          <w:t>Imagen 62: Planes Operativos Anuales UO - Servicio de Control/Información Datos</w:t>
        </w:r>
        <w:r>
          <w:rPr>
            <w:noProof/>
            <w:webHidden/>
          </w:rPr>
          <w:tab/>
        </w:r>
        <w:r>
          <w:rPr>
            <w:noProof/>
            <w:webHidden/>
          </w:rPr>
          <w:fldChar w:fldCharType="begin"/>
        </w:r>
        <w:r>
          <w:rPr>
            <w:noProof/>
            <w:webHidden/>
          </w:rPr>
          <w:instrText xml:space="preserve"> PAGEREF _Toc167295393 \h </w:instrText>
        </w:r>
        <w:r>
          <w:rPr>
            <w:noProof/>
            <w:webHidden/>
          </w:rPr>
        </w:r>
        <w:r>
          <w:rPr>
            <w:noProof/>
            <w:webHidden/>
          </w:rPr>
          <w:fldChar w:fldCharType="separate"/>
        </w:r>
        <w:r>
          <w:rPr>
            <w:noProof/>
            <w:webHidden/>
          </w:rPr>
          <w:t>52</w:t>
        </w:r>
        <w:r>
          <w:rPr>
            <w:noProof/>
            <w:webHidden/>
          </w:rPr>
          <w:fldChar w:fldCharType="end"/>
        </w:r>
      </w:hyperlink>
    </w:p>
    <w:p w14:paraId="70261425" w14:textId="08021531"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94" w:history="1">
        <w:r w:rsidRPr="000725FB">
          <w:rPr>
            <w:rStyle w:val="Hipervnculo"/>
            <w:noProof/>
          </w:rPr>
          <w:t>Imagen 63:: Planes Operativos Anuales UO - Servicio de Control/Datos del servicio de control</w:t>
        </w:r>
        <w:r>
          <w:rPr>
            <w:noProof/>
            <w:webHidden/>
          </w:rPr>
          <w:tab/>
        </w:r>
        <w:r>
          <w:rPr>
            <w:noProof/>
            <w:webHidden/>
          </w:rPr>
          <w:fldChar w:fldCharType="begin"/>
        </w:r>
        <w:r>
          <w:rPr>
            <w:noProof/>
            <w:webHidden/>
          </w:rPr>
          <w:instrText xml:space="preserve"> PAGEREF _Toc167295394 \h </w:instrText>
        </w:r>
        <w:r>
          <w:rPr>
            <w:noProof/>
            <w:webHidden/>
          </w:rPr>
        </w:r>
        <w:r>
          <w:rPr>
            <w:noProof/>
            <w:webHidden/>
          </w:rPr>
          <w:fldChar w:fldCharType="separate"/>
        </w:r>
        <w:r>
          <w:rPr>
            <w:noProof/>
            <w:webHidden/>
          </w:rPr>
          <w:t>52</w:t>
        </w:r>
        <w:r>
          <w:rPr>
            <w:noProof/>
            <w:webHidden/>
          </w:rPr>
          <w:fldChar w:fldCharType="end"/>
        </w:r>
      </w:hyperlink>
    </w:p>
    <w:p w14:paraId="7FDFD15D" w14:textId="06C6BC0D"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95" w:history="1">
        <w:r w:rsidRPr="000725FB">
          <w:rPr>
            <w:rStyle w:val="Hipervnculo"/>
            <w:noProof/>
          </w:rPr>
          <w:t>Imagen 64: Planes Operativos Anuales UO - Editar Servicio de Control</w:t>
        </w:r>
        <w:r>
          <w:rPr>
            <w:noProof/>
            <w:webHidden/>
          </w:rPr>
          <w:tab/>
        </w:r>
        <w:r>
          <w:rPr>
            <w:noProof/>
            <w:webHidden/>
          </w:rPr>
          <w:fldChar w:fldCharType="begin"/>
        </w:r>
        <w:r>
          <w:rPr>
            <w:noProof/>
            <w:webHidden/>
          </w:rPr>
          <w:instrText xml:space="preserve"> PAGEREF _Toc167295395 \h </w:instrText>
        </w:r>
        <w:r>
          <w:rPr>
            <w:noProof/>
            <w:webHidden/>
          </w:rPr>
        </w:r>
        <w:r>
          <w:rPr>
            <w:noProof/>
            <w:webHidden/>
          </w:rPr>
          <w:fldChar w:fldCharType="separate"/>
        </w:r>
        <w:r>
          <w:rPr>
            <w:noProof/>
            <w:webHidden/>
          </w:rPr>
          <w:t>53</w:t>
        </w:r>
        <w:r>
          <w:rPr>
            <w:noProof/>
            <w:webHidden/>
          </w:rPr>
          <w:fldChar w:fldCharType="end"/>
        </w:r>
      </w:hyperlink>
    </w:p>
    <w:p w14:paraId="486FDBCA" w14:textId="75DFB8FB"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96" w:history="1">
        <w:r w:rsidRPr="000725FB">
          <w:rPr>
            <w:rStyle w:val="Hipervnculo"/>
            <w:noProof/>
          </w:rPr>
          <w:t>Imagen 65: Planes Operativos Anuales UO - Servicio de Control/Información personal</w:t>
        </w:r>
        <w:r>
          <w:rPr>
            <w:noProof/>
            <w:webHidden/>
          </w:rPr>
          <w:tab/>
        </w:r>
        <w:r>
          <w:rPr>
            <w:noProof/>
            <w:webHidden/>
          </w:rPr>
          <w:fldChar w:fldCharType="begin"/>
        </w:r>
        <w:r>
          <w:rPr>
            <w:noProof/>
            <w:webHidden/>
          </w:rPr>
          <w:instrText xml:space="preserve"> PAGEREF _Toc167295396 \h </w:instrText>
        </w:r>
        <w:r>
          <w:rPr>
            <w:noProof/>
            <w:webHidden/>
          </w:rPr>
        </w:r>
        <w:r>
          <w:rPr>
            <w:noProof/>
            <w:webHidden/>
          </w:rPr>
          <w:fldChar w:fldCharType="separate"/>
        </w:r>
        <w:r>
          <w:rPr>
            <w:noProof/>
            <w:webHidden/>
          </w:rPr>
          <w:t>54</w:t>
        </w:r>
        <w:r>
          <w:rPr>
            <w:noProof/>
            <w:webHidden/>
          </w:rPr>
          <w:fldChar w:fldCharType="end"/>
        </w:r>
      </w:hyperlink>
    </w:p>
    <w:p w14:paraId="064FA9BB" w14:textId="77D454F3"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97" w:history="1">
        <w:r w:rsidRPr="000725FB">
          <w:rPr>
            <w:rStyle w:val="Hipervnculo"/>
            <w:noProof/>
          </w:rPr>
          <w:t>Imagen 66: Planes Operativos Anuales UO - Servicio de Control/Editar Personal</w:t>
        </w:r>
        <w:r>
          <w:rPr>
            <w:noProof/>
            <w:webHidden/>
          </w:rPr>
          <w:tab/>
        </w:r>
        <w:r>
          <w:rPr>
            <w:noProof/>
            <w:webHidden/>
          </w:rPr>
          <w:fldChar w:fldCharType="begin"/>
        </w:r>
        <w:r>
          <w:rPr>
            <w:noProof/>
            <w:webHidden/>
          </w:rPr>
          <w:instrText xml:space="preserve"> PAGEREF _Toc167295397 \h </w:instrText>
        </w:r>
        <w:r>
          <w:rPr>
            <w:noProof/>
            <w:webHidden/>
          </w:rPr>
        </w:r>
        <w:r>
          <w:rPr>
            <w:noProof/>
            <w:webHidden/>
          </w:rPr>
          <w:fldChar w:fldCharType="separate"/>
        </w:r>
        <w:r>
          <w:rPr>
            <w:noProof/>
            <w:webHidden/>
          </w:rPr>
          <w:t>54</w:t>
        </w:r>
        <w:r>
          <w:rPr>
            <w:noProof/>
            <w:webHidden/>
          </w:rPr>
          <w:fldChar w:fldCharType="end"/>
        </w:r>
      </w:hyperlink>
    </w:p>
    <w:p w14:paraId="392F1A24" w14:textId="76A62723"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98" w:history="1">
        <w:r w:rsidRPr="000725FB">
          <w:rPr>
            <w:rStyle w:val="Hipervnculo"/>
            <w:noProof/>
          </w:rPr>
          <w:t>Imagen 67: Planes Operativos Anuales UO - Servicio de Control/Agregar Personal</w:t>
        </w:r>
        <w:r>
          <w:rPr>
            <w:noProof/>
            <w:webHidden/>
          </w:rPr>
          <w:tab/>
        </w:r>
        <w:r>
          <w:rPr>
            <w:noProof/>
            <w:webHidden/>
          </w:rPr>
          <w:fldChar w:fldCharType="begin"/>
        </w:r>
        <w:r>
          <w:rPr>
            <w:noProof/>
            <w:webHidden/>
          </w:rPr>
          <w:instrText xml:space="preserve"> PAGEREF _Toc167295398 \h </w:instrText>
        </w:r>
        <w:r>
          <w:rPr>
            <w:noProof/>
            <w:webHidden/>
          </w:rPr>
        </w:r>
        <w:r>
          <w:rPr>
            <w:noProof/>
            <w:webHidden/>
          </w:rPr>
          <w:fldChar w:fldCharType="separate"/>
        </w:r>
        <w:r>
          <w:rPr>
            <w:noProof/>
            <w:webHidden/>
          </w:rPr>
          <w:t>54</w:t>
        </w:r>
        <w:r>
          <w:rPr>
            <w:noProof/>
            <w:webHidden/>
          </w:rPr>
          <w:fldChar w:fldCharType="end"/>
        </w:r>
      </w:hyperlink>
    </w:p>
    <w:p w14:paraId="5F0A9B30" w14:textId="57A900ED"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399" w:history="1">
        <w:r w:rsidRPr="000725FB">
          <w:rPr>
            <w:rStyle w:val="Hipervnculo"/>
            <w:noProof/>
          </w:rPr>
          <w:t>Imagen 68: Planes Operativos Anuales UO - Servicio de Control/Selección Personal</w:t>
        </w:r>
        <w:r>
          <w:rPr>
            <w:noProof/>
            <w:webHidden/>
          </w:rPr>
          <w:tab/>
        </w:r>
        <w:r>
          <w:rPr>
            <w:noProof/>
            <w:webHidden/>
          </w:rPr>
          <w:fldChar w:fldCharType="begin"/>
        </w:r>
        <w:r>
          <w:rPr>
            <w:noProof/>
            <w:webHidden/>
          </w:rPr>
          <w:instrText xml:space="preserve"> PAGEREF _Toc167295399 \h </w:instrText>
        </w:r>
        <w:r>
          <w:rPr>
            <w:noProof/>
            <w:webHidden/>
          </w:rPr>
        </w:r>
        <w:r>
          <w:rPr>
            <w:noProof/>
            <w:webHidden/>
          </w:rPr>
          <w:fldChar w:fldCharType="separate"/>
        </w:r>
        <w:r>
          <w:rPr>
            <w:noProof/>
            <w:webHidden/>
          </w:rPr>
          <w:t>55</w:t>
        </w:r>
        <w:r>
          <w:rPr>
            <w:noProof/>
            <w:webHidden/>
          </w:rPr>
          <w:fldChar w:fldCharType="end"/>
        </w:r>
      </w:hyperlink>
    </w:p>
    <w:p w14:paraId="34F05E8C" w14:textId="30AFD8EC"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00" w:history="1">
        <w:r w:rsidRPr="000725FB">
          <w:rPr>
            <w:rStyle w:val="Hipervnculo"/>
            <w:noProof/>
          </w:rPr>
          <w:t>Imagen 69: Planes Operativos Anuales UO - Servicio de Control/Tabla Agregar Personal</w:t>
        </w:r>
        <w:r>
          <w:rPr>
            <w:noProof/>
            <w:webHidden/>
          </w:rPr>
          <w:tab/>
        </w:r>
        <w:r>
          <w:rPr>
            <w:noProof/>
            <w:webHidden/>
          </w:rPr>
          <w:fldChar w:fldCharType="begin"/>
        </w:r>
        <w:r>
          <w:rPr>
            <w:noProof/>
            <w:webHidden/>
          </w:rPr>
          <w:instrText xml:space="preserve"> PAGEREF _Toc167295400 \h </w:instrText>
        </w:r>
        <w:r>
          <w:rPr>
            <w:noProof/>
            <w:webHidden/>
          </w:rPr>
        </w:r>
        <w:r>
          <w:rPr>
            <w:noProof/>
            <w:webHidden/>
          </w:rPr>
          <w:fldChar w:fldCharType="separate"/>
        </w:r>
        <w:r>
          <w:rPr>
            <w:noProof/>
            <w:webHidden/>
          </w:rPr>
          <w:t>55</w:t>
        </w:r>
        <w:r>
          <w:rPr>
            <w:noProof/>
            <w:webHidden/>
          </w:rPr>
          <w:fldChar w:fldCharType="end"/>
        </w:r>
      </w:hyperlink>
    </w:p>
    <w:p w14:paraId="04680019" w14:textId="040C73FB"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01" w:history="1">
        <w:r w:rsidRPr="000725FB">
          <w:rPr>
            <w:rStyle w:val="Hipervnculo"/>
            <w:noProof/>
          </w:rPr>
          <w:t>Imagen 70: Planes Operativos Anuales UO - Servicio de Control/Editar Personal</w:t>
        </w:r>
        <w:r>
          <w:rPr>
            <w:noProof/>
            <w:webHidden/>
          </w:rPr>
          <w:tab/>
        </w:r>
        <w:r>
          <w:rPr>
            <w:noProof/>
            <w:webHidden/>
          </w:rPr>
          <w:fldChar w:fldCharType="begin"/>
        </w:r>
        <w:r>
          <w:rPr>
            <w:noProof/>
            <w:webHidden/>
          </w:rPr>
          <w:instrText xml:space="preserve"> PAGEREF _Toc167295401 \h </w:instrText>
        </w:r>
        <w:r>
          <w:rPr>
            <w:noProof/>
            <w:webHidden/>
          </w:rPr>
        </w:r>
        <w:r>
          <w:rPr>
            <w:noProof/>
            <w:webHidden/>
          </w:rPr>
          <w:fldChar w:fldCharType="separate"/>
        </w:r>
        <w:r>
          <w:rPr>
            <w:noProof/>
            <w:webHidden/>
          </w:rPr>
          <w:t>55</w:t>
        </w:r>
        <w:r>
          <w:rPr>
            <w:noProof/>
            <w:webHidden/>
          </w:rPr>
          <w:fldChar w:fldCharType="end"/>
        </w:r>
      </w:hyperlink>
    </w:p>
    <w:p w14:paraId="24D86D64" w14:textId="02DD31BC"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02" w:history="1">
        <w:r w:rsidRPr="000725FB">
          <w:rPr>
            <w:rStyle w:val="Hipervnculo"/>
            <w:noProof/>
          </w:rPr>
          <w:t>Imagen 71: Planes Operativos Anuales UO - Servicio de Control/Opciones Editar Eliminar</w:t>
        </w:r>
        <w:r>
          <w:rPr>
            <w:noProof/>
            <w:webHidden/>
          </w:rPr>
          <w:tab/>
        </w:r>
        <w:r>
          <w:rPr>
            <w:noProof/>
            <w:webHidden/>
          </w:rPr>
          <w:fldChar w:fldCharType="begin"/>
        </w:r>
        <w:r>
          <w:rPr>
            <w:noProof/>
            <w:webHidden/>
          </w:rPr>
          <w:instrText xml:space="preserve"> PAGEREF _Toc167295402 \h </w:instrText>
        </w:r>
        <w:r>
          <w:rPr>
            <w:noProof/>
            <w:webHidden/>
          </w:rPr>
        </w:r>
        <w:r>
          <w:rPr>
            <w:noProof/>
            <w:webHidden/>
          </w:rPr>
          <w:fldChar w:fldCharType="separate"/>
        </w:r>
        <w:r>
          <w:rPr>
            <w:noProof/>
            <w:webHidden/>
          </w:rPr>
          <w:t>56</w:t>
        </w:r>
        <w:r>
          <w:rPr>
            <w:noProof/>
            <w:webHidden/>
          </w:rPr>
          <w:fldChar w:fldCharType="end"/>
        </w:r>
      </w:hyperlink>
    </w:p>
    <w:p w14:paraId="1DE9528C" w14:textId="294C5CC3"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03" w:history="1">
        <w:r w:rsidRPr="000725FB">
          <w:rPr>
            <w:rStyle w:val="Hipervnculo"/>
            <w:noProof/>
          </w:rPr>
          <w:t>Imagen 72: Planes Operativos Anuales UO - Servicio de Control/Editar Metas Acumuladas información</w:t>
        </w:r>
        <w:r>
          <w:rPr>
            <w:noProof/>
            <w:webHidden/>
          </w:rPr>
          <w:tab/>
        </w:r>
        <w:r>
          <w:rPr>
            <w:noProof/>
            <w:webHidden/>
          </w:rPr>
          <w:fldChar w:fldCharType="begin"/>
        </w:r>
        <w:r>
          <w:rPr>
            <w:noProof/>
            <w:webHidden/>
          </w:rPr>
          <w:instrText xml:space="preserve"> PAGEREF _Toc167295403 \h </w:instrText>
        </w:r>
        <w:r>
          <w:rPr>
            <w:noProof/>
            <w:webHidden/>
          </w:rPr>
        </w:r>
        <w:r>
          <w:rPr>
            <w:noProof/>
            <w:webHidden/>
          </w:rPr>
          <w:fldChar w:fldCharType="separate"/>
        </w:r>
        <w:r>
          <w:rPr>
            <w:noProof/>
            <w:webHidden/>
          </w:rPr>
          <w:t>56</w:t>
        </w:r>
        <w:r>
          <w:rPr>
            <w:noProof/>
            <w:webHidden/>
          </w:rPr>
          <w:fldChar w:fldCharType="end"/>
        </w:r>
      </w:hyperlink>
    </w:p>
    <w:p w14:paraId="1B1087B3" w14:textId="49300D7A"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04" w:history="1">
        <w:r w:rsidRPr="000725FB">
          <w:rPr>
            <w:rStyle w:val="Hipervnculo"/>
            <w:noProof/>
          </w:rPr>
          <w:t>Imagen 73: Planes Operativos Anuales UO - Servicio de Control/Editar Metas Acumuladas</w:t>
        </w:r>
        <w:r>
          <w:rPr>
            <w:noProof/>
            <w:webHidden/>
          </w:rPr>
          <w:tab/>
        </w:r>
        <w:r>
          <w:rPr>
            <w:noProof/>
            <w:webHidden/>
          </w:rPr>
          <w:fldChar w:fldCharType="begin"/>
        </w:r>
        <w:r>
          <w:rPr>
            <w:noProof/>
            <w:webHidden/>
          </w:rPr>
          <w:instrText xml:space="preserve"> PAGEREF _Toc167295404 \h </w:instrText>
        </w:r>
        <w:r>
          <w:rPr>
            <w:noProof/>
            <w:webHidden/>
          </w:rPr>
        </w:r>
        <w:r>
          <w:rPr>
            <w:noProof/>
            <w:webHidden/>
          </w:rPr>
          <w:fldChar w:fldCharType="separate"/>
        </w:r>
        <w:r>
          <w:rPr>
            <w:noProof/>
            <w:webHidden/>
          </w:rPr>
          <w:t>57</w:t>
        </w:r>
        <w:r>
          <w:rPr>
            <w:noProof/>
            <w:webHidden/>
          </w:rPr>
          <w:fldChar w:fldCharType="end"/>
        </w:r>
      </w:hyperlink>
    </w:p>
    <w:p w14:paraId="64329266" w14:textId="29DCA101"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05" w:history="1">
        <w:r w:rsidRPr="000725FB">
          <w:rPr>
            <w:rStyle w:val="Hipervnculo"/>
            <w:noProof/>
          </w:rPr>
          <w:t>Imagen 74: Planes Operativos Anuales UO - Servicio de Control/Editar Metas Acumuladas - Prorratear</w:t>
        </w:r>
        <w:r>
          <w:rPr>
            <w:noProof/>
            <w:webHidden/>
          </w:rPr>
          <w:tab/>
        </w:r>
        <w:r>
          <w:rPr>
            <w:noProof/>
            <w:webHidden/>
          </w:rPr>
          <w:fldChar w:fldCharType="begin"/>
        </w:r>
        <w:r>
          <w:rPr>
            <w:noProof/>
            <w:webHidden/>
          </w:rPr>
          <w:instrText xml:space="preserve"> PAGEREF _Toc167295405 \h </w:instrText>
        </w:r>
        <w:r>
          <w:rPr>
            <w:noProof/>
            <w:webHidden/>
          </w:rPr>
        </w:r>
        <w:r>
          <w:rPr>
            <w:noProof/>
            <w:webHidden/>
          </w:rPr>
          <w:fldChar w:fldCharType="separate"/>
        </w:r>
        <w:r>
          <w:rPr>
            <w:noProof/>
            <w:webHidden/>
          </w:rPr>
          <w:t>57</w:t>
        </w:r>
        <w:r>
          <w:rPr>
            <w:noProof/>
            <w:webHidden/>
          </w:rPr>
          <w:fldChar w:fldCharType="end"/>
        </w:r>
      </w:hyperlink>
    </w:p>
    <w:p w14:paraId="032751FD" w14:textId="47B6DB98"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06" w:history="1">
        <w:r w:rsidRPr="000725FB">
          <w:rPr>
            <w:rStyle w:val="Hipervnculo"/>
            <w:noProof/>
          </w:rPr>
          <w:t>Imagen 75: Planes Operativos Anuales UO - Servicio de Control/Editar Metas Acumuladas - Agregar Prorrateo</w:t>
        </w:r>
        <w:r>
          <w:rPr>
            <w:noProof/>
            <w:webHidden/>
          </w:rPr>
          <w:tab/>
        </w:r>
        <w:r>
          <w:rPr>
            <w:noProof/>
            <w:webHidden/>
          </w:rPr>
          <w:fldChar w:fldCharType="begin"/>
        </w:r>
        <w:r>
          <w:rPr>
            <w:noProof/>
            <w:webHidden/>
          </w:rPr>
          <w:instrText xml:space="preserve"> PAGEREF _Toc167295406 \h </w:instrText>
        </w:r>
        <w:r>
          <w:rPr>
            <w:noProof/>
            <w:webHidden/>
          </w:rPr>
        </w:r>
        <w:r>
          <w:rPr>
            <w:noProof/>
            <w:webHidden/>
          </w:rPr>
          <w:fldChar w:fldCharType="separate"/>
        </w:r>
        <w:r>
          <w:rPr>
            <w:noProof/>
            <w:webHidden/>
          </w:rPr>
          <w:t>57</w:t>
        </w:r>
        <w:r>
          <w:rPr>
            <w:noProof/>
            <w:webHidden/>
          </w:rPr>
          <w:fldChar w:fldCharType="end"/>
        </w:r>
      </w:hyperlink>
    </w:p>
    <w:p w14:paraId="1680FEDA" w14:textId="1CA4E1D1"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07" w:history="1">
        <w:r w:rsidRPr="000725FB">
          <w:rPr>
            <w:rStyle w:val="Hipervnculo"/>
            <w:noProof/>
          </w:rPr>
          <w:t>Imagen 76: Planes Operativos Anuales UO - Servicio de Control/Editar Metas Acumuladas - Agregar Prorrateo/Opciones Eliminar y Editar</w:t>
        </w:r>
        <w:r>
          <w:rPr>
            <w:noProof/>
            <w:webHidden/>
          </w:rPr>
          <w:tab/>
        </w:r>
        <w:r>
          <w:rPr>
            <w:noProof/>
            <w:webHidden/>
          </w:rPr>
          <w:fldChar w:fldCharType="begin"/>
        </w:r>
        <w:r>
          <w:rPr>
            <w:noProof/>
            <w:webHidden/>
          </w:rPr>
          <w:instrText xml:space="preserve"> PAGEREF _Toc167295407 \h </w:instrText>
        </w:r>
        <w:r>
          <w:rPr>
            <w:noProof/>
            <w:webHidden/>
          </w:rPr>
        </w:r>
        <w:r>
          <w:rPr>
            <w:noProof/>
            <w:webHidden/>
          </w:rPr>
          <w:fldChar w:fldCharType="separate"/>
        </w:r>
        <w:r>
          <w:rPr>
            <w:noProof/>
            <w:webHidden/>
          </w:rPr>
          <w:t>58</w:t>
        </w:r>
        <w:r>
          <w:rPr>
            <w:noProof/>
            <w:webHidden/>
          </w:rPr>
          <w:fldChar w:fldCharType="end"/>
        </w:r>
      </w:hyperlink>
    </w:p>
    <w:p w14:paraId="6DBD9D8E" w14:textId="6A09429F"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08" w:history="1">
        <w:r w:rsidRPr="000725FB">
          <w:rPr>
            <w:rStyle w:val="Hipervnculo"/>
            <w:noProof/>
          </w:rPr>
          <w:t>Imagen 77: Planes Operativos Anuales UO - Servicio de Control/Editar Metas Acumuladas - Editar Prorrateo</w:t>
        </w:r>
        <w:r>
          <w:rPr>
            <w:noProof/>
            <w:webHidden/>
          </w:rPr>
          <w:tab/>
        </w:r>
        <w:r>
          <w:rPr>
            <w:noProof/>
            <w:webHidden/>
          </w:rPr>
          <w:fldChar w:fldCharType="begin"/>
        </w:r>
        <w:r>
          <w:rPr>
            <w:noProof/>
            <w:webHidden/>
          </w:rPr>
          <w:instrText xml:space="preserve"> PAGEREF _Toc167295408 \h </w:instrText>
        </w:r>
        <w:r>
          <w:rPr>
            <w:noProof/>
            <w:webHidden/>
          </w:rPr>
        </w:r>
        <w:r>
          <w:rPr>
            <w:noProof/>
            <w:webHidden/>
          </w:rPr>
          <w:fldChar w:fldCharType="separate"/>
        </w:r>
        <w:r>
          <w:rPr>
            <w:noProof/>
            <w:webHidden/>
          </w:rPr>
          <w:t>58</w:t>
        </w:r>
        <w:r>
          <w:rPr>
            <w:noProof/>
            <w:webHidden/>
          </w:rPr>
          <w:fldChar w:fldCharType="end"/>
        </w:r>
      </w:hyperlink>
    </w:p>
    <w:p w14:paraId="1E522F73" w14:textId="4C94EDB6"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09" w:history="1">
        <w:r w:rsidRPr="000725FB">
          <w:rPr>
            <w:rStyle w:val="Hipervnculo"/>
            <w:noProof/>
          </w:rPr>
          <w:t>Imagen 78: Planes Operativos Anuales UO - Servicio de Control/Editar Metas Acumuladas - Editar Prorrateo/Eliminar</w:t>
        </w:r>
        <w:r>
          <w:rPr>
            <w:noProof/>
            <w:webHidden/>
          </w:rPr>
          <w:tab/>
        </w:r>
        <w:r>
          <w:rPr>
            <w:noProof/>
            <w:webHidden/>
          </w:rPr>
          <w:fldChar w:fldCharType="begin"/>
        </w:r>
        <w:r>
          <w:rPr>
            <w:noProof/>
            <w:webHidden/>
          </w:rPr>
          <w:instrText xml:space="preserve"> PAGEREF _Toc167295409 \h </w:instrText>
        </w:r>
        <w:r>
          <w:rPr>
            <w:noProof/>
            <w:webHidden/>
          </w:rPr>
        </w:r>
        <w:r>
          <w:rPr>
            <w:noProof/>
            <w:webHidden/>
          </w:rPr>
          <w:fldChar w:fldCharType="separate"/>
        </w:r>
        <w:r>
          <w:rPr>
            <w:noProof/>
            <w:webHidden/>
          </w:rPr>
          <w:t>58</w:t>
        </w:r>
        <w:r>
          <w:rPr>
            <w:noProof/>
            <w:webHidden/>
          </w:rPr>
          <w:fldChar w:fldCharType="end"/>
        </w:r>
      </w:hyperlink>
    </w:p>
    <w:p w14:paraId="51F300C1" w14:textId="538F2466"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10" w:history="1">
        <w:r w:rsidRPr="000725FB">
          <w:rPr>
            <w:rStyle w:val="Hipervnculo"/>
            <w:noProof/>
          </w:rPr>
          <w:t>Imagen 79: Planes Operativos Anuales UO - Servicio de Control/Editar Gestión de Riesgos Información</w:t>
        </w:r>
        <w:r>
          <w:rPr>
            <w:noProof/>
            <w:webHidden/>
          </w:rPr>
          <w:tab/>
        </w:r>
        <w:r>
          <w:rPr>
            <w:noProof/>
            <w:webHidden/>
          </w:rPr>
          <w:fldChar w:fldCharType="begin"/>
        </w:r>
        <w:r>
          <w:rPr>
            <w:noProof/>
            <w:webHidden/>
          </w:rPr>
          <w:instrText xml:space="preserve"> PAGEREF _Toc167295410 \h </w:instrText>
        </w:r>
        <w:r>
          <w:rPr>
            <w:noProof/>
            <w:webHidden/>
          </w:rPr>
        </w:r>
        <w:r>
          <w:rPr>
            <w:noProof/>
            <w:webHidden/>
          </w:rPr>
          <w:fldChar w:fldCharType="separate"/>
        </w:r>
        <w:r>
          <w:rPr>
            <w:noProof/>
            <w:webHidden/>
          </w:rPr>
          <w:t>59</w:t>
        </w:r>
        <w:r>
          <w:rPr>
            <w:noProof/>
            <w:webHidden/>
          </w:rPr>
          <w:fldChar w:fldCharType="end"/>
        </w:r>
      </w:hyperlink>
    </w:p>
    <w:p w14:paraId="7270CBDE" w14:textId="1F295418"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11" w:history="1">
        <w:r w:rsidRPr="000725FB">
          <w:rPr>
            <w:rStyle w:val="Hipervnculo"/>
            <w:noProof/>
          </w:rPr>
          <w:t>Imagen 80: Planes Operativos Anuales UO - Servicio de Control/Editar Gestión de Riesgos</w:t>
        </w:r>
        <w:r>
          <w:rPr>
            <w:noProof/>
            <w:webHidden/>
          </w:rPr>
          <w:tab/>
        </w:r>
        <w:r>
          <w:rPr>
            <w:noProof/>
            <w:webHidden/>
          </w:rPr>
          <w:fldChar w:fldCharType="begin"/>
        </w:r>
        <w:r>
          <w:rPr>
            <w:noProof/>
            <w:webHidden/>
          </w:rPr>
          <w:instrText xml:space="preserve"> PAGEREF _Toc167295411 \h </w:instrText>
        </w:r>
        <w:r>
          <w:rPr>
            <w:noProof/>
            <w:webHidden/>
          </w:rPr>
        </w:r>
        <w:r>
          <w:rPr>
            <w:noProof/>
            <w:webHidden/>
          </w:rPr>
          <w:fldChar w:fldCharType="separate"/>
        </w:r>
        <w:r>
          <w:rPr>
            <w:noProof/>
            <w:webHidden/>
          </w:rPr>
          <w:t>59</w:t>
        </w:r>
        <w:r>
          <w:rPr>
            <w:noProof/>
            <w:webHidden/>
          </w:rPr>
          <w:fldChar w:fldCharType="end"/>
        </w:r>
      </w:hyperlink>
    </w:p>
    <w:p w14:paraId="6C4A0918" w14:textId="1A575212"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12" w:history="1">
        <w:r w:rsidRPr="000725FB">
          <w:rPr>
            <w:rStyle w:val="Hipervnculo"/>
            <w:noProof/>
          </w:rPr>
          <w:t>Imagen 81: Planes Operativos Anuales UO - Servicio de Control/Gestión de servicios Nuevo</w:t>
        </w:r>
        <w:r>
          <w:rPr>
            <w:noProof/>
            <w:webHidden/>
          </w:rPr>
          <w:tab/>
        </w:r>
        <w:r>
          <w:rPr>
            <w:noProof/>
            <w:webHidden/>
          </w:rPr>
          <w:fldChar w:fldCharType="begin"/>
        </w:r>
        <w:r>
          <w:rPr>
            <w:noProof/>
            <w:webHidden/>
          </w:rPr>
          <w:instrText xml:space="preserve"> PAGEREF _Toc167295412 \h </w:instrText>
        </w:r>
        <w:r>
          <w:rPr>
            <w:noProof/>
            <w:webHidden/>
          </w:rPr>
        </w:r>
        <w:r>
          <w:rPr>
            <w:noProof/>
            <w:webHidden/>
          </w:rPr>
          <w:fldChar w:fldCharType="separate"/>
        </w:r>
        <w:r>
          <w:rPr>
            <w:noProof/>
            <w:webHidden/>
          </w:rPr>
          <w:t>59</w:t>
        </w:r>
        <w:r>
          <w:rPr>
            <w:noProof/>
            <w:webHidden/>
          </w:rPr>
          <w:fldChar w:fldCharType="end"/>
        </w:r>
      </w:hyperlink>
    </w:p>
    <w:p w14:paraId="6F4BCAE3" w14:textId="77663227"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13" w:history="1">
        <w:r w:rsidRPr="000725FB">
          <w:rPr>
            <w:rStyle w:val="Hipervnculo"/>
            <w:noProof/>
          </w:rPr>
          <w:t>Imagen 82: Planes Operativos Anuales UO - Servicio de Control/Gestión de servicios Guardar</w:t>
        </w:r>
        <w:r>
          <w:rPr>
            <w:noProof/>
            <w:webHidden/>
          </w:rPr>
          <w:tab/>
        </w:r>
        <w:r>
          <w:rPr>
            <w:noProof/>
            <w:webHidden/>
          </w:rPr>
          <w:fldChar w:fldCharType="begin"/>
        </w:r>
        <w:r>
          <w:rPr>
            <w:noProof/>
            <w:webHidden/>
          </w:rPr>
          <w:instrText xml:space="preserve"> PAGEREF _Toc167295413 \h </w:instrText>
        </w:r>
        <w:r>
          <w:rPr>
            <w:noProof/>
            <w:webHidden/>
          </w:rPr>
        </w:r>
        <w:r>
          <w:rPr>
            <w:noProof/>
            <w:webHidden/>
          </w:rPr>
          <w:fldChar w:fldCharType="separate"/>
        </w:r>
        <w:r>
          <w:rPr>
            <w:noProof/>
            <w:webHidden/>
          </w:rPr>
          <w:t>60</w:t>
        </w:r>
        <w:r>
          <w:rPr>
            <w:noProof/>
            <w:webHidden/>
          </w:rPr>
          <w:fldChar w:fldCharType="end"/>
        </w:r>
      </w:hyperlink>
    </w:p>
    <w:p w14:paraId="49B35954" w14:textId="3E2737D2"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14" w:history="1">
        <w:r w:rsidRPr="000725FB">
          <w:rPr>
            <w:rStyle w:val="Hipervnculo"/>
            <w:noProof/>
          </w:rPr>
          <w:t>Imagen 83: Planes Operativos Anuales UO - Servicio de Control/Gestión de servicios Editar</w:t>
        </w:r>
        <w:r>
          <w:rPr>
            <w:noProof/>
            <w:webHidden/>
          </w:rPr>
          <w:tab/>
        </w:r>
        <w:r>
          <w:rPr>
            <w:noProof/>
            <w:webHidden/>
          </w:rPr>
          <w:fldChar w:fldCharType="begin"/>
        </w:r>
        <w:r>
          <w:rPr>
            <w:noProof/>
            <w:webHidden/>
          </w:rPr>
          <w:instrText xml:space="preserve"> PAGEREF _Toc167295414 \h </w:instrText>
        </w:r>
        <w:r>
          <w:rPr>
            <w:noProof/>
            <w:webHidden/>
          </w:rPr>
        </w:r>
        <w:r>
          <w:rPr>
            <w:noProof/>
            <w:webHidden/>
          </w:rPr>
          <w:fldChar w:fldCharType="separate"/>
        </w:r>
        <w:r>
          <w:rPr>
            <w:noProof/>
            <w:webHidden/>
          </w:rPr>
          <w:t>60</w:t>
        </w:r>
        <w:r>
          <w:rPr>
            <w:noProof/>
            <w:webHidden/>
          </w:rPr>
          <w:fldChar w:fldCharType="end"/>
        </w:r>
      </w:hyperlink>
    </w:p>
    <w:p w14:paraId="0076D6E4" w14:textId="36876690"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15" w:history="1">
        <w:r w:rsidRPr="000725FB">
          <w:rPr>
            <w:rStyle w:val="Hipervnculo"/>
            <w:noProof/>
          </w:rPr>
          <w:t>Imagen 84: Planes Operativos Anuales UO - Servicio de Control/Riesgo Manual - Nuevo</w:t>
        </w:r>
        <w:r>
          <w:rPr>
            <w:noProof/>
            <w:webHidden/>
          </w:rPr>
          <w:tab/>
        </w:r>
        <w:r>
          <w:rPr>
            <w:noProof/>
            <w:webHidden/>
          </w:rPr>
          <w:fldChar w:fldCharType="begin"/>
        </w:r>
        <w:r>
          <w:rPr>
            <w:noProof/>
            <w:webHidden/>
          </w:rPr>
          <w:instrText xml:space="preserve"> PAGEREF _Toc167295415 \h </w:instrText>
        </w:r>
        <w:r>
          <w:rPr>
            <w:noProof/>
            <w:webHidden/>
          </w:rPr>
        </w:r>
        <w:r>
          <w:rPr>
            <w:noProof/>
            <w:webHidden/>
          </w:rPr>
          <w:fldChar w:fldCharType="separate"/>
        </w:r>
        <w:r>
          <w:rPr>
            <w:noProof/>
            <w:webHidden/>
          </w:rPr>
          <w:t>60</w:t>
        </w:r>
        <w:r>
          <w:rPr>
            <w:noProof/>
            <w:webHidden/>
          </w:rPr>
          <w:fldChar w:fldCharType="end"/>
        </w:r>
      </w:hyperlink>
    </w:p>
    <w:p w14:paraId="6A1EA777" w14:textId="28BABC0C"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16" w:history="1">
        <w:r w:rsidRPr="000725FB">
          <w:rPr>
            <w:rStyle w:val="Hipervnculo"/>
            <w:noProof/>
          </w:rPr>
          <w:t>Imagen 85: Planes Operativos Anuales UO - Servicio de Control/Riesgo Manual - Guardar</w:t>
        </w:r>
        <w:r>
          <w:rPr>
            <w:noProof/>
            <w:webHidden/>
          </w:rPr>
          <w:tab/>
        </w:r>
        <w:r>
          <w:rPr>
            <w:noProof/>
            <w:webHidden/>
          </w:rPr>
          <w:fldChar w:fldCharType="begin"/>
        </w:r>
        <w:r>
          <w:rPr>
            <w:noProof/>
            <w:webHidden/>
          </w:rPr>
          <w:instrText xml:space="preserve"> PAGEREF _Toc167295416 \h </w:instrText>
        </w:r>
        <w:r>
          <w:rPr>
            <w:noProof/>
            <w:webHidden/>
          </w:rPr>
        </w:r>
        <w:r>
          <w:rPr>
            <w:noProof/>
            <w:webHidden/>
          </w:rPr>
          <w:fldChar w:fldCharType="separate"/>
        </w:r>
        <w:r>
          <w:rPr>
            <w:noProof/>
            <w:webHidden/>
          </w:rPr>
          <w:t>60</w:t>
        </w:r>
        <w:r>
          <w:rPr>
            <w:noProof/>
            <w:webHidden/>
          </w:rPr>
          <w:fldChar w:fldCharType="end"/>
        </w:r>
      </w:hyperlink>
    </w:p>
    <w:p w14:paraId="350B7ABE" w14:textId="780982A0"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17" w:history="1">
        <w:r w:rsidRPr="000725FB">
          <w:rPr>
            <w:rStyle w:val="Hipervnculo"/>
            <w:noProof/>
          </w:rPr>
          <w:t>Imagen 86: Planes Operativos Anuales UO - Servicio de Control/Riesgo Manual - Guardar</w:t>
        </w:r>
        <w:r>
          <w:rPr>
            <w:noProof/>
            <w:webHidden/>
          </w:rPr>
          <w:tab/>
        </w:r>
        <w:r>
          <w:rPr>
            <w:noProof/>
            <w:webHidden/>
          </w:rPr>
          <w:fldChar w:fldCharType="begin"/>
        </w:r>
        <w:r>
          <w:rPr>
            <w:noProof/>
            <w:webHidden/>
          </w:rPr>
          <w:instrText xml:space="preserve"> PAGEREF _Toc167295417 \h </w:instrText>
        </w:r>
        <w:r>
          <w:rPr>
            <w:noProof/>
            <w:webHidden/>
          </w:rPr>
        </w:r>
        <w:r>
          <w:rPr>
            <w:noProof/>
            <w:webHidden/>
          </w:rPr>
          <w:fldChar w:fldCharType="separate"/>
        </w:r>
        <w:r>
          <w:rPr>
            <w:noProof/>
            <w:webHidden/>
          </w:rPr>
          <w:t>61</w:t>
        </w:r>
        <w:r>
          <w:rPr>
            <w:noProof/>
            <w:webHidden/>
          </w:rPr>
          <w:fldChar w:fldCharType="end"/>
        </w:r>
      </w:hyperlink>
    </w:p>
    <w:p w14:paraId="1470894B" w14:textId="5AB3113A"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18" w:history="1">
        <w:r w:rsidRPr="000725FB">
          <w:rPr>
            <w:rStyle w:val="Hipervnculo"/>
            <w:noProof/>
          </w:rPr>
          <w:t>Imagen 87: Planes Operativos Anuales UO - Servicio de Control/ Editar SAGU Información</w:t>
        </w:r>
        <w:r>
          <w:rPr>
            <w:noProof/>
            <w:webHidden/>
          </w:rPr>
          <w:tab/>
        </w:r>
        <w:r>
          <w:rPr>
            <w:noProof/>
            <w:webHidden/>
          </w:rPr>
          <w:fldChar w:fldCharType="begin"/>
        </w:r>
        <w:r>
          <w:rPr>
            <w:noProof/>
            <w:webHidden/>
          </w:rPr>
          <w:instrText xml:space="preserve"> PAGEREF _Toc167295418 \h </w:instrText>
        </w:r>
        <w:r>
          <w:rPr>
            <w:noProof/>
            <w:webHidden/>
          </w:rPr>
        </w:r>
        <w:r>
          <w:rPr>
            <w:noProof/>
            <w:webHidden/>
          </w:rPr>
          <w:fldChar w:fldCharType="separate"/>
        </w:r>
        <w:r>
          <w:rPr>
            <w:noProof/>
            <w:webHidden/>
          </w:rPr>
          <w:t>61</w:t>
        </w:r>
        <w:r>
          <w:rPr>
            <w:noProof/>
            <w:webHidden/>
          </w:rPr>
          <w:fldChar w:fldCharType="end"/>
        </w:r>
      </w:hyperlink>
    </w:p>
    <w:p w14:paraId="3C4FB38D" w14:textId="08F4409E"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19" w:history="1">
        <w:r w:rsidRPr="000725FB">
          <w:rPr>
            <w:rStyle w:val="Hipervnculo"/>
            <w:noProof/>
          </w:rPr>
          <w:t>Imagen 88: Planes Operativos Anuales UO - Servicio de Control/ Editar SAGU</w:t>
        </w:r>
        <w:r>
          <w:rPr>
            <w:noProof/>
            <w:webHidden/>
          </w:rPr>
          <w:tab/>
        </w:r>
        <w:r>
          <w:rPr>
            <w:noProof/>
            <w:webHidden/>
          </w:rPr>
          <w:fldChar w:fldCharType="begin"/>
        </w:r>
        <w:r>
          <w:rPr>
            <w:noProof/>
            <w:webHidden/>
          </w:rPr>
          <w:instrText xml:space="preserve"> PAGEREF _Toc167295419 \h </w:instrText>
        </w:r>
        <w:r>
          <w:rPr>
            <w:noProof/>
            <w:webHidden/>
          </w:rPr>
        </w:r>
        <w:r>
          <w:rPr>
            <w:noProof/>
            <w:webHidden/>
          </w:rPr>
          <w:fldChar w:fldCharType="separate"/>
        </w:r>
        <w:r>
          <w:rPr>
            <w:noProof/>
            <w:webHidden/>
          </w:rPr>
          <w:t>61</w:t>
        </w:r>
        <w:r>
          <w:rPr>
            <w:noProof/>
            <w:webHidden/>
          </w:rPr>
          <w:fldChar w:fldCharType="end"/>
        </w:r>
      </w:hyperlink>
    </w:p>
    <w:p w14:paraId="58A7EFA1" w14:textId="48283001"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20" w:history="1">
        <w:r w:rsidRPr="000725FB">
          <w:rPr>
            <w:rStyle w:val="Hipervnculo"/>
            <w:noProof/>
          </w:rPr>
          <w:t>Imagen 89: Planes Operativos Anuales UO - Servicio de Control/ Vincular Plan SAGU</w:t>
        </w:r>
        <w:r>
          <w:rPr>
            <w:noProof/>
            <w:webHidden/>
          </w:rPr>
          <w:tab/>
        </w:r>
        <w:r>
          <w:rPr>
            <w:noProof/>
            <w:webHidden/>
          </w:rPr>
          <w:fldChar w:fldCharType="begin"/>
        </w:r>
        <w:r>
          <w:rPr>
            <w:noProof/>
            <w:webHidden/>
          </w:rPr>
          <w:instrText xml:space="preserve"> PAGEREF _Toc167295420 \h </w:instrText>
        </w:r>
        <w:r>
          <w:rPr>
            <w:noProof/>
            <w:webHidden/>
          </w:rPr>
        </w:r>
        <w:r>
          <w:rPr>
            <w:noProof/>
            <w:webHidden/>
          </w:rPr>
          <w:fldChar w:fldCharType="separate"/>
        </w:r>
        <w:r>
          <w:rPr>
            <w:noProof/>
            <w:webHidden/>
          </w:rPr>
          <w:t>61</w:t>
        </w:r>
        <w:r>
          <w:rPr>
            <w:noProof/>
            <w:webHidden/>
          </w:rPr>
          <w:fldChar w:fldCharType="end"/>
        </w:r>
      </w:hyperlink>
    </w:p>
    <w:p w14:paraId="3DA0D14D" w14:textId="1ED3B49B"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21" w:history="1">
        <w:r w:rsidRPr="000725FB">
          <w:rPr>
            <w:rStyle w:val="Hipervnculo"/>
            <w:noProof/>
          </w:rPr>
          <w:t>Imagen 90: Planes Operativos Anuales UO - Servicio de Control/ Editar SAGU - Buscar Plan</w:t>
        </w:r>
        <w:r>
          <w:rPr>
            <w:noProof/>
            <w:webHidden/>
          </w:rPr>
          <w:tab/>
        </w:r>
        <w:r>
          <w:rPr>
            <w:noProof/>
            <w:webHidden/>
          </w:rPr>
          <w:fldChar w:fldCharType="begin"/>
        </w:r>
        <w:r>
          <w:rPr>
            <w:noProof/>
            <w:webHidden/>
          </w:rPr>
          <w:instrText xml:space="preserve"> PAGEREF _Toc167295421 \h </w:instrText>
        </w:r>
        <w:r>
          <w:rPr>
            <w:noProof/>
            <w:webHidden/>
          </w:rPr>
        </w:r>
        <w:r>
          <w:rPr>
            <w:noProof/>
            <w:webHidden/>
          </w:rPr>
          <w:fldChar w:fldCharType="separate"/>
        </w:r>
        <w:r>
          <w:rPr>
            <w:noProof/>
            <w:webHidden/>
          </w:rPr>
          <w:t>62</w:t>
        </w:r>
        <w:r>
          <w:rPr>
            <w:noProof/>
            <w:webHidden/>
          </w:rPr>
          <w:fldChar w:fldCharType="end"/>
        </w:r>
      </w:hyperlink>
    </w:p>
    <w:p w14:paraId="5D8A3A55" w14:textId="342A5D3A"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22" w:history="1">
        <w:r w:rsidRPr="000725FB">
          <w:rPr>
            <w:rStyle w:val="Hipervnculo"/>
            <w:noProof/>
          </w:rPr>
          <w:t>Imagen 91: Planes Operativos Anuales UO - Servicio de Control/ Editar SAGU - Agregar Plan</w:t>
        </w:r>
        <w:r>
          <w:rPr>
            <w:noProof/>
            <w:webHidden/>
          </w:rPr>
          <w:tab/>
        </w:r>
        <w:r>
          <w:rPr>
            <w:noProof/>
            <w:webHidden/>
          </w:rPr>
          <w:fldChar w:fldCharType="begin"/>
        </w:r>
        <w:r>
          <w:rPr>
            <w:noProof/>
            <w:webHidden/>
          </w:rPr>
          <w:instrText xml:space="preserve"> PAGEREF _Toc167295422 \h </w:instrText>
        </w:r>
        <w:r>
          <w:rPr>
            <w:noProof/>
            <w:webHidden/>
          </w:rPr>
        </w:r>
        <w:r>
          <w:rPr>
            <w:noProof/>
            <w:webHidden/>
          </w:rPr>
          <w:fldChar w:fldCharType="separate"/>
        </w:r>
        <w:r>
          <w:rPr>
            <w:noProof/>
            <w:webHidden/>
          </w:rPr>
          <w:t>62</w:t>
        </w:r>
        <w:r>
          <w:rPr>
            <w:noProof/>
            <w:webHidden/>
          </w:rPr>
          <w:fldChar w:fldCharType="end"/>
        </w:r>
      </w:hyperlink>
    </w:p>
    <w:p w14:paraId="1AECB409" w14:textId="6BC88E6D"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23" w:history="1">
        <w:r w:rsidRPr="000725FB">
          <w:rPr>
            <w:rStyle w:val="Hipervnculo"/>
            <w:noProof/>
          </w:rPr>
          <w:t>Imagen 92: Planes Operativos Anuales UO - Servicio de Control/ Editar SAGU - Eliminar Plan</w:t>
        </w:r>
        <w:r>
          <w:rPr>
            <w:noProof/>
            <w:webHidden/>
          </w:rPr>
          <w:tab/>
        </w:r>
        <w:r>
          <w:rPr>
            <w:noProof/>
            <w:webHidden/>
          </w:rPr>
          <w:fldChar w:fldCharType="begin"/>
        </w:r>
        <w:r>
          <w:rPr>
            <w:noProof/>
            <w:webHidden/>
          </w:rPr>
          <w:instrText xml:space="preserve"> PAGEREF _Toc167295423 \h </w:instrText>
        </w:r>
        <w:r>
          <w:rPr>
            <w:noProof/>
            <w:webHidden/>
          </w:rPr>
        </w:r>
        <w:r>
          <w:rPr>
            <w:noProof/>
            <w:webHidden/>
          </w:rPr>
          <w:fldChar w:fldCharType="separate"/>
        </w:r>
        <w:r>
          <w:rPr>
            <w:noProof/>
            <w:webHidden/>
          </w:rPr>
          <w:t>62</w:t>
        </w:r>
        <w:r>
          <w:rPr>
            <w:noProof/>
            <w:webHidden/>
          </w:rPr>
          <w:fldChar w:fldCharType="end"/>
        </w:r>
      </w:hyperlink>
    </w:p>
    <w:p w14:paraId="05C378FE" w14:textId="675EC15C"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24" w:history="1">
        <w:r w:rsidRPr="000725FB">
          <w:rPr>
            <w:rStyle w:val="Hipervnculo"/>
            <w:noProof/>
          </w:rPr>
          <w:t>Imagen 93: Planes Operativos Anuales UO - Ver Detalles Servicio de Control</w:t>
        </w:r>
        <w:r>
          <w:rPr>
            <w:noProof/>
            <w:webHidden/>
          </w:rPr>
          <w:tab/>
        </w:r>
        <w:r>
          <w:rPr>
            <w:noProof/>
            <w:webHidden/>
          </w:rPr>
          <w:fldChar w:fldCharType="begin"/>
        </w:r>
        <w:r>
          <w:rPr>
            <w:noProof/>
            <w:webHidden/>
          </w:rPr>
          <w:instrText xml:space="preserve"> PAGEREF _Toc167295424 \h </w:instrText>
        </w:r>
        <w:r>
          <w:rPr>
            <w:noProof/>
            <w:webHidden/>
          </w:rPr>
        </w:r>
        <w:r>
          <w:rPr>
            <w:noProof/>
            <w:webHidden/>
          </w:rPr>
          <w:fldChar w:fldCharType="separate"/>
        </w:r>
        <w:r>
          <w:rPr>
            <w:noProof/>
            <w:webHidden/>
          </w:rPr>
          <w:t>63</w:t>
        </w:r>
        <w:r>
          <w:rPr>
            <w:noProof/>
            <w:webHidden/>
          </w:rPr>
          <w:fldChar w:fldCharType="end"/>
        </w:r>
      </w:hyperlink>
    </w:p>
    <w:p w14:paraId="370552D5" w14:textId="7D30981E"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25" w:history="1">
        <w:r w:rsidRPr="000725FB">
          <w:rPr>
            <w:rStyle w:val="Hipervnculo"/>
            <w:noProof/>
          </w:rPr>
          <w:t>Imagen 94: Ver Detalles Servicio de Control información</w:t>
        </w:r>
        <w:r>
          <w:rPr>
            <w:noProof/>
            <w:webHidden/>
          </w:rPr>
          <w:tab/>
        </w:r>
        <w:r>
          <w:rPr>
            <w:noProof/>
            <w:webHidden/>
          </w:rPr>
          <w:fldChar w:fldCharType="begin"/>
        </w:r>
        <w:r>
          <w:rPr>
            <w:noProof/>
            <w:webHidden/>
          </w:rPr>
          <w:instrText xml:space="preserve"> PAGEREF _Toc167295425 \h </w:instrText>
        </w:r>
        <w:r>
          <w:rPr>
            <w:noProof/>
            <w:webHidden/>
          </w:rPr>
        </w:r>
        <w:r>
          <w:rPr>
            <w:noProof/>
            <w:webHidden/>
          </w:rPr>
          <w:fldChar w:fldCharType="separate"/>
        </w:r>
        <w:r>
          <w:rPr>
            <w:noProof/>
            <w:webHidden/>
          </w:rPr>
          <w:t>63</w:t>
        </w:r>
        <w:r>
          <w:rPr>
            <w:noProof/>
            <w:webHidden/>
          </w:rPr>
          <w:fldChar w:fldCharType="end"/>
        </w:r>
      </w:hyperlink>
    </w:p>
    <w:p w14:paraId="624795CF" w14:textId="7113D171"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26" w:history="1">
        <w:r w:rsidRPr="000725FB">
          <w:rPr>
            <w:rStyle w:val="Hipervnculo"/>
            <w:noProof/>
          </w:rPr>
          <w:t>Imagen 95: Ver Detalles Servicio de Control/ Ver Datos Servicio</w:t>
        </w:r>
        <w:r>
          <w:rPr>
            <w:noProof/>
            <w:webHidden/>
          </w:rPr>
          <w:tab/>
        </w:r>
        <w:r>
          <w:rPr>
            <w:noProof/>
            <w:webHidden/>
          </w:rPr>
          <w:fldChar w:fldCharType="begin"/>
        </w:r>
        <w:r>
          <w:rPr>
            <w:noProof/>
            <w:webHidden/>
          </w:rPr>
          <w:instrText xml:space="preserve"> PAGEREF _Toc167295426 \h </w:instrText>
        </w:r>
        <w:r>
          <w:rPr>
            <w:noProof/>
            <w:webHidden/>
          </w:rPr>
        </w:r>
        <w:r>
          <w:rPr>
            <w:noProof/>
            <w:webHidden/>
          </w:rPr>
          <w:fldChar w:fldCharType="separate"/>
        </w:r>
        <w:r>
          <w:rPr>
            <w:noProof/>
            <w:webHidden/>
          </w:rPr>
          <w:t>63</w:t>
        </w:r>
        <w:r>
          <w:rPr>
            <w:noProof/>
            <w:webHidden/>
          </w:rPr>
          <w:fldChar w:fldCharType="end"/>
        </w:r>
      </w:hyperlink>
    </w:p>
    <w:p w14:paraId="6F4B1DA2" w14:textId="42CA35C0"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27" w:history="1">
        <w:r w:rsidRPr="000725FB">
          <w:rPr>
            <w:rStyle w:val="Hipervnculo"/>
            <w:noProof/>
          </w:rPr>
          <w:t>Imagen 96: Ver Detalles Servicio de Control/ Ver Datos Servicio de control</w:t>
        </w:r>
        <w:r>
          <w:rPr>
            <w:noProof/>
            <w:webHidden/>
          </w:rPr>
          <w:tab/>
        </w:r>
        <w:r>
          <w:rPr>
            <w:noProof/>
            <w:webHidden/>
          </w:rPr>
          <w:fldChar w:fldCharType="begin"/>
        </w:r>
        <w:r>
          <w:rPr>
            <w:noProof/>
            <w:webHidden/>
          </w:rPr>
          <w:instrText xml:space="preserve"> PAGEREF _Toc167295427 \h </w:instrText>
        </w:r>
        <w:r>
          <w:rPr>
            <w:noProof/>
            <w:webHidden/>
          </w:rPr>
        </w:r>
        <w:r>
          <w:rPr>
            <w:noProof/>
            <w:webHidden/>
          </w:rPr>
          <w:fldChar w:fldCharType="separate"/>
        </w:r>
        <w:r>
          <w:rPr>
            <w:noProof/>
            <w:webHidden/>
          </w:rPr>
          <w:t>64</w:t>
        </w:r>
        <w:r>
          <w:rPr>
            <w:noProof/>
            <w:webHidden/>
          </w:rPr>
          <w:fldChar w:fldCharType="end"/>
        </w:r>
      </w:hyperlink>
    </w:p>
    <w:p w14:paraId="2FBCBE39" w14:textId="312EAB4C"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28" w:history="1">
        <w:r w:rsidRPr="000725FB">
          <w:rPr>
            <w:rStyle w:val="Hipervnculo"/>
            <w:noProof/>
          </w:rPr>
          <w:t>Imagen 97: Ver Detalles Servicio de Control/ Ver Datos Personal</w:t>
        </w:r>
        <w:r>
          <w:rPr>
            <w:noProof/>
            <w:webHidden/>
          </w:rPr>
          <w:tab/>
        </w:r>
        <w:r>
          <w:rPr>
            <w:noProof/>
            <w:webHidden/>
          </w:rPr>
          <w:fldChar w:fldCharType="begin"/>
        </w:r>
        <w:r>
          <w:rPr>
            <w:noProof/>
            <w:webHidden/>
          </w:rPr>
          <w:instrText xml:space="preserve"> PAGEREF _Toc167295428 \h </w:instrText>
        </w:r>
        <w:r>
          <w:rPr>
            <w:noProof/>
            <w:webHidden/>
          </w:rPr>
        </w:r>
        <w:r>
          <w:rPr>
            <w:noProof/>
            <w:webHidden/>
          </w:rPr>
          <w:fldChar w:fldCharType="separate"/>
        </w:r>
        <w:r>
          <w:rPr>
            <w:noProof/>
            <w:webHidden/>
          </w:rPr>
          <w:t>64</w:t>
        </w:r>
        <w:r>
          <w:rPr>
            <w:noProof/>
            <w:webHidden/>
          </w:rPr>
          <w:fldChar w:fldCharType="end"/>
        </w:r>
      </w:hyperlink>
    </w:p>
    <w:p w14:paraId="76DA599C" w14:textId="325A79C9"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29" w:history="1">
        <w:r w:rsidRPr="000725FB">
          <w:rPr>
            <w:rStyle w:val="Hipervnculo"/>
            <w:noProof/>
          </w:rPr>
          <w:t>Imagen 98: Ver Detalles Servicio de Control/ Ver Datos Información de Personal</w:t>
        </w:r>
        <w:r>
          <w:rPr>
            <w:noProof/>
            <w:webHidden/>
          </w:rPr>
          <w:tab/>
        </w:r>
        <w:r>
          <w:rPr>
            <w:noProof/>
            <w:webHidden/>
          </w:rPr>
          <w:fldChar w:fldCharType="begin"/>
        </w:r>
        <w:r>
          <w:rPr>
            <w:noProof/>
            <w:webHidden/>
          </w:rPr>
          <w:instrText xml:space="preserve"> PAGEREF _Toc167295429 \h </w:instrText>
        </w:r>
        <w:r>
          <w:rPr>
            <w:noProof/>
            <w:webHidden/>
          </w:rPr>
        </w:r>
        <w:r>
          <w:rPr>
            <w:noProof/>
            <w:webHidden/>
          </w:rPr>
          <w:fldChar w:fldCharType="separate"/>
        </w:r>
        <w:r>
          <w:rPr>
            <w:noProof/>
            <w:webHidden/>
          </w:rPr>
          <w:t>65</w:t>
        </w:r>
        <w:r>
          <w:rPr>
            <w:noProof/>
            <w:webHidden/>
          </w:rPr>
          <w:fldChar w:fldCharType="end"/>
        </w:r>
      </w:hyperlink>
    </w:p>
    <w:p w14:paraId="31ACABC3" w14:textId="6DD384CA"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30" w:history="1">
        <w:r w:rsidRPr="000725FB">
          <w:rPr>
            <w:rStyle w:val="Hipervnculo"/>
            <w:noProof/>
          </w:rPr>
          <w:t>Imagen 99:: Ver Detalles Servicio de Control/ Ver Metas Acumuladas</w:t>
        </w:r>
        <w:r>
          <w:rPr>
            <w:noProof/>
            <w:webHidden/>
          </w:rPr>
          <w:tab/>
        </w:r>
        <w:r>
          <w:rPr>
            <w:noProof/>
            <w:webHidden/>
          </w:rPr>
          <w:fldChar w:fldCharType="begin"/>
        </w:r>
        <w:r>
          <w:rPr>
            <w:noProof/>
            <w:webHidden/>
          </w:rPr>
          <w:instrText xml:space="preserve"> PAGEREF _Toc167295430 \h </w:instrText>
        </w:r>
        <w:r>
          <w:rPr>
            <w:noProof/>
            <w:webHidden/>
          </w:rPr>
        </w:r>
        <w:r>
          <w:rPr>
            <w:noProof/>
            <w:webHidden/>
          </w:rPr>
          <w:fldChar w:fldCharType="separate"/>
        </w:r>
        <w:r>
          <w:rPr>
            <w:noProof/>
            <w:webHidden/>
          </w:rPr>
          <w:t>65</w:t>
        </w:r>
        <w:r>
          <w:rPr>
            <w:noProof/>
            <w:webHidden/>
          </w:rPr>
          <w:fldChar w:fldCharType="end"/>
        </w:r>
      </w:hyperlink>
    </w:p>
    <w:p w14:paraId="48461581" w14:textId="0FF5A275"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31" w:history="1">
        <w:r w:rsidRPr="000725FB">
          <w:rPr>
            <w:rStyle w:val="Hipervnculo"/>
            <w:noProof/>
          </w:rPr>
          <w:t>Imagen 100: Ver Detalles Servicio de Control/ Ver Datos Metas Acumuladas</w:t>
        </w:r>
        <w:r>
          <w:rPr>
            <w:noProof/>
            <w:webHidden/>
          </w:rPr>
          <w:tab/>
        </w:r>
        <w:r>
          <w:rPr>
            <w:noProof/>
            <w:webHidden/>
          </w:rPr>
          <w:fldChar w:fldCharType="begin"/>
        </w:r>
        <w:r>
          <w:rPr>
            <w:noProof/>
            <w:webHidden/>
          </w:rPr>
          <w:instrText xml:space="preserve"> PAGEREF _Toc167295431 \h </w:instrText>
        </w:r>
        <w:r>
          <w:rPr>
            <w:noProof/>
            <w:webHidden/>
          </w:rPr>
        </w:r>
        <w:r>
          <w:rPr>
            <w:noProof/>
            <w:webHidden/>
          </w:rPr>
          <w:fldChar w:fldCharType="separate"/>
        </w:r>
        <w:r>
          <w:rPr>
            <w:noProof/>
            <w:webHidden/>
          </w:rPr>
          <w:t>66</w:t>
        </w:r>
        <w:r>
          <w:rPr>
            <w:noProof/>
            <w:webHidden/>
          </w:rPr>
          <w:fldChar w:fldCharType="end"/>
        </w:r>
      </w:hyperlink>
    </w:p>
    <w:p w14:paraId="43B3E282" w14:textId="768C9F53"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32" w:history="1">
        <w:r w:rsidRPr="000725FB">
          <w:rPr>
            <w:rStyle w:val="Hipervnculo"/>
            <w:noProof/>
          </w:rPr>
          <w:t>Imagen 101: Ver Detalles Servicio de Control/ Ver Gestión de Riesgos</w:t>
        </w:r>
        <w:r>
          <w:rPr>
            <w:noProof/>
            <w:webHidden/>
          </w:rPr>
          <w:tab/>
        </w:r>
        <w:r>
          <w:rPr>
            <w:noProof/>
            <w:webHidden/>
          </w:rPr>
          <w:fldChar w:fldCharType="begin"/>
        </w:r>
        <w:r>
          <w:rPr>
            <w:noProof/>
            <w:webHidden/>
          </w:rPr>
          <w:instrText xml:space="preserve"> PAGEREF _Toc167295432 \h </w:instrText>
        </w:r>
        <w:r>
          <w:rPr>
            <w:noProof/>
            <w:webHidden/>
          </w:rPr>
        </w:r>
        <w:r>
          <w:rPr>
            <w:noProof/>
            <w:webHidden/>
          </w:rPr>
          <w:fldChar w:fldCharType="separate"/>
        </w:r>
        <w:r>
          <w:rPr>
            <w:noProof/>
            <w:webHidden/>
          </w:rPr>
          <w:t>66</w:t>
        </w:r>
        <w:r>
          <w:rPr>
            <w:noProof/>
            <w:webHidden/>
          </w:rPr>
          <w:fldChar w:fldCharType="end"/>
        </w:r>
      </w:hyperlink>
    </w:p>
    <w:p w14:paraId="67057D9A" w14:textId="76DC0F75"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33" w:history="1">
        <w:r w:rsidRPr="000725FB">
          <w:rPr>
            <w:rStyle w:val="Hipervnculo"/>
            <w:noProof/>
          </w:rPr>
          <w:t>Imagen 102: Ver Detalles Servicio de Control/ Ver Datos Gestión de Riesgos</w:t>
        </w:r>
        <w:r>
          <w:rPr>
            <w:noProof/>
            <w:webHidden/>
          </w:rPr>
          <w:tab/>
        </w:r>
        <w:r>
          <w:rPr>
            <w:noProof/>
            <w:webHidden/>
          </w:rPr>
          <w:fldChar w:fldCharType="begin"/>
        </w:r>
        <w:r>
          <w:rPr>
            <w:noProof/>
            <w:webHidden/>
          </w:rPr>
          <w:instrText xml:space="preserve"> PAGEREF _Toc167295433 \h </w:instrText>
        </w:r>
        <w:r>
          <w:rPr>
            <w:noProof/>
            <w:webHidden/>
          </w:rPr>
        </w:r>
        <w:r>
          <w:rPr>
            <w:noProof/>
            <w:webHidden/>
          </w:rPr>
          <w:fldChar w:fldCharType="separate"/>
        </w:r>
        <w:r>
          <w:rPr>
            <w:noProof/>
            <w:webHidden/>
          </w:rPr>
          <w:t>67</w:t>
        </w:r>
        <w:r>
          <w:rPr>
            <w:noProof/>
            <w:webHidden/>
          </w:rPr>
          <w:fldChar w:fldCharType="end"/>
        </w:r>
      </w:hyperlink>
    </w:p>
    <w:p w14:paraId="58B057C2" w14:textId="4AA586F7"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34" w:history="1">
        <w:r w:rsidRPr="000725FB">
          <w:rPr>
            <w:rStyle w:val="Hipervnculo"/>
            <w:noProof/>
          </w:rPr>
          <w:t>Imagen 103: Ver Detalles Servicio de Control/ Ver Datos SAGU</w:t>
        </w:r>
        <w:r>
          <w:rPr>
            <w:noProof/>
            <w:webHidden/>
          </w:rPr>
          <w:tab/>
        </w:r>
        <w:r>
          <w:rPr>
            <w:noProof/>
            <w:webHidden/>
          </w:rPr>
          <w:fldChar w:fldCharType="begin"/>
        </w:r>
        <w:r>
          <w:rPr>
            <w:noProof/>
            <w:webHidden/>
          </w:rPr>
          <w:instrText xml:space="preserve"> PAGEREF _Toc167295434 \h </w:instrText>
        </w:r>
        <w:r>
          <w:rPr>
            <w:noProof/>
            <w:webHidden/>
          </w:rPr>
        </w:r>
        <w:r>
          <w:rPr>
            <w:noProof/>
            <w:webHidden/>
          </w:rPr>
          <w:fldChar w:fldCharType="separate"/>
        </w:r>
        <w:r>
          <w:rPr>
            <w:noProof/>
            <w:webHidden/>
          </w:rPr>
          <w:t>67</w:t>
        </w:r>
        <w:r>
          <w:rPr>
            <w:noProof/>
            <w:webHidden/>
          </w:rPr>
          <w:fldChar w:fldCharType="end"/>
        </w:r>
      </w:hyperlink>
    </w:p>
    <w:p w14:paraId="00238D04" w14:textId="130CA52A"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35" w:history="1">
        <w:r w:rsidRPr="000725FB">
          <w:rPr>
            <w:rStyle w:val="Hipervnculo"/>
            <w:noProof/>
          </w:rPr>
          <w:t>Imagen 104: Servicio de Control - Metas Programadas</w:t>
        </w:r>
        <w:r>
          <w:rPr>
            <w:noProof/>
            <w:webHidden/>
          </w:rPr>
          <w:tab/>
        </w:r>
        <w:r>
          <w:rPr>
            <w:noProof/>
            <w:webHidden/>
          </w:rPr>
          <w:fldChar w:fldCharType="begin"/>
        </w:r>
        <w:r>
          <w:rPr>
            <w:noProof/>
            <w:webHidden/>
          </w:rPr>
          <w:instrText xml:space="preserve"> PAGEREF _Toc167295435 \h </w:instrText>
        </w:r>
        <w:r>
          <w:rPr>
            <w:noProof/>
            <w:webHidden/>
          </w:rPr>
        </w:r>
        <w:r>
          <w:rPr>
            <w:noProof/>
            <w:webHidden/>
          </w:rPr>
          <w:fldChar w:fldCharType="separate"/>
        </w:r>
        <w:r>
          <w:rPr>
            <w:noProof/>
            <w:webHidden/>
          </w:rPr>
          <w:t>68</w:t>
        </w:r>
        <w:r>
          <w:rPr>
            <w:noProof/>
            <w:webHidden/>
          </w:rPr>
          <w:fldChar w:fldCharType="end"/>
        </w:r>
      </w:hyperlink>
    </w:p>
    <w:p w14:paraId="6EE57644" w14:textId="0CAC5174"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36" w:history="1">
        <w:r w:rsidRPr="000725FB">
          <w:rPr>
            <w:rStyle w:val="Hipervnculo"/>
            <w:noProof/>
          </w:rPr>
          <w:t>Imagen 105: Servicio de Control - Lista de Metas Programadas</w:t>
        </w:r>
        <w:r>
          <w:rPr>
            <w:noProof/>
            <w:webHidden/>
          </w:rPr>
          <w:tab/>
        </w:r>
        <w:r>
          <w:rPr>
            <w:noProof/>
            <w:webHidden/>
          </w:rPr>
          <w:fldChar w:fldCharType="begin"/>
        </w:r>
        <w:r>
          <w:rPr>
            <w:noProof/>
            <w:webHidden/>
          </w:rPr>
          <w:instrText xml:space="preserve"> PAGEREF _Toc167295436 \h </w:instrText>
        </w:r>
        <w:r>
          <w:rPr>
            <w:noProof/>
            <w:webHidden/>
          </w:rPr>
        </w:r>
        <w:r>
          <w:rPr>
            <w:noProof/>
            <w:webHidden/>
          </w:rPr>
          <w:fldChar w:fldCharType="separate"/>
        </w:r>
        <w:r>
          <w:rPr>
            <w:noProof/>
            <w:webHidden/>
          </w:rPr>
          <w:t>68</w:t>
        </w:r>
        <w:r>
          <w:rPr>
            <w:noProof/>
            <w:webHidden/>
          </w:rPr>
          <w:fldChar w:fldCharType="end"/>
        </w:r>
      </w:hyperlink>
    </w:p>
    <w:p w14:paraId="73F70829" w14:textId="45B05296"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37" w:history="1">
        <w:r w:rsidRPr="000725FB">
          <w:rPr>
            <w:rStyle w:val="Hipervnculo"/>
            <w:noProof/>
          </w:rPr>
          <w:t>Imagen 106: Servicio de Control – Planificar Servicio</w:t>
        </w:r>
        <w:r>
          <w:rPr>
            <w:noProof/>
            <w:webHidden/>
          </w:rPr>
          <w:tab/>
        </w:r>
        <w:r>
          <w:rPr>
            <w:noProof/>
            <w:webHidden/>
          </w:rPr>
          <w:fldChar w:fldCharType="begin"/>
        </w:r>
        <w:r>
          <w:rPr>
            <w:noProof/>
            <w:webHidden/>
          </w:rPr>
          <w:instrText xml:space="preserve"> PAGEREF _Toc167295437 \h </w:instrText>
        </w:r>
        <w:r>
          <w:rPr>
            <w:noProof/>
            <w:webHidden/>
          </w:rPr>
        </w:r>
        <w:r>
          <w:rPr>
            <w:noProof/>
            <w:webHidden/>
          </w:rPr>
          <w:fldChar w:fldCharType="separate"/>
        </w:r>
        <w:r>
          <w:rPr>
            <w:noProof/>
            <w:webHidden/>
          </w:rPr>
          <w:t>69</w:t>
        </w:r>
        <w:r>
          <w:rPr>
            <w:noProof/>
            <w:webHidden/>
          </w:rPr>
          <w:fldChar w:fldCharType="end"/>
        </w:r>
      </w:hyperlink>
    </w:p>
    <w:p w14:paraId="6701060D" w14:textId="46CC6E77"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38" w:history="1">
        <w:r w:rsidRPr="000725FB">
          <w:rPr>
            <w:rStyle w:val="Hipervnculo"/>
            <w:noProof/>
          </w:rPr>
          <w:t>Imagen 107: Servicio de Control – Ventana de confirmación</w:t>
        </w:r>
        <w:r>
          <w:rPr>
            <w:noProof/>
            <w:webHidden/>
          </w:rPr>
          <w:tab/>
        </w:r>
        <w:r>
          <w:rPr>
            <w:noProof/>
            <w:webHidden/>
          </w:rPr>
          <w:fldChar w:fldCharType="begin"/>
        </w:r>
        <w:r>
          <w:rPr>
            <w:noProof/>
            <w:webHidden/>
          </w:rPr>
          <w:instrText xml:space="preserve"> PAGEREF _Toc167295438 \h </w:instrText>
        </w:r>
        <w:r>
          <w:rPr>
            <w:noProof/>
            <w:webHidden/>
          </w:rPr>
        </w:r>
        <w:r>
          <w:rPr>
            <w:noProof/>
            <w:webHidden/>
          </w:rPr>
          <w:fldChar w:fldCharType="separate"/>
        </w:r>
        <w:r>
          <w:rPr>
            <w:noProof/>
            <w:webHidden/>
          </w:rPr>
          <w:t>69</w:t>
        </w:r>
        <w:r>
          <w:rPr>
            <w:noProof/>
            <w:webHidden/>
          </w:rPr>
          <w:fldChar w:fldCharType="end"/>
        </w:r>
      </w:hyperlink>
    </w:p>
    <w:p w14:paraId="2D5215FD" w14:textId="340A9CED"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39" w:history="1">
        <w:r w:rsidRPr="000725FB">
          <w:rPr>
            <w:rStyle w:val="Hipervnculo"/>
            <w:noProof/>
          </w:rPr>
          <w:t>Imagen 108:Planes Operativos Anuales - Otros Servicios</w:t>
        </w:r>
        <w:r>
          <w:rPr>
            <w:noProof/>
            <w:webHidden/>
          </w:rPr>
          <w:tab/>
        </w:r>
        <w:r>
          <w:rPr>
            <w:noProof/>
            <w:webHidden/>
          </w:rPr>
          <w:fldChar w:fldCharType="begin"/>
        </w:r>
        <w:r>
          <w:rPr>
            <w:noProof/>
            <w:webHidden/>
          </w:rPr>
          <w:instrText xml:space="preserve"> PAGEREF _Toc167295439 \h </w:instrText>
        </w:r>
        <w:r>
          <w:rPr>
            <w:noProof/>
            <w:webHidden/>
          </w:rPr>
        </w:r>
        <w:r>
          <w:rPr>
            <w:noProof/>
            <w:webHidden/>
          </w:rPr>
          <w:fldChar w:fldCharType="separate"/>
        </w:r>
        <w:r>
          <w:rPr>
            <w:noProof/>
            <w:webHidden/>
          </w:rPr>
          <w:t>70</w:t>
        </w:r>
        <w:r>
          <w:rPr>
            <w:noProof/>
            <w:webHidden/>
          </w:rPr>
          <w:fldChar w:fldCharType="end"/>
        </w:r>
      </w:hyperlink>
    </w:p>
    <w:p w14:paraId="412248A7" w14:textId="47E83CB2"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40" w:history="1">
        <w:r w:rsidRPr="000725FB">
          <w:rPr>
            <w:rStyle w:val="Hipervnculo"/>
            <w:noProof/>
          </w:rPr>
          <w:t>Imagen 109:Planes Operativos Anuales - Lista Otros Servicios</w:t>
        </w:r>
        <w:r>
          <w:rPr>
            <w:noProof/>
            <w:webHidden/>
          </w:rPr>
          <w:tab/>
        </w:r>
        <w:r>
          <w:rPr>
            <w:noProof/>
            <w:webHidden/>
          </w:rPr>
          <w:fldChar w:fldCharType="begin"/>
        </w:r>
        <w:r>
          <w:rPr>
            <w:noProof/>
            <w:webHidden/>
          </w:rPr>
          <w:instrText xml:space="preserve"> PAGEREF _Toc167295440 \h </w:instrText>
        </w:r>
        <w:r>
          <w:rPr>
            <w:noProof/>
            <w:webHidden/>
          </w:rPr>
        </w:r>
        <w:r>
          <w:rPr>
            <w:noProof/>
            <w:webHidden/>
          </w:rPr>
          <w:fldChar w:fldCharType="separate"/>
        </w:r>
        <w:r>
          <w:rPr>
            <w:noProof/>
            <w:webHidden/>
          </w:rPr>
          <w:t>70</w:t>
        </w:r>
        <w:r>
          <w:rPr>
            <w:noProof/>
            <w:webHidden/>
          </w:rPr>
          <w:fldChar w:fldCharType="end"/>
        </w:r>
      </w:hyperlink>
    </w:p>
    <w:p w14:paraId="5B49FBEB" w14:textId="2EB28F19"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41" w:history="1">
        <w:r w:rsidRPr="000725FB">
          <w:rPr>
            <w:rStyle w:val="Hipervnculo"/>
            <w:noProof/>
          </w:rPr>
          <w:t>Imagen 110:Planes Operativos Anuales - Lista Otros Servicios/Sección búsqueda</w:t>
        </w:r>
        <w:r>
          <w:rPr>
            <w:noProof/>
            <w:webHidden/>
          </w:rPr>
          <w:tab/>
        </w:r>
        <w:r>
          <w:rPr>
            <w:noProof/>
            <w:webHidden/>
          </w:rPr>
          <w:fldChar w:fldCharType="begin"/>
        </w:r>
        <w:r>
          <w:rPr>
            <w:noProof/>
            <w:webHidden/>
          </w:rPr>
          <w:instrText xml:space="preserve"> PAGEREF _Toc167295441 \h </w:instrText>
        </w:r>
        <w:r>
          <w:rPr>
            <w:noProof/>
            <w:webHidden/>
          </w:rPr>
        </w:r>
        <w:r>
          <w:rPr>
            <w:noProof/>
            <w:webHidden/>
          </w:rPr>
          <w:fldChar w:fldCharType="separate"/>
        </w:r>
        <w:r>
          <w:rPr>
            <w:noProof/>
            <w:webHidden/>
          </w:rPr>
          <w:t>71</w:t>
        </w:r>
        <w:r>
          <w:rPr>
            <w:noProof/>
            <w:webHidden/>
          </w:rPr>
          <w:fldChar w:fldCharType="end"/>
        </w:r>
      </w:hyperlink>
    </w:p>
    <w:p w14:paraId="40524AA0" w14:textId="56ED3855"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42" w:history="1">
        <w:r w:rsidRPr="000725FB">
          <w:rPr>
            <w:rStyle w:val="Hipervnculo"/>
            <w:noProof/>
          </w:rPr>
          <w:t>Imagen 111:Planes Operativos Anuales - Lista Otros Servicios/Acciones</w:t>
        </w:r>
        <w:r>
          <w:rPr>
            <w:noProof/>
            <w:webHidden/>
          </w:rPr>
          <w:tab/>
        </w:r>
        <w:r>
          <w:rPr>
            <w:noProof/>
            <w:webHidden/>
          </w:rPr>
          <w:fldChar w:fldCharType="begin"/>
        </w:r>
        <w:r>
          <w:rPr>
            <w:noProof/>
            <w:webHidden/>
          </w:rPr>
          <w:instrText xml:space="preserve"> PAGEREF _Toc167295442 \h </w:instrText>
        </w:r>
        <w:r>
          <w:rPr>
            <w:noProof/>
            <w:webHidden/>
          </w:rPr>
        </w:r>
        <w:r>
          <w:rPr>
            <w:noProof/>
            <w:webHidden/>
          </w:rPr>
          <w:fldChar w:fldCharType="separate"/>
        </w:r>
        <w:r>
          <w:rPr>
            <w:noProof/>
            <w:webHidden/>
          </w:rPr>
          <w:t>71</w:t>
        </w:r>
        <w:r>
          <w:rPr>
            <w:noProof/>
            <w:webHidden/>
          </w:rPr>
          <w:fldChar w:fldCharType="end"/>
        </w:r>
      </w:hyperlink>
    </w:p>
    <w:p w14:paraId="3005B750" w14:textId="6EA3E2E8"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43" w:history="1">
        <w:r w:rsidRPr="000725FB">
          <w:rPr>
            <w:rStyle w:val="Hipervnculo"/>
            <w:noProof/>
          </w:rPr>
          <w:t>Imagen 112:Planes Operativos Anuales - Editar Otros Servicios</w:t>
        </w:r>
        <w:r>
          <w:rPr>
            <w:noProof/>
            <w:webHidden/>
          </w:rPr>
          <w:tab/>
        </w:r>
        <w:r>
          <w:rPr>
            <w:noProof/>
            <w:webHidden/>
          </w:rPr>
          <w:fldChar w:fldCharType="begin"/>
        </w:r>
        <w:r>
          <w:rPr>
            <w:noProof/>
            <w:webHidden/>
          </w:rPr>
          <w:instrText xml:space="preserve"> PAGEREF _Toc167295443 \h </w:instrText>
        </w:r>
        <w:r>
          <w:rPr>
            <w:noProof/>
            <w:webHidden/>
          </w:rPr>
        </w:r>
        <w:r>
          <w:rPr>
            <w:noProof/>
            <w:webHidden/>
          </w:rPr>
          <w:fldChar w:fldCharType="separate"/>
        </w:r>
        <w:r>
          <w:rPr>
            <w:noProof/>
            <w:webHidden/>
          </w:rPr>
          <w:t>72</w:t>
        </w:r>
        <w:r>
          <w:rPr>
            <w:noProof/>
            <w:webHidden/>
          </w:rPr>
          <w:fldChar w:fldCharType="end"/>
        </w:r>
      </w:hyperlink>
    </w:p>
    <w:p w14:paraId="66565413" w14:textId="678F017E"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44" w:history="1">
        <w:r w:rsidRPr="000725FB">
          <w:rPr>
            <w:rStyle w:val="Hipervnculo"/>
            <w:noProof/>
          </w:rPr>
          <w:t>Imagen 113:Planes Operativos Anuales - Editar Servicios Relacionados</w:t>
        </w:r>
        <w:r>
          <w:rPr>
            <w:noProof/>
            <w:webHidden/>
          </w:rPr>
          <w:tab/>
        </w:r>
        <w:r>
          <w:rPr>
            <w:noProof/>
            <w:webHidden/>
          </w:rPr>
          <w:fldChar w:fldCharType="begin"/>
        </w:r>
        <w:r>
          <w:rPr>
            <w:noProof/>
            <w:webHidden/>
          </w:rPr>
          <w:instrText xml:space="preserve"> PAGEREF _Toc167295444 \h </w:instrText>
        </w:r>
        <w:r>
          <w:rPr>
            <w:noProof/>
            <w:webHidden/>
          </w:rPr>
        </w:r>
        <w:r>
          <w:rPr>
            <w:noProof/>
            <w:webHidden/>
          </w:rPr>
          <w:fldChar w:fldCharType="separate"/>
        </w:r>
        <w:r>
          <w:rPr>
            <w:noProof/>
            <w:webHidden/>
          </w:rPr>
          <w:t>72</w:t>
        </w:r>
        <w:r>
          <w:rPr>
            <w:noProof/>
            <w:webHidden/>
          </w:rPr>
          <w:fldChar w:fldCharType="end"/>
        </w:r>
      </w:hyperlink>
    </w:p>
    <w:p w14:paraId="18E438D8" w14:textId="6F151C76"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45" w:history="1">
        <w:r w:rsidRPr="000725FB">
          <w:rPr>
            <w:rStyle w:val="Hipervnculo"/>
            <w:noProof/>
          </w:rPr>
          <w:t>Imagen 114:Planes Operativos Anuales - Servicios Relacionados</w:t>
        </w:r>
        <w:r>
          <w:rPr>
            <w:noProof/>
            <w:webHidden/>
          </w:rPr>
          <w:tab/>
        </w:r>
        <w:r>
          <w:rPr>
            <w:noProof/>
            <w:webHidden/>
          </w:rPr>
          <w:fldChar w:fldCharType="begin"/>
        </w:r>
        <w:r>
          <w:rPr>
            <w:noProof/>
            <w:webHidden/>
          </w:rPr>
          <w:instrText xml:space="preserve"> PAGEREF _Toc167295445 \h </w:instrText>
        </w:r>
        <w:r>
          <w:rPr>
            <w:noProof/>
            <w:webHidden/>
          </w:rPr>
        </w:r>
        <w:r>
          <w:rPr>
            <w:noProof/>
            <w:webHidden/>
          </w:rPr>
          <w:fldChar w:fldCharType="separate"/>
        </w:r>
        <w:r>
          <w:rPr>
            <w:noProof/>
            <w:webHidden/>
          </w:rPr>
          <w:t>72</w:t>
        </w:r>
        <w:r>
          <w:rPr>
            <w:noProof/>
            <w:webHidden/>
          </w:rPr>
          <w:fldChar w:fldCharType="end"/>
        </w:r>
      </w:hyperlink>
    </w:p>
    <w:p w14:paraId="06656514" w14:textId="368D6DA2"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46" w:history="1">
        <w:r w:rsidRPr="000725FB">
          <w:rPr>
            <w:rStyle w:val="Hipervnculo"/>
            <w:noProof/>
          </w:rPr>
          <w:t>Imagen 115:Planes Operativos Anuales - Editar Datos Servicios Relacionados</w:t>
        </w:r>
        <w:r>
          <w:rPr>
            <w:noProof/>
            <w:webHidden/>
          </w:rPr>
          <w:tab/>
        </w:r>
        <w:r>
          <w:rPr>
            <w:noProof/>
            <w:webHidden/>
          </w:rPr>
          <w:fldChar w:fldCharType="begin"/>
        </w:r>
        <w:r>
          <w:rPr>
            <w:noProof/>
            <w:webHidden/>
          </w:rPr>
          <w:instrText xml:space="preserve"> PAGEREF _Toc167295446 \h </w:instrText>
        </w:r>
        <w:r>
          <w:rPr>
            <w:noProof/>
            <w:webHidden/>
          </w:rPr>
        </w:r>
        <w:r>
          <w:rPr>
            <w:noProof/>
            <w:webHidden/>
          </w:rPr>
          <w:fldChar w:fldCharType="separate"/>
        </w:r>
        <w:r>
          <w:rPr>
            <w:noProof/>
            <w:webHidden/>
          </w:rPr>
          <w:t>73</w:t>
        </w:r>
        <w:r>
          <w:rPr>
            <w:noProof/>
            <w:webHidden/>
          </w:rPr>
          <w:fldChar w:fldCharType="end"/>
        </w:r>
      </w:hyperlink>
    </w:p>
    <w:p w14:paraId="7AE362FD" w14:textId="66A8AC8B"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47" w:history="1">
        <w:r w:rsidRPr="000725FB">
          <w:rPr>
            <w:rStyle w:val="Hipervnculo"/>
            <w:noProof/>
          </w:rPr>
          <w:t>Imagen 116:Planes Operativos Anuales - Editar Personal</w:t>
        </w:r>
        <w:r>
          <w:rPr>
            <w:noProof/>
            <w:webHidden/>
          </w:rPr>
          <w:tab/>
        </w:r>
        <w:r>
          <w:rPr>
            <w:noProof/>
            <w:webHidden/>
          </w:rPr>
          <w:fldChar w:fldCharType="begin"/>
        </w:r>
        <w:r>
          <w:rPr>
            <w:noProof/>
            <w:webHidden/>
          </w:rPr>
          <w:instrText xml:space="preserve"> PAGEREF _Toc167295447 \h </w:instrText>
        </w:r>
        <w:r>
          <w:rPr>
            <w:noProof/>
            <w:webHidden/>
          </w:rPr>
        </w:r>
        <w:r>
          <w:rPr>
            <w:noProof/>
            <w:webHidden/>
          </w:rPr>
          <w:fldChar w:fldCharType="separate"/>
        </w:r>
        <w:r>
          <w:rPr>
            <w:noProof/>
            <w:webHidden/>
          </w:rPr>
          <w:t>74</w:t>
        </w:r>
        <w:r>
          <w:rPr>
            <w:noProof/>
            <w:webHidden/>
          </w:rPr>
          <w:fldChar w:fldCharType="end"/>
        </w:r>
      </w:hyperlink>
    </w:p>
    <w:p w14:paraId="005982FE" w14:textId="3472775F"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48" w:history="1">
        <w:r w:rsidRPr="000725FB">
          <w:rPr>
            <w:rStyle w:val="Hipervnculo"/>
            <w:noProof/>
          </w:rPr>
          <w:t>Imagen 117:Planes Operativos Anuales - Editar Datos Personal</w:t>
        </w:r>
        <w:r>
          <w:rPr>
            <w:noProof/>
            <w:webHidden/>
          </w:rPr>
          <w:tab/>
        </w:r>
        <w:r>
          <w:rPr>
            <w:noProof/>
            <w:webHidden/>
          </w:rPr>
          <w:fldChar w:fldCharType="begin"/>
        </w:r>
        <w:r>
          <w:rPr>
            <w:noProof/>
            <w:webHidden/>
          </w:rPr>
          <w:instrText xml:space="preserve"> PAGEREF _Toc167295448 \h </w:instrText>
        </w:r>
        <w:r>
          <w:rPr>
            <w:noProof/>
            <w:webHidden/>
          </w:rPr>
        </w:r>
        <w:r>
          <w:rPr>
            <w:noProof/>
            <w:webHidden/>
          </w:rPr>
          <w:fldChar w:fldCharType="separate"/>
        </w:r>
        <w:r>
          <w:rPr>
            <w:noProof/>
            <w:webHidden/>
          </w:rPr>
          <w:t>74</w:t>
        </w:r>
        <w:r>
          <w:rPr>
            <w:noProof/>
            <w:webHidden/>
          </w:rPr>
          <w:fldChar w:fldCharType="end"/>
        </w:r>
      </w:hyperlink>
    </w:p>
    <w:p w14:paraId="05030027" w14:textId="25015925"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49" w:history="1">
        <w:r w:rsidRPr="000725FB">
          <w:rPr>
            <w:rStyle w:val="Hipervnculo"/>
            <w:noProof/>
          </w:rPr>
          <w:t>Imagen 118:Planes Operativos Anuales - Editar Datos Personal/Buscar</w:t>
        </w:r>
        <w:r>
          <w:rPr>
            <w:noProof/>
            <w:webHidden/>
          </w:rPr>
          <w:tab/>
        </w:r>
        <w:r>
          <w:rPr>
            <w:noProof/>
            <w:webHidden/>
          </w:rPr>
          <w:fldChar w:fldCharType="begin"/>
        </w:r>
        <w:r>
          <w:rPr>
            <w:noProof/>
            <w:webHidden/>
          </w:rPr>
          <w:instrText xml:space="preserve"> PAGEREF _Toc167295449 \h </w:instrText>
        </w:r>
        <w:r>
          <w:rPr>
            <w:noProof/>
            <w:webHidden/>
          </w:rPr>
        </w:r>
        <w:r>
          <w:rPr>
            <w:noProof/>
            <w:webHidden/>
          </w:rPr>
          <w:fldChar w:fldCharType="separate"/>
        </w:r>
        <w:r>
          <w:rPr>
            <w:noProof/>
            <w:webHidden/>
          </w:rPr>
          <w:t>74</w:t>
        </w:r>
        <w:r>
          <w:rPr>
            <w:noProof/>
            <w:webHidden/>
          </w:rPr>
          <w:fldChar w:fldCharType="end"/>
        </w:r>
      </w:hyperlink>
    </w:p>
    <w:p w14:paraId="5F297C49" w14:textId="523B762B"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50" w:history="1">
        <w:r w:rsidRPr="000725FB">
          <w:rPr>
            <w:rStyle w:val="Hipervnculo"/>
            <w:noProof/>
          </w:rPr>
          <w:t>Imagen 119:Planes Operativos Anuales - Editar Datos Personal/Agregar</w:t>
        </w:r>
        <w:r>
          <w:rPr>
            <w:noProof/>
            <w:webHidden/>
          </w:rPr>
          <w:tab/>
        </w:r>
        <w:r>
          <w:rPr>
            <w:noProof/>
            <w:webHidden/>
          </w:rPr>
          <w:fldChar w:fldCharType="begin"/>
        </w:r>
        <w:r>
          <w:rPr>
            <w:noProof/>
            <w:webHidden/>
          </w:rPr>
          <w:instrText xml:space="preserve"> PAGEREF _Toc167295450 \h </w:instrText>
        </w:r>
        <w:r>
          <w:rPr>
            <w:noProof/>
            <w:webHidden/>
          </w:rPr>
        </w:r>
        <w:r>
          <w:rPr>
            <w:noProof/>
            <w:webHidden/>
          </w:rPr>
          <w:fldChar w:fldCharType="separate"/>
        </w:r>
        <w:r>
          <w:rPr>
            <w:noProof/>
            <w:webHidden/>
          </w:rPr>
          <w:t>75</w:t>
        </w:r>
        <w:r>
          <w:rPr>
            <w:noProof/>
            <w:webHidden/>
          </w:rPr>
          <w:fldChar w:fldCharType="end"/>
        </w:r>
      </w:hyperlink>
    </w:p>
    <w:p w14:paraId="5591D37F" w14:textId="36B734D9"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51" w:history="1">
        <w:r w:rsidRPr="000725FB">
          <w:rPr>
            <w:rStyle w:val="Hipervnculo"/>
            <w:noProof/>
          </w:rPr>
          <w:t>Imagen 120:Planes Operativos Anuales - Editar Datos Personal/Acciones</w:t>
        </w:r>
        <w:r>
          <w:rPr>
            <w:noProof/>
            <w:webHidden/>
          </w:rPr>
          <w:tab/>
        </w:r>
        <w:r>
          <w:rPr>
            <w:noProof/>
            <w:webHidden/>
          </w:rPr>
          <w:fldChar w:fldCharType="begin"/>
        </w:r>
        <w:r>
          <w:rPr>
            <w:noProof/>
            <w:webHidden/>
          </w:rPr>
          <w:instrText xml:space="preserve"> PAGEREF _Toc167295451 \h </w:instrText>
        </w:r>
        <w:r>
          <w:rPr>
            <w:noProof/>
            <w:webHidden/>
          </w:rPr>
        </w:r>
        <w:r>
          <w:rPr>
            <w:noProof/>
            <w:webHidden/>
          </w:rPr>
          <w:fldChar w:fldCharType="separate"/>
        </w:r>
        <w:r>
          <w:rPr>
            <w:noProof/>
            <w:webHidden/>
          </w:rPr>
          <w:t>75</w:t>
        </w:r>
        <w:r>
          <w:rPr>
            <w:noProof/>
            <w:webHidden/>
          </w:rPr>
          <w:fldChar w:fldCharType="end"/>
        </w:r>
      </w:hyperlink>
    </w:p>
    <w:p w14:paraId="566B9410" w14:textId="1C38777A"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52" w:history="1">
        <w:r w:rsidRPr="000725FB">
          <w:rPr>
            <w:rStyle w:val="Hipervnculo"/>
            <w:noProof/>
          </w:rPr>
          <w:t>Imagen 121:Planes Operativos Anuales - Editar Datos Personal/Editar</w:t>
        </w:r>
        <w:r>
          <w:rPr>
            <w:noProof/>
            <w:webHidden/>
          </w:rPr>
          <w:tab/>
        </w:r>
        <w:r>
          <w:rPr>
            <w:noProof/>
            <w:webHidden/>
          </w:rPr>
          <w:fldChar w:fldCharType="begin"/>
        </w:r>
        <w:r>
          <w:rPr>
            <w:noProof/>
            <w:webHidden/>
          </w:rPr>
          <w:instrText xml:space="preserve"> PAGEREF _Toc167295452 \h </w:instrText>
        </w:r>
        <w:r>
          <w:rPr>
            <w:noProof/>
            <w:webHidden/>
          </w:rPr>
        </w:r>
        <w:r>
          <w:rPr>
            <w:noProof/>
            <w:webHidden/>
          </w:rPr>
          <w:fldChar w:fldCharType="separate"/>
        </w:r>
        <w:r>
          <w:rPr>
            <w:noProof/>
            <w:webHidden/>
          </w:rPr>
          <w:t>75</w:t>
        </w:r>
        <w:r>
          <w:rPr>
            <w:noProof/>
            <w:webHidden/>
          </w:rPr>
          <w:fldChar w:fldCharType="end"/>
        </w:r>
      </w:hyperlink>
    </w:p>
    <w:p w14:paraId="781C1D59" w14:textId="380ABA0A"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53" w:history="1">
        <w:r w:rsidRPr="000725FB">
          <w:rPr>
            <w:rStyle w:val="Hipervnculo"/>
            <w:noProof/>
          </w:rPr>
          <w:t>Imagen 122:Planes Operativos Anuales - Editar Datos Personal/Guarda</w:t>
        </w:r>
        <w:r>
          <w:rPr>
            <w:noProof/>
            <w:webHidden/>
          </w:rPr>
          <w:tab/>
        </w:r>
        <w:r>
          <w:rPr>
            <w:noProof/>
            <w:webHidden/>
          </w:rPr>
          <w:fldChar w:fldCharType="begin"/>
        </w:r>
        <w:r>
          <w:rPr>
            <w:noProof/>
            <w:webHidden/>
          </w:rPr>
          <w:instrText xml:space="preserve"> PAGEREF _Toc167295453 \h </w:instrText>
        </w:r>
        <w:r>
          <w:rPr>
            <w:noProof/>
            <w:webHidden/>
          </w:rPr>
        </w:r>
        <w:r>
          <w:rPr>
            <w:noProof/>
            <w:webHidden/>
          </w:rPr>
          <w:fldChar w:fldCharType="separate"/>
        </w:r>
        <w:r>
          <w:rPr>
            <w:noProof/>
            <w:webHidden/>
          </w:rPr>
          <w:t>76</w:t>
        </w:r>
        <w:r>
          <w:rPr>
            <w:noProof/>
            <w:webHidden/>
          </w:rPr>
          <w:fldChar w:fldCharType="end"/>
        </w:r>
      </w:hyperlink>
    </w:p>
    <w:p w14:paraId="699EE2FB" w14:textId="52EAB066"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54" w:history="1">
        <w:r w:rsidRPr="000725FB">
          <w:rPr>
            <w:rStyle w:val="Hipervnculo"/>
            <w:noProof/>
          </w:rPr>
          <w:t>Imagen 123:Planes Operativos Anuales - Editar Metas Acumuladas</w:t>
        </w:r>
        <w:r>
          <w:rPr>
            <w:noProof/>
            <w:webHidden/>
          </w:rPr>
          <w:tab/>
        </w:r>
        <w:r>
          <w:rPr>
            <w:noProof/>
            <w:webHidden/>
          </w:rPr>
          <w:fldChar w:fldCharType="begin"/>
        </w:r>
        <w:r>
          <w:rPr>
            <w:noProof/>
            <w:webHidden/>
          </w:rPr>
          <w:instrText xml:space="preserve"> PAGEREF _Toc167295454 \h </w:instrText>
        </w:r>
        <w:r>
          <w:rPr>
            <w:noProof/>
            <w:webHidden/>
          </w:rPr>
        </w:r>
        <w:r>
          <w:rPr>
            <w:noProof/>
            <w:webHidden/>
          </w:rPr>
          <w:fldChar w:fldCharType="separate"/>
        </w:r>
        <w:r>
          <w:rPr>
            <w:noProof/>
            <w:webHidden/>
          </w:rPr>
          <w:t>76</w:t>
        </w:r>
        <w:r>
          <w:rPr>
            <w:noProof/>
            <w:webHidden/>
          </w:rPr>
          <w:fldChar w:fldCharType="end"/>
        </w:r>
      </w:hyperlink>
    </w:p>
    <w:p w14:paraId="0F769692" w14:textId="5986A68F"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55" w:history="1">
        <w:r w:rsidRPr="000725FB">
          <w:rPr>
            <w:rStyle w:val="Hipervnculo"/>
            <w:noProof/>
          </w:rPr>
          <w:t>Imagen 124:Planes Operativos Anuales - Editar Datos Metas Acumuladas</w:t>
        </w:r>
        <w:r>
          <w:rPr>
            <w:noProof/>
            <w:webHidden/>
          </w:rPr>
          <w:tab/>
        </w:r>
        <w:r>
          <w:rPr>
            <w:noProof/>
            <w:webHidden/>
          </w:rPr>
          <w:fldChar w:fldCharType="begin"/>
        </w:r>
        <w:r>
          <w:rPr>
            <w:noProof/>
            <w:webHidden/>
          </w:rPr>
          <w:instrText xml:space="preserve"> PAGEREF _Toc167295455 \h </w:instrText>
        </w:r>
        <w:r>
          <w:rPr>
            <w:noProof/>
            <w:webHidden/>
          </w:rPr>
        </w:r>
        <w:r>
          <w:rPr>
            <w:noProof/>
            <w:webHidden/>
          </w:rPr>
          <w:fldChar w:fldCharType="separate"/>
        </w:r>
        <w:r>
          <w:rPr>
            <w:noProof/>
            <w:webHidden/>
          </w:rPr>
          <w:t>76</w:t>
        </w:r>
        <w:r>
          <w:rPr>
            <w:noProof/>
            <w:webHidden/>
          </w:rPr>
          <w:fldChar w:fldCharType="end"/>
        </w:r>
      </w:hyperlink>
    </w:p>
    <w:p w14:paraId="537B1B48" w14:textId="7EC7AAFF"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56" w:history="1">
        <w:r w:rsidRPr="000725FB">
          <w:rPr>
            <w:rStyle w:val="Hipervnculo"/>
            <w:noProof/>
          </w:rPr>
          <w:t>Imagen 125:Planes Operativos Anuales - Editar Metas Acumuladas /Prorrateo</w:t>
        </w:r>
        <w:r>
          <w:rPr>
            <w:noProof/>
            <w:webHidden/>
          </w:rPr>
          <w:tab/>
        </w:r>
        <w:r>
          <w:rPr>
            <w:noProof/>
            <w:webHidden/>
          </w:rPr>
          <w:fldChar w:fldCharType="begin"/>
        </w:r>
        <w:r>
          <w:rPr>
            <w:noProof/>
            <w:webHidden/>
          </w:rPr>
          <w:instrText xml:space="preserve"> PAGEREF _Toc167295456 \h </w:instrText>
        </w:r>
        <w:r>
          <w:rPr>
            <w:noProof/>
            <w:webHidden/>
          </w:rPr>
        </w:r>
        <w:r>
          <w:rPr>
            <w:noProof/>
            <w:webHidden/>
          </w:rPr>
          <w:fldChar w:fldCharType="separate"/>
        </w:r>
        <w:r>
          <w:rPr>
            <w:noProof/>
            <w:webHidden/>
          </w:rPr>
          <w:t>77</w:t>
        </w:r>
        <w:r>
          <w:rPr>
            <w:noProof/>
            <w:webHidden/>
          </w:rPr>
          <w:fldChar w:fldCharType="end"/>
        </w:r>
      </w:hyperlink>
    </w:p>
    <w:p w14:paraId="34D2747F" w14:textId="339F03C3"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57" w:history="1">
        <w:r w:rsidRPr="000725FB">
          <w:rPr>
            <w:rStyle w:val="Hipervnculo"/>
            <w:noProof/>
          </w:rPr>
          <w:t>Imagen 126:Planes Operativos Anuales - Editar Metas Acumuladas /Agrega Prorrateo</w:t>
        </w:r>
        <w:r>
          <w:rPr>
            <w:noProof/>
            <w:webHidden/>
          </w:rPr>
          <w:tab/>
        </w:r>
        <w:r>
          <w:rPr>
            <w:noProof/>
            <w:webHidden/>
          </w:rPr>
          <w:fldChar w:fldCharType="begin"/>
        </w:r>
        <w:r>
          <w:rPr>
            <w:noProof/>
            <w:webHidden/>
          </w:rPr>
          <w:instrText xml:space="preserve"> PAGEREF _Toc167295457 \h </w:instrText>
        </w:r>
        <w:r>
          <w:rPr>
            <w:noProof/>
            <w:webHidden/>
          </w:rPr>
        </w:r>
        <w:r>
          <w:rPr>
            <w:noProof/>
            <w:webHidden/>
          </w:rPr>
          <w:fldChar w:fldCharType="separate"/>
        </w:r>
        <w:r>
          <w:rPr>
            <w:noProof/>
            <w:webHidden/>
          </w:rPr>
          <w:t>77</w:t>
        </w:r>
        <w:r>
          <w:rPr>
            <w:noProof/>
            <w:webHidden/>
          </w:rPr>
          <w:fldChar w:fldCharType="end"/>
        </w:r>
      </w:hyperlink>
    </w:p>
    <w:p w14:paraId="08CBEFBA" w14:textId="115A4743"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58" w:history="1">
        <w:r w:rsidRPr="000725FB">
          <w:rPr>
            <w:rStyle w:val="Hipervnculo"/>
            <w:noProof/>
          </w:rPr>
          <w:t>Imagen 127:Planes Operativos Anuales - Editar Metas Acumuladas /Prorrateo - Acciones</w:t>
        </w:r>
        <w:r>
          <w:rPr>
            <w:noProof/>
            <w:webHidden/>
          </w:rPr>
          <w:tab/>
        </w:r>
        <w:r>
          <w:rPr>
            <w:noProof/>
            <w:webHidden/>
          </w:rPr>
          <w:fldChar w:fldCharType="begin"/>
        </w:r>
        <w:r>
          <w:rPr>
            <w:noProof/>
            <w:webHidden/>
          </w:rPr>
          <w:instrText xml:space="preserve"> PAGEREF _Toc167295458 \h </w:instrText>
        </w:r>
        <w:r>
          <w:rPr>
            <w:noProof/>
            <w:webHidden/>
          </w:rPr>
        </w:r>
        <w:r>
          <w:rPr>
            <w:noProof/>
            <w:webHidden/>
          </w:rPr>
          <w:fldChar w:fldCharType="separate"/>
        </w:r>
        <w:r>
          <w:rPr>
            <w:noProof/>
            <w:webHidden/>
          </w:rPr>
          <w:t>77</w:t>
        </w:r>
        <w:r>
          <w:rPr>
            <w:noProof/>
            <w:webHidden/>
          </w:rPr>
          <w:fldChar w:fldCharType="end"/>
        </w:r>
      </w:hyperlink>
    </w:p>
    <w:p w14:paraId="12B85FE8" w14:textId="6F406D15"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59" w:history="1">
        <w:r w:rsidRPr="000725FB">
          <w:rPr>
            <w:rStyle w:val="Hipervnculo"/>
            <w:noProof/>
          </w:rPr>
          <w:t>Imagen 128:Planes Operativos Anuales - Editar Metas Acumuladas /Editar Prorrateo</w:t>
        </w:r>
        <w:r>
          <w:rPr>
            <w:noProof/>
            <w:webHidden/>
          </w:rPr>
          <w:tab/>
        </w:r>
        <w:r>
          <w:rPr>
            <w:noProof/>
            <w:webHidden/>
          </w:rPr>
          <w:fldChar w:fldCharType="begin"/>
        </w:r>
        <w:r>
          <w:rPr>
            <w:noProof/>
            <w:webHidden/>
          </w:rPr>
          <w:instrText xml:space="preserve"> PAGEREF _Toc167295459 \h </w:instrText>
        </w:r>
        <w:r>
          <w:rPr>
            <w:noProof/>
            <w:webHidden/>
          </w:rPr>
        </w:r>
        <w:r>
          <w:rPr>
            <w:noProof/>
            <w:webHidden/>
          </w:rPr>
          <w:fldChar w:fldCharType="separate"/>
        </w:r>
        <w:r>
          <w:rPr>
            <w:noProof/>
            <w:webHidden/>
          </w:rPr>
          <w:t>77</w:t>
        </w:r>
        <w:r>
          <w:rPr>
            <w:noProof/>
            <w:webHidden/>
          </w:rPr>
          <w:fldChar w:fldCharType="end"/>
        </w:r>
      </w:hyperlink>
    </w:p>
    <w:p w14:paraId="4643F6A3" w14:textId="5A2A210B"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60" w:history="1">
        <w:r w:rsidRPr="000725FB">
          <w:rPr>
            <w:rStyle w:val="Hipervnculo"/>
            <w:noProof/>
          </w:rPr>
          <w:t>Imagen 129:Planes Operativos Anuales - Editar Metas Acumuladas /Guardar Prorrateo</w:t>
        </w:r>
        <w:r>
          <w:rPr>
            <w:noProof/>
            <w:webHidden/>
          </w:rPr>
          <w:tab/>
        </w:r>
        <w:r>
          <w:rPr>
            <w:noProof/>
            <w:webHidden/>
          </w:rPr>
          <w:fldChar w:fldCharType="begin"/>
        </w:r>
        <w:r>
          <w:rPr>
            <w:noProof/>
            <w:webHidden/>
          </w:rPr>
          <w:instrText xml:space="preserve"> PAGEREF _Toc167295460 \h </w:instrText>
        </w:r>
        <w:r>
          <w:rPr>
            <w:noProof/>
            <w:webHidden/>
          </w:rPr>
        </w:r>
        <w:r>
          <w:rPr>
            <w:noProof/>
            <w:webHidden/>
          </w:rPr>
          <w:fldChar w:fldCharType="separate"/>
        </w:r>
        <w:r>
          <w:rPr>
            <w:noProof/>
            <w:webHidden/>
          </w:rPr>
          <w:t>78</w:t>
        </w:r>
        <w:r>
          <w:rPr>
            <w:noProof/>
            <w:webHidden/>
          </w:rPr>
          <w:fldChar w:fldCharType="end"/>
        </w:r>
      </w:hyperlink>
    </w:p>
    <w:p w14:paraId="38599D43" w14:textId="5F08BD97"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61" w:history="1">
        <w:r w:rsidRPr="000725FB">
          <w:rPr>
            <w:rStyle w:val="Hipervnculo"/>
            <w:noProof/>
          </w:rPr>
          <w:t>Imagen 130:Planes Operativos Anuales - Editar Gestión de Riesgos</w:t>
        </w:r>
        <w:r>
          <w:rPr>
            <w:noProof/>
            <w:webHidden/>
          </w:rPr>
          <w:tab/>
        </w:r>
        <w:r>
          <w:rPr>
            <w:noProof/>
            <w:webHidden/>
          </w:rPr>
          <w:fldChar w:fldCharType="begin"/>
        </w:r>
        <w:r>
          <w:rPr>
            <w:noProof/>
            <w:webHidden/>
          </w:rPr>
          <w:instrText xml:space="preserve"> PAGEREF _Toc167295461 \h </w:instrText>
        </w:r>
        <w:r>
          <w:rPr>
            <w:noProof/>
            <w:webHidden/>
          </w:rPr>
        </w:r>
        <w:r>
          <w:rPr>
            <w:noProof/>
            <w:webHidden/>
          </w:rPr>
          <w:fldChar w:fldCharType="separate"/>
        </w:r>
        <w:r>
          <w:rPr>
            <w:noProof/>
            <w:webHidden/>
          </w:rPr>
          <w:t>78</w:t>
        </w:r>
        <w:r>
          <w:rPr>
            <w:noProof/>
            <w:webHidden/>
          </w:rPr>
          <w:fldChar w:fldCharType="end"/>
        </w:r>
      </w:hyperlink>
    </w:p>
    <w:p w14:paraId="60F2E935" w14:textId="107163B8"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62" w:history="1">
        <w:r w:rsidRPr="000725FB">
          <w:rPr>
            <w:rStyle w:val="Hipervnculo"/>
            <w:noProof/>
          </w:rPr>
          <w:t>Imagen 131:Planes Operativos Anuales - Editar Datos Gestión de Riesgos</w:t>
        </w:r>
        <w:r>
          <w:rPr>
            <w:noProof/>
            <w:webHidden/>
          </w:rPr>
          <w:tab/>
        </w:r>
        <w:r>
          <w:rPr>
            <w:noProof/>
            <w:webHidden/>
          </w:rPr>
          <w:fldChar w:fldCharType="begin"/>
        </w:r>
        <w:r>
          <w:rPr>
            <w:noProof/>
            <w:webHidden/>
          </w:rPr>
          <w:instrText xml:space="preserve"> PAGEREF _Toc167295462 \h </w:instrText>
        </w:r>
        <w:r>
          <w:rPr>
            <w:noProof/>
            <w:webHidden/>
          </w:rPr>
        </w:r>
        <w:r>
          <w:rPr>
            <w:noProof/>
            <w:webHidden/>
          </w:rPr>
          <w:fldChar w:fldCharType="separate"/>
        </w:r>
        <w:r>
          <w:rPr>
            <w:noProof/>
            <w:webHidden/>
          </w:rPr>
          <w:t>79</w:t>
        </w:r>
        <w:r>
          <w:rPr>
            <w:noProof/>
            <w:webHidden/>
          </w:rPr>
          <w:fldChar w:fldCharType="end"/>
        </w:r>
      </w:hyperlink>
    </w:p>
    <w:p w14:paraId="61E9763C" w14:textId="26A42390"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63" w:history="1">
        <w:r w:rsidRPr="000725FB">
          <w:rPr>
            <w:rStyle w:val="Hipervnculo"/>
            <w:noProof/>
          </w:rPr>
          <w:t>Imagen 132:Planes Operativos Anuales - Gestión de Riesgos/Agregar Riesgo</w:t>
        </w:r>
        <w:r>
          <w:rPr>
            <w:noProof/>
            <w:webHidden/>
          </w:rPr>
          <w:tab/>
        </w:r>
        <w:r>
          <w:rPr>
            <w:noProof/>
            <w:webHidden/>
          </w:rPr>
          <w:fldChar w:fldCharType="begin"/>
        </w:r>
        <w:r>
          <w:rPr>
            <w:noProof/>
            <w:webHidden/>
          </w:rPr>
          <w:instrText xml:space="preserve"> PAGEREF _Toc167295463 \h </w:instrText>
        </w:r>
        <w:r>
          <w:rPr>
            <w:noProof/>
            <w:webHidden/>
          </w:rPr>
        </w:r>
        <w:r>
          <w:rPr>
            <w:noProof/>
            <w:webHidden/>
          </w:rPr>
          <w:fldChar w:fldCharType="separate"/>
        </w:r>
        <w:r>
          <w:rPr>
            <w:noProof/>
            <w:webHidden/>
          </w:rPr>
          <w:t>79</w:t>
        </w:r>
        <w:r>
          <w:rPr>
            <w:noProof/>
            <w:webHidden/>
          </w:rPr>
          <w:fldChar w:fldCharType="end"/>
        </w:r>
      </w:hyperlink>
    </w:p>
    <w:p w14:paraId="5469CFC9" w14:textId="3AABF975"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64" w:history="1">
        <w:r w:rsidRPr="000725FB">
          <w:rPr>
            <w:rStyle w:val="Hipervnculo"/>
            <w:noProof/>
          </w:rPr>
          <w:t>Imagen 133:Planes Operativos Anuales - Gestión de Riesgos /Guardar Riesgo</w:t>
        </w:r>
        <w:r>
          <w:rPr>
            <w:noProof/>
            <w:webHidden/>
          </w:rPr>
          <w:tab/>
        </w:r>
        <w:r>
          <w:rPr>
            <w:noProof/>
            <w:webHidden/>
          </w:rPr>
          <w:fldChar w:fldCharType="begin"/>
        </w:r>
        <w:r>
          <w:rPr>
            <w:noProof/>
            <w:webHidden/>
          </w:rPr>
          <w:instrText xml:space="preserve"> PAGEREF _Toc167295464 \h </w:instrText>
        </w:r>
        <w:r>
          <w:rPr>
            <w:noProof/>
            <w:webHidden/>
          </w:rPr>
        </w:r>
        <w:r>
          <w:rPr>
            <w:noProof/>
            <w:webHidden/>
          </w:rPr>
          <w:fldChar w:fldCharType="separate"/>
        </w:r>
        <w:r>
          <w:rPr>
            <w:noProof/>
            <w:webHidden/>
          </w:rPr>
          <w:t>79</w:t>
        </w:r>
        <w:r>
          <w:rPr>
            <w:noProof/>
            <w:webHidden/>
          </w:rPr>
          <w:fldChar w:fldCharType="end"/>
        </w:r>
      </w:hyperlink>
    </w:p>
    <w:p w14:paraId="7A5532C0" w14:textId="228416A2"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65" w:history="1">
        <w:r w:rsidRPr="000725FB">
          <w:rPr>
            <w:rStyle w:val="Hipervnculo"/>
            <w:noProof/>
          </w:rPr>
          <w:t>Imagen 134:Planes Operativos Anuales - Gestión de Riesgos /Acciones</w:t>
        </w:r>
        <w:r>
          <w:rPr>
            <w:noProof/>
            <w:webHidden/>
          </w:rPr>
          <w:tab/>
        </w:r>
        <w:r>
          <w:rPr>
            <w:noProof/>
            <w:webHidden/>
          </w:rPr>
          <w:fldChar w:fldCharType="begin"/>
        </w:r>
        <w:r>
          <w:rPr>
            <w:noProof/>
            <w:webHidden/>
          </w:rPr>
          <w:instrText xml:space="preserve"> PAGEREF _Toc167295465 \h </w:instrText>
        </w:r>
        <w:r>
          <w:rPr>
            <w:noProof/>
            <w:webHidden/>
          </w:rPr>
        </w:r>
        <w:r>
          <w:rPr>
            <w:noProof/>
            <w:webHidden/>
          </w:rPr>
          <w:fldChar w:fldCharType="separate"/>
        </w:r>
        <w:r>
          <w:rPr>
            <w:noProof/>
            <w:webHidden/>
          </w:rPr>
          <w:t>80</w:t>
        </w:r>
        <w:r>
          <w:rPr>
            <w:noProof/>
            <w:webHidden/>
          </w:rPr>
          <w:fldChar w:fldCharType="end"/>
        </w:r>
      </w:hyperlink>
    </w:p>
    <w:p w14:paraId="3188DCB2" w14:textId="535010E9"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66" w:history="1">
        <w:r w:rsidRPr="000725FB">
          <w:rPr>
            <w:rStyle w:val="Hipervnculo"/>
            <w:noProof/>
          </w:rPr>
          <w:t>Imagen 135:Planes Operativos Anuales - Gestión de Riesgos/Nuevo Riesgo Manual</w:t>
        </w:r>
        <w:r>
          <w:rPr>
            <w:noProof/>
            <w:webHidden/>
          </w:rPr>
          <w:tab/>
        </w:r>
        <w:r>
          <w:rPr>
            <w:noProof/>
            <w:webHidden/>
          </w:rPr>
          <w:fldChar w:fldCharType="begin"/>
        </w:r>
        <w:r>
          <w:rPr>
            <w:noProof/>
            <w:webHidden/>
          </w:rPr>
          <w:instrText xml:space="preserve"> PAGEREF _Toc167295466 \h </w:instrText>
        </w:r>
        <w:r>
          <w:rPr>
            <w:noProof/>
            <w:webHidden/>
          </w:rPr>
        </w:r>
        <w:r>
          <w:rPr>
            <w:noProof/>
            <w:webHidden/>
          </w:rPr>
          <w:fldChar w:fldCharType="separate"/>
        </w:r>
        <w:r>
          <w:rPr>
            <w:noProof/>
            <w:webHidden/>
          </w:rPr>
          <w:t>80</w:t>
        </w:r>
        <w:r>
          <w:rPr>
            <w:noProof/>
            <w:webHidden/>
          </w:rPr>
          <w:fldChar w:fldCharType="end"/>
        </w:r>
      </w:hyperlink>
    </w:p>
    <w:p w14:paraId="6A8776B2" w14:textId="3C0F9093"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67" w:history="1">
        <w:r w:rsidRPr="000725FB">
          <w:rPr>
            <w:rStyle w:val="Hipervnculo"/>
            <w:noProof/>
          </w:rPr>
          <w:t>Imagen 136:Planes Operativos Anuales - Gestión de Riesgos/Guardar Riesgo Manual</w:t>
        </w:r>
        <w:r>
          <w:rPr>
            <w:noProof/>
            <w:webHidden/>
          </w:rPr>
          <w:tab/>
        </w:r>
        <w:r>
          <w:rPr>
            <w:noProof/>
            <w:webHidden/>
          </w:rPr>
          <w:fldChar w:fldCharType="begin"/>
        </w:r>
        <w:r>
          <w:rPr>
            <w:noProof/>
            <w:webHidden/>
          </w:rPr>
          <w:instrText xml:space="preserve"> PAGEREF _Toc167295467 \h </w:instrText>
        </w:r>
        <w:r>
          <w:rPr>
            <w:noProof/>
            <w:webHidden/>
          </w:rPr>
        </w:r>
        <w:r>
          <w:rPr>
            <w:noProof/>
            <w:webHidden/>
          </w:rPr>
          <w:fldChar w:fldCharType="separate"/>
        </w:r>
        <w:r>
          <w:rPr>
            <w:noProof/>
            <w:webHidden/>
          </w:rPr>
          <w:t>80</w:t>
        </w:r>
        <w:r>
          <w:rPr>
            <w:noProof/>
            <w:webHidden/>
          </w:rPr>
          <w:fldChar w:fldCharType="end"/>
        </w:r>
      </w:hyperlink>
    </w:p>
    <w:p w14:paraId="69E1894A" w14:textId="6BE9D5C7"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68" w:history="1">
        <w:r w:rsidRPr="000725FB">
          <w:rPr>
            <w:rStyle w:val="Hipervnculo"/>
            <w:noProof/>
          </w:rPr>
          <w:t>Imagen 137:Planes Operativos Anuales - Gestión de Riesgos/Riesgo Manual-Acciones</w:t>
        </w:r>
        <w:r>
          <w:rPr>
            <w:noProof/>
            <w:webHidden/>
          </w:rPr>
          <w:tab/>
        </w:r>
        <w:r>
          <w:rPr>
            <w:noProof/>
            <w:webHidden/>
          </w:rPr>
          <w:fldChar w:fldCharType="begin"/>
        </w:r>
        <w:r>
          <w:rPr>
            <w:noProof/>
            <w:webHidden/>
          </w:rPr>
          <w:instrText xml:space="preserve"> PAGEREF _Toc167295468 \h </w:instrText>
        </w:r>
        <w:r>
          <w:rPr>
            <w:noProof/>
            <w:webHidden/>
          </w:rPr>
        </w:r>
        <w:r>
          <w:rPr>
            <w:noProof/>
            <w:webHidden/>
          </w:rPr>
          <w:fldChar w:fldCharType="separate"/>
        </w:r>
        <w:r>
          <w:rPr>
            <w:noProof/>
            <w:webHidden/>
          </w:rPr>
          <w:t>80</w:t>
        </w:r>
        <w:r>
          <w:rPr>
            <w:noProof/>
            <w:webHidden/>
          </w:rPr>
          <w:fldChar w:fldCharType="end"/>
        </w:r>
      </w:hyperlink>
    </w:p>
    <w:p w14:paraId="0C5CDB0A" w14:textId="5F8A8518"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69" w:history="1">
        <w:r w:rsidRPr="000725FB">
          <w:rPr>
            <w:rStyle w:val="Hipervnculo"/>
            <w:noProof/>
          </w:rPr>
          <w:t>Imagen 138:Planes Operativos Anuales - Editar Producto Clave</w:t>
        </w:r>
        <w:r>
          <w:rPr>
            <w:noProof/>
            <w:webHidden/>
          </w:rPr>
          <w:tab/>
        </w:r>
        <w:r>
          <w:rPr>
            <w:noProof/>
            <w:webHidden/>
          </w:rPr>
          <w:fldChar w:fldCharType="begin"/>
        </w:r>
        <w:r>
          <w:rPr>
            <w:noProof/>
            <w:webHidden/>
          </w:rPr>
          <w:instrText xml:space="preserve"> PAGEREF _Toc167295469 \h </w:instrText>
        </w:r>
        <w:r>
          <w:rPr>
            <w:noProof/>
            <w:webHidden/>
          </w:rPr>
        </w:r>
        <w:r>
          <w:rPr>
            <w:noProof/>
            <w:webHidden/>
          </w:rPr>
          <w:fldChar w:fldCharType="separate"/>
        </w:r>
        <w:r>
          <w:rPr>
            <w:noProof/>
            <w:webHidden/>
          </w:rPr>
          <w:t>81</w:t>
        </w:r>
        <w:r>
          <w:rPr>
            <w:noProof/>
            <w:webHidden/>
          </w:rPr>
          <w:fldChar w:fldCharType="end"/>
        </w:r>
      </w:hyperlink>
    </w:p>
    <w:p w14:paraId="614BCB79" w14:textId="4E424799"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70" w:history="1">
        <w:r w:rsidRPr="000725FB">
          <w:rPr>
            <w:rStyle w:val="Hipervnculo"/>
            <w:noProof/>
          </w:rPr>
          <w:t>Imagen 139:Planes Operativos Anuales - Editar Datos Producto Clave</w:t>
        </w:r>
        <w:r>
          <w:rPr>
            <w:noProof/>
            <w:webHidden/>
          </w:rPr>
          <w:tab/>
        </w:r>
        <w:r>
          <w:rPr>
            <w:noProof/>
            <w:webHidden/>
          </w:rPr>
          <w:fldChar w:fldCharType="begin"/>
        </w:r>
        <w:r>
          <w:rPr>
            <w:noProof/>
            <w:webHidden/>
          </w:rPr>
          <w:instrText xml:space="preserve"> PAGEREF _Toc167295470 \h </w:instrText>
        </w:r>
        <w:r>
          <w:rPr>
            <w:noProof/>
            <w:webHidden/>
          </w:rPr>
        </w:r>
        <w:r>
          <w:rPr>
            <w:noProof/>
            <w:webHidden/>
          </w:rPr>
          <w:fldChar w:fldCharType="separate"/>
        </w:r>
        <w:r>
          <w:rPr>
            <w:noProof/>
            <w:webHidden/>
          </w:rPr>
          <w:t>82</w:t>
        </w:r>
        <w:r>
          <w:rPr>
            <w:noProof/>
            <w:webHidden/>
          </w:rPr>
          <w:fldChar w:fldCharType="end"/>
        </w:r>
      </w:hyperlink>
    </w:p>
    <w:p w14:paraId="33C9CDAE" w14:textId="3E022FF6"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71" w:history="1">
        <w:r w:rsidRPr="000725FB">
          <w:rPr>
            <w:rStyle w:val="Hipervnculo"/>
            <w:noProof/>
          </w:rPr>
          <w:t>Imagen 140:Planes Operativos Anuales - Editar SAGU</w:t>
        </w:r>
        <w:r>
          <w:rPr>
            <w:noProof/>
            <w:webHidden/>
          </w:rPr>
          <w:tab/>
        </w:r>
        <w:r>
          <w:rPr>
            <w:noProof/>
            <w:webHidden/>
          </w:rPr>
          <w:fldChar w:fldCharType="begin"/>
        </w:r>
        <w:r>
          <w:rPr>
            <w:noProof/>
            <w:webHidden/>
          </w:rPr>
          <w:instrText xml:space="preserve"> PAGEREF _Toc167295471 \h </w:instrText>
        </w:r>
        <w:r>
          <w:rPr>
            <w:noProof/>
            <w:webHidden/>
          </w:rPr>
        </w:r>
        <w:r>
          <w:rPr>
            <w:noProof/>
            <w:webHidden/>
          </w:rPr>
          <w:fldChar w:fldCharType="separate"/>
        </w:r>
        <w:r>
          <w:rPr>
            <w:noProof/>
            <w:webHidden/>
          </w:rPr>
          <w:t>83</w:t>
        </w:r>
        <w:r>
          <w:rPr>
            <w:noProof/>
            <w:webHidden/>
          </w:rPr>
          <w:fldChar w:fldCharType="end"/>
        </w:r>
      </w:hyperlink>
    </w:p>
    <w:p w14:paraId="5FE45531" w14:textId="3797BA9E"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72" w:history="1">
        <w:r w:rsidRPr="000725FB">
          <w:rPr>
            <w:rStyle w:val="Hipervnculo"/>
            <w:noProof/>
          </w:rPr>
          <w:t>Imagen 141:Planes Operativos Anuales - Editar Datos SAGU</w:t>
        </w:r>
        <w:r>
          <w:rPr>
            <w:noProof/>
            <w:webHidden/>
          </w:rPr>
          <w:tab/>
        </w:r>
        <w:r>
          <w:rPr>
            <w:noProof/>
            <w:webHidden/>
          </w:rPr>
          <w:fldChar w:fldCharType="begin"/>
        </w:r>
        <w:r>
          <w:rPr>
            <w:noProof/>
            <w:webHidden/>
          </w:rPr>
          <w:instrText xml:space="preserve"> PAGEREF _Toc167295472 \h </w:instrText>
        </w:r>
        <w:r>
          <w:rPr>
            <w:noProof/>
            <w:webHidden/>
          </w:rPr>
        </w:r>
        <w:r>
          <w:rPr>
            <w:noProof/>
            <w:webHidden/>
          </w:rPr>
          <w:fldChar w:fldCharType="separate"/>
        </w:r>
        <w:r>
          <w:rPr>
            <w:noProof/>
            <w:webHidden/>
          </w:rPr>
          <w:t>83</w:t>
        </w:r>
        <w:r>
          <w:rPr>
            <w:noProof/>
            <w:webHidden/>
          </w:rPr>
          <w:fldChar w:fldCharType="end"/>
        </w:r>
      </w:hyperlink>
    </w:p>
    <w:p w14:paraId="55A50F7E" w14:textId="1E12C602"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73" w:history="1">
        <w:r w:rsidRPr="000725FB">
          <w:rPr>
            <w:rStyle w:val="Hipervnculo"/>
            <w:noProof/>
          </w:rPr>
          <w:t>Imagen 142:Planes Operativos Anuales - Editar SAGU/Vincular Plan Inicial</w:t>
        </w:r>
        <w:r>
          <w:rPr>
            <w:noProof/>
            <w:webHidden/>
          </w:rPr>
          <w:tab/>
        </w:r>
        <w:r>
          <w:rPr>
            <w:noProof/>
            <w:webHidden/>
          </w:rPr>
          <w:fldChar w:fldCharType="begin"/>
        </w:r>
        <w:r>
          <w:rPr>
            <w:noProof/>
            <w:webHidden/>
          </w:rPr>
          <w:instrText xml:space="preserve"> PAGEREF _Toc167295473 \h </w:instrText>
        </w:r>
        <w:r>
          <w:rPr>
            <w:noProof/>
            <w:webHidden/>
          </w:rPr>
        </w:r>
        <w:r>
          <w:rPr>
            <w:noProof/>
            <w:webHidden/>
          </w:rPr>
          <w:fldChar w:fldCharType="separate"/>
        </w:r>
        <w:r>
          <w:rPr>
            <w:noProof/>
            <w:webHidden/>
          </w:rPr>
          <w:t>83</w:t>
        </w:r>
        <w:r>
          <w:rPr>
            <w:noProof/>
            <w:webHidden/>
          </w:rPr>
          <w:fldChar w:fldCharType="end"/>
        </w:r>
      </w:hyperlink>
    </w:p>
    <w:p w14:paraId="385034AF" w14:textId="3FC89876"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74" w:history="1">
        <w:r w:rsidRPr="000725FB">
          <w:rPr>
            <w:rStyle w:val="Hipervnculo"/>
            <w:noProof/>
          </w:rPr>
          <w:t>Imagen 143:Planes Operativos Anuales - Editar SAGU/Vincular Plan Inicial-Buscar</w:t>
        </w:r>
        <w:r>
          <w:rPr>
            <w:noProof/>
            <w:webHidden/>
          </w:rPr>
          <w:tab/>
        </w:r>
        <w:r>
          <w:rPr>
            <w:noProof/>
            <w:webHidden/>
          </w:rPr>
          <w:fldChar w:fldCharType="begin"/>
        </w:r>
        <w:r>
          <w:rPr>
            <w:noProof/>
            <w:webHidden/>
          </w:rPr>
          <w:instrText xml:space="preserve"> PAGEREF _Toc167295474 \h </w:instrText>
        </w:r>
        <w:r>
          <w:rPr>
            <w:noProof/>
            <w:webHidden/>
          </w:rPr>
        </w:r>
        <w:r>
          <w:rPr>
            <w:noProof/>
            <w:webHidden/>
          </w:rPr>
          <w:fldChar w:fldCharType="separate"/>
        </w:r>
        <w:r>
          <w:rPr>
            <w:noProof/>
            <w:webHidden/>
          </w:rPr>
          <w:t>83</w:t>
        </w:r>
        <w:r>
          <w:rPr>
            <w:noProof/>
            <w:webHidden/>
          </w:rPr>
          <w:fldChar w:fldCharType="end"/>
        </w:r>
      </w:hyperlink>
    </w:p>
    <w:p w14:paraId="7801E43A" w14:textId="511D5920"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75" w:history="1">
        <w:r w:rsidRPr="000725FB">
          <w:rPr>
            <w:rStyle w:val="Hipervnculo"/>
            <w:noProof/>
          </w:rPr>
          <w:t>Imagen 144:Planes Operativos Anuales - Editar SAGU/Agregar Plan Inicial</w:t>
        </w:r>
        <w:r>
          <w:rPr>
            <w:noProof/>
            <w:webHidden/>
          </w:rPr>
          <w:tab/>
        </w:r>
        <w:r>
          <w:rPr>
            <w:noProof/>
            <w:webHidden/>
          </w:rPr>
          <w:fldChar w:fldCharType="begin"/>
        </w:r>
        <w:r>
          <w:rPr>
            <w:noProof/>
            <w:webHidden/>
          </w:rPr>
          <w:instrText xml:space="preserve"> PAGEREF _Toc167295475 \h </w:instrText>
        </w:r>
        <w:r>
          <w:rPr>
            <w:noProof/>
            <w:webHidden/>
          </w:rPr>
        </w:r>
        <w:r>
          <w:rPr>
            <w:noProof/>
            <w:webHidden/>
          </w:rPr>
          <w:fldChar w:fldCharType="separate"/>
        </w:r>
        <w:r>
          <w:rPr>
            <w:noProof/>
            <w:webHidden/>
          </w:rPr>
          <w:t>84</w:t>
        </w:r>
        <w:r>
          <w:rPr>
            <w:noProof/>
            <w:webHidden/>
          </w:rPr>
          <w:fldChar w:fldCharType="end"/>
        </w:r>
      </w:hyperlink>
    </w:p>
    <w:p w14:paraId="7B9D9049" w14:textId="44F7292E"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76" w:history="1">
        <w:r w:rsidRPr="000725FB">
          <w:rPr>
            <w:rStyle w:val="Hipervnculo"/>
            <w:noProof/>
          </w:rPr>
          <w:t>Imagen 145:Planes Operativos Anuales - Editar SAGU/Eliminar Plan Inicial</w:t>
        </w:r>
        <w:r>
          <w:rPr>
            <w:noProof/>
            <w:webHidden/>
          </w:rPr>
          <w:tab/>
        </w:r>
        <w:r>
          <w:rPr>
            <w:noProof/>
            <w:webHidden/>
          </w:rPr>
          <w:fldChar w:fldCharType="begin"/>
        </w:r>
        <w:r>
          <w:rPr>
            <w:noProof/>
            <w:webHidden/>
          </w:rPr>
          <w:instrText xml:space="preserve"> PAGEREF _Toc167295476 \h </w:instrText>
        </w:r>
        <w:r>
          <w:rPr>
            <w:noProof/>
            <w:webHidden/>
          </w:rPr>
        </w:r>
        <w:r>
          <w:rPr>
            <w:noProof/>
            <w:webHidden/>
          </w:rPr>
          <w:fldChar w:fldCharType="separate"/>
        </w:r>
        <w:r>
          <w:rPr>
            <w:noProof/>
            <w:webHidden/>
          </w:rPr>
          <w:t>84</w:t>
        </w:r>
        <w:r>
          <w:rPr>
            <w:noProof/>
            <w:webHidden/>
          </w:rPr>
          <w:fldChar w:fldCharType="end"/>
        </w:r>
      </w:hyperlink>
    </w:p>
    <w:p w14:paraId="66B52D3D" w14:textId="2F89B872"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77" w:history="1">
        <w:r w:rsidRPr="000725FB">
          <w:rPr>
            <w:rStyle w:val="Hipervnculo"/>
            <w:noProof/>
          </w:rPr>
          <w:t>Imagen 146:Planes Operativos Anuales/Otros Servicios - Ver Detalle</w:t>
        </w:r>
        <w:r>
          <w:rPr>
            <w:noProof/>
            <w:webHidden/>
          </w:rPr>
          <w:tab/>
        </w:r>
        <w:r>
          <w:rPr>
            <w:noProof/>
            <w:webHidden/>
          </w:rPr>
          <w:fldChar w:fldCharType="begin"/>
        </w:r>
        <w:r>
          <w:rPr>
            <w:noProof/>
            <w:webHidden/>
          </w:rPr>
          <w:instrText xml:space="preserve"> PAGEREF _Toc167295477 \h </w:instrText>
        </w:r>
        <w:r>
          <w:rPr>
            <w:noProof/>
            <w:webHidden/>
          </w:rPr>
        </w:r>
        <w:r>
          <w:rPr>
            <w:noProof/>
            <w:webHidden/>
          </w:rPr>
          <w:fldChar w:fldCharType="separate"/>
        </w:r>
        <w:r>
          <w:rPr>
            <w:noProof/>
            <w:webHidden/>
          </w:rPr>
          <w:t>85</w:t>
        </w:r>
        <w:r>
          <w:rPr>
            <w:noProof/>
            <w:webHidden/>
          </w:rPr>
          <w:fldChar w:fldCharType="end"/>
        </w:r>
      </w:hyperlink>
    </w:p>
    <w:p w14:paraId="4F956C94" w14:textId="38241C0D"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78" w:history="1">
        <w:r w:rsidRPr="000725FB">
          <w:rPr>
            <w:rStyle w:val="Hipervnculo"/>
            <w:noProof/>
          </w:rPr>
          <w:t>Imagen 147:Planes Operativos Anuales/Otros Servicios - Ver Información de Servicio</w:t>
        </w:r>
        <w:r>
          <w:rPr>
            <w:noProof/>
            <w:webHidden/>
          </w:rPr>
          <w:tab/>
        </w:r>
        <w:r>
          <w:rPr>
            <w:noProof/>
            <w:webHidden/>
          </w:rPr>
          <w:fldChar w:fldCharType="begin"/>
        </w:r>
        <w:r>
          <w:rPr>
            <w:noProof/>
            <w:webHidden/>
          </w:rPr>
          <w:instrText xml:space="preserve"> PAGEREF _Toc167295478 \h </w:instrText>
        </w:r>
        <w:r>
          <w:rPr>
            <w:noProof/>
            <w:webHidden/>
          </w:rPr>
        </w:r>
        <w:r>
          <w:rPr>
            <w:noProof/>
            <w:webHidden/>
          </w:rPr>
          <w:fldChar w:fldCharType="separate"/>
        </w:r>
        <w:r>
          <w:rPr>
            <w:noProof/>
            <w:webHidden/>
          </w:rPr>
          <w:t>85</w:t>
        </w:r>
        <w:r>
          <w:rPr>
            <w:noProof/>
            <w:webHidden/>
          </w:rPr>
          <w:fldChar w:fldCharType="end"/>
        </w:r>
      </w:hyperlink>
    </w:p>
    <w:p w14:paraId="3273476D" w14:textId="402726CB"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79" w:history="1">
        <w:r w:rsidRPr="000725FB">
          <w:rPr>
            <w:rStyle w:val="Hipervnculo"/>
            <w:noProof/>
          </w:rPr>
          <w:t>Imagen 148:Planes Operativos Anuales/Otros Servicios - Ver Servicio Relacionado</w:t>
        </w:r>
        <w:r>
          <w:rPr>
            <w:noProof/>
            <w:webHidden/>
          </w:rPr>
          <w:tab/>
        </w:r>
        <w:r>
          <w:rPr>
            <w:noProof/>
            <w:webHidden/>
          </w:rPr>
          <w:fldChar w:fldCharType="begin"/>
        </w:r>
        <w:r>
          <w:rPr>
            <w:noProof/>
            <w:webHidden/>
          </w:rPr>
          <w:instrText xml:space="preserve"> PAGEREF _Toc167295479 \h </w:instrText>
        </w:r>
        <w:r>
          <w:rPr>
            <w:noProof/>
            <w:webHidden/>
          </w:rPr>
        </w:r>
        <w:r>
          <w:rPr>
            <w:noProof/>
            <w:webHidden/>
          </w:rPr>
          <w:fldChar w:fldCharType="separate"/>
        </w:r>
        <w:r>
          <w:rPr>
            <w:noProof/>
            <w:webHidden/>
          </w:rPr>
          <w:t>85</w:t>
        </w:r>
        <w:r>
          <w:rPr>
            <w:noProof/>
            <w:webHidden/>
          </w:rPr>
          <w:fldChar w:fldCharType="end"/>
        </w:r>
      </w:hyperlink>
    </w:p>
    <w:p w14:paraId="0B87FC63" w14:textId="18258B52"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80" w:history="1">
        <w:r w:rsidRPr="000725FB">
          <w:rPr>
            <w:rStyle w:val="Hipervnculo"/>
            <w:noProof/>
          </w:rPr>
          <w:t>Imagen 149:Planes Operativos Anuales/Otros Servicios - Ver Datos de Servicio Relacionado</w:t>
        </w:r>
        <w:r>
          <w:rPr>
            <w:noProof/>
            <w:webHidden/>
          </w:rPr>
          <w:tab/>
        </w:r>
        <w:r>
          <w:rPr>
            <w:noProof/>
            <w:webHidden/>
          </w:rPr>
          <w:fldChar w:fldCharType="begin"/>
        </w:r>
        <w:r>
          <w:rPr>
            <w:noProof/>
            <w:webHidden/>
          </w:rPr>
          <w:instrText xml:space="preserve"> PAGEREF _Toc167295480 \h </w:instrText>
        </w:r>
        <w:r>
          <w:rPr>
            <w:noProof/>
            <w:webHidden/>
          </w:rPr>
        </w:r>
        <w:r>
          <w:rPr>
            <w:noProof/>
            <w:webHidden/>
          </w:rPr>
          <w:fldChar w:fldCharType="separate"/>
        </w:r>
        <w:r>
          <w:rPr>
            <w:noProof/>
            <w:webHidden/>
          </w:rPr>
          <w:t>86</w:t>
        </w:r>
        <w:r>
          <w:rPr>
            <w:noProof/>
            <w:webHidden/>
          </w:rPr>
          <w:fldChar w:fldCharType="end"/>
        </w:r>
      </w:hyperlink>
    </w:p>
    <w:p w14:paraId="7AEA28FE" w14:textId="6A4CBDFB"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81" w:history="1">
        <w:r w:rsidRPr="000725FB">
          <w:rPr>
            <w:rStyle w:val="Hipervnculo"/>
            <w:noProof/>
          </w:rPr>
          <w:t>Imagen 150:Planes Operativos Anuales/Otros Servicios - Ver Personal</w:t>
        </w:r>
        <w:r>
          <w:rPr>
            <w:noProof/>
            <w:webHidden/>
          </w:rPr>
          <w:tab/>
        </w:r>
        <w:r>
          <w:rPr>
            <w:noProof/>
            <w:webHidden/>
          </w:rPr>
          <w:fldChar w:fldCharType="begin"/>
        </w:r>
        <w:r>
          <w:rPr>
            <w:noProof/>
            <w:webHidden/>
          </w:rPr>
          <w:instrText xml:space="preserve"> PAGEREF _Toc167295481 \h </w:instrText>
        </w:r>
        <w:r>
          <w:rPr>
            <w:noProof/>
            <w:webHidden/>
          </w:rPr>
        </w:r>
        <w:r>
          <w:rPr>
            <w:noProof/>
            <w:webHidden/>
          </w:rPr>
          <w:fldChar w:fldCharType="separate"/>
        </w:r>
        <w:r>
          <w:rPr>
            <w:noProof/>
            <w:webHidden/>
          </w:rPr>
          <w:t>86</w:t>
        </w:r>
        <w:r>
          <w:rPr>
            <w:noProof/>
            <w:webHidden/>
          </w:rPr>
          <w:fldChar w:fldCharType="end"/>
        </w:r>
      </w:hyperlink>
    </w:p>
    <w:p w14:paraId="04339FF9" w14:textId="044AF6C5"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82" w:history="1">
        <w:r w:rsidRPr="000725FB">
          <w:rPr>
            <w:rStyle w:val="Hipervnculo"/>
            <w:noProof/>
          </w:rPr>
          <w:t>Imagen 151:Planes Operativos Anuales/Otros Servicios - Ver Datos Personal</w:t>
        </w:r>
        <w:r>
          <w:rPr>
            <w:noProof/>
            <w:webHidden/>
          </w:rPr>
          <w:tab/>
        </w:r>
        <w:r>
          <w:rPr>
            <w:noProof/>
            <w:webHidden/>
          </w:rPr>
          <w:fldChar w:fldCharType="begin"/>
        </w:r>
        <w:r>
          <w:rPr>
            <w:noProof/>
            <w:webHidden/>
          </w:rPr>
          <w:instrText xml:space="preserve"> PAGEREF _Toc167295482 \h </w:instrText>
        </w:r>
        <w:r>
          <w:rPr>
            <w:noProof/>
            <w:webHidden/>
          </w:rPr>
        </w:r>
        <w:r>
          <w:rPr>
            <w:noProof/>
            <w:webHidden/>
          </w:rPr>
          <w:fldChar w:fldCharType="separate"/>
        </w:r>
        <w:r>
          <w:rPr>
            <w:noProof/>
            <w:webHidden/>
          </w:rPr>
          <w:t>87</w:t>
        </w:r>
        <w:r>
          <w:rPr>
            <w:noProof/>
            <w:webHidden/>
          </w:rPr>
          <w:fldChar w:fldCharType="end"/>
        </w:r>
      </w:hyperlink>
    </w:p>
    <w:p w14:paraId="4B8CC522" w14:textId="74A6F308"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83" w:history="1">
        <w:r w:rsidRPr="000725FB">
          <w:rPr>
            <w:rStyle w:val="Hipervnculo"/>
            <w:noProof/>
          </w:rPr>
          <w:t>Imagen 152:Planes Operativos Anuales/Otros Servicios - Ver Metas Acumuladas</w:t>
        </w:r>
        <w:r>
          <w:rPr>
            <w:noProof/>
            <w:webHidden/>
          </w:rPr>
          <w:tab/>
        </w:r>
        <w:r>
          <w:rPr>
            <w:noProof/>
            <w:webHidden/>
          </w:rPr>
          <w:fldChar w:fldCharType="begin"/>
        </w:r>
        <w:r>
          <w:rPr>
            <w:noProof/>
            <w:webHidden/>
          </w:rPr>
          <w:instrText xml:space="preserve"> PAGEREF _Toc167295483 \h </w:instrText>
        </w:r>
        <w:r>
          <w:rPr>
            <w:noProof/>
            <w:webHidden/>
          </w:rPr>
        </w:r>
        <w:r>
          <w:rPr>
            <w:noProof/>
            <w:webHidden/>
          </w:rPr>
          <w:fldChar w:fldCharType="separate"/>
        </w:r>
        <w:r>
          <w:rPr>
            <w:noProof/>
            <w:webHidden/>
          </w:rPr>
          <w:t>87</w:t>
        </w:r>
        <w:r>
          <w:rPr>
            <w:noProof/>
            <w:webHidden/>
          </w:rPr>
          <w:fldChar w:fldCharType="end"/>
        </w:r>
      </w:hyperlink>
    </w:p>
    <w:p w14:paraId="72739399" w14:textId="3226AF70"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84" w:history="1">
        <w:r w:rsidRPr="000725FB">
          <w:rPr>
            <w:rStyle w:val="Hipervnculo"/>
            <w:noProof/>
          </w:rPr>
          <w:t>Imagen 153:Planes Operativos Anuales/Otros Servicios - Ver Datos Metas Acumuladas</w:t>
        </w:r>
        <w:r>
          <w:rPr>
            <w:noProof/>
            <w:webHidden/>
          </w:rPr>
          <w:tab/>
        </w:r>
        <w:r>
          <w:rPr>
            <w:noProof/>
            <w:webHidden/>
          </w:rPr>
          <w:fldChar w:fldCharType="begin"/>
        </w:r>
        <w:r>
          <w:rPr>
            <w:noProof/>
            <w:webHidden/>
          </w:rPr>
          <w:instrText xml:space="preserve"> PAGEREF _Toc167295484 \h </w:instrText>
        </w:r>
        <w:r>
          <w:rPr>
            <w:noProof/>
            <w:webHidden/>
          </w:rPr>
        </w:r>
        <w:r>
          <w:rPr>
            <w:noProof/>
            <w:webHidden/>
          </w:rPr>
          <w:fldChar w:fldCharType="separate"/>
        </w:r>
        <w:r>
          <w:rPr>
            <w:noProof/>
            <w:webHidden/>
          </w:rPr>
          <w:t>88</w:t>
        </w:r>
        <w:r>
          <w:rPr>
            <w:noProof/>
            <w:webHidden/>
          </w:rPr>
          <w:fldChar w:fldCharType="end"/>
        </w:r>
      </w:hyperlink>
    </w:p>
    <w:p w14:paraId="56F24426" w14:textId="52D0ECF7"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85" w:history="1">
        <w:r w:rsidRPr="000725FB">
          <w:rPr>
            <w:rStyle w:val="Hipervnculo"/>
            <w:noProof/>
          </w:rPr>
          <w:t>Imagen 154:Planes Operativos Anuales/Otros Servicios - Ver Gestión de Riesgos</w:t>
        </w:r>
        <w:r>
          <w:rPr>
            <w:noProof/>
            <w:webHidden/>
          </w:rPr>
          <w:tab/>
        </w:r>
        <w:r>
          <w:rPr>
            <w:noProof/>
            <w:webHidden/>
          </w:rPr>
          <w:fldChar w:fldCharType="begin"/>
        </w:r>
        <w:r>
          <w:rPr>
            <w:noProof/>
            <w:webHidden/>
          </w:rPr>
          <w:instrText xml:space="preserve"> PAGEREF _Toc167295485 \h </w:instrText>
        </w:r>
        <w:r>
          <w:rPr>
            <w:noProof/>
            <w:webHidden/>
          </w:rPr>
        </w:r>
        <w:r>
          <w:rPr>
            <w:noProof/>
            <w:webHidden/>
          </w:rPr>
          <w:fldChar w:fldCharType="separate"/>
        </w:r>
        <w:r>
          <w:rPr>
            <w:noProof/>
            <w:webHidden/>
          </w:rPr>
          <w:t>88</w:t>
        </w:r>
        <w:r>
          <w:rPr>
            <w:noProof/>
            <w:webHidden/>
          </w:rPr>
          <w:fldChar w:fldCharType="end"/>
        </w:r>
      </w:hyperlink>
    </w:p>
    <w:p w14:paraId="272D517A" w14:textId="3BBD12E1"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86" w:history="1">
        <w:r w:rsidRPr="000725FB">
          <w:rPr>
            <w:rStyle w:val="Hipervnculo"/>
            <w:noProof/>
          </w:rPr>
          <w:t>Imagen 155:Planes Operativos Anuales/Otros Servicios - Ver Datos Gestión de Riesgos</w:t>
        </w:r>
        <w:r>
          <w:rPr>
            <w:noProof/>
            <w:webHidden/>
          </w:rPr>
          <w:tab/>
        </w:r>
        <w:r>
          <w:rPr>
            <w:noProof/>
            <w:webHidden/>
          </w:rPr>
          <w:fldChar w:fldCharType="begin"/>
        </w:r>
        <w:r>
          <w:rPr>
            <w:noProof/>
            <w:webHidden/>
          </w:rPr>
          <w:instrText xml:space="preserve"> PAGEREF _Toc167295486 \h </w:instrText>
        </w:r>
        <w:r>
          <w:rPr>
            <w:noProof/>
            <w:webHidden/>
          </w:rPr>
        </w:r>
        <w:r>
          <w:rPr>
            <w:noProof/>
            <w:webHidden/>
          </w:rPr>
          <w:fldChar w:fldCharType="separate"/>
        </w:r>
        <w:r>
          <w:rPr>
            <w:noProof/>
            <w:webHidden/>
          </w:rPr>
          <w:t>89</w:t>
        </w:r>
        <w:r>
          <w:rPr>
            <w:noProof/>
            <w:webHidden/>
          </w:rPr>
          <w:fldChar w:fldCharType="end"/>
        </w:r>
      </w:hyperlink>
    </w:p>
    <w:p w14:paraId="109B8FD6" w14:textId="0534E8DF"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87" w:history="1">
        <w:r w:rsidRPr="000725FB">
          <w:rPr>
            <w:rStyle w:val="Hipervnculo"/>
            <w:noProof/>
          </w:rPr>
          <w:t>Imagen 156:Planes Operativos Anuales/Otros Servicios - Ver Producto Clave</w:t>
        </w:r>
        <w:r>
          <w:rPr>
            <w:noProof/>
            <w:webHidden/>
          </w:rPr>
          <w:tab/>
        </w:r>
        <w:r>
          <w:rPr>
            <w:noProof/>
            <w:webHidden/>
          </w:rPr>
          <w:fldChar w:fldCharType="begin"/>
        </w:r>
        <w:r>
          <w:rPr>
            <w:noProof/>
            <w:webHidden/>
          </w:rPr>
          <w:instrText xml:space="preserve"> PAGEREF _Toc167295487 \h </w:instrText>
        </w:r>
        <w:r>
          <w:rPr>
            <w:noProof/>
            <w:webHidden/>
          </w:rPr>
        </w:r>
        <w:r>
          <w:rPr>
            <w:noProof/>
            <w:webHidden/>
          </w:rPr>
          <w:fldChar w:fldCharType="separate"/>
        </w:r>
        <w:r>
          <w:rPr>
            <w:noProof/>
            <w:webHidden/>
          </w:rPr>
          <w:t>89</w:t>
        </w:r>
        <w:r>
          <w:rPr>
            <w:noProof/>
            <w:webHidden/>
          </w:rPr>
          <w:fldChar w:fldCharType="end"/>
        </w:r>
      </w:hyperlink>
    </w:p>
    <w:p w14:paraId="3AE9C867" w14:textId="3CA43649"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88" w:history="1">
        <w:r w:rsidRPr="000725FB">
          <w:rPr>
            <w:rStyle w:val="Hipervnculo"/>
            <w:noProof/>
          </w:rPr>
          <w:t>Imagen 157:Planes Operativos Anuales/Otros Servicios - Ver Datos Producto Clave</w:t>
        </w:r>
        <w:r>
          <w:rPr>
            <w:noProof/>
            <w:webHidden/>
          </w:rPr>
          <w:tab/>
        </w:r>
        <w:r>
          <w:rPr>
            <w:noProof/>
            <w:webHidden/>
          </w:rPr>
          <w:fldChar w:fldCharType="begin"/>
        </w:r>
        <w:r>
          <w:rPr>
            <w:noProof/>
            <w:webHidden/>
          </w:rPr>
          <w:instrText xml:space="preserve"> PAGEREF _Toc167295488 \h </w:instrText>
        </w:r>
        <w:r>
          <w:rPr>
            <w:noProof/>
            <w:webHidden/>
          </w:rPr>
        </w:r>
        <w:r>
          <w:rPr>
            <w:noProof/>
            <w:webHidden/>
          </w:rPr>
          <w:fldChar w:fldCharType="separate"/>
        </w:r>
        <w:r>
          <w:rPr>
            <w:noProof/>
            <w:webHidden/>
          </w:rPr>
          <w:t>90</w:t>
        </w:r>
        <w:r>
          <w:rPr>
            <w:noProof/>
            <w:webHidden/>
          </w:rPr>
          <w:fldChar w:fldCharType="end"/>
        </w:r>
      </w:hyperlink>
    </w:p>
    <w:p w14:paraId="35B9F215" w14:textId="41A9680B"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89" w:history="1">
        <w:r w:rsidRPr="000725FB">
          <w:rPr>
            <w:rStyle w:val="Hipervnculo"/>
            <w:noProof/>
          </w:rPr>
          <w:t>Imagen 158:Planes Operativos Anuales/Otros Servicios - Ver SAGU</w:t>
        </w:r>
        <w:r>
          <w:rPr>
            <w:noProof/>
            <w:webHidden/>
          </w:rPr>
          <w:tab/>
        </w:r>
        <w:r>
          <w:rPr>
            <w:noProof/>
            <w:webHidden/>
          </w:rPr>
          <w:fldChar w:fldCharType="begin"/>
        </w:r>
        <w:r>
          <w:rPr>
            <w:noProof/>
            <w:webHidden/>
          </w:rPr>
          <w:instrText xml:space="preserve"> PAGEREF _Toc167295489 \h </w:instrText>
        </w:r>
        <w:r>
          <w:rPr>
            <w:noProof/>
            <w:webHidden/>
          </w:rPr>
        </w:r>
        <w:r>
          <w:rPr>
            <w:noProof/>
            <w:webHidden/>
          </w:rPr>
          <w:fldChar w:fldCharType="separate"/>
        </w:r>
        <w:r>
          <w:rPr>
            <w:noProof/>
            <w:webHidden/>
          </w:rPr>
          <w:t>91</w:t>
        </w:r>
        <w:r>
          <w:rPr>
            <w:noProof/>
            <w:webHidden/>
          </w:rPr>
          <w:fldChar w:fldCharType="end"/>
        </w:r>
      </w:hyperlink>
    </w:p>
    <w:p w14:paraId="3988E13A" w14:textId="1E02A7B9"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90" w:history="1">
        <w:r w:rsidRPr="000725FB">
          <w:rPr>
            <w:rStyle w:val="Hipervnculo"/>
            <w:noProof/>
          </w:rPr>
          <w:t>Imagen 159:Planes Operativos Anuales/Otros Servicios - Metas programadas</w:t>
        </w:r>
        <w:r>
          <w:rPr>
            <w:noProof/>
            <w:webHidden/>
          </w:rPr>
          <w:tab/>
        </w:r>
        <w:r>
          <w:rPr>
            <w:noProof/>
            <w:webHidden/>
          </w:rPr>
          <w:fldChar w:fldCharType="begin"/>
        </w:r>
        <w:r>
          <w:rPr>
            <w:noProof/>
            <w:webHidden/>
          </w:rPr>
          <w:instrText xml:space="preserve"> PAGEREF _Toc167295490 \h </w:instrText>
        </w:r>
        <w:r>
          <w:rPr>
            <w:noProof/>
            <w:webHidden/>
          </w:rPr>
        </w:r>
        <w:r>
          <w:rPr>
            <w:noProof/>
            <w:webHidden/>
          </w:rPr>
          <w:fldChar w:fldCharType="separate"/>
        </w:r>
        <w:r>
          <w:rPr>
            <w:noProof/>
            <w:webHidden/>
          </w:rPr>
          <w:t>91</w:t>
        </w:r>
        <w:r>
          <w:rPr>
            <w:noProof/>
            <w:webHidden/>
          </w:rPr>
          <w:fldChar w:fldCharType="end"/>
        </w:r>
      </w:hyperlink>
    </w:p>
    <w:p w14:paraId="5335407E" w14:textId="24BC0694"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91" w:history="1">
        <w:r w:rsidRPr="000725FB">
          <w:rPr>
            <w:rStyle w:val="Hipervnculo"/>
            <w:noProof/>
          </w:rPr>
          <w:t>Imagen 160:Planes Operativos Anuales/Otros Servicios - Ver Lista Metas Programadas</w:t>
        </w:r>
        <w:r>
          <w:rPr>
            <w:noProof/>
            <w:webHidden/>
          </w:rPr>
          <w:tab/>
        </w:r>
        <w:r>
          <w:rPr>
            <w:noProof/>
            <w:webHidden/>
          </w:rPr>
          <w:fldChar w:fldCharType="begin"/>
        </w:r>
        <w:r>
          <w:rPr>
            <w:noProof/>
            <w:webHidden/>
          </w:rPr>
          <w:instrText xml:space="preserve"> PAGEREF _Toc167295491 \h </w:instrText>
        </w:r>
        <w:r>
          <w:rPr>
            <w:noProof/>
            <w:webHidden/>
          </w:rPr>
        </w:r>
        <w:r>
          <w:rPr>
            <w:noProof/>
            <w:webHidden/>
          </w:rPr>
          <w:fldChar w:fldCharType="separate"/>
        </w:r>
        <w:r>
          <w:rPr>
            <w:noProof/>
            <w:webHidden/>
          </w:rPr>
          <w:t>92</w:t>
        </w:r>
        <w:r>
          <w:rPr>
            <w:noProof/>
            <w:webHidden/>
          </w:rPr>
          <w:fldChar w:fldCharType="end"/>
        </w:r>
      </w:hyperlink>
    </w:p>
    <w:p w14:paraId="3CF7F41F" w14:textId="31C16EFF"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92" w:history="1">
        <w:r w:rsidRPr="000725FB">
          <w:rPr>
            <w:rStyle w:val="Hipervnculo"/>
            <w:noProof/>
          </w:rPr>
          <w:t>Imagen 161: Acceso a Planes Operativos OCI</w:t>
        </w:r>
        <w:r>
          <w:rPr>
            <w:noProof/>
            <w:webHidden/>
          </w:rPr>
          <w:tab/>
        </w:r>
        <w:r>
          <w:rPr>
            <w:noProof/>
            <w:webHidden/>
          </w:rPr>
          <w:fldChar w:fldCharType="begin"/>
        </w:r>
        <w:r>
          <w:rPr>
            <w:noProof/>
            <w:webHidden/>
          </w:rPr>
          <w:instrText xml:space="preserve"> PAGEREF _Toc167295492 \h </w:instrText>
        </w:r>
        <w:r>
          <w:rPr>
            <w:noProof/>
            <w:webHidden/>
          </w:rPr>
        </w:r>
        <w:r>
          <w:rPr>
            <w:noProof/>
            <w:webHidden/>
          </w:rPr>
          <w:fldChar w:fldCharType="separate"/>
        </w:r>
        <w:r>
          <w:rPr>
            <w:noProof/>
            <w:webHidden/>
          </w:rPr>
          <w:t>92</w:t>
        </w:r>
        <w:r>
          <w:rPr>
            <w:noProof/>
            <w:webHidden/>
          </w:rPr>
          <w:fldChar w:fldCharType="end"/>
        </w:r>
      </w:hyperlink>
    </w:p>
    <w:p w14:paraId="0F5D14A5" w14:textId="0D621748"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93" w:history="1">
        <w:r w:rsidRPr="000725FB">
          <w:rPr>
            <w:rStyle w:val="Hipervnculo"/>
            <w:noProof/>
          </w:rPr>
          <w:t xml:space="preserve">Imagen 162: Formulario </w:t>
        </w:r>
        <w:r w:rsidRPr="000725FB">
          <w:rPr>
            <w:rStyle w:val="Hipervnculo"/>
            <w:noProof/>
            <w:lang w:val="es-ES"/>
          </w:rPr>
          <w:t>Planes Operativos Anuales UP – Operador OCI</w:t>
        </w:r>
        <w:r>
          <w:rPr>
            <w:noProof/>
            <w:webHidden/>
          </w:rPr>
          <w:tab/>
        </w:r>
        <w:r>
          <w:rPr>
            <w:noProof/>
            <w:webHidden/>
          </w:rPr>
          <w:fldChar w:fldCharType="begin"/>
        </w:r>
        <w:r>
          <w:rPr>
            <w:noProof/>
            <w:webHidden/>
          </w:rPr>
          <w:instrText xml:space="preserve"> PAGEREF _Toc167295493 \h </w:instrText>
        </w:r>
        <w:r>
          <w:rPr>
            <w:noProof/>
            <w:webHidden/>
          </w:rPr>
        </w:r>
        <w:r>
          <w:rPr>
            <w:noProof/>
            <w:webHidden/>
          </w:rPr>
          <w:fldChar w:fldCharType="separate"/>
        </w:r>
        <w:r>
          <w:rPr>
            <w:noProof/>
            <w:webHidden/>
          </w:rPr>
          <w:t>93</w:t>
        </w:r>
        <w:r>
          <w:rPr>
            <w:noProof/>
            <w:webHidden/>
          </w:rPr>
          <w:fldChar w:fldCharType="end"/>
        </w:r>
      </w:hyperlink>
    </w:p>
    <w:p w14:paraId="00EDA715" w14:textId="474E9EFE"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94" w:history="1">
        <w:r w:rsidRPr="000725FB">
          <w:rPr>
            <w:rStyle w:val="Hipervnculo"/>
            <w:noProof/>
          </w:rPr>
          <w:t xml:space="preserve">Imagen 163: </w:t>
        </w:r>
        <w:r w:rsidRPr="000725FB">
          <w:rPr>
            <w:rStyle w:val="Hipervnculo"/>
            <w:noProof/>
            <w:lang w:val="es-ES"/>
          </w:rPr>
          <w:t xml:space="preserve">Planes Operativos Anuales OCI </w:t>
        </w:r>
        <w:r w:rsidRPr="000725FB">
          <w:rPr>
            <w:rStyle w:val="Hipervnculo"/>
            <w:noProof/>
          </w:rPr>
          <w:t>- Sección Búsqueda</w:t>
        </w:r>
        <w:r>
          <w:rPr>
            <w:noProof/>
            <w:webHidden/>
          </w:rPr>
          <w:tab/>
        </w:r>
        <w:r>
          <w:rPr>
            <w:noProof/>
            <w:webHidden/>
          </w:rPr>
          <w:fldChar w:fldCharType="begin"/>
        </w:r>
        <w:r>
          <w:rPr>
            <w:noProof/>
            <w:webHidden/>
          </w:rPr>
          <w:instrText xml:space="preserve"> PAGEREF _Toc167295494 \h </w:instrText>
        </w:r>
        <w:r>
          <w:rPr>
            <w:noProof/>
            <w:webHidden/>
          </w:rPr>
        </w:r>
        <w:r>
          <w:rPr>
            <w:noProof/>
            <w:webHidden/>
          </w:rPr>
          <w:fldChar w:fldCharType="separate"/>
        </w:r>
        <w:r>
          <w:rPr>
            <w:noProof/>
            <w:webHidden/>
          </w:rPr>
          <w:t>93</w:t>
        </w:r>
        <w:r>
          <w:rPr>
            <w:noProof/>
            <w:webHidden/>
          </w:rPr>
          <w:fldChar w:fldCharType="end"/>
        </w:r>
      </w:hyperlink>
    </w:p>
    <w:p w14:paraId="382F7964" w14:textId="7B342FC6"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95" w:history="1">
        <w:r w:rsidRPr="000725FB">
          <w:rPr>
            <w:rStyle w:val="Hipervnculo"/>
            <w:noProof/>
          </w:rPr>
          <w:t>Imagen 164: Planes Operativos Anuales OCI - Sección Ver Detalles</w:t>
        </w:r>
        <w:r>
          <w:rPr>
            <w:noProof/>
            <w:webHidden/>
          </w:rPr>
          <w:tab/>
        </w:r>
        <w:r>
          <w:rPr>
            <w:noProof/>
            <w:webHidden/>
          </w:rPr>
          <w:fldChar w:fldCharType="begin"/>
        </w:r>
        <w:r>
          <w:rPr>
            <w:noProof/>
            <w:webHidden/>
          </w:rPr>
          <w:instrText xml:space="preserve"> PAGEREF _Toc167295495 \h </w:instrText>
        </w:r>
        <w:r>
          <w:rPr>
            <w:noProof/>
            <w:webHidden/>
          </w:rPr>
        </w:r>
        <w:r>
          <w:rPr>
            <w:noProof/>
            <w:webHidden/>
          </w:rPr>
          <w:fldChar w:fldCharType="separate"/>
        </w:r>
        <w:r>
          <w:rPr>
            <w:noProof/>
            <w:webHidden/>
          </w:rPr>
          <w:t>94</w:t>
        </w:r>
        <w:r>
          <w:rPr>
            <w:noProof/>
            <w:webHidden/>
          </w:rPr>
          <w:fldChar w:fldCharType="end"/>
        </w:r>
      </w:hyperlink>
    </w:p>
    <w:p w14:paraId="1050C3FA" w14:textId="279ED9C7"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96" w:history="1">
        <w:r w:rsidRPr="000725FB">
          <w:rPr>
            <w:rStyle w:val="Hipervnculo"/>
            <w:noProof/>
          </w:rPr>
          <w:t>Imagen 165: Planes Operativos Anuales OCI - Ver Detalles OCI</w:t>
        </w:r>
        <w:r>
          <w:rPr>
            <w:noProof/>
            <w:webHidden/>
          </w:rPr>
          <w:tab/>
        </w:r>
        <w:r>
          <w:rPr>
            <w:noProof/>
            <w:webHidden/>
          </w:rPr>
          <w:fldChar w:fldCharType="begin"/>
        </w:r>
        <w:r>
          <w:rPr>
            <w:noProof/>
            <w:webHidden/>
          </w:rPr>
          <w:instrText xml:space="preserve"> PAGEREF _Toc167295496 \h </w:instrText>
        </w:r>
        <w:r>
          <w:rPr>
            <w:noProof/>
            <w:webHidden/>
          </w:rPr>
        </w:r>
        <w:r>
          <w:rPr>
            <w:noProof/>
            <w:webHidden/>
          </w:rPr>
          <w:fldChar w:fldCharType="separate"/>
        </w:r>
        <w:r>
          <w:rPr>
            <w:noProof/>
            <w:webHidden/>
          </w:rPr>
          <w:t>94</w:t>
        </w:r>
        <w:r>
          <w:rPr>
            <w:noProof/>
            <w:webHidden/>
          </w:rPr>
          <w:fldChar w:fldCharType="end"/>
        </w:r>
      </w:hyperlink>
    </w:p>
    <w:p w14:paraId="057B1A2D" w14:textId="7F635088"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97" w:history="1">
        <w:r w:rsidRPr="000725FB">
          <w:rPr>
            <w:rStyle w:val="Hipervnculo"/>
            <w:noProof/>
          </w:rPr>
          <w:t>Imagen 166: Planes Operativos Anuales OCI – Enviar a flujo de aprobación</w:t>
        </w:r>
        <w:r>
          <w:rPr>
            <w:noProof/>
            <w:webHidden/>
          </w:rPr>
          <w:tab/>
        </w:r>
        <w:r>
          <w:rPr>
            <w:noProof/>
            <w:webHidden/>
          </w:rPr>
          <w:fldChar w:fldCharType="begin"/>
        </w:r>
        <w:r>
          <w:rPr>
            <w:noProof/>
            <w:webHidden/>
          </w:rPr>
          <w:instrText xml:space="preserve"> PAGEREF _Toc167295497 \h </w:instrText>
        </w:r>
        <w:r>
          <w:rPr>
            <w:noProof/>
            <w:webHidden/>
          </w:rPr>
        </w:r>
        <w:r>
          <w:rPr>
            <w:noProof/>
            <w:webHidden/>
          </w:rPr>
          <w:fldChar w:fldCharType="separate"/>
        </w:r>
        <w:r>
          <w:rPr>
            <w:noProof/>
            <w:webHidden/>
          </w:rPr>
          <w:t>95</w:t>
        </w:r>
        <w:r>
          <w:rPr>
            <w:noProof/>
            <w:webHidden/>
          </w:rPr>
          <w:fldChar w:fldCharType="end"/>
        </w:r>
      </w:hyperlink>
    </w:p>
    <w:p w14:paraId="5EA7E758" w14:textId="64CA1869"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98" w:history="1">
        <w:r w:rsidRPr="000725FB">
          <w:rPr>
            <w:rStyle w:val="Hipervnculo"/>
            <w:noProof/>
          </w:rPr>
          <w:t>Imagen 167:Resumen de servicios para enviar a Flujo de Aprobación</w:t>
        </w:r>
        <w:r>
          <w:rPr>
            <w:noProof/>
            <w:webHidden/>
          </w:rPr>
          <w:tab/>
        </w:r>
        <w:r>
          <w:rPr>
            <w:noProof/>
            <w:webHidden/>
          </w:rPr>
          <w:fldChar w:fldCharType="begin"/>
        </w:r>
        <w:r>
          <w:rPr>
            <w:noProof/>
            <w:webHidden/>
          </w:rPr>
          <w:instrText xml:space="preserve"> PAGEREF _Toc167295498 \h </w:instrText>
        </w:r>
        <w:r>
          <w:rPr>
            <w:noProof/>
            <w:webHidden/>
          </w:rPr>
        </w:r>
        <w:r>
          <w:rPr>
            <w:noProof/>
            <w:webHidden/>
          </w:rPr>
          <w:fldChar w:fldCharType="separate"/>
        </w:r>
        <w:r>
          <w:rPr>
            <w:noProof/>
            <w:webHidden/>
          </w:rPr>
          <w:t>95</w:t>
        </w:r>
        <w:r>
          <w:rPr>
            <w:noProof/>
            <w:webHidden/>
          </w:rPr>
          <w:fldChar w:fldCharType="end"/>
        </w:r>
      </w:hyperlink>
    </w:p>
    <w:p w14:paraId="6A63013E" w14:textId="22508F8E"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499" w:history="1">
        <w:r w:rsidRPr="000725FB">
          <w:rPr>
            <w:rStyle w:val="Hipervnculo"/>
            <w:noProof/>
          </w:rPr>
          <w:t>Imagen 168: Planes Operativos Anuales OCI - Sección Servicio de Control</w:t>
        </w:r>
        <w:r>
          <w:rPr>
            <w:noProof/>
            <w:webHidden/>
          </w:rPr>
          <w:tab/>
        </w:r>
        <w:r>
          <w:rPr>
            <w:noProof/>
            <w:webHidden/>
          </w:rPr>
          <w:fldChar w:fldCharType="begin"/>
        </w:r>
        <w:r>
          <w:rPr>
            <w:noProof/>
            <w:webHidden/>
          </w:rPr>
          <w:instrText xml:space="preserve"> PAGEREF _Toc167295499 \h </w:instrText>
        </w:r>
        <w:r>
          <w:rPr>
            <w:noProof/>
            <w:webHidden/>
          </w:rPr>
        </w:r>
        <w:r>
          <w:rPr>
            <w:noProof/>
            <w:webHidden/>
          </w:rPr>
          <w:fldChar w:fldCharType="separate"/>
        </w:r>
        <w:r>
          <w:rPr>
            <w:noProof/>
            <w:webHidden/>
          </w:rPr>
          <w:t>96</w:t>
        </w:r>
        <w:r>
          <w:rPr>
            <w:noProof/>
            <w:webHidden/>
          </w:rPr>
          <w:fldChar w:fldCharType="end"/>
        </w:r>
      </w:hyperlink>
    </w:p>
    <w:p w14:paraId="7333A566" w14:textId="679D2677"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00" w:history="1">
        <w:r w:rsidRPr="000725FB">
          <w:rPr>
            <w:rStyle w:val="Hipervnculo"/>
            <w:noProof/>
          </w:rPr>
          <w:t>Imagen 169: Planes Operativos Anuales OCI - Formulario Servicio de Control</w:t>
        </w:r>
        <w:r>
          <w:rPr>
            <w:noProof/>
            <w:webHidden/>
          </w:rPr>
          <w:tab/>
        </w:r>
        <w:r>
          <w:rPr>
            <w:noProof/>
            <w:webHidden/>
          </w:rPr>
          <w:fldChar w:fldCharType="begin"/>
        </w:r>
        <w:r>
          <w:rPr>
            <w:noProof/>
            <w:webHidden/>
          </w:rPr>
          <w:instrText xml:space="preserve"> PAGEREF _Toc167295500 \h </w:instrText>
        </w:r>
        <w:r>
          <w:rPr>
            <w:noProof/>
            <w:webHidden/>
          </w:rPr>
        </w:r>
        <w:r>
          <w:rPr>
            <w:noProof/>
            <w:webHidden/>
          </w:rPr>
          <w:fldChar w:fldCharType="separate"/>
        </w:r>
        <w:r>
          <w:rPr>
            <w:noProof/>
            <w:webHidden/>
          </w:rPr>
          <w:t>96</w:t>
        </w:r>
        <w:r>
          <w:rPr>
            <w:noProof/>
            <w:webHidden/>
          </w:rPr>
          <w:fldChar w:fldCharType="end"/>
        </w:r>
      </w:hyperlink>
    </w:p>
    <w:p w14:paraId="1F5D4041" w14:textId="3094813E"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01" w:history="1">
        <w:r w:rsidRPr="000725FB">
          <w:rPr>
            <w:rStyle w:val="Hipervnculo"/>
            <w:noProof/>
          </w:rPr>
          <w:t>Imagen 170: Planes Operativos Anuales OCI - Servicio de Control - Buscar</w:t>
        </w:r>
        <w:r>
          <w:rPr>
            <w:noProof/>
            <w:webHidden/>
          </w:rPr>
          <w:tab/>
        </w:r>
        <w:r>
          <w:rPr>
            <w:noProof/>
            <w:webHidden/>
          </w:rPr>
          <w:fldChar w:fldCharType="begin"/>
        </w:r>
        <w:r>
          <w:rPr>
            <w:noProof/>
            <w:webHidden/>
          </w:rPr>
          <w:instrText xml:space="preserve"> PAGEREF _Toc167295501 \h </w:instrText>
        </w:r>
        <w:r>
          <w:rPr>
            <w:noProof/>
            <w:webHidden/>
          </w:rPr>
        </w:r>
        <w:r>
          <w:rPr>
            <w:noProof/>
            <w:webHidden/>
          </w:rPr>
          <w:fldChar w:fldCharType="separate"/>
        </w:r>
        <w:r>
          <w:rPr>
            <w:noProof/>
            <w:webHidden/>
          </w:rPr>
          <w:t>97</w:t>
        </w:r>
        <w:r>
          <w:rPr>
            <w:noProof/>
            <w:webHidden/>
          </w:rPr>
          <w:fldChar w:fldCharType="end"/>
        </w:r>
      </w:hyperlink>
    </w:p>
    <w:p w14:paraId="5776BD60" w14:textId="57827D62"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02" w:history="1">
        <w:r w:rsidRPr="000725FB">
          <w:rPr>
            <w:rStyle w:val="Hipervnculo"/>
            <w:noProof/>
          </w:rPr>
          <w:t>Imagen 171: Planes Operativos Anuales OCI - Servicio de Control/ Acciones</w:t>
        </w:r>
        <w:r>
          <w:rPr>
            <w:noProof/>
            <w:webHidden/>
          </w:rPr>
          <w:tab/>
        </w:r>
        <w:r>
          <w:rPr>
            <w:noProof/>
            <w:webHidden/>
          </w:rPr>
          <w:fldChar w:fldCharType="begin"/>
        </w:r>
        <w:r>
          <w:rPr>
            <w:noProof/>
            <w:webHidden/>
          </w:rPr>
          <w:instrText xml:space="preserve"> PAGEREF _Toc167295502 \h </w:instrText>
        </w:r>
        <w:r>
          <w:rPr>
            <w:noProof/>
            <w:webHidden/>
          </w:rPr>
        </w:r>
        <w:r>
          <w:rPr>
            <w:noProof/>
            <w:webHidden/>
          </w:rPr>
          <w:fldChar w:fldCharType="separate"/>
        </w:r>
        <w:r>
          <w:rPr>
            <w:noProof/>
            <w:webHidden/>
          </w:rPr>
          <w:t>98</w:t>
        </w:r>
        <w:r>
          <w:rPr>
            <w:noProof/>
            <w:webHidden/>
          </w:rPr>
          <w:fldChar w:fldCharType="end"/>
        </w:r>
      </w:hyperlink>
    </w:p>
    <w:p w14:paraId="014BFBD2" w14:textId="2DF82A1B"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03" w:history="1">
        <w:r w:rsidRPr="000725FB">
          <w:rPr>
            <w:rStyle w:val="Hipervnculo"/>
            <w:noProof/>
          </w:rPr>
          <w:t>Imagen 172: Planes Operativos Anuales OCI - Editar Servicio de Control</w:t>
        </w:r>
        <w:r>
          <w:rPr>
            <w:noProof/>
            <w:webHidden/>
          </w:rPr>
          <w:tab/>
        </w:r>
        <w:r>
          <w:rPr>
            <w:noProof/>
            <w:webHidden/>
          </w:rPr>
          <w:fldChar w:fldCharType="begin"/>
        </w:r>
        <w:r>
          <w:rPr>
            <w:noProof/>
            <w:webHidden/>
          </w:rPr>
          <w:instrText xml:space="preserve"> PAGEREF _Toc167295503 \h </w:instrText>
        </w:r>
        <w:r>
          <w:rPr>
            <w:noProof/>
            <w:webHidden/>
          </w:rPr>
        </w:r>
        <w:r>
          <w:rPr>
            <w:noProof/>
            <w:webHidden/>
          </w:rPr>
          <w:fldChar w:fldCharType="separate"/>
        </w:r>
        <w:r>
          <w:rPr>
            <w:noProof/>
            <w:webHidden/>
          </w:rPr>
          <w:t>98</w:t>
        </w:r>
        <w:r>
          <w:rPr>
            <w:noProof/>
            <w:webHidden/>
          </w:rPr>
          <w:fldChar w:fldCharType="end"/>
        </w:r>
      </w:hyperlink>
    </w:p>
    <w:p w14:paraId="5B086900" w14:textId="73C6E768"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04" w:history="1">
        <w:r w:rsidRPr="000725FB">
          <w:rPr>
            <w:rStyle w:val="Hipervnculo"/>
            <w:noProof/>
          </w:rPr>
          <w:t>Imagen 173: Planes Operativos Anuales OCI - Servicio de Control/Información Datos</w:t>
        </w:r>
        <w:r>
          <w:rPr>
            <w:noProof/>
            <w:webHidden/>
          </w:rPr>
          <w:tab/>
        </w:r>
        <w:r>
          <w:rPr>
            <w:noProof/>
            <w:webHidden/>
          </w:rPr>
          <w:fldChar w:fldCharType="begin"/>
        </w:r>
        <w:r>
          <w:rPr>
            <w:noProof/>
            <w:webHidden/>
          </w:rPr>
          <w:instrText xml:space="preserve"> PAGEREF _Toc167295504 \h </w:instrText>
        </w:r>
        <w:r>
          <w:rPr>
            <w:noProof/>
            <w:webHidden/>
          </w:rPr>
        </w:r>
        <w:r>
          <w:rPr>
            <w:noProof/>
            <w:webHidden/>
          </w:rPr>
          <w:fldChar w:fldCharType="separate"/>
        </w:r>
        <w:r>
          <w:rPr>
            <w:noProof/>
            <w:webHidden/>
          </w:rPr>
          <w:t>99</w:t>
        </w:r>
        <w:r>
          <w:rPr>
            <w:noProof/>
            <w:webHidden/>
          </w:rPr>
          <w:fldChar w:fldCharType="end"/>
        </w:r>
      </w:hyperlink>
    </w:p>
    <w:p w14:paraId="6CB10A4D" w14:textId="7A6BF7B6"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05" w:history="1">
        <w:r w:rsidRPr="000725FB">
          <w:rPr>
            <w:rStyle w:val="Hipervnculo"/>
            <w:noProof/>
          </w:rPr>
          <w:t>Imagen 174:: Planes Operativos Anuales OCI - Servicio de Control/Datos del servicio de control</w:t>
        </w:r>
        <w:r>
          <w:rPr>
            <w:noProof/>
            <w:webHidden/>
          </w:rPr>
          <w:tab/>
        </w:r>
        <w:r>
          <w:rPr>
            <w:noProof/>
            <w:webHidden/>
          </w:rPr>
          <w:fldChar w:fldCharType="begin"/>
        </w:r>
        <w:r>
          <w:rPr>
            <w:noProof/>
            <w:webHidden/>
          </w:rPr>
          <w:instrText xml:space="preserve"> PAGEREF _Toc167295505 \h </w:instrText>
        </w:r>
        <w:r>
          <w:rPr>
            <w:noProof/>
            <w:webHidden/>
          </w:rPr>
        </w:r>
        <w:r>
          <w:rPr>
            <w:noProof/>
            <w:webHidden/>
          </w:rPr>
          <w:fldChar w:fldCharType="separate"/>
        </w:r>
        <w:r>
          <w:rPr>
            <w:noProof/>
            <w:webHidden/>
          </w:rPr>
          <w:t>99</w:t>
        </w:r>
        <w:r>
          <w:rPr>
            <w:noProof/>
            <w:webHidden/>
          </w:rPr>
          <w:fldChar w:fldCharType="end"/>
        </w:r>
      </w:hyperlink>
    </w:p>
    <w:p w14:paraId="5EE52774" w14:textId="3D75A437"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06" w:history="1">
        <w:r w:rsidRPr="000725FB">
          <w:rPr>
            <w:rStyle w:val="Hipervnculo"/>
            <w:noProof/>
          </w:rPr>
          <w:t>Imagen 175: Planes Operativos Anuales OCI - Editar Servicio de Control</w:t>
        </w:r>
        <w:r>
          <w:rPr>
            <w:noProof/>
            <w:webHidden/>
          </w:rPr>
          <w:tab/>
        </w:r>
        <w:r>
          <w:rPr>
            <w:noProof/>
            <w:webHidden/>
          </w:rPr>
          <w:fldChar w:fldCharType="begin"/>
        </w:r>
        <w:r>
          <w:rPr>
            <w:noProof/>
            <w:webHidden/>
          </w:rPr>
          <w:instrText xml:space="preserve"> PAGEREF _Toc167295506 \h </w:instrText>
        </w:r>
        <w:r>
          <w:rPr>
            <w:noProof/>
            <w:webHidden/>
          </w:rPr>
        </w:r>
        <w:r>
          <w:rPr>
            <w:noProof/>
            <w:webHidden/>
          </w:rPr>
          <w:fldChar w:fldCharType="separate"/>
        </w:r>
        <w:r>
          <w:rPr>
            <w:noProof/>
            <w:webHidden/>
          </w:rPr>
          <w:t>100</w:t>
        </w:r>
        <w:r>
          <w:rPr>
            <w:noProof/>
            <w:webHidden/>
          </w:rPr>
          <w:fldChar w:fldCharType="end"/>
        </w:r>
      </w:hyperlink>
    </w:p>
    <w:p w14:paraId="1827742B" w14:textId="1CBA63AB"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07" w:history="1">
        <w:r w:rsidRPr="000725FB">
          <w:rPr>
            <w:rStyle w:val="Hipervnculo"/>
            <w:noProof/>
          </w:rPr>
          <w:t>Imagen 176: Planes Operativos Anuales OCI - Servicio de Control/Información personal</w:t>
        </w:r>
        <w:r>
          <w:rPr>
            <w:noProof/>
            <w:webHidden/>
          </w:rPr>
          <w:tab/>
        </w:r>
        <w:r>
          <w:rPr>
            <w:noProof/>
            <w:webHidden/>
          </w:rPr>
          <w:fldChar w:fldCharType="begin"/>
        </w:r>
        <w:r>
          <w:rPr>
            <w:noProof/>
            <w:webHidden/>
          </w:rPr>
          <w:instrText xml:space="preserve"> PAGEREF _Toc167295507 \h </w:instrText>
        </w:r>
        <w:r>
          <w:rPr>
            <w:noProof/>
            <w:webHidden/>
          </w:rPr>
        </w:r>
        <w:r>
          <w:rPr>
            <w:noProof/>
            <w:webHidden/>
          </w:rPr>
          <w:fldChar w:fldCharType="separate"/>
        </w:r>
        <w:r>
          <w:rPr>
            <w:noProof/>
            <w:webHidden/>
          </w:rPr>
          <w:t>101</w:t>
        </w:r>
        <w:r>
          <w:rPr>
            <w:noProof/>
            <w:webHidden/>
          </w:rPr>
          <w:fldChar w:fldCharType="end"/>
        </w:r>
      </w:hyperlink>
    </w:p>
    <w:p w14:paraId="3CA06618" w14:textId="12045B6A"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08" w:history="1">
        <w:r w:rsidRPr="000725FB">
          <w:rPr>
            <w:rStyle w:val="Hipervnculo"/>
            <w:noProof/>
          </w:rPr>
          <w:t>Imagen 177: Planes Operativos Anuales OCI - Servicio de Control/Editar Personal</w:t>
        </w:r>
        <w:r>
          <w:rPr>
            <w:noProof/>
            <w:webHidden/>
          </w:rPr>
          <w:tab/>
        </w:r>
        <w:r>
          <w:rPr>
            <w:noProof/>
            <w:webHidden/>
          </w:rPr>
          <w:fldChar w:fldCharType="begin"/>
        </w:r>
        <w:r>
          <w:rPr>
            <w:noProof/>
            <w:webHidden/>
          </w:rPr>
          <w:instrText xml:space="preserve"> PAGEREF _Toc167295508 \h </w:instrText>
        </w:r>
        <w:r>
          <w:rPr>
            <w:noProof/>
            <w:webHidden/>
          </w:rPr>
        </w:r>
        <w:r>
          <w:rPr>
            <w:noProof/>
            <w:webHidden/>
          </w:rPr>
          <w:fldChar w:fldCharType="separate"/>
        </w:r>
        <w:r>
          <w:rPr>
            <w:noProof/>
            <w:webHidden/>
          </w:rPr>
          <w:t>101</w:t>
        </w:r>
        <w:r>
          <w:rPr>
            <w:noProof/>
            <w:webHidden/>
          </w:rPr>
          <w:fldChar w:fldCharType="end"/>
        </w:r>
      </w:hyperlink>
    </w:p>
    <w:p w14:paraId="707983B4" w14:textId="48CF409B"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09" w:history="1">
        <w:r w:rsidRPr="000725FB">
          <w:rPr>
            <w:rStyle w:val="Hipervnculo"/>
            <w:noProof/>
          </w:rPr>
          <w:t>Imagen 178: Planes Operativos Anuales OCI - Servicio de Control/Agregar Personal</w:t>
        </w:r>
        <w:r>
          <w:rPr>
            <w:noProof/>
            <w:webHidden/>
          </w:rPr>
          <w:tab/>
        </w:r>
        <w:r>
          <w:rPr>
            <w:noProof/>
            <w:webHidden/>
          </w:rPr>
          <w:fldChar w:fldCharType="begin"/>
        </w:r>
        <w:r>
          <w:rPr>
            <w:noProof/>
            <w:webHidden/>
          </w:rPr>
          <w:instrText xml:space="preserve"> PAGEREF _Toc167295509 \h </w:instrText>
        </w:r>
        <w:r>
          <w:rPr>
            <w:noProof/>
            <w:webHidden/>
          </w:rPr>
        </w:r>
        <w:r>
          <w:rPr>
            <w:noProof/>
            <w:webHidden/>
          </w:rPr>
          <w:fldChar w:fldCharType="separate"/>
        </w:r>
        <w:r>
          <w:rPr>
            <w:noProof/>
            <w:webHidden/>
          </w:rPr>
          <w:t>102</w:t>
        </w:r>
        <w:r>
          <w:rPr>
            <w:noProof/>
            <w:webHidden/>
          </w:rPr>
          <w:fldChar w:fldCharType="end"/>
        </w:r>
      </w:hyperlink>
    </w:p>
    <w:p w14:paraId="00BE7A32" w14:textId="39575BED"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10" w:history="1">
        <w:r w:rsidRPr="000725FB">
          <w:rPr>
            <w:rStyle w:val="Hipervnculo"/>
            <w:noProof/>
          </w:rPr>
          <w:t>Imagen 179: Planes Operativos Anuales OCI - Servicio de Control/Selección Personal</w:t>
        </w:r>
        <w:r>
          <w:rPr>
            <w:noProof/>
            <w:webHidden/>
          </w:rPr>
          <w:tab/>
        </w:r>
        <w:r>
          <w:rPr>
            <w:noProof/>
            <w:webHidden/>
          </w:rPr>
          <w:fldChar w:fldCharType="begin"/>
        </w:r>
        <w:r>
          <w:rPr>
            <w:noProof/>
            <w:webHidden/>
          </w:rPr>
          <w:instrText xml:space="preserve"> PAGEREF _Toc167295510 \h </w:instrText>
        </w:r>
        <w:r>
          <w:rPr>
            <w:noProof/>
            <w:webHidden/>
          </w:rPr>
        </w:r>
        <w:r>
          <w:rPr>
            <w:noProof/>
            <w:webHidden/>
          </w:rPr>
          <w:fldChar w:fldCharType="separate"/>
        </w:r>
        <w:r>
          <w:rPr>
            <w:noProof/>
            <w:webHidden/>
          </w:rPr>
          <w:t>102</w:t>
        </w:r>
        <w:r>
          <w:rPr>
            <w:noProof/>
            <w:webHidden/>
          </w:rPr>
          <w:fldChar w:fldCharType="end"/>
        </w:r>
      </w:hyperlink>
    </w:p>
    <w:p w14:paraId="26626F90" w14:textId="0F6C9934"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11" w:history="1">
        <w:r w:rsidRPr="000725FB">
          <w:rPr>
            <w:rStyle w:val="Hipervnculo"/>
            <w:noProof/>
          </w:rPr>
          <w:t>Imagen 180: Planes Operativos Anuales OCI - Servicio de Control/Tabla Agregar Personal</w:t>
        </w:r>
        <w:r>
          <w:rPr>
            <w:noProof/>
            <w:webHidden/>
          </w:rPr>
          <w:tab/>
        </w:r>
        <w:r>
          <w:rPr>
            <w:noProof/>
            <w:webHidden/>
          </w:rPr>
          <w:fldChar w:fldCharType="begin"/>
        </w:r>
        <w:r>
          <w:rPr>
            <w:noProof/>
            <w:webHidden/>
          </w:rPr>
          <w:instrText xml:space="preserve"> PAGEREF _Toc167295511 \h </w:instrText>
        </w:r>
        <w:r>
          <w:rPr>
            <w:noProof/>
            <w:webHidden/>
          </w:rPr>
        </w:r>
        <w:r>
          <w:rPr>
            <w:noProof/>
            <w:webHidden/>
          </w:rPr>
          <w:fldChar w:fldCharType="separate"/>
        </w:r>
        <w:r>
          <w:rPr>
            <w:noProof/>
            <w:webHidden/>
          </w:rPr>
          <w:t>102</w:t>
        </w:r>
        <w:r>
          <w:rPr>
            <w:noProof/>
            <w:webHidden/>
          </w:rPr>
          <w:fldChar w:fldCharType="end"/>
        </w:r>
      </w:hyperlink>
    </w:p>
    <w:p w14:paraId="295E9EEA" w14:textId="76439785"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12" w:history="1">
        <w:r w:rsidRPr="000725FB">
          <w:rPr>
            <w:rStyle w:val="Hipervnculo"/>
            <w:noProof/>
          </w:rPr>
          <w:t>Imagen 181: Planes Operativos Anuales OCI - Servicio de Control/Editar Personal</w:t>
        </w:r>
        <w:r>
          <w:rPr>
            <w:noProof/>
            <w:webHidden/>
          </w:rPr>
          <w:tab/>
        </w:r>
        <w:r>
          <w:rPr>
            <w:noProof/>
            <w:webHidden/>
          </w:rPr>
          <w:fldChar w:fldCharType="begin"/>
        </w:r>
        <w:r>
          <w:rPr>
            <w:noProof/>
            <w:webHidden/>
          </w:rPr>
          <w:instrText xml:space="preserve"> PAGEREF _Toc167295512 \h </w:instrText>
        </w:r>
        <w:r>
          <w:rPr>
            <w:noProof/>
            <w:webHidden/>
          </w:rPr>
        </w:r>
        <w:r>
          <w:rPr>
            <w:noProof/>
            <w:webHidden/>
          </w:rPr>
          <w:fldChar w:fldCharType="separate"/>
        </w:r>
        <w:r>
          <w:rPr>
            <w:noProof/>
            <w:webHidden/>
          </w:rPr>
          <w:t>103</w:t>
        </w:r>
        <w:r>
          <w:rPr>
            <w:noProof/>
            <w:webHidden/>
          </w:rPr>
          <w:fldChar w:fldCharType="end"/>
        </w:r>
      </w:hyperlink>
    </w:p>
    <w:p w14:paraId="2E032D72" w14:textId="31E5C1DB"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13" w:history="1">
        <w:r w:rsidRPr="000725FB">
          <w:rPr>
            <w:rStyle w:val="Hipervnculo"/>
            <w:noProof/>
          </w:rPr>
          <w:t>Imagen 182: Planes Operativos Anuales OCI - Servicio de Control/Opciones Editar Eliminar</w:t>
        </w:r>
        <w:r>
          <w:rPr>
            <w:noProof/>
            <w:webHidden/>
          </w:rPr>
          <w:tab/>
        </w:r>
        <w:r>
          <w:rPr>
            <w:noProof/>
            <w:webHidden/>
          </w:rPr>
          <w:fldChar w:fldCharType="begin"/>
        </w:r>
        <w:r>
          <w:rPr>
            <w:noProof/>
            <w:webHidden/>
          </w:rPr>
          <w:instrText xml:space="preserve"> PAGEREF _Toc167295513 \h </w:instrText>
        </w:r>
        <w:r>
          <w:rPr>
            <w:noProof/>
            <w:webHidden/>
          </w:rPr>
        </w:r>
        <w:r>
          <w:rPr>
            <w:noProof/>
            <w:webHidden/>
          </w:rPr>
          <w:fldChar w:fldCharType="separate"/>
        </w:r>
        <w:r>
          <w:rPr>
            <w:noProof/>
            <w:webHidden/>
          </w:rPr>
          <w:t>103</w:t>
        </w:r>
        <w:r>
          <w:rPr>
            <w:noProof/>
            <w:webHidden/>
          </w:rPr>
          <w:fldChar w:fldCharType="end"/>
        </w:r>
      </w:hyperlink>
    </w:p>
    <w:p w14:paraId="4AF3339C" w14:textId="3E683808"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14" w:history="1">
        <w:r w:rsidRPr="000725FB">
          <w:rPr>
            <w:rStyle w:val="Hipervnculo"/>
            <w:noProof/>
          </w:rPr>
          <w:t>Imagen 183: Planes Operativos Anuales OCI - Servicio de Control/Editar Metas Acumuladas información</w:t>
        </w:r>
        <w:r>
          <w:rPr>
            <w:noProof/>
            <w:webHidden/>
          </w:rPr>
          <w:tab/>
        </w:r>
        <w:r>
          <w:rPr>
            <w:noProof/>
            <w:webHidden/>
          </w:rPr>
          <w:fldChar w:fldCharType="begin"/>
        </w:r>
        <w:r>
          <w:rPr>
            <w:noProof/>
            <w:webHidden/>
          </w:rPr>
          <w:instrText xml:space="preserve"> PAGEREF _Toc167295514 \h </w:instrText>
        </w:r>
        <w:r>
          <w:rPr>
            <w:noProof/>
            <w:webHidden/>
          </w:rPr>
        </w:r>
        <w:r>
          <w:rPr>
            <w:noProof/>
            <w:webHidden/>
          </w:rPr>
          <w:fldChar w:fldCharType="separate"/>
        </w:r>
        <w:r>
          <w:rPr>
            <w:noProof/>
            <w:webHidden/>
          </w:rPr>
          <w:t>103</w:t>
        </w:r>
        <w:r>
          <w:rPr>
            <w:noProof/>
            <w:webHidden/>
          </w:rPr>
          <w:fldChar w:fldCharType="end"/>
        </w:r>
      </w:hyperlink>
    </w:p>
    <w:p w14:paraId="6F0FCAE9" w14:textId="6B4512DF"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15" w:history="1">
        <w:r w:rsidRPr="000725FB">
          <w:rPr>
            <w:rStyle w:val="Hipervnculo"/>
            <w:noProof/>
          </w:rPr>
          <w:t>Imagen 184: Planes Operativos Anuales OCI - Servicio de Control/Editar Metas Acumuladas</w:t>
        </w:r>
        <w:r>
          <w:rPr>
            <w:noProof/>
            <w:webHidden/>
          </w:rPr>
          <w:tab/>
        </w:r>
        <w:r>
          <w:rPr>
            <w:noProof/>
            <w:webHidden/>
          </w:rPr>
          <w:fldChar w:fldCharType="begin"/>
        </w:r>
        <w:r>
          <w:rPr>
            <w:noProof/>
            <w:webHidden/>
          </w:rPr>
          <w:instrText xml:space="preserve"> PAGEREF _Toc167295515 \h </w:instrText>
        </w:r>
        <w:r>
          <w:rPr>
            <w:noProof/>
            <w:webHidden/>
          </w:rPr>
        </w:r>
        <w:r>
          <w:rPr>
            <w:noProof/>
            <w:webHidden/>
          </w:rPr>
          <w:fldChar w:fldCharType="separate"/>
        </w:r>
        <w:r>
          <w:rPr>
            <w:noProof/>
            <w:webHidden/>
          </w:rPr>
          <w:t>104</w:t>
        </w:r>
        <w:r>
          <w:rPr>
            <w:noProof/>
            <w:webHidden/>
          </w:rPr>
          <w:fldChar w:fldCharType="end"/>
        </w:r>
      </w:hyperlink>
    </w:p>
    <w:p w14:paraId="4BE85012" w14:textId="3E6ABF07"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16" w:history="1">
        <w:r w:rsidRPr="000725FB">
          <w:rPr>
            <w:rStyle w:val="Hipervnculo"/>
            <w:noProof/>
          </w:rPr>
          <w:t>Imagen 185: Planes Operativos Anuales OCI - Servicio de Control/Editar Metas Acumuladas - Prorratear</w:t>
        </w:r>
        <w:r>
          <w:rPr>
            <w:noProof/>
            <w:webHidden/>
          </w:rPr>
          <w:tab/>
        </w:r>
        <w:r>
          <w:rPr>
            <w:noProof/>
            <w:webHidden/>
          </w:rPr>
          <w:fldChar w:fldCharType="begin"/>
        </w:r>
        <w:r>
          <w:rPr>
            <w:noProof/>
            <w:webHidden/>
          </w:rPr>
          <w:instrText xml:space="preserve"> PAGEREF _Toc167295516 \h </w:instrText>
        </w:r>
        <w:r>
          <w:rPr>
            <w:noProof/>
            <w:webHidden/>
          </w:rPr>
        </w:r>
        <w:r>
          <w:rPr>
            <w:noProof/>
            <w:webHidden/>
          </w:rPr>
          <w:fldChar w:fldCharType="separate"/>
        </w:r>
        <w:r>
          <w:rPr>
            <w:noProof/>
            <w:webHidden/>
          </w:rPr>
          <w:t>104</w:t>
        </w:r>
        <w:r>
          <w:rPr>
            <w:noProof/>
            <w:webHidden/>
          </w:rPr>
          <w:fldChar w:fldCharType="end"/>
        </w:r>
      </w:hyperlink>
    </w:p>
    <w:p w14:paraId="2A548D18" w14:textId="40607597"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17" w:history="1">
        <w:r w:rsidRPr="000725FB">
          <w:rPr>
            <w:rStyle w:val="Hipervnculo"/>
            <w:noProof/>
          </w:rPr>
          <w:t>Imagen 186: Planes Operativos Anuales OCI - Servicio de Control/Editar Metas Acumuladas - Agregar Prorrateo</w:t>
        </w:r>
        <w:r>
          <w:rPr>
            <w:noProof/>
            <w:webHidden/>
          </w:rPr>
          <w:tab/>
        </w:r>
        <w:r>
          <w:rPr>
            <w:noProof/>
            <w:webHidden/>
          </w:rPr>
          <w:fldChar w:fldCharType="begin"/>
        </w:r>
        <w:r>
          <w:rPr>
            <w:noProof/>
            <w:webHidden/>
          </w:rPr>
          <w:instrText xml:space="preserve"> PAGEREF _Toc167295517 \h </w:instrText>
        </w:r>
        <w:r>
          <w:rPr>
            <w:noProof/>
            <w:webHidden/>
          </w:rPr>
        </w:r>
        <w:r>
          <w:rPr>
            <w:noProof/>
            <w:webHidden/>
          </w:rPr>
          <w:fldChar w:fldCharType="separate"/>
        </w:r>
        <w:r>
          <w:rPr>
            <w:noProof/>
            <w:webHidden/>
          </w:rPr>
          <w:t>104</w:t>
        </w:r>
        <w:r>
          <w:rPr>
            <w:noProof/>
            <w:webHidden/>
          </w:rPr>
          <w:fldChar w:fldCharType="end"/>
        </w:r>
      </w:hyperlink>
    </w:p>
    <w:p w14:paraId="08B5A14C" w14:textId="182823F9"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18" w:history="1">
        <w:r w:rsidRPr="000725FB">
          <w:rPr>
            <w:rStyle w:val="Hipervnculo"/>
            <w:noProof/>
          </w:rPr>
          <w:t>Imagen 187: Planes Operativos Anuales OCI - Servicio de Control/Editar Metas Acumuladas - Agregar Prorrateo/Opciones Eliminar y Editar</w:t>
        </w:r>
        <w:r>
          <w:rPr>
            <w:noProof/>
            <w:webHidden/>
          </w:rPr>
          <w:tab/>
        </w:r>
        <w:r>
          <w:rPr>
            <w:noProof/>
            <w:webHidden/>
          </w:rPr>
          <w:fldChar w:fldCharType="begin"/>
        </w:r>
        <w:r>
          <w:rPr>
            <w:noProof/>
            <w:webHidden/>
          </w:rPr>
          <w:instrText xml:space="preserve"> PAGEREF _Toc167295518 \h </w:instrText>
        </w:r>
        <w:r>
          <w:rPr>
            <w:noProof/>
            <w:webHidden/>
          </w:rPr>
        </w:r>
        <w:r>
          <w:rPr>
            <w:noProof/>
            <w:webHidden/>
          </w:rPr>
          <w:fldChar w:fldCharType="separate"/>
        </w:r>
        <w:r>
          <w:rPr>
            <w:noProof/>
            <w:webHidden/>
          </w:rPr>
          <w:t>105</w:t>
        </w:r>
        <w:r>
          <w:rPr>
            <w:noProof/>
            <w:webHidden/>
          </w:rPr>
          <w:fldChar w:fldCharType="end"/>
        </w:r>
      </w:hyperlink>
    </w:p>
    <w:p w14:paraId="3AF99057" w14:textId="79EE4E64"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19" w:history="1">
        <w:r w:rsidRPr="000725FB">
          <w:rPr>
            <w:rStyle w:val="Hipervnculo"/>
            <w:noProof/>
          </w:rPr>
          <w:t>Imagen 188: Planes Operativos Anuales OCI - Servicio de Control/Editar Metas Acumuladas - Editar Prorrateo</w:t>
        </w:r>
        <w:r>
          <w:rPr>
            <w:noProof/>
            <w:webHidden/>
          </w:rPr>
          <w:tab/>
        </w:r>
        <w:r>
          <w:rPr>
            <w:noProof/>
            <w:webHidden/>
          </w:rPr>
          <w:fldChar w:fldCharType="begin"/>
        </w:r>
        <w:r>
          <w:rPr>
            <w:noProof/>
            <w:webHidden/>
          </w:rPr>
          <w:instrText xml:space="preserve"> PAGEREF _Toc167295519 \h </w:instrText>
        </w:r>
        <w:r>
          <w:rPr>
            <w:noProof/>
            <w:webHidden/>
          </w:rPr>
        </w:r>
        <w:r>
          <w:rPr>
            <w:noProof/>
            <w:webHidden/>
          </w:rPr>
          <w:fldChar w:fldCharType="separate"/>
        </w:r>
        <w:r>
          <w:rPr>
            <w:noProof/>
            <w:webHidden/>
          </w:rPr>
          <w:t>105</w:t>
        </w:r>
        <w:r>
          <w:rPr>
            <w:noProof/>
            <w:webHidden/>
          </w:rPr>
          <w:fldChar w:fldCharType="end"/>
        </w:r>
      </w:hyperlink>
    </w:p>
    <w:p w14:paraId="13232822" w14:textId="4DA19AC6"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20" w:history="1">
        <w:r w:rsidRPr="000725FB">
          <w:rPr>
            <w:rStyle w:val="Hipervnculo"/>
            <w:noProof/>
          </w:rPr>
          <w:t>Imagen 189: Planes Operativos Anuales OCI - Servicio de Control/Editar Metas Acumuladas - Editar Prorrateo/Eliminar</w:t>
        </w:r>
        <w:r>
          <w:rPr>
            <w:noProof/>
            <w:webHidden/>
          </w:rPr>
          <w:tab/>
        </w:r>
        <w:r>
          <w:rPr>
            <w:noProof/>
            <w:webHidden/>
          </w:rPr>
          <w:fldChar w:fldCharType="begin"/>
        </w:r>
        <w:r>
          <w:rPr>
            <w:noProof/>
            <w:webHidden/>
          </w:rPr>
          <w:instrText xml:space="preserve"> PAGEREF _Toc167295520 \h </w:instrText>
        </w:r>
        <w:r>
          <w:rPr>
            <w:noProof/>
            <w:webHidden/>
          </w:rPr>
        </w:r>
        <w:r>
          <w:rPr>
            <w:noProof/>
            <w:webHidden/>
          </w:rPr>
          <w:fldChar w:fldCharType="separate"/>
        </w:r>
        <w:r>
          <w:rPr>
            <w:noProof/>
            <w:webHidden/>
          </w:rPr>
          <w:t>105</w:t>
        </w:r>
        <w:r>
          <w:rPr>
            <w:noProof/>
            <w:webHidden/>
          </w:rPr>
          <w:fldChar w:fldCharType="end"/>
        </w:r>
      </w:hyperlink>
    </w:p>
    <w:p w14:paraId="46C7619D" w14:textId="25FCD659"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21" w:history="1">
        <w:r w:rsidRPr="000725FB">
          <w:rPr>
            <w:rStyle w:val="Hipervnculo"/>
            <w:noProof/>
          </w:rPr>
          <w:t>Imagen 190: Planes Operativos Anuales OCI - Servicio de Control/Editar Gestión de Riesgos Información</w:t>
        </w:r>
        <w:r>
          <w:rPr>
            <w:noProof/>
            <w:webHidden/>
          </w:rPr>
          <w:tab/>
        </w:r>
        <w:r>
          <w:rPr>
            <w:noProof/>
            <w:webHidden/>
          </w:rPr>
          <w:fldChar w:fldCharType="begin"/>
        </w:r>
        <w:r>
          <w:rPr>
            <w:noProof/>
            <w:webHidden/>
          </w:rPr>
          <w:instrText xml:space="preserve"> PAGEREF _Toc167295521 \h </w:instrText>
        </w:r>
        <w:r>
          <w:rPr>
            <w:noProof/>
            <w:webHidden/>
          </w:rPr>
        </w:r>
        <w:r>
          <w:rPr>
            <w:noProof/>
            <w:webHidden/>
          </w:rPr>
          <w:fldChar w:fldCharType="separate"/>
        </w:r>
        <w:r>
          <w:rPr>
            <w:noProof/>
            <w:webHidden/>
          </w:rPr>
          <w:t>106</w:t>
        </w:r>
        <w:r>
          <w:rPr>
            <w:noProof/>
            <w:webHidden/>
          </w:rPr>
          <w:fldChar w:fldCharType="end"/>
        </w:r>
      </w:hyperlink>
    </w:p>
    <w:p w14:paraId="69F8A5E4" w14:textId="77973FB6"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22" w:history="1">
        <w:r w:rsidRPr="000725FB">
          <w:rPr>
            <w:rStyle w:val="Hipervnculo"/>
            <w:noProof/>
          </w:rPr>
          <w:t>Imagen 191: Planes Operativos Anuales OCI - Servicio de Control/Editar Gestión de Riesgos</w:t>
        </w:r>
        <w:r>
          <w:rPr>
            <w:noProof/>
            <w:webHidden/>
          </w:rPr>
          <w:tab/>
        </w:r>
        <w:r>
          <w:rPr>
            <w:noProof/>
            <w:webHidden/>
          </w:rPr>
          <w:fldChar w:fldCharType="begin"/>
        </w:r>
        <w:r>
          <w:rPr>
            <w:noProof/>
            <w:webHidden/>
          </w:rPr>
          <w:instrText xml:space="preserve"> PAGEREF _Toc167295522 \h </w:instrText>
        </w:r>
        <w:r>
          <w:rPr>
            <w:noProof/>
            <w:webHidden/>
          </w:rPr>
        </w:r>
        <w:r>
          <w:rPr>
            <w:noProof/>
            <w:webHidden/>
          </w:rPr>
          <w:fldChar w:fldCharType="separate"/>
        </w:r>
        <w:r>
          <w:rPr>
            <w:noProof/>
            <w:webHidden/>
          </w:rPr>
          <w:t>106</w:t>
        </w:r>
        <w:r>
          <w:rPr>
            <w:noProof/>
            <w:webHidden/>
          </w:rPr>
          <w:fldChar w:fldCharType="end"/>
        </w:r>
      </w:hyperlink>
    </w:p>
    <w:p w14:paraId="0300FE37" w14:textId="1EA74F09"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23" w:history="1">
        <w:r w:rsidRPr="000725FB">
          <w:rPr>
            <w:rStyle w:val="Hipervnculo"/>
            <w:noProof/>
          </w:rPr>
          <w:t>Imagen 192: Planes Operativos Anuales OCI - Servicio de Control/Gestión de servicios Nuevo</w:t>
        </w:r>
        <w:r>
          <w:rPr>
            <w:noProof/>
            <w:webHidden/>
          </w:rPr>
          <w:tab/>
        </w:r>
        <w:r>
          <w:rPr>
            <w:noProof/>
            <w:webHidden/>
          </w:rPr>
          <w:fldChar w:fldCharType="begin"/>
        </w:r>
        <w:r>
          <w:rPr>
            <w:noProof/>
            <w:webHidden/>
          </w:rPr>
          <w:instrText xml:space="preserve"> PAGEREF _Toc167295523 \h </w:instrText>
        </w:r>
        <w:r>
          <w:rPr>
            <w:noProof/>
            <w:webHidden/>
          </w:rPr>
        </w:r>
        <w:r>
          <w:rPr>
            <w:noProof/>
            <w:webHidden/>
          </w:rPr>
          <w:fldChar w:fldCharType="separate"/>
        </w:r>
        <w:r>
          <w:rPr>
            <w:noProof/>
            <w:webHidden/>
          </w:rPr>
          <w:t>106</w:t>
        </w:r>
        <w:r>
          <w:rPr>
            <w:noProof/>
            <w:webHidden/>
          </w:rPr>
          <w:fldChar w:fldCharType="end"/>
        </w:r>
      </w:hyperlink>
    </w:p>
    <w:p w14:paraId="5825240C" w14:textId="3279AFA1"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24" w:history="1">
        <w:r w:rsidRPr="000725FB">
          <w:rPr>
            <w:rStyle w:val="Hipervnculo"/>
            <w:noProof/>
          </w:rPr>
          <w:t>Imagen 193: Planes Operativos Anuales OCI - Servicio de Control/Gestión de servicios Guardar</w:t>
        </w:r>
        <w:r>
          <w:rPr>
            <w:noProof/>
            <w:webHidden/>
          </w:rPr>
          <w:tab/>
        </w:r>
        <w:r>
          <w:rPr>
            <w:noProof/>
            <w:webHidden/>
          </w:rPr>
          <w:fldChar w:fldCharType="begin"/>
        </w:r>
        <w:r>
          <w:rPr>
            <w:noProof/>
            <w:webHidden/>
          </w:rPr>
          <w:instrText xml:space="preserve"> PAGEREF _Toc167295524 \h </w:instrText>
        </w:r>
        <w:r>
          <w:rPr>
            <w:noProof/>
            <w:webHidden/>
          </w:rPr>
        </w:r>
        <w:r>
          <w:rPr>
            <w:noProof/>
            <w:webHidden/>
          </w:rPr>
          <w:fldChar w:fldCharType="separate"/>
        </w:r>
        <w:r>
          <w:rPr>
            <w:noProof/>
            <w:webHidden/>
          </w:rPr>
          <w:t>107</w:t>
        </w:r>
        <w:r>
          <w:rPr>
            <w:noProof/>
            <w:webHidden/>
          </w:rPr>
          <w:fldChar w:fldCharType="end"/>
        </w:r>
      </w:hyperlink>
    </w:p>
    <w:p w14:paraId="23E4D6AD" w14:textId="1489AC1C"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25" w:history="1">
        <w:r w:rsidRPr="000725FB">
          <w:rPr>
            <w:rStyle w:val="Hipervnculo"/>
            <w:noProof/>
          </w:rPr>
          <w:t>Imagen 194: Planes Operativos Anuales OCI - Servicio de Control/Gestión de servicios Editar</w:t>
        </w:r>
        <w:r>
          <w:rPr>
            <w:noProof/>
            <w:webHidden/>
          </w:rPr>
          <w:tab/>
        </w:r>
        <w:r>
          <w:rPr>
            <w:noProof/>
            <w:webHidden/>
          </w:rPr>
          <w:fldChar w:fldCharType="begin"/>
        </w:r>
        <w:r>
          <w:rPr>
            <w:noProof/>
            <w:webHidden/>
          </w:rPr>
          <w:instrText xml:space="preserve"> PAGEREF _Toc167295525 \h </w:instrText>
        </w:r>
        <w:r>
          <w:rPr>
            <w:noProof/>
            <w:webHidden/>
          </w:rPr>
        </w:r>
        <w:r>
          <w:rPr>
            <w:noProof/>
            <w:webHidden/>
          </w:rPr>
          <w:fldChar w:fldCharType="separate"/>
        </w:r>
        <w:r>
          <w:rPr>
            <w:noProof/>
            <w:webHidden/>
          </w:rPr>
          <w:t>107</w:t>
        </w:r>
        <w:r>
          <w:rPr>
            <w:noProof/>
            <w:webHidden/>
          </w:rPr>
          <w:fldChar w:fldCharType="end"/>
        </w:r>
      </w:hyperlink>
    </w:p>
    <w:p w14:paraId="1D0C6E10" w14:textId="5B1C2A7D"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26" w:history="1">
        <w:r w:rsidRPr="000725FB">
          <w:rPr>
            <w:rStyle w:val="Hipervnculo"/>
            <w:noProof/>
          </w:rPr>
          <w:t>Imagen 195: Planes Operativos Anuales OCI - Servicio de Control/Riesgo Manual - Nuevo</w:t>
        </w:r>
        <w:r>
          <w:rPr>
            <w:noProof/>
            <w:webHidden/>
          </w:rPr>
          <w:tab/>
        </w:r>
        <w:r>
          <w:rPr>
            <w:noProof/>
            <w:webHidden/>
          </w:rPr>
          <w:fldChar w:fldCharType="begin"/>
        </w:r>
        <w:r>
          <w:rPr>
            <w:noProof/>
            <w:webHidden/>
          </w:rPr>
          <w:instrText xml:space="preserve"> PAGEREF _Toc167295526 \h </w:instrText>
        </w:r>
        <w:r>
          <w:rPr>
            <w:noProof/>
            <w:webHidden/>
          </w:rPr>
        </w:r>
        <w:r>
          <w:rPr>
            <w:noProof/>
            <w:webHidden/>
          </w:rPr>
          <w:fldChar w:fldCharType="separate"/>
        </w:r>
        <w:r>
          <w:rPr>
            <w:noProof/>
            <w:webHidden/>
          </w:rPr>
          <w:t>107</w:t>
        </w:r>
        <w:r>
          <w:rPr>
            <w:noProof/>
            <w:webHidden/>
          </w:rPr>
          <w:fldChar w:fldCharType="end"/>
        </w:r>
      </w:hyperlink>
    </w:p>
    <w:p w14:paraId="00E70CAC" w14:textId="60180782"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27" w:history="1">
        <w:r w:rsidRPr="000725FB">
          <w:rPr>
            <w:rStyle w:val="Hipervnculo"/>
            <w:noProof/>
          </w:rPr>
          <w:t>Imagen 196: Planes Operativos Anuales OCI - Servicio de Control/Riesgo Manual - Guardar</w:t>
        </w:r>
        <w:r>
          <w:rPr>
            <w:noProof/>
            <w:webHidden/>
          </w:rPr>
          <w:tab/>
        </w:r>
        <w:r>
          <w:rPr>
            <w:noProof/>
            <w:webHidden/>
          </w:rPr>
          <w:fldChar w:fldCharType="begin"/>
        </w:r>
        <w:r>
          <w:rPr>
            <w:noProof/>
            <w:webHidden/>
          </w:rPr>
          <w:instrText xml:space="preserve"> PAGEREF _Toc167295527 \h </w:instrText>
        </w:r>
        <w:r>
          <w:rPr>
            <w:noProof/>
            <w:webHidden/>
          </w:rPr>
        </w:r>
        <w:r>
          <w:rPr>
            <w:noProof/>
            <w:webHidden/>
          </w:rPr>
          <w:fldChar w:fldCharType="separate"/>
        </w:r>
        <w:r>
          <w:rPr>
            <w:noProof/>
            <w:webHidden/>
          </w:rPr>
          <w:t>107</w:t>
        </w:r>
        <w:r>
          <w:rPr>
            <w:noProof/>
            <w:webHidden/>
          </w:rPr>
          <w:fldChar w:fldCharType="end"/>
        </w:r>
      </w:hyperlink>
    </w:p>
    <w:p w14:paraId="3ADDC015" w14:textId="2B440917"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28" w:history="1">
        <w:r w:rsidRPr="000725FB">
          <w:rPr>
            <w:rStyle w:val="Hipervnculo"/>
            <w:noProof/>
          </w:rPr>
          <w:t>Imagen 197: Planes Operativos Anuales OCI - Servicio de Control/Riesgo Manual - Guardar</w:t>
        </w:r>
        <w:r>
          <w:rPr>
            <w:noProof/>
            <w:webHidden/>
          </w:rPr>
          <w:tab/>
        </w:r>
        <w:r>
          <w:rPr>
            <w:noProof/>
            <w:webHidden/>
          </w:rPr>
          <w:fldChar w:fldCharType="begin"/>
        </w:r>
        <w:r>
          <w:rPr>
            <w:noProof/>
            <w:webHidden/>
          </w:rPr>
          <w:instrText xml:space="preserve"> PAGEREF _Toc167295528 \h </w:instrText>
        </w:r>
        <w:r>
          <w:rPr>
            <w:noProof/>
            <w:webHidden/>
          </w:rPr>
        </w:r>
        <w:r>
          <w:rPr>
            <w:noProof/>
            <w:webHidden/>
          </w:rPr>
          <w:fldChar w:fldCharType="separate"/>
        </w:r>
        <w:r>
          <w:rPr>
            <w:noProof/>
            <w:webHidden/>
          </w:rPr>
          <w:t>108</w:t>
        </w:r>
        <w:r>
          <w:rPr>
            <w:noProof/>
            <w:webHidden/>
          </w:rPr>
          <w:fldChar w:fldCharType="end"/>
        </w:r>
      </w:hyperlink>
    </w:p>
    <w:p w14:paraId="681EB5CD" w14:textId="2BE147EE"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29" w:history="1">
        <w:r w:rsidRPr="000725FB">
          <w:rPr>
            <w:rStyle w:val="Hipervnculo"/>
            <w:noProof/>
          </w:rPr>
          <w:t>Imagen 198: Planes Operativos Anuales OCI - Servicio de Control/ Editar SAGU Información</w:t>
        </w:r>
        <w:r>
          <w:rPr>
            <w:noProof/>
            <w:webHidden/>
          </w:rPr>
          <w:tab/>
        </w:r>
        <w:r>
          <w:rPr>
            <w:noProof/>
            <w:webHidden/>
          </w:rPr>
          <w:fldChar w:fldCharType="begin"/>
        </w:r>
        <w:r>
          <w:rPr>
            <w:noProof/>
            <w:webHidden/>
          </w:rPr>
          <w:instrText xml:space="preserve"> PAGEREF _Toc167295529 \h </w:instrText>
        </w:r>
        <w:r>
          <w:rPr>
            <w:noProof/>
            <w:webHidden/>
          </w:rPr>
        </w:r>
        <w:r>
          <w:rPr>
            <w:noProof/>
            <w:webHidden/>
          </w:rPr>
          <w:fldChar w:fldCharType="separate"/>
        </w:r>
        <w:r>
          <w:rPr>
            <w:noProof/>
            <w:webHidden/>
          </w:rPr>
          <w:t>108</w:t>
        </w:r>
        <w:r>
          <w:rPr>
            <w:noProof/>
            <w:webHidden/>
          </w:rPr>
          <w:fldChar w:fldCharType="end"/>
        </w:r>
      </w:hyperlink>
    </w:p>
    <w:p w14:paraId="7D316C69" w14:textId="02C820B8"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30" w:history="1">
        <w:r w:rsidRPr="000725FB">
          <w:rPr>
            <w:rStyle w:val="Hipervnculo"/>
            <w:noProof/>
          </w:rPr>
          <w:t>Imagen 199: Planes Operativos Anuales OCI - Servicio de Control/ Editar SAGU</w:t>
        </w:r>
        <w:r>
          <w:rPr>
            <w:noProof/>
            <w:webHidden/>
          </w:rPr>
          <w:tab/>
        </w:r>
        <w:r>
          <w:rPr>
            <w:noProof/>
            <w:webHidden/>
          </w:rPr>
          <w:fldChar w:fldCharType="begin"/>
        </w:r>
        <w:r>
          <w:rPr>
            <w:noProof/>
            <w:webHidden/>
          </w:rPr>
          <w:instrText xml:space="preserve"> PAGEREF _Toc167295530 \h </w:instrText>
        </w:r>
        <w:r>
          <w:rPr>
            <w:noProof/>
            <w:webHidden/>
          </w:rPr>
        </w:r>
        <w:r>
          <w:rPr>
            <w:noProof/>
            <w:webHidden/>
          </w:rPr>
          <w:fldChar w:fldCharType="separate"/>
        </w:r>
        <w:r>
          <w:rPr>
            <w:noProof/>
            <w:webHidden/>
          </w:rPr>
          <w:t>108</w:t>
        </w:r>
        <w:r>
          <w:rPr>
            <w:noProof/>
            <w:webHidden/>
          </w:rPr>
          <w:fldChar w:fldCharType="end"/>
        </w:r>
      </w:hyperlink>
    </w:p>
    <w:p w14:paraId="6C18EA68" w14:textId="4A485553"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31" w:history="1">
        <w:r w:rsidRPr="000725FB">
          <w:rPr>
            <w:rStyle w:val="Hipervnculo"/>
            <w:noProof/>
          </w:rPr>
          <w:t>Imagen 200: Planes Operativos Anuales OCI - Servicio de Control/ Vincular Plan SAGU</w:t>
        </w:r>
        <w:r>
          <w:rPr>
            <w:noProof/>
            <w:webHidden/>
          </w:rPr>
          <w:tab/>
        </w:r>
        <w:r>
          <w:rPr>
            <w:noProof/>
            <w:webHidden/>
          </w:rPr>
          <w:fldChar w:fldCharType="begin"/>
        </w:r>
        <w:r>
          <w:rPr>
            <w:noProof/>
            <w:webHidden/>
          </w:rPr>
          <w:instrText xml:space="preserve"> PAGEREF _Toc167295531 \h </w:instrText>
        </w:r>
        <w:r>
          <w:rPr>
            <w:noProof/>
            <w:webHidden/>
          </w:rPr>
        </w:r>
        <w:r>
          <w:rPr>
            <w:noProof/>
            <w:webHidden/>
          </w:rPr>
          <w:fldChar w:fldCharType="separate"/>
        </w:r>
        <w:r>
          <w:rPr>
            <w:noProof/>
            <w:webHidden/>
          </w:rPr>
          <w:t>109</w:t>
        </w:r>
        <w:r>
          <w:rPr>
            <w:noProof/>
            <w:webHidden/>
          </w:rPr>
          <w:fldChar w:fldCharType="end"/>
        </w:r>
      </w:hyperlink>
    </w:p>
    <w:p w14:paraId="12E59823" w14:textId="5B3AB739"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32" w:history="1">
        <w:r w:rsidRPr="000725FB">
          <w:rPr>
            <w:rStyle w:val="Hipervnculo"/>
            <w:noProof/>
          </w:rPr>
          <w:t>Imagen 201: Planes Operativos Anuales OCI - Servicio de Control/ Editar SAGU - Buscar Plan</w:t>
        </w:r>
        <w:r>
          <w:rPr>
            <w:noProof/>
            <w:webHidden/>
          </w:rPr>
          <w:tab/>
        </w:r>
        <w:r>
          <w:rPr>
            <w:noProof/>
            <w:webHidden/>
          </w:rPr>
          <w:fldChar w:fldCharType="begin"/>
        </w:r>
        <w:r>
          <w:rPr>
            <w:noProof/>
            <w:webHidden/>
          </w:rPr>
          <w:instrText xml:space="preserve"> PAGEREF _Toc167295532 \h </w:instrText>
        </w:r>
        <w:r>
          <w:rPr>
            <w:noProof/>
            <w:webHidden/>
          </w:rPr>
        </w:r>
        <w:r>
          <w:rPr>
            <w:noProof/>
            <w:webHidden/>
          </w:rPr>
          <w:fldChar w:fldCharType="separate"/>
        </w:r>
        <w:r>
          <w:rPr>
            <w:noProof/>
            <w:webHidden/>
          </w:rPr>
          <w:t>109</w:t>
        </w:r>
        <w:r>
          <w:rPr>
            <w:noProof/>
            <w:webHidden/>
          </w:rPr>
          <w:fldChar w:fldCharType="end"/>
        </w:r>
      </w:hyperlink>
    </w:p>
    <w:p w14:paraId="0D0A300A" w14:textId="2CB3EB1E"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33" w:history="1">
        <w:r w:rsidRPr="000725FB">
          <w:rPr>
            <w:rStyle w:val="Hipervnculo"/>
            <w:noProof/>
          </w:rPr>
          <w:t>Imagen 202: Planes Operativos Anuales OCI - Servicio de Control/ Editar SAGU - Agregar Plan</w:t>
        </w:r>
        <w:r>
          <w:rPr>
            <w:noProof/>
            <w:webHidden/>
          </w:rPr>
          <w:tab/>
        </w:r>
        <w:r>
          <w:rPr>
            <w:noProof/>
            <w:webHidden/>
          </w:rPr>
          <w:fldChar w:fldCharType="begin"/>
        </w:r>
        <w:r>
          <w:rPr>
            <w:noProof/>
            <w:webHidden/>
          </w:rPr>
          <w:instrText xml:space="preserve"> PAGEREF _Toc167295533 \h </w:instrText>
        </w:r>
        <w:r>
          <w:rPr>
            <w:noProof/>
            <w:webHidden/>
          </w:rPr>
        </w:r>
        <w:r>
          <w:rPr>
            <w:noProof/>
            <w:webHidden/>
          </w:rPr>
          <w:fldChar w:fldCharType="separate"/>
        </w:r>
        <w:r>
          <w:rPr>
            <w:noProof/>
            <w:webHidden/>
          </w:rPr>
          <w:t>109</w:t>
        </w:r>
        <w:r>
          <w:rPr>
            <w:noProof/>
            <w:webHidden/>
          </w:rPr>
          <w:fldChar w:fldCharType="end"/>
        </w:r>
      </w:hyperlink>
    </w:p>
    <w:p w14:paraId="5AE1A162" w14:textId="587928E8"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34" w:history="1">
        <w:r w:rsidRPr="000725FB">
          <w:rPr>
            <w:rStyle w:val="Hipervnculo"/>
            <w:noProof/>
          </w:rPr>
          <w:t>Imagen 203: Planes Operativos Anuales OCI - Servicio de Control/ Editar SAGU - Eliminar Plan</w:t>
        </w:r>
        <w:r>
          <w:rPr>
            <w:noProof/>
            <w:webHidden/>
          </w:rPr>
          <w:tab/>
        </w:r>
        <w:r>
          <w:rPr>
            <w:noProof/>
            <w:webHidden/>
          </w:rPr>
          <w:fldChar w:fldCharType="begin"/>
        </w:r>
        <w:r>
          <w:rPr>
            <w:noProof/>
            <w:webHidden/>
          </w:rPr>
          <w:instrText xml:space="preserve"> PAGEREF _Toc167295534 \h </w:instrText>
        </w:r>
        <w:r>
          <w:rPr>
            <w:noProof/>
            <w:webHidden/>
          </w:rPr>
        </w:r>
        <w:r>
          <w:rPr>
            <w:noProof/>
            <w:webHidden/>
          </w:rPr>
          <w:fldChar w:fldCharType="separate"/>
        </w:r>
        <w:r>
          <w:rPr>
            <w:noProof/>
            <w:webHidden/>
          </w:rPr>
          <w:t>109</w:t>
        </w:r>
        <w:r>
          <w:rPr>
            <w:noProof/>
            <w:webHidden/>
          </w:rPr>
          <w:fldChar w:fldCharType="end"/>
        </w:r>
      </w:hyperlink>
    </w:p>
    <w:p w14:paraId="1CF91DD2" w14:textId="4EF27ECC"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35" w:history="1">
        <w:r w:rsidRPr="000725FB">
          <w:rPr>
            <w:rStyle w:val="Hipervnculo"/>
            <w:noProof/>
          </w:rPr>
          <w:t>Imagen 204: Planes Operativos Anuales OCI - Ver Detalles Servicio de Control</w:t>
        </w:r>
        <w:r>
          <w:rPr>
            <w:noProof/>
            <w:webHidden/>
          </w:rPr>
          <w:tab/>
        </w:r>
        <w:r>
          <w:rPr>
            <w:noProof/>
            <w:webHidden/>
          </w:rPr>
          <w:fldChar w:fldCharType="begin"/>
        </w:r>
        <w:r>
          <w:rPr>
            <w:noProof/>
            <w:webHidden/>
          </w:rPr>
          <w:instrText xml:space="preserve"> PAGEREF _Toc167295535 \h </w:instrText>
        </w:r>
        <w:r>
          <w:rPr>
            <w:noProof/>
            <w:webHidden/>
          </w:rPr>
        </w:r>
        <w:r>
          <w:rPr>
            <w:noProof/>
            <w:webHidden/>
          </w:rPr>
          <w:fldChar w:fldCharType="separate"/>
        </w:r>
        <w:r>
          <w:rPr>
            <w:noProof/>
            <w:webHidden/>
          </w:rPr>
          <w:t>110</w:t>
        </w:r>
        <w:r>
          <w:rPr>
            <w:noProof/>
            <w:webHidden/>
          </w:rPr>
          <w:fldChar w:fldCharType="end"/>
        </w:r>
      </w:hyperlink>
    </w:p>
    <w:p w14:paraId="1BF9C660" w14:textId="1A7548D7"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36" w:history="1">
        <w:r w:rsidRPr="000725FB">
          <w:rPr>
            <w:rStyle w:val="Hipervnculo"/>
            <w:noProof/>
          </w:rPr>
          <w:t>Imagen 205: Ver Detalles Servicio de Control información</w:t>
        </w:r>
        <w:r>
          <w:rPr>
            <w:noProof/>
            <w:webHidden/>
          </w:rPr>
          <w:tab/>
        </w:r>
        <w:r>
          <w:rPr>
            <w:noProof/>
            <w:webHidden/>
          </w:rPr>
          <w:fldChar w:fldCharType="begin"/>
        </w:r>
        <w:r>
          <w:rPr>
            <w:noProof/>
            <w:webHidden/>
          </w:rPr>
          <w:instrText xml:space="preserve"> PAGEREF _Toc167295536 \h </w:instrText>
        </w:r>
        <w:r>
          <w:rPr>
            <w:noProof/>
            <w:webHidden/>
          </w:rPr>
        </w:r>
        <w:r>
          <w:rPr>
            <w:noProof/>
            <w:webHidden/>
          </w:rPr>
          <w:fldChar w:fldCharType="separate"/>
        </w:r>
        <w:r>
          <w:rPr>
            <w:noProof/>
            <w:webHidden/>
          </w:rPr>
          <w:t>110</w:t>
        </w:r>
        <w:r>
          <w:rPr>
            <w:noProof/>
            <w:webHidden/>
          </w:rPr>
          <w:fldChar w:fldCharType="end"/>
        </w:r>
      </w:hyperlink>
    </w:p>
    <w:p w14:paraId="583C167B" w14:textId="53D712F4"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37" w:history="1">
        <w:r w:rsidRPr="000725FB">
          <w:rPr>
            <w:rStyle w:val="Hipervnculo"/>
            <w:noProof/>
          </w:rPr>
          <w:t>Imagen 206: Ver Detalles Servicio de Control/ Ver Datos Servicio</w:t>
        </w:r>
        <w:r>
          <w:rPr>
            <w:noProof/>
            <w:webHidden/>
          </w:rPr>
          <w:tab/>
        </w:r>
        <w:r>
          <w:rPr>
            <w:noProof/>
            <w:webHidden/>
          </w:rPr>
          <w:fldChar w:fldCharType="begin"/>
        </w:r>
        <w:r>
          <w:rPr>
            <w:noProof/>
            <w:webHidden/>
          </w:rPr>
          <w:instrText xml:space="preserve"> PAGEREF _Toc167295537 \h </w:instrText>
        </w:r>
        <w:r>
          <w:rPr>
            <w:noProof/>
            <w:webHidden/>
          </w:rPr>
        </w:r>
        <w:r>
          <w:rPr>
            <w:noProof/>
            <w:webHidden/>
          </w:rPr>
          <w:fldChar w:fldCharType="separate"/>
        </w:r>
        <w:r>
          <w:rPr>
            <w:noProof/>
            <w:webHidden/>
          </w:rPr>
          <w:t>110</w:t>
        </w:r>
        <w:r>
          <w:rPr>
            <w:noProof/>
            <w:webHidden/>
          </w:rPr>
          <w:fldChar w:fldCharType="end"/>
        </w:r>
      </w:hyperlink>
    </w:p>
    <w:p w14:paraId="14376313" w14:textId="7527EFD7"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38" w:history="1">
        <w:r w:rsidRPr="000725FB">
          <w:rPr>
            <w:rStyle w:val="Hipervnculo"/>
            <w:noProof/>
          </w:rPr>
          <w:t>Imagen 207: Ver Detalles Servicio de Control/ Ver Datos Servicio de control</w:t>
        </w:r>
        <w:r>
          <w:rPr>
            <w:noProof/>
            <w:webHidden/>
          </w:rPr>
          <w:tab/>
        </w:r>
        <w:r>
          <w:rPr>
            <w:noProof/>
            <w:webHidden/>
          </w:rPr>
          <w:fldChar w:fldCharType="begin"/>
        </w:r>
        <w:r>
          <w:rPr>
            <w:noProof/>
            <w:webHidden/>
          </w:rPr>
          <w:instrText xml:space="preserve"> PAGEREF _Toc167295538 \h </w:instrText>
        </w:r>
        <w:r>
          <w:rPr>
            <w:noProof/>
            <w:webHidden/>
          </w:rPr>
        </w:r>
        <w:r>
          <w:rPr>
            <w:noProof/>
            <w:webHidden/>
          </w:rPr>
          <w:fldChar w:fldCharType="separate"/>
        </w:r>
        <w:r>
          <w:rPr>
            <w:noProof/>
            <w:webHidden/>
          </w:rPr>
          <w:t>111</w:t>
        </w:r>
        <w:r>
          <w:rPr>
            <w:noProof/>
            <w:webHidden/>
          </w:rPr>
          <w:fldChar w:fldCharType="end"/>
        </w:r>
      </w:hyperlink>
    </w:p>
    <w:p w14:paraId="2BE08314" w14:textId="2487C6CB"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39" w:history="1">
        <w:r w:rsidRPr="000725FB">
          <w:rPr>
            <w:rStyle w:val="Hipervnculo"/>
            <w:noProof/>
          </w:rPr>
          <w:t>Imagen 208: Ver Detalles Servicio de Control/ Ver Datos Personal</w:t>
        </w:r>
        <w:r>
          <w:rPr>
            <w:noProof/>
            <w:webHidden/>
          </w:rPr>
          <w:tab/>
        </w:r>
        <w:r>
          <w:rPr>
            <w:noProof/>
            <w:webHidden/>
          </w:rPr>
          <w:fldChar w:fldCharType="begin"/>
        </w:r>
        <w:r>
          <w:rPr>
            <w:noProof/>
            <w:webHidden/>
          </w:rPr>
          <w:instrText xml:space="preserve"> PAGEREF _Toc167295539 \h </w:instrText>
        </w:r>
        <w:r>
          <w:rPr>
            <w:noProof/>
            <w:webHidden/>
          </w:rPr>
        </w:r>
        <w:r>
          <w:rPr>
            <w:noProof/>
            <w:webHidden/>
          </w:rPr>
          <w:fldChar w:fldCharType="separate"/>
        </w:r>
        <w:r>
          <w:rPr>
            <w:noProof/>
            <w:webHidden/>
          </w:rPr>
          <w:t>111</w:t>
        </w:r>
        <w:r>
          <w:rPr>
            <w:noProof/>
            <w:webHidden/>
          </w:rPr>
          <w:fldChar w:fldCharType="end"/>
        </w:r>
      </w:hyperlink>
    </w:p>
    <w:p w14:paraId="5F11726D" w14:textId="19A88917"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40" w:history="1">
        <w:r w:rsidRPr="000725FB">
          <w:rPr>
            <w:rStyle w:val="Hipervnculo"/>
            <w:noProof/>
          </w:rPr>
          <w:t>Imagen 209: Ver Detalles Servicio de Control/ Ver Datos Información de Personal</w:t>
        </w:r>
        <w:r>
          <w:rPr>
            <w:noProof/>
            <w:webHidden/>
          </w:rPr>
          <w:tab/>
        </w:r>
        <w:r>
          <w:rPr>
            <w:noProof/>
            <w:webHidden/>
          </w:rPr>
          <w:fldChar w:fldCharType="begin"/>
        </w:r>
        <w:r>
          <w:rPr>
            <w:noProof/>
            <w:webHidden/>
          </w:rPr>
          <w:instrText xml:space="preserve"> PAGEREF _Toc167295540 \h </w:instrText>
        </w:r>
        <w:r>
          <w:rPr>
            <w:noProof/>
            <w:webHidden/>
          </w:rPr>
        </w:r>
        <w:r>
          <w:rPr>
            <w:noProof/>
            <w:webHidden/>
          </w:rPr>
          <w:fldChar w:fldCharType="separate"/>
        </w:r>
        <w:r>
          <w:rPr>
            <w:noProof/>
            <w:webHidden/>
          </w:rPr>
          <w:t>112</w:t>
        </w:r>
        <w:r>
          <w:rPr>
            <w:noProof/>
            <w:webHidden/>
          </w:rPr>
          <w:fldChar w:fldCharType="end"/>
        </w:r>
      </w:hyperlink>
    </w:p>
    <w:p w14:paraId="3B5FA979" w14:textId="5EA9088B"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41" w:history="1">
        <w:r w:rsidRPr="000725FB">
          <w:rPr>
            <w:rStyle w:val="Hipervnculo"/>
            <w:noProof/>
          </w:rPr>
          <w:t>Imagen 210:: Ver Detalles Servicio de Control/ Ver Metas Acumuladas</w:t>
        </w:r>
        <w:r>
          <w:rPr>
            <w:noProof/>
            <w:webHidden/>
          </w:rPr>
          <w:tab/>
        </w:r>
        <w:r>
          <w:rPr>
            <w:noProof/>
            <w:webHidden/>
          </w:rPr>
          <w:fldChar w:fldCharType="begin"/>
        </w:r>
        <w:r>
          <w:rPr>
            <w:noProof/>
            <w:webHidden/>
          </w:rPr>
          <w:instrText xml:space="preserve"> PAGEREF _Toc167295541 \h </w:instrText>
        </w:r>
        <w:r>
          <w:rPr>
            <w:noProof/>
            <w:webHidden/>
          </w:rPr>
        </w:r>
        <w:r>
          <w:rPr>
            <w:noProof/>
            <w:webHidden/>
          </w:rPr>
          <w:fldChar w:fldCharType="separate"/>
        </w:r>
        <w:r>
          <w:rPr>
            <w:noProof/>
            <w:webHidden/>
          </w:rPr>
          <w:t>112</w:t>
        </w:r>
        <w:r>
          <w:rPr>
            <w:noProof/>
            <w:webHidden/>
          </w:rPr>
          <w:fldChar w:fldCharType="end"/>
        </w:r>
      </w:hyperlink>
    </w:p>
    <w:p w14:paraId="5FF553AF" w14:textId="7FC87E00"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42" w:history="1">
        <w:r w:rsidRPr="000725FB">
          <w:rPr>
            <w:rStyle w:val="Hipervnculo"/>
            <w:noProof/>
          </w:rPr>
          <w:t>Imagen 211: Ver Detalles Servicio de Control/ Ver Datos Metas Acumuladas</w:t>
        </w:r>
        <w:r>
          <w:rPr>
            <w:noProof/>
            <w:webHidden/>
          </w:rPr>
          <w:tab/>
        </w:r>
        <w:r>
          <w:rPr>
            <w:noProof/>
            <w:webHidden/>
          </w:rPr>
          <w:fldChar w:fldCharType="begin"/>
        </w:r>
        <w:r>
          <w:rPr>
            <w:noProof/>
            <w:webHidden/>
          </w:rPr>
          <w:instrText xml:space="preserve"> PAGEREF _Toc167295542 \h </w:instrText>
        </w:r>
        <w:r>
          <w:rPr>
            <w:noProof/>
            <w:webHidden/>
          </w:rPr>
        </w:r>
        <w:r>
          <w:rPr>
            <w:noProof/>
            <w:webHidden/>
          </w:rPr>
          <w:fldChar w:fldCharType="separate"/>
        </w:r>
        <w:r>
          <w:rPr>
            <w:noProof/>
            <w:webHidden/>
          </w:rPr>
          <w:t>113</w:t>
        </w:r>
        <w:r>
          <w:rPr>
            <w:noProof/>
            <w:webHidden/>
          </w:rPr>
          <w:fldChar w:fldCharType="end"/>
        </w:r>
      </w:hyperlink>
    </w:p>
    <w:p w14:paraId="61983A69" w14:textId="40B0D6E0"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43" w:history="1">
        <w:r w:rsidRPr="000725FB">
          <w:rPr>
            <w:rStyle w:val="Hipervnculo"/>
            <w:noProof/>
          </w:rPr>
          <w:t>Imagen 212: Ver Detalles Servicio de Control/ Ver Gestión de Riesgos</w:t>
        </w:r>
        <w:r>
          <w:rPr>
            <w:noProof/>
            <w:webHidden/>
          </w:rPr>
          <w:tab/>
        </w:r>
        <w:r>
          <w:rPr>
            <w:noProof/>
            <w:webHidden/>
          </w:rPr>
          <w:fldChar w:fldCharType="begin"/>
        </w:r>
        <w:r>
          <w:rPr>
            <w:noProof/>
            <w:webHidden/>
          </w:rPr>
          <w:instrText xml:space="preserve"> PAGEREF _Toc167295543 \h </w:instrText>
        </w:r>
        <w:r>
          <w:rPr>
            <w:noProof/>
            <w:webHidden/>
          </w:rPr>
        </w:r>
        <w:r>
          <w:rPr>
            <w:noProof/>
            <w:webHidden/>
          </w:rPr>
          <w:fldChar w:fldCharType="separate"/>
        </w:r>
        <w:r>
          <w:rPr>
            <w:noProof/>
            <w:webHidden/>
          </w:rPr>
          <w:t>113</w:t>
        </w:r>
        <w:r>
          <w:rPr>
            <w:noProof/>
            <w:webHidden/>
          </w:rPr>
          <w:fldChar w:fldCharType="end"/>
        </w:r>
      </w:hyperlink>
    </w:p>
    <w:p w14:paraId="2805C62E" w14:textId="2392BBDE"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44" w:history="1">
        <w:r w:rsidRPr="000725FB">
          <w:rPr>
            <w:rStyle w:val="Hipervnculo"/>
            <w:noProof/>
          </w:rPr>
          <w:t>Imagen 213: Ver Detalles Servicio de Control/ Ver Datos Gestión de Riesgos</w:t>
        </w:r>
        <w:r>
          <w:rPr>
            <w:noProof/>
            <w:webHidden/>
          </w:rPr>
          <w:tab/>
        </w:r>
        <w:r>
          <w:rPr>
            <w:noProof/>
            <w:webHidden/>
          </w:rPr>
          <w:fldChar w:fldCharType="begin"/>
        </w:r>
        <w:r>
          <w:rPr>
            <w:noProof/>
            <w:webHidden/>
          </w:rPr>
          <w:instrText xml:space="preserve"> PAGEREF _Toc167295544 \h </w:instrText>
        </w:r>
        <w:r>
          <w:rPr>
            <w:noProof/>
            <w:webHidden/>
          </w:rPr>
        </w:r>
        <w:r>
          <w:rPr>
            <w:noProof/>
            <w:webHidden/>
          </w:rPr>
          <w:fldChar w:fldCharType="separate"/>
        </w:r>
        <w:r>
          <w:rPr>
            <w:noProof/>
            <w:webHidden/>
          </w:rPr>
          <w:t>114</w:t>
        </w:r>
        <w:r>
          <w:rPr>
            <w:noProof/>
            <w:webHidden/>
          </w:rPr>
          <w:fldChar w:fldCharType="end"/>
        </w:r>
      </w:hyperlink>
    </w:p>
    <w:p w14:paraId="0090AC1B" w14:textId="2EE16BA6"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45" w:history="1">
        <w:r w:rsidRPr="000725FB">
          <w:rPr>
            <w:rStyle w:val="Hipervnculo"/>
            <w:noProof/>
          </w:rPr>
          <w:t>Imagen 214: Ver Detalles Servicio de Control/ Ver Datos SAGU</w:t>
        </w:r>
        <w:r>
          <w:rPr>
            <w:noProof/>
            <w:webHidden/>
          </w:rPr>
          <w:tab/>
        </w:r>
        <w:r>
          <w:rPr>
            <w:noProof/>
            <w:webHidden/>
          </w:rPr>
          <w:fldChar w:fldCharType="begin"/>
        </w:r>
        <w:r>
          <w:rPr>
            <w:noProof/>
            <w:webHidden/>
          </w:rPr>
          <w:instrText xml:space="preserve"> PAGEREF _Toc167295545 \h </w:instrText>
        </w:r>
        <w:r>
          <w:rPr>
            <w:noProof/>
            <w:webHidden/>
          </w:rPr>
        </w:r>
        <w:r>
          <w:rPr>
            <w:noProof/>
            <w:webHidden/>
          </w:rPr>
          <w:fldChar w:fldCharType="separate"/>
        </w:r>
        <w:r>
          <w:rPr>
            <w:noProof/>
            <w:webHidden/>
          </w:rPr>
          <w:t>114</w:t>
        </w:r>
        <w:r>
          <w:rPr>
            <w:noProof/>
            <w:webHidden/>
          </w:rPr>
          <w:fldChar w:fldCharType="end"/>
        </w:r>
      </w:hyperlink>
    </w:p>
    <w:p w14:paraId="49272FAC" w14:textId="0ED9A55B"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46" w:history="1">
        <w:r w:rsidRPr="000725FB">
          <w:rPr>
            <w:rStyle w:val="Hipervnculo"/>
            <w:noProof/>
          </w:rPr>
          <w:t>Imagen 215: Servicio de Control - Metas Programadas</w:t>
        </w:r>
        <w:r>
          <w:rPr>
            <w:noProof/>
            <w:webHidden/>
          </w:rPr>
          <w:tab/>
        </w:r>
        <w:r>
          <w:rPr>
            <w:noProof/>
            <w:webHidden/>
          </w:rPr>
          <w:fldChar w:fldCharType="begin"/>
        </w:r>
        <w:r>
          <w:rPr>
            <w:noProof/>
            <w:webHidden/>
          </w:rPr>
          <w:instrText xml:space="preserve"> PAGEREF _Toc167295546 \h </w:instrText>
        </w:r>
        <w:r>
          <w:rPr>
            <w:noProof/>
            <w:webHidden/>
          </w:rPr>
        </w:r>
        <w:r>
          <w:rPr>
            <w:noProof/>
            <w:webHidden/>
          </w:rPr>
          <w:fldChar w:fldCharType="separate"/>
        </w:r>
        <w:r>
          <w:rPr>
            <w:noProof/>
            <w:webHidden/>
          </w:rPr>
          <w:t>115</w:t>
        </w:r>
        <w:r>
          <w:rPr>
            <w:noProof/>
            <w:webHidden/>
          </w:rPr>
          <w:fldChar w:fldCharType="end"/>
        </w:r>
      </w:hyperlink>
    </w:p>
    <w:p w14:paraId="7F5CA53C" w14:textId="073E49B7"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47" w:history="1">
        <w:r w:rsidRPr="000725FB">
          <w:rPr>
            <w:rStyle w:val="Hipervnculo"/>
            <w:noProof/>
          </w:rPr>
          <w:t>Imagen 216: Servicio de Control - Lista de Metas Programadas</w:t>
        </w:r>
        <w:r>
          <w:rPr>
            <w:noProof/>
            <w:webHidden/>
          </w:rPr>
          <w:tab/>
        </w:r>
        <w:r>
          <w:rPr>
            <w:noProof/>
            <w:webHidden/>
          </w:rPr>
          <w:fldChar w:fldCharType="begin"/>
        </w:r>
        <w:r>
          <w:rPr>
            <w:noProof/>
            <w:webHidden/>
          </w:rPr>
          <w:instrText xml:space="preserve"> PAGEREF _Toc167295547 \h </w:instrText>
        </w:r>
        <w:r>
          <w:rPr>
            <w:noProof/>
            <w:webHidden/>
          </w:rPr>
        </w:r>
        <w:r>
          <w:rPr>
            <w:noProof/>
            <w:webHidden/>
          </w:rPr>
          <w:fldChar w:fldCharType="separate"/>
        </w:r>
        <w:r>
          <w:rPr>
            <w:noProof/>
            <w:webHidden/>
          </w:rPr>
          <w:t>115</w:t>
        </w:r>
        <w:r>
          <w:rPr>
            <w:noProof/>
            <w:webHidden/>
          </w:rPr>
          <w:fldChar w:fldCharType="end"/>
        </w:r>
      </w:hyperlink>
    </w:p>
    <w:p w14:paraId="203BEC9B" w14:textId="18596C54"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48" w:history="1">
        <w:r w:rsidRPr="000725FB">
          <w:rPr>
            <w:rStyle w:val="Hipervnculo"/>
            <w:noProof/>
          </w:rPr>
          <w:t>Imagen 217:Planes Operativos Anuales - Otros Servicios</w:t>
        </w:r>
        <w:r>
          <w:rPr>
            <w:noProof/>
            <w:webHidden/>
          </w:rPr>
          <w:tab/>
        </w:r>
        <w:r>
          <w:rPr>
            <w:noProof/>
            <w:webHidden/>
          </w:rPr>
          <w:fldChar w:fldCharType="begin"/>
        </w:r>
        <w:r>
          <w:rPr>
            <w:noProof/>
            <w:webHidden/>
          </w:rPr>
          <w:instrText xml:space="preserve"> PAGEREF _Toc167295548 \h </w:instrText>
        </w:r>
        <w:r>
          <w:rPr>
            <w:noProof/>
            <w:webHidden/>
          </w:rPr>
        </w:r>
        <w:r>
          <w:rPr>
            <w:noProof/>
            <w:webHidden/>
          </w:rPr>
          <w:fldChar w:fldCharType="separate"/>
        </w:r>
        <w:r>
          <w:rPr>
            <w:noProof/>
            <w:webHidden/>
          </w:rPr>
          <w:t>116</w:t>
        </w:r>
        <w:r>
          <w:rPr>
            <w:noProof/>
            <w:webHidden/>
          </w:rPr>
          <w:fldChar w:fldCharType="end"/>
        </w:r>
      </w:hyperlink>
    </w:p>
    <w:p w14:paraId="35F0A8E3" w14:textId="6FC8949A"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49" w:history="1">
        <w:r w:rsidRPr="000725FB">
          <w:rPr>
            <w:rStyle w:val="Hipervnculo"/>
            <w:noProof/>
          </w:rPr>
          <w:t>Imagen 218:Planes Operativos Anuales - Lista Otros Servicios</w:t>
        </w:r>
        <w:r>
          <w:rPr>
            <w:noProof/>
            <w:webHidden/>
          </w:rPr>
          <w:tab/>
        </w:r>
        <w:r>
          <w:rPr>
            <w:noProof/>
            <w:webHidden/>
          </w:rPr>
          <w:fldChar w:fldCharType="begin"/>
        </w:r>
        <w:r>
          <w:rPr>
            <w:noProof/>
            <w:webHidden/>
          </w:rPr>
          <w:instrText xml:space="preserve"> PAGEREF _Toc167295549 \h </w:instrText>
        </w:r>
        <w:r>
          <w:rPr>
            <w:noProof/>
            <w:webHidden/>
          </w:rPr>
        </w:r>
        <w:r>
          <w:rPr>
            <w:noProof/>
            <w:webHidden/>
          </w:rPr>
          <w:fldChar w:fldCharType="separate"/>
        </w:r>
        <w:r>
          <w:rPr>
            <w:noProof/>
            <w:webHidden/>
          </w:rPr>
          <w:t>116</w:t>
        </w:r>
        <w:r>
          <w:rPr>
            <w:noProof/>
            <w:webHidden/>
          </w:rPr>
          <w:fldChar w:fldCharType="end"/>
        </w:r>
      </w:hyperlink>
    </w:p>
    <w:p w14:paraId="6C8BD73E" w14:textId="5FE72E48"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50" w:history="1">
        <w:r w:rsidRPr="000725FB">
          <w:rPr>
            <w:rStyle w:val="Hipervnculo"/>
            <w:noProof/>
          </w:rPr>
          <w:t>Imagen 219:Planes Operativos Anuales - Lista Otros Servicios/Sección búsqueda</w:t>
        </w:r>
        <w:r>
          <w:rPr>
            <w:noProof/>
            <w:webHidden/>
          </w:rPr>
          <w:tab/>
        </w:r>
        <w:r>
          <w:rPr>
            <w:noProof/>
            <w:webHidden/>
          </w:rPr>
          <w:fldChar w:fldCharType="begin"/>
        </w:r>
        <w:r>
          <w:rPr>
            <w:noProof/>
            <w:webHidden/>
          </w:rPr>
          <w:instrText xml:space="preserve"> PAGEREF _Toc167295550 \h </w:instrText>
        </w:r>
        <w:r>
          <w:rPr>
            <w:noProof/>
            <w:webHidden/>
          </w:rPr>
        </w:r>
        <w:r>
          <w:rPr>
            <w:noProof/>
            <w:webHidden/>
          </w:rPr>
          <w:fldChar w:fldCharType="separate"/>
        </w:r>
        <w:r>
          <w:rPr>
            <w:noProof/>
            <w:webHidden/>
          </w:rPr>
          <w:t>117</w:t>
        </w:r>
        <w:r>
          <w:rPr>
            <w:noProof/>
            <w:webHidden/>
          </w:rPr>
          <w:fldChar w:fldCharType="end"/>
        </w:r>
      </w:hyperlink>
    </w:p>
    <w:p w14:paraId="4BCD4A00" w14:textId="3C7391FC"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51" w:history="1">
        <w:r w:rsidRPr="000725FB">
          <w:rPr>
            <w:rStyle w:val="Hipervnculo"/>
            <w:noProof/>
          </w:rPr>
          <w:t>Imagen 220:Planes Operativos Anuales - Lista Otros Servicios/Acciones</w:t>
        </w:r>
        <w:r>
          <w:rPr>
            <w:noProof/>
            <w:webHidden/>
          </w:rPr>
          <w:tab/>
        </w:r>
        <w:r>
          <w:rPr>
            <w:noProof/>
            <w:webHidden/>
          </w:rPr>
          <w:fldChar w:fldCharType="begin"/>
        </w:r>
        <w:r>
          <w:rPr>
            <w:noProof/>
            <w:webHidden/>
          </w:rPr>
          <w:instrText xml:space="preserve"> PAGEREF _Toc167295551 \h </w:instrText>
        </w:r>
        <w:r>
          <w:rPr>
            <w:noProof/>
            <w:webHidden/>
          </w:rPr>
        </w:r>
        <w:r>
          <w:rPr>
            <w:noProof/>
            <w:webHidden/>
          </w:rPr>
          <w:fldChar w:fldCharType="separate"/>
        </w:r>
        <w:r>
          <w:rPr>
            <w:noProof/>
            <w:webHidden/>
          </w:rPr>
          <w:t>117</w:t>
        </w:r>
        <w:r>
          <w:rPr>
            <w:noProof/>
            <w:webHidden/>
          </w:rPr>
          <w:fldChar w:fldCharType="end"/>
        </w:r>
      </w:hyperlink>
    </w:p>
    <w:p w14:paraId="1D9CD22C" w14:textId="0A6F0B6C"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52" w:history="1">
        <w:r w:rsidRPr="000725FB">
          <w:rPr>
            <w:rStyle w:val="Hipervnculo"/>
            <w:noProof/>
          </w:rPr>
          <w:t>Imagen 221:Planes Operativos Anuales - Editar Otros Servicios</w:t>
        </w:r>
        <w:r>
          <w:rPr>
            <w:noProof/>
            <w:webHidden/>
          </w:rPr>
          <w:tab/>
        </w:r>
        <w:r>
          <w:rPr>
            <w:noProof/>
            <w:webHidden/>
          </w:rPr>
          <w:fldChar w:fldCharType="begin"/>
        </w:r>
        <w:r>
          <w:rPr>
            <w:noProof/>
            <w:webHidden/>
          </w:rPr>
          <w:instrText xml:space="preserve"> PAGEREF _Toc167295552 \h </w:instrText>
        </w:r>
        <w:r>
          <w:rPr>
            <w:noProof/>
            <w:webHidden/>
          </w:rPr>
        </w:r>
        <w:r>
          <w:rPr>
            <w:noProof/>
            <w:webHidden/>
          </w:rPr>
          <w:fldChar w:fldCharType="separate"/>
        </w:r>
        <w:r>
          <w:rPr>
            <w:noProof/>
            <w:webHidden/>
          </w:rPr>
          <w:t>118</w:t>
        </w:r>
        <w:r>
          <w:rPr>
            <w:noProof/>
            <w:webHidden/>
          </w:rPr>
          <w:fldChar w:fldCharType="end"/>
        </w:r>
      </w:hyperlink>
    </w:p>
    <w:p w14:paraId="2437923D" w14:textId="7B68714C"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53" w:history="1">
        <w:r w:rsidRPr="000725FB">
          <w:rPr>
            <w:rStyle w:val="Hipervnculo"/>
            <w:noProof/>
          </w:rPr>
          <w:t>Imagen 222:Planes Operativos Anuales - Editar Servicios Relacionados</w:t>
        </w:r>
        <w:r>
          <w:rPr>
            <w:noProof/>
            <w:webHidden/>
          </w:rPr>
          <w:tab/>
        </w:r>
        <w:r>
          <w:rPr>
            <w:noProof/>
            <w:webHidden/>
          </w:rPr>
          <w:fldChar w:fldCharType="begin"/>
        </w:r>
        <w:r>
          <w:rPr>
            <w:noProof/>
            <w:webHidden/>
          </w:rPr>
          <w:instrText xml:space="preserve"> PAGEREF _Toc167295553 \h </w:instrText>
        </w:r>
        <w:r>
          <w:rPr>
            <w:noProof/>
            <w:webHidden/>
          </w:rPr>
        </w:r>
        <w:r>
          <w:rPr>
            <w:noProof/>
            <w:webHidden/>
          </w:rPr>
          <w:fldChar w:fldCharType="separate"/>
        </w:r>
        <w:r>
          <w:rPr>
            <w:noProof/>
            <w:webHidden/>
          </w:rPr>
          <w:t>118</w:t>
        </w:r>
        <w:r>
          <w:rPr>
            <w:noProof/>
            <w:webHidden/>
          </w:rPr>
          <w:fldChar w:fldCharType="end"/>
        </w:r>
      </w:hyperlink>
    </w:p>
    <w:p w14:paraId="02F2071B" w14:textId="24169E02"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54" w:history="1">
        <w:r w:rsidRPr="000725FB">
          <w:rPr>
            <w:rStyle w:val="Hipervnculo"/>
            <w:noProof/>
          </w:rPr>
          <w:t>Imagen 223:Planes Operativos Anuales - Servicios Relacionados</w:t>
        </w:r>
        <w:r>
          <w:rPr>
            <w:noProof/>
            <w:webHidden/>
          </w:rPr>
          <w:tab/>
        </w:r>
        <w:r>
          <w:rPr>
            <w:noProof/>
            <w:webHidden/>
          </w:rPr>
          <w:fldChar w:fldCharType="begin"/>
        </w:r>
        <w:r>
          <w:rPr>
            <w:noProof/>
            <w:webHidden/>
          </w:rPr>
          <w:instrText xml:space="preserve"> PAGEREF _Toc167295554 \h </w:instrText>
        </w:r>
        <w:r>
          <w:rPr>
            <w:noProof/>
            <w:webHidden/>
          </w:rPr>
        </w:r>
        <w:r>
          <w:rPr>
            <w:noProof/>
            <w:webHidden/>
          </w:rPr>
          <w:fldChar w:fldCharType="separate"/>
        </w:r>
        <w:r>
          <w:rPr>
            <w:noProof/>
            <w:webHidden/>
          </w:rPr>
          <w:t>118</w:t>
        </w:r>
        <w:r>
          <w:rPr>
            <w:noProof/>
            <w:webHidden/>
          </w:rPr>
          <w:fldChar w:fldCharType="end"/>
        </w:r>
      </w:hyperlink>
    </w:p>
    <w:p w14:paraId="1A073B3A" w14:textId="368CD089"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55" w:history="1">
        <w:r w:rsidRPr="000725FB">
          <w:rPr>
            <w:rStyle w:val="Hipervnculo"/>
            <w:noProof/>
          </w:rPr>
          <w:t>Imagen 224:Planes Operativos Anuales - Editar Datos Servicios Relacionados</w:t>
        </w:r>
        <w:r>
          <w:rPr>
            <w:noProof/>
            <w:webHidden/>
          </w:rPr>
          <w:tab/>
        </w:r>
        <w:r>
          <w:rPr>
            <w:noProof/>
            <w:webHidden/>
          </w:rPr>
          <w:fldChar w:fldCharType="begin"/>
        </w:r>
        <w:r>
          <w:rPr>
            <w:noProof/>
            <w:webHidden/>
          </w:rPr>
          <w:instrText xml:space="preserve"> PAGEREF _Toc167295555 \h </w:instrText>
        </w:r>
        <w:r>
          <w:rPr>
            <w:noProof/>
            <w:webHidden/>
          </w:rPr>
        </w:r>
        <w:r>
          <w:rPr>
            <w:noProof/>
            <w:webHidden/>
          </w:rPr>
          <w:fldChar w:fldCharType="separate"/>
        </w:r>
        <w:r>
          <w:rPr>
            <w:noProof/>
            <w:webHidden/>
          </w:rPr>
          <w:t>119</w:t>
        </w:r>
        <w:r>
          <w:rPr>
            <w:noProof/>
            <w:webHidden/>
          </w:rPr>
          <w:fldChar w:fldCharType="end"/>
        </w:r>
      </w:hyperlink>
    </w:p>
    <w:p w14:paraId="2277DE31" w14:textId="6CCD7279"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56" w:history="1">
        <w:r w:rsidRPr="000725FB">
          <w:rPr>
            <w:rStyle w:val="Hipervnculo"/>
            <w:noProof/>
          </w:rPr>
          <w:t>Imagen 225:Planes Operativos Anuales - Editar Personal</w:t>
        </w:r>
        <w:r>
          <w:rPr>
            <w:noProof/>
            <w:webHidden/>
          </w:rPr>
          <w:tab/>
        </w:r>
        <w:r>
          <w:rPr>
            <w:noProof/>
            <w:webHidden/>
          </w:rPr>
          <w:fldChar w:fldCharType="begin"/>
        </w:r>
        <w:r>
          <w:rPr>
            <w:noProof/>
            <w:webHidden/>
          </w:rPr>
          <w:instrText xml:space="preserve"> PAGEREF _Toc167295556 \h </w:instrText>
        </w:r>
        <w:r>
          <w:rPr>
            <w:noProof/>
            <w:webHidden/>
          </w:rPr>
        </w:r>
        <w:r>
          <w:rPr>
            <w:noProof/>
            <w:webHidden/>
          </w:rPr>
          <w:fldChar w:fldCharType="separate"/>
        </w:r>
        <w:r>
          <w:rPr>
            <w:noProof/>
            <w:webHidden/>
          </w:rPr>
          <w:t>120</w:t>
        </w:r>
        <w:r>
          <w:rPr>
            <w:noProof/>
            <w:webHidden/>
          </w:rPr>
          <w:fldChar w:fldCharType="end"/>
        </w:r>
      </w:hyperlink>
    </w:p>
    <w:p w14:paraId="6B93B82B" w14:textId="7A94E1AE"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57" w:history="1">
        <w:r w:rsidRPr="000725FB">
          <w:rPr>
            <w:rStyle w:val="Hipervnculo"/>
            <w:noProof/>
          </w:rPr>
          <w:t>Imagen 226:Planes Operativos Anuales - Editar Datos Personal</w:t>
        </w:r>
        <w:r>
          <w:rPr>
            <w:noProof/>
            <w:webHidden/>
          </w:rPr>
          <w:tab/>
        </w:r>
        <w:r>
          <w:rPr>
            <w:noProof/>
            <w:webHidden/>
          </w:rPr>
          <w:fldChar w:fldCharType="begin"/>
        </w:r>
        <w:r>
          <w:rPr>
            <w:noProof/>
            <w:webHidden/>
          </w:rPr>
          <w:instrText xml:space="preserve"> PAGEREF _Toc167295557 \h </w:instrText>
        </w:r>
        <w:r>
          <w:rPr>
            <w:noProof/>
            <w:webHidden/>
          </w:rPr>
        </w:r>
        <w:r>
          <w:rPr>
            <w:noProof/>
            <w:webHidden/>
          </w:rPr>
          <w:fldChar w:fldCharType="separate"/>
        </w:r>
        <w:r>
          <w:rPr>
            <w:noProof/>
            <w:webHidden/>
          </w:rPr>
          <w:t>120</w:t>
        </w:r>
        <w:r>
          <w:rPr>
            <w:noProof/>
            <w:webHidden/>
          </w:rPr>
          <w:fldChar w:fldCharType="end"/>
        </w:r>
      </w:hyperlink>
    </w:p>
    <w:p w14:paraId="1D0D3692" w14:textId="3E240E0A"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58" w:history="1">
        <w:r w:rsidRPr="000725FB">
          <w:rPr>
            <w:rStyle w:val="Hipervnculo"/>
            <w:noProof/>
          </w:rPr>
          <w:t>Imagen 227:Planes Operativos Anuales - Editar Datos Personal/Buscar</w:t>
        </w:r>
        <w:r>
          <w:rPr>
            <w:noProof/>
            <w:webHidden/>
          </w:rPr>
          <w:tab/>
        </w:r>
        <w:r>
          <w:rPr>
            <w:noProof/>
            <w:webHidden/>
          </w:rPr>
          <w:fldChar w:fldCharType="begin"/>
        </w:r>
        <w:r>
          <w:rPr>
            <w:noProof/>
            <w:webHidden/>
          </w:rPr>
          <w:instrText xml:space="preserve"> PAGEREF _Toc167295558 \h </w:instrText>
        </w:r>
        <w:r>
          <w:rPr>
            <w:noProof/>
            <w:webHidden/>
          </w:rPr>
        </w:r>
        <w:r>
          <w:rPr>
            <w:noProof/>
            <w:webHidden/>
          </w:rPr>
          <w:fldChar w:fldCharType="separate"/>
        </w:r>
        <w:r>
          <w:rPr>
            <w:noProof/>
            <w:webHidden/>
          </w:rPr>
          <w:t>120</w:t>
        </w:r>
        <w:r>
          <w:rPr>
            <w:noProof/>
            <w:webHidden/>
          </w:rPr>
          <w:fldChar w:fldCharType="end"/>
        </w:r>
      </w:hyperlink>
    </w:p>
    <w:p w14:paraId="1EF336B7" w14:textId="24BEFF3D"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59" w:history="1">
        <w:r w:rsidRPr="000725FB">
          <w:rPr>
            <w:rStyle w:val="Hipervnculo"/>
            <w:noProof/>
          </w:rPr>
          <w:t>Imagen 228:Planes Operativos Anuales - Editar Datos Personal/Agregar</w:t>
        </w:r>
        <w:r>
          <w:rPr>
            <w:noProof/>
            <w:webHidden/>
          </w:rPr>
          <w:tab/>
        </w:r>
        <w:r>
          <w:rPr>
            <w:noProof/>
            <w:webHidden/>
          </w:rPr>
          <w:fldChar w:fldCharType="begin"/>
        </w:r>
        <w:r>
          <w:rPr>
            <w:noProof/>
            <w:webHidden/>
          </w:rPr>
          <w:instrText xml:space="preserve"> PAGEREF _Toc167295559 \h </w:instrText>
        </w:r>
        <w:r>
          <w:rPr>
            <w:noProof/>
            <w:webHidden/>
          </w:rPr>
        </w:r>
        <w:r>
          <w:rPr>
            <w:noProof/>
            <w:webHidden/>
          </w:rPr>
          <w:fldChar w:fldCharType="separate"/>
        </w:r>
        <w:r>
          <w:rPr>
            <w:noProof/>
            <w:webHidden/>
          </w:rPr>
          <w:t>121</w:t>
        </w:r>
        <w:r>
          <w:rPr>
            <w:noProof/>
            <w:webHidden/>
          </w:rPr>
          <w:fldChar w:fldCharType="end"/>
        </w:r>
      </w:hyperlink>
    </w:p>
    <w:p w14:paraId="7386BC61" w14:textId="002F48D0"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60" w:history="1">
        <w:r w:rsidRPr="000725FB">
          <w:rPr>
            <w:rStyle w:val="Hipervnculo"/>
            <w:noProof/>
          </w:rPr>
          <w:t>Imagen 229:Planes Operativos Anuales - Editar Datos Personal/Acciones</w:t>
        </w:r>
        <w:r>
          <w:rPr>
            <w:noProof/>
            <w:webHidden/>
          </w:rPr>
          <w:tab/>
        </w:r>
        <w:r>
          <w:rPr>
            <w:noProof/>
            <w:webHidden/>
          </w:rPr>
          <w:fldChar w:fldCharType="begin"/>
        </w:r>
        <w:r>
          <w:rPr>
            <w:noProof/>
            <w:webHidden/>
          </w:rPr>
          <w:instrText xml:space="preserve"> PAGEREF _Toc167295560 \h </w:instrText>
        </w:r>
        <w:r>
          <w:rPr>
            <w:noProof/>
            <w:webHidden/>
          </w:rPr>
        </w:r>
        <w:r>
          <w:rPr>
            <w:noProof/>
            <w:webHidden/>
          </w:rPr>
          <w:fldChar w:fldCharType="separate"/>
        </w:r>
        <w:r>
          <w:rPr>
            <w:noProof/>
            <w:webHidden/>
          </w:rPr>
          <w:t>121</w:t>
        </w:r>
        <w:r>
          <w:rPr>
            <w:noProof/>
            <w:webHidden/>
          </w:rPr>
          <w:fldChar w:fldCharType="end"/>
        </w:r>
      </w:hyperlink>
    </w:p>
    <w:p w14:paraId="12F5D465" w14:textId="44A693B4"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61" w:history="1">
        <w:r w:rsidRPr="000725FB">
          <w:rPr>
            <w:rStyle w:val="Hipervnculo"/>
            <w:noProof/>
          </w:rPr>
          <w:t>Imagen 230:Planes Operativos Anuales - Editar Datos Personal/Editar</w:t>
        </w:r>
        <w:r>
          <w:rPr>
            <w:noProof/>
            <w:webHidden/>
          </w:rPr>
          <w:tab/>
        </w:r>
        <w:r>
          <w:rPr>
            <w:noProof/>
            <w:webHidden/>
          </w:rPr>
          <w:fldChar w:fldCharType="begin"/>
        </w:r>
        <w:r>
          <w:rPr>
            <w:noProof/>
            <w:webHidden/>
          </w:rPr>
          <w:instrText xml:space="preserve"> PAGEREF _Toc167295561 \h </w:instrText>
        </w:r>
        <w:r>
          <w:rPr>
            <w:noProof/>
            <w:webHidden/>
          </w:rPr>
        </w:r>
        <w:r>
          <w:rPr>
            <w:noProof/>
            <w:webHidden/>
          </w:rPr>
          <w:fldChar w:fldCharType="separate"/>
        </w:r>
        <w:r>
          <w:rPr>
            <w:noProof/>
            <w:webHidden/>
          </w:rPr>
          <w:t>121</w:t>
        </w:r>
        <w:r>
          <w:rPr>
            <w:noProof/>
            <w:webHidden/>
          </w:rPr>
          <w:fldChar w:fldCharType="end"/>
        </w:r>
      </w:hyperlink>
    </w:p>
    <w:p w14:paraId="7BE1E39B" w14:textId="51E6004C"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62" w:history="1">
        <w:r w:rsidRPr="000725FB">
          <w:rPr>
            <w:rStyle w:val="Hipervnculo"/>
            <w:noProof/>
          </w:rPr>
          <w:t>Imagen 231:Planes Operativos Anuales - Editar Datos Personal/Guarda</w:t>
        </w:r>
        <w:r>
          <w:rPr>
            <w:noProof/>
            <w:webHidden/>
          </w:rPr>
          <w:tab/>
        </w:r>
        <w:r>
          <w:rPr>
            <w:noProof/>
            <w:webHidden/>
          </w:rPr>
          <w:fldChar w:fldCharType="begin"/>
        </w:r>
        <w:r>
          <w:rPr>
            <w:noProof/>
            <w:webHidden/>
          </w:rPr>
          <w:instrText xml:space="preserve"> PAGEREF _Toc167295562 \h </w:instrText>
        </w:r>
        <w:r>
          <w:rPr>
            <w:noProof/>
            <w:webHidden/>
          </w:rPr>
        </w:r>
        <w:r>
          <w:rPr>
            <w:noProof/>
            <w:webHidden/>
          </w:rPr>
          <w:fldChar w:fldCharType="separate"/>
        </w:r>
        <w:r>
          <w:rPr>
            <w:noProof/>
            <w:webHidden/>
          </w:rPr>
          <w:t>122</w:t>
        </w:r>
        <w:r>
          <w:rPr>
            <w:noProof/>
            <w:webHidden/>
          </w:rPr>
          <w:fldChar w:fldCharType="end"/>
        </w:r>
      </w:hyperlink>
    </w:p>
    <w:p w14:paraId="23E5A500" w14:textId="267BBE18"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63" w:history="1">
        <w:r w:rsidRPr="000725FB">
          <w:rPr>
            <w:rStyle w:val="Hipervnculo"/>
            <w:noProof/>
          </w:rPr>
          <w:t>Imagen 232:Planes Operativos Anuales - Editar Metas Acumuladas</w:t>
        </w:r>
        <w:r>
          <w:rPr>
            <w:noProof/>
            <w:webHidden/>
          </w:rPr>
          <w:tab/>
        </w:r>
        <w:r>
          <w:rPr>
            <w:noProof/>
            <w:webHidden/>
          </w:rPr>
          <w:fldChar w:fldCharType="begin"/>
        </w:r>
        <w:r>
          <w:rPr>
            <w:noProof/>
            <w:webHidden/>
          </w:rPr>
          <w:instrText xml:space="preserve"> PAGEREF _Toc167295563 \h </w:instrText>
        </w:r>
        <w:r>
          <w:rPr>
            <w:noProof/>
            <w:webHidden/>
          </w:rPr>
        </w:r>
        <w:r>
          <w:rPr>
            <w:noProof/>
            <w:webHidden/>
          </w:rPr>
          <w:fldChar w:fldCharType="separate"/>
        </w:r>
        <w:r>
          <w:rPr>
            <w:noProof/>
            <w:webHidden/>
          </w:rPr>
          <w:t>122</w:t>
        </w:r>
        <w:r>
          <w:rPr>
            <w:noProof/>
            <w:webHidden/>
          </w:rPr>
          <w:fldChar w:fldCharType="end"/>
        </w:r>
      </w:hyperlink>
    </w:p>
    <w:p w14:paraId="3BF7B5DC" w14:textId="540F63D1"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64" w:history="1">
        <w:r w:rsidRPr="000725FB">
          <w:rPr>
            <w:rStyle w:val="Hipervnculo"/>
            <w:noProof/>
          </w:rPr>
          <w:t>Imagen 233:Planes Operativos Anuales - Editar Datos Metas Acumuladas</w:t>
        </w:r>
        <w:r>
          <w:rPr>
            <w:noProof/>
            <w:webHidden/>
          </w:rPr>
          <w:tab/>
        </w:r>
        <w:r>
          <w:rPr>
            <w:noProof/>
            <w:webHidden/>
          </w:rPr>
          <w:fldChar w:fldCharType="begin"/>
        </w:r>
        <w:r>
          <w:rPr>
            <w:noProof/>
            <w:webHidden/>
          </w:rPr>
          <w:instrText xml:space="preserve"> PAGEREF _Toc167295564 \h </w:instrText>
        </w:r>
        <w:r>
          <w:rPr>
            <w:noProof/>
            <w:webHidden/>
          </w:rPr>
        </w:r>
        <w:r>
          <w:rPr>
            <w:noProof/>
            <w:webHidden/>
          </w:rPr>
          <w:fldChar w:fldCharType="separate"/>
        </w:r>
        <w:r>
          <w:rPr>
            <w:noProof/>
            <w:webHidden/>
          </w:rPr>
          <w:t>122</w:t>
        </w:r>
        <w:r>
          <w:rPr>
            <w:noProof/>
            <w:webHidden/>
          </w:rPr>
          <w:fldChar w:fldCharType="end"/>
        </w:r>
      </w:hyperlink>
    </w:p>
    <w:p w14:paraId="29088FFE" w14:textId="74A3D671"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65" w:history="1">
        <w:r w:rsidRPr="000725FB">
          <w:rPr>
            <w:rStyle w:val="Hipervnculo"/>
            <w:noProof/>
          </w:rPr>
          <w:t>Imagen 234:Planes Operativos Anuales - Editar Metas Acumuladas /Prorrateo</w:t>
        </w:r>
        <w:r>
          <w:rPr>
            <w:noProof/>
            <w:webHidden/>
          </w:rPr>
          <w:tab/>
        </w:r>
        <w:r>
          <w:rPr>
            <w:noProof/>
            <w:webHidden/>
          </w:rPr>
          <w:fldChar w:fldCharType="begin"/>
        </w:r>
        <w:r>
          <w:rPr>
            <w:noProof/>
            <w:webHidden/>
          </w:rPr>
          <w:instrText xml:space="preserve"> PAGEREF _Toc167295565 \h </w:instrText>
        </w:r>
        <w:r>
          <w:rPr>
            <w:noProof/>
            <w:webHidden/>
          </w:rPr>
        </w:r>
        <w:r>
          <w:rPr>
            <w:noProof/>
            <w:webHidden/>
          </w:rPr>
          <w:fldChar w:fldCharType="separate"/>
        </w:r>
        <w:r>
          <w:rPr>
            <w:noProof/>
            <w:webHidden/>
          </w:rPr>
          <w:t>123</w:t>
        </w:r>
        <w:r>
          <w:rPr>
            <w:noProof/>
            <w:webHidden/>
          </w:rPr>
          <w:fldChar w:fldCharType="end"/>
        </w:r>
      </w:hyperlink>
    </w:p>
    <w:p w14:paraId="4888B94C" w14:textId="2EC79930"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66" w:history="1">
        <w:r w:rsidRPr="000725FB">
          <w:rPr>
            <w:rStyle w:val="Hipervnculo"/>
            <w:noProof/>
          </w:rPr>
          <w:t>Imagen 235:Planes Operativos Anuales - Editar Metas Acumuladas /Agrega Prorrateo</w:t>
        </w:r>
        <w:r>
          <w:rPr>
            <w:noProof/>
            <w:webHidden/>
          </w:rPr>
          <w:tab/>
        </w:r>
        <w:r>
          <w:rPr>
            <w:noProof/>
            <w:webHidden/>
          </w:rPr>
          <w:fldChar w:fldCharType="begin"/>
        </w:r>
        <w:r>
          <w:rPr>
            <w:noProof/>
            <w:webHidden/>
          </w:rPr>
          <w:instrText xml:space="preserve"> PAGEREF _Toc167295566 \h </w:instrText>
        </w:r>
        <w:r>
          <w:rPr>
            <w:noProof/>
            <w:webHidden/>
          </w:rPr>
        </w:r>
        <w:r>
          <w:rPr>
            <w:noProof/>
            <w:webHidden/>
          </w:rPr>
          <w:fldChar w:fldCharType="separate"/>
        </w:r>
        <w:r>
          <w:rPr>
            <w:noProof/>
            <w:webHidden/>
          </w:rPr>
          <w:t>123</w:t>
        </w:r>
        <w:r>
          <w:rPr>
            <w:noProof/>
            <w:webHidden/>
          </w:rPr>
          <w:fldChar w:fldCharType="end"/>
        </w:r>
      </w:hyperlink>
    </w:p>
    <w:p w14:paraId="40397106" w14:textId="7A0F1E47"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67" w:history="1">
        <w:r w:rsidRPr="000725FB">
          <w:rPr>
            <w:rStyle w:val="Hipervnculo"/>
            <w:noProof/>
          </w:rPr>
          <w:t>Imagen 236:Planes Operativos Anuales - Editar Metas Acumuladas /Prorrateo - Acciones</w:t>
        </w:r>
        <w:r>
          <w:rPr>
            <w:noProof/>
            <w:webHidden/>
          </w:rPr>
          <w:tab/>
        </w:r>
        <w:r>
          <w:rPr>
            <w:noProof/>
            <w:webHidden/>
          </w:rPr>
          <w:fldChar w:fldCharType="begin"/>
        </w:r>
        <w:r>
          <w:rPr>
            <w:noProof/>
            <w:webHidden/>
          </w:rPr>
          <w:instrText xml:space="preserve"> PAGEREF _Toc167295567 \h </w:instrText>
        </w:r>
        <w:r>
          <w:rPr>
            <w:noProof/>
            <w:webHidden/>
          </w:rPr>
        </w:r>
        <w:r>
          <w:rPr>
            <w:noProof/>
            <w:webHidden/>
          </w:rPr>
          <w:fldChar w:fldCharType="separate"/>
        </w:r>
        <w:r>
          <w:rPr>
            <w:noProof/>
            <w:webHidden/>
          </w:rPr>
          <w:t>123</w:t>
        </w:r>
        <w:r>
          <w:rPr>
            <w:noProof/>
            <w:webHidden/>
          </w:rPr>
          <w:fldChar w:fldCharType="end"/>
        </w:r>
      </w:hyperlink>
    </w:p>
    <w:p w14:paraId="76B1D9E7" w14:textId="13D675AC"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68" w:history="1">
        <w:r w:rsidRPr="000725FB">
          <w:rPr>
            <w:rStyle w:val="Hipervnculo"/>
            <w:noProof/>
          </w:rPr>
          <w:t>Imagen 237:Planes Operativos Anuales - Editar Metas Acumuladas /Editar Prorrateo</w:t>
        </w:r>
        <w:r>
          <w:rPr>
            <w:noProof/>
            <w:webHidden/>
          </w:rPr>
          <w:tab/>
        </w:r>
        <w:r>
          <w:rPr>
            <w:noProof/>
            <w:webHidden/>
          </w:rPr>
          <w:fldChar w:fldCharType="begin"/>
        </w:r>
        <w:r>
          <w:rPr>
            <w:noProof/>
            <w:webHidden/>
          </w:rPr>
          <w:instrText xml:space="preserve"> PAGEREF _Toc167295568 \h </w:instrText>
        </w:r>
        <w:r>
          <w:rPr>
            <w:noProof/>
            <w:webHidden/>
          </w:rPr>
        </w:r>
        <w:r>
          <w:rPr>
            <w:noProof/>
            <w:webHidden/>
          </w:rPr>
          <w:fldChar w:fldCharType="separate"/>
        </w:r>
        <w:r>
          <w:rPr>
            <w:noProof/>
            <w:webHidden/>
          </w:rPr>
          <w:t>123</w:t>
        </w:r>
        <w:r>
          <w:rPr>
            <w:noProof/>
            <w:webHidden/>
          </w:rPr>
          <w:fldChar w:fldCharType="end"/>
        </w:r>
      </w:hyperlink>
    </w:p>
    <w:p w14:paraId="2001743F" w14:textId="5EE6D308"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69" w:history="1">
        <w:r w:rsidRPr="000725FB">
          <w:rPr>
            <w:rStyle w:val="Hipervnculo"/>
            <w:noProof/>
          </w:rPr>
          <w:t>Imagen 238:Planes Operativos Anuales - Editar Metas Acumuladas /Guardar Prorrateo</w:t>
        </w:r>
        <w:r>
          <w:rPr>
            <w:noProof/>
            <w:webHidden/>
          </w:rPr>
          <w:tab/>
        </w:r>
        <w:r>
          <w:rPr>
            <w:noProof/>
            <w:webHidden/>
          </w:rPr>
          <w:fldChar w:fldCharType="begin"/>
        </w:r>
        <w:r>
          <w:rPr>
            <w:noProof/>
            <w:webHidden/>
          </w:rPr>
          <w:instrText xml:space="preserve"> PAGEREF _Toc167295569 \h </w:instrText>
        </w:r>
        <w:r>
          <w:rPr>
            <w:noProof/>
            <w:webHidden/>
          </w:rPr>
        </w:r>
        <w:r>
          <w:rPr>
            <w:noProof/>
            <w:webHidden/>
          </w:rPr>
          <w:fldChar w:fldCharType="separate"/>
        </w:r>
        <w:r>
          <w:rPr>
            <w:noProof/>
            <w:webHidden/>
          </w:rPr>
          <w:t>124</w:t>
        </w:r>
        <w:r>
          <w:rPr>
            <w:noProof/>
            <w:webHidden/>
          </w:rPr>
          <w:fldChar w:fldCharType="end"/>
        </w:r>
      </w:hyperlink>
    </w:p>
    <w:p w14:paraId="72D55C24" w14:textId="0406D7AA"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70" w:history="1">
        <w:r w:rsidRPr="000725FB">
          <w:rPr>
            <w:rStyle w:val="Hipervnculo"/>
            <w:noProof/>
          </w:rPr>
          <w:t>Imagen 239:Planes Operativos Anuales - Editar Gestión de Riesgos</w:t>
        </w:r>
        <w:r>
          <w:rPr>
            <w:noProof/>
            <w:webHidden/>
          </w:rPr>
          <w:tab/>
        </w:r>
        <w:r>
          <w:rPr>
            <w:noProof/>
            <w:webHidden/>
          </w:rPr>
          <w:fldChar w:fldCharType="begin"/>
        </w:r>
        <w:r>
          <w:rPr>
            <w:noProof/>
            <w:webHidden/>
          </w:rPr>
          <w:instrText xml:space="preserve"> PAGEREF _Toc167295570 \h </w:instrText>
        </w:r>
        <w:r>
          <w:rPr>
            <w:noProof/>
            <w:webHidden/>
          </w:rPr>
        </w:r>
        <w:r>
          <w:rPr>
            <w:noProof/>
            <w:webHidden/>
          </w:rPr>
          <w:fldChar w:fldCharType="separate"/>
        </w:r>
        <w:r>
          <w:rPr>
            <w:noProof/>
            <w:webHidden/>
          </w:rPr>
          <w:t>124</w:t>
        </w:r>
        <w:r>
          <w:rPr>
            <w:noProof/>
            <w:webHidden/>
          </w:rPr>
          <w:fldChar w:fldCharType="end"/>
        </w:r>
      </w:hyperlink>
    </w:p>
    <w:p w14:paraId="7E3CC750" w14:textId="1E947CE0"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71" w:history="1">
        <w:r w:rsidRPr="000725FB">
          <w:rPr>
            <w:rStyle w:val="Hipervnculo"/>
            <w:noProof/>
          </w:rPr>
          <w:t>Imagen 240:Planes Operativos Anuales - Editar Datos Gestión de Riesgos</w:t>
        </w:r>
        <w:r>
          <w:rPr>
            <w:noProof/>
            <w:webHidden/>
          </w:rPr>
          <w:tab/>
        </w:r>
        <w:r>
          <w:rPr>
            <w:noProof/>
            <w:webHidden/>
          </w:rPr>
          <w:fldChar w:fldCharType="begin"/>
        </w:r>
        <w:r>
          <w:rPr>
            <w:noProof/>
            <w:webHidden/>
          </w:rPr>
          <w:instrText xml:space="preserve"> PAGEREF _Toc167295571 \h </w:instrText>
        </w:r>
        <w:r>
          <w:rPr>
            <w:noProof/>
            <w:webHidden/>
          </w:rPr>
        </w:r>
        <w:r>
          <w:rPr>
            <w:noProof/>
            <w:webHidden/>
          </w:rPr>
          <w:fldChar w:fldCharType="separate"/>
        </w:r>
        <w:r>
          <w:rPr>
            <w:noProof/>
            <w:webHidden/>
          </w:rPr>
          <w:t>125</w:t>
        </w:r>
        <w:r>
          <w:rPr>
            <w:noProof/>
            <w:webHidden/>
          </w:rPr>
          <w:fldChar w:fldCharType="end"/>
        </w:r>
      </w:hyperlink>
    </w:p>
    <w:p w14:paraId="7CB73A2D" w14:textId="1C492B10"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72" w:history="1">
        <w:r w:rsidRPr="000725FB">
          <w:rPr>
            <w:rStyle w:val="Hipervnculo"/>
            <w:noProof/>
          </w:rPr>
          <w:t>Imagen 241:Planes Operativos Anuales - Gestión de Riesgos/Agregar Riesgo</w:t>
        </w:r>
        <w:r>
          <w:rPr>
            <w:noProof/>
            <w:webHidden/>
          </w:rPr>
          <w:tab/>
        </w:r>
        <w:r>
          <w:rPr>
            <w:noProof/>
            <w:webHidden/>
          </w:rPr>
          <w:fldChar w:fldCharType="begin"/>
        </w:r>
        <w:r>
          <w:rPr>
            <w:noProof/>
            <w:webHidden/>
          </w:rPr>
          <w:instrText xml:space="preserve"> PAGEREF _Toc167295572 \h </w:instrText>
        </w:r>
        <w:r>
          <w:rPr>
            <w:noProof/>
            <w:webHidden/>
          </w:rPr>
        </w:r>
        <w:r>
          <w:rPr>
            <w:noProof/>
            <w:webHidden/>
          </w:rPr>
          <w:fldChar w:fldCharType="separate"/>
        </w:r>
        <w:r>
          <w:rPr>
            <w:noProof/>
            <w:webHidden/>
          </w:rPr>
          <w:t>125</w:t>
        </w:r>
        <w:r>
          <w:rPr>
            <w:noProof/>
            <w:webHidden/>
          </w:rPr>
          <w:fldChar w:fldCharType="end"/>
        </w:r>
      </w:hyperlink>
    </w:p>
    <w:p w14:paraId="1C3FC2C4" w14:textId="52EF0405"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73" w:history="1">
        <w:r w:rsidRPr="000725FB">
          <w:rPr>
            <w:rStyle w:val="Hipervnculo"/>
            <w:noProof/>
          </w:rPr>
          <w:t>Imagen 242:Planes Operativos Anuales - Gestión de Riesgos /Guardar Riesgo</w:t>
        </w:r>
        <w:r>
          <w:rPr>
            <w:noProof/>
            <w:webHidden/>
          </w:rPr>
          <w:tab/>
        </w:r>
        <w:r>
          <w:rPr>
            <w:noProof/>
            <w:webHidden/>
          </w:rPr>
          <w:fldChar w:fldCharType="begin"/>
        </w:r>
        <w:r>
          <w:rPr>
            <w:noProof/>
            <w:webHidden/>
          </w:rPr>
          <w:instrText xml:space="preserve"> PAGEREF _Toc167295573 \h </w:instrText>
        </w:r>
        <w:r>
          <w:rPr>
            <w:noProof/>
            <w:webHidden/>
          </w:rPr>
        </w:r>
        <w:r>
          <w:rPr>
            <w:noProof/>
            <w:webHidden/>
          </w:rPr>
          <w:fldChar w:fldCharType="separate"/>
        </w:r>
        <w:r>
          <w:rPr>
            <w:noProof/>
            <w:webHidden/>
          </w:rPr>
          <w:t>125</w:t>
        </w:r>
        <w:r>
          <w:rPr>
            <w:noProof/>
            <w:webHidden/>
          </w:rPr>
          <w:fldChar w:fldCharType="end"/>
        </w:r>
      </w:hyperlink>
    </w:p>
    <w:p w14:paraId="551F9AC4" w14:textId="5D77CD07"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74" w:history="1">
        <w:r w:rsidRPr="000725FB">
          <w:rPr>
            <w:rStyle w:val="Hipervnculo"/>
            <w:noProof/>
          </w:rPr>
          <w:t>Imagen 243:Planes Operativos Anuales - Gestión de Riesgos /Acciones</w:t>
        </w:r>
        <w:r>
          <w:rPr>
            <w:noProof/>
            <w:webHidden/>
          </w:rPr>
          <w:tab/>
        </w:r>
        <w:r>
          <w:rPr>
            <w:noProof/>
            <w:webHidden/>
          </w:rPr>
          <w:fldChar w:fldCharType="begin"/>
        </w:r>
        <w:r>
          <w:rPr>
            <w:noProof/>
            <w:webHidden/>
          </w:rPr>
          <w:instrText xml:space="preserve"> PAGEREF _Toc167295574 \h </w:instrText>
        </w:r>
        <w:r>
          <w:rPr>
            <w:noProof/>
            <w:webHidden/>
          </w:rPr>
        </w:r>
        <w:r>
          <w:rPr>
            <w:noProof/>
            <w:webHidden/>
          </w:rPr>
          <w:fldChar w:fldCharType="separate"/>
        </w:r>
        <w:r>
          <w:rPr>
            <w:noProof/>
            <w:webHidden/>
          </w:rPr>
          <w:t>126</w:t>
        </w:r>
        <w:r>
          <w:rPr>
            <w:noProof/>
            <w:webHidden/>
          </w:rPr>
          <w:fldChar w:fldCharType="end"/>
        </w:r>
      </w:hyperlink>
    </w:p>
    <w:p w14:paraId="38812892" w14:textId="110D903C"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75" w:history="1">
        <w:r w:rsidRPr="000725FB">
          <w:rPr>
            <w:rStyle w:val="Hipervnculo"/>
            <w:noProof/>
          </w:rPr>
          <w:t>Imagen 244:Planes Operativos Anuales - Gestión de Riesgos/Nuevo Riesgo Manual</w:t>
        </w:r>
        <w:r>
          <w:rPr>
            <w:noProof/>
            <w:webHidden/>
          </w:rPr>
          <w:tab/>
        </w:r>
        <w:r>
          <w:rPr>
            <w:noProof/>
            <w:webHidden/>
          </w:rPr>
          <w:fldChar w:fldCharType="begin"/>
        </w:r>
        <w:r>
          <w:rPr>
            <w:noProof/>
            <w:webHidden/>
          </w:rPr>
          <w:instrText xml:space="preserve"> PAGEREF _Toc167295575 \h </w:instrText>
        </w:r>
        <w:r>
          <w:rPr>
            <w:noProof/>
            <w:webHidden/>
          </w:rPr>
        </w:r>
        <w:r>
          <w:rPr>
            <w:noProof/>
            <w:webHidden/>
          </w:rPr>
          <w:fldChar w:fldCharType="separate"/>
        </w:r>
        <w:r>
          <w:rPr>
            <w:noProof/>
            <w:webHidden/>
          </w:rPr>
          <w:t>126</w:t>
        </w:r>
        <w:r>
          <w:rPr>
            <w:noProof/>
            <w:webHidden/>
          </w:rPr>
          <w:fldChar w:fldCharType="end"/>
        </w:r>
      </w:hyperlink>
    </w:p>
    <w:p w14:paraId="4DFE3AEF" w14:textId="0E415986"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76" w:history="1">
        <w:r w:rsidRPr="000725FB">
          <w:rPr>
            <w:rStyle w:val="Hipervnculo"/>
            <w:noProof/>
          </w:rPr>
          <w:t>Imagen 245:Planes Operativos Anuales - Gestión de Riesgos/Guardar Riesgo Manual</w:t>
        </w:r>
        <w:r>
          <w:rPr>
            <w:noProof/>
            <w:webHidden/>
          </w:rPr>
          <w:tab/>
        </w:r>
        <w:r>
          <w:rPr>
            <w:noProof/>
            <w:webHidden/>
          </w:rPr>
          <w:fldChar w:fldCharType="begin"/>
        </w:r>
        <w:r>
          <w:rPr>
            <w:noProof/>
            <w:webHidden/>
          </w:rPr>
          <w:instrText xml:space="preserve"> PAGEREF _Toc167295576 \h </w:instrText>
        </w:r>
        <w:r>
          <w:rPr>
            <w:noProof/>
            <w:webHidden/>
          </w:rPr>
        </w:r>
        <w:r>
          <w:rPr>
            <w:noProof/>
            <w:webHidden/>
          </w:rPr>
          <w:fldChar w:fldCharType="separate"/>
        </w:r>
        <w:r>
          <w:rPr>
            <w:noProof/>
            <w:webHidden/>
          </w:rPr>
          <w:t>126</w:t>
        </w:r>
        <w:r>
          <w:rPr>
            <w:noProof/>
            <w:webHidden/>
          </w:rPr>
          <w:fldChar w:fldCharType="end"/>
        </w:r>
      </w:hyperlink>
    </w:p>
    <w:p w14:paraId="2D27D11F" w14:textId="2233A76A"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77" w:history="1">
        <w:r w:rsidRPr="000725FB">
          <w:rPr>
            <w:rStyle w:val="Hipervnculo"/>
            <w:noProof/>
          </w:rPr>
          <w:t>Imagen 246:Planes Operativos Anuales - Gestión de Riesgos/Riesgo Manual-Acciones</w:t>
        </w:r>
        <w:r>
          <w:rPr>
            <w:noProof/>
            <w:webHidden/>
          </w:rPr>
          <w:tab/>
        </w:r>
        <w:r>
          <w:rPr>
            <w:noProof/>
            <w:webHidden/>
          </w:rPr>
          <w:fldChar w:fldCharType="begin"/>
        </w:r>
        <w:r>
          <w:rPr>
            <w:noProof/>
            <w:webHidden/>
          </w:rPr>
          <w:instrText xml:space="preserve"> PAGEREF _Toc167295577 \h </w:instrText>
        </w:r>
        <w:r>
          <w:rPr>
            <w:noProof/>
            <w:webHidden/>
          </w:rPr>
        </w:r>
        <w:r>
          <w:rPr>
            <w:noProof/>
            <w:webHidden/>
          </w:rPr>
          <w:fldChar w:fldCharType="separate"/>
        </w:r>
        <w:r>
          <w:rPr>
            <w:noProof/>
            <w:webHidden/>
          </w:rPr>
          <w:t>126</w:t>
        </w:r>
        <w:r>
          <w:rPr>
            <w:noProof/>
            <w:webHidden/>
          </w:rPr>
          <w:fldChar w:fldCharType="end"/>
        </w:r>
      </w:hyperlink>
    </w:p>
    <w:p w14:paraId="6B8E541F" w14:textId="59C2CA49"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78" w:history="1">
        <w:r w:rsidRPr="000725FB">
          <w:rPr>
            <w:rStyle w:val="Hipervnculo"/>
            <w:noProof/>
          </w:rPr>
          <w:t>Imagen 247:Planes Operativos Anuales - Editar Producto Clave</w:t>
        </w:r>
        <w:r>
          <w:rPr>
            <w:noProof/>
            <w:webHidden/>
          </w:rPr>
          <w:tab/>
        </w:r>
        <w:r>
          <w:rPr>
            <w:noProof/>
            <w:webHidden/>
          </w:rPr>
          <w:fldChar w:fldCharType="begin"/>
        </w:r>
        <w:r>
          <w:rPr>
            <w:noProof/>
            <w:webHidden/>
          </w:rPr>
          <w:instrText xml:space="preserve"> PAGEREF _Toc167295578 \h </w:instrText>
        </w:r>
        <w:r>
          <w:rPr>
            <w:noProof/>
            <w:webHidden/>
          </w:rPr>
        </w:r>
        <w:r>
          <w:rPr>
            <w:noProof/>
            <w:webHidden/>
          </w:rPr>
          <w:fldChar w:fldCharType="separate"/>
        </w:r>
        <w:r>
          <w:rPr>
            <w:noProof/>
            <w:webHidden/>
          </w:rPr>
          <w:t>127</w:t>
        </w:r>
        <w:r>
          <w:rPr>
            <w:noProof/>
            <w:webHidden/>
          </w:rPr>
          <w:fldChar w:fldCharType="end"/>
        </w:r>
      </w:hyperlink>
    </w:p>
    <w:p w14:paraId="4E3E1C80" w14:textId="2AB4350D"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79" w:history="1">
        <w:r w:rsidRPr="000725FB">
          <w:rPr>
            <w:rStyle w:val="Hipervnculo"/>
            <w:noProof/>
          </w:rPr>
          <w:t>Imagen 248:Planes Operativos Anuales - Editar Datos Producto Clave</w:t>
        </w:r>
        <w:r>
          <w:rPr>
            <w:noProof/>
            <w:webHidden/>
          </w:rPr>
          <w:tab/>
        </w:r>
        <w:r>
          <w:rPr>
            <w:noProof/>
            <w:webHidden/>
          </w:rPr>
          <w:fldChar w:fldCharType="begin"/>
        </w:r>
        <w:r>
          <w:rPr>
            <w:noProof/>
            <w:webHidden/>
          </w:rPr>
          <w:instrText xml:space="preserve"> PAGEREF _Toc167295579 \h </w:instrText>
        </w:r>
        <w:r>
          <w:rPr>
            <w:noProof/>
            <w:webHidden/>
          </w:rPr>
        </w:r>
        <w:r>
          <w:rPr>
            <w:noProof/>
            <w:webHidden/>
          </w:rPr>
          <w:fldChar w:fldCharType="separate"/>
        </w:r>
        <w:r>
          <w:rPr>
            <w:noProof/>
            <w:webHidden/>
          </w:rPr>
          <w:t>128</w:t>
        </w:r>
        <w:r>
          <w:rPr>
            <w:noProof/>
            <w:webHidden/>
          </w:rPr>
          <w:fldChar w:fldCharType="end"/>
        </w:r>
      </w:hyperlink>
    </w:p>
    <w:p w14:paraId="3FD8426D" w14:textId="39B007A2"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80" w:history="1">
        <w:r w:rsidRPr="000725FB">
          <w:rPr>
            <w:rStyle w:val="Hipervnculo"/>
            <w:noProof/>
          </w:rPr>
          <w:t>Imagen 249:Planes Operativos Anuales - Editar SAGU</w:t>
        </w:r>
        <w:r>
          <w:rPr>
            <w:noProof/>
            <w:webHidden/>
          </w:rPr>
          <w:tab/>
        </w:r>
        <w:r>
          <w:rPr>
            <w:noProof/>
            <w:webHidden/>
          </w:rPr>
          <w:fldChar w:fldCharType="begin"/>
        </w:r>
        <w:r>
          <w:rPr>
            <w:noProof/>
            <w:webHidden/>
          </w:rPr>
          <w:instrText xml:space="preserve"> PAGEREF _Toc167295580 \h </w:instrText>
        </w:r>
        <w:r>
          <w:rPr>
            <w:noProof/>
            <w:webHidden/>
          </w:rPr>
        </w:r>
        <w:r>
          <w:rPr>
            <w:noProof/>
            <w:webHidden/>
          </w:rPr>
          <w:fldChar w:fldCharType="separate"/>
        </w:r>
        <w:r>
          <w:rPr>
            <w:noProof/>
            <w:webHidden/>
          </w:rPr>
          <w:t>129</w:t>
        </w:r>
        <w:r>
          <w:rPr>
            <w:noProof/>
            <w:webHidden/>
          </w:rPr>
          <w:fldChar w:fldCharType="end"/>
        </w:r>
      </w:hyperlink>
    </w:p>
    <w:p w14:paraId="667926F6" w14:textId="5DEB94C9"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81" w:history="1">
        <w:r w:rsidRPr="000725FB">
          <w:rPr>
            <w:rStyle w:val="Hipervnculo"/>
            <w:noProof/>
          </w:rPr>
          <w:t>Imagen 250:Planes Operativos Anuales - Editar Datos SAGU</w:t>
        </w:r>
        <w:r>
          <w:rPr>
            <w:noProof/>
            <w:webHidden/>
          </w:rPr>
          <w:tab/>
        </w:r>
        <w:r>
          <w:rPr>
            <w:noProof/>
            <w:webHidden/>
          </w:rPr>
          <w:fldChar w:fldCharType="begin"/>
        </w:r>
        <w:r>
          <w:rPr>
            <w:noProof/>
            <w:webHidden/>
          </w:rPr>
          <w:instrText xml:space="preserve"> PAGEREF _Toc167295581 \h </w:instrText>
        </w:r>
        <w:r>
          <w:rPr>
            <w:noProof/>
            <w:webHidden/>
          </w:rPr>
        </w:r>
        <w:r>
          <w:rPr>
            <w:noProof/>
            <w:webHidden/>
          </w:rPr>
          <w:fldChar w:fldCharType="separate"/>
        </w:r>
        <w:r>
          <w:rPr>
            <w:noProof/>
            <w:webHidden/>
          </w:rPr>
          <w:t>129</w:t>
        </w:r>
        <w:r>
          <w:rPr>
            <w:noProof/>
            <w:webHidden/>
          </w:rPr>
          <w:fldChar w:fldCharType="end"/>
        </w:r>
      </w:hyperlink>
    </w:p>
    <w:p w14:paraId="50D8A3A0" w14:textId="4022680A"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82" w:history="1">
        <w:r w:rsidRPr="000725FB">
          <w:rPr>
            <w:rStyle w:val="Hipervnculo"/>
            <w:noProof/>
          </w:rPr>
          <w:t>Imagen 251:Planes Operativos Anuales - Editar SAGU/Vincular Plan Inicial</w:t>
        </w:r>
        <w:r>
          <w:rPr>
            <w:noProof/>
            <w:webHidden/>
          </w:rPr>
          <w:tab/>
        </w:r>
        <w:r>
          <w:rPr>
            <w:noProof/>
            <w:webHidden/>
          </w:rPr>
          <w:fldChar w:fldCharType="begin"/>
        </w:r>
        <w:r>
          <w:rPr>
            <w:noProof/>
            <w:webHidden/>
          </w:rPr>
          <w:instrText xml:space="preserve"> PAGEREF _Toc167295582 \h </w:instrText>
        </w:r>
        <w:r>
          <w:rPr>
            <w:noProof/>
            <w:webHidden/>
          </w:rPr>
        </w:r>
        <w:r>
          <w:rPr>
            <w:noProof/>
            <w:webHidden/>
          </w:rPr>
          <w:fldChar w:fldCharType="separate"/>
        </w:r>
        <w:r>
          <w:rPr>
            <w:noProof/>
            <w:webHidden/>
          </w:rPr>
          <w:t>129</w:t>
        </w:r>
        <w:r>
          <w:rPr>
            <w:noProof/>
            <w:webHidden/>
          </w:rPr>
          <w:fldChar w:fldCharType="end"/>
        </w:r>
      </w:hyperlink>
    </w:p>
    <w:p w14:paraId="220A1F6C" w14:textId="626F7806"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83" w:history="1">
        <w:r w:rsidRPr="000725FB">
          <w:rPr>
            <w:rStyle w:val="Hipervnculo"/>
            <w:noProof/>
          </w:rPr>
          <w:t>Imagen 252:Planes Operativos Anuales - Editar SAGU/Vincular Plan Inicial-Buscar</w:t>
        </w:r>
        <w:r>
          <w:rPr>
            <w:noProof/>
            <w:webHidden/>
          </w:rPr>
          <w:tab/>
        </w:r>
        <w:r>
          <w:rPr>
            <w:noProof/>
            <w:webHidden/>
          </w:rPr>
          <w:fldChar w:fldCharType="begin"/>
        </w:r>
        <w:r>
          <w:rPr>
            <w:noProof/>
            <w:webHidden/>
          </w:rPr>
          <w:instrText xml:space="preserve"> PAGEREF _Toc167295583 \h </w:instrText>
        </w:r>
        <w:r>
          <w:rPr>
            <w:noProof/>
            <w:webHidden/>
          </w:rPr>
        </w:r>
        <w:r>
          <w:rPr>
            <w:noProof/>
            <w:webHidden/>
          </w:rPr>
          <w:fldChar w:fldCharType="separate"/>
        </w:r>
        <w:r>
          <w:rPr>
            <w:noProof/>
            <w:webHidden/>
          </w:rPr>
          <w:t>129</w:t>
        </w:r>
        <w:r>
          <w:rPr>
            <w:noProof/>
            <w:webHidden/>
          </w:rPr>
          <w:fldChar w:fldCharType="end"/>
        </w:r>
      </w:hyperlink>
    </w:p>
    <w:p w14:paraId="79643418" w14:textId="3F72E93A"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84" w:history="1">
        <w:r w:rsidRPr="000725FB">
          <w:rPr>
            <w:rStyle w:val="Hipervnculo"/>
            <w:noProof/>
          </w:rPr>
          <w:t>Imagen 253:Planes Operativos Anuales - Editar SAGU/Agregar Plan Inicial</w:t>
        </w:r>
        <w:r>
          <w:rPr>
            <w:noProof/>
            <w:webHidden/>
          </w:rPr>
          <w:tab/>
        </w:r>
        <w:r>
          <w:rPr>
            <w:noProof/>
            <w:webHidden/>
          </w:rPr>
          <w:fldChar w:fldCharType="begin"/>
        </w:r>
        <w:r>
          <w:rPr>
            <w:noProof/>
            <w:webHidden/>
          </w:rPr>
          <w:instrText xml:space="preserve"> PAGEREF _Toc167295584 \h </w:instrText>
        </w:r>
        <w:r>
          <w:rPr>
            <w:noProof/>
            <w:webHidden/>
          </w:rPr>
        </w:r>
        <w:r>
          <w:rPr>
            <w:noProof/>
            <w:webHidden/>
          </w:rPr>
          <w:fldChar w:fldCharType="separate"/>
        </w:r>
        <w:r>
          <w:rPr>
            <w:noProof/>
            <w:webHidden/>
          </w:rPr>
          <w:t>130</w:t>
        </w:r>
        <w:r>
          <w:rPr>
            <w:noProof/>
            <w:webHidden/>
          </w:rPr>
          <w:fldChar w:fldCharType="end"/>
        </w:r>
      </w:hyperlink>
    </w:p>
    <w:p w14:paraId="142F6FF6" w14:textId="227C4ED3"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85" w:history="1">
        <w:r w:rsidRPr="000725FB">
          <w:rPr>
            <w:rStyle w:val="Hipervnculo"/>
            <w:noProof/>
          </w:rPr>
          <w:t>Imagen 254:Planes Operativos Anuales - Editar SAGU/Eliminar Plan Inicial</w:t>
        </w:r>
        <w:r>
          <w:rPr>
            <w:noProof/>
            <w:webHidden/>
          </w:rPr>
          <w:tab/>
        </w:r>
        <w:r>
          <w:rPr>
            <w:noProof/>
            <w:webHidden/>
          </w:rPr>
          <w:fldChar w:fldCharType="begin"/>
        </w:r>
        <w:r>
          <w:rPr>
            <w:noProof/>
            <w:webHidden/>
          </w:rPr>
          <w:instrText xml:space="preserve"> PAGEREF _Toc167295585 \h </w:instrText>
        </w:r>
        <w:r>
          <w:rPr>
            <w:noProof/>
            <w:webHidden/>
          </w:rPr>
        </w:r>
        <w:r>
          <w:rPr>
            <w:noProof/>
            <w:webHidden/>
          </w:rPr>
          <w:fldChar w:fldCharType="separate"/>
        </w:r>
        <w:r>
          <w:rPr>
            <w:noProof/>
            <w:webHidden/>
          </w:rPr>
          <w:t>130</w:t>
        </w:r>
        <w:r>
          <w:rPr>
            <w:noProof/>
            <w:webHidden/>
          </w:rPr>
          <w:fldChar w:fldCharType="end"/>
        </w:r>
      </w:hyperlink>
    </w:p>
    <w:p w14:paraId="7AE6F1ED" w14:textId="375B7C27"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86" w:history="1">
        <w:r w:rsidRPr="000725FB">
          <w:rPr>
            <w:rStyle w:val="Hipervnculo"/>
            <w:noProof/>
          </w:rPr>
          <w:t>Imagen 255:Planes Operativos Anuales/Otros Servicios - Ver Detalle</w:t>
        </w:r>
        <w:r>
          <w:rPr>
            <w:noProof/>
            <w:webHidden/>
          </w:rPr>
          <w:tab/>
        </w:r>
        <w:r>
          <w:rPr>
            <w:noProof/>
            <w:webHidden/>
          </w:rPr>
          <w:fldChar w:fldCharType="begin"/>
        </w:r>
        <w:r>
          <w:rPr>
            <w:noProof/>
            <w:webHidden/>
          </w:rPr>
          <w:instrText xml:space="preserve"> PAGEREF _Toc167295586 \h </w:instrText>
        </w:r>
        <w:r>
          <w:rPr>
            <w:noProof/>
            <w:webHidden/>
          </w:rPr>
        </w:r>
        <w:r>
          <w:rPr>
            <w:noProof/>
            <w:webHidden/>
          </w:rPr>
          <w:fldChar w:fldCharType="separate"/>
        </w:r>
        <w:r>
          <w:rPr>
            <w:noProof/>
            <w:webHidden/>
          </w:rPr>
          <w:t>131</w:t>
        </w:r>
        <w:r>
          <w:rPr>
            <w:noProof/>
            <w:webHidden/>
          </w:rPr>
          <w:fldChar w:fldCharType="end"/>
        </w:r>
      </w:hyperlink>
    </w:p>
    <w:p w14:paraId="08DC0ED5" w14:textId="6CA51AB1"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87" w:history="1">
        <w:r w:rsidRPr="000725FB">
          <w:rPr>
            <w:rStyle w:val="Hipervnculo"/>
            <w:noProof/>
          </w:rPr>
          <w:t>Imagen 256:Planes Operativos Anuales/Otros Servicios - Ver Información de Servicio</w:t>
        </w:r>
        <w:r>
          <w:rPr>
            <w:noProof/>
            <w:webHidden/>
          </w:rPr>
          <w:tab/>
        </w:r>
        <w:r>
          <w:rPr>
            <w:noProof/>
            <w:webHidden/>
          </w:rPr>
          <w:fldChar w:fldCharType="begin"/>
        </w:r>
        <w:r>
          <w:rPr>
            <w:noProof/>
            <w:webHidden/>
          </w:rPr>
          <w:instrText xml:space="preserve"> PAGEREF _Toc167295587 \h </w:instrText>
        </w:r>
        <w:r>
          <w:rPr>
            <w:noProof/>
            <w:webHidden/>
          </w:rPr>
        </w:r>
        <w:r>
          <w:rPr>
            <w:noProof/>
            <w:webHidden/>
          </w:rPr>
          <w:fldChar w:fldCharType="separate"/>
        </w:r>
        <w:r>
          <w:rPr>
            <w:noProof/>
            <w:webHidden/>
          </w:rPr>
          <w:t>131</w:t>
        </w:r>
        <w:r>
          <w:rPr>
            <w:noProof/>
            <w:webHidden/>
          </w:rPr>
          <w:fldChar w:fldCharType="end"/>
        </w:r>
      </w:hyperlink>
    </w:p>
    <w:p w14:paraId="7D31AD0F" w14:textId="3C867C48"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88" w:history="1">
        <w:r w:rsidRPr="000725FB">
          <w:rPr>
            <w:rStyle w:val="Hipervnculo"/>
            <w:noProof/>
          </w:rPr>
          <w:t>Imagen 257:Planes Operativos Anuales/Otros Servicios - Ver Servicio Relacionado</w:t>
        </w:r>
        <w:r>
          <w:rPr>
            <w:noProof/>
            <w:webHidden/>
          </w:rPr>
          <w:tab/>
        </w:r>
        <w:r>
          <w:rPr>
            <w:noProof/>
            <w:webHidden/>
          </w:rPr>
          <w:fldChar w:fldCharType="begin"/>
        </w:r>
        <w:r>
          <w:rPr>
            <w:noProof/>
            <w:webHidden/>
          </w:rPr>
          <w:instrText xml:space="preserve"> PAGEREF _Toc167295588 \h </w:instrText>
        </w:r>
        <w:r>
          <w:rPr>
            <w:noProof/>
            <w:webHidden/>
          </w:rPr>
        </w:r>
        <w:r>
          <w:rPr>
            <w:noProof/>
            <w:webHidden/>
          </w:rPr>
          <w:fldChar w:fldCharType="separate"/>
        </w:r>
        <w:r>
          <w:rPr>
            <w:noProof/>
            <w:webHidden/>
          </w:rPr>
          <w:t>131</w:t>
        </w:r>
        <w:r>
          <w:rPr>
            <w:noProof/>
            <w:webHidden/>
          </w:rPr>
          <w:fldChar w:fldCharType="end"/>
        </w:r>
      </w:hyperlink>
    </w:p>
    <w:p w14:paraId="75C914AD" w14:textId="7F46CBF8"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89" w:history="1">
        <w:r w:rsidRPr="000725FB">
          <w:rPr>
            <w:rStyle w:val="Hipervnculo"/>
            <w:noProof/>
          </w:rPr>
          <w:t>Imagen 258:Planes Operativos Anuales/Otros Servicios - Ver Datos de Servicio Relacionado</w:t>
        </w:r>
        <w:r>
          <w:rPr>
            <w:noProof/>
            <w:webHidden/>
          </w:rPr>
          <w:tab/>
        </w:r>
        <w:r>
          <w:rPr>
            <w:noProof/>
            <w:webHidden/>
          </w:rPr>
          <w:fldChar w:fldCharType="begin"/>
        </w:r>
        <w:r>
          <w:rPr>
            <w:noProof/>
            <w:webHidden/>
          </w:rPr>
          <w:instrText xml:space="preserve"> PAGEREF _Toc167295589 \h </w:instrText>
        </w:r>
        <w:r>
          <w:rPr>
            <w:noProof/>
            <w:webHidden/>
          </w:rPr>
        </w:r>
        <w:r>
          <w:rPr>
            <w:noProof/>
            <w:webHidden/>
          </w:rPr>
          <w:fldChar w:fldCharType="separate"/>
        </w:r>
        <w:r>
          <w:rPr>
            <w:noProof/>
            <w:webHidden/>
          </w:rPr>
          <w:t>132</w:t>
        </w:r>
        <w:r>
          <w:rPr>
            <w:noProof/>
            <w:webHidden/>
          </w:rPr>
          <w:fldChar w:fldCharType="end"/>
        </w:r>
      </w:hyperlink>
    </w:p>
    <w:p w14:paraId="3E2B3758" w14:textId="6C159CEB"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90" w:history="1">
        <w:r w:rsidRPr="000725FB">
          <w:rPr>
            <w:rStyle w:val="Hipervnculo"/>
            <w:noProof/>
          </w:rPr>
          <w:t>Imagen 259:Planes Operativos Anuales/Otros Servicios - Ver Personal</w:t>
        </w:r>
        <w:r>
          <w:rPr>
            <w:noProof/>
            <w:webHidden/>
          </w:rPr>
          <w:tab/>
        </w:r>
        <w:r>
          <w:rPr>
            <w:noProof/>
            <w:webHidden/>
          </w:rPr>
          <w:fldChar w:fldCharType="begin"/>
        </w:r>
        <w:r>
          <w:rPr>
            <w:noProof/>
            <w:webHidden/>
          </w:rPr>
          <w:instrText xml:space="preserve"> PAGEREF _Toc167295590 \h </w:instrText>
        </w:r>
        <w:r>
          <w:rPr>
            <w:noProof/>
            <w:webHidden/>
          </w:rPr>
        </w:r>
        <w:r>
          <w:rPr>
            <w:noProof/>
            <w:webHidden/>
          </w:rPr>
          <w:fldChar w:fldCharType="separate"/>
        </w:r>
        <w:r>
          <w:rPr>
            <w:noProof/>
            <w:webHidden/>
          </w:rPr>
          <w:t>132</w:t>
        </w:r>
        <w:r>
          <w:rPr>
            <w:noProof/>
            <w:webHidden/>
          </w:rPr>
          <w:fldChar w:fldCharType="end"/>
        </w:r>
      </w:hyperlink>
    </w:p>
    <w:p w14:paraId="1AF7069C" w14:textId="1B669AB6"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91" w:history="1">
        <w:r w:rsidRPr="000725FB">
          <w:rPr>
            <w:rStyle w:val="Hipervnculo"/>
            <w:noProof/>
          </w:rPr>
          <w:t>Imagen 260:Planes Operativos Anuales/Otros Servicios - Ver Datos Personal</w:t>
        </w:r>
        <w:r>
          <w:rPr>
            <w:noProof/>
            <w:webHidden/>
          </w:rPr>
          <w:tab/>
        </w:r>
        <w:r>
          <w:rPr>
            <w:noProof/>
            <w:webHidden/>
          </w:rPr>
          <w:fldChar w:fldCharType="begin"/>
        </w:r>
        <w:r>
          <w:rPr>
            <w:noProof/>
            <w:webHidden/>
          </w:rPr>
          <w:instrText xml:space="preserve"> PAGEREF _Toc167295591 \h </w:instrText>
        </w:r>
        <w:r>
          <w:rPr>
            <w:noProof/>
            <w:webHidden/>
          </w:rPr>
        </w:r>
        <w:r>
          <w:rPr>
            <w:noProof/>
            <w:webHidden/>
          </w:rPr>
          <w:fldChar w:fldCharType="separate"/>
        </w:r>
        <w:r>
          <w:rPr>
            <w:noProof/>
            <w:webHidden/>
          </w:rPr>
          <w:t>133</w:t>
        </w:r>
        <w:r>
          <w:rPr>
            <w:noProof/>
            <w:webHidden/>
          </w:rPr>
          <w:fldChar w:fldCharType="end"/>
        </w:r>
      </w:hyperlink>
    </w:p>
    <w:p w14:paraId="11C547C5" w14:textId="6BE60B1B"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92" w:history="1">
        <w:r w:rsidRPr="000725FB">
          <w:rPr>
            <w:rStyle w:val="Hipervnculo"/>
            <w:noProof/>
          </w:rPr>
          <w:t>Imagen 261:Planes Operativos Anuales/Otros Servicios - Ver Metas Acumuladas</w:t>
        </w:r>
        <w:r>
          <w:rPr>
            <w:noProof/>
            <w:webHidden/>
          </w:rPr>
          <w:tab/>
        </w:r>
        <w:r>
          <w:rPr>
            <w:noProof/>
            <w:webHidden/>
          </w:rPr>
          <w:fldChar w:fldCharType="begin"/>
        </w:r>
        <w:r>
          <w:rPr>
            <w:noProof/>
            <w:webHidden/>
          </w:rPr>
          <w:instrText xml:space="preserve"> PAGEREF _Toc167295592 \h </w:instrText>
        </w:r>
        <w:r>
          <w:rPr>
            <w:noProof/>
            <w:webHidden/>
          </w:rPr>
        </w:r>
        <w:r>
          <w:rPr>
            <w:noProof/>
            <w:webHidden/>
          </w:rPr>
          <w:fldChar w:fldCharType="separate"/>
        </w:r>
        <w:r>
          <w:rPr>
            <w:noProof/>
            <w:webHidden/>
          </w:rPr>
          <w:t>133</w:t>
        </w:r>
        <w:r>
          <w:rPr>
            <w:noProof/>
            <w:webHidden/>
          </w:rPr>
          <w:fldChar w:fldCharType="end"/>
        </w:r>
      </w:hyperlink>
    </w:p>
    <w:p w14:paraId="585F13C7" w14:textId="7A0CA033"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93" w:history="1">
        <w:r w:rsidRPr="000725FB">
          <w:rPr>
            <w:rStyle w:val="Hipervnculo"/>
            <w:noProof/>
          </w:rPr>
          <w:t>Imagen 262:Planes Operativos Anuales/Otros Servicios - Ver Datos Metas Acumuladas</w:t>
        </w:r>
        <w:r>
          <w:rPr>
            <w:noProof/>
            <w:webHidden/>
          </w:rPr>
          <w:tab/>
        </w:r>
        <w:r>
          <w:rPr>
            <w:noProof/>
            <w:webHidden/>
          </w:rPr>
          <w:fldChar w:fldCharType="begin"/>
        </w:r>
        <w:r>
          <w:rPr>
            <w:noProof/>
            <w:webHidden/>
          </w:rPr>
          <w:instrText xml:space="preserve"> PAGEREF _Toc167295593 \h </w:instrText>
        </w:r>
        <w:r>
          <w:rPr>
            <w:noProof/>
            <w:webHidden/>
          </w:rPr>
        </w:r>
        <w:r>
          <w:rPr>
            <w:noProof/>
            <w:webHidden/>
          </w:rPr>
          <w:fldChar w:fldCharType="separate"/>
        </w:r>
        <w:r>
          <w:rPr>
            <w:noProof/>
            <w:webHidden/>
          </w:rPr>
          <w:t>134</w:t>
        </w:r>
        <w:r>
          <w:rPr>
            <w:noProof/>
            <w:webHidden/>
          </w:rPr>
          <w:fldChar w:fldCharType="end"/>
        </w:r>
      </w:hyperlink>
    </w:p>
    <w:p w14:paraId="52869082" w14:textId="55CC43DF"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94" w:history="1">
        <w:r w:rsidRPr="000725FB">
          <w:rPr>
            <w:rStyle w:val="Hipervnculo"/>
            <w:noProof/>
          </w:rPr>
          <w:t>Imagen 263:Planes Operativos Anuales/Otros Servicios - Ver Gestión de Riesgos</w:t>
        </w:r>
        <w:r>
          <w:rPr>
            <w:noProof/>
            <w:webHidden/>
          </w:rPr>
          <w:tab/>
        </w:r>
        <w:r>
          <w:rPr>
            <w:noProof/>
            <w:webHidden/>
          </w:rPr>
          <w:fldChar w:fldCharType="begin"/>
        </w:r>
        <w:r>
          <w:rPr>
            <w:noProof/>
            <w:webHidden/>
          </w:rPr>
          <w:instrText xml:space="preserve"> PAGEREF _Toc167295594 \h </w:instrText>
        </w:r>
        <w:r>
          <w:rPr>
            <w:noProof/>
            <w:webHidden/>
          </w:rPr>
        </w:r>
        <w:r>
          <w:rPr>
            <w:noProof/>
            <w:webHidden/>
          </w:rPr>
          <w:fldChar w:fldCharType="separate"/>
        </w:r>
        <w:r>
          <w:rPr>
            <w:noProof/>
            <w:webHidden/>
          </w:rPr>
          <w:t>134</w:t>
        </w:r>
        <w:r>
          <w:rPr>
            <w:noProof/>
            <w:webHidden/>
          </w:rPr>
          <w:fldChar w:fldCharType="end"/>
        </w:r>
      </w:hyperlink>
    </w:p>
    <w:p w14:paraId="0F62B58E" w14:textId="7EFFB297"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95" w:history="1">
        <w:r w:rsidRPr="000725FB">
          <w:rPr>
            <w:rStyle w:val="Hipervnculo"/>
            <w:noProof/>
          </w:rPr>
          <w:t>Imagen 264:Planes Operativos Anuales/Otros Servicios - Ver Datos Gestión de Riesgos</w:t>
        </w:r>
        <w:r>
          <w:rPr>
            <w:noProof/>
            <w:webHidden/>
          </w:rPr>
          <w:tab/>
        </w:r>
        <w:r>
          <w:rPr>
            <w:noProof/>
            <w:webHidden/>
          </w:rPr>
          <w:fldChar w:fldCharType="begin"/>
        </w:r>
        <w:r>
          <w:rPr>
            <w:noProof/>
            <w:webHidden/>
          </w:rPr>
          <w:instrText xml:space="preserve"> PAGEREF _Toc167295595 \h </w:instrText>
        </w:r>
        <w:r>
          <w:rPr>
            <w:noProof/>
            <w:webHidden/>
          </w:rPr>
        </w:r>
        <w:r>
          <w:rPr>
            <w:noProof/>
            <w:webHidden/>
          </w:rPr>
          <w:fldChar w:fldCharType="separate"/>
        </w:r>
        <w:r>
          <w:rPr>
            <w:noProof/>
            <w:webHidden/>
          </w:rPr>
          <w:t>135</w:t>
        </w:r>
        <w:r>
          <w:rPr>
            <w:noProof/>
            <w:webHidden/>
          </w:rPr>
          <w:fldChar w:fldCharType="end"/>
        </w:r>
      </w:hyperlink>
    </w:p>
    <w:p w14:paraId="58DBB265" w14:textId="710F02D8"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96" w:history="1">
        <w:r w:rsidRPr="000725FB">
          <w:rPr>
            <w:rStyle w:val="Hipervnculo"/>
            <w:noProof/>
          </w:rPr>
          <w:t>Imagen 265:Planes Operativos Anuales/Otros Servicios - Ver Producto Clave</w:t>
        </w:r>
        <w:r>
          <w:rPr>
            <w:noProof/>
            <w:webHidden/>
          </w:rPr>
          <w:tab/>
        </w:r>
        <w:r>
          <w:rPr>
            <w:noProof/>
            <w:webHidden/>
          </w:rPr>
          <w:fldChar w:fldCharType="begin"/>
        </w:r>
        <w:r>
          <w:rPr>
            <w:noProof/>
            <w:webHidden/>
          </w:rPr>
          <w:instrText xml:space="preserve"> PAGEREF _Toc167295596 \h </w:instrText>
        </w:r>
        <w:r>
          <w:rPr>
            <w:noProof/>
            <w:webHidden/>
          </w:rPr>
        </w:r>
        <w:r>
          <w:rPr>
            <w:noProof/>
            <w:webHidden/>
          </w:rPr>
          <w:fldChar w:fldCharType="separate"/>
        </w:r>
        <w:r>
          <w:rPr>
            <w:noProof/>
            <w:webHidden/>
          </w:rPr>
          <w:t>135</w:t>
        </w:r>
        <w:r>
          <w:rPr>
            <w:noProof/>
            <w:webHidden/>
          </w:rPr>
          <w:fldChar w:fldCharType="end"/>
        </w:r>
      </w:hyperlink>
    </w:p>
    <w:p w14:paraId="7F57B42A" w14:textId="1AE0E5E3"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97" w:history="1">
        <w:r w:rsidRPr="000725FB">
          <w:rPr>
            <w:rStyle w:val="Hipervnculo"/>
            <w:noProof/>
          </w:rPr>
          <w:t>Imagen 266:Planes Operativos Anuales/Otros Servicios - Ver Datos Producto Clave</w:t>
        </w:r>
        <w:r>
          <w:rPr>
            <w:noProof/>
            <w:webHidden/>
          </w:rPr>
          <w:tab/>
        </w:r>
        <w:r>
          <w:rPr>
            <w:noProof/>
            <w:webHidden/>
          </w:rPr>
          <w:fldChar w:fldCharType="begin"/>
        </w:r>
        <w:r>
          <w:rPr>
            <w:noProof/>
            <w:webHidden/>
          </w:rPr>
          <w:instrText xml:space="preserve"> PAGEREF _Toc167295597 \h </w:instrText>
        </w:r>
        <w:r>
          <w:rPr>
            <w:noProof/>
            <w:webHidden/>
          </w:rPr>
        </w:r>
        <w:r>
          <w:rPr>
            <w:noProof/>
            <w:webHidden/>
          </w:rPr>
          <w:fldChar w:fldCharType="separate"/>
        </w:r>
        <w:r>
          <w:rPr>
            <w:noProof/>
            <w:webHidden/>
          </w:rPr>
          <w:t>136</w:t>
        </w:r>
        <w:r>
          <w:rPr>
            <w:noProof/>
            <w:webHidden/>
          </w:rPr>
          <w:fldChar w:fldCharType="end"/>
        </w:r>
      </w:hyperlink>
    </w:p>
    <w:p w14:paraId="62A7A98A" w14:textId="5B020EC1"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98" w:history="1">
        <w:r w:rsidRPr="000725FB">
          <w:rPr>
            <w:rStyle w:val="Hipervnculo"/>
            <w:noProof/>
          </w:rPr>
          <w:t>Imagen 267:Planes Operativos Anuales/Otros Servicios - Ver SAGU</w:t>
        </w:r>
        <w:r>
          <w:rPr>
            <w:noProof/>
            <w:webHidden/>
          </w:rPr>
          <w:tab/>
        </w:r>
        <w:r>
          <w:rPr>
            <w:noProof/>
            <w:webHidden/>
          </w:rPr>
          <w:fldChar w:fldCharType="begin"/>
        </w:r>
        <w:r>
          <w:rPr>
            <w:noProof/>
            <w:webHidden/>
          </w:rPr>
          <w:instrText xml:space="preserve"> PAGEREF _Toc167295598 \h </w:instrText>
        </w:r>
        <w:r>
          <w:rPr>
            <w:noProof/>
            <w:webHidden/>
          </w:rPr>
        </w:r>
        <w:r>
          <w:rPr>
            <w:noProof/>
            <w:webHidden/>
          </w:rPr>
          <w:fldChar w:fldCharType="separate"/>
        </w:r>
        <w:r>
          <w:rPr>
            <w:noProof/>
            <w:webHidden/>
          </w:rPr>
          <w:t>137</w:t>
        </w:r>
        <w:r>
          <w:rPr>
            <w:noProof/>
            <w:webHidden/>
          </w:rPr>
          <w:fldChar w:fldCharType="end"/>
        </w:r>
      </w:hyperlink>
    </w:p>
    <w:p w14:paraId="551FFDC1" w14:textId="3A5C3A04"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599" w:history="1">
        <w:r w:rsidRPr="000725FB">
          <w:rPr>
            <w:rStyle w:val="Hipervnculo"/>
            <w:noProof/>
          </w:rPr>
          <w:t>Imagen 268:Planes Operativos Anuales/Otros Servicios - Metas programadas</w:t>
        </w:r>
        <w:r>
          <w:rPr>
            <w:noProof/>
            <w:webHidden/>
          </w:rPr>
          <w:tab/>
        </w:r>
        <w:r>
          <w:rPr>
            <w:noProof/>
            <w:webHidden/>
          </w:rPr>
          <w:fldChar w:fldCharType="begin"/>
        </w:r>
        <w:r>
          <w:rPr>
            <w:noProof/>
            <w:webHidden/>
          </w:rPr>
          <w:instrText xml:space="preserve"> PAGEREF _Toc167295599 \h </w:instrText>
        </w:r>
        <w:r>
          <w:rPr>
            <w:noProof/>
            <w:webHidden/>
          </w:rPr>
        </w:r>
        <w:r>
          <w:rPr>
            <w:noProof/>
            <w:webHidden/>
          </w:rPr>
          <w:fldChar w:fldCharType="separate"/>
        </w:r>
        <w:r>
          <w:rPr>
            <w:noProof/>
            <w:webHidden/>
          </w:rPr>
          <w:t>137</w:t>
        </w:r>
        <w:r>
          <w:rPr>
            <w:noProof/>
            <w:webHidden/>
          </w:rPr>
          <w:fldChar w:fldCharType="end"/>
        </w:r>
      </w:hyperlink>
    </w:p>
    <w:p w14:paraId="4756C129" w14:textId="69F3AF40"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600" w:history="1">
        <w:r w:rsidRPr="000725FB">
          <w:rPr>
            <w:rStyle w:val="Hipervnculo"/>
            <w:noProof/>
          </w:rPr>
          <w:t>Imagen 269:Planes Operativos Anuales/Otros Servicios - Ver Lista Metas Programadas</w:t>
        </w:r>
        <w:r>
          <w:rPr>
            <w:noProof/>
            <w:webHidden/>
          </w:rPr>
          <w:tab/>
        </w:r>
        <w:r>
          <w:rPr>
            <w:noProof/>
            <w:webHidden/>
          </w:rPr>
          <w:fldChar w:fldCharType="begin"/>
        </w:r>
        <w:r>
          <w:rPr>
            <w:noProof/>
            <w:webHidden/>
          </w:rPr>
          <w:instrText xml:space="preserve"> PAGEREF _Toc167295600 \h </w:instrText>
        </w:r>
        <w:r>
          <w:rPr>
            <w:noProof/>
            <w:webHidden/>
          </w:rPr>
        </w:r>
        <w:r>
          <w:rPr>
            <w:noProof/>
            <w:webHidden/>
          </w:rPr>
          <w:fldChar w:fldCharType="separate"/>
        </w:r>
        <w:r>
          <w:rPr>
            <w:noProof/>
            <w:webHidden/>
          </w:rPr>
          <w:t>138</w:t>
        </w:r>
        <w:r>
          <w:rPr>
            <w:noProof/>
            <w:webHidden/>
          </w:rPr>
          <w:fldChar w:fldCharType="end"/>
        </w:r>
      </w:hyperlink>
    </w:p>
    <w:p w14:paraId="663D18E2" w14:textId="2659407D"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601" w:history="1">
        <w:r w:rsidRPr="000725FB">
          <w:rPr>
            <w:rStyle w:val="Hipervnculo"/>
            <w:noProof/>
          </w:rPr>
          <w:t>Imagen 270: Menú POI</w:t>
        </w:r>
        <w:r>
          <w:rPr>
            <w:noProof/>
            <w:webHidden/>
          </w:rPr>
          <w:tab/>
        </w:r>
        <w:r>
          <w:rPr>
            <w:noProof/>
            <w:webHidden/>
          </w:rPr>
          <w:fldChar w:fldCharType="begin"/>
        </w:r>
        <w:r>
          <w:rPr>
            <w:noProof/>
            <w:webHidden/>
          </w:rPr>
          <w:instrText xml:space="preserve"> PAGEREF _Toc167295601 \h </w:instrText>
        </w:r>
        <w:r>
          <w:rPr>
            <w:noProof/>
            <w:webHidden/>
          </w:rPr>
        </w:r>
        <w:r>
          <w:rPr>
            <w:noProof/>
            <w:webHidden/>
          </w:rPr>
          <w:fldChar w:fldCharType="separate"/>
        </w:r>
        <w:r>
          <w:rPr>
            <w:noProof/>
            <w:webHidden/>
          </w:rPr>
          <w:t>138</w:t>
        </w:r>
        <w:r>
          <w:rPr>
            <w:noProof/>
            <w:webHidden/>
          </w:rPr>
          <w:fldChar w:fldCharType="end"/>
        </w:r>
      </w:hyperlink>
    </w:p>
    <w:p w14:paraId="50F091E2" w14:textId="161EA897"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602" w:history="1">
        <w:r w:rsidRPr="000725FB">
          <w:rPr>
            <w:rStyle w:val="Hipervnculo"/>
            <w:noProof/>
          </w:rPr>
          <w:t>Imagen 271: POI - Listado de Planes</w:t>
        </w:r>
        <w:r>
          <w:rPr>
            <w:noProof/>
            <w:webHidden/>
          </w:rPr>
          <w:tab/>
        </w:r>
        <w:r>
          <w:rPr>
            <w:noProof/>
            <w:webHidden/>
          </w:rPr>
          <w:fldChar w:fldCharType="begin"/>
        </w:r>
        <w:r>
          <w:rPr>
            <w:noProof/>
            <w:webHidden/>
          </w:rPr>
          <w:instrText xml:space="preserve"> PAGEREF _Toc167295602 \h </w:instrText>
        </w:r>
        <w:r>
          <w:rPr>
            <w:noProof/>
            <w:webHidden/>
          </w:rPr>
        </w:r>
        <w:r>
          <w:rPr>
            <w:noProof/>
            <w:webHidden/>
          </w:rPr>
          <w:fldChar w:fldCharType="separate"/>
        </w:r>
        <w:r>
          <w:rPr>
            <w:noProof/>
            <w:webHidden/>
          </w:rPr>
          <w:t>139</w:t>
        </w:r>
        <w:r>
          <w:rPr>
            <w:noProof/>
            <w:webHidden/>
          </w:rPr>
          <w:fldChar w:fldCharType="end"/>
        </w:r>
      </w:hyperlink>
    </w:p>
    <w:p w14:paraId="381967A4" w14:textId="5B9B1BC1"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603" w:history="1">
        <w:r w:rsidRPr="000725FB">
          <w:rPr>
            <w:rStyle w:val="Hipervnculo"/>
            <w:noProof/>
          </w:rPr>
          <w:t>Imagen 272: POI – Formulario Listado de POI</w:t>
        </w:r>
        <w:r>
          <w:rPr>
            <w:noProof/>
            <w:webHidden/>
          </w:rPr>
          <w:tab/>
        </w:r>
        <w:r>
          <w:rPr>
            <w:noProof/>
            <w:webHidden/>
          </w:rPr>
          <w:fldChar w:fldCharType="begin"/>
        </w:r>
        <w:r>
          <w:rPr>
            <w:noProof/>
            <w:webHidden/>
          </w:rPr>
          <w:instrText xml:space="preserve"> PAGEREF _Toc167295603 \h </w:instrText>
        </w:r>
        <w:r>
          <w:rPr>
            <w:noProof/>
            <w:webHidden/>
          </w:rPr>
        </w:r>
        <w:r>
          <w:rPr>
            <w:noProof/>
            <w:webHidden/>
          </w:rPr>
          <w:fldChar w:fldCharType="separate"/>
        </w:r>
        <w:r>
          <w:rPr>
            <w:noProof/>
            <w:webHidden/>
          </w:rPr>
          <w:t>139</w:t>
        </w:r>
        <w:r>
          <w:rPr>
            <w:noProof/>
            <w:webHidden/>
          </w:rPr>
          <w:fldChar w:fldCharType="end"/>
        </w:r>
      </w:hyperlink>
    </w:p>
    <w:p w14:paraId="41A9BE91" w14:textId="202CA47B"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604" w:history="1">
        <w:r w:rsidRPr="000725FB">
          <w:rPr>
            <w:rStyle w:val="Hipervnculo"/>
            <w:noProof/>
          </w:rPr>
          <w:t>Imagen 273: Sección búsqueda Listado POI</w:t>
        </w:r>
        <w:r>
          <w:rPr>
            <w:noProof/>
            <w:webHidden/>
          </w:rPr>
          <w:tab/>
        </w:r>
        <w:r>
          <w:rPr>
            <w:noProof/>
            <w:webHidden/>
          </w:rPr>
          <w:fldChar w:fldCharType="begin"/>
        </w:r>
        <w:r>
          <w:rPr>
            <w:noProof/>
            <w:webHidden/>
          </w:rPr>
          <w:instrText xml:space="preserve"> PAGEREF _Toc167295604 \h </w:instrText>
        </w:r>
        <w:r>
          <w:rPr>
            <w:noProof/>
            <w:webHidden/>
          </w:rPr>
        </w:r>
        <w:r>
          <w:rPr>
            <w:noProof/>
            <w:webHidden/>
          </w:rPr>
          <w:fldChar w:fldCharType="separate"/>
        </w:r>
        <w:r>
          <w:rPr>
            <w:noProof/>
            <w:webHidden/>
          </w:rPr>
          <w:t>140</w:t>
        </w:r>
        <w:r>
          <w:rPr>
            <w:noProof/>
            <w:webHidden/>
          </w:rPr>
          <w:fldChar w:fldCharType="end"/>
        </w:r>
      </w:hyperlink>
    </w:p>
    <w:p w14:paraId="28009F2A" w14:textId="1FE99F15"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605" w:history="1">
        <w:r w:rsidRPr="000725FB">
          <w:rPr>
            <w:rStyle w:val="Hipervnculo"/>
            <w:noProof/>
          </w:rPr>
          <w:t>Imagen 274: Listado de Planes – Comunicar Apertura POI</w:t>
        </w:r>
        <w:r>
          <w:rPr>
            <w:noProof/>
            <w:webHidden/>
          </w:rPr>
          <w:tab/>
        </w:r>
        <w:r>
          <w:rPr>
            <w:noProof/>
            <w:webHidden/>
          </w:rPr>
          <w:fldChar w:fldCharType="begin"/>
        </w:r>
        <w:r>
          <w:rPr>
            <w:noProof/>
            <w:webHidden/>
          </w:rPr>
          <w:instrText xml:space="preserve"> PAGEREF _Toc167295605 \h </w:instrText>
        </w:r>
        <w:r>
          <w:rPr>
            <w:noProof/>
            <w:webHidden/>
          </w:rPr>
        </w:r>
        <w:r>
          <w:rPr>
            <w:noProof/>
            <w:webHidden/>
          </w:rPr>
          <w:fldChar w:fldCharType="separate"/>
        </w:r>
        <w:r>
          <w:rPr>
            <w:noProof/>
            <w:webHidden/>
          </w:rPr>
          <w:t>140</w:t>
        </w:r>
        <w:r>
          <w:rPr>
            <w:noProof/>
            <w:webHidden/>
          </w:rPr>
          <w:fldChar w:fldCharType="end"/>
        </w:r>
      </w:hyperlink>
    </w:p>
    <w:p w14:paraId="3AE6C39B" w14:textId="32F7DFD9" w:rsidR="00562282" w:rsidRDefault="00562282">
      <w:pPr>
        <w:pStyle w:val="Tabladeilustraciones"/>
        <w:tabs>
          <w:tab w:val="right" w:leader="dot" w:pos="8495"/>
        </w:tabs>
        <w:rPr>
          <w:rFonts w:asciiTheme="minorHAnsi" w:eastAsiaTheme="minorEastAsia" w:hAnsiTheme="minorHAnsi" w:cstheme="minorBidi"/>
          <w:noProof/>
          <w:szCs w:val="22"/>
          <w:lang w:eastAsia="es-PE"/>
        </w:rPr>
      </w:pPr>
      <w:hyperlink w:anchor="_Toc167295606" w:history="1">
        <w:r w:rsidRPr="000725FB">
          <w:rPr>
            <w:rStyle w:val="Hipervnculo"/>
            <w:noProof/>
          </w:rPr>
          <w:t>Imagen 275: List</w:t>
        </w:r>
        <w:r w:rsidRPr="000725FB">
          <w:rPr>
            <w:rStyle w:val="Hipervnculo"/>
            <w:noProof/>
          </w:rPr>
          <w:t>a</w:t>
        </w:r>
        <w:r w:rsidRPr="000725FB">
          <w:rPr>
            <w:rStyle w:val="Hipervnculo"/>
            <w:noProof/>
          </w:rPr>
          <w:t>do de Planes - Modal confirmación eliminar POI</w:t>
        </w:r>
        <w:r>
          <w:rPr>
            <w:noProof/>
            <w:webHidden/>
          </w:rPr>
          <w:tab/>
        </w:r>
        <w:r>
          <w:rPr>
            <w:noProof/>
            <w:webHidden/>
          </w:rPr>
          <w:fldChar w:fldCharType="begin"/>
        </w:r>
        <w:r>
          <w:rPr>
            <w:noProof/>
            <w:webHidden/>
          </w:rPr>
          <w:instrText xml:space="preserve"> PAGEREF _Toc167295606 \h </w:instrText>
        </w:r>
        <w:r>
          <w:rPr>
            <w:noProof/>
            <w:webHidden/>
          </w:rPr>
        </w:r>
        <w:r>
          <w:rPr>
            <w:noProof/>
            <w:webHidden/>
          </w:rPr>
          <w:fldChar w:fldCharType="separate"/>
        </w:r>
        <w:r>
          <w:rPr>
            <w:noProof/>
            <w:webHidden/>
          </w:rPr>
          <w:t>141</w:t>
        </w:r>
        <w:r>
          <w:rPr>
            <w:noProof/>
            <w:webHidden/>
          </w:rPr>
          <w:fldChar w:fldCharType="end"/>
        </w:r>
      </w:hyperlink>
    </w:p>
    <w:p w14:paraId="6E0F020C" w14:textId="41EAF7BC" w:rsidR="00497318" w:rsidRDefault="00562282" w:rsidP="008E2E2B">
      <w:pPr>
        <w:rPr>
          <w:rFonts w:asciiTheme="minorHAnsi" w:hAnsiTheme="minorHAnsi" w:cstheme="minorHAnsi"/>
          <w:sz w:val="20"/>
        </w:rPr>
      </w:pPr>
      <w:r>
        <w:rPr>
          <w:rFonts w:asciiTheme="minorHAnsi" w:hAnsiTheme="minorHAnsi" w:cstheme="minorHAnsi"/>
          <w:sz w:val="20"/>
        </w:rPr>
        <w:fldChar w:fldCharType="end"/>
      </w:r>
    </w:p>
    <w:p w14:paraId="333C0A1B" w14:textId="33F07802" w:rsidR="004D6E3D" w:rsidRDefault="004D6E3D" w:rsidP="008E2E2B">
      <w:pPr>
        <w:rPr>
          <w:rFonts w:asciiTheme="minorHAnsi" w:hAnsiTheme="minorHAnsi" w:cstheme="minorHAnsi"/>
          <w:sz w:val="20"/>
        </w:rPr>
      </w:pPr>
    </w:p>
    <w:p w14:paraId="2B38B966" w14:textId="7D1B9E70" w:rsidR="00841182" w:rsidRDefault="00841182" w:rsidP="008E2E2B">
      <w:pPr>
        <w:rPr>
          <w:rFonts w:asciiTheme="minorHAnsi" w:hAnsiTheme="minorHAnsi" w:cstheme="minorHAnsi"/>
          <w:sz w:val="20"/>
        </w:rPr>
      </w:pPr>
    </w:p>
    <w:p w14:paraId="279A2DB1" w14:textId="60D7B4A4" w:rsidR="00841182" w:rsidRDefault="00841182" w:rsidP="008E2E2B">
      <w:pPr>
        <w:rPr>
          <w:rFonts w:asciiTheme="minorHAnsi" w:hAnsiTheme="minorHAnsi" w:cstheme="minorHAnsi"/>
          <w:sz w:val="20"/>
        </w:rPr>
      </w:pPr>
    </w:p>
    <w:p w14:paraId="4E39F382" w14:textId="203FACB4" w:rsidR="00841182" w:rsidRDefault="00841182" w:rsidP="008E2E2B">
      <w:pPr>
        <w:rPr>
          <w:rFonts w:asciiTheme="minorHAnsi" w:hAnsiTheme="minorHAnsi" w:cstheme="minorHAnsi"/>
          <w:sz w:val="20"/>
        </w:rPr>
      </w:pPr>
    </w:p>
    <w:p w14:paraId="45D12D23" w14:textId="04BD76F4" w:rsidR="00841182" w:rsidRDefault="00841182" w:rsidP="008E2E2B">
      <w:pPr>
        <w:rPr>
          <w:rFonts w:asciiTheme="minorHAnsi" w:hAnsiTheme="minorHAnsi" w:cstheme="minorHAnsi"/>
          <w:sz w:val="20"/>
        </w:rPr>
      </w:pPr>
    </w:p>
    <w:p w14:paraId="73891CF2" w14:textId="6E28537E" w:rsidR="00841182" w:rsidRDefault="00841182" w:rsidP="008E2E2B">
      <w:pPr>
        <w:rPr>
          <w:rFonts w:asciiTheme="minorHAnsi" w:hAnsiTheme="minorHAnsi" w:cstheme="minorHAnsi"/>
          <w:sz w:val="20"/>
        </w:rPr>
      </w:pPr>
    </w:p>
    <w:p w14:paraId="1C17F20D" w14:textId="5DAD9824" w:rsidR="00841182" w:rsidRDefault="00841182" w:rsidP="008E2E2B">
      <w:pPr>
        <w:rPr>
          <w:rFonts w:asciiTheme="minorHAnsi" w:hAnsiTheme="minorHAnsi" w:cstheme="minorHAnsi"/>
          <w:sz w:val="20"/>
        </w:rPr>
      </w:pPr>
    </w:p>
    <w:p w14:paraId="67B2787D" w14:textId="44C54454" w:rsidR="00841182" w:rsidRDefault="00841182" w:rsidP="008E2E2B">
      <w:pPr>
        <w:rPr>
          <w:rFonts w:asciiTheme="minorHAnsi" w:hAnsiTheme="minorHAnsi" w:cstheme="minorHAnsi"/>
          <w:sz w:val="20"/>
        </w:rPr>
      </w:pPr>
    </w:p>
    <w:p w14:paraId="5EDB1A17" w14:textId="1684BA73" w:rsidR="00841182" w:rsidRDefault="00841182" w:rsidP="008E2E2B">
      <w:pPr>
        <w:rPr>
          <w:rFonts w:asciiTheme="minorHAnsi" w:hAnsiTheme="minorHAnsi" w:cstheme="minorHAnsi"/>
          <w:sz w:val="20"/>
        </w:rPr>
      </w:pPr>
    </w:p>
    <w:p w14:paraId="7CF19C4C" w14:textId="5C061D99" w:rsidR="00841182" w:rsidRDefault="00841182" w:rsidP="008E2E2B">
      <w:pPr>
        <w:rPr>
          <w:rFonts w:asciiTheme="minorHAnsi" w:hAnsiTheme="minorHAnsi" w:cstheme="minorHAnsi"/>
          <w:sz w:val="20"/>
        </w:rPr>
      </w:pPr>
    </w:p>
    <w:p w14:paraId="71AA5883" w14:textId="2F1282F1" w:rsidR="00841182" w:rsidRDefault="00841182" w:rsidP="008E2E2B">
      <w:pPr>
        <w:rPr>
          <w:rFonts w:asciiTheme="minorHAnsi" w:hAnsiTheme="minorHAnsi" w:cstheme="minorHAnsi"/>
          <w:sz w:val="20"/>
        </w:rPr>
      </w:pPr>
    </w:p>
    <w:p w14:paraId="74361A02" w14:textId="5A90C359" w:rsidR="00841182" w:rsidRDefault="00841182" w:rsidP="008E2E2B">
      <w:pPr>
        <w:rPr>
          <w:rFonts w:asciiTheme="minorHAnsi" w:hAnsiTheme="minorHAnsi" w:cstheme="minorHAnsi"/>
          <w:sz w:val="20"/>
        </w:rPr>
      </w:pPr>
    </w:p>
    <w:p w14:paraId="7EA31AA6" w14:textId="52425308" w:rsidR="00841182" w:rsidRDefault="00841182" w:rsidP="008E2E2B">
      <w:pPr>
        <w:rPr>
          <w:rFonts w:asciiTheme="minorHAnsi" w:hAnsiTheme="minorHAnsi" w:cstheme="minorHAnsi"/>
          <w:sz w:val="20"/>
        </w:rPr>
      </w:pPr>
    </w:p>
    <w:p w14:paraId="55783624" w14:textId="2F4E061E" w:rsidR="00841182" w:rsidRDefault="00841182" w:rsidP="008E2E2B">
      <w:pPr>
        <w:rPr>
          <w:rFonts w:asciiTheme="minorHAnsi" w:hAnsiTheme="minorHAnsi" w:cstheme="minorHAnsi"/>
          <w:sz w:val="20"/>
        </w:rPr>
      </w:pPr>
    </w:p>
    <w:p w14:paraId="5F4D69D0" w14:textId="37E14441" w:rsidR="008B229E" w:rsidRDefault="008B229E" w:rsidP="008E2E2B">
      <w:pPr>
        <w:rPr>
          <w:rFonts w:asciiTheme="minorHAnsi" w:hAnsiTheme="minorHAnsi" w:cstheme="minorHAnsi"/>
          <w:sz w:val="20"/>
        </w:rPr>
      </w:pPr>
    </w:p>
    <w:p w14:paraId="58043679" w14:textId="34AA9706" w:rsidR="008B229E" w:rsidRDefault="008B229E" w:rsidP="008E2E2B">
      <w:pPr>
        <w:rPr>
          <w:rFonts w:asciiTheme="minorHAnsi" w:hAnsiTheme="minorHAnsi" w:cstheme="minorHAnsi"/>
          <w:sz w:val="20"/>
        </w:rPr>
      </w:pPr>
    </w:p>
    <w:p w14:paraId="0F709D92" w14:textId="6E599C17" w:rsidR="008B229E" w:rsidRDefault="008B229E" w:rsidP="008E2E2B">
      <w:pPr>
        <w:rPr>
          <w:rFonts w:asciiTheme="minorHAnsi" w:hAnsiTheme="minorHAnsi" w:cstheme="minorHAnsi"/>
          <w:sz w:val="20"/>
        </w:rPr>
      </w:pPr>
    </w:p>
    <w:p w14:paraId="7EC60514" w14:textId="3ABF82E1" w:rsidR="008B229E" w:rsidRDefault="008B229E" w:rsidP="008E2E2B">
      <w:pPr>
        <w:rPr>
          <w:rFonts w:asciiTheme="minorHAnsi" w:hAnsiTheme="minorHAnsi" w:cstheme="minorHAnsi"/>
          <w:sz w:val="20"/>
        </w:rPr>
      </w:pPr>
    </w:p>
    <w:p w14:paraId="600CBE9D" w14:textId="35E2A26A" w:rsidR="00562282" w:rsidRDefault="00562282" w:rsidP="008E2E2B">
      <w:pPr>
        <w:rPr>
          <w:rFonts w:asciiTheme="minorHAnsi" w:hAnsiTheme="minorHAnsi" w:cstheme="minorHAnsi"/>
          <w:sz w:val="20"/>
        </w:rPr>
      </w:pPr>
    </w:p>
    <w:p w14:paraId="527D83C4" w14:textId="3434C614" w:rsidR="00562282" w:rsidRDefault="00562282" w:rsidP="008E2E2B">
      <w:pPr>
        <w:rPr>
          <w:rFonts w:asciiTheme="minorHAnsi" w:hAnsiTheme="minorHAnsi" w:cstheme="minorHAnsi"/>
          <w:sz w:val="20"/>
        </w:rPr>
      </w:pPr>
    </w:p>
    <w:p w14:paraId="679FB8DE" w14:textId="7584010D" w:rsidR="00562282" w:rsidRDefault="00562282" w:rsidP="008E2E2B">
      <w:pPr>
        <w:rPr>
          <w:rFonts w:asciiTheme="minorHAnsi" w:hAnsiTheme="minorHAnsi" w:cstheme="minorHAnsi"/>
          <w:sz w:val="20"/>
        </w:rPr>
      </w:pPr>
    </w:p>
    <w:p w14:paraId="79220F7C" w14:textId="69FB6045" w:rsidR="004D6E3D" w:rsidRDefault="004D6E3D" w:rsidP="008E2E2B">
      <w:pPr>
        <w:rPr>
          <w:rFonts w:asciiTheme="minorHAnsi" w:hAnsiTheme="minorHAnsi" w:cstheme="minorHAnsi"/>
          <w:sz w:val="20"/>
        </w:rPr>
      </w:pPr>
    </w:p>
    <w:p w14:paraId="67853713" w14:textId="77777777" w:rsidR="008D7DCB" w:rsidRPr="00622793" w:rsidRDefault="7D17A299" w:rsidP="00EE69E5">
      <w:pPr>
        <w:pStyle w:val="Ttulo1"/>
        <w:keepLines/>
        <w:numPr>
          <w:ilvl w:val="0"/>
          <w:numId w:val="19"/>
        </w:numPr>
        <w:suppressAutoHyphens/>
        <w:spacing w:before="0" w:line="360" w:lineRule="auto"/>
        <w:ind w:left="284" w:hanging="284"/>
        <w:contextualSpacing/>
        <w:rPr>
          <w:rFonts w:eastAsiaTheme="majorEastAsia" w:cstheme="majorBidi"/>
          <w:caps/>
          <w:lang w:val="es-PE" w:eastAsia="en-US"/>
        </w:rPr>
      </w:pPr>
      <w:bookmarkStart w:id="36" w:name="_Toc235984088"/>
      <w:bookmarkStart w:id="37" w:name="_Toc167295608"/>
      <w:r w:rsidRPr="6B9ECF23">
        <w:rPr>
          <w:rFonts w:eastAsiaTheme="majorEastAsia" w:cstheme="majorBidi"/>
          <w:caps/>
          <w:lang w:val="es-PE" w:eastAsia="en-US"/>
        </w:rPr>
        <w:t>INTRODUCCIÓN</w:t>
      </w:r>
      <w:bookmarkEnd w:id="35"/>
      <w:bookmarkEnd w:id="36"/>
      <w:bookmarkEnd w:id="37"/>
    </w:p>
    <w:p w14:paraId="7C9EC4D1" w14:textId="77777777" w:rsidR="7DEAF88E" w:rsidRDefault="7DEAF88E" w:rsidP="008E2E2B">
      <w:pPr>
        <w:keepLines/>
        <w:contextualSpacing/>
      </w:pPr>
    </w:p>
    <w:p w14:paraId="5829A387" w14:textId="1A7BF55C" w:rsidR="7DEAF88E" w:rsidRDefault="007B166F" w:rsidP="008E2E2B">
      <w:pPr>
        <w:pStyle w:val="CGR-Normal1"/>
        <w:spacing w:before="0" w:line="360" w:lineRule="auto"/>
        <w:rPr>
          <w:rStyle w:val="normaltextrun"/>
          <w:rFonts w:eastAsia="Arial"/>
          <w:color w:val="000000" w:themeColor="text1"/>
          <w:lang w:val="es-PE"/>
        </w:rPr>
      </w:pPr>
      <w:r w:rsidRPr="007B166F">
        <w:rPr>
          <w:rStyle w:val="normaltextrun"/>
          <w:rFonts w:eastAsia="Arial"/>
          <w:color w:val="000000" w:themeColor="text1"/>
          <w:lang w:val="es-PE"/>
        </w:rPr>
        <w:t xml:space="preserve">El presente </w:t>
      </w:r>
      <w:r w:rsidR="001013B0">
        <w:rPr>
          <w:rStyle w:val="normaltextrun"/>
          <w:rFonts w:eastAsia="Arial"/>
          <w:color w:val="000000" w:themeColor="text1"/>
          <w:lang w:val="es-PE"/>
        </w:rPr>
        <w:t>Manual de Usuario</w:t>
      </w:r>
      <w:r w:rsidR="00A14DF8">
        <w:rPr>
          <w:rStyle w:val="normaltextrun"/>
          <w:rFonts w:eastAsia="Arial"/>
          <w:color w:val="000000" w:themeColor="text1"/>
          <w:lang w:val="es-PE"/>
        </w:rPr>
        <w:t xml:space="preserve"> </w:t>
      </w:r>
      <w:r w:rsidRPr="007B166F">
        <w:rPr>
          <w:rStyle w:val="normaltextrun"/>
          <w:rFonts w:eastAsia="Arial"/>
          <w:color w:val="000000" w:themeColor="text1"/>
          <w:lang w:val="es-PE"/>
        </w:rPr>
        <w:t>describe las interfaces y funcionalidades del subsistema PSC</w:t>
      </w:r>
      <w:r>
        <w:rPr>
          <w:rStyle w:val="normaltextrun"/>
          <w:rFonts w:eastAsia="Arial"/>
          <w:color w:val="000000" w:themeColor="text1"/>
          <w:lang w:val="es-PE"/>
        </w:rPr>
        <w:t xml:space="preserve">, </w:t>
      </w:r>
      <w:r w:rsidRPr="007B166F">
        <w:rPr>
          <w:rStyle w:val="normaltextrun"/>
          <w:rFonts w:eastAsia="Arial"/>
          <w:color w:val="000000" w:themeColor="text1"/>
          <w:lang w:val="es-PE"/>
        </w:rPr>
        <w:t>incluye</w:t>
      </w:r>
      <w:r>
        <w:rPr>
          <w:rStyle w:val="normaltextrun"/>
          <w:rFonts w:eastAsia="Arial"/>
          <w:color w:val="000000" w:themeColor="text1"/>
          <w:lang w:val="es-PE"/>
        </w:rPr>
        <w:t>ndo</w:t>
      </w:r>
      <w:r w:rsidRPr="007B166F">
        <w:rPr>
          <w:rStyle w:val="normaltextrun"/>
          <w:rFonts w:eastAsia="Arial"/>
          <w:color w:val="000000" w:themeColor="text1"/>
          <w:lang w:val="es-PE"/>
        </w:rPr>
        <w:t xml:space="preserve"> las opciones de menú disponibles en el menú principal de PSC, así como una descripción de cada una de las funciones del subsistema.</w:t>
      </w:r>
    </w:p>
    <w:p w14:paraId="20808E4F" w14:textId="77777777" w:rsidR="00A14DF8" w:rsidRDefault="00A14DF8" w:rsidP="008E2E2B">
      <w:pPr>
        <w:pStyle w:val="CGR-Normal1"/>
        <w:spacing w:before="0" w:line="360" w:lineRule="auto"/>
        <w:rPr>
          <w:rStyle w:val="normaltextrun"/>
          <w:rFonts w:eastAsia="Arial"/>
          <w:color w:val="000000" w:themeColor="text1"/>
          <w:lang w:val="es-PE"/>
        </w:rPr>
      </w:pPr>
    </w:p>
    <w:p w14:paraId="1FC985F6" w14:textId="282EFF6D" w:rsidR="00A14DF8" w:rsidRDefault="00A14DF8" w:rsidP="008E2E2B">
      <w:pPr>
        <w:pStyle w:val="CGR-Normal1"/>
        <w:spacing w:before="0" w:line="360" w:lineRule="auto"/>
        <w:rPr>
          <w:rStyle w:val="eop"/>
          <w:color w:val="000000" w:themeColor="text1"/>
        </w:rPr>
      </w:pPr>
      <w:r>
        <w:rPr>
          <w:rStyle w:val="normaltextrun"/>
          <w:rFonts w:eastAsia="Arial"/>
          <w:color w:val="000000" w:themeColor="text1"/>
          <w:lang w:val="es-PE"/>
        </w:rPr>
        <w:t>Por medio de este documento se busca brindar una orientación detallada para registrar correctamente información y exponer una serie de funcionalidades que posee el sistema.</w:t>
      </w:r>
    </w:p>
    <w:p w14:paraId="50734E94" w14:textId="77777777" w:rsidR="00622793" w:rsidRPr="00C701C3" w:rsidRDefault="00622793" w:rsidP="008E2E2B">
      <w:pPr>
        <w:pStyle w:val="CGR-Normal1"/>
        <w:spacing w:before="0" w:line="360" w:lineRule="auto"/>
        <w:rPr>
          <w:rStyle w:val="eop"/>
          <w:color w:val="000000" w:themeColor="text1"/>
          <w:lang w:val="es-PE"/>
        </w:rPr>
      </w:pPr>
    </w:p>
    <w:p w14:paraId="729A6A1D" w14:textId="7730B828" w:rsidR="008D7DCB" w:rsidRPr="00622793" w:rsidRDefault="423066F8" w:rsidP="00EE69E5">
      <w:pPr>
        <w:pStyle w:val="Ttulo1"/>
        <w:keepLines/>
        <w:numPr>
          <w:ilvl w:val="0"/>
          <w:numId w:val="19"/>
        </w:numPr>
        <w:suppressAutoHyphens/>
        <w:spacing w:before="0" w:line="360" w:lineRule="auto"/>
        <w:ind w:left="284" w:hanging="284"/>
        <w:contextualSpacing/>
        <w:rPr>
          <w:rFonts w:eastAsiaTheme="majorEastAsia" w:cstheme="majorBidi"/>
          <w:caps/>
          <w:lang w:val="es-PE" w:eastAsia="en-US"/>
        </w:rPr>
      </w:pPr>
      <w:bookmarkStart w:id="38" w:name="_Toc130285698"/>
      <w:bookmarkStart w:id="39" w:name="_Toc283641746"/>
      <w:bookmarkStart w:id="40" w:name="_Toc283645307"/>
      <w:bookmarkStart w:id="41" w:name="_Toc289691476"/>
      <w:bookmarkStart w:id="42" w:name="_Toc289691909"/>
      <w:bookmarkStart w:id="43" w:name="_Toc289692193"/>
      <w:bookmarkStart w:id="44" w:name="_Toc289692323"/>
      <w:bookmarkStart w:id="45" w:name="_Toc111025996"/>
      <w:bookmarkStart w:id="46" w:name="_Toc1140790681"/>
      <w:bookmarkStart w:id="47" w:name="_Toc167295609"/>
      <w:r w:rsidRPr="6B9ECF23">
        <w:rPr>
          <w:rFonts w:eastAsiaTheme="majorEastAsia" w:cstheme="majorBidi"/>
          <w:caps/>
          <w:lang w:val="es-PE" w:eastAsia="en-US"/>
        </w:rPr>
        <w:t>OBJETIVO</w:t>
      </w:r>
      <w:bookmarkStart w:id="48" w:name="_Toc105242642"/>
      <w:bookmarkEnd w:id="38"/>
      <w:bookmarkEnd w:id="39"/>
      <w:bookmarkEnd w:id="40"/>
      <w:bookmarkEnd w:id="41"/>
      <w:bookmarkEnd w:id="42"/>
      <w:bookmarkEnd w:id="43"/>
      <w:bookmarkEnd w:id="44"/>
      <w:bookmarkEnd w:id="45"/>
      <w:bookmarkEnd w:id="46"/>
      <w:bookmarkEnd w:id="47"/>
      <w:r w:rsidR="06E11979" w:rsidRPr="6B9ECF23">
        <w:rPr>
          <w:rFonts w:eastAsiaTheme="majorEastAsia" w:cstheme="majorBidi"/>
          <w:caps/>
          <w:lang w:val="es-PE" w:eastAsia="en-US"/>
        </w:rPr>
        <w:t xml:space="preserve"> </w:t>
      </w:r>
      <w:bookmarkEnd w:id="48"/>
    </w:p>
    <w:p w14:paraId="28E5DF62" w14:textId="77777777" w:rsidR="00622793" w:rsidRDefault="00622793" w:rsidP="008E2E2B">
      <w:pPr>
        <w:pStyle w:val="CGR-Normal1"/>
        <w:spacing w:before="0" w:line="360" w:lineRule="auto"/>
        <w:rPr>
          <w:rStyle w:val="normaltextrun"/>
          <w:color w:val="000000"/>
          <w:shd w:val="clear" w:color="auto" w:fill="FFFFFF"/>
        </w:rPr>
      </w:pPr>
    </w:p>
    <w:p w14:paraId="3DDE595C" w14:textId="06EFAFE9" w:rsidR="7DEAF88E" w:rsidRDefault="00BF51E4" w:rsidP="008E2E2B">
      <w:pPr>
        <w:pStyle w:val="CGR-Normal1"/>
        <w:spacing w:before="0" w:line="360" w:lineRule="auto"/>
        <w:rPr>
          <w:rStyle w:val="normaltextrun"/>
          <w:color w:val="000000" w:themeColor="text1"/>
        </w:rPr>
      </w:pPr>
      <w:r w:rsidRPr="00BF51E4">
        <w:rPr>
          <w:rStyle w:val="normaltextrun"/>
          <w:color w:val="000000" w:themeColor="text1"/>
        </w:rPr>
        <w:t>Guia</w:t>
      </w:r>
      <w:r>
        <w:rPr>
          <w:rStyle w:val="normaltextrun"/>
          <w:color w:val="000000" w:themeColor="text1"/>
          <w:lang w:val="es-ES"/>
        </w:rPr>
        <w:t xml:space="preserve">r </w:t>
      </w:r>
      <w:r w:rsidRPr="00BF51E4">
        <w:rPr>
          <w:rStyle w:val="normaltextrun"/>
          <w:color w:val="000000" w:themeColor="text1"/>
        </w:rPr>
        <w:t>a los usuarios sobre cómo utilizar las diversas funciones</w:t>
      </w:r>
      <w:r>
        <w:rPr>
          <w:rStyle w:val="normaltextrun"/>
          <w:color w:val="000000" w:themeColor="text1"/>
          <w:lang w:val="es-ES"/>
        </w:rPr>
        <w:t xml:space="preserve"> </w:t>
      </w:r>
      <w:r w:rsidRPr="00BF51E4">
        <w:rPr>
          <w:rStyle w:val="normaltextrun"/>
          <w:color w:val="000000" w:themeColor="text1"/>
        </w:rPr>
        <w:t>desarrolladas del PSC y proporciona</w:t>
      </w:r>
      <w:r w:rsidR="000E24AA">
        <w:rPr>
          <w:rStyle w:val="normaltextrun"/>
          <w:color w:val="000000" w:themeColor="text1"/>
          <w:lang w:val="es-ES"/>
        </w:rPr>
        <w:t>r</w:t>
      </w:r>
      <w:r w:rsidRPr="00BF51E4">
        <w:rPr>
          <w:rStyle w:val="normaltextrun"/>
          <w:color w:val="000000" w:themeColor="text1"/>
        </w:rPr>
        <w:t xml:space="preserve"> instrucciones paso a paso con imágenes que sirven como guía para </w:t>
      </w:r>
      <w:r w:rsidR="0039471A">
        <w:rPr>
          <w:rStyle w:val="normaltextrun"/>
          <w:color w:val="000000" w:themeColor="text1"/>
          <w:lang w:val="es-ES"/>
        </w:rPr>
        <w:t xml:space="preserve">el rol </w:t>
      </w:r>
      <w:r w:rsidR="0009084F">
        <w:rPr>
          <w:rStyle w:val="normaltextrun"/>
          <w:color w:val="000000" w:themeColor="text1"/>
          <w:lang w:val="es-ES"/>
        </w:rPr>
        <w:t>Jefe/Gerente de Planeamiento</w:t>
      </w:r>
      <w:r w:rsidRPr="00BF51E4">
        <w:rPr>
          <w:rStyle w:val="normaltextrun"/>
          <w:color w:val="000000" w:themeColor="text1"/>
        </w:rPr>
        <w:t>.</w:t>
      </w:r>
    </w:p>
    <w:p w14:paraId="71017DC3" w14:textId="77777777" w:rsidR="00BF51E4" w:rsidRDefault="00BF51E4" w:rsidP="008E2E2B">
      <w:pPr>
        <w:pStyle w:val="CGR-Normal1"/>
        <w:spacing w:before="0" w:line="360" w:lineRule="auto"/>
        <w:rPr>
          <w:rStyle w:val="normaltextrun"/>
          <w:color w:val="000000" w:themeColor="text1"/>
        </w:rPr>
      </w:pPr>
    </w:p>
    <w:p w14:paraId="1616FFC2" w14:textId="7A983A48" w:rsidR="008D7DCB" w:rsidRPr="00C701C3" w:rsidRDefault="423066F8" w:rsidP="00EE69E5">
      <w:pPr>
        <w:pStyle w:val="Ttulo1"/>
        <w:keepLines/>
        <w:numPr>
          <w:ilvl w:val="0"/>
          <w:numId w:val="19"/>
        </w:numPr>
        <w:suppressAutoHyphens/>
        <w:spacing w:before="0" w:line="360" w:lineRule="auto"/>
        <w:ind w:left="284" w:hanging="284"/>
        <w:contextualSpacing/>
        <w:rPr>
          <w:rFonts w:cs="Arial"/>
          <w:lang w:val="es-PE"/>
        </w:rPr>
      </w:pPr>
      <w:bookmarkStart w:id="49" w:name="_Toc130285699"/>
      <w:bookmarkStart w:id="50" w:name="_Toc283641747"/>
      <w:bookmarkStart w:id="51" w:name="_Toc283645308"/>
      <w:bookmarkStart w:id="52" w:name="_Toc289691477"/>
      <w:bookmarkStart w:id="53" w:name="_Toc289691910"/>
      <w:bookmarkStart w:id="54" w:name="_Toc289692194"/>
      <w:bookmarkStart w:id="55" w:name="_Toc289692324"/>
      <w:bookmarkStart w:id="56" w:name="_Toc105242643"/>
      <w:bookmarkStart w:id="57" w:name="_Toc111025997"/>
      <w:bookmarkStart w:id="58" w:name="_Toc1393553976"/>
      <w:bookmarkStart w:id="59" w:name="_Toc167295610"/>
      <w:r w:rsidRPr="6B9ECF23">
        <w:rPr>
          <w:rFonts w:eastAsiaTheme="majorEastAsia" w:cstheme="majorBidi"/>
          <w:caps/>
          <w:lang w:val="es-PE" w:eastAsia="en-US"/>
        </w:rPr>
        <w:t>ALCANCE</w:t>
      </w:r>
      <w:bookmarkEnd w:id="49"/>
      <w:bookmarkEnd w:id="50"/>
      <w:bookmarkEnd w:id="51"/>
      <w:bookmarkEnd w:id="52"/>
      <w:bookmarkEnd w:id="53"/>
      <w:bookmarkEnd w:id="54"/>
      <w:bookmarkEnd w:id="55"/>
      <w:bookmarkEnd w:id="56"/>
      <w:bookmarkEnd w:id="57"/>
      <w:bookmarkEnd w:id="58"/>
      <w:bookmarkEnd w:id="59"/>
      <w:r w:rsidR="537C3C71" w:rsidRPr="6B9ECF23">
        <w:rPr>
          <w:rFonts w:eastAsiaTheme="majorEastAsia" w:cstheme="majorBidi"/>
          <w:caps/>
          <w:lang w:val="es-PE" w:eastAsia="en-US"/>
        </w:rPr>
        <w:t xml:space="preserve">  </w:t>
      </w:r>
      <w:r w:rsidR="537C3C71" w:rsidRPr="6B9ECF23">
        <w:rPr>
          <w:rFonts w:cs="Arial"/>
          <w:lang w:val="es-PE"/>
        </w:rPr>
        <w:t xml:space="preserve">                   </w:t>
      </w:r>
    </w:p>
    <w:p w14:paraId="0B5E6715" w14:textId="77777777" w:rsidR="00CF5326" w:rsidRDefault="00CF5326" w:rsidP="008E2E2B">
      <w:pPr>
        <w:pStyle w:val="CGR-Normal1"/>
        <w:spacing w:before="0" w:line="360" w:lineRule="auto"/>
        <w:rPr>
          <w:rStyle w:val="normaltextrun"/>
          <w:color w:val="000000"/>
          <w:shd w:val="clear" w:color="auto" w:fill="FFFFFF"/>
        </w:rPr>
      </w:pPr>
    </w:p>
    <w:p w14:paraId="3FA54D8C" w14:textId="7021B0E9" w:rsidR="7B58F9EE" w:rsidRPr="002904E1" w:rsidRDefault="7B58F9EE" w:rsidP="008E2E2B">
      <w:pPr>
        <w:pStyle w:val="CGR-Normal1"/>
        <w:spacing w:before="0" w:line="360" w:lineRule="auto"/>
        <w:rPr>
          <w:rStyle w:val="normaltextrun"/>
          <w:color w:val="000000" w:themeColor="text1"/>
          <w:lang w:val="es-ES"/>
        </w:rPr>
      </w:pPr>
      <w:r w:rsidRPr="7DEAF88E">
        <w:rPr>
          <w:rStyle w:val="normaltextrun"/>
          <w:color w:val="000000" w:themeColor="text1"/>
        </w:rPr>
        <w:t xml:space="preserve">Presentar al usuario las </w:t>
      </w:r>
      <w:r w:rsidR="55FFA010" w:rsidRPr="7DEAF88E">
        <w:rPr>
          <w:rStyle w:val="normaltextrun"/>
          <w:color w:val="000000" w:themeColor="text1"/>
        </w:rPr>
        <w:t>funcionalidades que corresponden</w:t>
      </w:r>
      <w:r w:rsidR="002904E1">
        <w:rPr>
          <w:rStyle w:val="normaltextrun"/>
          <w:color w:val="000000" w:themeColor="text1"/>
          <w:lang w:val="es-ES"/>
        </w:rPr>
        <w:t xml:space="preserve"> al rol </w:t>
      </w:r>
      <w:r w:rsidR="00170F4A">
        <w:rPr>
          <w:rStyle w:val="normaltextrun"/>
          <w:color w:val="000000" w:themeColor="text1"/>
          <w:lang w:val="es-ES"/>
        </w:rPr>
        <w:t>Jefe/Gerente de Planeamiento</w:t>
      </w:r>
      <w:r w:rsidR="0056241C">
        <w:rPr>
          <w:rStyle w:val="normaltextrun"/>
          <w:color w:val="000000" w:themeColor="text1"/>
          <w:lang w:val="es-ES"/>
        </w:rPr>
        <w:t>.</w:t>
      </w:r>
    </w:p>
    <w:p w14:paraId="439CC12F" w14:textId="77777777" w:rsidR="00CF5326" w:rsidRPr="00CF5326" w:rsidRDefault="38E46B4A" w:rsidP="008E2E2B">
      <w:pPr>
        <w:pStyle w:val="CGR-Normal1"/>
        <w:spacing w:before="0" w:line="360" w:lineRule="auto"/>
        <w:ind w:left="0"/>
        <w:rPr>
          <w:rStyle w:val="normaltextrun"/>
          <w:color w:val="000000"/>
          <w:shd w:val="clear" w:color="auto" w:fill="FFFFFF"/>
        </w:rPr>
      </w:pPr>
      <w:r w:rsidRPr="689E56DA">
        <w:rPr>
          <w:rStyle w:val="normaltextrun"/>
          <w:color w:val="000000" w:themeColor="text1"/>
        </w:rPr>
        <w:t xml:space="preserve"> </w:t>
      </w:r>
    </w:p>
    <w:p w14:paraId="6FAC134B" w14:textId="28B4E9FD" w:rsidR="4B21412D" w:rsidRDefault="2B8E809B" w:rsidP="00EE69E5">
      <w:pPr>
        <w:pStyle w:val="Ttulo1"/>
        <w:numPr>
          <w:ilvl w:val="0"/>
          <w:numId w:val="19"/>
        </w:numPr>
        <w:spacing w:before="0" w:line="360" w:lineRule="auto"/>
        <w:ind w:left="284" w:hanging="284"/>
        <w:contextualSpacing/>
        <w:rPr>
          <w:rFonts w:eastAsiaTheme="majorEastAsia" w:cstheme="majorBidi"/>
          <w:caps/>
          <w:lang w:val="es-PE" w:eastAsia="en-US"/>
        </w:rPr>
      </w:pPr>
      <w:bookmarkStart w:id="60" w:name="_Toc2076063539"/>
      <w:bookmarkStart w:id="61" w:name="_Toc167295611"/>
      <w:r w:rsidRPr="6B9ECF23">
        <w:rPr>
          <w:rFonts w:eastAsiaTheme="majorEastAsia" w:cstheme="majorBidi"/>
          <w:caps/>
          <w:lang w:val="es-PE" w:eastAsia="en-US"/>
        </w:rPr>
        <w:t>SIGLAS</w:t>
      </w:r>
      <w:bookmarkEnd w:id="60"/>
      <w:bookmarkEnd w:id="61"/>
    </w:p>
    <w:p w14:paraId="376D21AD" w14:textId="77777777" w:rsidR="689E56DA" w:rsidRDefault="689E56DA" w:rsidP="008E2E2B">
      <w:pPr>
        <w:contextualSpacing/>
      </w:pPr>
    </w:p>
    <w:p w14:paraId="0D379847" w14:textId="46E5B31C" w:rsidR="002A6373" w:rsidRPr="002A6373" w:rsidRDefault="002A6373" w:rsidP="00EE69E5">
      <w:pPr>
        <w:pStyle w:val="CGR-Normal1"/>
        <w:numPr>
          <w:ilvl w:val="0"/>
          <w:numId w:val="22"/>
        </w:numPr>
        <w:spacing w:before="0" w:line="360" w:lineRule="auto"/>
        <w:rPr>
          <w:rStyle w:val="normaltextrun"/>
        </w:rPr>
      </w:pPr>
      <w:r>
        <w:rPr>
          <w:rStyle w:val="normaltextrun"/>
          <w:lang w:val="es-ES"/>
        </w:rPr>
        <w:t>SISCO: Sistema Integrado de los Servicios de Control Gubernamental.</w:t>
      </w:r>
    </w:p>
    <w:p w14:paraId="70B1C662" w14:textId="653A6B69" w:rsidR="689E56DA" w:rsidRDefault="7F159D1D" w:rsidP="00EE69E5">
      <w:pPr>
        <w:pStyle w:val="CGR-Normal1"/>
        <w:numPr>
          <w:ilvl w:val="0"/>
          <w:numId w:val="22"/>
        </w:numPr>
        <w:spacing w:before="0" w:line="360" w:lineRule="auto"/>
      </w:pPr>
      <w:r w:rsidRPr="337C2224">
        <w:rPr>
          <w:rStyle w:val="normaltextrun"/>
          <w:color w:val="000000" w:themeColor="text1"/>
        </w:rPr>
        <w:t>CGR: Contraloría general de la Republica.</w:t>
      </w:r>
    </w:p>
    <w:p w14:paraId="6F1483F3" w14:textId="77777777" w:rsidR="7F159D1D" w:rsidRDefault="7F159D1D" w:rsidP="00EE69E5">
      <w:pPr>
        <w:pStyle w:val="CGR-Normal1"/>
        <w:numPr>
          <w:ilvl w:val="0"/>
          <w:numId w:val="22"/>
        </w:numPr>
        <w:spacing w:before="0" w:line="360" w:lineRule="auto"/>
        <w:rPr>
          <w:rStyle w:val="normaltextrun"/>
          <w:color w:val="000000" w:themeColor="text1"/>
        </w:rPr>
      </w:pPr>
      <w:r w:rsidRPr="337C2224">
        <w:rPr>
          <w:rStyle w:val="normaltextrun"/>
          <w:color w:val="000000" w:themeColor="text1"/>
        </w:rPr>
        <w:t>HU: Historia de usuario</w:t>
      </w:r>
    </w:p>
    <w:p w14:paraId="01170647" w14:textId="30714E26" w:rsidR="1C7A499F" w:rsidRDefault="1C7A499F" w:rsidP="00EE69E5">
      <w:pPr>
        <w:pStyle w:val="CGR-Normal1"/>
        <w:numPr>
          <w:ilvl w:val="0"/>
          <w:numId w:val="22"/>
        </w:numPr>
        <w:spacing w:before="0" w:line="360" w:lineRule="auto"/>
        <w:rPr>
          <w:rStyle w:val="normaltextrun"/>
          <w:color w:val="000000" w:themeColor="text1"/>
        </w:rPr>
      </w:pPr>
      <w:r w:rsidRPr="7DEAF88E">
        <w:rPr>
          <w:rStyle w:val="normaltextrun"/>
          <w:color w:val="000000" w:themeColor="text1"/>
        </w:rPr>
        <w:t xml:space="preserve">PSC: </w:t>
      </w:r>
      <w:r w:rsidR="48543F8E" w:rsidRPr="7DEAF88E">
        <w:rPr>
          <w:rStyle w:val="normaltextrun"/>
          <w:color w:val="000000" w:themeColor="text1"/>
        </w:rPr>
        <w:t>Subsistema que comprende el registro de la demanda y planificación de los servicios de control para entidades del sistema nacional de control.</w:t>
      </w:r>
    </w:p>
    <w:p w14:paraId="05CFE791" w14:textId="319A179C" w:rsidR="005E5AC6" w:rsidRPr="005E5AC6" w:rsidRDefault="005E5AC6" w:rsidP="00EE69E5">
      <w:pPr>
        <w:pStyle w:val="CGR-Normal1"/>
        <w:numPr>
          <w:ilvl w:val="0"/>
          <w:numId w:val="22"/>
        </w:numPr>
        <w:spacing w:before="0" w:line="360" w:lineRule="auto"/>
        <w:rPr>
          <w:rStyle w:val="normaltextrun"/>
          <w:color w:val="000000" w:themeColor="text1"/>
        </w:rPr>
      </w:pPr>
      <w:r>
        <w:rPr>
          <w:rStyle w:val="normaltextrun"/>
          <w:color w:val="000000" w:themeColor="text1"/>
          <w:lang w:val="es-ES"/>
        </w:rPr>
        <w:t>PEI: Plan Estratégico Institucional.</w:t>
      </w:r>
    </w:p>
    <w:p w14:paraId="7F8887F2" w14:textId="2FD82627" w:rsidR="005E5AC6" w:rsidRPr="005E5AC6" w:rsidRDefault="005E5AC6" w:rsidP="00EE69E5">
      <w:pPr>
        <w:pStyle w:val="CGR-Normal1"/>
        <w:numPr>
          <w:ilvl w:val="0"/>
          <w:numId w:val="22"/>
        </w:numPr>
        <w:spacing w:before="0" w:line="360" w:lineRule="auto"/>
        <w:rPr>
          <w:rStyle w:val="normaltextrun"/>
          <w:color w:val="000000" w:themeColor="text1"/>
        </w:rPr>
      </w:pPr>
      <w:r>
        <w:rPr>
          <w:rStyle w:val="normaltextrun"/>
          <w:color w:val="000000" w:themeColor="text1"/>
          <w:lang w:val="es-ES"/>
        </w:rPr>
        <w:t>PNC: Plan Nacional de Control.</w:t>
      </w:r>
    </w:p>
    <w:p w14:paraId="178B3099" w14:textId="123C6FD3" w:rsidR="005E5AC6" w:rsidRPr="005E5AC6" w:rsidRDefault="005E5AC6" w:rsidP="00EE69E5">
      <w:pPr>
        <w:pStyle w:val="CGR-Normal1"/>
        <w:numPr>
          <w:ilvl w:val="0"/>
          <w:numId w:val="22"/>
        </w:numPr>
        <w:spacing w:before="0" w:line="360" w:lineRule="auto"/>
        <w:rPr>
          <w:rStyle w:val="normaltextrun"/>
          <w:color w:val="000000" w:themeColor="text1"/>
        </w:rPr>
      </w:pPr>
      <w:r>
        <w:rPr>
          <w:rStyle w:val="normaltextrun"/>
          <w:color w:val="000000" w:themeColor="text1"/>
          <w:lang w:val="es-ES"/>
        </w:rPr>
        <w:t xml:space="preserve">UO: Unidad Orgánica. </w:t>
      </w:r>
    </w:p>
    <w:p w14:paraId="339ABA55" w14:textId="40C0E975" w:rsidR="005E5AC6" w:rsidRPr="005E5AC6" w:rsidRDefault="005E5AC6" w:rsidP="00EE69E5">
      <w:pPr>
        <w:pStyle w:val="CGR-Normal1"/>
        <w:numPr>
          <w:ilvl w:val="0"/>
          <w:numId w:val="22"/>
        </w:numPr>
        <w:spacing w:before="0" w:line="360" w:lineRule="auto"/>
        <w:rPr>
          <w:rStyle w:val="normaltextrun"/>
          <w:color w:val="000000" w:themeColor="text1"/>
        </w:rPr>
      </w:pPr>
      <w:r>
        <w:rPr>
          <w:rStyle w:val="normaltextrun"/>
          <w:color w:val="000000" w:themeColor="text1"/>
          <w:lang w:val="es-ES"/>
        </w:rPr>
        <w:t>OCI:  Órgano de Control Interno.</w:t>
      </w:r>
    </w:p>
    <w:p w14:paraId="43C9040C" w14:textId="747F0FBD" w:rsidR="005E5AC6" w:rsidRPr="005E5AC6" w:rsidRDefault="005E5AC6" w:rsidP="00EE69E5">
      <w:pPr>
        <w:pStyle w:val="CGR-Normal1"/>
        <w:numPr>
          <w:ilvl w:val="0"/>
          <w:numId w:val="22"/>
        </w:numPr>
        <w:spacing w:before="0" w:line="360" w:lineRule="auto"/>
        <w:rPr>
          <w:rStyle w:val="normaltextrun"/>
          <w:color w:val="000000" w:themeColor="text1"/>
        </w:rPr>
      </w:pPr>
      <w:r>
        <w:rPr>
          <w:rStyle w:val="normaltextrun"/>
          <w:color w:val="000000" w:themeColor="text1"/>
          <w:lang w:val="es-ES"/>
        </w:rPr>
        <w:t>POI: Plan Operativo Institucional.</w:t>
      </w:r>
    </w:p>
    <w:p w14:paraId="498BAD5C" w14:textId="520F197D" w:rsidR="005E5AC6" w:rsidRPr="005E5AC6" w:rsidRDefault="005E5AC6" w:rsidP="00EE69E5">
      <w:pPr>
        <w:pStyle w:val="CGR-Normal1"/>
        <w:numPr>
          <w:ilvl w:val="0"/>
          <w:numId w:val="22"/>
        </w:numPr>
        <w:spacing w:before="0" w:line="360" w:lineRule="auto"/>
        <w:rPr>
          <w:rStyle w:val="normaltextrun"/>
          <w:color w:val="000000" w:themeColor="text1"/>
        </w:rPr>
      </w:pPr>
      <w:r>
        <w:rPr>
          <w:rStyle w:val="normaltextrun"/>
          <w:color w:val="000000" w:themeColor="text1"/>
          <w:lang w:val="es-ES"/>
        </w:rPr>
        <w:lastRenderedPageBreak/>
        <w:t xml:space="preserve">POU: </w:t>
      </w:r>
      <w:r w:rsidRPr="005E5AC6">
        <w:rPr>
          <w:rStyle w:val="normaltextrun"/>
          <w:color w:val="000000" w:themeColor="text1"/>
          <w:lang w:val="es-ES"/>
        </w:rPr>
        <w:t>Plan operativo de la unidad orgánica</w:t>
      </w:r>
    </w:p>
    <w:p w14:paraId="49A5DA08" w14:textId="436A6B0C" w:rsidR="00231CC9" w:rsidRPr="00A14DF8" w:rsidRDefault="005E5AC6" w:rsidP="00EE69E5">
      <w:pPr>
        <w:pStyle w:val="CGR-Normal1"/>
        <w:numPr>
          <w:ilvl w:val="0"/>
          <w:numId w:val="22"/>
        </w:numPr>
        <w:spacing w:before="0" w:line="360" w:lineRule="auto"/>
        <w:rPr>
          <w:rStyle w:val="normaltextrun"/>
          <w:color w:val="000000" w:themeColor="text1"/>
        </w:rPr>
      </w:pPr>
      <w:r>
        <w:rPr>
          <w:rStyle w:val="normaltextrun"/>
          <w:color w:val="000000" w:themeColor="text1"/>
          <w:lang w:val="es-ES"/>
        </w:rPr>
        <w:t>PAC: Plan Anual de Control OCI</w:t>
      </w:r>
    </w:p>
    <w:p w14:paraId="77E5EC6A" w14:textId="133E8935" w:rsidR="00CF5326" w:rsidRDefault="1684666C" w:rsidP="00EE69E5">
      <w:pPr>
        <w:pStyle w:val="Ttulo1"/>
        <w:keepLines/>
        <w:numPr>
          <w:ilvl w:val="0"/>
          <w:numId w:val="19"/>
        </w:numPr>
        <w:spacing w:before="0" w:line="360" w:lineRule="auto"/>
        <w:ind w:left="284" w:hanging="284"/>
        <w:contextualSpacing/>
        <w:rPr>
          <w:rFonts w:eastAsiaTheme="majorEastAsia" w:cstheme="majorBidi"/>
          <w:caps/>
          <w:lang w:val="es-PE" w:eastAsia="en-US"/>
        </w:rPr>
      </w:pPr>
      <w:bookmarkStart w:id="62" w:name="_Toc110965530"/>
      <w:bookmarkStart w:id="63" w:name="_Toc110966878"/>
      <w:bookmarkStart w:id="64" w:name="_Toc111025608"/>
      <w:bookmarkStart w:id="65" w:name="_Toc111025715"/>
      <w:bookmarkStart w:id="66" w:name="_Toc111025822"/>
      <w:bookmarkStart w:id="67" w:name="_Toc111025941"/>
      <w:bookmarkStart w:id="68" w:name="_Toc111026054"/>
      <w:bookmarkStart w:id="69" w:name="_Toc111026274"/>
      <w:bookmarkStart w:id="70" w:name="_Toc111026384"/>
      <w:bookmarkStart w:id="71" w:name="_Toc111026500"/>
      <w:bookmarkStart w:id="72" w:name="_Toc111026616"/>
      <w:bookmarkStart w:id="73" w:name="_Toc710661273"/>
      <w:bookmarkStart w:id="74" w:name="_Toc167295612"/>
      <w:bookmarkEnd w:id="62"/>
      <w:bookmarkEnd w:id="63"/>
      <w:bookmarkEnd w:id="64"/>
      <w:bookmarkEnd w:id="65"/>
      <w:bookmarkEnd w:id="66"/>
      <w:bookmarkEnd w:id="67"/>
      <w:bookmarkEnd w:id="68"/>
      <w:bookmarkEnd w:id="69"/>
      <w:bookmarkEnd w:id="70"/>
      <w:bookmarkEnd w:id="71"/>
      <w:bookmarkEnd w:id="72"/>
      <w:r w:rsidRPr="6B9ECF23">
        <w:rPr>
          <w:rFonts w:eastAsiaTheme="majorEastAsia" w:cstheme="majorBidi"/>
          <w:caps/>
          <w:lang w:val="es-PE" w:eastAsia="en-US"/>
        </w:rPr>
        <w:t>DESCRIPCIÓN DEL SISTEM</w:t>
      </w:r>
      <w:r w:rsidR="110C9651" w:rsidRPr="6B9ECF23">
        <w:rPr>
          <w:rFonts w:eastAsiaTheme="majorEastAsia" w:cstheme="majorBidi"/>
          <w:caps/>
          <w:lang w:val="es-PE" w:eastAsia="en-US"/>
        </w:rPr>
        <w:t>A</w:t>
      </w:r>
      <w:bookmarkEnd w:id="73"/>
      <w:bookmarkEnd w:id="74"/>
      <w:r w:rsidR="19122D2B" w:rsidRPr="6B9ECF23">
        <w:rPr>
          <w:rFonts w:eastAsiaTheme="majorEastAsia" w:cstheme="majorBidi"/>
          <w:caps/>
          <w:lang w:val="es-PE" w:eastAsia="en-US"/>
        </w:rPr>
        <w:t xml:space="preserve"> </w:t>
      </w:r>
    </w:p>
    <w:p w14:paraId="7C49769B" w14:textId="77777777" w:rsidR="003D6097" w:rsidRPr="003D6097" w:rsidRDefault="003D6097" w:rsidP="003D6097">
      <w:pPr>
        <w:rPr>
          <w:lang w:eastAsia="en-US"/>
        </w:rPr>
      </w:pPr>
    </w:p>
    <w:p w14:paraId="5F52DA5B" w14:textId="3634663F" w:rsidR="00347958" w:rsidRPr="00231CC9" w:rsidRDefault="00347958" w:rsidP="008E2E2B">
      <w:pPr>
        <w:ind w:firstLine="720"/>
        <w:contextualSpacing/>
        <w:jc w:val="center"/>
        <w:rPr>
          <w:i/>
          <w:iCs/>
        </w:rPr>
      </w:pPr>
      <w:r w:rsidRPr="00231CC9">
        <w:rPr>
          <w:i/>
          <w:iCs/>
        </w:rPr>
        <w:t xml:space="preserve">Figura </w:t>
      </w:r>
      <w:r w:rsidR="05BCE74E" w:rsidRPr="00231CC9">
        <w:rPr>
          <w:i/>
          <w:iCs/>
        </w:rPr>
        <w:t>1</w:t>
      </w:r>
      <w:r w:rsidR="007B08DA" w:rsidRPr="00231CC9">
        <w:rPr>
          <w:i/>
          <w:iCs/>
        </w:rPr>
        <w:t>: Diagrama de contexto SISCO</w:t>
      </w:r>
      <w:r w:rsidRPr="00231CC9">
        <w:rPr>
          <w:i/>
          <w:iCs/>
        </w:rPr>
        <w:t xml:space="preserve"> </w:t>
      </w:r>
    </w:p>
    <w:p w14:paraId="38CC2C4F" w14:textId="47B64D6F" w:rsidR="00FC38A9" w:rsidRPr="003D6097" w:rsidRDefault="006443DF" w:rsidP="003D6097">
      <w:pPr>
        <w:pStyle w:val="CGR-Normal1"/>
        <w:spacing w:before="0" w:line="360" w:lineRule="auto"/>
      </w:pPr>
      <w:r>
        <w:rPr>
          <w:noProof/>
        </w:rPr>
        <w:drawing>
          <wp:inline distT="0" distB="0" distL="0" distR="0" wp14:anchorId="75E77943" wp14:editId="7B3AE2CA">
            <wp:extent cx="5400675" cy="3105785"/>
            <wp:effectExtent l="0" t="0" r="9525" b="0"/>
            <wp:docPr id="2" name="Imagen 2" descr="Interfaz de usuario gráfica, 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Interfaz de usuario gráfica, Escala de tiempo&#10;&#10;Descripción generada automáticament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00675" cy="3105785"/>
                    </a:xfrm>
                    <a:prstGeom prst="rect">
                      <a:avLst/>
                    </a:prstGeom>
                    <a:noFill/>
                    <a:ln>
                      <a:noFill/>
                    </a:ln>
                  </pic:spPr>
                </pic:pic>
              </a:graphicData>
            </a:graphic>
          </wp:inline>
        </w:drawing>
      </w:r>
    </w:p>
    <w:p w14:paraId="4D7DC66F" w14:textId="4DAF76E0" w:rsidR="00FC38A9" w:rsidRDefault="00E70C65" w:rsidP="00FC38A9">
      <w:pPr>
        <w:pStyle w:val="CGR-Normal1"/>
        <w:spacing w:before="0" w:line="360" w:lineRule="auto"/>
        <w:rPr>
          <w:lang w:val="es-ES"/>
        </w:rPr>
      </w:pPr>
      <w:r w:rsidRPr="00FC38A9">
        <w:rPr>
          <w:i/>
          <w:iCs/>
          <w:lang w:val="es-ES"/>
        </w:rPr>
        <w:t xml:space="preserve">La </w:t>
      </w:r>
      <w:r w:rsidR="009C03D0">
        <w:rPr>
          <w:i/>
          <w:iCs/>
          <w:lang w:val="es-ES"/>
        </w:rPr>
        <w:t>F</w:t>
      </w:r>
      <w:r w:rsidRPr="00FC38A9">
        <w:rPr>
          <w:i/>
          <w:iCs/>
          <w:lang w:val="es-ES"/>
        </w:rPr>
        <w:t>igura 1</w:t>
      </w:r>
      <w:r>
        <w:rPr>
          <w:lang w:val="es-ES"/>
        </w:rPr>
        <w:t xml:space="preserve"> muestra </w:t>
      </w:r>
      <w:r w:rsidR="00FC38A9">
        <w:rPr>
          <w:lang w:val="es-ES"/>
        </w:rPr>
        <w:t xml:space="preserve">a PSC </w:t>
      </w:r>
      <w:r>
        <w:rPr>
          <w:lang w:val="es-ES"/>
        </w:rPr>
        <w:t>como soporte del proceso de Planeamiento</w:t>
      </w:r>
      <w:r w:rsidR="009C03D0">
        <w:rPr>
          <w:lang w:val="es-ES"/>
        </w:rPr>
        <w:t>. P</w:t>
      </w:r>
      <w:r>
        <w:rPr>
          <w:lang w:val="es-ES"/>
        </w:rPr>
        <w:t xml:space="preserve">ara ello se ha desarrollado el módulo PSC con </w:t>
      </w:r>
      <w:r w:rsidR="00FC38A9">
        <w:rPr>
          <w:lang w:val="es-ES"/>
        </w:rPr>
        <w:t xml:space="preserve">el rol </w:t>
      </w:r>
      <w:proofErr w:type="gramStart"/>
      <w:r w:rsidR="00170F4A">
        <w:rPr>
          <w:rStyle w:val="normaltextrun"/>
          <w:color w:val="000000" w:themeColor="text1"/>
          <w:lang w:val="es-ES"/>
        </w:rPr>
        <w:t>Jefe</w:t>
      </w:r>
      <w:proofErr w:type="gramEnd"/>
      <w:r w:rsidR="00170F4A">
        <w:rPr>
          <w:rStyle w:val="normaltextrun"/>
          <w:color w:val="000000" w:themeColor="text1"/>
          <w:lang w:val="es-ES"/>
        </w:rPr>
        <w:t>/Gerente de Planeamiento</w:t>
      </w:r>
      <w:r w:rsidR="009C03D0">
        <w:rPr>
          <w:lang w:val="es-ES"/>
        </w:rPr>
        <w:t xml:space="preserve">, </w:t>
      </w:r>
      <w:r w:rsidR="009C03D0" w:rsidRPr="009C03D0">
        <w:rPr>
          <w:lang w:val="es-ES"/>
        </w:rPr>
        <w:t>el cual tiene acceso a varias interfaces:</w:t>
      </w:r>
    </w:p>
    <w:p w14:paraId="6C4179F6" w14:textId="77777777" w:rsidR="009C03D0" w:rsidRDefault="009C03D0" w:rsidP="00FC38A9">
      <w:pPr>
        <w:pStyle w:val="CGR-Normal1"/>
        <w:spacing w:before="0" w:line="360" w:lineRule="auto"/>
        <w:rPr>
          <w:b/>
          <w:bCs/>
          <w:lang w:val="es-ES"/>
        </w:rPr>
      </w:pPr>
    </w:p>
    <w:p w14:paraId="36B51F7D" w14:textId="75504B23" w:rsidR="002A0EF8" w:rsidRDefault="007C09A4" w:rsidP="006D6F7E">
      <w:pPr>
        <w:pStyle w:val="CGR-Normal1"/>
        <w:spacing w:before="0" w:line="360" w:lineRule="auto"/>
        <w:rPr>
          <w:lang w:val="es-ES"/>
        </w:rPr>
      </w:pPr>
      <w:r w:rsidRPr="002A0EF8">
        <w:rPr>
          <w:b/>
          <w:bCs/>
          <w:u w:val="single"/>
          <w:lang w:val="es-ES"/>
        </w:rPr>
        <w:t>Rol:</w:t>
      </w:r>
      <w:r>
        <w:rPr>
          <w:lang w:val="es-ES"/>
        </w:rPr>
        <w:t xml:space="preserve"> </w:t>
      </w:r>
      <w:proofErr w:type="gramStart"/>
      <w:r w:rsidR="00170F4A">
        <w:rPr>
          <w:rStyle w:val="normaltextrun"/>
          <w:color w:val="000000" w:themeColor="text1"/>
          <w:lang w:val="es-ES"/>
        </w:rPr>
        <w:t>Jefe</w:t>
      </w:r>
      <w:proofErr w:type="gramEnd"/>
      <w:r w:rsidR="00170F4A">
        <w:rPr>
          <w:rStyle w:val="normaltextrun"/>
          <w:color w:val="000000" w:themeColor="text1"/>
          <w:lang w:val="es-ES"/>
        </w:rPr>
        <w:t>/Gerente de Planeamiento</w:t>
      </w:r>
      <w:r>
        <w:rPr>
          <w:lang w:val="es-ES"/>
        </w:rPr>
        <w:t>:</w:t>
      </w:r>
      <w:r w:rsidR="007A666F">
        <w:rPr>
          <w:lang w:val="es-ES"/>
        </w:rPr>
        <w:t xml:space="preserve"> </w:t>
      </w:r>
    </w:p>
    <w:p w14:paraId="5117B850" w14:textId="77777777" w:rsidR="00225294" w:rsidRDefault="00225294" w:rsidP="006D6F7E">
      <w:pPr>
        <w:pStyle w:val="CGR-Normal1"/>
        <w:spacing w:before="0" w:line="360" w:lineRule="auto"/>
        <w:rPr>
          <w:lang w:val="es-ES"/>
        </w:rPr>
      </w:pPr>
    </w:p>
    <w:p w14:paraId="05DE5831" w14:textId="4D6B70BD" w:rsidR="007C09A4" w:rsidRPr="009A26B3" w:rsidRDefault="007C09A4" w:rsidP="00EE69E5">
      <w:pPr>
        <w:pStyle w:val="CGR-Normal1"/>
        <w:numPr>
          <w:ilvl w:val="0"/>
          <w:numId w:val="21"/>
        </w:numPr>
        <w:spacing w:before="0" w:line="360" w:lineRule="auto"/>
        <w:rPr>
          <w:b/>
          <w:bCs/>
          <w:lang w:val="es-ES"/>
        </w:rPr>
      </w:pPr>
      <w:r w:rsidRPr="009A26B3">
        <w:rPr>
          <w:b/>
          <w:bCs/>
          <w:lang w:val="es-ES"/>
        </w:rPr>
        <w:t>Menú</w:t>
      </w:r>
      <w:r w:rsidR="009C03D0" w:rsidRPr="009A26B3">
        <w:rPr>
          <w:b/>
          <w:bCs/>
          <w:lang w:val="es-ES"/>
        </w:rPr>
        <w:t xml:space="preserve"> </w:t>
      </w:r>
      <w:r w:rsidR="00236924">
        <w:rPr>
          <w:b/>
          <w:bCs/>
          <w:lang w:val="es-ES"/>
        </w:rPr>
        <w:t>PEI</w:t>
      </w:r>
      <w:r w:rsidR="003D6097" w:rsidRPr="009A26B3">
        <w:rPr>
          <w:b/>
          <w:bCs/>
          <w:lang w:val="es-ES"/>
        </w:rPr>
        <w:t>:</w:t>
      </w:r>
    </w:p>
    <w:p w14:paraId="4E25CFD9" w14:textId="7CC9FDF9" w:rsidR="003D6097" w:rsidRDefault="003D6097" w:rsidP="00EE69E5">
      <w:pPr>
        <w:pStyle w:val="Prrafodelista"/>
        <w:numPr>
          <w:ilvl w:val="1"/>
          <w:numId w:val="21"/>
        </w:numPr>
        <w:rPr>
          <w:sz w:val="22"/>
          <w:szCs w:val="22"/>
          <w:lang w:val="es-ES" w:eastAsia="es-ES"/>
        </w:rPr>
      </w:pPr>
      <w:r w:rsidRPr="00236924">
        <w:rPr>
          <w:b/>
          <w:bCs/>
          <w:sz w:val="22"/>
          <w:szCs w:val="22"/>
          <w:u w:val="single"/>
          <w:lang w:val="es-ES" w:eastAsia="es-ES"/>
        </w:rPr>
        <w:t>Submenú 1:</w:t>
      </w:r>
      <w:r w:rsidRPr="00236924">
        <w:rPr>
          <w:sz w:val="22"/>
          <w:szCs w:val="22"/>
          <w:u w:val="single"/>
          <w:lang w:val="es-ES" w:eastAsia="es-ES"/>
        </w:rPr>
        <w:t xml:space="preserve"> </w:t>
      </w:r>
      <w:r w:rsidR="007C09A4" w:rsidRPr="00236924">
        <w:rPr>
          <w:sz w:val="22"/>
          <w:szCs w:val="22"/>
          <w:u w:val="single"/>
          <w:lang w:val="es-ES" w:eastAsia="es-ES"/>
        </w:rPr>
        <w:t>Lista</w:t>
      </w:r>
      <w:r w:rsidR="00236924" w:rsidRPr="00236924">
        <w:rPr>
          <w:sz w:val="22"/>
          <w:szCs w:val="22"/>
          <w:u w:val="single"/>
          <w:lang w:val="es-ES" w:eastAsia="es-ES"/>
        </w:rPr>
        <w:t>do PEI</w:t>
      </w:r>
      <w:r w:rsidR="007C09A4" w:rsidRPr="00236924">
        <w:rPr>
          <w:sz w:val="22"/>
          <w:szCs w:val="22"/>
          <w:u w:val="single"/>
          <w:lang w:val="es-ES" w:eastAsia="es-ES"/>
        </w:rPr>
        <w:t>:</w:t>
      </w:r>
      <w:r w:rsidR="007C09A4" w:rsidRPr="009C03D0">
        <w:rPr>
          <w:sz w:val="22"/>
          <w:szCs w:val="22"/>
          <w:lang w:val="es-ES" w:eastAsia="es-ES"/>
        </w:rPr>
        <w:t xml:space="preserve"> Muestra el formulario </w:t>
      </w:r>
      <w:r w:rsidR="009A26B3">
        <w:rPr>
          <w:sz w:val="22"/>
          <w:szCs w:val="22"/>
          <w:lang w:val="es-ES" w:eastAsia="es-ES"/>
        </w:rPr>
        <w:t>“</w:t>
      </w:r>
      <w:r w:rsidR="009A26B3" w:rsidRPr="009A26B3">
        <w:rPr>
          <w:i/>
          <w:iCs/>
          <w:sz w:val="22"/>
          <w:szCs w:val="22"/>
          <w:lang w:val="es-ES" w:eastAsia="es-ES"/>
        </w:rPr>
        <w:t>Listado</w:t>
      </w:r>
      <w:r w:rsidR="00236924">
        <w:rPr>
          <w:i/>
          <w:iCs/>
          <w:sz w:val="22"/>
          <w:szCs w:val="22"/>
          <w:lang w:val="es-ES" w:eastAsia="es-ES"/>
        </w:rPr>
        <w:t xml:space="preserve"> de PEI</w:t>
      </w:r>
      <w:r w:rsidR="009A26B3">
        <w:rPr>
          <w:sz w:val="22"/>
          <w:szCs w:val="22"/>
          <w:lang w:val="es-ES" w:eastAsia="es-ES"/>
        </w:rPr>
        <w:t>”.</w:t>
      </w:r>
    </w:p>
    <w:p w14:paraId="056DD916" w14:textId="6C2143FF" w:rsidR="00236924" w:rsidRPr="00236924" w:rsidRDefault="00236924" w:rsidP="00EE69E5">
      <w:pPr>
        <w:pStyle w:val="Prrafodelista"/>
        <w:numPr>
          <w:ilvl w:val="1"/>
          <w:numId w:val="21"/>
        </w:numPr>
        <w:rPr>
          <w:sz w:val="22"/>
          <w:szCs w:val="22"/>
          <w:u w:val="single"/>
          <w:lang w:val="es-ES" w:eastAsia="es-ES"/>
        </w:rPr>
      </w:pPr>
      <w:r w:rsidRPr="00236924">
        <w:rPr>
          <w:b/>
          <w:bCs/>
          <w:sz w:val="22"/>
          <w:szCs w:val="22"/>
          <w:u w:val="single"/>
          <w:lang w:val="es-ES" w:eastAsia="es-ES"/>
        </w:rPr>
        <w:t>Submenú 2:</w:t>
      </w:r>
      <w:r w:rsidRPr="00236924">
        <w:rPr>
          <w:sz w:val="22"/>
          <w:szCs w:val="22"/>
          <w:u w:val="single"/>
          <w:lang w:val="es-ES" w:eastAsia="es-ES"/>
        </w:rPr>
        <w:t xml:space="preserve"> Centro de Costo:</w:t>
      </w:r>
      <w:r w:rsidRPr="00236924">
        <w:rPr>
          <w:sz w:val="22"/>
          <w:szCs w:val="22"/>
          <w:lang w:val="es-ES" w:eastAsia="es-ES"/>
        </w:rPr>
        <w:t xml:space="preserve"> Muestra el formulario “Listado de Centro de Costos”.</w:t>
      </w:r>
    </w:p>
    <w:p w14:paraId="533A884B" w14:textId="0B16931E" w:rsidR="00236924" w:rsidRPr="00170F4A" w:rsidRDefault="00236924" w:rsidP="00EE69E5">
      <w:pPr>
        <w:pStyle w:val="Prrafodelista"/>
        <w:numPr>
          <w:ilvl w:val="1"/>
          <w:numId w:val="21"/>
        </w:numPr>
        <w:rPr>
          <w:sz w:val="22"/>
          <w:szCs w:val="22"/>
          <w:u w:val="single"/>
          <w:lang w:val="es-ES" w:eastAsia="es-ES"/>
        </w:rPr>
      </w:pPr>
      <w:r w:rsidRPr="00236924">
        <w:rPr>
          <w:b/>
          <w:bCs/>
          <w:sz w:val="22"/>
          <w:szCs w:val="22"/>
          <w:u w:val="single"/>
          <w:lang w:val="es-ES" w:eastAsia="es-ES"/>
        </w:rPr>
        <w:t>Submenú 3:</w:t>
      </w:r>
      <w:r w:rsidRPr="00236924">
        <w:rPr>
          <w:sz w:val="22"/>
          <w:szCs w:val="22"/>
          <w:u w:val="single"/>
          <w:lang w:val="es-ES" w:eastAsia="es-ES"/>
        </w:rPr>
        <w:t xml:space="preserve"> Comité:</w:t>
      </w:r>
      <w:r w:rsidRPr="00236924">
        <w:rPr>
          <w:sz w:val="22"/>
          <w:szCs w:val="22"/>
          <w:lang w:val="es-ES" w:eastAsia="es-ES"/>
        </w:rPr>
        <w:t xml:space="preserve"> Muestra el formulario “Integrantes del Comité de Planeamiento”</w:t>
      </w:r>
      <w:r w:rsidR="00170F4A">
        <w:rPr>
          <w:sz w:val="22"/>
          <w:szCs w:val="22"/>
          <w:lang w:val="es-ES" w:eastAsia="es-ES"/>
        </w:rPr>
        <w:t>.</w:t>
      </w:r>
    </w:p>
    <w:p w14:paraId="7B9732E9" w14:textId="039E33D5" w:rsidR="00170F4A" w:rsidRPr="00170F4A" w:rsidRDefault="00170F4A" w:rsidP="00170F4A">
      <w:pPr>
        <w:pStyle w:val="Prrafodelista"/>
        <w:numPr>
          <w:ilvl w:val="1"/>
          <w:numId w:val="21"/>
        </w:numPr>
        <w:rPr>
          <w:sz w:val="22"/>
          <w:szCs w:val="22"/>
          <w:u w:val="single"/>
          <w:lang w:val="es-ES" w:eastAsia="es-ES"/>
        </w:rPr>
      </w:pPr>
      <w:r w:rsidRPr="00236924">
        <w:rPr>
          <w:b/>
          <w:bCs/>
          <w:sz w:val="22"/>
          <w:szCs w:val="22"/>
          <w:u w:val="single"/>
          <w:lang w:val="es-ES" w:eastAsia="es-ES"/>
        </w:rPr>
        <w:t xml:space="preserve">Submenú </w:t>
      </w:r>
      <w:r>
        <w:rPr>
          <w:b/>
          <w:bCs/>
          <w:sz w:val="22"/>
          <w:szCs w:val="22"/>
          <w:u w:val="single"/>
          <w:lang w:val="es-ES" w:eastAsia="es-ES"/>
        </w:rPr>
        <w:t>4</w:t>
      </w:r>
      <w:r w:rsidRPr="00236924">
        <w:rPr>
          <w:b/>
          <w:bCs/>
          <w:sz w:val="22"/>
          <w:szCs w:val="22"/>
          <w:u w:val="single"/>
          <w:lang w:val="es-ES" w:eastAsia="es-ES"/>
        </w:rPr>
        <w:t>:</w:t>
      </w:r>
      <w:r w:rsidRPr="00236924">
        <w:rPr>
          <w:sz w:val="22"/>
          <w:szCs w:val="22"/>
          <w:u w:val="single"/>
          <w:lang w:val="es-ES" w:eastAsia="es-ES"/>
        </w:rPr>
        <w:t xml:space="preserve"> </w:t>
      </w:r>
      <w:r>
        <w:rPr>
          <w:sz w:val="22"/>
          <w:szCs w:val="22"/>
          <w:u w:val="single"/>
          <w:lang w:val="es-ES" w:eastAsia="es-ES"/>
        </w:rPr>
        <w:t>Equipo Técnico</w:t>
      </w:r>
      <w:r w:rsidRPr="00236924">
        <w:rPr>
          <w:sz w:val="22"/>
          <w:szCs w:val="22"/>
          <w:u w:val="single"/>
          <w:lang w:val="es-ES" w:eastAsia="es-ES"/>
        </w:rPr>
        <w:t>:</w:t>
      </w:r>
      <w:r w:rsidRPr="00170F4A">
        <w:rPr>
          <w:sz w:val="22"/>
          <w:szCs w:val="22"/>
          <w:lang w:val="es-ES" w:eastAsia="es-ES"/>
        </w:rPr>
        <w:t xml:space="preserve"> </w:t>
      </w:r>
      <w:r w:rsidRPr="00236924">
        <w:rPr>
          <w:sz w:val="22"/>
          <w:szCs w:val="22"/>
          <w:lang w:val="es-ES" w:eastAsia="es-ES"/>
        </w:rPr>
        <w:t>Muestra el formulario “</w:t>
      </w:r>
      <w:r w:rsidRPr="00170F4A">
        <w:rPr>
          <w:sz w:val="22"/>
          <w:szCs w:val="22"/>
          <w:lang w:val="es-ES" w:eastAsia="es-ES"/>
        </w:rPr>
        <w:t>Integrantes del equipo técnico</w:t>
      </w:r>
      <w:r w:rsidRPr="00236924">
        <w:rPr>
          <w:sz w:val="22"/>
          <w:szCs w:val="22"/>
          <w:lang w:val="es-ES" w:eastAsia="es-ES"/>
        </w:rPr>
        <w:t>”</w:t>
      </w:r>
      <w:r>
        <w:rPr>
          <w:sz w:val="22"/>
          <w:szCs w:val="22"/>
          <w:lang w:val="es-ES" w:eastAsia="es-ES"/>
        </w:rPr>
        <w:t>.</w:t>
      </w:r>
    </w:p>
    <w:p w14:paraId="1CB8B26B" w14:textId="499195C8" w:rsidR="00236924" w:rsidRPr="00236924" w:rsidRDefault="00236924" w:rsidP="00EE69E5">
      <w:pPr>
        <w:pStyle w:val="Prrafodelista"/>
        <w:numPr>
          <w:ilvl w:val="1"/>
          <w:numId w:val="21"/>
        </w:numPr>
        <w:rPr>
          <w:sz w:val="22"/>
          <w:szCs w:val="22"/>
          <w:u w:val="single"/>
          <w:lang w:val="es-ES" w:eastAsia="es-ES"/>
        </w:rPr>
      </w:pPr>
      <w:r w:rsidRPr="00236924">
        <w:rPr>
          <w:b/>
          <w:bCs/>
          <w:sz w:val="22"/>
          <w:szCs w:val="22"/>
          <w:u w:val="single"/>
          <w:lang w:val="es-ES" w:eastAsia="es-ES"/>
        </w:rPr>
        <w:t xml:space="preserve">Submenú </w:t>
      </w:r>
      <w:r w:rsidR="00170F4A">
        <w:rPr>
          <w:b/>
          <w:bCs/>
          <w:sz w:val="22"/>
          <w:szCs w:val="22"/>
          <w:u w:val="single"/>
          <w:lang w:val="es-ES" w:eastAsia="es-ES"/>
        </w:rPr>
        <w:t>5</w:t>
      </w:r>
      <w:r w:rsidRPr="00236924">
        <w:rPr>
          <w:b/>
          <w:bCs/>
          <w:sz w:val="22"/>
          <w:szCs w:val="22"/>
          <w:u w:val="single"/>
          <w:lang w:val="es-ES" w:eastAsia="es-ES"/>
        </w:rPr>
        <w:t>:</w:t>
      </w:r>
      <w:r w:rsidRPr="00236924">
        <w:rPr>
          <w:sz w:val="22"/>
          <w:szCs w:val="22"/>
          <w:u w:val="single"/>
          <w:lang w:val="es-ES" w:eastAsia="es-ES"/>
        </w:rPr>
        <w:t xml:space="preserve"> </w:t>
      </w:r>
      <w:r>
        <w:rPr>
          <w:sz w:val="22"/>
          <w:szCs w:val="22"/>
          <w:u w:val="single"/>
          <w:lang w:val="es-ES" w:eastAsia="es-ES"/>
        </w:rPr>
        <w:t>Objetivos Estratégicos</w:t>
      </w:r>
      <w:r w:rsidRPr="00236924">
        <w:rPr>
          <w:sz w:val="22"/>
          <w:szCs w:val="22"/>
          <w:u w:val="single"/>
          <w:lang w:val="es-ES" w:eastAsia="es-ES"/>
        </w:rPr>
        <w:t>:</w:t>
      </w:r>
      <w:r w:rsidRPr="00236924">
        <w:rPr>
          <w:sz w:val="22"/>
          <w:szCs w:val="22"/>
          <w:lang w:val="es-ES" w:eastAsia="es-ES"/>
        </w:rPr>
        <w:t xml:space="preserve"> Muestra el formulario “Listado de Objetivos Estratégicos”.</w:t>
      </w:r>
    </w:p>
    <w:p w14:paraId="31D35F4C" w14:textId="3FC14E72" w:rsidR="00236924" w:rsidRPr="00225294" w:rsidRDefault="00236924" w:rsidP="00236924">
      <w:pPr>
        <w:pStyle w:val="Prrafodelista"/>
        <w:numPr>
          <w:ilvl w:val="1"/>
          <w:numId w:val="21"/>
        </w:numPr>
        <w:rPr>
          <w:sz w:val="22"/>
          <w:szCs w:val="22"/>
          <w:u w:val="single"/>
          <w:lang w:val="es-ES" w:eastAsia="es-ES"/>
        </w:rPr>
      </w:pPr>
      <w:r w:rsidRPr="00236924">
        <w:rPr>
          <w:b/>
          <w:bCs/>
          <w:sz w:val="22"/>
          <w:szCs w:val="22"/>
          <w:u w:val="single"/>
          <w:lang w:val="es-ES" w:eastAsia="es-ES"/>
        </w:rPr>
        <w:lastRenderedPageBreak/>
        <w:t xml:space="preserve">Submenú </w:t>
      </w:r>
      <w:r w:rsidR="00170F4A">
        <w:rPr>
          <w:b/>
          <w:bCs/>
          <w:sz w:val="22"/>
          <w:szCs w:val="22"/>
          <w:u w:val="single"/>
          <w:lang w:val="es-ES" w:eastAsia="es-ES"/>
        </w:rPr>
        <w:t>6</w:t>
      </w:r>
      <w:r w:rsidRPr="00236924">
        <w:rPr>
          <w:b/>
          <w:bCs/>
          <w:sz w:val="22"/>
          <w:szCs w:val="22"/>
          <w:u w:val="single"/>
          <w:lang w:val="es-ES" w:eastAsia="es-ES"/>
        </w:rPr>
        <w:t>:</w:t>
      </w:r>
      <w:r w:rsidRPr="00236924">
        <w:rPr>
          <w:sz w:val="22"/>
          <w:szCs w:val="22"/>
          <w:u w:val="single"/>
          <w:lang w:val="es-ES" w:eastAsia="es-ES"/>
        </w:rPr>
        <w:t xml:space="preserve"> </w:t>
      </w:r>
      <w:r>
        <w:rPr>
          <w:sz w:val="22"/>
          <w:szCs w:val="22"/>
          <w:u w:val="single"/>
          <w:lang w:val="es-ES" w:eastAsia="es-ES"/>
        </w:rPr>
        <w:t>Acciones Estratégicas</w:t>
      </w:r>
      <w:r w:rsidRPr="00236924">
        <w:rPr>
          <w:sz w:val="22"/>
          <w:szCs w:val="22"/>
          <w:u w:val="single"/>
          <w:lang w:val="es-ES" w:eastAsia="es-ES"/>
        </w:rPr>
        <w:t>:</w:t>
      </w:r>
      <w:r w:rsidRPr="00236924">
        <w:rPr>
          <w:sz w:val="22"/>
          <w:szCs w:val="22"/>
          <w:lang w:val="es-ES" w:eastAsia="es-ES"/>
        </w:rPr>
        <w:t xml:space="preserve"> Muestra el formulario “</w:t>
      </w:r>
      <w:r>
        <w:rPr>
          <w:sz w:val="22"/>
          <w:szCs w:val="22"/>
          <w:lang w:val="es-ES" w:eastAsia="es-ES"/>
        </w:rPr>
        <w:t>Acciones Estratégicas</w:t>
      </w:r>
      <w:r w:rsidRPr="00236924">
        <w:rPr>
          <w:sz w:val="22"/>
          <w:szCs w:val="22"/>
          <w:lang w:val="es-ES" w:eastAsia="es-ES"/>
        </w:rPr>
        <w:t>”.</w:t>
      </w:r>
    </w:p>
    <w:p w14:paraId="1C33C5C7" w14:textId="09372C5A" w:rsidR="00225294" w:rsidRDefault="00225294" w:rsidP="00225294">
      <w:pPr>
        <w:pStyle w:val="Prrafodelista"/>
        <w:ind w:left="1352"/>
        <w:rPr>
          <w:b/>
          <w:bCs/>
          <w:sz w:val="22"/>
          <w:szCs w:val="22"/>
          <w:u w:val="single"/>
          <w:lang w:val="es-ES" w:eastAsia="es-ES"/>
        </w:rPr>
      </w:pPr>
    </w:p>
    <w:p w14:paraId="24AD2FFF" w14:textId="77777777" w:rsidR="00225294" w:rsidRPr="00236924" w:rsidRDefault="00225294" w:rsidP="00225294">
      <w:pPr>
        <w:pStyle w:val="Prrafodelista"/>
        <w:ind w:left="1352"/>
        <w:rPr>
          <w:sz w:val="22"/>
          <w:szCs w:val="22"/>
          <w:u w:val="single"/>
          <w:lang w:val="es-ES" w:eastAsia="es-ES"/>
        </w:rPr>
      </w:pPr>
    </w:p>
    <w:p w14:paraId="7AB5B646" w14:textId="5C45B1DF" w:rsidR="00225294" w:rsidRDefault="00225294" w:rsidP="00170F4A">
      <w:pPr>
        <w:pStyle w:val="CGR-Normal1"/>
        <w:numPr>
          <w:ilvl w:val="0"/>
          <w:numId w:val="21"/>
        </w:numPr>
        <w:spacing w:before="0" w:line="360" w:lineRule="auto"/>
        <w:rPr>
          <w:lang w:val="es-ES"/>
        </w:rPr>
      </w:pPr>
      <w:r w:rsidRPr="009A26B3">
        <w:rPr>
          <w:b/>
          <w:bCs/>
          <w:lang w:val="es-ES"/>
        </w:rPr>
        <w:t xml:space="preserve">Menú </w:t>
      </w:r>
      <w:r>
        <w:rPr>
          <w:b/>
          <w:bCs/>
          <w:lang w:val="es-ES"/>
        </w:rPr>
        <w:t>Configuración</w:t>
      </w:r>
      <w:r w:rsidRPr="009A26B3">
        <w:rPr>
          <w:b/>
          <w:bCs/>
          <w:lang w:val="es-ES"/>
        </w:rPr>
        <w:t>:</w:t>
      </w:r>
    </w:p>
    <w:p w14:paraId="182D962E" w14:textId="16C3CA97" w:rsidR="001F6D00" w:rsidRPr="00170F4A" w:rsidRDefault="00225294" w:rsidP="00087661">
      <w:pPr>
        <w:pStyle w:val="Prrafodelista"/>
        <w:numPr>
          <w:ilvl w:val="1"/>
          <w:numId w:val="21"/>
        </w:numPr>
        <w:rPr>
          <w:lang w:val="es-ES"/>
        </w:rPr>
      </w:pPr>
      <w:r w:rsidRPr="00236924">
        <w:rPr>
          <w:b/>
          <w:bCs/>
          <w:sz w:val="22"/>
          <w:szCs w:val="22"/>
          <w:u w:val="single"/>
          <w:lang w:val="es-ES" w:eastAsia="es-ES"/>
        </w:rPr>
        <w:t xml:space="preserve">Submenú </w:t>
      </w:r>
      <w:r w:rsidR="00820541">
        <w:rPr>
          <w:b/>
          <w:bCs/>
          <w:sz w:val="22"/>
          <w:szCs w:val="22"/>
          <w:u w:val="single"/>
          <w:lang w:val="es-ES" w:eastAsia="es-ES"/>
        </w:rPr>
        <w:t>7</w:t>
      </w:r>
      <w:r w:rsidRPr="00236924">
        <w:rPr>
          <w:b/>
          <w:bCs/>
          <w:sz w:val="22"/>
          <w:szCs w:val="22"/>
          <w:u w:val="single"/>
          <w:lang w:val="es-ES" w:eastAsia="es-ES"/>
        </w:rPr>
        <w:t>:</w:t>
      </w:r>
      <w:r w:rsidRPr="00236924">
        <w:rPr>
          <w:sz w:val="22"/>
          <w:szCs w:val="22"/>
          <w:u w:val="single"/>
          <w:lang w:val="es-ES" w:eastAsia="es-ES"/>
        </w:rPr>
        <w:t xml:space="preserve"> </w:t>
      </w:r>
      <w:r w:rsidR="00820541" w:rsidRPr="00820541">
        <w:rPr>
          <w:sz w:val="22"/>
          <w:szCs w:val="22"/>
          <w:u w:val="single"/>
          <w:lang w:val="es-ES" w:eastAsia="es-ES"/>
        </w:rPr>
        <w:t>Listado de Catálogos</w:t>
      </w:r>
      <w:r w:rsidRPr="00236924">
        <w:rPr>
          <w:sz w:val="22"/>
          <w:szCs w:val="22"/>
          <w:u w:val="single"/>
          <w:lang w:val="es-ES" w:eastAsia="es-ES"/>
        </w:rPr>
        <w:t>:</w:t>
      </w:r>
      <w:r w:rsidRPr="00236924">
        <w:rPr>
          <w:sz w:val="22"/>
          <w:szCs w:val="22"/>
          <w:lang w:val="es-ES" w:eastAsia="es-ES"/>
        </w:rPr>
        <w:t xml:space="preserve"> Muestra el formulario “</w:t>
      </w:r>
      <w:r w:rsidR="00820541" w:rsidRPr="00820541">
        <w:rPr>
          <w:sz w:val="22"/>
          <w:szCs w:val="22"/>
          <w:lang w:val="es-ES" w:eastAsia="es-ES"/>
        </w:rPr>
        <w:t>Listado de Catálogos</w:t>
      </w:r>
      <w:r w:rsidRPr="00236924">
        <w:rPr>
          <w:sz w:val="22"/>
          <w:szCs w:val="22"/>
          <w:lang w:val="es-ES" w:eastAsia="es-ES"/>
        </w:rPr>
        <w:t>”.</w:t>
      </w:r>
    </w:p>
    <w:p w14:paraId="3949A2E6" w14:textId="77EDC089" w:rsidR="007C09A4" w:rsidRPr="009C03D0" w:rsidRDefault="007C09A4" w:rsidP="00EE69E5">
      <w:pPr>
        <w:pStyle w:val="CGR-Normal1"/>
        <w:numPr>
          <w:ilvl w:val="0"/>
          <w:numId w:val="21"/>
        </w:numPr>
        <w:spacing w:before="0" w:line="360" w:lineRule="auto"/>
        <w:rPr>
          <w:b/>
          <w:bCs/>
          <w:lang w:val="es-ES"/>
        </w:rPr>
      </w:pPr>
      <w:r w:rsidRPr="009C03D0">
        <w:rPr>
          <w:b/>
          <w:bCs/>
          <w:lang w:val="es-ES"/>
        </w:rPr>
        <w:t>Menú Plan Operativo</w:t>
      </w:r>
      <w:r w:rsidR="003D6097">
        <w:rPr>
          <w:b/>
          <w:bCs/>
          <w:lang w:val="es-ES"/>
        </w:rPr>
        <w:t>:</w:t>
      </w:r>
    </w:p>
    <w:p w14:paraId="69CAA7DB" w14:textId="0F9DB475" w:rsidR="007C09A4" w:rsidRPr="001F6D00" w:rsidRDefault="003D6097" w:rsidP="00EE69E5">
      <w:pPr>
        <w:pStyle w:val="CGR-Normal1"/>
        <w:numPr>
          <w:ilvl w:val="1"/>
          <w:numId w:val="21"/>
        </w:numPr>
        <w:spacing w:before="0" w:line="360" w:lineRule="auto"/>
        <w:rPr>
          <w:lang w:val="es-ES"/>
        </w:rPr>
      </w:pPr>
      <w:r w:rsidRPr="003D6097">
        <w:rPr>
          <w:b/>
          <w:bCs/>
          <w:u w:val="single"/>
          <w:lang w:val="es-ES"/>
        </w:rPr>
        <w:t xml:space="preserve">Submenú </w:t>
      </w:r>
      <w:r w:rsidR="00087661">
        <w:rPr>
          <w:b/>
          <w:bCs/>
          <w:u w:val="single"/>
          <w:lang w:val="es-ES"/>
        </w:rPr>
        <w:t>8</w:t>
      </w:r>
      <w:r w:rsidRPr="003D6097">
        <w:rPr>
          <w:b/>
          <w:bCs/>
          <w:u w:val="single"/>
          <w:lang w:val="es-ES"/>
        </w:rPr>
        <w:t>:</w:t>
      </w:r>
      <w:r>
        <w:rPr>
          <w:u w:val="single"/>
          <w:lang w:val="es-ES"/>
        </w:rPr>
        <w:t xml:space="preserve"> </w:t>
      </w:r>
      <w:r w:rsidR="007C09A4" w:rsidRPr="006D6F7E">
        <w:rPr>
          <w:u w:val="single"/>
          <w:lang w:val="es-ES"/>
        </w:rPr>
        <w:t>Planes Operativos UO(POU):</w:t>
      </w:r>
      <w:r w:rsidR="007C09A4">
        <w:rPr>
          <w:lang w:val="es-ES"/>
        </w:rPr>
        <w:t xml:space="preserve"> Muestra el formulario </w:t>
      </w:r>
      <w:r w:rsidR="009A26B3" w:rsidRPr="009A26B3">
        <w:rPr>
          <w:i/>
          <w:iCs/>
          <w:lang w:val="es-ES"/>
        </w:rPr>
        <w:t>“</w:t>
      </w:r>
      <w:r w:rsidR="001F6D00" w:rsidRPr="001F6D00">
        <w:rPr>
          <w:i/>
          <w:iCs/>
          <w:lang w:val="es-ES"/>
        </w:rPr>
        <w:t>Planes Operativos Anuales de UO</w:t>
      </w:r>
      <w:r w:rsidR="009A26B3" w:rsidRPr="009A26B3">
        <w:rPr>
          <w:i/>
          <w:iCs/>
          <w:lang w:val="es-ES"/>
        </w:rPr>
        <w:t>”</w:t>
      </w:r>
      <w:r w:rsidR="007C09A4" w:rsidRPr="009A26B3">
        <w:rPr>
          <w:i/>
          <w:iCs/>
          <w:lang w:val="es-ES"/>
        </w:rPr>
        <w:t>.</w:t>
      </w:r>
    </w:p>
    <w:p w14:paraId="0C565CA8" w14:textId="08C5471B" w:rsidR="001F6D00" w:rsidRPr="00087661" w:rsidRDefault="001F6D00" w:rsidP="001F6D00">
      <w:pPr>
        <w:pStyle w:val="CGR-Normal1"/>
        <w:numPr>
          <w:ilvl w:val="1"/>
          <w:numId w:val="21"/>
        </w:numPr>
        <w:spacing w:before="0" w:line="360" w:lineRule="auto"/>
        <w:rPr>
          <w:lang w:val="es-ES"/>
        </w:rPr>
      </w:pPr>
      <w:r w:rsidRPr="003D6097">
        <w:rPr>
          <w:b/>
          <w:bCs/>
          <w:u w:val="single"/>
          <w:lang w:val="es-ES"/>
        </w:rPr>
        <w:t xml:space="preserve">Submenú </w:t>
      </w:r>
      <w:r w:rsidR="00087661">
        <w:rPr>
          <w:b/>
          <w:bCs/>
          <w:u w:val="single"/>
          <w:lang w:val="es-ES"/>
        </w:rPr>
        <w:t>9</w:t>
      </w:r>
      <w:r w:rsidRPr="003D6097">
        <w:rPr>
          <w:b/>
          <w:bCs/>
          <w:u w:val="single"/>
          <w:lang w:val="es-ES"/>
        </w:rPr>
        <w:t>:</w:t>
      </w:r>
      <w:r>
        <w:rPr>
          <w:u w:val="single"/>
          <w:lang w:val="es-ES"/>
        </w:rPr>
        <w:t xml:space="preserve"> </w:t>
      </w:r>
      <w:r w:rsidRPr="006D6F7E">
        <w:rPr>
          <w:u w:val="single"/>
          <w:lang w:val="es-ES"/>
        </w:rPr>
        <w:t xml:space="preserve">Planes Operativos </w:t>
      </w:r>
      <w:r>
        <w:rPr>
          <w:u w:val="single"/>
          <w:lang w:val="es-ES"/>
        </w:rPr>
        <w:t>OCI</w:t>
      </w:r>
      <w:r w:rsidRPr="006D6F7E">
        <w:rPr>
          <w:u w:val="single"/>
          <w:lang w:val="es-ES"/>
        </w:rPr>
        <w:t>(P</w:t>
      </w:r>
      <w:r>
        <w:rPr>
          <w:u w:val="single"/>
          <w:lang w:val="es-ES"/>
        </w:rPr>
        <w:t>AC</w:t>
      </w:r>
      <w:r w:rsidRPr="006D6F7E">
        <w:rPr>
          <w:u w:val="single"/>
          <w:lang w:val="es-ES"/>
        </w:rPr>
        <w:t>):</w:t>
      </w:r>
      <w:r>
        <w:rPr>
          <w:lang w:val="es-ES"/>
        </w:rPr>
        <w:t xml:space="preserve"> Muestra el formulario </w:t>
      </w:r>
      <w:r w:rsidRPr="009A26B3">
        <w:rPr>
          <w:i/>
          <w:iCs/>
          <w:lang w:val="es-ES"/>
        </w:rPr>
        <w:t>“</w:t>
      </w:r>
      <w:r w:rsidR="007A666F" w:rsidRPr="007A666F">
        <w:rPr>
          <w:i/>
          <w:iCs/>
          <w:lang w:val="es-ES"/>
        </w:rPr>
        <w:t>Listado de Planes Operativos Anuales OCI</w:t>
      </w:r>
      <w:r w:rsidRPr="009A26B3">
        <w:rPr>
          <w:i/>
          <w:iCs/>
          <w:lang w:val="es-ES"/>
        </w:rPr>
        <w:t>”.</w:t>
      </w:r>
    </w:p>
    <w:p w14:paraId="49C7B6E3" w14:textId="4B55B7FC" w:rsidR="00087661" w:rsidRPr="001F6D00" w:rsidRDefault="00087661" w:rsidP="00087661">
      <w:pPr>
        <w:pStyle w:val="CGR-Normal1"/>
        <w:numPr>
          <w:ilvl w:val="1"/>
          <w:numId w:val="21"/>
        </w:numPr>
        <w:spacing w:before="0" w:line="360" w:lineRule="auto"/>
        <w:rPr>
          <w:lang w:val="es-ES"/>
        </w:rPr>
      </w:pPr>
      <w:r w:rsidRPr="003D6097">
        <w:rPr>
          <w:b/>
          <w:bCs/>
          <w:u w:val="single"/>
          <w:lang w:val="es-ES"/>
        </w:rPr>
        <w:t xml:space="preserve">Submenú </w:t>
      </w:r>
      <w:r>
        <w:rPr>
          <w:b/>
          <w:bCs/>
          <w:u w:val="single"/>
          <w:lang w:val="es-ES"/>
        </w:rPr>
        <w:t>10</w:t>
      </w:r>
      <w:r w:rsidRPr="003D6097">
        <w:rPr>
          <w:b/>
          <w:bCs/>
          <w:u w:val="single"/>
          <w:lang w:val="es-ES"/>
        </w:rPr>
        <w:t>:</w:t>
      </w:r>
      <w:r>
        <w:rPr>
          <w:u w:val="single"/>
          <w:lang w:val="es-ES"/>
        </w:rPr>
        <w:t xml:space="preserve"> </w:t>
      </w:r>
      <w:r w:rsidRPr="00087661">
        <w:rPr>
          <w:u w:val="single"/>
          <w:lang w:val="es-ES"/>
        </w:rPr>
        <w:t>Planes Operativos UO(POU) – OP UO:</w:t>
      </w:r>
      <w:r w:rsidRPr="00087661">
        <w:rPr>
          <w:lang w:val="es-ES"/>
        </w:rPr>
        <w:t xml:space="preserve"> Muestra el formulario “Planes Operativos Anuales </w:t>
      </w:r>
      <w:r>
        <w:rPr>
          <w:lang w:val="es-ES"/>
        </w:rPr>
        <w:t xml:space="preserve">de </w:t>
      </w:r>
      <w:r w:rsidRPr="00087661">
        <w:rPr>
          <w:lang w:val="es-ES"/>
        </w:rPr>
        <w:t>UO – Operador UO”.</w:t>
      </w:r>
    </w:p>
    <w:p w14:paraId="0DBFEBC0" w14:textId="219A6CAE" w:rsidR="00087661" w:rsidRPr="001F6D00" w:rsidRDefault="00087661" w:rsidP="00087661">
      <w:pPr>
        <w:pStyle w:val="CGR-Normal1"/>
        <w:numPr>
          <w:ilvl w:val="1"/>
          <w:numId w:val="21"/>
        </w:numPr>
        <w:spacing w:before="0" w:line="360" w:lineRule="auto"/>
        <w:rPr>
          <w:lang w:val="es-ES"/>
        </w:rPr>
      </w:pPr>
      <w:r w:rsidRPr="003D6097">
        <w:rPr>
          <w:b/>
          <w:bCs/>
          <w:u w:val="single"/>
          <w:lang w:val="es-ES"/>
        </w:rPr>
        <w:t xml:space="preserve">Submenú </w:t>
      </w:r>
      <w:r>
        <w:rPr>
          <w:b/>
          <w:bCs/>
          <w:u w:val="single"/>
          <w:lang w:val="es-ES"/>
        </w:rPr>
        <w:t>11</w:t>
      </w:r>
      <w:r w:rsidRPr="003D6097">
        <w:rPr>
          <w:b/>
          <w:bCs/>
          <w:u w:val="single"/>
          <w:lang w:val="es-ES"/>
        </w:rPr>
        <w:t>:</w:t>
      </w:r>
      <w:r>
        <w:rPr>
          <w:u w:val="single"/>
          <w:lang w:val="es-ES"/>
        </w:rPr>
        <w:t xml:space="preserve"> </w:t>
      </w:r>
      <w:r w:rsidRPr="006D6F7E">
        <w:rPr>
          <w:u w:val="single"/>
          <w:lang w:val="es-ES"/>
        </w:rPr>
        <w:t xml:space="preserve">Planes Operativos </w:t>
      </w:r>
      <w:r>
        <w:rPr>
          <w:u w:val="single"/>
          <w:lang w:val="es-ES"/>
        </w:rPr>
        <w:t>OCI</w:t>
      </w:r>
      <w:r w:rsidRPr="006D6F7E">
        <w:rPr>
          <w:u w:val="single"/>
          <w:lang w:val="es-ES"/>
        </w:rPr>
        <w:t>(P</w:t>
      </w:r>
      <w:r>
        <w:rPr>
          <w:u w:val="single"/>
          <w:lang w:val="es-ES"/>
        </w:rPr>
        <w:t>AC</w:t>
      </w:r>
      <w:r w:rsidRPr="006D6F7E">
        <w:rPr>
          <w:u w:val="single"/>
          <w:lang w:val="es-ES"/>
        </w:rPr>
        <w:t>)</w:t>
      </w:r>
      <w:r w:rsidR="00877203">
        <w:rPr>
          <w:u w:val="single"/>
          <w:lang w:val="es-ES"/>
        </w:rPr>
        <w:t xml:space="preserve"> – OP OCI</w:t>
      </w:r>
      <w:r w:rsidRPr="006D6F7E">
        <w:rPr>
          <w:u w:val="single"/>
          <w:lang w:val="es-ES"/>
        </w:rPr>
        <w:t>:</w:t>
      </w:r>
      <w:r>
        <w:rPr>
          <w:lang w:val="es-ES"/>
        </w:rPr>
        <w:t xml:space="preserve"> Muestra el formulario </w:t>
      </w:r>
      <w:r w:rsidRPr="009A26B3">
        <w:rPr>
          <w:i/>
          <w:iCs/>
          <w:lang w:val="es-ES"/>
        </w:rPr>
        <w:t>“</w:t>
      </w:r>
      <w:r w:rsidR="00877203" w:rsidRPr="00877203">
        <w:rPr>
          <w:i/>
          <w:iCs/>
          <w:lang w:val="es-ES"/>
        </w:rPr>
        <w:t>Planes Operativos Anuales de OCI - Operador OCI</w:t>
      </w:r>
      <w:r w:rsidRPr="009A26B3">
        <w:rPr>
          <w:i/>
          <w:iCs/>
          <w:lang w:val="es-ES"/>
        </w:rPr>
        <w:t>”.</w:t>
      </w:r>
    </w:p>
    <w:p w14:paraId="556D3465" w14:textId="1F03007A" w:rsidR="007A666F" w:rsidRPr="009C03D0" w:rsidRDefault="007A666F" w:rsidP="007A666F">
      <w:pPr>
        <w:pStyle w:val="CGR-Normal1"/>
        <w:numPr>
          <w:ilvl w:val="0"/>
          <w:numId w:val="21"/>
        </w:numPr>
        <w:spacing w:before="0" w:line="360" w:lineRule="auto"/>
        <w:rPr>
          <w:b/>
          <w:bCs/>
          <w:lang w:val="es-ES"/>
        </w:rPr>
      </w:pPr>
      <w:r w:rsidRPr="009C03D0">
        <w:rPr>
          <w:b/>
          <w:bCs/>
          <w:lang w:val="es-ES"/>
        </w:rPr>
        <w:t>Menú P</w:t>
      </w:r>
      <w:r>
        <w:rPr>
          <w:b/>
          <w:bCs/>
          <w:lang w:val="es-ES"/>
        </w:rPr>
        <w:t>OI:</w:t>
      </w:r>
    </w:p>
    <w:p w14:paraId="6BA92ECD" w14:textId="7EFED3AC" w:rsidR="001F6D00" w:rsidRDefault="007A666F" w:rsidP="007A666F">
      <w:pPr>
        <w:pStyle w:val="CGR-Normal1"/>
        <w:numPr>
          <w:ilvl w:val="1"/>
          <w:numId w:val="21"/>
        </w:numPr>
        <w:spacing w:before="0" w:line="360" w:lineRule="auto"/>
        <w:rPr>
          <w:lang w:val="es-ES"/>
        </w:rPr>
      </w:pPr>
      <w:r w:rsidRPr="003D6097">
        <w:rPr>
          <w:b/>
          <w:bCs/>
          <w:u w:val="single"/>
          <w:lang w:val="es-ES"/>
        </w:rPr>
        <w:t xml:space="preserve">Submenú </w:t>
      </w:r>
      <w:r>
        <w:rPr>
          <w:b/>
          <w:bCs/>
          <w:u w:val="single"/>
          <w:lang w:val="es-ES"/>
        </w:rPr>
        <w:t>1</w:t>
      </w:r>
      <w:r w:rsidR="00877203">
        <w:rPr>
          <w:b/>
          <w:bCs/>
          <w:u w:val="single"/>
          <w:lang w:val="es-ES"/>
        </w:rPr>
        <w:t>2</w:t>
      </w:r>
      <w:r w:rsidRPr="003D6097">
        <w:rPr>
          <w:b/>
          <w:bCs/>
          <w:u w:val="single"/>
          <w:lang w:val="es-ES"/>
        </w:rPr>
        <w:t>:</w:t>
      </w:r>
      <w:r>
        <w:rPr>
          <w:u w:val="single"/>
          <w:lang w:val="es-ES"/>
        </w:rPr>
        <w:t xml:space="preserve"> Listado POI:</w:t>
      </w:r>
      <w:r>
        <w:rPr>
          <w:lang w:val="es-ES"/>
        </w:rPr>
        <w:t xml:space="preserve"> Muestra el formulario </w:t>
      </w:r>
      <w:r w:rsidRPr="009A26B3">
        <w:rPr>
          <w:i/>
          <w:iCs/>
          <w:lang w:val="es-ES"/>
        </w:rPr>
        <w:t>“</w:t>
      </w:r>
      <w:r w:rsidRPr="007A666F">
        <w:rPr>
          <w:i/>
          <w:iCs/>
          <w:lang w:val="es-ES"/>
        </w:rPr>
        <w:t>Listado de POI</w:t>
      </w:r>
      <w:r w:rsidRPr="009A26B3">
        <w:rPr>
          <w:i/>
          <w:iCs/>
          <w:lang w:val="es-ES"/>
        </w:rPr>
        <w:t>”.</w:t>
      </w:r>
    </w:p>
    <w:p w14:paraId="6773609A" w14:textId="77777777" w:rsidR="001F6D00" w:rsidRDefault="001F6D00" w:rsidP="007A666F">
      <w:pPr>
        <w:pStyle w:val="CGR-Normal1"/>
        <w:spacing w:before="0" w:line="360" w:lineRule="auto"/>
        <w:ind w:left="0"/>
        <w:rPr>
          <w:lang w:val="es-ES"/>
        </w:rPr>
      </w:pPr>
    </w:p>
    <w:p w14:paraId="4E016C8C" w14:textId="77777777" w:rsidR="00562282" w:rsidRDefault="008D6D6E" w:rsidP="00562282">
      <w:pPr>
        <w:keepNext/>
        <w:ind w:left="360"/>
      </w:pPr>
      <w:r>
        <w:rPr>
          <w:noProof/>
        </w:rPr>
        <w:drawing>
          <wp:inline distT="0" distB="0" distL="0" distR="0" wp14:anchorId="1C7A2AF2" wp14:editId="1D1B6582">
            <wp:extent cx="5188688" cy="2357330"/>
            <wp:effectExtent l="19050" t="19050" r="12065" b="2413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192074" cy="2358868"/>
                    </a:xfrm>
                    <a:prstGeom prst="rect">
                      <a:avLst/>
                    </a:prstGeom>
                    <a:ln w="3175" cap="sq" cmpd="thickThin">
                      <a:solidFill>
                        <a:srgbClr val="000000"/>
                      </a:solidFill>
                      <a:prstDash val="solid"/>
                      <a:miter lim="800000"/>
                    </a:ln>
                    <a:effectLst>
                      <a:innerShdw blurRad="76200">
                        <a:srgbClr val="000000"/>
                      </a:innerShdw>
                    </a:effectLst>
                  </pic:spPr>
                </pic:pic>
              </a:graphicData>
            </a:graphic>
          </wp:inline>
        </w:drawing>
      </w:r>
    </w:p>
    <w:p w14:paraId="652177B9" w14:textId="34ACC959" w:rsidR="00E275F4" w:rsidRDefault="00562282" w:rsidP="00562282">
      <w:pPr>
        <w:pStyle w:val="Descripcin"/>
        <w:jc w:val="center"/>
      </w:pPr>
      <w:bookmarkStart w:id="75" w:name="_Toc167294838"/>
      <w:bookmarkStart w:id="76" w:name="_Toc167294977"/>
      <w:bookmarkStart w:id="77" w:name="_Toc167295030"/>
      <w:r>
        <w:t xml:space="preserve">Submenú </w:t>
      </w:r>
      <w:r>
        <w:fldChar w:fldCharType="begin"/>
      </w:r>
      <w:r>
        <w:instrText xml:space="preserve"> SEQ Submenú \* ARABIC </w:instrText>
      </w:r>
      <w:r>
        <w:fldChar w:fldCharType="separate"/>
      </w:r>
      <w:r>
        <w:rPr>
          <w:noProof/>
        </w:rPr>
        <w:t>1</w:t>
      </w:r>
      <w:r>
        <w:fldChar w:fldCharType="end"/>
      </w:r>
      <w:r>
        <w:t xml:space="preserve">: </w:t>
      </w:r>
      <w:r w:rsidRPr="00C07780">
        <w:t>PEI – Listado PEI</w:t>
      </w:r>
      <w:bookmarkEnd w:id="75"/>
      <w:bookmarkEnd w:id="76"/>
      <w:bookmarkEnd w:id="77"/>
    </w:p>
    <w:p w14:paraId="18716A49" w14:textId="4A71C4A8" w:rsidR="00332C6E" w:rsidRDefault="00564D00" w:rsidP="00332C6E">
      <w:pPr>
        <w:ind w:left="360"/>
      </w:pPr>
      <w:r>
        <w:rPr>
          <w:noProof/>
        </w:rPr>
        <w:lastRenderedPageBreak/>
        <w:drawing>
          <wp:inline distT="0" distB="0" distL="0" distR="0" wp14:anchorId="09923508" wp14:editId="3F11E519">
            <wp:extent cx="5201536" cy="2347266"/>
            <wp:effectExtent l="19050" t="19050" r="18415" b="1524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13152" cy="2352508"/>
                    </a:xfrm>
                    <a:prstGeom prst="rect">
                      <a:avLst/>
                    </a:prstGeom>
                    <a:ln w="3175" cap="sq" cmpd="thickThin">
                      <a:solidFill>
                        <a:srgbClr val="000000"/>
                      </a:solidFill>
                      <a:prstDash val="solid"/>
                      <a:miter lim="800000"/>
                    </a:ln>
                    <a:effectLst>
                      <a:innerShdw blurRad="76200">
                        <a:srgbClr val="000000"/>
                      </a:innerShdw>
                    </a:effectLst>
                  </pic:spPr>
                </pic:pic>
              </a:graphicData>
            </a:graphic>
          </wp:inline>
        </w:drawing>
      </w:r>
    </w:p>
    <w:p w14:paraId="7A7CB473" w14:textId="5A943F60" w:rsidR="00332C6E" w:rsidRDefault="00E275F4" w:rsidP="00E275F4">
      <w:pPr>
        <w:pStyle w:val="Descripcin"/>
        <w:jc w:val="center"/>
      </w:pPr>
      <w:bookmarkStart w:id="78" w:name="_Toc167294839"/>
      <w:bookmarkStart w:id="79" w:name="_Toc167294978"/>
      <w:bookmarkStart w:id="80" w:name="_Toc167295031"/>
      <w:r>
        <w:t xml:space="preserve">Submenú </w:t>
      </w:r>
      <w:r>
        <w:fldChar w:fldCharType="begin"/>
      </w:r>
      <w:r>
        <w:instrText xml:space="preserve"> SEQ Submenú \* ARABIC </w:instrText>
      </w:r>
      <w:r>
        <w:fldChar w:fldCharType="separate"/>
      </w:r>
      <w:r w:rsidR="00562282">
        <w:rPr>
          <w:noProof/>
        </w:rPr>
        <w:t>2</w:t>
      </w:r>
      <w:r>
        <w:fldChar w:fldCharType="end"/>
      </w:r>
      <w:r>
        <w:t xml:space="preserve">: </w:t>
      </w:r>
      <w:r w:rsidR="00564D00">
        <w:t>PEI – Centro de Costos.</w:t>
      </w:r>
      <w:bookmarkEnd w:id="78"/>
      <w:bookmarkEnd w:id="79"/>
      <w:bookmarkEnd w:id="80"/>
    </w:p>
    <w:p w14:paraId="378DA5F8" w14:textId="38D6F1C3" w:rsidR="00332C6E" w:rsidRDefault="00332C6E" w:rsidP="00332C6E">
      <w:pPr>
        <w:ind w:left="360"/>
      </w:pPr>
    </w:p>
    <w:p w14:paraId="099D38F7" w14:textId="53B99BF4" w:rsidR="00E275F4" w:rsidRDefault="005C2570" w:rsidP="00E275F4">
      <w:pPr>
        <w:keepNext/>
        <w:ind w:left="360"/>
      </w:pPr>
      <w:r>
        <w:rPr>
          <w:noProof/>
        </w:rPr>
        <w:drawing>
          <wp:inline distT="0" distB="0" distL="0" distR="0" wp14:anchorId="12A0CE2A" wp14:editId="2C8EC4C1">
            <wp:extent cx="5207635" cy="2358590"/>
            <wp:effectExtent l="19050" t="19050" r="12065" b="2286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217565" cy="2363087"/>
                    </a:xfrm>
                    <a:prstGeom prst="rect">
                      <a:avLst/>
                    </a:prstGeom>
                    <a:ln w="3175" cap="sq" cmpd="thickThin">
                      <a:solidFill>
                        <a:srgbClr val="000000"/>
                      </a:solidFill>
                      <a:prstDash val="solid"/>
                      <a:miter lim="800000"/>
                    </a:ln>
                    <a:effectLst>
                      <a:innerShdw blurRad="76200">
                        <a:srgbClr val="000000"/>
                      </a:innerShdw>
                    </a:effectLst>
                  </pic:spPr>
                </pic:pic>
              </a:graphicData>
            </a:graphic>
          </wp:inline>
        </w:drawing>
      </w:r>
    </w:p>
    <w:p w14:paraId="29059BEF" w14:textId="07D0D6C2" w:rsidR="00332C6E" w:rsidRDefault="00E275F4" w:rsidP="00E275F4">
      <w:pPr>
        <w:pStyle w:val="Descripcin"/>
        <w:jc w:val="center"/>
      </w:pPr>
      <w:bookmarkStart w:id="81" w:name="_Toc167294840"/>
      <w:bookmarkStart w:id="82" w:name="_Toc167294979"/>
      <w:bookmarkStart w:id="83" w:name="_Toc167295032"/>
      <w:r>
        <w:t xml:space="preserve">Submenú </w:t>
      </w:r>
      <w:r>
        <w:fldChar w:fldCharType="begin"/>
      </w:r>
      <w:r>
        <w:instrText xml:space="preserve"> SEQ Submenú \* ARABIC </w:instrText>
      </w:r>
      <w:r>
        <w:fldChar w:fldCharType="separate"/>
      </w:r>
      <w:r w:rsidR="00562282">
        <w:rPr>
          <w:noProof/>
        </w:rPr>
        <w:t>3</w:t>
      </w:r>
      <w:r>
        <w:fldChar w:fldCharType="end"/>
      </w:r>
      <w:r>
        <w:t xml:space="preserve">: </w:t>
      </w:r>
      <w:r w:rsidR="005C2570">
        <w:t xml:space="preserve">PEI </w:t>
      </w:r>
      <w:r w:rsidR="00877203">
        <w:t>–</w:t>
      </w:r>
      <w:r w:rsidR="005C2570">
        <w:t xml:space="preserve"> Comité</w:t>
      </w:r>
      <w:bookmarkEnd w:id="81"/>
      <w:bookmarkEnd w:id="82"/>
      <w:bookmarkEnd w:id="83"/>
    </w:p>
    <w:p w14:paraId="15CD2CEB" w14:textId="77777777" w:rsidR="00877203" w:rsidRDefault="00877203" w:rsidP="00877203">
      <w:pPr>
        <w:keepNext/>
        <w:ind w:left="360"/>
      </w:pPr>
      <w:r>
        <w:rPr>
          <w:noProof/>
        </w:rPr>
        <w:drawing>
          <wp:inline distT="0" distB="0" distL="0" distR="0" wp14:anchorId="73C6E5B4" wp14:editId="6B68A37F">
            <wp:extent cx="5236234" cy="2475590"/>
            <wp:effectExtent l="19050" t="19050" r="21590" b="2032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46010" cy="2480212"/>
                    </a:xfrm>
                    <a:prstGeom prst="rect">
                      <a:avLst/>
                    </a:prstGeom>
                    <a:ln w="3175" cap="sq" cmpd="thickThin">
                      <a:solidFill>
                        <a:srgbClr val="000000"/>
                      </a:solidFill>
                      <a:prstDash val="solid"/>
                      <a:miter lim="800000"/>
                    </a:ln>
                    <a:effectLst>
                      <a:innerShdw blurRad="76200">
                        <a:srgbClr val="000000"/>
                      </a:innerShdw>
                    </a:effectLst>
                  </pic:spPr>
                </pic:pic>
              </a:graphicData>
            </a:graphic>
          </wp:inline>
        </w:drawing>
      </w:r>
    </w:p>
    <w:p w14:paraId="7C2E8545" w14:textId="40D14E7B" w:rsidR="00877203" w:rsidRPr="00877203" w:rsidRDefault="00877203" w:rsidP="00877203">
      <w:pPr>
        <w:pStyle w:val="Descripcin"/>
        <w:jc w:val="center"/>
      </w:pPr>
      <w:bookmarkStart w:id="84" w:name="_Toc167294841"/>
      <w:bookmarkStart w:id="85" w:name="_Toc167294980"/>
      <w:bookmarkStart w:id="86" w:name="_Toc167295033"/>
      <w:r>
        <w:t xml:space="preserve">Submenú </w:t>
      </w:r>
      <w:r>
        <w:fldChar w:fldCharType="begin"/>
      </w:r>
      <w:r>
        <w:instrText xml:space="preserve"> SEQ Submenú \* ARABIC </w:instrText>
      </w:r>
      <w:r>
        <w:fldChar w:fldCharType="separate"/>
      </w:r>
      <w:r w:rsidR="00562282">
        <w:rPr>
          <w:noProof/>
        </w:rPr>
        <w:t>4</w:t>
      </w:r>
      <w:r>
        <w:fldChar w:fldCharType="end"/>
      </w:r>
      <w:r w:rsidRPr="00AE31C6">
        <w:t>: PEI – Equipo técnico</w:t>
      </w:r>
      <w:bookmarkEnd w:id="84"/>
      <w:bookmarkEnd w:id="85"/>
      <w:bookmarkEnd w:id="86"/>
    </w:p>
    <w:p w14:paraId="5E06A18D" w14:textId="0C9DC416" w:rsidR="00E275F4" w:rsidRDefault="005C2570" w:rsidP="00E275F4">
      <w:pPr>
        <w:keepNext/>
        <w:ind w:left="360"/>
      </w:pPr>
      <w:r>
        <w:rPr>
          <w:noProof/>
        </w:rPr>
        <w:lastRenderedPageBreak/>
        <w:drawing>
          <wp:inline distT="0" distB="0" distL="0" distR="0" wp14:anchorId="1B7825E9" wp14:editId="7C1EDD54">
            <wp:extent cx="5156790" cy="2301002"/>
            <wp:effectExtent l="19050" t="19050" r="25400" b="2349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163183" cy="2303854"/>
                    </a:xfrm>
                    <a:prstGeom prst="rect">
                      <a:avLst/>
                    </a:prstGeom>
                    <a:ln w="3175" cap="sq" cmpd="thickThin">
                      <a:solidFill>
                        <a:srgbClr val="000000"/>
                      </a:solidFill>
                      <a:prstDash val="solid"/>
                      <a:miter lim="800000"/>
                    </a:ln>
                    <a:effectLst>
                      <a:innerShdw blurRad="76200">
                        <a:srgbClr val="000000"/>
                      </a:innerShdw>
                    </a:effectLst>
                  </pic:spPr>
                </pic:pic>
              </a:graphicData>
            </a:graphic>
          </wp:inline>
        </w:drawing>
      </w:r>
    </w:p>
    <w:p w14:paraId="0353AB7A" w14:textId="2504F26A" w:rsidR="00332C6E" w:rsidRDefault="00E275F4" w:rsidP="00E275F4">
      <w:pPr>
        <w:pStyle w:val="Descripcin"/>
        <w:jc w:val="center"/>
      </w:pPr>
      <w:bookmarkStart w:id="87" w:name="_Toc167294842"/>
      <w:bookmarkStart w:id="88" w:name="_Toc167294981"/>
      <w:bookmarkStart w:id="89" w:name="_Toc167295034"/>
      <w:r>
        <w:t xml:space="preserve">Submenú </w:t>
      </w:r>
      <w:r>
        <w:fldChar w:fldCharType="begin"/>
      </w:r>
      <w:r>
        <w:instrText xml:space="preserve"> SEQ Submenú \* ARABIC </w:instrText>
      </w:r>
      <w:r>
        <w:fldChar w:fldCharType="separate"/>
      </w:r>
      <w:r w:rsidR="00562282">
        <w:rPr>
          <w:noProof/>
        </w:rPr>
        <w:t>5</w:t>
      </w:r>
      <w:r>
        <w:fldChar w:fldCharType="end"/>
      </w:r>
      <w:r>
        <w:t>: P</w:t>
      </w:r>
      <w:r w:rsidR="005C2570">
        <w:t>EI – Objetivos Estratégicos</w:t>
      </w:r>
      <w:bookmarkEnd w:id="87"/>
      <w:bookmarkEnd w:id="88"/>
      <w:bookmarkEnd w:id="89"/>
    </w:p>
    <w:p w14:paraId="65859879" w14:textId="6ABFFFD6" w:rsidR="00332C6E" w:rsidRDefault="00332C6E" w:rsidP="00332C6E">
      <w:pPr>
        <w:ind w:left="360"/>
      </w:pPr>
    </w:p>
    <w:p w14:paraId="0E9B7F9C" w14:textId="77777777" w:rsidR="00562282" w:rsidRDefault="005C2570" w:rsidP="00562282">
      <w:pPr>
        <w:keepNext/>
        <w:ind w:left="360"/>
      </w:pPr>
      <w:r>
        <w:rPr>
          <w:noProof/>
        </w:rPr>
        <w:drawing>
          <wp:inline distT="0" distB="0" distL="0" distR="0" wp14:anchorId="391F2AAD" wp14:editId="471DC8B7">
            <wp:extent cx="5169638" cy="2345635"/>
            <wp:effectExtent l="19050" t="19050" r="12065" b="1714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182636" cy="2351532"/>
                    </a:xfrm>
                    <a:prstGeom prst="rect">
                      <a:avLst/>
                    </a:prstGeom>
                    <a:ln w="3175" cap="sq" cmpd="thickThin">
                      <a:solidFill>
                        <a:srgbClr val="000000"/>
                      </a:solidFill>
                      <a:prstDash val="solid"/>
                      <a:miter lim="800000"/>
                    </a:ln>
                    <a:effectLst>
                      <a:innerShdw blurRad="76200">
                        <a:srgbClr val="000000"/>
                      </a:innerShdw>
                    </a:effectLst>
                  </pic:spPr>
                </pic:pic>
              </a:graphicData>
            </a:graphic>
          </wp:inline>
        </w:drawing>
      </w:r>
    </w:p>
    <w:p w14:paraId="75473836" w14:textId="759DD116" w:rsidR="003D6097" w:rsidRDefault="00562282" w:rsidP="00562282">
      <w:pPr>
        <w:pStyle w:val="Descripcin"/>
        <w:jc w:val="center"/>
      </w:pPr>
      <w:bookmarkStart w:id="90" w:name="_Toc167294843"/>
      <w:bookmarkStart w:id="91" w:name="_Toc167294982"/>
      <w:bookmarkStart w:id="92" w:name="_Toc167295035"/>
      <w:r>
        <w:t xml:space="preserve">Submenú </w:t>
      </w:r>
      <w:r>
        <w:fldChar w:fldCharType="begin"/>
      </w:r>
      <w:r>
        <w:instrText xml:space="preserve"> SEQ Submenú \* ARABIC </w:instrText>
      </w:r>
      <w:r>
        <w:fldChar w:fldCharType="separate"/>
      </w:r>
      <w:r>
        <w:rPr>
          <w:noProof/>
        </w:rPr>
        <w:t>6</w:t>
      </w:r>
      <w:r>
        <w:fldChar w:fldCharType="end"/>
      </w:r>
      <w:r w:rsidRPr="00D511E2">
        <w:t>: PEI – Acciones Estratégicas</w:t>
      </w:r>
      <w:bookmarkEnd w:id="90"/>
      <w:bookmarkEnd w:id="91"/>
      <w:bookmarkEnd w:id="92"/>
    </w:p>
    <w:p w14:paraId="13118BEC" w14:textId="77777777" w:rsidR="00562282" w:rsidRDefault="00D32F64" w:rsidP="00562282">
      <w:pPr>
        <w:pStyle w:val="Prrafodelista"/>
        <w:keepNext/>
        <w:ind w:left="360"/>
      </w:pPr>
      <w:r>
        <w:rPr>
          <w:noProof/>
        </w:rPr>
        <w:drawing>
          <wp:inline distT="0" distB="0" distL="0" distR="0" wp14:anchorId="360E6352" wp14:editId="7E4B0FE8">
            <wp:extent cx="5167423" cy="2340378"/>
            <wp:effectExtent l="19050" t="19050" r="14605" b="2222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173043" cy="2342923"/>
                    </a:xfrm>
                    <a:prstGeom prst="rect">
                      <a:avLst/>
                    </a:prstGeom>
                    <a:ln w="3175" cap="sq" cmpd="thickThin">
                      <a:solidFill>
                        <a:srgbClr val="000000"/>
                      </a:solidFill>
                      <a:prstDash val="solid"/>
                      <a:miter lim="800000"/>
                    </a:ln>
                    <a:effectLst>
                      <a:innerShdw blurRad="76200">
                        <a:srgbClr val="000000"/>
                      </a:innerShdw>
                    </a:effectLst>
                  </pic:spPr>
                </pic:pic>
              </a:graphicData>
            </a:graphic>
          </wp:inline>
        </w:drawing>
      </w:r>
    </w:p>
    <w:p w14:paraId="776E16E9" w14:textId="4D88B614" w:rsidR="00D32F64" w:rsidRDefault="00562282" w:rsidP="00562282">
      <w:pPr>
        <w:pStyle w:val="Descripcin"/>
        <w:jc w:val="center"/>
      </w:pPr>
      <w:bookmarkStart w:id="93" w:name="_Toc167294844"/>
      <w:bookmarkStart w:id="94" w:name="_Toc167294983"/>
      <w:bookmarkStart w:id="95" w:name="_Toc167295036"/>
      <w:r>
        <w:t xml:space="preserve">Submenú </w:t>
      </w:r>
      <w:r>
        <w:fldChar w:fldCharType="begin"/>
      </w:r>
      <w:r>
        <w:instrText xml:space="preserve"> SEQ Submenú \* ARABIC </w:instrText>
      </w:r>
      <w:r>
        <w:fldChar w:fldCharType="separate"/>
      </w:r>
      <w:r>
        <w:rPr>
          <w:noProof/>
        </w:rPr>
        <w:t>7</w:t>
      </w:r>
      <w:r>
        <w:fldChar w:fldCharType="end"/>
      </w:r>
      <w:r w:rsidRPr="00D41298">
        <w:t>: Configuración – Listado de Catálogos</w:t>
      </w:r>
      <w:bookmarkEnd w:id="93"/>
      <w:bookmarkEnd w:id="94"/>
      <w:bookmarkEnd w:id="95"/>
    </w:p>
    <w:p w14:paraId="6A3D5D1F" w14:textId="77777777" w:rsidR="00562282" w:rsidRDefault="00690ABC" w:rsidP="00562282">
      <w:pPr>
        <w:keepNext/>
        <w:ind w:left="360"/>
      </w:pPr>
      <w:r>
        <w:rPr>
          <w:noProof/>
        </w:rPr>
        <w:lastRenderedPageBreak/>
        <w:drawing>
          <wp:inline distT="0" distB="0" distL="0" distR="0" wp14:anchorId="1D52F70A" wp14:editId="3AC8FA94">
            <wp:extent cx="5146158" cy="2300493"/>
            <wp:effectExtent l="19050" t="19050" r="16510" b="24130"/>
            <wp:docPr id="628814727" name="Imagen 628814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155502" cy="2304670"/>
                    </a:xfrm>
                    <a:prstGeom prst="rect">
                      <a:avLst/>
                    </a:prstGeom>
                    <a:ln w="3175" cap="sq" cmpd="thickThin">
                      <a:solidFill>
                        <a:srgbClr val="000000"/>
                      </a:solidFill>
                      <a:prstDash val="solid"/>
                      <a:miter lim="800000"/>
                    </a:ln>
                    <a:effectLst>
                      <a:innerShdw blurRad="76200">
                        <a:srgbClr val="000000"/>
                      </a:innerShdw>
                    </a:effectLst>
                  </pic:spPr>
                </pic:pic>
              </a:graphicData>
            </a:graphic>
          </wp:inline>
        </w:drawing>
      </w:r>
    </w:p>
    <w:p w14:paraId="0BE98DCB" w14:textId="102DD883" w:rsidR="00562282" w:rsidRDefault="00562282" w:rsidP="00562282">
      <w:pPr>
        <w:pStyle w:val="Descripcin"/>
        <w:jc w:val="center"/>
      </w:pPr>
      <w:bookmarkStart w:id="96" w:name="_Toc167294984"/>
      <w:bookmarkStart w:id="97" w:name="_Toc167295037"/>
      <w:r>
        <w:t xml:space="preserve">Submenú </w:t>
      </w:r>
      <w:r>
        <w:fldChar w:fldCharType="begin"/>
      </w:r>
      <w:r>
        <w:instrText xml:space="preserve"> SEQ Submenú \* ARABIC </w:instrText>
      </w:r>
      <w:r>
        <w:fldChar w:fldCharType="separate"/>
      </w:r>
      <w:r>
        <w:rPr>
          <w:noProof/>
        </w:rPr>
        <w:t>8</w:t>
      </w:r>
      <w:r>
        <w:fldChar w:fldCharType="end"/>
      </w:r>
      <w:r w:rsidRPr="00EE5D08">
        <w:t>: Plan Operativo - Planes Operativos UO (POU)</w:t>
      </w:r>
      <w:bookmarkEnd w:id="96"/>
      <w:bookmarkEnd w:id="97"/>
    </w:p>
    <w:p w14:paraId="0C37F6ED" w14:textId="0D6C0DB3" w:rsidR="00690ABC" w:rsidRDefault="00690ABC" w:rsidP="00562282">
      <w:pPr>
        <w:pStyle w:val="Descripcin"/>
      </w:pPr>
    </w:p>
    <w:p w14:paraId="3AB8B873" w14:textId="77777777" w:rsidR="00562282" w:rsidRDefault="00690ABC" w:rsidP="00562282">
      <w:pPr>
        <w:keepNext/>
        <w:ind w:left="360"/>
      </w:pPr>
      <w:r>
        <w:rPr>
          <w:noProof/>
        </w:rPr>
        <w:drawing>
          <wp:inline distT="0" distB="0" distL="0" distR="0" wp14:anchorId="342DDCAD" wp14:editId="4B41DE7A">
            <wp:extent cx="5135525" cy="2455149"/>
            <wp:effectExtent l="19050" t="19050" r="27305" b="21590"/>
            <wp:docPr id="628814728" name="Imagen 628814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142435" cy="2458452"/>
                    </a:xfrm>
                    <a:prstGeom prst="rect">
                      <a:avLst/>
                    </a:prstGeom>
                    <a:ln w="3175" cap="sq" cmpd="thickThin">
                      <a:solidFill>
                        <a:srgbClr val="000000"/>
                      </a:solidFill>
                      <a:prstDash val="solid"/>
                      <a:miter lim="800000"/>
                    </a:ln>
                    <a:effectLst>
                      <a:innerShdw blurRad="76200">
                        <a:srgbClr val="000000"/>
                      </a:innerShdw>
                    </a:effectLst>
                  </pic:spPr>
                </pic:pic>
              </a:graphicData>
            </a:graphic>
          </wp:inline>
        </w:drawing>
      </w:r>
    </w:p>
    <w:p w14:paraId="2A8884F7" w14:textId="7307C861" w:rsidR="00690ABC" w:rsidRDefault="00562282" w:rsidP="00562282">
      <w:pPr>
        <w:pStyle w:val="Descripcin"/>
        <w:jc w:val="center"/>
      </w:pPr>
      <w:bookmarkStart w:id="98" w:name="_Toc167295038"/>
      <w:r>
        <w:t xml:space="preserve">Submenú </w:t>
      </w:r>
      <w:r>
        <w:fldChar w:fldCharType="begin"/>
      </w:r>
      <w:r>
        <w:instrText xml:space="preserve"> SEQ Submenú \* ARABIC </w:instrText>
      </w:r>
      <w:r>
        <w:fldChar w:fldCharType="separate"/>
      </w:r>
      <w:r>
        <w:rPr>
          <w:noProof/>
        </w:rPr>
        <w:t>9</w:t>
      </w:r>
      <w:r>
        <w:fldChar w:fldCharType="end"/>
      </w:r>
      <w:r w:rsidRPr="001A0AA2">
        <w:t>: Plan Operativo - Planes Operativos OCI (PAC)</w:t>
      </w:r>
      <w:bookmarkEnd w:id="98"/>
    </w:p>
    <w:p w14:paraId="52A930DA" w14:textId="77777777" w:rsidR="00562282" w:rsidRDefault="00877203" w:rsidP="00562282">
      <w:pPr>
        <w:keepNext/>
        <w:ind w:left="360"/>
      </w:pPr>
      <w:r>
        <w:rPr>
          <w:noProof/>
        </w:rPr>
        <w:drawing>
          <wp:inline distT="0" distB="0" distL="0" distR="0" wp14:anchorId="657CAD30" wp14:editId="27321CE3">
            <wp:extent cx="5132717" cy="2138179"/>
            <wp:effectExtent l="19050" t="19050" r="10795" b="1460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140534" cy="2141435"/>
                    </a:xfrm>
                    <a:prstGeom prst="rect">
                      <a:avLst/>
                    </a:prstGeom>
                    <a:ln w="3175" cap="sq" cmpd="thickThin">
                      <a:solidFill>
                        <a:srgbClr val="000000"/>
                      </a:solidFill>
                      <a:prstDash val="solid"/>
                      <a:miter lim="800000"/>
                    </a:ln>
                    <a:effectLst>
                      <a:innerShdw blurRad="76200">
                        <a:srgbClr val="000000"/>
                      </a:innerShdw>
                    </a:effectLst>
                  </pic:spPr>
                </pic:pic>
              </a:graphicData>
            </a:graphic>
          </wp:inline>
        </w:drawing>
      </w:r>
    </w:p>
    <w:p w14:paraId="5C02FF74" w14:textId="6FBE8D2D" w:rsidR="00877203" w:rsidRDefault="00562282" w:rsidP="00562282">
      <w:pPr>
        <w:pStyle w:val="Descripcin"/>
        <w:jc w:val="center"/>
      </w:pPr>
      <w:bookmarkStart w:id="99" w:name="_Toc167295039"/>
      <w:r>
        <w:t xml:space="preserve">Submenú </w:t>
      </w:r>
      <w:r>
        <w:fldChar w:fldCharType="begin"/>
      </w:r>
      <w:r>
        <w:instrText xml:space="preserve"> SEQ Submenú \* ARABIC </w:instrText>
      </w:r>
      <w:r>
        <w:fldChar w:fldCharType="separate"/>
      </w:r>
      <w:r>
        <w:rPr>
          <w:noProof/>
        </w:rPr>
        <w:t>10</w:t>
      </w:r>
      <w:r>
        <w:fldChar w:fldCharType="end"/>
      </w:r>
      <w:r w:rsidRPr="00443E55">
        <w:t>: Plan Operativo - Planes Operativos UO (POU) - OP UO</w:t>
      </w:r>
      <w:bookmarkEnd w:id="99"/>
    </w:p>
    <w:p w14:paraId="7BB2B87C" w14:textId="3F5E4330" w:rsidR="00877203" w:rsidRPr="00877203" w:rsidRDefault="00877203" w:rsidP="00877203">
      <w:pPr>
        <w:pStyle w:val="Descripcin"/>
        <w:jc w:val="center"/>
      </w:pPr>
    </w:p>
    <w:p w14:paraId="310E68E0" w14:textId="77777777" w:rsidR="00562282" w:rsidRDefault="007E7A29" w:rsidP="00562282">
      <w:pPr>
        <w:keepNext/>
        <w:ind w:left="360"/>
      </w:pPr>
      <w:r>
        <w:rPr>
          <w:noProof/>
        </w:rPr>
        <w:lastRenderedPageBreak/>
        <w:drawing>
          <wp:inline distT="0" distB="0" distL="0" distR="0" wp14:anchorId="5DB19BAE" wp14:editId="66AB7383">
            <wp:extent cx="5156200" cy="2329232"/>
            <wp:effectExtent l="19050" t="19050" r="25400" b="1397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164282" cy="2332883"/>
                    </a:xfrm>
                    <a:prstGeom prst="rect">
                      <a:avLst/>
                    </a:prstGeom>
                    <a:ln w="3175" cap="sq" cmpd="thickThin">
                      <a:solidFill>
                        <a:srgbClr val="000000"/>
                      </a:solidFill>
                      <a:prstDash val="solid"/>
                      <a:miter lim="800000"/>
                    </a:ln>
                    <a:effectLst>
                      <a:innerShdw blurRad="76200">
                        <a:srgbClr val="000000"/>
                      </a:innerShdw>
                    </a:effectLst>
                  </pic:spPr>
                </pic:pic>
              </a:graphicData>
            </a:graphic>
          </wp:inline>
        </w:drawing>
      </w:r>
    </w:p>
    <w:p w14:paraId="0E75BD1D" w14:textId="4CBE5FB2" w:rsidR="007E7A29" w:rsidRDefault="00562282" w:rsidP="00562282">
      <w:pPr>
        <w:pStyle w:val="Descripcin"/>
        <w:jc w:val="center"/>
      </w:pPr>
      <w:bookmarkStart w:id="100" w:name="_Toc167295040"/>
      <w:r>
        <w:t xml:space="preserve">Submenú </w:t>
      </w:r>
      <w:r>
        <w:fldChar w:fldCharType="begin"/>
      </w:r>
      <w:r>
        <w:instrText xml:space="preserve"> SEQ Submenú \* ARABIC </w:instrText>
      </w:r>
      <w:r>
        <w:fldChar w:fldCharType="separate"/>
      </w:r>
      <w:r>
        <w:rPr>
          <w:noProof/>
        </w:rPr>
        <w:t>11</w:t>
      </w:r>
      <w:r>
        <w:fldChar w:fldCharType="end"/>
      </w:r>
      <w:r w:rsidRPr="00460FA5">
        <w:t>: Plan Operativo - Planes Operativos OCI (PAC) - OP OCI</w:t>
      </w:r>
      <w:bookmarkEnd w:id="100"/>
    </w:p>
    <w:p w14:paraId="5FAD73BA" w14:textId="07DAC868" w:rsidR="00690ABC" w:rsidRDefault="00690ABC" w:rsidP="007E7A29">
      <w:pPr>
        <w:pStyle w:val="Descripcin"/>
        <w:jc w:val="center"/>
      </w:pPr>
    </w:p>
    <w:p w14:paraId="5730FAD4" w14:textId="77777777" w:rsidR="00562282" w:rsidRDefault="00690ABC" w:rsidP="00562282">
      <w:pPr>
        <w:keepNext/>
        <w:ind w:left="360"/>
      </w:pPr>
      <w:r>
        <w:rPr>
          <w:noProof/>
        </w:rPr>
        <w:drawing>
          <wp:inline distT="0" distB="0" distL="0" distR="0" wp14:anchorId="5BCD35A7" wp14:editId="3900B893">
            <wp:extent cx="5167423" cy="2424223"/>
            <wp:effectExtent l="19050" t="19050" r="14605" b="14605"/>
            <wp:docPr id="628814729" name="Imagen 628814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171900" cy="2426323"/>
                    </a:xfrm>
                    <a:prstGeom prst="rect">
                      <a:avLst/>
                    </a:prstGeom>
                    <a:ln w="3175" cap="sq" cmpd="thickThin">
                      <a:solidFill>
                        <a:srgbClr val="000000"/>
                      </a:solidFill>
                      <a:prstDash val="solid"/>
                      <a:miter lim="800000"/>
                    </a:ln>
                    <a:effectLst>
                      <a:innerShdw blurRad="76200">
                        <a:srgbClr val="000000"/>
                      </a:innerShdw>
                    </a:effectLst>
                  </pic:spPr>
                </pic:pic>
              </a:graphicData>
            </a:graphic>
          </wp:inline>
        </w:drawing>
      </w:r>
    </w:p>
    <w:p w14:paraId="75049B25" w14:textId="7BC4365C" w:rsidR="00690ABC" w:rsidRDefault="00562282" w:rsidP="00562282">
      <w:pPr>
        <w:pStyle w:val="Descripcin"/>
        <w:jc w:val="center"/>
      </w:pPr>
      <w:bookmarkStart w:id="101" w:name="_Toc167295041"/>
      <w:r>
        <w:t xml:space="preserve">Submenú </w:t>
      </w:r>
      <w:r>
        <w:fldChar w:fldCharType="begin"/>
      </w:r>
      <w:r>
        <w:instrText xml:space="preserve"> SEQ Submenú \* ARABIC </w:instrText>
      </w:r>
      <w:r>
        <w:fldChar w:fldCharType="separate"/>
      </w:r>
      <w:r>
        <w:rPr>
          <w:noProof/>
        </w:rPr>
        <w:t>12</w:t>
      </w:r>
      <w:r>
        <w:fldChar w:fldCharType="end"/>
      </w:r>
      <w:r w:rsidRPr="000A15A0">
        <w:t>: POI - Listado de Planes</w:t>
      </w:r>
      <w:bookmarkEnd w:id="101"/>
    </w:p>
    <w:p w14:paraId="5975181E" w14:textId="0CE83376" w:rsidR="00690ABC" w:rsidRDefault="00690ABC" w:rsidP="00562282">
      <w:pPr>
        <w:pStyle w:val="Descripcin"/>
      </w:pPr>
    </w:p>
    <w:p w14:paraId="15340787" w14:textId="77777777" w:rsidR="00690ABC" w:rsidRPr="00690ABC" w:rsidRDefault="00690ABC" w:rsidP="007E7A29"/>
    <w:p w14:paraId="48A09AA5" w14:textId="66F15A5A" w:rsidR="07E409FA" w:rsidRPr="00ED346C" w:rsidRDefault="2EE5D2D1" w:rsidP="00A747EC">
      <w:pPr>
        <w:pStyle w:val="Ttulo1"/>
        <w:keepLines/>
        <w:numPr>
          <w:ilvl w:val="1"/>
          <w:numId w:val="19"/>
        </w:numPr>
        <w:spacing w:before="0" w:line="360" w:lineRule="auto"/>
        <w:contextualSpacing/>
        <w:rPr>
          <w:rFonts w:eastAsia="Tahoma" w:cs="Tahoma"/>
          <w:b w:val="0"/>
          <w:bCs/>
          <w:lang w:val="es-ES"/>
        </w:rPr>
      </w:pPr>
      <w:bookmarkStart w:id="102" w:name="_Toc76032045"/>
      <w:bookmarkStart w:id="103" w:name="_Toc167295613"/>
      <w:r w:rsidRPr="00ED346C">
        <w:rPr>
          <w:rStyle w:val="Ttulo2Car"/>
          <w:b/>
          <w:bCs/>
        </w:rPr>
        <w:t>DIAGRAMA DE SISTEM</w:t>
      </w:r>
      <w:r w:rsidR="6E6881EB" w:rsidRPr="00ED346C">
        <w:rPr>
          <w:rStyle w:val="Ttulo2Car"/>
          <w:b/>
          <w:bCs/>
        </w:rPr>
        <w:t>A</w:t>
      </w:r>
      <w:bookmarkEnd w:id="102"/>
      <w:bookmarkEnd w:id="103"/>
    </w:p>
    <w:p w14:paraId="5EFB9E20" w14:textId="095BE03F" w:rsidR="07E409FA" w:rsidRDefault="799CE92E" w:rsidP="008E2E2B">
      <w:pPr>
        <w:pStyle w:val="CGR-Normal1"/>
        <w:spacing w:line="360" w:lineRule="auto"/>
        <w:rPr>
          <w:lang w:val="es-ES"/>
        </w:rPr>
      </w:pPr>
      <w:r>
        <w:t>No Aplica</w:t>
      </w:r>
    </w:p>
    <w:p w14:paraId="75EE2ADB" w14:textId="77777777" w:rsidR="7DEAF88E" w:rsidRDefault="7DEAF88E" w:rsidP="008E2E2B">
      <w:pPr>
        <w:contextualSpacing/>
        <w:rPr>
          <w:lang w:val="es-ES"/>
        </w:rPr>
      </w:pPr>
    </w:p>
    <w:p w14:paraId="4CEF0FB7" w14:textId="4629E5B3" w:rsidR="001F17A5" w:rsidRPr="00DA4128" w:rsidRDefault="58DBCBE8" w:rsidP="00EE69E5">
      <w:pPr>
        <w:pStyle w:val="Ttulo1"/>
        <w:keepLines/>
        <w:numPr>
          <w:ilvl w:val="1"/>
          <w:numId w:val="19"/>
        </w:numPr>
        <w:spacing w:before="0" w:line="360" w:lineRule="auto"/>
        <w:contextualSpacing/>
        <w:rPr>
          <w:rStyle w:val="Ttulo2Car"/>
          <w:b/>
        </w:rPr>
      </w:pPr>
      <w:bookmarkStart w:id="104" w:name="_Toc1660082601"/>
      <w:bookmarkStart w:id="105" w:name="_Toc167295614"/>
      <w:r w:rsidRPr="00DA4128">
        <w:rPr>
          <w:rStyle w:val="Ttulo2Car"/>
          <w:b/>
        </w:rPr>
        <w:t>DIAGRA</w:t>
      </w:r>
      <w:r w:rsidR="00D84544" w:rsidRPr="00DA4128">
        <w:rPr>
          <w:rStyle w:val="Ttulo2Car"/>
          <w:b/>
        </w:rPr>
        <w:t>M</w:t>
      </w:r>
      <w:r w:rsidRPr="00DA4128">
        <w:rPr>
          <w:rStyle w:val="Ttulo2Car"/>
          <w:b/>
        </w:rPr>
        <w:t>A DEL SISTEMA POR ROL</w:t>
      </w:r>
      <w:bookmarkEnd w:id="104"/>
      <w:bookmarkEnd w:id="105"/>
    </w:p>
    <w:p w14:paraId="5FB5C82C" w14:textId="715E5740" w:rsidR="00EB357E" w:rsidRDefault="140FB769" w:rsidP="008E2E2B">
      <w:pPr>
        <w:pStyle w:val="CGR-Normal1"/>
        <w:spacing w:line="360" w:lineRule="auto"/>
      </w:pPr>
      <w:r>
        <w:t>No Aplica</w:t>
      </w:r>
    </w:p>
    <w:p w14:paraId="5BCD2EF4" w14:textId="77777777" w:rsidR="00EB357E" w:rsidRDefault="00EB357E" w:rsidP="008E2E2B">
      <w:pPr>
        <w:keepLines/>
        <w:contextualSpacing/>
        <w:rPr>
          <w:lang w:val="es-ES"/>
        </w:rPr>
      </w:pPr>
    </w:p>
    <w:p w14:paraId="462291A6" w14:textId="31581E02" w:rsidR="00F4507E" w:rsidRPr="00DA4128" w:rsidRDefault="00F4507E" w:rsidP="00EE69E5">
      <w:pPr>
        <w:pStyle w:val="Ttulo1"/>
        <w:keepLines/>
        <w:numPr>
          <w:ilvl w:val="1"/>
          <w:numId w:val="19"/>
        </w:numPr>
        <w:spacing w:before="0" w:line="360" w:lineRule="auto"/>
        <w:contextualSpacing/>
        <w:rPr>
          <w:rStyle w:val="Ttulo2Car"/>
          <w:b/>
          <w:bCs/>
        </w:rPr>
      </w:pPr>
      <w:bookmarkStart w:id="106" w:name="_Toc167295615"/>
      <w:r w:rsidRPr="00DA4128">
        <w:rPr>
          <w:rStyle w:val="Ttulo2Car"/>
          <w:b/>
          <w:bCs/>
        </w:rPr>
        <w:t>MODULO DE SEGURIDAD Y ACCESO A SISCO</w:t>
      </w:r>
      <w:bookmarkEnd w:id="106"/>
      <w:r w:rsidRPr="00DA4128">
        <w:rPr>
          <w:rStyle w:val="Ttulo2Car"/>
          <w:b/>
          <w:bCs/>
        </w:rPr>
        <w:t xml:space="preserve"> </w:t>
      </w:r>
    </w:p>
    <w:p w14:paraId="2A90EB78" w14:textId="77777777" w:rsidR="008645FB" w:rsidRPr="008645FB" w:rsidRDefault="008645FB" w:rsidP="008645FB">
      <w:pPr>
        <w:rPr>
          <w:rFonts w:eastAsia="Tahoma"/>
          <w:lang w:val="es-ES"/>
        </w:rPr>
      </w:pPr>
    </w:p>
    <w:p w14:paraId="65F7AB79" w14:textId="4E11EAE7" w:rsidR="00F4507E" w:rsidRDefault="00034EE7" w:rsidP="002546CC">
      <w:pPr>
        <w:pStyle w:val="Ttulo3"/>
        <w:numPr>
          <w:ilvl w:val="2"/>
          <w:numId w:val="19"/>
        </w:numPr>
      </w:pPr>
      <w:bookmarkStart w:id="107" w:name="_Toc167295616"/>
      <w:r>
        <w:lastRenderedPageBreak/>
        <w:t>Módulo de Seguridad</w:t>
      </w:r>
      <w:bookmarkEnd w:id="107"/>
    </w:p>
    <w:p w14:paraId="6D38BCFE" w14:textId="55535287" w:rsidR="00F4507E" w:rsidRDefault="00F4507E" w:rsidP="00F4507E">
      <w:pPr>
        <w:rPr>
          <w:rFonts w:eastAsia="Tahoma"/>
          <w:lang w:val="es-ES"/>
        </w:rPr>
      </w:pPr>
    </w:p>
    <w:p w14:paraId="763AFB68" w14:textId="3465ADC2" w:rsidR="00F4507E" w:rsidRPr="00F4507E" w:rsidRDefault="00F4507E" w:rsidP="00B54147">
      <w:pPr>
        <w:ind w:left="720"/>
        <w:rPr>
          <w:rFonts w:eastAsia="Tahoma"/>
          <w:lang w:val="es-ES"/>
        </w:rPr>
      </w:pPr>
      <w:r>
        <w:rPr>
          <w:rFonts w:eastAsia="Tahoma"/>
          <w:lang w:val="es-ES"/>
        </w:rPr>
        <w:t>Para acceder al sistema</w:t>
      </w:r>
      <w:r w:rsidR="00A14DF8">
        <w:rPr>
          <w:rFonts w:eastAsia="Tahoma"/>
          <w:lang w:val="es-ES"/>
        </w:rPr>
        <w:t xml:space="preserve">, aparecerá la siguiente pantalla donde </w:t>
      </w:r>
      <w:r>
        <w:rPr>
          <w:rFonts w:eastAsia="Tahoma"/>
          <w:lang w:val="es-ES"/>
        </w:rPr>
        <w:t>es necesario identificarse mediante usuario, contraseña e ingresa</w:t>
      </w:r>
      <w:r w:rsidR="00A14DF8">
        <w:rPr>
          <w:rFonts w:eastAsia="Tahoma"/>
          <w:lang w:val="es-ES"/>
        </w:rPr>
        <w:t>r</w:t>
      </w:r>
      <w:r>
        <w:rPr>
          <w:rFonts w:eastAsia="Tahoma"/>
          <w:lang w:val="es-ES"/>
        </w:rPr>
        <w:t xml:space="preserve"> el código de seguridad.</w:t>
      </w:r>
    </w:p>
    <w:p w14:paraId="36EF61BA" w14:textId="77777777" w:rsidR="00562282" w:rsidRDefault="001D621A" w:rsidP="00562282">
      <w:pPr>
        <w:keepNext/>
        <w:ind w:left="720"/>
        <w:jc w:val="center"/>
      </w:pPr>
      <w:r>
        <w:rPr>
          <w:noProof/>
        </w:rPr>
        <w:drawing>
          <wp:inline distT="0" distB="0" distL="0" distR="0" wp14:anchorId="1C0F560B" wp14:editId="3598F0CF">
            <wp:extent cx="4972050" cy="2917755"/>
            <wp:effectExtent l="19050" t="19050" r="19050" b="16510"/>
            <wp:docPr id="371519437" name="Imagen 371519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007275" cy="2938426"/>
                    </a:xfrm>
                    <a:prstGeom prst="rect">
                      <a:avLst/>
                    </a:prstGeom>
                    <a:ln w="3175" cap="sq" cmpd="thickThin">
                      <a:solidFill>
                        <a:srgbClr val="000000"/>
                      </a:solidFill>
                      <a:prstDash val="solid"/>
                      <a:miter lim="800000"/>
                    </a:ln>
                    <a:effectLst>
                      <a:innerShdw blurRad="76200">
                        <a:srgbClr val="000000"/>
                      </a:innerShdw>
                    </a:effectLst>
                  </pic:spPr>
                </pic:pic>
              </a:graphicData>
            </a:graphic>
          </wp:inline>
        </w:drawing>
      </w:r>
    </w:p>
    <w:p w14:paraId="4FCBAB6F" w14:textId="18E90E2F" w:rsidR="00F4507E" w:rsidRDefault="00562282" w:rsidP="00562282">
      <w:pPr>
        <w:pStyle w:val="Descripcin"/>
        <w:jc w:val="center"/>
      </w:pPr>
      <w:bookmarkStart w:id="108" w:name="_Toc167295332"/>
      <w:r>
        <w:t xml:space="preserve">Imagen </w:t>
      </w:r>
      <w:r>
        <w:fldChar w:fldCharType="begin"/>
      </w:r>
      <w:r>
        <w:instrText xml:space="preserve"> SEQ Imagen \* ARABIC </w:instrText>
      </w:r>
      <w:r>
        <w:fldChar w:fldCharType="separate"/>
      </w:r>
      <w:r>
        <w:rPr>
          <w:noProof/>
        </w:rPr>
        <w:t>1</w:t>
      </w:r>
      <w:r>
        <w:fldChar w:fldCharType="end"/>
      </w:r>
      <w:r w:rsidRPr="00BE3A09">
        <w:t>: Acceso al módulo de seguridad</w:t>
      </w:r>
      <w:bookmarkEnd w:id="108"/>
    </w:p>
    <w:p w14:paraId="537C9578" w14:textId="3DB03A73" w:rsidR="00F4507E" w:rsidRDefault="00F4507E" w:rsidP="00F4507E">
      <w:pPr>
        <w:pStyle w:val="Descripcin"/>
        <w:jc w:val="center"/>
        <w:rPr>
          <w:rFonts w:eastAsia="Tahoma"/>
          <w:lang w:val="es-ES"/>
        </w:rPr>
      </w:pPr>
    </w:p>
    <w:p w14:paraId="47414D9B" w14:textId="372B76FD" w:rsidR="00F4507E" w:rsidRPr="002546CC" w:rsidRDefault="001D621A" w:rsidP="002546CC">
      <w:pPr>
        <w:pStyle w:val="Ttulo3"/>
        <w:numPr>
          <w:ilvl w:val="2"/>
          <w:numId w:val="19"/>
        </w:numPr>
      </w:pPr>
      <w:bookmarkStart w:id="109" w:name="_Toc167295617"/>
      <w:r w:rsidRPr="002546CC">
        <w:t>Acceso a Sistemas CGR: SISCO</w:t>
      </w:r>
      <w:bookmarkEnd w:id="109"/>
    </w:p>
    <w:p w14:paraId="1ADE3C53" w14:textId="1792932C" w:rsidR="004E12F4" w:rsidRDefault="004E12F4" w:rsidP="004E12F4">
      <w:pPr>
        <w:rPr>
          <w:rFonts w:eastAsia="Tahoma"/>
          <w:lang w:val="es-ES"/>
        </w:rPr>
      </w:pPr>
    </w:p>
    <w:p w14:paraId="35325B48" w14:textId="57B6E8BE" w:rsidR="004E12F4" w:rsidRPr="00F4507E" w:rsidRDefault="003D74F2" w:rsidP="00B64ED3">
      <w:pPr>
        <w:ind w:left="720"/>
        <w:rPr>
          <w:rFonts w:eastAsia="Tahoma"/>
          <w:lang w:val="es-ES"/>
        </w:rPr>
      </w:pPr>
      <w:r>
        <w:rPr>
          <w:rFonts w:eastAsia="Tahoma"/>
          <w:lang w:val="es-ES"/>
        </w:rPr>
        <w:t xml:space="preserve">En la pantalla que aparece a continuación, debe </w:t>
      </w:r>
      <w:r w:rsidR="00B54147">
        <w:rPr>
          <w:rFonts w:eastAsia="Tahoma"/>
          <w:lang w:val="es-ES"/>
        </w:rPr>
        <w:t>seleccionar</w:t>
      </w:r>
      <w:r w:rsidR="004E12F4">
        <w:rPr>
          <w:rFonts w:eastAsia="Tahoma"/>
          <w:lang w:val="es-ES"/>
        </w:rPr>
        <w:t xml:space="preserve"> la opción </w:t>
      </w:r>
      <w:r>
        <w:rPr>
          <w:rFonts w:eastAsia="Tahoma"/>
          <w:lang w:val="es-ES"/>
        </w:rPr>
        <w:t>“</w:t>
      </w:r>
      <w:r w:rsidR="004E12F4">
        <w:rPr>
          <w:rFonts w:eastAsia="Tahoma"/>
          <w:lang w:val="es-ES"/>
        </w:rPr>
        <w:t xml:space="preserve">Sistema Integrado de los Servicios de Control Gubernamental </w:t>
      </w:r>
      <w:r>
        <w:rPr>
          <w:rFonts w:eastAsia="Tahoma"/>
          <w:lang w:val="es-ES"/>
        </w:rPr>
        <w:t>–</w:t>
      </w:r>
      <w:r w:rsidR="004E12F4">
        <w:rPr>
          <w:rFonts w:eastAsia="Tahoma"/>
          <w:lang w:val="es-ES"/>
        </w:rPr>
        <w:t xml:space="preserve"> SISCO</w:t>
      </w:r>
      <w:r>
        <w:rPr>
          <w:rFonts w:eastAsia="Tahoma"/>
          <w:lang w:val="es-ES"/>
        </w:rPr>
        <w:t>”</w:t>
      </w:r>
    </w:p>
    <w:p w14:paraId="67E4989E" w14:textId="31550410" w:rsidR="004E12F4" w:rsidRDefault="00ED346C" w:rsidP="007B796E">
      <w:pPr>
        <w:keepNext/>
        <w:ind w:left="720"/>
      </w:pPr>
      <w:r>
        <w:rPr>
          <w:noProof/>
        </w:rPr>
        <w:lastRenderedPageBreak/>
        <w:drawing>
          <wp:anchor distT="0" distB="0" distL="114300" distR="114300" simplePos="0" relativeHeight="251821061" behindDoc="0" locked="0" layoutInCell="1" allowOverlap="1" wp14:anchorId="2589B2AE" wp14:editId="475B024D">
            <wp:simplePos x="0" y="0"/>
            <wp:positionH relativeFrom="column">
              <wp:posOffset>4182110</wp:posOffset>
            </wp:positionH>
            <wp:positionV relativeFrom="paragraph">
              <wp:posOffset>1052962</wp:posOffset>
            </wp:positionV>
            <wp:extent cx="446567" cy="446567"/>
            <wp:effectExtent l="0" t="0" r="0" b="0"/>
            <wp:wrapNone/>
            <wp:docPr id="628814731" name="Gráfico 628814731"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446567" cy="446567"/>
                    </a:xfrm>
                    <a:prstGeom prst="rect">
                      <a:avLst/>
                    </a:prstGeom>
                  </pic:spPr>
                </pic:pic>
              </a:graphicData>
            </a:graphic>
            <wp14:sizeRelH relativeFrom="margin">
              <wp14:pctWidth>0</wp14:pctWidth>
            </wp14:sizeRelH>
            <wp14:sizeRelV relativeFrom="margin">
              <wp14:pctHeight>0</wp14:pctHeight>
            </wp14:sizeRelV>
          </wp:anchor>
        </w:drawing>
      </w:r>
      <w:r w:rsidR="001D621A">
        <w:rPr>
          <w:noProof/>
        </w:rPr>
        <w:drawing>
          <wp:inline distT="0" distB="0" distL="0" distR="0" wp14:anchorId="4F571573" wp14:editId="09741A4B">
            <wp:extent cx="4984716" cy="2800350"/>
            <wp:effectExtent l="19050" t="19050" r="26035" b="19050"/>
            <wp:docPr id="371519445" name="Imagen 371519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013296" cy="2816406"/>
                    </a:xfrm>
                    <a:prstGeom prst="rect">
                      <a:avLst/>
                    </a:prstGeom>
                    <a:ln w="3175" cap="sq" cmpd="thickThin">
                      <a:solidFill>
                        <a:srgbClr val="000000"/>
                      </a:solidFill>
                      <a:prstDash val="solid"/>
                      <a:miter lim="800000"/>
                    </a:ln>
                    <a:effectLst>
                      <a:innerShdw blurRad="76200">
                        <a:srgbClr val="000000"/>
                      </a:innerShdw>
                    </a:effectLst>
                  </pic:spPr>
                </pic:pic>
              </a:graphicData>
            </a:graphic>
          </wp:inline>
        </w:drawing>
      </w:r>
    </w:p>
    <w:p w14:paraId="47BFDFD5" w14:textId="46E70990" w:rsidR="004E12F4" w:rsidRDefault="004E12F4" w:rsidP="004E12F4">
      <w:pPr>
        <w:pStyle w:val="Descripcin"/>
        <w:jc w:val="center"/>
        <w:rPr>
          <w:rFonts w:eastAsia="Tahoma"/>
          <w:lang w:val="es-ES"/>
        </w:rPr>
      </w:pPr>
      <w:bookmarkStart w:id="110" w:name="_Toc165985170"/>
      <w:bookmarkStart w:id="111" w:name="_Toc167295333"/>
      <w:r>
        <w:t xml:space="preserve">Imagen </w:t>
      </w:r>
      <w:r>
        <w:fldChar w:fldCharType="begin"/>
      </w:r>
      <w:r>
        <w:instrText xml:space="preserve"> SEQ Imagen \* ARABIC </w:instrText>
      </w:r>
      <w:r>
        <w:fldChar w:fldCharType="separate"/>
      </w:r>
      <w:r w:rsidR="00562282">
        <w:rPr>
          <w:noProof/>
        </w:rPr>
        <w:t>2</w:t>
      </w:r>
      <w:r>
        <w:fldChar w:fldCharType="end"/>
      </w:r>
      <w:r>
        <w:t>: Ingreso SISCO</w:t>
      </w:r>
      <w:bookmarkEnd w:id="110"/>
      <w:bookmarkEnd w:id="111"/>
    </w:p>
    <w:p w14:paraId="6D24BB4D" w14:textId="77777777" w:rsidR="004E12F4" w:rsidRPr="004E12F4" w:rsidRDefault="004E12F4" w:rsidP="004E12F4">
      <w:pPr>
        <w:ind w:left="630"/>
        <w:rPr>
          <w:rFonts w:eastAsia="Tahoma"/>
          <w:lang w:val="es-ES"/>
        </w:rPr>
      </w:pPr>
    </w:p>
    <w:p w14:paraId="42392D8A" w14:textId="3FE0B7B2" w:rsidR="004E12F4" w:rsidRPr="00B54147" w:rsidRDefault="008645FB" w:rsidP="00B54147">
      <w:pPr>
        <w:pStyle w:val="Ttulo3"/>
        <w:numPr>
          <w:ilvl w:val="2"/>
          <w:numId w:val="19"/>
        </w:numPr>
      </w:pPr>
      <w:bookmarkStart w:id="112" w:name="_Toc167295618"/>
      <w:r w:rsidRPr="002546CC">
        <w:t>Selección de Rol</w:t>
      </w:r>
      <w:bookmarkEnd w:id="112"/>
    </w:p>
    <w:p w14:paraId="7242CBBB" w14:textId="2F3708FC" w:rsidR="008645FB" w:rsidRDefault="008645FB" w:rsidP="008645FB">
      <w:pPr>
        <w:ind w:left="630"/>
      </w:pPr>
      <w:r>
        <w:t xml:space="preserve">Seleccionar el rol que corresponda, </w:t>
      </w:r>
      <w:r w:rsidR="001D621A">
        <w:t>los menús</w:t>
      </w:r>
      <w:r>
        <w:t xml:space="preserve"> PSC muestran opciones según el rol que se selecciona.</w:t>
      </w:r>
    </w:p>
    <w:p w14:paraId="4F191DF9" w14:textId="77777777" w:rsidR="00226F86" w:rsidRDefault="00870B8D" w:rsidP="00226F86">
      <w:pPr>
        <w:keepNext/>
        <w:ind w:left="630"/>
      </w:pPr>
      <w:r>
        <w:rPr>
          <w:noProof/>
        </w:rPr>
        <w:drawing>
          <wp:inline distT="0" distB="0" distL="0" distR="0" wp14:anchorId="04502DCD" wp14:editId="46216C50">
            <wp:extent cx="5010150" cy="2385786"/>
            <wp:effectExtent l="19050" t="19050" r="19050" b="14605"/>
            <wp:docPr id="1169907575" name="Imagen 1169907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030941" cy="2395686"/>
                    </a:xfrm>
                    <a:prstGeom prst="rect">
                      <a:avLst/>
                    </a:prstGeom>
                    <a:ln w="3175" cap="sq" cmpd="thickThin">
                      <a:solidFill>
                        <a:srgbClr val="000000"/>
                      </a:solidFill>
                      <a:prstDash val="solid"/>
                      <a:miter lim="800000"/>
                    </a:ln>
                    <a:effectLst>
                      <a:innerShdw blurRad="76200">
                        <a:srgbClr val="000000"/>
                      </a:innerShdw>
                    </a:effectLst>
                  </pic:spPr>
                </pic:pic>
              </a:graphicData>
            </a:graphic>
          </wp:inline>
        </w:drawing>
      </w:r>
    </w:p>
    <w:p w14:paraId="6F61D06B" w14:textId="64A53436" w:rsidR="008645FB" w:rsidRPr="00226F86" w:rsidRDefault="00226F86" w:rsidP="00226F86">
      <w:pPr>
        <w:pStyle w:val="Descripcin"/>
        <w:jc w:val="center"/>
      </w:pPr>
      <w:bookmarkStart w:id="113" w:name="_Toc167295334"/>
      <w:r>
        <w:t xml:space="preserve">Imagen </w:t>
      </w:r>
      <w:r>
        <w:fldChar w:fldCharType="begin"/>
      </w:r>
      <w:r>
        <w:instrText xml:space="preserve"> SEQ Imagen \* ARABIC </w:instrText>
      </w:r>
      <w:r>
        <w:fldChar w:fldCharType="separate"/>
      </w:r>
      <w:r w:rsidR="00562282">
        <w:rPr>
          <w:noProof/>
        </w:rPr>
        <w:t>3</w:t>
      </w:r>
      <w:r>
        <w:fldChar w:fldCharType="end"/>
      </w:r>
      <w:r w:rsidRPr="00112428">
        <w:t>: Selección Rol</w:t>
      </w:r>
      <w:bookmarkEnd w:id="113"/>
    </w:p>
    <w:p w14:paraId="16858346" w14:textId="124C877B" w:rsidR="008645FB" w:rsidRDefault="008645FB" w:rsidP="008645FB">
      <w:pPr>
        <w:ind w:left="709"/>
        <w:jc w:val="left"/>
      </w:pPr>
      <w:r>
        <w:t xml:space="preserve">Seleccionar </w:t>
      </w:r>
      <w:r w:rsidR="001D621A">
        <w:t>el</w:t>
      </w:r>
      <w:r w:rsidR="007B796E">
        <w:t xml:space="preserve"> </w:t>
      </w:r>
      <w:r w:rsidR="008A7F77">
        <w:t>rol “</w:t>
      </w:r>
      <w:r w:rsidR="007E7A29">
        <w:rPr>
          <w:b/>
          <w:bCs/>
        </w:rPr>
        <w:t>JEFE / GERENTE DE PLANEAMIENTO</w:t>
      </w:r>
      <w:r w:rsidR="007B796E">
        <w:rPr>
          <w:b/>
          <w:bCs/>
        </w:rPr>
        <w:t>”</w:t>
      </w:r>
      <w:r w:rsidR="001D621A">
        <w:t xml:space="preserve"> y seguidamente elegir </w:t>
      </w:r>
      <w:r w:rsidR="008A7F77">
        <w:t xml:space="preserve">el módulo </w:t>
      </w:r>
      <w:r w:rsidR="001D621A">
        <w:t>PSC.</w:t>
      </w:r>
    </w:p>
    <w:p w14:paraId="73B949D7" w14:textId="0E8E9745" w:rsidR="00870B8D" w:rsidRDefault="00ED346C" w:rsidP="00B54147">
      <w:pPr>
        <w:keepNext/>
        <w:ind w:left="709"/>
        <w:jc w:val="left"/>
      </w:pPr>
      <w:r>
        <w:rPr>
          <w:noProof/>
        </w:rPr>
        <w:lastRenderedPageBreak/>
        <w:drawing>
          <wp:anchor distT="0" distB="0" distL="114300" distR="114300" simplePos="0" relativeHeight="251823109" behindDoc="0" locked="0" layoutInCell="1" allowOverlap="1" wp14:anchorId="42A36A90" wp14:editId="141C6A05">
            <wp:simplePos x="0" y="0"/>
            <wp:positionH relativeFrom="column">
              <wp:posOffset>1421130</wp:posOffset>
            </wp:positionH>
            <wp:positionV relativeFrom="paragraph">
              <wp:posOffset>1942201</wp:posOffset>
            </wp:positionV>
            <wp:extent cx="232914" cy="232914"/>
            <wp:effectExtent l="0" t="0" r="0" b="0"/>
            <wp:wrapNone/>
            <wp:docPr id="628814734" name="Gráfico 628814734"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232914" cy="232914"/>
                    </a:xfrm>
                    <a:prstGeom prst="rect">
                      <a:avLst/>
                    </a:prstGeom>
                  </pic:spPr>
                </pic:pic>
              </a:graphicData>
            </a:graphic>
            <wp14:sizeRelH relativeFrom="margin">
              <wp14:pctWidth>0</wp14:pctWidth>
            </wp14:sizeRelH>
            <wp14:sizeRelV relativeFrom="margin">
              <wp14:pctHeight>0</wp14:pctHeight>
            </wp14:sizeRelV>
          </wp:anchor>
        </w:drawing>
      </w:r>
      <w:r w:rsidR="007E7A29">
        <w:rPr>
          <w:noProof/>
        </w:rPr>
        <w:drawing>
          <wp:inline distT="0" distB="0" distL="0" distR="0" wp14:anchorId="0F4DECD0" wp14:editId="0A6D7A78">
            <wp:extent cx="4960189" cy="2139792"/>
            <wp:effectExtent l="19050" t="19050" r="12065" b="1333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971903" cy="2144845"/>
                    </a:xfrm>
                    <a:prstGeom prst="rect">
                      <a:avLst/>
                    </a:prstGeom>
                    <a:ln w="3175" cap="sq" cmpd="thickThin">
                      <a:solidFill>
                        <a:srgbClr val="000000"/>
                      </a:solidFill>
                      <a:prstDash val="solid"/>
                      <a:miter lim="800000"/>
                    </a:ln>
                    <a:effectLst>
                      <a:innerShdw blurRad="76200">
                        <a:srgbClr val="000000"/>
                      </a:innerShdw>
                    </a:effectLst>
                  </pic:spPr>
                </pic:pic>
              </a:graphicData>
            </a:graphic>
          </wp:inline>
        </w:drawing>
      </w:r>
    </w:p>
    <w:p w14:paraId="1B09C536" w14:textId="2ACFE32F" w:rsidR="008645FB" w:rsidRDefault="00870B8D" w:rsidP="00511ED8">
      <w:pPr>
        <w:pStyle w:val="Descripcin"/>
        <w:jc w:val="center"/>
      </w:pPr>
      <w:bookmarkStart w:id="114" w:name="_Toc165985172"/>
      <w:bookmarkStart w:id="115" w:name="_Toc167295335"/>
      <w:r>
        <w:t xml:space="preserve">Imagen </w:t>
      </w:r>
      <w:r>
        <w:fldChar w:fldCharType="begin"/>
      </w:r>
      <w:r>
        <w:instrText xml:space="preserve"> SEQ Imagen \* ARABIC </w:instrText>
      </w:r>
      <w:r>
        <w:fldChar w:fldCharType="separate"/>
      </w:r>
      <w:r w:rsidR="00562282">
        <w:rPr>
          <w:noProof/>
        </w:rPr>
        <w:t>4</w:t>
      </w:r>
      <w:r>
        <w:fldChar w:fldCharType="end"/>
      </w:r>
      <w:r>
        <w:t xml:space="preserve">: Selección Rol </w:t>
      </w:r>
      <w:bookmarkEnd w:id="114"/>
      <w:proofErr w:type="gramStart"/>
      <w:r w:rsidR="007E7A29">
        <w:t>Jefe</w:t>
      </w:r>
      <w:proofErr w:type="gramEnd"/>
      <w:r w:rsidR="007E7A29">
        <w:t xml:space="preserve"> / Gerente de Planeamiento</w:t>
      </w:r>
      <w:bookmarkEnd w:id="115"/>
    </w:p>
    <w:p w14:paraId="60DF659B" w14:textId="5C43B164" w:rsidR="008645FB" w:rsidRDefault="007E7A29" w:rsidP="008645FB">
      <w:pPr>
        <w:keepNext/>
        <w:ind w:left="709"/>
        <w:jc w:val="left"/>
      </w:pPr>
      <w:r>
        <w:rPr>
          <w:noProof/>
        </w:rPr>
        <w:drawing>
          <wp:inline distT="0" distB="0" distL="0" distR="0" wp14:anchorId="2BF933A7" wp14:editId="6671B484">
            <wp:extent cx="4929242" cy="1895773"/>
            <wp:effectExtent l="19050" t="19050" r="24130" b="2857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946008" cy="1902221"/>
                    </a:xfrm>
                    <a:prstGeom prst="rect">
                      <a:avLst/>
                    </a:prstGeom>
                    <a:ln w="3175" cap="sq" cmpd="thickThin">
                      <a:solidFill>
                        <a:srgbClr val="000000"/>
                      </a:solidFill>
                      <a:prstDash val="solid"/>
                      <a:miter lim="800000"/>
                    </a:ln>
                    <a:effectLst>
                      <a:innerShdw blurRad="76200">
                        <a:srgbClr val="000000"/>
                      </a:innerShdw>
                    </a:effectLst>
                  </pic:spPr>
                </pic:pic>
              </a:graphicData>
            </a:graphic>
          </wp:inline>
        </w:drawing>
      </w:r>
    </w:p>
    <w:p w14:paraId="40FAF8FD" w14:textId="43B30471" w:rsidR="00407876" w:rsidRPr="00B54147" w:rsidRDefault="008645FB" w:rsidP="00B54147">
      <w:pPr>
        <w:pStyle w:val="Descripcin"/>
        <w:jc w:val="center"/>
      </w:pPr>
      <w:bookmarkStart w:id="116" w:name="_Toc165985173"/>
      <w:bookmarkStart w:id="117" w:name="_Toc167295336"/>
      <w:r>
        <w:t xml:space="preserve">Imagen </w:t>
      </w:r>
      <w:r>
        <w:fldChar w:fldCharType="begin"/>
      </w:r>
      <w:r>
        <w:instrText xml:space="preserve"> SEQ Imagen \* ARABIC </w:instrText>
      </w:r>
      <w:r>
        <w:fldChar w:fldCharType="separate"/>
      </w:r>
      <w:r w:rsidR="00562282">
        <w:rPr>
          <w:noProof/>
        </w:rPr>
        <w:t>5</w:t>
      </w:r>
      <w:r>
        <w:fldChar w:fldCharType="end"/>
      </w:r>
      <w:r>
        <w:t xml:space="preserve">: </w:t>
      </w:r>
      <w:r w:rsidRPr="00400FE4">
        <w:t>Acceso a PSC</w:t>
      </w:r>
      <w:bookmarkEnd w:id="116"/>
      <w:bookmarkEnd w:id="117"/>
    </w:p>
    <w:p w14:paraId="72B6FBC8" w14:textId="1FF0798A" w:rsidR="00407876" w:rsidRDefault="00407876" w:rsidP="00407876">
      <w:pPr>
        <w:keepLines/>
        <w:ind w:left="709"/>
        <w:contextualSpacing/>
        <w:rPr>
          <w:lang w:val="es-ES"/>
        </w:rPr>
      </w:pPr>
      <w:r w:rsidRPr="7DEAF88E">
        <w:rPr>
          <w:lang w:val="es-ES"/>
        </w:rPr>
        <w:t>M</w:t>
      </w:r>
      <w:r w:rsidR="00B54147">
        <w:rPr>
          <w:lang w:val="es-ES"/>
        </w:rPr>
        <w:t>uestra</w:t>
      </w:r>
      <w:r w:rsidRPr="7DEAF88E">
        <w:rPr>
          <w:lang w:val="es-ES"/>
        </w:rPr>
        <w:t xml:space="preserve"> las principales opciones de menú del subsistema PSC</w:t>
      </w:r>
      <w:r>
        <w:rPr>
          <w:lang w:val="es-ES"/>
        </w:rPr>
        <w:t xml:space="preserve"> para el rol: </w:t>
      </w:r>
      <w:proofErr w:type="gramStart"/>
      <w:r w:rsidR="007E7A29">
        <w:rPr>
          <w:b/>
          <w:bCs/>
          <w:lang w:val="es-ES"/>
        </w:rPr>
        <w:t>Jefe</w:t>
      </w:r>
      <w:proofErr w:type="gramEnd"/>
      <w:r w:rsidR="007E7A29">
        <w:rPr>
          <w:b/>
          <w:bCs/>
          <w:lang w:val="es-ES"/>
        </w:rPr>
        <w:t xml:space="preserve"> / Gerente de Planeamiento.</w:t>
      </w:r>
    </w:p>
    <w:p w14:paraId="70E62A67" w14:textId="5D961F2F" w:rsidR="00407876" w:rsidRPr="007B796E" w:rsidRDefault="00ED346C" w:rsidP="00407876">
      <w:pPr>
        <w:keepLines/>
        <w:ind w:left="709"/>
        <w:contextualSpacing/>
        <w:rPr>
          <w:lang w:val="es-ES"/>
        </w:rPr>
      </w:pPr>
      <w:r>
        <w:rPr>
          <w:noProof/>
        </w:rPr>
        <w:drawing>
          <wp:inline distT="0" distB="0" distL="0" distR="0" wp14:anchorId="63372AAF" wp14:editId="2C5A05F7">
            <wp:extent cx="4933507" cy="2038371"/>
            <wp:effectExtent l="19050" t="19050" r="19685" b="19050"/>
            <wp:docPr id="628814737" name="Imagen 628814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939466" cy="2040833"/>
                    </a:xfrm>
                    <a:prstGeom prst="rect">
                      <a:avLst/>
                    </a:prstGeom>
                    <a:ln w="3175" cap="sq" cmpd="thickThin">
                      <a:solidFill>
                        <a:srgbClr val="000000"/>
                      </a:solidFill>
                      <a:prstDash val="solid"/>
                      <a:miter lim="800000"/>
                    </a:ln>
                    <a:effectLst>
                      <a:innerShdw blurRad="76200">
                        <a:srgbClr val="000000"/>
                      </a:innerShdw>
                    </a:effectLst>
                  </pic:spPr>
                </pic:pic>
              </a:graphicData>
            </a:graphic>
          </wp:inline>
        </w:drawing>
      </w:r>
    </w:p>
    <w:p w14:paraId="5A74EC9B" w14:textId="438054FA" w:rsidR="008645FB" w:rsidRDefault="00407876" w:rsidP="00D226CD">
      <w:pPr>
        <w:pStyle w:val="Descripcin"/>
        <w:jc w:val="center"/>
      </w:pPr>
      <w:bookmarkStart w:id="118" w:name="_Toc165985174"/>
      <w:bookmarkStart w:id="119" w:name="_Toc167295337"/>
      <w:r>
        <w:t xml:space="preserve">Imagen </w:t>
      </w:r>
      <w:r>
        <w:fldChar w:fldCharType="begin"/>
      </w:r>
      <w:r>
        <w:instrText xml:space="preserve"> SEQ Imagen \* ARABIC </w:instrText>
      </w:r>
      <w:r>
        <w:fldChar w:fldCharType="separate"/>
      </w:r>
      <w:r w:rsidR="00562282">
        <w:rPr>
          <w:noProof/>
        </w:rPr>
        <w:t>6</w:t>
      </w:r>
      <w:r>
        <w:fldChar w:fldCharType="end"/>
      </w:r>
      <w:bookmarkStart w:id="120" w:name="_Hlk165284452"/>
      <w:r>
        <w:t xml:space="preserve">: </w:t>
      </w:r>
      <w:r w:rsidRPr="00992D13">
        <w:t>Menú PSC</w:t>
      </w:r>
      <w:bookmarkEnd w:id="118"/>
      <w:bookmarkEnd w:id="119"/>
      <w:bookmarkEnd w:id="120"/>
    </w:p>
    <w:p w14:paraId="25FC9C8A" w14:textId="334E49BB" w:rsidR="00B54147" w:rsidRDefault="00ED346C" w:rsidP="00ED346C">
      <w:pPr>
        <w:ind w:left="720"/>
      </w:pPr>
      <w:r>
        <w:t xml:space="preserve">Se visualiza el nombre de usuario y el rol; al dar clic en el usuario se muestra las opciones: </w:t>
      </w:r>
    </w:p>
    <w:p w14:paraId="01D09C54" w14:textId="6DCE0655" w:rsidR="00E312A9" w:rsidRDefault="007E7A29" w:rsidP="00E312A9">
      <w:pPr>
        <w:keepNext/>
        <w:ind w:left="720"/>
      </w:pPr>
      <w:r>
        <w:rPr>
          <w:noProof/>
        </w:rPr>
        <w:lastRenderedPageBreak/>
        <w:drawing>
          <wp:inline distT="0" distB="0" distL="0" distR="0" wp14:anchorId="13D5DAAD" wp14:editId="15ED64B0">
            <wp:extent cx="4939293" cy="1753870"/>
            <wp:effectExtent l="19050" t="19050" r="13970" b="1778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954792" cy="1759373"/>
                    </a:xfrm>
                    <a:prstGeom prst="rect">
                      <a:avLst/>
                    </a:prstGeom>
                    <a:ln w="3175" cap="sq" cmpd="thickThin">
                      <a:solidFill>
                        <a:srgbClr val="000000"/>
                      </a:solidFill>
                      <a:prstDash val="solid"/>
                      <a:miter lim="800000"/>
                    </a:ln>
                    <a:effectLst>
                      <a:innerShdw blurRad="76200">
                        <a:srgbClr val="000000"/>
                      </a:innerShdw>
                    </a:effectLst>
                  </pic:spPr>
                </pic:pic>
              </a:graphicData>
            </a:graphic>
          </wp:inline>
        </w:drawing>
      </w:r>
    </w:p>
    <w:p w14:paraId="73942A21" w14:textId="240740BA" w:rsidR="00ED346C" w:rsidRDefault="00E312A9" w:rsidP="00E5424D">
      <w:pPr>
        <w:pStyle w:val="Descripcin"/>
        <w:jc w:val="center"/>
      </w:pPr>
      <w:bookmarkStart w:id="121" w:name="_Toc165985175"/>
      <w:bookmarkStart w:id="122" w:name="_Toc167295338"/>
      <w:r>
        <w:t xml:space="preserve">Imagen </w:t>
      </w:r>
      <w:r>
        <w:fldChar w:fldCharType="begin"/>
      </w:r>
      <w:r>
        <w:instrText xml:space="preserve"> SEQ Imagen \* ARABIC </w:instrText>
      </w:r>
      <w:r>
        <w:fldChar w:fldCharType="separate"/>
      </w:r>
      <w:r w:rsidR="00562282">
        <w:rPr>
          <w:noProof/>
        </w:rPr>
        <w:t>7</w:t>
      </w:r>
      <w:r>
        <w:fldChar w:fldCharType="end"/>
      </w:r>
      <w:r w:rsidRPr="009362B0">
        <w:t>: Menú PSC</w:t>
      </w:r>
      <w:r>
        <w:rPr>
          <w:noProof/>
        </w:rPr>
        <w:t xml:space="preserve"> - Perfil</w:t>
      </w:r>
      <w:bookmarkEnd w:id="121"/>
      <w:bookmarkEnd w:id="122"/>
    </w:p>
    <w:p w14:paraId="3DDF95BC" w14:textId="6CDA8755" w:rsidR="00ED346C" w:rsidRDefault="00ED346C" w:rsidP="00F52FDE">
      <w:pPr>
        <w:pStyle w:val="Prrafodelista"/>
        <w:numPr>
          <w:ilvl w:val="0"/>
          <w:numId w:val="54"/>
        </w:numPr>
      </w:pPr>
      <w:r>
        <w:t>Perfil: al dar clic podremos ver la información del perfil de usuario</w:t>
      </w:r>
    </w:p>
    <w:p w14:paraId="1686BA4C" w14:textId="54C64489" w:rsidR="00ED346C" w:rsidRDefault="00ED346C" w:rsidP="00F52FDE">
      <w:pPr>
        <w:pStyle w:val="Prrafodelista"/>
        <w:numPr>
          <w:ilvl w:val="0"/>
          <w:numId w:val="54"/>
        </w:numPr>
      </w:pPr>
      <w:proofErr w:type="spellStart"/>
      <w:r>
        <w:t>Logout</w:t>
      </w:r>
      <w:proofErr w:type="spellEnd"/>
      <w:r>
        <w:t>: Se utiliza para cerrar sesión</w:t>
      </w:r>
    </w:p>
    <w:p w14:paraId="55400BB8" w14:textId="3C083AF8" w:rsidR="00ED346C" w:rsidRDefault="00ED346C" w:rsidP="00F52FDE">
      <w:pPr>
        <w:pStyle w:val="Prrafodelista"/>
        <w:numPr>
          <w:ilvl w:val="0"/>
          <w:numId w:val="54"/>
        </w:numPr>
      </w:pPr>
      <w:r>
        <w:t>Regresar: Para retornar a la selección de Rol.</w:t>
      </w:r>
    </w:p>
    <w:p w14:paraId="22CB0141" w14:textId="77777777" w:rsidR="00E5424D" w:rsidRPr="00B54147" w:rsidRDefault="00E5424D" w:rsidP="00E5424D">
      <w:pPr>
        <w:pStyle w:val="Prrafodelista"/>
        <w:ind w:left="1080"/>
      </w:pPr>
    </w:p>
    <w:p w14:paraId="3068DC04" w14:textId="748EBE03" w:rsidR="006065C2" w:rsidRPr="00EC63C8" w:rsidRDefault="00F4507E" w:rsidP="00EE69E5">
      <w:pPr>
        <w:pStyle w:val="Ttulo1"/>
        <w:keepLines/>
        <w:numPr>
          <w:ilvl w:val="1"/>
          <w:numId w:val="19"/>
        </w:numPr>
        <w:spacing w:before="0" w:line="360" w:lineRule="auto"/>
        <w:contextualSpacing/>
        <w:rPr>
          <w:rStyle w:val="Ttulo2Car"/>
          <w:b/>
        </w:rPr>
      </w:pPr>
      <w:bookmarkStart w:id="123" w:name="_Toc167295619"/>
      <w:r w:rsidRPr="00EC63C8">
        <w:rPr>
          <w:rStyle w:val="Ttulo2Car"/>
          <w:b/>
        </w:rPr>
        <w:t>FUNCIONALIDAD</w:t>
      </w:r>
      <w:r w:rsidR="00EC63C8" w:rsidRPr="00EC63C8">
        <w:rPr>
          <w:rStyle w:val="Ttulo2Car"/>
          <w:b/>
          <w:lang w:val="es-ES"/>
        </w:rPr>
        <w:t xml:space="preserve"> </w:t>
      </w:r>
      <w:r w:rsidR="005837A3" w:rsidRPr="00EC63C8">
        <w:rPr>
          <w:rStyle w:val="Ttulo2Car"/>
          <w:b/>
        </w:rPr>
        <w:t>1:</w:t>
      </w:r>
      <w:r w:rsidR="006065C2" w:rsidRPr="00EC63C8">
        <w:rPr>
          <w:rStyle w:val="Ttulo2Car"/>
          <w:b/>
        </w:rPr>
        <w:t xml:space="preserve"> </w:t>
      </w:r>
      <w:r w:rsidR="00EC63C8" w:rsidRPr="00EC63C8">
        <w:rPr>
          <w:rStyle w:val="Ttulo2Car"/>
          <w:b/>
          <w:lang w:val="es-ES"/>
        </w:rPr>
        <w:t>PEI</w:t>
      </w:r>
      <w:bookmarkEnd w:id="123"/>
    </w:p>
    <w:p w14:paraId="797E88B8" w14:textId="27F21042" w:rsidR="00407876" w:rsidRDefault="00407876" w:rsidP="00EC63C8">
      <w:pPr>
        <w:ind w:left="630"/>
        <w:rPr>
          <w:lang w:val="es-ES"/>
        </w:rPr>
      </w:pPr>
      <w:r w:rsidRPr="00407876">
        <w:rPr>
          <w:lang w:val="es-ES"/>
        </w:rPr>
        <w:t>En esta sección el “</w:t>
      </w:r>
      <w:r w:rsidR="00EC63C8">
        <w:rPr>
          <w:lang w:val="es-ES"/>
        </w:rPr>
        <w:t>Usuario de</w:t>
      </w:r>
      <w:r w:rsidRPr="00407876">
        <w:rPr>
          <w:lang w:val="es-ES"/>
        </w:rPr>
        <w:t xml:space="preserve"> Planeamient</w:t>
      </w:r>
      <w:r w:rsidR="00EC63C8">
        <w:rPr>
          <w:lang w:val="es-ES"/>
        </w:rPr>
        <w:t>o</w:t>
      </w:r>
      <w:r w:rsidRPr="00407876">
        <w:rPr>
          <w:lang w:val="es-ES"/>
        </w:rPr>
        <w:t xml:space="preserve">” </w:t>
      </w:r>
      <w:r w:rsidR="00EC63C8">
        <w:rPr>
          <w:lang w:val="es-ES"/>
        </w:rPr>
        <w:t>tendrá acceso a los submenús Listado PEI, Centro de Costos, Comité, Objetivos estratégicos y Acciones estratégicas.</w:t>
      </w:r>
    </w:p>
    <w:p w14:paraId="0C666EF3" w14:textId="526EF365" w:rsidR="00EC63C8" w:rsidRDefault="00EC63C8" w:rsidP="00EC63C8">
      <w:pPr>
        <w:ind w:left="630"/>
        <w:rPr>
          <w:lang w:val="es-ES"/>
        </w:rPr>
      </w:pPr>
    </w:p>
    <w:p w14:paraId="057C4F39" w14:textId="4905E69B" w:rsidR="00EC63C8" w:rsidRPr="006065C2" w:rsidRDefault="00EC63C8" w:rsidP="00EC63C8">
      <w:pPr>
        <w:ind w:left="630"/>
        <w:rPr>
          <w:lang w:val="es-ES"/>
        </w:rPr>
      </w:pPr>
      <w:r>
        <w:rPr>
          <w:noProof/>
          <w:lang w:val="es-ES"/>
        </w:rPr>
        <w:drawing>
          <wp:inline distT="0" distB="0" distL="0" distR="0" wp14:anchorId="3FBF1F51" wp14:editId="65CBEFF3">
            <wp:extent cx="254650" cy="254650"/>
            <wp:effectExtent l="0" t="0" r="0" b="0"/>
            <wp:docPr id="5" name="Gráfico 5" descr="Advertenci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áfico 5" descr="Advertencia con relleno sólido"/>
                    <pic:cNvPicPr/>
                  </pic:nvPicPr>
                  <pic:blipFill>
                    <a:blip r:embed="rId34" cstate="print">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260233" cy="260233"/>
                    </a:xfrm>
                    <a:prstGeom prst="rect">
                      <a:avLst/>
                    </a:prstGeom>
                  </pic:spPr>
                </pic:pic>
              </a:graphicData>
            </a:graphic>
          </wp:inline>
        </w:drawing>
      </w:r>
      <w:r>
        <w:rPr>
          <w:lang w:val="es-ES"/>
        </w:rPr>
        <w:t xml:space="preserve"> IMPORTANTE:</w:t>
      </w:r>
      <w:r w:rsidR="004D1FB1" w:rsidRPr="004D1FB1">
        <w:t xml:space="preserve"> </w:t>
      </w:r>
      <w:r w:rsidR="004D1FB1" w:rsidRPr="004D1FB1">
        <w:rPr>
          <w:lang w:val="es-ES"/>
        </w:rPr>
        <w:t xml:space="preserve">En su fase inicial, el PEI se encuentra en estado “En proceso”, </w:t>
      </w:r>
      <w:r w:rsidR="004D1FB1">
        <w:rPr>
          <w:lang w:val="es-ES"/>
        </w:rPr>
        <w:t>seguidamente</w:t>
      </w:r>
      <w:r w:rsidR="00F65118">
        <w:rPr>
          <w:lang w:val="es-ES"/>
        </w:rPr>
        <w:t xml:space="preserve"> </w:t>
      </w:r>
      <w:r w:rsidR="004D1FB1">
        <w:rPr>
          <w:lang w:val="es-ES"/>
        </w:rPr>
        <w:t>se puede eliminar o generar el documento PEI.</w:t>
      </w:r>
      <w:r w:rsidR="004D1FB1" w:rsidRPr="004D1FB1">
        <w:t xml:space="preserve"> </w:t>
      </w:r>
      <w:r w:rsidR="004D1FB1" w:rsidRPr="004D1FB1">
        <w:rPr>
          <w:lang w:val="es-ES"/>
        </w:rPr>
        <w:t>Al culminar la elaboración, el PEI se encuentra en estado “Consolidado” y se envía al “flujo de aprobación”</w:t>
      </w:r>
      <w:r w:rsidR="004D1FB1">
        <w:rPr>
          <w:lang w:val="es-ES"/>
        </w:rPr>
        <w:t xml:space="preserve">, </w:t>
      </w:r>
      <w:r w:rsidR="00F65118">
        <w:rPr>
          <w:rFonts w:cs="Arial"/>
          <w:color w:val="1F1F1F"/>
          <w:shd w:val="clear" w:color="auto" w:fill="FFFFFF"/>
        </w:rPr>
        <w:t>e</w:t>
      </w:r>
      <w:r w:rsidR="004D1FB1">
        <w:rPr>
          <w:rFonts w:cs="Arial"/>
          <w:color w:val="1F1F1F"/>
          <w:shd w:val="clear" w:color="auto" w:fill="FFFFFF"/>
        </w:rPr>
        <w:t xml:space="preserve">l PEI es revisado y </w:t>
      </w:r>
      <w:r w:rsidR="00AB3DEC">
        <w:rPr>
          <w:rFonts w:cs="Arial"/>
          <w:color w:val="1F1F1F"/>
          <w:shd w:val="clear" w:color="auto" w:fill="FFFFFF"/>
        </w:rPr>
        <w:t>si</w:t>
      </w:r>
      <w:r w:rsidR="004D1FB1" w:rsidRPr="004D1FB1">
        <w:rPr>
          <w:rFonts w:cs="Arial"/>
          <w:color w:val="1F1F1F"/>
          <w:shd w:val="clear" w:color="auto" w:fill="FFFFFF"/>
        </w:rPr>
        <w:t xml:space="preserve"> es aprobado, se convierte en un documento “Vigente”</w:t>
      </w:r>
      <w:r w:rsidR="004D1FB1">
        <w:rPr>
          <w:rFonts w:cs="Arial"/>
          <w:color w:val="1F1F1F"/>
          <w:shd w:val="clear" w:color="auto" w:fill="FFFFFF"/>
        </w:rPr>
        <w:t xml:space="preserve">. </w:t>
      </w:r>
      <w:r w:rsidR="002313B0">
        <w:rPr>
          <w:rFonts w:cs="Arial"/>
          <w:color w:val="1F1F1F"/>
          <w:shd w:val="clear" w:color="auto" w:fill="FFFFFF"/>
        </w:rPr>
        <w:t>Asimismo,</w:t>
      </w:r>
      <w:r w:rsidR="00AB3DEC">
        <w:rPr>
          <w:rFonts w:cs="Arial"/>
          <w:color w:val="1F1F1F"/>
          <w:shd w:val="clear" w:color="auto" w:fill="FFFFFF"/>
        </w:rPr>
        <w:t xml:space="preserve"> tener en cuenta que p</w:t>
      </w:r>
      <w:r w:rsidR="004D1FB1" w:rsidRPr="004D1FB1">
        <w:rPr>
          <w:rFonts w:cs="Arial"/>
          <w:color w:val="1F1F1F"/>
          <w:shd w:val="clear" w:color="auto" w:fill="FFFFFF"/>
        </w:rPr>
        <w:t>ara “reemplazar” o “finalizar” el PEI, este debe estar en estado “Vigente”.</w:t>
      </w:r>
    </w:p>
    <w:p w14:paraId="0E6C9675" w14:textId="74008158" w:rsidR="007B796E" w:rsidRPr="002546CC" w:rsidRDefault="007B796E" w:rsidP="002546CC">
      <w:pPr>
        <w:pStyle w:val="Ttulo3"/>
        <w:numPr>
          <w:ilvl w:val="2"/>
          <w:numId w:val="19"/>
        </w:numPr>
      </w:pPr>
      <w:bookmarkStart w:id="124" w:name="_Toc167295620"/>
      <w:r w:rsidRPr="002546CC">
        <w:t>Lista</w:t>
      </w:r>
      <w:r w:rsidR="00EC63C8">
        <w:rPr>
          <w:lang w:val="es-ES"/>
        </w:rPr>
        <w:t>do de PEI</w:t>
      </w:r>
      <w:bookmarkEnd w:id="124"/>
    </w:p>
    <w:p w14:paraId="5BCE3F79" w14:textId="0327B913" w:rsidR="005B7C41" w:rsidRPr="005B7C41" w:rsidRDefault="0043495E" w:rsidP="00545277">
      <w:pPr>
        <w:ind w:left="567"/>
        <w:rPr>
          <w:lang w:val="es-ES"/>
        </w:rPr>
      </w:pPr>
      <w:r>
        <w:rPr>
          <w:lang w:val="es-ES"/>
        </w:rPr>
        <w:t>En el</w:t>
      </w:r>
      <w:r w:rsidR="008A7F77">
        <w:rPr>
          <w:lang w:val="es-ES"/>
        </w:rPr>
        <w:t xml:space="preserve"> menú del sistema</w:t>
      </w:r>
      <w:r>
        <w:rPr>
          <w:lang w:val="es-ES"/>
        </w:rPr>
        <w:t xml:space="preserve"> PSC</w:t>
      </w:r>
    </w:p>
    <w:p w14:paraId="5AF3615E" w14:textId="367F52F4" w:rsidR="00870B8D" w:rsidRDefault="002313B0" w:rsidP="00545277">
      <w:pPr>
        <w:keepNext/>
        <w:ind w:left="567"/>
      </w:pPr>
      <w:r>
        <w:rPr>
          <w:noProof/>
        </w:rPr>
        <w:drawing>
          <wp:anchor distT="0" distB="0" distL="114300" distR="114300" simplePos="0" relativeHeight="251816965" behindDoc="0" locked="0" layoutInCell="1" allowOverlap="1" wp14:anchorId="79685FB5" wp14:editId="5BC13DA1">
            <wp:simplePos x="0" y="0"/>
            <wp:positionH relativeFrom="column">
              <wp:posOffset>748665</wp:posOffset>
            </wp:positionH>
            <wp:positionV relativeFrom="paragraph">
              <wp:posOffset>682625</wp:posOffset>
            </wp:positionV>
            <wp:extent cx="247650" cy="247650"/>
            <wp:effectExtent l="0" t="0" r="0" b="0"/>
            <wp:wrapNone/>
            <wp:docPr id="1169907567" name="Gráfico 1169907567"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247650" cy="2476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52B6A6CD" wp14:editId="275F207F">
            <wp:extent cx="5038616" cy="1602716"/>
            <wp:effectExtent l="19050" t="19050" r="10160" b="1714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b="34289"/>
                    <a:stretch/>
                  </pic:blipFill>
                  <pic:spPr bwMode="auto">
                    <a:xfrm>
                      <a:off x="0" y="0"/>
                      <a:ext cx="5057452" cy="1608708"/>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31392839" w14:textId="734D4643" w:rsidR="00C77F53" w:rsidRDefault="00870B8D" w:rsidP="00545277">
      <w:pPr>
        <w:pStyle w:val="Descripcin"/>
        <w:jc w:val="center"/>
        <w:rPr>
          <w:lang w:val="es-ES"/>
        </w:rPr>
      </w:pPr>
      <w:bookmarkStart w:id="125" w:name="_Toc165985176"/>
      <w:bookmarkStart w:id="126" w:name="_Toc167295339"/>
      <w:r>
        <w:t xml:space="preserve">Imagen </w:t>
      </w:r>
      <w:r>
        <w:fldChar w:fldCharType="begin"/>
      </w:r>
      <w:r>
        <w:instrText xml:space="preserve"> SEQ Imagen \* ARABIC </w:instrText>
      </w:r>
      <w:r>
        <w:fldChar w:fldCharType="separate"/>
      </w:r>
      <w:r w:rsidR="00562282">
        <w:rPr>
          <w:noProof/>
        </w:rPr>
        <w:t>8</w:t>
      </w:r>
      <w:r>
        <w:fldChar w:fldCharType="end"/>
      </w:r>
      <w:r>
        <w:t xml:space="preserve">: Acceso a </w:t>
      </w:r>
      <w:r w:rsidR="00E312A9">
        <w:t>PEI – Listado PEI</w:t>
      </w:r>
      <w:bookmarkEnd w:id="125"/>
      <w:bookmarkEnd w:id="126"/>
    </w:p>
    <w:p w14:paraId="030E842B" w14:textId="4DD44126" w:rsidR="00C77F53" w:rsidRDefault="00C77F53" w:rsidP="00EE69E5">
      <w:pPr>
        <w:pStyle w:val="Prrafodelista"/>
        <w:numPr>
          <w:ilvl w:val="0"/>
          <w:numId w:val="23"/>
        </w:numPr>
        <w:rPr>
          <w:lang w:val="es-ES"/>
        </w:rPr>
      </w:pPr>
      <w:r>
        <w:rPr>
          <w:lang w:val="es-ES"/>
        </w:rPr>
        <w:lastRenderedPageBreak/>
        <w:t>El usuario deberá seleccionar “</w:t>
      </w:r>
      <w:r w:rsidR="00990E23">
        <w:rPr>
          <w:lang w:val="es-ES"/>
        </w:rPr>
        <w:t>PEI</w:t>
      </w:r>
      <w:r>
        <w:rPr>
          <w:lang w:val="es-ES"/>
        </w:rPr>
        <w:t>”</w:t>
      </w:r>
    </w:p>
    <w:p w14:paraId="4D701C7E" w14:textId="7C28D0BC" w:rsidR="006065C2" w:rsidRPr="006065C2" w:rsidRDefault="00C77F53" w:rsidP="00EE69E5">
      <w:pPr>
        <w:pStyle w:val="Prrafodelista"/>
        <w:numPr>
          <w:ilvl w:val="0"/>
          <w:numId w:val="23"/>
        </w:numPr>
        <w:rPr>
          <w:lang w:val="es-ES"/>
        </w:rPr>
      </w:pPr>
      <w:r>
        <w:rPr>
          <w:lang w:val="es-ES"/>
        </w:rPr>
        <w:t>Elegir la opción “</w:t>
      </w:r>
      <w:r w:rsidR="00990E23">
        <w:rPr>
          <w:lang w:val="es-ES"/>
        </w:rPr>
        <w:t>Listado PEI</w:t>
      </w:r>
      <w:r>
        <w:rPr>
          <w:lang w:val="es-ES"/>
        </w:rPr>
        <w:t>”.</w:t>
      </w:r>
    </w:p>
    <w:p w14:paraId="70ECDA2B" w14:textId="28D8422F" w:rsidR="005B7C41" w:rsidRDefault="00407876" w:rsidP="00545277">
      <w:pPr>
        <w:ind w:left="720"/>
        <w:rPr>
          <w:lang w:val="es-ES"/>
        </w:rPr>
      </w:pPr>
      <w:r>
        <w:rPr>
          <w:lang w:val="es-ES"/>
        </w:rPr>
        <w:t>Se muestra el formulario “Lista</w:t>
      </w:r>
      <w:r w:rsidR="00990E23">
        <w:rPr>
          <w:lang w:val="es-ES"/>
        </w:rPr>
        <w:t>do</w:t>
      </w:r>
      <w:r>
        <w:rPr>
          <w:lang w:val="es-ES"/>
        </w:rPr>
        <w:t>”</w:t>
      </w:r>
      <w:r w:rsidR="00990E23">
        <w:rPr>
          <w:lang w:val="es-ES"/>
        </w:rPr>
        <w:t>.</w:t>
      </w:r>
    </w:p>
    <w:p w14:paraId="63B591DE" w14:textId="29409CF7" w:rsidR="00870B8D" w:rsidRDefault="007E7A29" w:rsidP="00870B8D">
      <w:pPr>
        <w:keepNext/>
        <w:ind w:left="720"/>
      </w:pPr>
      <w:r>
        <w:rPr>
          <w:noProof/>
        </w:rPr>
        <w:drawing>
          <wp:inline distT="0" distB="0" distL="0" distR="0" wp14:anchorId="2ED27531" wp14:editId="1EFC73F2">
            <wp:extent cx="4913194" cy="2262207"/>
            <wp:effectExtent l="19050" t="19050" r="20955" b="2413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928543" cy="2269274"/>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3430BF4A" w14:textId="1344C28D" w:rsidR="00545277" w:rsidRPr="00545277" w:rsidRDefault="00870B8D" w:rsidP="007E7A29">
      <w:pPr>
        <w:pStyle w:val="Descripcin"/>
        <w:jc w:val="center"/>
      </w:pPr>
      <w:bookmarkStart w:id="127" w:name="_Toc165985177"/>
      <w:bookmarkStart w:id="128" w:name="_Toc167295340"/>
      <w:r>
        <w:t xml:space="preserve">Imagen </w:t>
      </w:r>
      <w:r>
        <w:fldChar w:fldCharType="begin"/>
      </w:r>
      <w:r>
        <w:instrText xml:space="preserve"> SEQ Imagen \* ARABIC </w:instrText>
      </w:r>
      <w:r>
        <w:fldChar w:fldCharType="separate"/>
      </w:r>
      <w:r w:rsidR="00562282">
        <w:rPr>
          <w:noProof/>
        </w:rPr>
        <w:t>9</w:t>
      </w:r>
      <w:r>
        <w:fldChar w:fldCharType="end"/>
      </w:r>
      <w:r>
        <w:t>: Formulario</w:t>
      </w:r>
      <w:r w:rsidRPr="003B5582">
        <w:t xml:space="preserve"> </w:t>
      </w:r>
      <w:r w:rsidR="00E312A9">
        <w:t>Listado PEI</w:t>
      </w:r>
      <w:bookmarkEnd w:id="127"/>
      <w:bookmarkEnd w:id="128"/>
    </w:p>
    <w:p w14:paraId="48D9A718" w14:textId="49B134C4" w:rsidR="00407876" w:rsidRDefault="00545277" w:rsidP="007B796E">
      <w:pPr>
        <w:ind w:left="720"/>
        <w:rPr>
          <w:lang w:val="es-ES"/>
        </w:rPr>
      </w:pPr>
      <w:r>
        <w:rPr>
          <w:b/>
          <w:bCs/>
          <w:noProof/>
          <w:lang w:val="es-ES"/>
        </w:rPr>
        <w:drawing>
          <wp:inline distT="0" distB="0" distL="0" distR="0" wp14:anchorId="3255493F" wp14:editId="0FF52769">
            <wp:extent cx="247650" cy="247650"/>
            <wp:effectExtent l="0" t="0" r="0" b="0"/>
            <wp:docPr id="10" name="Gráfico 10" descr="Lup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áfico 10" descr="Lupa con relleno sólido"/>
                    <pic:cNvPicPr/>
                  </pic:nvPicPr>
                  <pic:blipFill>
                    <a:blip r:embed="rId38" cstate="print">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247650" cy="247650"/>
                    </a:xfrm>
                    <a:prstGeom prst="rect">
                      <a:avLst/>
                    </a:prstGeom>
                  </pic:spPr>
                </pic:pic>
              </a:graphicData>
            </a:graphic>
          </wp:inline>
        </w:drawing>
      </w:r>
      <w:r w:rsidR="00520E2B" w:rsidRPr="00520E2B">
        <w:rPr>
          <w:b/>
          <w:bCs/>
          <w:lang w:val="es-ES"/>
        </w:rPr>
        <w:t>Sección Filtro de Búsqueda:</w:t>
      </w:r>
      <w:r w:rsidR="00520E2B">
        <w:rPr>
          <w:lang w:val="es-ES"/>
        </w:rPr>
        <w:t xml:space="preserve"> Se puede realizar la búsqueda de </w:t>
      </w:r>
      <w:r w:rsidR="00990E23">
        <w:rPr>
          <w:lang w:val="es-ES"/>
        </w:rPr>
        <w:t xml:space="preserve">PEI </w:t>
      </w:r>
      <w:r w:rsidR="00520E2B">
        <w:rPr>
          <w:lang w:val="es-ES"/>
        </w:rPr>
        <w:t>ingresando los criterios de búsqueda o haciendo uso las opciones de filtro. Luego de ingresar los criterios de búsqueda seleccionar “Buscar”.</w:t>
      </w:r>
      <w:r>
        <w:rPr>
          <w:lang w:val="es-ES"/>
        </w:rPr>
        <w:t xml:space="preserve"> T</w:t>
      </w:r>
      <w:r w:rsidR="00520E2B">
        <w:rPr>
          <w:lang w:val="es-ES"/>
        </w:rPr>
        <w:t>ambién se tiene la opción de eliminar los criterios de búsqueda haciendo uso de la opción “Limpiar”</w:t>
      </w:r>
      <w:r>
        <w:rPr>
          <w:lang w:val="es-ES"/>
        </w:rPr>
        <w:t>.</w:t>
      </w:r>
    </w:p>
    <w:p w14:paraId="76CBC8CD" w14:textId="3EA2C432" w:rsidR="00870B8D" w:rsidRDefault="007E7A29" w:rsidP="00545277">
      <w:pPr>
        <w:keepNext/>
        <w:ind w:left="720"/>
      </w:pPr>
      <w:r>
        <w:rPr>
          <w:noProof/>
        </w:rPr>
        <w:drawing>
          <wp:inline distT="0" distB="0" distL="0" distR="0" wp14:anchorId="054D7B73" wp14:editId="19766488">
            <wp:extent cx="4912995" cy="2590802"/>
            <wp:effectExtent l="19050" t="19050" r="20955" b="1905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930502" cy="2600034"/>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75D38471" w14:textId="1F8EA52C" w:rsidR="00520E2B" w:rsidRDefault="00870B8D" w:rsidP="00545277">
      <w:pPr>
        <w:pStyle w:val="Descripcin"/>
        <w:jc w:val="center"/>
        <w:rPr>
          <w:lang w:val="es-ES"/>
        </w:rPr>
      </w:pPr>
      <w:bookmarkStart w:id="129" w:name="_Toc165985178"/>
      <w:bookmarkStart w:id="130" w:name="_Toc167295341"/>
      <w:r>
        <w:t xml:space="preserve">Imagen </w:t>
      </w:r>
      <w:r>
        <w:fldChar w:fldCharType="begin"/>
      </w:r>
      <w:r>
        <w:instrText xml:space="preserve"> SEQ Imagen \* ARABIC </w:instrText>
      </w:r>
      <w:r>
        <w:fldChar w:fldCharType="separate"/>
      </w:r>
      <w:r w:rsidR="00562282">
        <w:rPr>
          <w:noProof/>
        </w:rPr>
        <w:t>10</w:t>
      </w:r>
      <w:r>
        <w:fldChar w:fldCharType="end"/>
      </w:r>
      <w:r>
        <w:t xml:space="preserve">: Sección Búsqueda </w:t>
      </w:r>
      <w:r w:rsidR="00E312A9">
        <w:t>Listado PEI</w:t>
      </w:r>
      <w:bookmarkEnd w:id="129"/>
      <w:bookmarkEnd w:id="130"/>
    </w:p>
    <w:p w14:paraId="042A421D" w14:textId="202CE86C" w:rsidR="00520E2B" w:rsidRPr="009E7C96" w:rsidRDefault="00520E2B" w:rsidP="00EE69E5">
      <w:pPr>
        <w:pStyle w:val="Prrafodelista"/>
        <w:numPr>
          <w:ilvl w:val="0"/>
          <w:numId w:val="24"/>
        </w:numPr>
        <w:rPr>
          <w:rFonts w:cs="Times New Roman"/>
          <w:sz w:val="22"/>
          <w:lang w:val="es-ES" w:eastAsia="es-ES"/>
        </w:rPr>
      </w:pPr>
      <w:r w:rsidRPr="009E7C96">
        <w:rPr>
          <w:rFonts w:cs="Times New Roman"/>
          <w:sz w:val="22"/>
          <w:lang w:val="es-ES" w:eastAsia="es-ES"/>
        </w:rPr>
        <w:t xml:space="preserve">Filtros de </w:t>
      </w:r>
      <w:r w:rsidR="009E7C96" w:rsidRPr="009E7C96">
        <w:rPr>
          <w:rFonts w:cs="Times New Roman"/>
          <w:sz w:val="22"/>
          <w:lang w:val="es-ES" w:eastAsia="es-ES"/>
        </w:rPr>
        <w:t>búsqueda: Se puede filt</w:t>
      </w:r>
      <w:r w:rsidR="00FE169A">
        <w:rPr>
          <w:rFonts w:cs="Times New Roman"/>
          <w:sz w:val="22"/>
          <w:lang w:val="es-ES" w:eastAsia="es-ES"/>
        </w:rPr>
        <w:t>r</w:t>
      </w:r>
      <w:r w:rsidR="009E7C96" w:rsidRPr="009E7C96">
        <w:rPr>
          <w:rFonts w:cs="Times New Roman"/>
          <w:sz w:val="22"/>
          <w:lang w:val="es-ES" w:eastAsia="es-ES"/>
        </w:rPr>
        <w:t xml:space="preserve">ar por </w:t>
      </w:r>
      <w:r w:rsidR="00990E23">
        <w:rPr>
          <w:rFonts w:cs="Times New Roman"/>
          <w:sz w:val="22"/>
          <w:lang w:val="es-ES" w:eastAsia="es-ES"/>
        </w:rPr>
        <w:t>estado del PEI.</w:t>
      </w:r>
    </w:p>
    <w:p w14:paraId="7ABC1190" w14:textId="33D7A06D" w:rsidR="009E7C96" w:rsidRPr="009E7C96" w:rsidRDefault="00FE169A" w:rsidP="00EE69E5">
      <w:pPr>
        <w:pStyle w:val="Prrafodelista"/>
        <w:numPr>
          <w:ilvl w:val="0"/>
          <w:numId w:val="24"/>
        </w:numPr>
        <w:rPr>
          <w:rFonts w:cs="Times New Roman"/>
          <w:sz w:val="22"/>
          <w:lang w:val="es-ES" w:eastAsia="es-ES"/>
        </w:rPr>
      </w:pPr>
      <w:r w:rsidRPr="00FE169A">
        <w:rPr>
          <w:rFonts w:cs="Times New Roman"/>
          <w:sz w:val="22"/>
          <w:bdr w:val="single" w:sz="12" w:space="0" w:color="CC0000"/>
          <w:lang w:val="es-ES" w:eastAsia="es-ES"/>
        </w:rPr>
        <w:t xml:space="preserve"> </w:t>
      </w:r>
      <w:proofErr w:type="gramStart"/>
      <w:r w:rsidR="009E7C96" w:rsidRPr="00FE169A">
        <w:rPr>
          <w:rFonts w:cs="Times New Roman"/>
          <w:sz w:val="22"/>
          <w:bdr w:val="single" w:sz="12" w:space="0" w:color="CC0000"/>
          <w:lang w:val="es-ES" w:eastAsia="es-ES"/>
        </w:rPr>
        <w:t>Buscar</w:t>
      </w:r>
      <w:r>
        <w:rPr>
          <w:rFonts w:cs="Times New Roman"/>
          <w:sz w:val="22"/>
          <w:bdr w:val="single" w:sz="12" w:space="0" w:color="CC0000"/>
          <w:lang w:val="es-ES" w:eastAsia="es-ES"/>
        </w:rPr>
        <w:t xml:space="preserve"> </w:t>
      </w:r>
      <w:r>
        <w:rPr>
          <w:rFonts w:cs="Times New Roman"/>
          <w:sz w:val="22"/>
          <w:lang w:val="es-ES" w:eastAsia="es-ES"/>
        </w:rPr>
        <w:t xml:space="preserve"> </w:t>
      </w:r>
      <w:r w:rsidR="009E7C96" w:rsidRPr="009E7C96">
        <w:rPr>
          <w:rFonts w:cs="Times New Roman"/>
          <w:sz w:val="22"/>
          <w:lang w:val="es-ES" w:eastAsia="es-ES"/>
        </w:rPr>
        <w:t>:</w:t>
      </w:r>
      <w:proofErr w:type="gramEnd"/>
      <w:r w:rsidR="009E7C96" w:rsidRPr="009E7C96">
        <w:rPr>
          <w:rFonts w:cs="Times New Roman"/>
          <w:sz w:val="22"/>
          <w:lang w:val="es-ES" w:eastAsia="es-ES"/>
        </w:rPr>
        <w:t xml:space="preserve"> se hace uso para realizar la búsqueda, posterior al ingreso de un criterio</w:t>
      </w:r>
      <w:r w:rsidR="00545277">
        <w:rPr>
          <w:rFonts w:cs="Times New Roman"/>
          <w:sz w:val="22"/>
          <w:lang w:val="es-ES" w:eastAsia="es-ES"/>
        </w:rPr>
        <w:t xml:space="preserve"> de búsqueda.</w:t>
      </w:r>
    </w:p>
    <w:p w14:paraId="776A7FC3" w14:textId="4D84B081" w:rsidR="0099527D" w:rsidRDefault="00FE169A" w:rsidP="0099527D">
      <w:pPr>
        <w:pStyle w:val="Prrafodelista"/>
        <w:numPr>
          <w:ilvl w:val="0"/>
          <w:numId w:val="24"/>
        </w:numPr>
        <w:rPr>
          <w:rFonts w:cs="Times New Roman"/>
          <w:sz w:val="22"/>
          <w:lang w:val="es-ES" w:eastAsia="es-ES"/>
        </w:rPr>
      </w:pPr>
      <w:r w:rsidRPr="00FE169A">
        <w:rPr>
          <w:rFonts w:cs="Times New Roman"/>
          <w:sz w:val="22"/>
          <w:bdr w:val="single" w:sz="12" w:space="0" w:color="CC0000"/>
          <w:lang w:val="es-ES" w:eastAsia="es-ES"/>
        </w:rPr>
        <w:t xml:space="preserve"> </w:t>
      </w:r>
      <w:proofErr w:type="gramStart"/>
      <w:r w:rsidR="009E7C96" w:rsidRPr="00FE169A">
        <w:rPr>
          <w:rFonts w:cs="Times New Roman"/>
          <w:sz w:val="22"/>
          <w:bdr w:val="single" w:sz="12" w:space="0" w:color="CC0000"/>
          <w:lang w:val="es-ES" w:eastAsia="es-ES"/>
        </w:rPr>
        <w:t>Limpiar</w:t>
      </w:r>
      <w:r>
        <w:rPr>
          <w:rFonts w:cs="Times New Roman"/>
          <w:sz w:val="22"/>
          <w:bdr w:val="single" w:sz="12" w:space="0" w:color="CC0000"/>
          <w:lang w:val="es-ES" w:eastAsia="es-ES"/>
        </w:rPr>
        <w:t xml:space="preserve"> </w:t>
      </w:r>
      <w:r>
        <w:rPr>
          <w:rFonts w:cs="Times New Roman"/>
          <w:sz w:val="22"/>
          <w:lang w:val="es-ES" w:eastAsia="es-ES"/>
        </w:rPr>
        <w:t xml:space="preserve"> </w:t>
      </w:r>
      <w:r w:rsidR="009E7C96" w:rsidRPr="009E7C96">
        <w:rPr>
          <w:rFonts w:cs="Times New Roman"/>
          <w:sz w:val="22"/>
          <w:lang w:val="es-ES" w:eastAsia="es-ES"/>
        </w:rPr>
        <w:t>:</w:t>
      </w:r>
      <w:proofErr w:type="gramEnd"/>
      <w:r w:rsidR="009E7C96" w:rsidRPr="009E7C96">
        <w:rPr>
          <w:rFonts w:cs="Times New Roman"/>
          <w:sz w:val="22"/>
          <w:lang w:val="es-ES" w:eastAsia="es-ES"/>
        </w:rPr>
        <w:t xml:space="preserve"> Elimina los criterios de búsqueda.</w:t>
      </w:r>
    </w:p>
    <w:p w14:paraId="325D8829" w14:textId="77777777" w:rsidR="00290C2A" w:rsidRPr="00E5424D" w:rsidRDefault="00290C2A" w:rsidP="00E5424D">
      <w:pPr>
        <w:rPr>
          <w:lang w:val="es-ES"/>
        </w:rPr>
      </w:pPr>
    </w:p>
    <w:p w14:paraId="14DD668D" w14:textId="77777777" w:rsidR="00290C2A" w:rsidRDefault="00290C2A" w:rsidP="00290C2A">
      <w:pPr>
        <w:ind w:left="720"/>
        <w:jc w:val="left"/>
        <w:rPr>
          <w:b/>
          <w:bCs/>
          <w:u w:val="single"/>
          <w:lang w:val="es-ES"/>
        </w:rPr>
      </w:pPr>
      <w:r w:rsidRPr="00290C2A">
        <w:rPr>
          <w:b/>
          <w:bCs/>
          <w:u w:val="single"/>
          <w:lang w:val="es-ES"/>
        </w:rPr>
        <w:t>Crear Nuevo PEI:</w:t>
      </w:r>
      <w:r>
        <w:rPr>
          <w:b/>
          <w:bCs/>
          <w:u w:val="single"/>
          <w:lang w:val="es-ES"/>
        </w:rPr>
        <w:t xml:space="preserve"> </w:t>
      </w:r>
    </w:p>
    <w:p w14:paraId="1EDC8377" w14:textId="523D39FC" w:rsidR="00290C2A" w:rsidRDefault="00290C2A" w:rsidP="00290C2A">
      <w:pPr>
        <w:ind w:left="720"/>
        <w:jc w:val="left"/>
        <w:rPr>
          <w:lang w:val="es-ES"/>
        </w:rPr>
      </w:pPr>
      <w:r>
        <w:rPr>
          <w:lang w:val="es-ES"/>
        </w:rPr>
        <w:t>Para crear un nuevo PEI, hacer clic en</w:t>
      </w:r>
      <w:r w:rsidR="00C21D84">
        <w:rPr>
          <w:lang w:val="es-ES"/>
        </w:rPr>
        <w:t xml:space="preserve"> </w:t>
      </w:r>
      <w:r>
        <w:rPr>
          <w:lang w:val="es-ES"/>
        </w:rPr>
        <w:t xml:space="preserve">“Crear Nuevo PEI” </w:t>
      </w:r>
      <w:r w:rsidR="00C21D84">
        <w:rPr>
          <w:lang w:val="es-ES"/>
        </w:rPr>
        <w:t>en</w:t>
      </w:r>
      <w:r w:rsidR="00193D5C">
        <w:rPr>
          <w:lang w:val="es-ES"/>
        </w:rPr>
        <w:t xml:space="preserve"> el desplegable</w:t>
      </w:r>
      <w:r w:rsidR="00C21D84">
        <w:rPr>
          <w:lang w:val="es-ES"/>
        </w:rPr>
        <w:t xml:space="preserve"> </w:t>
      </w:r>
      <w:r w:rsidR="00193D5C">
        <w:rPr>
          <w:lang w:val="es-ES"/>
        </w:rPr>
        <w:t>Acciones</w:t>
      </w:r>
    </w:p>
    <w:p w14:paraId="0CAC2E3F" w14:textId="1F0366BE" w:rsidR="00290C2A" w:rsidRDefault="00290C2A" w:rsidP="00290C2A">
      <w:pPr>
        <w:keepNext/>
        <w:ind w:left="720"/>
        <w:jc w:val="left"/>
      </w:pPr>
      <w:r>
        <w:rPr>
          <w:noProof/>
        </w:rPr>
        <w:drawing>
          <wp:anchor distT="0" distB="0" distL="114300" distR="114300" simplePos="0" relativeHeight="251825157" behindDoc="0" locked="0" layoutInCell="1" allowOverlap="1" wp14:anchorId="3B38AD56" wp14:editId="40A70AD0">
            <wp:simplePos x="0" y="0"/>
            <wp:positionH relativeFrom="margin">
              <wp:posOffset>4229379</wp:posOffset>
            </wp:positionH>
            <wp:positionV relativeFrom="paragraph">
              <wp:posOffset>1347775</wp:posOffset>
            </wp:positionV>
            <wp:extent cx="257175" cy="257175"/>
            <wp:effectExtent l="0" t="0" r="0" b="9525"/>
            <wp:wrapNone/>
            <wp:docPr id="33" name="Gráfico 33"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257175" cy="257175"/>
                    </a:xfrm>
                    <a:prstGeom prst="rect">
                      <a:avLst/>
                    </a:prstGeom>
                  </pic:spPr>
                </pic:pic>
              </a:graphicData>
            </a:graphic>
            <wp14:sizeRelH relativeFrom="margin">
              <wp14:pctWidth>0</wp14:pctWidth>
            </wp14:sizeRelH>
            <wp14:sizeRelV relativeFrom="margin">
              <wp14:pctHeight>0</wp14:pctHeight>
            </wp14:sizeRelV>
          </wp:anchor>
        </w:drawing>
      </w:r>
      <w:r w:rsidR="00193D5C" w:rsidRPr="00193D5C">
        <w:rPr>
          <w:noProof/>
        </w:rPr>
        <w:t xml:space="preserve"> </w:t>
      </w:r>
      <w:r w:rsidR="00193D5C">
        <w:rPr>
          <w:noProof/>
        </w:rPr>
        <w:drawing>
          <wp:inline distT="0" distB="0" distL="0" distR="0" wp14:anchorId="61267445" wp14:editId="761C5B7F">
            <wp:extent cx="4858047" cy="2384755"/>
            <wp:effectExtent l="19050" t="19050" r="19050" b="1587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887848" cy="2399384"/>
                    </a:xfrm>
                    <a:prstGeom prst="rect">
                      <a:avLst/>
                    </a:prstGeom>
                    <a:ln w="3175" cap="sq" cmpd="thickThin">
                      <a:solidFill>
                        <a:srgbClr val="000000"/>
                      </a:solidFill>
                      <a:prstDash val="solid"/>
                      <a:miter lim="800000"/>
                    </a:ln>
                    <a:effectLst>
                      <a:innerShdw blurRad="76200">
                        <a:srgbClr val="000000"/>
                      </a:innerShdw>
                    </a:effectLst>
                  </pic:spPr>
                </pic:pic>
              </a:graphicData>
            </a:graphic>
          </wp:inline>
        </w:drawing>
      </w:r>
    </w:p>
    <w:p w14:paraId="4476DB56" w14:textId="0A26CA93" w:rsidR="00290C2A" w:rsidRPr="00A75415" w:rsidRDefault="00290C2A" w:rsidP="00290C2A">
      <w:pPr>
        <w:pStyle w:val="Descripcin"/>
        <w:jc w:val="center"/>
        <w:rPr>
          <w:lang w:val="es-ES"/>
        </w:rPr>
      </w:pPr>
      <w:bookmarkStart w:id="131" w:name="_Toc165985179"/>
      <w:bookmarkStart w:id="132" w:name="_Toc167295342"/>
      <w:r>
        <w:t xml:space="preserve">Imagen </w:t>
      </w:r>
      <w:r>
        <w:fldChar w:fldCharType="begin"/>
      </w:r>
      <w:r>
        <w:instrText xml:space="preserve"> SEQ Imagen \* ARABIC </w:instrText>
      </w:r>
      <w:r>
        <w:fldChar w:fldCharType="separate"/>
      </w:r>
      <w:r w:rsidR="00562282">
        <w:rPr>
          <w:noProof/>
        </w:rPr>
        <w:t>11</w:t>
      </w:r>
      <w:r>
        <w:fldChar w:fldCharType="end"/>
      </w:r>
      <w:r>
        <w:t xml:space="preserve">: </w:t>
      </w:r>
      <w:r w:rsidR="00E312A9">
        <w:t>Formulario Listado PEI</w:t>
      </w:r>
      <w:bookmarkEnd w:id="131"/>
      <w:bookmarkEnd w:id="132"/>
    </w:p>
    <w:p w14:paraId="2C530979" w14:textId="37A2D37B" w:rsidR="00290C2A" w:rsidRDefault="00290C2A" w:rsidP="005300D9">
      <w:pPr>
        <w:ind w:left="720"/>
        <w:rPr>
          <w:lang w:val="es-ES"/>
        </w:rPr>
      </w:pPr>
      <w:r>
        <w:rPr>
          <w:lang w:val="es-ES"/>
        </w:rPr>
        <w:t>Seguidamente se desplegará el formulario “</w:t>
      </w:r>
      <w:r w:rsidR="0066026F">
        <w:rPr>
          <w:lang w:val="es-ES"/>
        </w:rPr>
        <w:t>Crear Nuevo PEI</w:t>
      </w:r>
      <w:r>
        <w:rPr>
          <w:lang w:val="es-ES"/>
        </w:rPr>
        <w:t>”.</w:t>
      </w:r>
    </w:p>
    <w:p w14:paraId="595B45EE" w14:textId="77777777" w:rsidR="00E312A9" w:rsidRDefault="0014254C" w:rsidP="00E312A9">
      <w:pPr>
        <w:pStyle w:val="Prrafodelista"/>
        <w:keepNext/>
      </w:pPr>
      <w:r>
        <w:rPr>
          <w:noProof/>
        </w:rPr>
        <w:drawing>
          <wp:inline distT="0" distB="0" distL="0" distR="0" wp14:anchorId="399AD807" wp14:editId="23EF0261">
            <wp:extent cx="4914900" cy="1633676"/>
            <wp:effectExtent l="19050" t="19050" r="19050" b="24130"/>
            <wp:docPr id="628814741" name="Imagen 628814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936504" cy="1640857"/>
                    </a:xfrm>
                    <a:prstGeom prst="rect">
                      <a:avLst/>
                    </a:prstGeom>
                    <a:ln w="3175" cap="sq" cmpd="thickThin">
                      <a:solidFill>
                        <a:srgbClr val="000000"/>
                      </a:solidFill>
                      <a:prstDash val="solid"/>
                      <a:miter lim="800000"/>
                    </a:ln>
                    <a:effectLst>
                      <a:innerShdw blurRad="76200">
                        <a:srgbClr val="000000"/>
                      </a:innerShdw>
                    </a:effectLst>
                  </pic:spPr>
                </pic:pic>
              </a:graphicData>
            </a:graphic>
          </wp:inline>
        </w:drawing>
      </w:r>
    </w:p>
    <w:p w14:paraId="6936DF25" w14:textId="0BF2D8E2" w:rsidR="005300D9" w:rsidRPr="00E312A9" w:rsidRDefault="00E312A9" w:rsidP="00E312A9">
      <w:pPr>
        <w:pStyle w:val="Descripcin"/>
        <w:jc w:val="center"/>
        <w:rPr>
          <w:b/>
          <w:bCs/>
          <w:sz w:val="22"/>
          <w:u w:val="single"/>
          <w:lang w:val="es-ES"/>
        </w:rPr>
      </w:pPr>
      <w:bookmarkStart w:id="133" w:name="_Toc165985180"/>
      <w:bookmarkStart w:id="134" w:name="_Toc167295343"/>
      <w:r>
        <w:t xml:space="preserve">Imagen </w:t>
      </w:r>
      <w:r>
        <w:fldChar w:fldCharType="begin"/>
      </w:r>
      <w:r>
        <w:instrText xml:space="preserve"> SEQ Imagen \* ARABIC </w:instrText>
      </w:r>
      <w:r>
        <w:fldChar w:fldCharType="separate"/>
      </w:r>
      <w:r w:rsidR="00562282">
        <w:rPr>
          <w:noProof/>
        </w:rPr>
        <w:t>12</w:t>
      </w:r>
      <w:r>
        <w:fldChar w:fldCharType="end"/>
      </w:r>
      <w:r>
        <w:t>: Formulario Crear Nuevo PEI</w:t>
      </w:r>
      <w:bookmarkEnd w:id="133"/>
      <w:bookmarkEnd w:id="134"/>
    </w:p>
    <w:p w14:paraId="5D094F62" w14:textId="54159200" w:rsidR="005300D9" w:rsidRPr="005300D9" w:rsidRDefault="005300D9" w:rsidP="00F52FDE">
      <w:pPr>
        <w:pStyle w:val="Prrafodelista"/>
        <w:numPr>
          <w:ilvl w:val="0"/>
          <w:numId w:val="55"/>
        </w:numPr>
        <w:rPr>
          <w:rFonts w:cs="Times New Roman"/>
          <w:b/>
          <w:bCs/>
          <w:sz w:val="22"/>
          <w:u w:val="single"/>
          <w:lang w:val="es-ES" w:eastAsia="es-ES"/>
        </w:rPr>
      </w:pPr>
      <w:r>
        <w:rPr>
          <w:rFonts w:cs="Times New Roman"/>
          <w:lang w:val="es-ES" w:eastAsia="es-ES"/>
        </w:rPr>
        <w:t>De los desplegables seleccionar el Año</w:t>
      </w:r>
      <w:r w:rsidR="00ED6FAD">
        <w:rPr>
          <w:rFonts w:cs="Times New Roman"/>
          <w:lang w:val="es-ES" w:eastAsia="es-ES"/>
        </w:rPr>
        <w:t xml:space="preserve"> </w:t>
      </w:r>
      <w:r>
        <w:rPr>
          <w:rFonts w:cs="Times New Roman"/>
          <w:lang w:val="es-ES" w:eastAsia="es-ES"/>
        </w:rPr>
        <w:t>Inicio y Año Fin del PEI (</w:t>
      </w:r>
      <w:r w:rsidRPr="005300D9">
        <w:rPr>
          <w:rFonts w:cs="Times New Roman"/>
          <w:b/>
          <w:bCs/>
          <w:lang w:val="es-ES" w:eastAsia="es-ES"/>
        </w:rPr>
        <w:t>Campos requeridos</w:t>
      </w:r>
      <w:r>
        <w:rPr>
          <w:rFonts w:cs="Times New Roman"/>
          <w:lang w:val="es-ES" w:eastAsia="es-ES"/>
        </w:rPr>
        <w:t>)</w:t>
      </w:r>
    </w:p>
    <w:p w14:paraId="6950FA6C" w14:textId="7F59E8D1" w:rsidR="005300D9" w:rsidRPr="005300D9" w:rsidRDefault="005300D9" w:rsidP="00F52FDE">
      <w:pPr>
        <w:pStyle w:val="Prrafodelista"/>
        <w:numPr>
          <w:ilvl w:val="0"/>
          <w:numId w:val="55"/>
        </w:numPr>
        <w:rPr>
          <w:rFonts w:cs="Times New Roman"/>
          <w:b/>
          <w:bCs/>
          <w:u w:val="single"/>
          <w:lang w:val="es-ES" w:eastAsia="es-ES"/>
        </w:rPr>
      </w:pPr>
      <w:r w:rsidRPr="005300D9">
        <w:rPr>
          <w:rFonts w:cs="Times New Roman"/>
          <w:lang w:val="es-ES" w:eastAsia="es-ES"/>
        </w:rPr>
        <w:t xml:space="preserve">Botón Guardar: </w:t>
      </w:r>
      <w:r>
        <w:rPr>
          <w:rFonts w:cs="Times New Roman"/>
          <w:lang w:val="es-ES" w:eastAsia="es-ES"/>
        </w:rPr>
        <w:t>Dar clic p</w:t>
      </w:r>
      <w:r w:rsidRPr="005300D9">
        <w:rPr>
          <w:rFonts w:cs="Times New Roman"/>
          <w:lang w:val="es-ES" w:eastAsia="es-ES"/>
        </w:rPr>
        <w:t xml:space="preserve">ara guardar los registros </w:t>
      </w:r>
      <w:r>
        <w:rPr>
          <w:rFonts w:cs="Times New Roman"/>
          <w:lang w:val="es-ES" w:eastAsia="es-ES"/>
        </w:rPr>
        <w:t>ingresados.</w:t>
      </w:r>
    </w:p>
    <w:p w14:paraId="16A64C30" w14:textId="1549961C" w:rsidR="005300D9" w:rsidRPr="00ED6FAD" w:rsidRDefault="005300D9" w:rsidP="00F52FDE">
      <w:pPr>
        <w:pStyle w:val="Prrafodelista"/>
        <w:numPr>
          <w:ilvl w:val="0"/>
          <w:numId w:val="55"/>
        </w:numPr>
        <w:rPr>
          <w:rFonts w:cs="Times New Roman"/>
          <w:b/>
          <w:bCs/>
          <w:u w:val="single"/>
          <w:lang w:val="es-ES" w:eastAsia="es-ES"/>
        </w:rPr>
      </w:pPr>
      <w:r w:rsidRPr="005300D9">
        <w:rPr>
          <w:rFonts w:cs="Times New Roman"/>
          <w:lang w:val="es-ES" w:eastAsia="es-ES"/>
        </w:rPr>
        <w:t xml:space="preserve">Botón </w:t>
      </w:r>
      <w:r>
        <w:rPr>
          <w:rFonts w:cs="Times New Roman"/>
          <w:lang w:val="es-ES" w:eastAsia="es-ES"/>
        </w:rPr>
        <w:t>Cancelar: Dar clic para cerrar el formulario sin guardar la información ingresada.</w:t>
      </w:r>
    </w:p>
    <w:p w14:paraId="415E5DBC" w14:textId="77777777" w:rsidR="004D14F1" w:rsidRDefault="00ED6FAD" w:rsidP="00E35C48">
      <w:pPr>
        <w:ind w:left="720"/>
        <w:rPr>
          <w:i/>
          <w:iCs/>
          <w:lang w:val="es-ES"/>
        </w:rPr>
      </w:pPr>
      <w:r>
        <w:rPr>
          <w:i/>
          <w:iCs/>
          <w:noProof/>
          <w:lang w:val="es-ES"/>
        </w:rPr>
        <w:drawing>
          <wp:inline distT="0" distB="0" distL="0" distR="0" wp14:anchorId="76084B88" wp14:editId="233AFAB0">
            <wp:extent cx="238125" cy="238125"/>
            <wp:effectExtent l="0" t="0" r="9525" b="9525"/>
            <wp:docPr id="628814742" name="Gráfico 628814742" descr="Advertenci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814742" name="Gráfico 628814742" descr="Advertencia con relleno sólido"/>
                    <pic:cNvPicPr/>
                  </pic:nvPicPr>
                  <pic:blipFill>
                    <a:blip r:embed="rId34" cstate="print">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238125" cy="238125"/>
                    </a:xfrm>
                    <a:prstGeom prst="rect">
                      <a:avLst/>
                    </a:prstGeom>
                  </pic:spPr>
                </pic:pic>
              </a:graphicData>
            </a:graphic>
          </wp:inline>
        </w:drawing>
      </w:r>
      <w:r>
        <w:rPr>
          <w:i/>
          <w:iCs/>
          <w:lang w:val="es-ES"/>
        </w:rPr>
        <w:t>Importante</w:t>
      </w:r>
      <w:r w:rsidRPr="00ED6FAD">
        <w:rPr>
          <w:i/>
          <w:iCs/>
          <w:lang w:val="es-ES"/>
        </w:rPr>
        <w:t>:</w:t>
      </w:r>
      <w:r w:rsidR="00E35C48">
        <w:rPr>
          <w:i/>
          <w:iCs/>
          <w:lang w:val="es-ES"/>
        </w:rPr>
        <w:t xml:space="preserve"> </w:t>
      </w:r>
    </w:p>
    <w:p w14:paraId="6B1C67D0" w14:textId="1DF94CB4" w:rsidR="004D14F1" w:rsidRDefault="00E35C48" w:rsidP="00E5424D">
      <w:pPr>
        <w:pStyle w:val="Prrafodelista"/>
        <w:numPr>
          <w:ilvl w:val="1"/>
          <w:numId w:val="21"/>
        </w:numPr>
        <w:rPr>
          <w:i/>
          <w:iCs/>
          <w:lang w:val="es-ES"/>
        </w:rPr>
      </w:pPr>
      <w:r w:rsidRPr="004D14F1">
        <w:rPr>
          <w:i/>
          <w:iCs/>
          <w:lang w:val="es-ES"/>
        </w:rPr>
        <w:t>Para crear un PEI correctamente, es obligatorio ingresar el año de inicio y fin, el año fin no puede ser menor al año de inicio.</w:t>
      </w:r>
      <w:r w:rsidR="002179C0">
        <w:rPr>
          <w:i/>
          <w:iCs/>
          <w:lang w:val="es-ES"/>
        </w:rPr>
        <w:t xml:space="preserve"> El año de inicio no puede tener </w:t>
      </w:r>
      <w:r w:rsidR="00E312A9">
        <w:rPr>
          <w:i/>
          <w:iCs/>
          <w:lang w:val="es-ES"/>
        </w:rPr>
        <w:t>más</w:t>
      </w:r>
      <w:r w:rsidR="002179C0">
        <w:rPr>
          <w:i/>
          <w:iCs/>
          <w:lang w:val="es-ES"/>
        </w:rPr>
        <w:t xml:space="preserve"> de dos años de diferencia del año actual.</w:t>
      </w:r>
    </w:p>
    <w:p w14:paraId="66A0E979" w14:textId="6E765C72" w:rsidR="004D14F1" w:rsidRDefault="004D14F1" w:rsidP="00E5424D">
      <w:pPr>
        <w:pStyle w:val="Prrafodelista"/>
        <w:numPr>
          <w:ilvl w:val="1"/>
          <w:numId w:val="21"/>
        </w:numPr>
        <w:rPr>
          <w:i/>
          <w:iCs/>
          <w:lang w:val="es-ES"/>
        </w:rPr>
      </w:pPr>
      <w:r w:rsidRPr="004D14F1">
        <w:rPr>
          <w:i/>
          <w:iCs/>
          <w:lang w:val="es-ES"/>
        </w:rPr>
        <w:t xml:space="preserve">Es importante recordar que el </w:t>
      </w:r>
      <w:r>
        <w:rPr>
          <w:i/>
          <w:iCs/>
          <w:lang w:val="es-ES"/>
        </w:rPr>
        <w:t xml:space="preserve">PEI </w:t>
      </w:r>
      <w:r w:rsidRPr="004D14F1">
        <w:rPr>
          <w:i/>
          <w:iCs/>
          <w:lang w:val="es-ES"/>
        </w:rPr>
        <w:t>debe ser multianual. Esto significa que no puede iniciar y terminar en el mismo año</w:t>
      </w:r>
      <w:r>
        <w:rPr>
          <w:i/>
          <w:iCs/>
          <w:lang w:val="es-ES"/>
        </w:rPr>
        <w:t>.</w:t>
      </w:r>
    </w:p>
    <w:p w14:paraId="4CBC9405" w14:textId="41615B4A" w:rsidR="004D14F1" w:rsidRPr="004D14F1" w:rsidRDefault="004D14F1" w:rsidP="00E5424D">
      <w:pPr>
        <w:pStyle w:val="Prrafodelista"/>
        <w:numPr>
          <w:ilvl w:val="1"/>
          <w:numId w:val="21"/>
        </w:numPr>
        <w:rPr>
          <w:rFonts w:cs="Times New Roman"/>
          <w:i/>
          <w:iCs/>
          <w:lang w:val="es-ES" w:eastAsia="es-ES"/>
        </w:rPr>
      </w:pPr>
      <w:r w:rsidRPr="004D14F1">
        <w:rPr>
          <w:i/>
          <w:iCs/>
          <w:lang w:val="es-ES"/>
        </w:rPr>
        <w:lastRenderedPageBreak/>
        <w:t>No se puede crear un nuevo PEI con el mismo año de inicio si ya existe uno en proceso</w:t>
      </w:r>
      <w:r w:rsidR="007A749E">
        <w:rPr>
          <w:i/>
          <w:iCs/>
          <w:lang w:val="es-ES"/>
        </w:rPr>
        <w:t xml:space="preserve">, </w:t>
      </w:r>
      <w:r w:rsidRPr="004D14F1">
        <w:rPr>
          <w:i/>
          <w:iCs/>
          <w:lang w:val="es-ES"/>
        </w:rPr>
        <w:t>en flujo de aprobación</w:t>
      </w:r>
      <w:r w:rsidR="007A749E">
        <w:rPr>
          <w:i/>
          <w:iCs/>
          <w:lang w:val="es-ES"/>
        </w:rPr>
        <w:t xml:space="preserve">, vigente o </w:t>
      </w:r>
      <w:r w:rsidR="002179C0">
        <w:rPr>
          <w:i/>
          <w:iCs/>
          <w:lang w:val="es-ES"/>
        </w:rPr>
        <w:t>finalizado.</w:t>
      </w:r>
    </w:p>
    <w:p w14:paraId="43106632" w14:textId="493F23E8" w:rsidR="00ED6FAD" w:rsidRPr="004D14F1" w:rsidRDefault="00E35C48" w:rsidP="00E5424D">
      <w:pPr>
        <w:pStyle w:val="Prrafodelista"/>
        <w:numPr>
          <w:ilvl w:val="1"/>
          <w:numId w:val="21"/>
        </w:numPr>
        <w:rPr>
          <w:rFonts w:cs="Times New Roman"/>
          <w:i/>
          <w:iCs/>
          <w:lang w:val="es-ES" w:eastAsia="es-ES"/>
        </w:rPr>
      </w:pPr>
      <w:r w:rsidRPr="004D14F1">
        <w:rPr>
          <w:i/>
          <w:iCs/>
          <w:lang w:val="es-ES"/>
        </w:rPr>
        <w:t xml:space="preserve"> Si no se cumple con </w:t>
      </w:r>
      <w:r w:rsidR="004D14F1" w:rsidRPr="004D14F1">
        <w:rPr>
          <w:i/>
          <w:iCs/>
          <w:lang w:val="es-ES"/>
        </w:rPr>
        <w:t>estos requisitos</w:t>
      </w:r>
      <w:r w:rsidRPr="004D14F1">
        <w:rPr>
          <w:i/>
          <w:iCs/>
          <w:lang w:val="es-ES"/>
        </w:rPr>
        <w:t xml:space="preserve">, el sistema mostrará una alerta impidiendo crear el </w:t>
      </w:r>
      <w:r w:rsidR="004D14F1">
        <w:rPr>
          <w:i/>
          <w:iCs/>
          <w:lang w:val="es-ES"/>
        </w:rPr>
        <w:t xml:space="preserve">Nuevo </w:t>
      </w:r>
      <w:r w:rsidRPr="004D14F1">
        <w:rPr>
          <w:i/>
          <w:iCs/>
          <w:lang w:val="es-ES"/>
        </w:rPr>
        <w:t>PEI.</w:t>
      </w:r>
    </w:p>
    <w:p w14:paraId="4760B211" w14:textId="4DA1B5A3" w:rsidR="005300D9" w:rsidRDefault="009E6FBE" w:rsidP="0099527D">
      <w:pPr>
        <w:pStyle w:val="Prrafodelista"/>
        <w:rPr>
          <w:rFonts w:cs="Times New Roman"/>
          <w:sz w:val="22"/>
          <w:lang w:val="es-ES" w:eastAsia="es-ES"/>
        </w:rPr>
      </w:pPr>
      <w:r>
        <w:rPr>
          <w:rFonts w:cs="Times New Roman"/>
          <w:sz w:val="22"/>
          <w:lang w:val="es-ES" w:eastAsia="es-ES"/>
        </w:rPr>
        <w:t>Como ejemplo se crea el PEI con año de inicio 2025 y año fin 2026. El PEI se muestra en la lista con estado inicial en proceso.</w:t>
      </w:r>
    </w:p>
    <w:p w14:paraId="3E8E5F1A" w14:textId="77777777" w:rsidR="00E312A9" w:rsidRDefault="009E6FBE" w:rsidP="00E312A9">
      <w:pPr>
        <w:pStyle w:val="Prrafodelista"/>
        <w:keepNext/>
      </w:pPr>
      <w:r>
        <w:rPr>
          <w:noProof/>
        </w:rPr>
        <w:drawing>
          <wp:inline distT="0" distB="0" distL="0" distR="0" wp14:anchorId="58A696A5" wp14:editId="28AFF54D">
            <wp:extent cx="4981852" cy="2371725"/>
            <wp:effectExtent l="19050" t="19050" r="28575" b="9525"/>
            <wp:docPr id="628814743" name="Imagen 628814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993575" cy="2377306"/>
                    </a:xfrm>
                    <a:prstGeom prst="rect">
                      <a:avLst/>
                    </a:prstGeom>
                    <a:ln w="3175" cap="sq" cmpd="thickThin">
                      <a:solidFill>
                        <a:srgbClr val="000000"/>
                      </a:solidFill>
                      <a:prstDash val="solid"/>
                      <a:miter lim="800000"/>
                    </a:ln>
                    <a:effectLst>
                      <a:innerShdw blurRad="76200">
                        <a:srgbClr val="000000"/>
                      </a:innerShdw>
                    </a:effectLst>
                  </pic:spPr>
                </pic:pic>
              </a:graphicData>
            </a:graphic>
          </wp:inline>
        </w:drawing>
      </w:r>
    </w:p>
    <w:p w14:paraId="2F530D17" w14:textId="526A9DE3" w:rsidR="008663D9" w:rsidRDefault="00E312A9" w:rsidP="00F01F8E">
      <w:pPr>
        <w:pStyle w:val="Descripcin"/>
        <w:jc w:val="center"/>
      </w:pPr>
      <w:bookmarkStart w:id="135" w:name="_Toc165985181"/>
      <w:bookmarkStart w:id="136" w:name="_Toc167295344"/>
      <w:r>
        <w:t xml:space="preserve">Imagen </w:t>
      </w:r>
      <w:r>
        <w:fldChar w:fldCharType="begin"/>
      </w:r>
      <w:r>
        <w:instrText xml:space="preserve"> SEQ Imagen \* ARABIC </w:instrText>
      </w:r>
      <w:r>
        <w:fldChar w:fldCharType="separate"/>
      </w:r>
      <w:r w:rsidR="00562282">
        <w:rPr>
          <w:noProof/>
        </w:rPr>
        <w:t>13</w:t>
      </w:r>
      <w:r>
        <w:fldChar w:fldCharType="end"/>
      </w:r>
      <w:r>
        <w:t>: Tabla - Registro Nuevo PEI</w:t>
      </w:r>
      <w:bookmarkEnd w:id="135"/>
      <w:bookmarkEnd w:id="136"/>
    </w:p>
    <w:p w14:paraId="43863B76" w14:textId="77777777" w:rsidR="00F01F8E" w:rsidRPr="00F01F8E" w:rsidRDefault="00F01F8E" w:rsidP="00F01F8E"/>
    <w:p w14:paraId="26D7257E" w14:textId="282202C7" w:rsidR="009E6FBE" w:rsidRPr="00610E0F" w:rsidRDefault="00610E0F" w:rsidP="00610E0F">
      <w:pPr>
        <w:pStyle w:val="Prrafodelista"/>
        <w:rPr>
          <w:rFonts w:cs="Times New Roman"/>
          <w:sz w:val="22"/>
          <w:lang w:val="es-ES" w:eastAsia="es-ES"/>
        </w:rPr>
      </w:pPr>
      <w:r w:rsidRPr="00610E0F">
        <w:rPr>
          <w:rFonts w:cs="Times New Roman"/>
          <w:b/>
          <w:bCs/>
          <w:sz w:val="22"/>
          <w:u w:val="single"/>
          <w:lang w:val="es-ES" w:eastAsia="es-ES"/>
        </w:rPr>
        <w:t>Eliminar PEI</w:t>
      </w:r>
      <w:r>
        <w:rPr>
          <w:rFonts w:cs="Times New Roman"/>
          <w:b/>
          <w:bCs/>
          <w:sz w:val="22"/>
          <w:u w:val="single"/>
          <w:lang w:val="es-ES" w:eastAsia="es-ES"/>
        </w:rPr>
        <w:t xml:space="preserve">: </w:t>
      </w:r>
      <w:r>
        <w:rPr>
          <w:rFonts w:cs="Times New Roman"/>
          <w:sz w:val="22"/>
          <w:lang w:val="es-ES" w:eastAsia="es-ES"/>
        </w:rPr>
        <w:t xml:space="preserve"> </w:t>
      </w:r>
    </w:p>
    <w:p w14:paraId="103DDB55" w14:textId="001C6BE3" w:rsidR="0058512F" w:rsidRDefault="0058512F" w:rsidP="0058512F">
      <w:pPr>
        <w:ind w:left="720"/>
        <w:jc w:val="left"/>
        <w:rPr>
          <w:lang w:val="es-ES"/>
        </w:rPr>
      </w:pPr>
      <w:r>
        <w:rPr>
          <w:lang w:val="es-ES"/>
        </w:rPr>
        <w:t xml:space="preserve">Para eliminar un PEI, Seleccionar un </w:t>
      </w:r>
      <w:r w:rsidR="00C81B79">
        <w:rPr>
          <w:lang w:val="es-ES"/>
        </w:rPr>
        <w:t>registro</w:t>
      </w:r>
      <w:r>
        <w:rPr>
          <w:lang w:val="es-ES"/>
        </w:rPr>
        <w:t xml:space="preserve"> en estado “En Proceso” y hacer clic en “Eliminar” en el desplegable </w:t>
      </w:r>
      <w:r>
        <w:rPr>
          <w:noProof/>
        </w:rPr>
        <w:drawing>
          <wp:inline distT="0" distB="0" distL="0" distR="0" wp14:anchorId="6D695CE5" wp14:editId="43E19EA5">
            <wp:extent cx="180975" cy="200025"/>
            <wp:effectExtent l="0" t="0" r="9525" b="952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80975" cy="200025"/>
                    </a:xfrm>
                    <a:prstGeom prst="rect">
                      <a:avLst/>
                    </a:prstGeom>
                  </pic:spPr>
                </pic:pic>
              </a:graphicData>
            </a:graphic>
          </wp:inline>
        </w:drawing>
      </w:r>
      <w:r>
        <w:rPr>
          <w:lang w:val="es-ES"/>
        </w:rPr>
        <w:t>Actividades.</w:t>
      </w:r>
    </w:p>
    <w:p w14:paraId="781B9E2D" w14:textId="77777777" w:rsidR="00E312A9" w:rsidRDefault="008663D9" w:rsidP="00E312A9">
      <w:pPr>
        <w:pStyle w:val="Prrafodelista"/>
        <w:keepNext/>
      </w:pPr>
      <w:r>
        <w:rPr>
          <w:noProof/>
        </w:rPr>
        <w:drawing>
          <wp:anchor distT="0" distB="0" distL="114300" distR="114300" simplePos="0" relativeHeight="251829253" behindDoc="0" locked="0" layoutInCell="1" allowOverlap="1" wp14:anchorId="53699D3A" wp14:editId="418FF49D">
            <wp:simplePos x="0" y="0"/>
            <wp:positionH relativeFrom="margin">
              <wp:posOffset>5060977</wp:posOffset>
            </wp:positionH>
            <wp:positionV relativeFrom="paragraph">
              <wp:posOffset>930910</wp:posOffset>
            </wp:positionV>
            <wp:extent cx="257175" cy="257175"/>
            <wp:effectExtent l="0" t="0" r="0" b="9525"/>
            <wp:wrapNone/>
            <wp:docPr id="628814754" name="Gráfico 628814754"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257175" cy="257175"/>
                    </a:xfrm>
                    <a:prstGeom prst="rect">
                      <a:avLst/>
                    </a:prstGeom>
                  </pic:spPr>
                </pic:pic>
              </a:graphicData>
            </a:graphic>
            <wp14:sizeRelH relativeFrom="margin">
              <wp14:pctWidth>0</wp14:pctWidth>
            </wp14:sizeRelH>
            <wp14:sizeRelV relativeFrom="margin">
              <wp14:pctHeight>0</wp14:pctHeight>
            </wp14:sizeRelV>
          </wp:anchor>
        </w:drawing>
      </w:r>
      <w:r w:rsidR="00041412">
        <w:rPr>
          <w:noProof/>
        </w:rPr>
        <w:drawing>
          <wp:inline distT="0" distB="0" distL="0" distR="0" wp14:anchorId="4CA63A91" wp14:editId="4AA7FF41">
            <wp:extent cx="5033175" cy="2231641"/>
            <wp:effectExtent l="19050" t="19050" r="15240" b="1651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046172" cy="2237404"/>
                    </a:xfrm>
                    <a:prstGeom prst="rect">
                      <a:avLst/>
                    </a:prstGeom>
                    <a:ln w="3175" cap="sq" cmpd="thickThin">
                      <a:solidFill>
                        <a:srgbClr val="000000"/>
                      </a:solidFill>
                      <a:prstDash val="solid"/>
                      <a:miter lim="800000"/>
                    </a:ln>
                    <a:effectLst>
                      <a:innerShdw blurRad="76200">
                        <a:srgbClr val="000000"/>
                      </a:innerShdw>
                    </a:effectLst>
                  </pic:spPr>
                </pic:pic>
              </a:graphicData>
            </a:graphic>
          </wp:inline>
        </w:drawing>
      </w:r>
    </w:p>
    <w:p w14:paraId="7FE7F26C" w14:textId="7E174D5B" w:rsidR="009E6FBE" w:rsidRPr="00E312A9" w:rsidRDefault="00E312A9" w:rsidP="00E312A9">
      <w:pPr>
        <w:pStyle w:val="Descripcin"/>
        <w:jc w:val="center"/>
        <w:rPr>
          <w:sz w:val="22"/>
          <w:lang w:val="es-ES"/>
        </w:rPr>
      </w:pPr>
      <w:bookmarkStart w:id="137" w:name="_Toc165985184"/>
      <w:bookmarkStart w:id="138" w:name="_Toc167295345"/>
      <w:r>
        <w:t xml:space="preserve">Imagen </w:t>
      </w:r>
      <w:r>
        <w:fldChar w:fldCharType="begin"/>
      </w:r>
      <w:r>
        <w:instrText xml:space="preserve"> SEQ Imagen \* ARABIC </w:instrText>
      </w:r>
      <w:r>
        <w:fldChar w:fldCharType="separate"/>
      </w:r>
      <w:r w:rsidR="00562282">
        <w:rPr>
          <w:noProof/>
        </w:rPr>
        <w:t>14</w:t>
      </w:r>
      <w:r>
        <w:fldChar w:fldCharType="end"/>
      </w:r>
      <w:r w:rsidRPr="000F69D4">
        <w:t xml:space="preserve">: Listado PEI - </w:t>
      </w:r>
      <w:r>
        <w:t>Eliminar</w:t>
      </w:r>
      <w:r w:rsidRPr="000F69D4">
        <w:t xml:space="preserve"> PEI</w:t>
      </w:r>
      <w:bookmarkEnd w:id="137"/>
      <w:bookmarkEnd w:id="138"/>
    </w:p>
    <w:p w14:paraId="796F82F9" w14:textId="4A0B21F1" w:rsidR="009E6FBE" w:rsidRDefault="00041412" w:rsidP="0099527D">
      <w:pPr>
        <w:pStyle w:val="Prrafodelista"/>
        <w:rPr>
          <w:rFonts w:cs="Times New Roman"/>
          <w:sz w:val="22"/>
          <w:lang w:val="es-ES" w:eastAsia="es-ES"/>
        </w:rPr>
      </w:pPr>
      <w:r>
        <w:rPr>
          <w:rFonts w:cs="Times New Roman"/>
          <w:sz w:val="22"/>
          <w:lang w:val="es-ES" w:eastAsia="es-ES"/>
        </w:rPr>
        <w:t>Seguidamente se desplegará un modal de confirmación</w:t>
      </w:r>
    </w:p>
    <w:p w14:paraId="761631AA" w14:textId="77777777" w:rsidR="00E312A9" w:rsidRDefault="00041412" w:rsidP="00E312A9">
      <w:pPr>
        <w:pStyle w:val="Prrafodelista"/>
        <w:keepNext/>
      </w:pPr>
      <w:r>
        <w:rPr>
          <w:noProof/>
        </w:rPr>
        <w:lastRenderedPageBreak/>
        <w:drawing>
          <wp:inline distT="0" distB="0" distL="0" distR="0" wp14:anchorId="4A1EF3E1" wp14:editId="29F840BF">
            <wp:extent cx="4953662" cy="1774698"/>
            <wp:effectExtent l="19050" t="19050" r="18415" b="16510"/>
            <wp:docPr id="628814744" name="Imagen 628814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965835" cy="1779059"/>
                    </a:xfrm>
                    <a:prstGeom prst="rect">
                      <a:avLst/>
                    </a:prstGeom>
                    <a:ln w="3175" cap="sq" cmpd="thickThin">
                      <a:solidFill>
                        <a:srgbClr val="000000"/>
                      </a:solidFill>
                      <a:prstDash val="solid"/>
                      <a:miter lim="800000"/>
                    </a:ln>
                    <a:effectLst>
                      <a:innerShdw blurRad="76200">
                        <a:srgbClr val="000000"/>
                      </a:innerShdw>
                    </a:effectLst>
                  </pic:spPr>
                </pic:pic>
              </a:graphicData>
            </a:graphic>
          </wp:inline>
        </w:drawing>
      </w:r>
    </w:p>
    <w:p w14:paraId="70B0DA18" w14:textId="6C3F5557" w:rsidR="00041412" w:rsidRPr="00E312A9" w:rsidRDefault="00E312A9" w:rsidP="00E312A9">
      <w:pPr>
        <w:pStyle w:val="Descripcin"/>
        <w:jc w:val="center"/>
        <w:rPr>
          <w:sz w:val="22"/>
          <w:lang w:val="es-ES"/>
        </w:rPr>
      </w:pPr>
      <w:bookmarkStart w:id="139" w:name="_Toc165985185"/>
      <w:bookmarkStart w:id="140" w:name="_Toc167295346"/>
      <w:r>
        <w:t xml:space="preserve">Imagen </w:t>
      </w:r>
      <w:r>
        <w:fldChar w:fldCharType="begin"/>
      </w:r>
      <w:r>
        <w:instrText xml:space="preserve"> SEQ Imagen \* ARABIC </w:instrText>
      </w:r>
      <w:r>
        <w:fldChar w:fldCharType="separate"/>
      </w:r>
      <w:r w:rsidR="00562282">
        <w:rPr>
          <w:noProof/>
        </w:rPr>
        <w:t>15</w:t>
      </w:r>
      <w:r>
        <w:fldChar w:fldCharType="end"/>
      </w:r>
      <w:r w:rsidRPr="00132F32">
        <w:t xml:space="preserve">: Listado PEI - </w:t>
      </w:r>
      <w:r>
        <w:t>Modal confirmación Eliminar</w:t>
      </w:r>
      <w:r w:rsidRPr="00132F32">
        <w:t xml:space="preserve"> PE</w:t>
      </w:r>
      <w:r>
        <w:t>I</w:t>
      </w:r>
      <w:bookmarkEnd w:id="139"/>
      <w:bookmarkEnd w:id="140"/>
    </w:p>
    <w:p w14:paraId="3B310A02" w14:textId="77777777" w:rsidR="00041412" w:rsidRDefault="00041412" w:rsidP="00041412">
      <w:pPr>
        <w:ind w:left="720"/>
        <w:rPr>
          <w:i/>
          <w:iCs/>
          <w:lang w:val="es-ES"/>
        </w:rPr>
      </w:pPr>
      <w:r>
        <w:rPr>
          <w:i/>
          <w:iCs/>
          <w:noProof/>
          <w:lang w:val="es-ES"/>
        </w:rPr>
        <w:drawing>
          <wp:inline distT="0" distB="0" distL="0" distR="0" wp14:anchorId="0453CCAA" wp14:editId="33D8BAF3">
            <wp:extent cx="238125" cy="238125"/>
            <wp:effectExtent l="0" t="0" r="9525" b="9525"/>
            <wp:docPr id="628814745" name="Gráfico 628814745" descr="Advertenci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814742" name="Gráfico 628814742" descr="Advertencia con relleno sólido"/>
                    <pic:cNvPicPr/>
                  </pic:nvPicPr>
                  <pic:blipFill>
                    <a:blip r:embed="rId34" cstate="print">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238125" cy="238125"/>
                    </a:xfrm>
                    <a:prstGeom prst="rect">
                      <a:avLst/>
                    </a:prstGeom>
                  </pic:spPr>
                </pic:pic>
              </a:graphicData>
            </a:graphic>
          </wp:inline>
        </w:drawing>
      </w:r>
      <w:r>
        <w:rPr>
          <w:i/>
          <w:iCs/>
          <w:lang w:val="es-ES"/>
        </w:rPr>
        <w:t>Importante</w:t>
      </w:r>
      <w:r w:rsidRPr="00ED6FAD">
        <w:rPr>
          <w:i/>
          <w:iCs/>
          <w:lang w:val="es-ES"/>
        </w:rPr>
        <w:t>:</w:t>
      </w:r>
      <w:r>
        <w:rPr>
          <w:i/>
          <w:iCs/>
          <w:lang w:val="es-ES"/>
        </w:rPr>
        <w:t xml:space="preserve"> </w:t>
      </w:r>
    </w:p>
    <w:p w14:paraId="6359BA7A" w14:textId="0237084C" w:rsidR="00041412" w:rsidRDefault="00041412" w:rsidP="00041412">
      <w:pPr>
        <w:pStyle w:val="Prrafodelista"/>
        <w:numPr>
          <w:ilvl w:val="0"/>
          <w:numId w:val="21"/>
        </w:numPr>
        <w:rPr>
          <w:i/>
          <w:iCs/>
          <w:lang w:val="es-ES"/>
        </w:rPr>
      </w:pPr>
      <w:r w:rsidRPr="004D14F1">
        <w:rPr>
          <w:i/>
          <w:iCs/>
          <w:lang w:val="es-ES"/>
        </w:rPr>
        <w:t xml:space="preserve">Para </w:t>
      </w:r>
      <w:r>
        <w:rPr>
          <w:i/>
          <w:iCs/>
          <w:lang w:val="es-ES"/>
        </w:rPr>
        <w:t>eliminar</w:t>
      </w:r>
      <w:r w:rsidRPr="004D14F1">
        <w:rPr>
          <w:i/>
          <w:iCs/>
          <w:lang w:val="es-ES"/>
        </w:rPr>
        <w:t xml:space="preserve"> un PEI, </w:t>
      </w:r>
      <w:r>
        <w:rPr>
          <w:i/>
          <w:iCs/>
          <w:lang w:val="es-ES"/>
        </w:rPr>
        <w:t xml:space="preserve">tener en cuenta que no se </w:t>
      </w:r>
      <w:r w:rsidRPr="00041412">
        <w:rPr>
          <w:i/>
          <w:iCs/>
          <w:lang w:val="es-ES"/>
        </w:rPr>
        <w:t>puede eliminar el PEI</w:t>
      </w:r>
      <w:r>
        <w:rPr>
          <w:i/>
          <w:iCs/>
          <w:lang w:val="es-ES"/>
        </w:rPr>
        <w:t xml:space="preserve"> si</w:t>
      </w:r>
      <w:r w:rsidRPr="00041412">
        <w:rPr>
          <w:i/>
          <w:iCs/>
          <w:lang w:val="es-ES"/>
        </w:rPr>
        <w:t xml:space="preserve"> tiene dependencias</w:t>
      </w:r>
    </w:p>
    <w:p w14:paraId="39A47234" w14:textId="77777777" w:rsidR="00041412" w:rsidRDefault="00041412" w:rsidP="00CB5961">
      <w:pPr>
        <w:pStyle w:val="Prrafodelista"/>
        <w:ind w:left="360"/>
        <w:rPr>
          <w:rFonts w:cs="Times New Roman"/>
          <w:sz w:val="22"/>
          <w:lang w:val="es-ES" w:eastAsia="es-ES"/>
        </w:rPr>
      </w:pPr>
    </w:p>
    <w:p w14:paraId="697065B9" w14:textId="048EC158" w:rsidR="00CB5961" w:rsidRDefault="00CB5961" w:rsidP="00CB5961">
      <w:pPr>
        <w:pStyle w:val="Ttulo3"/>
        <w:numPr>
          <w:ilvl w:val="2"/>
          <w:numId w:val="19"/>
        </w:numPr>
        <w:rPr>
          <w:lang w:val="es-ES"/>
        </w:rPr>
      </w:pPr>
      <w:bookmarkStart w:id="141" w:name="_Toc167295621"/>
      <w:r>
        <w:rPr>
          <w:lang w:val="es-ES"/>
        </w:rPr>
        <w:t>Centro de Costos:</w:t>
      </w:r>
      <w:bookmarkEnd w:id="141"/>
      <w:r>
        <w:rPr>
          <w:lang w:val="es-ES"/>
        </w:rPr>
        <w:t xml:space="preserve"> </w:t>
      </w:r>
    </w:p>
    <w:p w14:paraId="40DE5D33" w14:textId="77777777" w:rsidR="00CB5961" w:rsidRPr="005B7C41" w:rsidRDefault="00CB5961" w:rsidP="00CB5961">
      <w:pPr>
        <w:ind w:left="567"/>
        <w:rPr>
          <w:lang w:val="es-ES"/>
        </w:rPr>
      </w:pPr>
      <w:r>
        <w:rPr>
          <w:lang w:val="es-ES"/>
        </w:rPr>
        <w:t>En el menú del sistema PSC</w:t>
      </w:r>
    </w:p>
    <w:p w14:paraId="2DAA5528" w14:textId="21851B9F" w:rsidR="00CB5961" w:rsidRDefault="00CB5961" w:rsidP="00CB5961">
      <w:pPr>
        <w:keepNext/>
        <w:ind w:left="567"/>
      </w:pPr>
      <w:r>
        <w:rPr>
          <w:noProof/>
        </w:rPr>
        <w:drawing>
          <wp:anchor distT="0" distB="0" distL="114300" distR="114300" simplePos="0" relativeHeight="251831301" behindDoc="0" locked="0" layoutInCell="1" allowOverlap="1" wp14:anchorId="4862A749" wp14:editId="1C88D4C5">
            <wp:simplePos x="0" y="0"/>
            <wp:positionH relativeFrom="column">
              <wp:posOffset>815340</wp:posOffset>
            </wp:positionH>
            <wp:positionV relativeFrom="paragraph">
              <wp:posOffset>796925</wp:posOffset>
            </wp:positionV>
            <wp:extent cx="247650" cy="247650"/>
            <wp:effectExtent l="0" t="0" r="0" b="0"/>
            <wp:wrapNone/>
            <wp:docPr id="628814773" name="Gráfico 628814773"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247650" cy="2476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EA26BD9" wp14:editId="7A9DDF58">
            <wp:extent cx="5066665" cy="1755159"/>
            <wp:effectExtent l="19050" t="19050" r="19685" b="16510"/>
            <wp:docPr id="371519430" name="Imagen 371519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b="25993"/>
                    <a:stretch/>
                  </pic:blipFill>
                  <pic:spPr bwMode="auto">
                    <a:xfrm>
                      <a:off x="0" y="0"/>
                      <a:ext cx="5078147" cy="1759137"/>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7A919B05" w14:textId="0E774628" w:rsidR="00CB5961" w:rsidRDefault="00CB5961" w:rsidP="00CB5961">
      <w:pPr>
        <w:pStyle w:val="Descripcin"/>
        <w:jc w:val="center"/>
        <w:rPr>
          <w:lang w:val="es-ES"/>
        </w:rPr>
      </w:pPr>
      <w:bookmarkStart w:id="142" w:name="_Toc165985186"/>
      <w:bookmarkStart w:id="143" w:name="_Toc167295347"/>
      <w:r>
        <w:t xml:space="preserve">Imagen </w:t>
      </w:r>
      <w:r>
        <w:fldChar w:fldCharType="begin"/>
      </w:r>
      <w:r>
        <w:instrText xml:space="preserve"> SEQ Imagen \* ARABIC </w:instrText>
      </w:r>
      <w:r>
        <w:fldChar w:fldCharType="separate"/>
      </w:r>
      <w:r w:rsidR="00562282">
        <w:rPr>
          <w:noProof/>
        </w:rPr>
        <w:t>16</w:t>
      </w:r>
      <w:r>
        <w:fldChar w:fldCharType="end"/>
      </w:r>
      <w:r>
        <w:t xml:space="preserve">: </w:t>
      </w:r>
      <w:r w:rsidR="00E312A9">
        <w:t xml:space="preserve">PEI - </w:t>
      </w:r>
      <w:r>
        <w:t xml:space="preserve">Acceso a </w:t>
      </w:r>
      <w:r w:rsidR="00E312A9">
        <w:t>Centro de Costos</w:t>
      </w:r>
      <w:bookmarkEnd w:id="142"/>
      <w:bookmarkEnd w:id="143"/>
    </w:p>
    <w:p w14:paraId="3EF51790" w14:textId="77777777" w:rsidR="00CB5961" w:rsidRDefault="00CB5961" w:rsidP="00CB5961">
      <w:pPr>
        <w:pStyle w:val="Prrafodelista"/>
        <w:numPr>
          <w:ilvl w:val="0"/>
          <w:numId w:val="23"/>
        </w:numPr>
        <w:rPr>
          <w:lang w:val="es-ES"/>
        </w:rPr>
      </w:pPr>
      <w:r>
        <w:rPr>
          <w:lang w:val="es-ES"/>
        </w:rPr>
        <w:t>El usuario deberá seleccionar “PEI”</w:t>
      </w:r>
    </w:p>
    <w:p w14:paraId="5B95B5D2" w14:textId="358875F1" w:rsidR="00CB5961" w:rsidRDefault="00CB5961" w:rsidP="00CB5961">
      <w:pPr>
        <w:pStyle w:val="Prrafodelista"/>
        <w:numPr>
          <w:ilvl w:val="0"/>
          <w:numId w:val="23"/>
        </w:numPr>
        <w:rPr>
          <w:lang w:val="es-ES"/>
        </w:rPr>
      </w:pPr>
      <w:r>
        <w:rPr>
          <w:lang w:val="es-ES"/>
        </w:rPr>
        <w:t>Elegir la opción “Centro de Costos”.</w:t>
      </w:r>
    </w:p>
    <w:p w14:paraId="4F217FC5" w14:textId="77777777" w:rsidR="00CB5961" w:rsidRPr="006065C2" w:rsidRDefault="00CB5961" w:rsidP="00CB5961">
      <w:pPr>
        <w:pStyle w:val="Prrafodelista"/>
        <w:ind w:left="1500"/>
        <w:rPr>
          <w:lang w:val="es-ES"/>
        </w:rPr>
      </w:pPr>
    </w:p>
    <w:p w14:paraId="196D1035" w14:textId="77777777" w:rsidR="00CB5961" w:rsidRDefault="00CB5961" w:rsidP="00CB5961">
      <w:pPr>
        <w:ind w:left="720"/>
        <w:rPr>
          <w:lang w:val="es-ES"/>
        </w:rPr>
      </w:pPr>
      <w:r>
        <w:rPr>
          <w:lang w:val="es-ES"/>
        </w:rPr>
        <w:t>Se muestra el formulario “Listado”.</w:t>
      </w:r>
    </w:p>
    <w:p w14:paraId="08138FB5" w14:textId="55037474" w:rsidR="00CB5961" w:rsidRDefault="00CB5961" w:rsidP="00CB5961">
      <w:pPr>
        <w:keepNext/>
        <w:ind w:left="720"/>
      </w:pPr>
      <w:r>
        <w:rPr>
          <w:noProof/>
        </w:rPr>
        <w:lastRenderedPageBreak/>
        <w:drawing>
          <wp:inline distT="0" distB="0" distL="0" distR="0" wp14:anchorId="00977C4F" wp14:editId="5217FF0A">
            <wp:extent cx="4925695" cy="2171416"/>
            <wp:effectExtent l="19050" t="19050" r="27305" b="19685"/>
            <wp:docPr id="371519434" name="Imagen 371519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b="5797"/>
                    <a:stretch/>
                  </pic:blipFill>
                  <pic:spPr bwMode="auto">
                    <a:xfrm>
                      <a:off x="0" y="0"/>
                      <a:ext cx="4931673" cy="2174051"/>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717CCD0C" w14:textId="5F7CCCD1" w:rsidR="00CB5961" w:rsidRDefault="00CB5961" w:rsidP="00CB5961">
      <w:pPr>
        <w:pStyle w:val="Descripcin"/>
        <w:jc w:val="center"/>
      </w:pPr>
      <w:bookmarkStart w:id="144" w:name="_Toc165985187"/>
      <w:bookmarkStart w:id="145" w:name="_Toc167295348"/>
      <w:r>
        <w:t xml:space="preserve">Imagen </w:t>
      </w:r>
      <w:r>
        <w:fldChar w:fldCharType="begin"/>
      </w:r>
      <w:r>
        <w:instrText xml:space="preserve"> SEQ Imagen \* ARABIC </w:instrText>
      </w:r>
      <w:r>
        <w:fldChar w:fldCharType="separate"/>
      </w:r>
      <w:r w:rsidR="00562282">
        <w:rPr>
          <w:noProof/>
        </w:rPr>
        <w:t>17</w:t>
      </w:r>
      <w:r>
        <w:fldChar w:fldCharType="end"/>
      </w:r>
      <w:r>
        <w:t>: Formulario</w:t>
      </w:r>
      <w:r w:rsidRPr="003B5582">
        <w:t xml:space="preserve"> </w:t>
      </w:r>
      <w:r w:rsidR="00E312A9">
        <w:t>Centro de Costos</w:t>
      </w:r>
      <w:bookmarkEnd w:id="144"/>
      <w:bookmarkEnd w:id="145"/>
    </w:p>
    <w:p w14:paraId="4F326453" w14:textId="5F468E02" w:rsidR="00CB5961" w:rsidRDefault="00CB5961" w:rsidP="00CB5961">
      <w:pPr>
        <w:ind w:left="720"/>
        <w:rPr>
          <w:lang w:val="es-ES"/>
        </w:rPr>
      </w:pPr>
      <w:r>
        <w:rPr>
          <w:b/>
          <w:bCs/>
          <w:noProof/>
          <w:lang w:val="es-ES"/>
        </w:rPr>
        <w:drawing>
          <wp:inline distT="0" distB="0" distL="0" distR="0" wp14:anchorId="5224164E" wp14:editId="737D3689">
            <wp:extent cx="247650" cy="247650"/>
            <wp:effectExtent l="0" t="0" r="0" b="0"/>
            <wp:docPr id="371519424" name="Gráfico 371519424" descr="Lup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áfico 10" descr="Lupa con relleno sólido"/>
                    <pic:cNvPicPr/>
                  </pic:nvPicPr>
                  <pic:blipFill>
                    <a:blip r:embed="rId38" cstate="print">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247650" cy="247650"/>
                    </a:xfrm>
                    <a:prstGeom prst="rect">
                      <a:avLst/>
                    </a:prstGeom>
                  </pic:spPr>
                </pic:pic>
              </a:graphicData>
            </a:graphic>
          </wp:inline>
        </w:drawing>
      </w:r>
      <w:r w:rsidRPr="00520E2B">
        <w:rPr>
          <w:b/>
          <w:bCs/>
          <w:lang w:val="es-ES"/>
        </w:rPr>
        <w:t>Sección Filtro de Búsqueda:</w:t>
      </w:r>
      <w:r>
        <w:rPr>
          <w:lang w:val="es-ES"/>
        </w:rPr>
        <w:t xml:space="preserve"> Se puede realizar la búsqueda de </w:t>
      </w:r>
      <w:r w:rsidRPr="00CB5961">
        <w:rPr>
          <w:lang w:val="es-ES"/>
        </w:rPr>
        <w:t>Centro de Costos</w:t>
      </w:r>
      <w:r>
        <w:rPr>
          <w:lang w:val="es-ES"/>
        </w:rPr>
        <w:t xml:space="preserve"> ingresando los criterios de búsqueda o haciendo uso las opciones de filtro. Luego de ingresar los criterios de búsqueda seleccionar “Buscar”. También se tiene la opción de eliminar los criterios de búsqueda haciendo uso de la opción “Limpiar”.</w:t>
      </w:r>
    </w:p>
    <w:p w14:paraId="5B3F9513" w14:textId="64E7E034" w:rsidR="00CB5961" w:rsidRDefault="00FE725E" w:rsidP="00CB5961">
      <w:pPr>
        <w:keepNext/>
        <w:ind w:left="720"/>
      </w:pPr>
      <w:r>
        <w:rPr>
          <w:noProof/>
        </w:rPr>
        <w:drawing>
          <wp:inline distT="0" distB="0" distL="0" distR="0" wp14:anchorId="2E911344" wp14:editId="25A20A8D">
            <wp:extent cx="4933950" cy="2224193"/>
            <wp:effectExtent l="19050" t="19050" r="19050" b="24130"/>
            <wp:docPr id="371519435" name="Imagen 371519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938978" cy="2226459"/>
                    </a:xfrm>
                    <a:prstGeom prst="rect">
                      <a:avLst/>
                    </a:prstGeom>
                    <a:ln w="3175" cap="sq" cmpd="thickThin">
                      <a:solidFill>
                        <a:srgbClr val="000000"/>
                      </a:solidFill>
                      <a:prstDash val="solid"/>
                      <a:miter lim="800000"/>
                    </a:ln>
                    <a:effectLst>
                      <a:innerShdw blurRad="76200">
                        <a:srgbClr val="000000"/>
                      </a:innerShdw>
                    </a:effectLst>
                  </pic:spPr>
                </pic:pic>
              </a:graphicData>
            </a:graphic>
          </wp:inline>
        </w:drawing>
      </w:r>
    </w:p>
    <w:p w14:paraId="3146DA56" w14:textId="2B2BBF43" w:rsidR="00CB5961" w:rsidRDefault="00CB5961" w:rsidP="00CB5961">
      <w:pPr>
        <w:pStyle w:val="Descripcin"/>
        <w:jc w:val="center"/>
        <w:rPr>
          <w:lang w:val="es-ES"/>
        </w:rPr>
      </w:pPr>
      <w:bookmarkStart w:id="146" w:name="_Toc165985188"/>
      <w:bookmarkStart w:id="147" w:name="_Toc167295349"/>
      <w:r>
        <w:t xml:space="preserve">Imagen </w:t>
      </w:r>
      <w:r>
        <w:fldChar w:fldCharType="begin"/>
      </w:r>
      <w:r>
        <w:instrText xml:space="preserve"> SEQ Imagen \* ARABIC </w:instrText>
      </w:r>
      <w:r>
        <w:fldChar w:fldCharType="separate"/>
      </w:r>
      <w:r w:rsidR="00562282">
        <w:rPr>
          <w:noProof/>
        </w:rPr>
        <w:t>18</w:t>
      </w:r>
      <w:r>
        <w:fldChar w:fldCharType="end"/>
      </w:r>
      <w:r>
        <w:t xml:space="preserve">: Sección Búsqueda </w:t>
      </w:r>
      <w:r w:rsidR="00E312A9">
        <w:t>Centro de Costo</w:t>
      </w:r>
      <w:bookmarkEnd w:id="146"/>
      <w:bookmarkEnd w:id="147"/>
    </w:p>
    <w:p w14:paraId="0632E652" w14:textId="1386F89F" w:rsidR="00CB5961" w:rsidRPr="009E7C96" w:rsidRDefault="00CB5961" w:rsidP="00F52FDE">
      <w:pPr>
        <w:pStyle w:val="Prrafodelista"/>
        <w:numPr>
          <w:ilvl w:val="0"/>
          <w:numId w:val="56"/>
        </w:numPr>
        <w:rPr>
          <w:rFonts w:cs="Times New Roman"/>
          <w:sz w:val="22"/>
          <w:lang w:val="es-ES" w:eastAsia="es-ES"/>
        </w:rPr>
      </w:pPr>
      <w:r w:rsidRPr="009E7C96">
        <w:rPr>
          <w:rFonts w:cs="Times New Roman"/>
          <w:sz w:val="22"/>
          <w:lang w:val="es-ES" w:eastAsia="es-ES"/>
        </w:rPr>
        <w:t>Filtros de búsqueda: Se puede filt</w:t>
      </w:r>
      <w:r>
        <w:rPr>
          <w:rFonts w:cs="Times New Roman"/>
          <w:sz w:val="22"/>
          <w:lang w:val="es-ES" w:eastAsia="es-ES"/>
        </w:rPr>
        <w:t>r</w:t>
      </w:r>
      <w:r w:rsidRPr="009E7C96">
        <w:rPr>
          <w:rFonts w:cs="Times New Roman"/>
          <w:sz w:val="22"/>
          <w:lang w:val="es-ES" w:eastAsia="es-ES"/>
        </w:rPr>
        <w:t>ar</w:t>
      </w:r>
      <w:r w:rsidR="00FE725E">
        <w:rPr>
          <w:rFonts w:cs="Times New Roman"/>
          <w:sz w:val="22"/>
          <w:lang w:val="es-ES" w:eastAsia="es-ES"/>
        </w:rPr>
        <w:t xml:space="preserve"> por código </w:t>
      </w:r>
      <w:proofErr w:type="spellStart"/>
      <w:r w:rsidR="00FE725E">
        <w:rPr>
          <w:rFonts w:cs="Times New Roman"/>
          <w:sz w:val="22"/>
          <w:lang w:val="es-ES" w:eastAsia="es-ES"/>
        </w:rPr>
        <w:t>CePLAN</w:t>
      </w:r>
      <w:proofErr w:type="spellEnd"/>
      <w:r w:rsidR="00FE725E">
        <w:rPr>
          <w:rFonts w:cs="Times New Roman"/>
          <w:sz w:val="22"/>
          <w:lang w:val="es-ES" w:eastAsia="es-ES"/>
        </w:rPr>
        <w:t xml:space="preserve"> y código UO</w:t>
      </w:r>
      <w:r>
        <w:rPr>
          <w:rFonts w:cs="Times New Roman"/>
          <w:sz w:val="22"/>
          <w:lang w:val="es-ES" w:eastAsia="es-ES"/>
        </w:rPr>
        <w:t>.</w:t>
      </w:r>
    </w:p>
    <w:p w14:paraId="69BA796E" w14:textId="05C74167" w:rsidR="00CB5961" w:rsidRPr="009E7C96" w:rsidRDefault="00CB5961" w:rsidP="00F52FDE">
      <w:pPr>
        <w:pStyle w:val="Prrafodelista"/>
        <w:numPr>
          <w:ilvl w:val="0"/>
          <w:numId w:val="56"/>
        </w:numPr>
        <w:rPr>
          <w:rFonts w:cs="Times New Roman"/>
          <w:sz w:val="22"/>
          <w:lang w:val="es-ES" w:eastAsia="es-ES"/>
        </w:rPr>
      </w:pPr>
      <w:r w:rsidRPr="00FE169A">
        <w:rPr>
          <w:rFonts w:cs="Times New Roman"/>
          <w:sz w:val="22"/>
          <w:bdr w:val="single" w:sz="12" w:space="0" w:color="CC0000"/>
          <w:lang w:val="es-ES" w:eastAsia="es-ES"/>
        </w:rPr>
        <w:t xml:space="preserve"> </w:t>
      </w:r>
      <w:proofErr w:type="gramStart"/>
      <w:r w:rsidRPr="00FE169A">
        <w:rPr>
          <w:rFonts w:cs="Times New Roman"/>
          <w:sz w:val="22"/>
          <w:bdr w:val="single" w:sz="12" w:space="0" w:color="CC0000"/>
          <w:lang w:val="es-ES" w:eastAsia="es-ES"/>
        </w:rPr>
        <w:t>Buscar</w:t>
      </w:r>
      <w:r>
        <w:rPr>
          <w:rFonts w:cs="Times New Roman"/>
          <w:sz w:val="22"/>
          <w:bdr w:val="single" w:sz="12" w:space="0" w:color="CC0000"/>
          <w:lang w:val="es-ES" w:eastAsia="es-ES"/>
        </w:rPr>
        <w:t xml:space="preserve"> </w:t>
      </w:r>
      <w:r>
        <w:rPr>
          <w:rFonts w:cs="Times New Roman"/>
          <w:sz w:val="22"/>
          <w:lang w:val="es-ES" w:eastAsia="es-ES"/>
        </w:rPr>
        <w:t xml:space="preserve"> </w:t>
      </w:r>
      <w:r w:rsidRPr="009E7C96">
        <w:rPr>
          <w:rFonts w:cs="Times New Roman"/>
          <w:sz w:val="22"/>
          <w:lang w:val="es-ES" w:eastAsia="es-ES"/>
        </w:rPr>
        <w:t>:</w:t>
      </w:r>
      <w:proofErr w:type="gramEnd"/>
      <w:r w:rsidRPr="009E7C96">
        <w:rPr>
          <w:rFonts w:cs="Times New Roman"/>
          <w:sz w:val="22"/>
          <w:lang w:val="es-ES" w:eastAsia="es-ES"/>
        </w:rPr>
        <w:t xml:space="preserve"> se hace uso para realizar la búsqueda, posterior al ingreso de un criterio</w:t>
      </w:r>
      <w:r>
        <w:rPr>
          <w:rFonts w:cs="Times New Roman"/>
          <w:sz w:val="22"/>
          <w:lang w:val="es-ES" w:eastAsia="es-ES"/>
        </w:rPr>
        <w:t xml:space="preserve"> de búsqueda.</w:t>
      </w:r>
    </w:p>
    <w:p w14:paraId="31D16028" w14:textId="77777777" w:rsidR="00CB5961" w:rsidRDefault="00CB5961" w:rsidP="00F52FDE">
      <w:pPr>
        <w:pStyle w:val="Prrafodelista"/>
        <w:numPr>
          <w:ilvl w:val="0"/>
          <w:numId w:val="56"/>
        </w:numPr>
        <w:rPr>
          <w:rFonts w:cs="Times New Roman"/>
          <w:sz w:val="22"/>
          <w:lang w:val="es-ES" w:eastAsia="es-ES"/>
        </w:rPr>
      </w:pPr>
      <w:r w:rsidRPr="00FE169A">
        <w:rPr>
          <w:rFonts w:cs="Times New Roman"/>
          <w:sz w:val="22"/>
          <w:bdr w:val="single" w:sz="12" w:space="0" w:color="CC0000"/>
          <w:lang w:val="es-ES" w:eastAsia="es-ES"/>
        </w:rPr>
        <w:t xml:space="preserve"> </w:t>
      </w:r>
      <w:proofErr w:type="gramStart"/>
      <w:r w:rsidRPr="00FE169A">
        <w:rPr>
          <w:rFonts w:cs="Times New Roman"/>
          <w:sz w:val="22"/>
          <w:bdr w:val="single" w:sz="12" w:space="0" w:color="CC0000"/>
          <w:lang w:val="es-ES" w:eastAsia="es-ES"/>
        </w:rPr>
        <w:t>Limpiar</w:t>
      </w:r>
      <w:r>
        <w:rPr>
          <w:rFonts w:cs="Times New Roman"/>
          <w:sz w:val="22"/>
          <w:bdr w:val="single" w:sz="12" w:space="0" w:color="CC0000"/>
          <w:lang w:val="es-ES" w:eastAsia="es-ES"/>
        </w:rPr>
        <w:t xml:space="preserve"> </w:t>
      </w:r>
      <w:r>
        <w:rPr>
          <w:rFonts w:cs="Times New Roman"/>
          <w:sz w:val="22"/>
          <w:lang w:val="es-ES" w:eastAsia="es-ES"/>
        </w:rPr>
        <w:t xml:space="preserve"> </w:t>
      </w:r>
      <w:r w:rsidRPr="009E7C96">
        <w:rPr>
          <w:rFonts w:cs="Times New Roman"/>
          <w:sz w:val="22"/>
          <w:lang w:val="es-ES" w:eastAsia="es-ES"/>
        </w:rPr>
        <w:t>:</w:t>
      </w:r>
      <w:proofErr w:type="gramEnd"/>
      <w:r w:rsidRPr="009E7C96">
        <w:rPr>
          <w:rFonts w:cs="Times New Roman"/>
          <w:sz w:val="22"/>
          <w:lang w:val="es-ES" w:eastAsia="es-ES"/>
        </w:rPr>
        <w:t xml:space="preserve"> Elimina los criterios de búsqueda.</w:t>
      </w:r>
    </w:p>
    <w:p w14:paraId="739BF3A1" w14:textId="77777777" w:rsidR="00CB5961" w:rsidRPr="00CB5961" w:rsidRDefault="00CB5961" w:rsidP="00CB5961">
      <w:pPr>
        <w:ind w:left="567"/>
        <w:rPr>
          <w:lang w:val="es-ES"/>
        </w:rPr>
      </w:pPr>
    </w:p>
    <w:p w14:paraId="1172652F" w14:textId="2A78AC16" w:rsidR="00FE725E" w:rsidRDefault="00FE725E" w:rsidP="00FE725E">
      <w:pPr>
        <w:pStyle w:val="Prrafodelista"/>
        <w:rPr>
          <w:rFonts w:cs="Times New Roman"/>
          <w:sz w:val="22"/>
          <w:lang w:val="es-ES" w:eastAsia="es-ES"/>
        </w:rPr>
      </w:pPr>
      <w:r>
        <w:rPr>
          <w:rFonts w:cs="Times New Roman"/>
          <w:b/>
          <w:bCs/>
          <w:sz w:val="22"/>
          <w:u w:val="single"/>
          <w:lang w:val="es-ES" w:eastAsia="es-ES"/>
        </w:rPr>
        <w:t xml:space="preserve">Asociar Centro de Costo: </w:t>
      </w:r>
      <w:r>
        <w:rPr>
          <w:rFonts w:cs="Times New Roman"/>
          <w:sz w:val="22"/>
          <w:lang w:val="es-ES" w:eastAsia="es-ES"/>
        </w:rPr>
        <w:t xml:space="preserve"> </w:t>
      </w:r>
    </w:p>
    <w:p w14:paraId="00A5601E" w14:textId="2B81E301" w:rsidR="00C21D84" w:rsidRDefault="00C21D84" w:rsidP="00C21D84">
      <w:pPr>
        <w:ind w:left="720"/>
        <w:jc w:val="left"/>
        <w:rPr>
          <w:lang w:val="es-ES"/>
        </w:rPr>
      </w:pPr>
      <w:r>
        <w:rPr>
          <w:lang w:val="es-ES"/>
        </w:rPr>
        <w:t xml:space="preserve">Para asociar un centro de costo, Seleccionar un registro de la lista, luego hacer clic en </w:t>
      </w:r>
      <w:r>
        <w:rPr>
          <w:noProof/>
        </w:rPr>
        <w:drawing>
          <wp:inline distT="0" distB="0" distL="0" distR="0" wp14:anchorId="4BED14A5" wp14:editId="547B8289">
            <wp:extent cx="171450" cy="95250"/>
            <wp:effectExtent l="0" t="0" r="0" b="0"/>
            <wp:docPr id="371519446" name="Imagen 371519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71450" cy="95250"/>
                    </a:xfrm>
                    <a:prstGeom prst="rect">
                      <a:avLst/>
                    </a:prstGeom>
                  </pic:spPr>
                </pic:pic>
              </a:graphicData>
            </a:graphic>
          </wp:inline>
        </w:drawing>
      </w:r>
      <w:r>
        <w:rPr>
          <w:lang w:val="es-ES"/>
        </w:rPr>
        <w:t xml:space="preserve"> “Asociar” en la columna acciones.</w:t>
      </w:r>
    </w:p>
    <w:p w14:paraId="185B7CB2" w14:textId="77777777" w:rsidR="000920CA" w:rsidRDefault="00C21D84" w:rsidP="000920CA">
      <w:pPr>
        <w:keepNext/>
        <w:ind w:left="720"/>
        <w:jc w:val="left"/>
      </w:pPr>
      <w:r>
        <w:rPr>
          <w:noProof/>
        </w:rPr>
        <w:lastRenderedPageBreak/>
        <w:drawing>
          <wp:inline distT="0" distB="0" distL="0" distR="0" wp14:anchorId="5B80E7E2" wp14:editId="214BAE45">
            <wp:extent cx="4917989" cy="2240706"/>
            <wp:effectExtent l="19050" t="19050" r="16510" b="26670"/>
            <wp:docPr id="371519447" name="Imagen 371519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925639" cy="2244192"/>
                    </a:xfrm>
                    <a:prstGeom prst="rect">
                      <a:avLst/>
                    </a:prstGeom>
                    <a:ln w="3175" cap="sq" cmpd="thickThin">
                      <a:solidFill>
                        <a:srgbClr val="000000"/>
                      </a:solidFill>
                      <a:prstDash val="solid"/>
                      <a:miter lim="800000"/>
                    </a:ln>
                    <a:effectLst>
                      <a:innerShdw blurRad="76200">
                        <a:srgbClr val="000000"/>
                      </a:innerShdw>
                    </a:effectLst>
                  </pic:spPr>
                </pic:pic>
              </a:graphicData>
            </a:graphic>
          </wp:inline>
        </w:drawing>
      </w:r>
    </w:p>
    <w:p w14:paraId="30EE5E8D" w14:textId="380C316A" w:rsidR="00C21D84" w:rsidRDefault="000920CA" w:rsidP="000920CA">
      <w:pPr>
        <w:pStyle w:val="Descripcin"/>
        <w:jc w:val="center"/>
        <w:rPr>
          <w:lang w:val="es-ES"/>
        </w:rPr>
      </w:pPr>
      <w:bookmarkStart w:id="148" w:name="_Toc165985189"/>
      <w:bookmarkStart w:id="149" w:name="_Toc167295350"/>
      <w:r>
        <w:t xml:space="preserve">Imagen </w:t>
      </w:r>
      <w:r>
        <w:fldChar w:fldCharType="begin"/>
      </w:r>
      <w:r>
        <w:instrText xml:space="preserve"> SEQ Imagen \* ARABIC </w:instrText>
      </w:r>
      <w:r>
        <w:fldChar w:fldCharType="separate"/>
      </w:r>
      <w:r w:rsidR="00562282">
        <w:rPr>
          <w:noProof/>
        </w:rPr>
        <w:t>19</w:t>
      </w:r>
      <w:r>
        <w:fldChar w:fldCharType="end"/>
      </w:r>
      <w:r>
        <w:t>: PEI - Asociar Centro de Costos</w:t>
      </w:r>
      <w:bookmarkEnd w:id="148"/>
      <w:bookmarkEnd w:id="149"/>
    </w:p>
    <w:p w14:paraId="726E8581" w14:textId="542F3F4F" w:rsidR="00C21D84" w:rsidRDefault="00C21D84" w:rsidP="00FE725E">
      <w:pPr>
        <w:pStyle w:val="Prrafodelista"/>
        <w:rPr>
          <w:rFonts w:cs="Times New Roman"/>
          <w:sz w:val="22"/>
          <w:lang w:val="es-ES" w:eastAsia="es-ES"/>
        </w:rPr>
      </w:pPr>
    </w:p>
    <w:p w14:paraId="339C993C" w14:textId="5D5A420D" w:rsidR="00C21D84" w:rsidRDefault="00E56084" w:rsidP="00FE725E">
      <w:pPr>
        <w:pStyle w:val="Prrafodelista"/>
        <w:rPr>
          <w:rFonts w:cs="Times New Roman"/>
          <w:sz w:val="22"/>
          <w:lang w:val="es-ES" w:eastAsia="es-ES"/>
        </w:rPr>
      </w:pPr>
      <w:r>
        <w:rPr>
          <w:rFonts w:cs="Times New Roman"/>
          <w:sz w:val="22"/>
          <w:lang w:val="es-ES" w:eastAsia="es-ES"/>
        </w:rPr>
        <w:t>Luego se desplegará un modal para asociar un centro de costo.</w:t>
      </w:r>
    </w:p>
    <w:p w14:paraId="63F4E29F" w14:textId="77777777" w:rsidR="000920CA" w:rsidRDefault="00E56084" w:rsidP="000920CA">
      <w:pPr>
        <w:pStyle w:val="Prrafodelista"/>
        <w:keepNext/>
      </w:pPr>
      <w:r>
        <w:rPr>
          <w:noProof/>
        </w:rPr>
        <w:drawing>
          <wp:inline distT="0" distB="0" distL="0" distR="0" wp14:anchorId="2B703D20" wp14:editId="6F694124">
            <wp:extent cx="4950940" cy="2496135"/>
            <wp:effectExtent l="19050" t="19050" r="21590" b="19050"/>
            <wp:docPr id="371519448" name="Imagen 371519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958513" cy="2499953"/>
                    </a:xfrm>
                    <a:prstGeom prst="rect">
                      <a:avLst/>
                    </a:prstGeom>
                    <a:ln w="3175" cap="sq" cmpd="thickThin">
                      <a:solidFill>
                        <a:srgbClr val="000000"/>
                      </a:solidFill>
                      <a:prstDash val="solid"/>
                      <a:miter lim="800000"/>
                    </a:ln>
                    <a:effectLst>
                      <a:innerShdw blurRad="76200">
                        <a:srgbClr val="000000"/>
                      </a:innerShdw>
                    </a:effectLst>
                  </pic:spPr>
                </pic:pic>
              </a:graphicData>
            </a:graphic>
          </wp:inline>
        </w:drawing>
      </w:r>
    </w:p>
    <w:p w14:paraId="051F7D35" w14:textId="027CC9DD" w:rsidR="00E56084" w:rsidRPr="000920CA" w:rsidRDefault="000920CA" w:rsidP="000920CA">
      <w:pPr>
        <w:pStyle w:val="Descripcin"/>
        <w:jc w:val="center"/>
        <w:rPr>
          <w:sz w:val="22"/>
          <w:lang w:val="es-ES"/>
        </w:rPr>
      </w:pPr>
      <w:bookmarkStart w:id="150" w:name="_Toc165985190"/>
      <w:bookmarkStart w:id="151" w:name="_Toc167295351"/>
      <w:r>
        <w:t xml:space="preserve">Imagen </w:t>
      </w:r>
      <w:r>
        <w:fldChar w:fldCharType="begin"/>
      </w:r>
      <w:r>
        <w:instrText xml:space="preserve"> SEQ Imagen \* ARABIC </w:instrText>
      </w:r>
      <w:r>
        <w:fldChar w:fldCharType="separate"/>
      </w:r>
      <w:r w:rsidR="00562282">
        <w:rPr>
          <w:noProof/>
        </w:rPr>
        <w:t>20</w:t>
      </w:r>
      <w:r>
        <w:fldChar w:fldCharType="end"/>
      </w:r>
      <w:r w:rsidRPr="0003051E">
        <w:t xml:space="preserve">: PEI - </w:t>
      </w:r>
      <w:r>
        <w:t xml:space="preserve">Modal </w:t>
      </w:r>
      <w:r w:rsidRPr="0003051E">
        <w:t>Asociar Centro de Costos</w:t>
      </w:r>
      <w:bookmarkEnd w:id="150"/>
      <w:bookmarkEnd w:id="151"/>
    </w:p>
    <w:p w14:paraId="34C512A0" w14:textId="104C901E" w:rsidR="00E56084" w:rsidRDefault="00E56084" w:rsidP="00F52FDE">
      <w:pPr>
        <w:pStyle w:val="Prrafodelista"/>
        <w:numPr>
          <w:ilvl w:val="0"/>
          <w:numId w:val="57"/>
        </w:numPr>
        <w:rPr>
          <w:rFonts w:cs="Times New Roman"/>
          <w:sz w:val="22"/>
          <w:lang w:val="es-ES" w:eastAsia="es-ES"/>
        </w:rPr>
      </w:pPr>
      <w:r>
        <w:rPr>
          <w:rFonts w:cs="Times New Roman"/>
          <w:sz w:val="22"/>
          <w:lang w:val="es-ES" w:eastAsia="es-ES"/>
        </w:rPr>
        <w:t xml:space="preserve">Se muestra el código UO y código CC (No editables) </w:t>
      </w:r>
    </w:p>
    <w:p w14:paraId="64418B37" w14:textId="6A26ED4A" w:rsidR="00E56084" w:rsidRDefault="00E56084" w:rsidP="00F52FDE">
      <w:pPr>
        <w:pStyle w:val="Prrafodelista"/>
        <w:numPr>
          <w:ilvl w:val="0"/>
          <w:numId w:val="57"/>
        </w:numPr>
        <w:rPr>
          <w:rFonts w:cs="Times New Roman"/>
          <w:sz w:val="22"/>
          <w:lang w:val="es-ES" w:eastAsia="es-ES"/>
        </w:rPr>
      </w:pPr>
      <w:r>
        <w:rPr>
          <w:rFonts w:cs="Times New Roman"/>
          <w:sz w:val="22"/>
          <w:lang w:val="es-ES" w:eastAsia="es-ES"/>
        </w:rPr>
        <w:t>El usuario puede editar el código CPLAN y la descripción</w:t>
      </w:r>
    </w:p>
    <w:p w14:paraId="303859D7" w14:textId="77777777" w:rsidR="00E56084" w:rsidRDefault="00E56084" w:rsidP="00F52FDE">
      <w:pPr>
        <w:pStyle w:val="Prrafodelista"/>
        <w:numPr>
          <w:ilvl w:val="0"/>
          <w:numId w:val="57"/>
        </w:numPr>
        <w:rPr>
          <w:rFonts w:cs="Times New Roman"/>
          <w:sz w:val="22"/>
          <w:lang w:val="es-ES" w:eastAsia="es-ES"/>
        </w:rPr>
      </w:pPr>
      <w:r w:rsidRPr="00E56084">
        <w:rPr>
          <w:rFonts w:cs="Times New Roman"/>
          <w:sz w:val="22"/>
          <w:lang w:val="es-ES" w:eastAsia="es-ES"/>
        </w:rPr>
        <w:t xml:space="preserve">Deberá hacer clic en el botón “GUARDAR” para salvar los datos ingresados </w:t>
      </w:r>
    </w:p>
    <w:p w14:paraId="192F637C" w14:textId="04292974" w:rsidR="009E6FBE" w:rsidRDefault="00E56084" w:rsidP="00F52FDE">
      <w:pPr>
        <w:pStyle w:val="Prrafodelista"/>
        <w:numPr>
          <w:ilvl w:val="0"/>
          <w:numId w:val="57"/>
        </w:numPr>
        <w:rPr>
          <w:rFonts w:cs="Times New Roman"/>
          <w:sz w:val="22"/>
          <w:lang w:val="es-ES" w:eastAsia="es-ES"/>
        </w:rPr>
      </w:pPr>
      <w:r w:rsidRPr="00E56084">
        <w:rPr>
          <w:rFonts w:cs="Times New Roman"/>
          <w:sz w:val="22"/>
          <w:lang w:val="es-ES" w:eastAsia="es-ES"/>
        </w:rPr>
        <w:t xml:space="preserve">Deberá hacer clic en el botón </w:t>
      </w:r>
      <w:r>
        <w:rPr>
          <w:rFonts w:cs="Times New Roman"/>
          <w:sz w:val="22"/>
          <w:lang w:val="es-ES" w:eastAsia="es-ES"/>
        </w:rPr>
        <w:t>“</w:t>
      </w:r>
      <w:r w:rsidRPr="00E56084">
        <w:rPr>
          <w:rFonts w:cs="Times New Roman"/>
          <w:sz w:val="22"/>
          <w:lang w:val="es-ES" w:eastAsia="es-ES"/>
        </w:rPr>
        <w:t xml:space="preserve">CANCELAR” para cerrar el </w:t>
      </w:r>
      <w:r>
        <w:rPr>
          <w:rFonts w:cs="Times New Roman"/>
          <w:sz w:val="22"/>
          <w:lang w:val="es-ES" w:eastAsia="es-ES"/>
        </w:rPr>
        <w:t xml:space="preserve">modal </w:t>
      </w:r>
      <w:r w:rsidRPr="00E56084">
        <w:rPr>
          <w:rFonts w:cs="Times New Roman"/>
          <w:sz w:val="22"/>
          <w:lang w:val="es-ES" w:eastAsia="es-ES"/>
        </w:rPr>
        <w:t>sin guardar los cambios.</w:t>
      </w:r>
    </w:p>
    <w:p w14:paraId="3A27E6D6" w14:textId="77777777" w:rsidR="00E5424D" w:rsidRPr="00E5424D" w:rsidRDefault="00E5424D" w:rsidP="00E5424D">
      <w:pPr>
        <w:pStyle w:val="Prrafodelista"/>
        <w:ind w:left="1440"/>
        <w:rPr>
          <w:rFonts w:cs="Times New Roman"/>
          <w:sz w:val="22"/>
          <w:lang w:val="es-ES" w:eastAsia="es-ES"/>
        </w:rPr>
      </w:pPr>
    </w:p>
    <w:p w14:paraId="41F42F72" w14:textId="7CBFB6A9" w:rsidR="00A45F10" w:rsidRDefault="00E56084" w:rsidP="00A45F10">
      <w:pPr>
        <w:pStyle w:val="Ttulo3"/>
        <w:numPr>
          <w:ilvl w:val="2"/>
          <w:numId w:val="19"/>
        </w:numPr>
        <w:rPr>
          <w:lang w:val="es-ES"/>
        </w:rPr>
      </w:pPr>
      <w:bookmarkStart w:id="152" w:name="_Toc167295622"/>
      <w:r w:rsidRPr="00A45F10">
        <w:rPr>
          <w:lang w:val="es-ES"/>
        </w:rPr>
        <w:t>Comité</w:t>
      </w:r>
      <w:bookmarkEnd w:id="152"/>
      <w:r w:rsidR="00166044">
        <w:rPr>
          <w:lang w:val="es-ES"/>
        </w:rPr>
        <w:t xml:space="preserve"> </w:t>
      </w:r>
    </w:p>
    <w:p w14:paraId="61CF70FF" w14:textId="1E1EB226" w:rsidR="00166044" w:rsidRPr="00166044" w:rsidRDefault="00166044" w:rsidP="00166044">
      <w:pPr>
        <w:ind w:left="567"/>
        <w:rPr>
          <w:lang w:val="es-ES"/>
        </w:rPr>
      </w:pPr>
      <w:r w:rsidRPr="00166044">
        <w:rPr>
          <w:lang w:val="es-ES"/>
        </w:rPr>
        <w:t>En esta sección permite listar, agregar, editar, eliminar y buscar Integrantes al Comité de Planeamiento (CPE) de un PEI.</w:t>
      </w:r>
    </w:p>
    <w:p w14:paraId="04EED95E" w14:textId="77777777" w:rsidR="00A45F10" w:rsidRPr="005B7C41" w:rsidRDefault="00A45F10" w:rsidP="00A45F10">
      <w:pPr>
        <w:ind w:left="567"/>
        <w:rPr>
          <w:lang w:val="es-ES"/>
        </w:rPr>
      </w:pPr>
      <w:r>
        <w:rPr>
          <w:lang w:val="es-ES"/>
        </w:rPr>
        <w:lastRenderedPageBreak/>
        <w:t>En el menú del sistema PSC</w:t>
      </w:r>
    </w:p>
    <w:p w14:paraId="5A15ACDC" w14:textId="5BB562C2" w:rsidR="00A45F10" w:rsidRDefault="00A45F10" w:rsidP="00A45F10">
      <w:pPr>
        <w:keepNext/>
        <w:ind w:left="567"/>
      </w:pPr>
      <w:r>
        <w:rPr>
          <w:noProof/>
        </w:rPr>
        <w:drawing>
          <wp:anchor distT="0" distB="0" distL="114300" distR="114300" simplePos="0" relativeHeight="251837445" behindDoc="0" locked="0" layoutInCell="1" allowOverlap="1" wp14:anchorId="210B0FA8" wp14:editId="33F4E522">
            <wp:simplePos x="0" y="0"/>
            <wp:positionH relativeFrom="column">
              <wp:posOffset>796290</wp:posOffset>
            </wp:positionH>
            <wp:positionV relativeFrom="paragraph">
              <wp:posOffset>1073150</wp:posOffset>
            </wp:positionV>
            <wp:extent cx="247650" cy="247650"/>
            <wp:effectExtent l="0" t="0" r="0" b="0"/>
            <wp:wrapNone/>
            <wp:docPr id="1169907541" name="Gráfico 1169907541"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247650" cy="2476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66C2378F" wp14:editId="4A373FFF">
            <wp:extent cx="4990128" cy="1925756"/>
            <wp:effectExtent l="19050" t="19050" r="20320" b="17780"/>
            <wp:docPr id="1169907559" name="Imagen 1169907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b="19514"/>
                    <a:stretch/>
                  </pic:blipFill>
                  <pic:spPr bwMode="auto">
                    <a:xfrm>
                      <a:off x="0" y="0"/>
                      <a:ext cx="4991100" cy="1926131"/>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0C95593A" w14:textId="777A6012" w:rsidR="00A45F10" w:rsidRDefault="00A45F10" w:rsidP="00A45F10">
      <w:pPr>
        <w:pStyle w:val="Descripcin"/>
        <w:jc w:val="center"/>
        <w:rPr>
          <w:lang w:val="es-ES"/>
        </w:rPr>
      </w:pPr>
      <w:bookmarkStart w:id="153" w:name="_Toc165985191"/>
      <w:bookmarkStart w:id="154" w:name="_Toc167295352"/>
      <w:r>
        <w:t xml:space="preserve">Imagen </w:t>
      </w:r>
      <w:r>
        <w:fldChar w:fldCharType="begin"/>
      </w:r>
      <w:r>
        <w:instrText xml:space="preserve"> SEQ Imagen \* ARABIC </w:instrText>
      </w:r>
      <w:r>
        <w:fldChar w:fldCharType="separate"/>
      </w:r>
      <w:r w:rsidR="00562282">
        <w:rPr>
          <w:noProof/>
        </w:rPr>
        <w:t>21</w:t>
      </w:r>
      <w:r>
        <w:fldChar w:fldCharType="end"/>
      </w:r>
      <w:r>
        <w:t xml:space="preserve">: </w:t>
      </w:r>
      <w:r w:rsidR="000920CA">
        <w:t>PEI – Acceso Comité</w:t>
      </w:r>
      <w:bookmarkEnd w:id="153"/>
      <w:bookmarkEnd w:id="154"/>
    </w:p>
    <w:p w14:paraId="588CCFB9" w14:textId="52BB40A1" w:rsidR="00A45F10" w:rsidRDefault="00A45F10" w:rsidP="00F52FDE">
      <w:pPr>
        <w:pStyle w:val="Prrafodelista"/>
        <w:numPr>
          <w:ilvl w:val="0"/>
          <w:numId w:val="58"/>
        </w:numPr>
        <w:rPr>
          <w:lang w:val="es-ES"/>
        </w:rPr>
      </w:pPr>
      <w:r>
        <w:rPr>
          <w:lang w:val="es-ES"/>
        </w:rPr>
        <w:t>El usuario deberá seleccionar “PEI”</w:t>
      </w:r>
    </w:p>
    <w:p w14:paraId="2D09DB41" w14:textId="3F304F4C" w:rsidR="00A45F10" w:rsidRPr="006065C2" w:rsidRDefault="00A45F10" w:rsidP="00F52FDE">
      <w:pPr>
        <w:pStyle w:val="Prrafodelista"/>
        <w:numPr>
          <w:ilvl w:val="0"/>
          <w:numId w:val="58"/>
        </w:numPr>
        <w:rPr>
          <w:lang w:val="es-ES"/>
        </w:rPr>
      </w:pPr>
      <w:r>
        <w:rPr>
          <w:lang w:val="es-ES"/>
        </w:rPr>
        <w:t>Elegir la opción “Comité”.</w:t>
      </w:r>
    </w:p>
    <w:p w14:paraId="6E2D076E" w14:textId="77777777" w:rsidR="00A45F10" w:rsidRDefault="00A45F10" w:rsidP="00A45F10">
      <w:pPr>
        <w:ind w:left="720"/>
        <w:rPr>
          <w:lang w:val="es-ES"/>
        </w:rPr>
      </w:pPr>
      <w:r>
        <w:rPr>
          <w:lang w:val="es-ES"/>
        </w:rPr>
        <w:t>Se muestra el formulario “Listado”.</w:t>
      </w:r>
    </w:p>
    <w:p w14:paraId="5082F75A" w14:textId="3DC2080B" w:rsidR="00A45F10" w:rsidRDefault="00F01F8E" w:rsidP="00A45F10">
      <w:pPr>
        <w:keepNext/>
        <w:ind w:left="720"/>
      </w:pPr>
      <w:r>
        <w:rPr>
          <w:noProof/>
        </w:rPr>
        <w:drawing>
          <wp:inline distT="0" distB="0" distL="0" distR="0" wp14:anchorId="57BB6164" wp14:editId="72483AEA">
            <wp:extent cx="4921715" cy="2231409"/>
            <wp:effectExtent l="19050" t="19050" r="12700" b="1651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936173" cy="2237964"/>
                    </a:xfrm>
                    <a:prstGeom prst="rect">
                      <a:avLst/>
                    </a:prstGeom>
                    <a:ln w="3175" cap="sq" cmpd="thickThin">
                      <a:solidFill>
                        <a:srgbClr val="000000"/>
                      </a:solidFill>
                      <a:prstDash val="solid"/>
                      <a:miter lim="800000"/>
                    </a:ln>
                    <a:effectLst>
                      <a:innerShdw blurRad="76200">
                        <a:srgbClr val="000000"/>
                      </a:innerShdw>
                    </a:effectLst>
                  </pic:spPr>
                </pic:pic>
              </a:graphicData>
            </a:graphic>
          </wp:inline>
        </w:drawing>
      </w:r>
    </w:p>
    <w:p w14:paraId="0F4BE7EC" w14:textId="1B2887F4" w:rsidR="00A45F10" w:rsidRPr="00545277" w:rsidRDefault="00A45F10" w:rsidP="000920CA">
      <w:pPr>
        <w:pStyle w:val="Descripcin"/>
        <w:jc w:val="center"/>
      </w:pPr>
      <w:bookmarkStart w:id="155" w:name="_Toc165985192"/>
      <w:bookmarkStart w:id="156" w:name="_Toc167295353"/>
      <w:r>
        <w:t xml:space="preserve">Imagen </w:t>
      </w:r>
      <w:r>
        <w:fldChar w:fldCharType="begin"/>
      </w:r>
      <w:r>
        <w:instrText xml:space="preserve"> SEQ Imagen \* ARABIC </w:instrText>
      </w:r>
      <w:r>
        <w:fldChar w:fldCharType="separate"/>
      </w:r>
      <w:r w:rsidR="00562282">
        <w:rPr>
          <w:noProof/>
        </w:rPr>
        <w:t>22</w:t>
      </w:r>
      <w:r>
        <w:fldChar w:fldCharType="end"/>
      </w:r>
      <w:r>
        <w:t>: Formulario</w:t>
      </w:r>
      <w:r w:rsidRPr="003B5582">
        <w:t xml:space="preserve"> </w:t>
      </w:r>
      <w:r w:rsidR="000920CA">
        <w:t>Comité</w:t>
      </w:r>
      <w:bookmarkEnd w:id="155"/>
      <w:bookmarkEnd w:id="156"/>
    </w:p>
    <w:p w14:paraId="6E0D14A2" w14:textId="6380EFF5" w:rsidR="00A45F10" w:rsidRDefault="00A45F10" w:rsidP="00A45F10">
      <w:pPr>
        <w:ind w:left="720"/>
        <w:rPr>
          <w:lang w:val="es-ES"/>
        </w:rPr>
      </w:pPr>
      <w:r>
        <w:rPr>
          <w:b/>
          <w:bCs/>
          <w:noProof/>
          <w:lang w:val="es-ES"/>
        </w:rPr>
        <w:drawing>
          <wp:inline distT="0" distB="0" distL="0" distR="0" wp14:anchorId="67747349" wp14:editId="5EAD7BE9">
            <wp:extent cx="247650" cy="247650"/>
            <wp:effectExtent l="0" t="0" r="0" b="0"/>
            <wp:docPr id="1169907549" name="Gráfico 1169907549" descr="Lup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áfico 10" descr="Lupa con relleno sólido"/>
                    <pic:cNvPicPr/>
                  </pic:nvPicPr>
                  <pic:blipFill>
                    <a:blip r:embed="rId38" cstate="print">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247650" cy="247650"/>
                    </a:xfrm>
                    <a:prstGeom prst="rect">
                      <a:avLst/>
                    </a:prstGeom>
                  </pic:spPr>
                </pic:pic>
              </a:graphicData>
            </a:graphic>
          </wp:inline>
        </w:drawing>
      </w:r>
      <w:r w:rsidRPr="00520E2B">
        <w:rPr>
          <w:b/>
          <w:bCs/>
          <w:lang w:val="es-ES"/>
        </w:rPr>
        <w:t>Sección Filtro de Búsqueda:</w:t>
      </w:r>
      <w:r>
        <w:rPr>
          <w:lang w:val="es-ES"/>
        </w:rPr>
        <w:t xml:space="preserve"> Se puede realizar la búsqueda de </w:t>
      </w:r>
      <w:r w:rsidRPr="00A45F10">
        <w:rPr>
          <w:lang w:val="es-ES"/>
        </w:rPr>
        <w:t>Integrantes del Comité de Planeamiento</w:t>
      </w:r>
      <w:r>
        <w:rPr>
          <w:lang w:val="es-ES"/>
        </w:rPr>
        <w:t xml:space="preserve"> haciendo uso las opciones de filtro. Luego de ingresar los criterios de búsqueda seleccionar “Buscar”. También se tiene la opción de eliminar los criterios de búsqueda haciendo uso de la opción “Limpiar”.</w:t>
      </w:r>
    </w:p>
    <w:p w14:paraId="06DD8B22" w14:textId="3768FA2E" w:rsidR="00A45F10" w:rsidRDefault="00F01F8E" w:rsidP="00A45F10">
      <w:pPr>
        <w:keepNext/>
        <w:ind w:left="720"/>
      </w:pPr>
      <w:r>
        <w:rPr>
          <w:noProof/>
        </w:rPr>
        <w:lastRenderedPageBreak/>
        <w:drawing>
          <wp:inline distT="0" distB="0" distL="0" distR="0" wp14:anchorId="51527799" wp14:editId="026BFE1E">
            <wp:extent cx="4926842" cy="2255167"/>
            <wp:effectExtent l="19050" t="19050" r="26670" b="1206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943931" cy="2262989"/>
                    </a:xfrm>
                    <a:prstGeom prst="rect">
                      <a:avLst/>
                    </a:prstGeom>
                    <a:ln w="3175" cap="sq" cmpd="thickThin">
                      <a:solidFill>
                        <a:srgbClr val="000000"/>
                      </a:solidFill>
                      <a:prstDash val="solid"/>
                      <a:miter lim="800000"/>
                    </a:ln>
                    <a:effectLst>
                      <a:innerShdw blurRad="76200">
                        <a:srgbClr val="000000"/>
                      </a:innerShdw>
                    </a:effectLst>
                  </pic:spPr>
                </pic:pic>
              </a:graphicData>
            </a:graphic>
          </wp:inline>
        </w:drawing>
      </w:r>
    </w:p>
    <w:p w14:paraId="7C2F49A0" w14:textId="76A3E264" w:rsidR="00A45F10" w:rsidRDefault="00A45F10" w:rsidP="00A45F10">
      <w:pPr>
        <w:pStyle w:val="Descripcin"/>
        <w:jc w:val="center"/>
        <w:rPr>
          <w:lang w:val="es-ES"/>
        </w:rPr>
      </w:pPr>
      <w:bookmarkStart w:id="157" w:name="_Toc165985193"/>
      <w:bookmarkStart w:id="158" w:name="_Toc167295354"/>
      <w:r>
        <w:t xml:space="preserve">Imagen </w:t>
      </w:r>
      <w:r>
        <w:fldChar w:fldCharType="begin"/>
      </w:r>
      <w:r>
        <w:instrText xml:space="preserve"> SEQ Imagen \* ARABIC </w:instrText>
      </w:r>
      <w:r>
        <w:fldChar w:fldCharType="separate"/>
      </w:r>
      <w:r w:rsidR="00562282">
        <w:rPr>
          <w:noProof/>
        </w:rPr>
        <w:t>23</w:t>
      </w:r>
      <w:r>
        <w:fldChar w:fldCharType="end"/>
      </w:r>
      <w:r>
        <w:t>: Sección Búsqueda C</w:t>
      </w:r>
      <w:r w:rsidR="000920CA">
        <w:t>omité</w:t>
      </w:r>
      <w:bookmarkEnd w:id="157"/>
      <w:bookmarkEnd w:id="158"/>
    </w:p>
    <w:p w14:paraId="3D287AC2" w14:textId="5EA5E7DF" w:rsidR="00A45F10" w:rsidRPr="009E7C96" w:rsidRDefault="00A45F10" w:rsidP="00F52FDE">
      <w:pPr>
        <w:pStyle w:val="Prrafodelista"/>
        <w:numPr>
          <w:ilvl w:val="0"/>
          <w:numId w:val="59"/>
        </w:numPr>
        <w:rPr>
          <w:rFonts w:cs="Times New Roman"/>
          <w:sz w:val="22"/>
          <w:lang w:val="es-ES" w:eastAsia="es-ES"/>
        </w:rPr>
      </w:pPr>
      <w:r w:rsidRPr="009E7C96">
        <w:rPr>
          <w:rFonts w:cs="Times New Roman"/>
          <w:sz w:val="22"/>
          <w:lang w:val="es-ES" w:eastAsia="es-ES"/>
        </w:rPr>
        <w:t>Filtros de búsqueda: Se puede filt</w:t>
      </w:r>
      <w:r>
        <w:rPr>
          <w:rFonts w:cs="Times New Roman"/>
          <w:sz w:val="22"/>
          <w:lang w:val="es-ES" w:eastAsia="es-ES"/>
        </w:rPr>
        <w:t>r</w:t>
      </w:r>
      <w:r w:rsidRPr="009E7C96">
        <w:rPr>
          <w:rFonts w:cs="Times New Roman"/>
          <w:sz w:val="22"/>
          <w:lang w:val="es-ES" w:eastAsia="es-ES"/>
        </w:rPr>
        <w:t xml:space="preserve">ar por </w:t>
      </w:r>
      <w:r>
        <w:rPr>
          <w:rFonts w:cs="Times New Roman"/>
          <w:sz w:val="22"/>
          <w:lang w:val="es-ES" w:eastAsia="es-ES"/>
        </w:rPr>
        <w:t>PEI.</w:t>
      </w:r>
    </w:p>
    <w:p w14:paraId="54FA333A" w14:textId="0B4C5858" w:rsidR="00A45F10" w:rsidRPr="009E7C96" w:rsidRDefault="00A45F10" w:rsidP="00F52FDE">
      <w:pPr>
        <w:pStyle w:val="Prrafodelista"/>
        <w:numPr>
          <w:ilvl w:val="0"/>
          <w:numId w:val="59"/>
        </w:numPr>
        <w:rPr>
          <w:rFonts w:cs="Times New Roman"/>
          <w:sz w:val="22"/>
          <w:lang w:val="es-ES" w:eastAsia="es-ES"/>
        </w:rPr>
      </w:pPr>
      <w:r w:rsidRPr="00FE169A">
        <w:rPr>
          <w:rFonts w:cs="Times New Roman"/>
          <w:sz w:val="22"/>
          <w:bdr w:val="single" w:sz="12" w:space="0" w:color="CC0000"/>
          <w:lang w:val="es-ES" w:eastAsia="es-ES"/>
        </w:rPr>
        <w:t xml:space="preserve"> </w:t>
      </w:r>
      <w:proofErr w:type="gramStart"/>
      <w:r w:rsidRPr="00FE169A">
        <w:rPr>
          <w:rFonts w:cs="Times New Roman"/>
          <w:sz w:val="22"/>
          <w:bdr w:val="single" w:sz="12" w:space="0" w:color="CC0000"/>
          <w:lang w:val="es-ES" w:eastAsia="es-ES"/>
        </w:rPr>
        <w:t>Buscar</w:t>
      </w:r>
      <w:r>
        <w:rPr>
          <w:rFonts w:cs="Times New Roman"/>
          <w:sz w:val="22"/>
          <w:bdr w:val="single" w:sz="12" w:space="0" w:color="CC0000"/>
          <w:lang w:val="es-ES" w:eastAsia="es-ES"/>
        </w:rPr>
        <w:t xml:space="preserve"> </w:t>
      </w:r>
      <w:r>
        <w:rPr>
          <w:rFonts w:cs="Times New Roman"/>
          <w:sz w:val="22"/>
          <w:lang w:val="es-ES" w:eastAsia="es-ES"/>
        </w:rPr>
        <w:t xml:space="preserve"> </w:t>
      </w:r>
      <w:r w:rsidRPr="009E7C96">
        <w:rPr>
          <w:rFonts w:cs="Times New Roman"/>
          <w:sz w:val="22"/>
          <w:lang w:val="es-ES" w:eastAsia="es-ES"/>
        </w:rPr>
        <w:t>:</w:t>
      </w:r>
      <w:proofErr w:type="gramEnd"/>
      <w:r w:rsidRPr="009E7C96">
        <w:rPr>
          <w:rFonts w:cs="Times New Roman"/>
          <w:sz w:val="22"/>
          <w:lang w:val="es-ES" w:eastAsia="es-ES"/>
        </w:rPr>
        <w:t xml:space="preserve"> se hace uso para realizar la búsqueda, posterior al ingreso de un criterio</w:t>
      </w:r>
      <w:r>
        <w:rPr>
          <w:rFonts w:cs="Times New Roman"/>
          <w:sz w:val="22"/>
          <w:lang w:val="es-ES" w:eastAsia="es-ES"/>
        </w:rPr>
        <w:t xml:space="preserve"> de búsqueda.</w:t>
      </w:r>
    </w:p>
    <w:p w14:paraId="07A2A05E" w14:textId="01A6CE41" w:rsidR="00A45F10" w:rsidRPr="00F01F8E" w:rsidRDefault="00A45F10" w:rsidP="00F52FDE">
      <w:pPr>
        <w:pStyle w:val="Prrafodelista"/>
        <w:numPr>
          <w:ilvl w:val="0"/>
          <w:numId w:val="59"/>
        </w:numPr>
        <w:rPr>
          <w:rFonts w:cs="Times New Roman"/>
          <w:sz w:val="22"/>
          <w:lang w:val="es-ES" w:eastAsia="es-ES"/>
        </w:rPr>
      </w:pPr>
      <w:r w:rsidRPr="00FE169A">
        <w:rPr>
          <w:rFonts w:cs="Times New Roman"/>
          <w:sz w:val="22"/>
          <w:bdr w:val="single" w:sz="12" w:space="0" w:color="CC0000"/>
          <w:lang w:val="es-ES" w:eastAsia="es-ES"/>
        </w:rPr>
        <w:t xml:space="preserve"> </w:t>
      </w:r>
      <w:proofErr w:type="gramStart"/>
      <w:r w:rsidRPr="00FE169A">
        <w:rPr>
          <w:rFonts w:cs="Times New Roman"/>
          <w:sz w:val="22"/>
          <w:bdr w:val="single" w:sz="12" w:space="0" w:color="CC0000"/>
          <w:lang w:val="es-ES" w:eastAsia="es-ES"/>
        </w:rPr>
        <w:t>Limpiar</w:t>
      </w:r>
      <w:r>
        <w:rPr>
          <w:rFonts w:cs="Times New Roman"/>
          <w:sz w:val="22"/>
          <w:bdr w:val="single" w:sz="12" w:space="0" w:color="CC0000"/>
          <w:lang w:val="es-ES" w:eastAsia="es-ES"/>
        </w:rPr>
        <w:t xml:space="preserve"> </w:t>
      </w:r>
      <w:r>
        <w:rPr>
          <w:rFonts w:cs="Times New Roman"/>
          <w:sz w:val="22"/>
          <w:lang w:val="es-ES" w:eastAsia="es-ES"/>
        </w:rPr>
        <w:t xml:space="preserve"> </w:t>
      </w:r>
      <w:r w:rsidRPr="009E7C96">
        <w:rPr>
          <w:rFonts w:cs="Times New Roman"/>
          <w:sz w:val="22"/>
          <w:lang w:val="es-ES" w:eastAsia="es-ES"/>
        </w:rPr>
        <w:t>:</w:t>
      </w:r>
      <w:proofErr w:type="gramEnd"/>
      <w:r w:rsidRPr="009E7C96">
        <w:rPr>
          <w:rFonts w:cs="Times New Roman"/>
          <w:sz w:val="22"/>
          <w:lang w:val="es-ES" w:eastAsia="es-ES"/>
        </w:rPr>
        <w:t xml:space="preserve"> Elimina los criterios de búsqueda.</w:t>
      </w:r>
    </w:p>
    <w:p w14:paraId="29AE5437" w14:textId="686C919B" w:rsidR="004C311F" w:rsidRPr="004021B8" w:rsidRDefault="004C311F" w:rsidP="004C311F">
      <w:pPr>
        <w:pStyle w:val="Ttulo3"/>
        <w:numPr>
          <w:ilvl w:val="2"/>
          <w:numId w:val="19"/>
        </w:numPr>
        <w:rPr>
          <w:lang w:val="es-ES"/>
        </w:rPr>
      </w:pPr>
      <w:bookmarkStart w:id="159" w:name="_Toc167295623"/>
      <w:r w:rsidRPr="004021B8">
        <w:rPr>
          <w:lang w:val="es-ES"/>
        </w:rPr>
        <w:t>Equipo Técnico</w:t>
      </w:r>
      <w:bookmarkEnd w:id="159"/>
    </w:p>
    <w:p w14:paraId="27D6D601" w14:textId="77777777" w:rsidR="004C311F" w:rsidRPr="005B7C41" w:rsidRDefault="004C311F" w:rsidP="004C311F">
      <w:pPr>
        <w:ind w:left="567"/>
        <w:rPr>
          <w:lang w:val="es-ES"/>
        </w:rPr>
      </w:pPr>
      <w:r>
        <w:rPr>
          <w:lang w:val="es-ES"/>
        </w:rPr>
        <w:t>En el menú del sistema PSC</w:t>
      </w:r>
    </w:p>
    <w:p w14:paraId="77DCB25C" w14:textId="6D8F0D03" w:rsidR="004C311F" w:rsidRDefault="004C311F" w:rsidP="004C311F">
      <w:pPr>
        <w:keepNext/>
        <w:ind w:left="567"/>
      </w:pPr>
      <w:r>
        <w:rPr>
          <w:noProof/>
        </w:rPr>
        <w:drawing>
          <wp:anchor distT="0" distB="0" distL="114300" distR="114300" simplePos="0" relativeHeight="251847685" behindDoc="0" locked="0" layoutInCell="1" allowOverlap="1" wp14:anchorId="70494E9F" wp14:editId="37290FDC">
            <wp:simplePos x="0" y="0"/>
            <wp:positionH relativeFrom="column">
              <wp:posOffset>874063</wp:posOffset>
            </wp:positionH>
            <wp:positionV relativeFrom="paragraph">
              <wp:posOffset>1225412</wp:posOffset>
            </wp:positionV>
            <wp:extent cx="304800" cy="304800"/>
            <wp:effectExtent l="0" t="0" r="0" b="0"/>
            <wp:wrapNone/>
            <wp:docPr id="2035442068" name="Gráfico 2035442068"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304800" cy="304800"/>
                    </a:xfrm>
                    <a:prstGeom prst="rect">
                      <a:avLst/>
                    </a:prstGeom>
                  </pic:spPr>
                </pic:pic>
              </a:graphicData>
            </a:graphic>
            <wp14:sizeRelH relativeFrom="margin">
              <wp14:pctWidth>0</wp14:pctWidth>
            </wp14:sizeRelH>
            <wp14:sizeRelV relativeFrom="margin">
              <wp14:pctHeight>0</wp14:pctHeight>
            </wp14:sizeRelV>
          </wp:anchor>
        </w:drawing>
      </w:r>
      <w:r w:rsidR="004021B8">
        <w:rPr>
          <w:noProof/>
        </w:rPr>
        <w:drawing>
          <wp:inline distT="0" distB="0" distL="0" distR="0" wp14:anchorId="5547662E" wp14:editId="6545D7BF">
            <wp:extent cx="5027867" cy="1891637"/>
            <wp:effectExtent l="19050" t="19050" r="20955" b="13970"/>
            <wp:docPr id="2035442074" name="Imagen 203544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b="14716"/>
                    <a:stretch/>
                  </pic:blipFill>
                  <pic:spPr bwMode="auto">
                    <a:xfrm>
                      <a:off x="0" y="0"/>
                      <a:ext cx="5037397" cy="1895222"/>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68B376FE" w14:textId="53A9106E" w:rsidR="004C311F" w:rsidRDefault="004C311F" w:rsidP="004C311F">
      <w:pPr>
        <w:pStyle w:val="Descripcin"/>
        <w:jc w:val="center"/>
        <w:rPr>
          <w:lang w:val="es-ES"/>
        </w:rPr>
      </w:pPr>
      <w:bookmarkStart w:id="160" w:name="_Toc165985206"/>
      <w:bookmarkStart w:id="161" w:name="_Toc167295355"/>
      <w:r>
        <w:t xml:space="preserve">Imagen </w:t>
      </w:r>
      <w:r>
        <w:fldChar w:fldCharType="begin"/>
      </w:r>
      <w:r>
        <w:instrText xml:space="preserve"> SEQ Imagen \* ARABIC </w:instrText>
      </w:r>
      <w:r>
        <w:fldChar w:fldCharType="separate"/>
      </w:r>
      <w:r w:rsidR="00562282">
        <w:rPr>
          <w:noProof/>
        </w:rPr>
        <w:t>24</w:t>
      </w:r>
      <w:r>
        <w:fldChar w:fldCharType="end"/>
      </w:r>
      <w:r>
        <w:t xml:space="preserve">: </w:t>
      </w:r>
      <w:r w:rsidR="009C0F69">
        <w:t>PEI – Equipo Técnico</w:t>
      </w:r>
      <w:bookmarkEnd w:id="160"/>
      <w:bookmarkEnd w:id="161"/>
    </w:p>
    <w:p w14:paraId="47E8ECFA" w14:textId="28B813A2" w:rsidR="004C311F" w:rsidRDefault="004C311F" w:rsidP="00F52FDE">
      <w:pPr>
        <w:pStyle w:val="Prrafodelista"/>
        <w:numPr>
          <w:ilvl w:val="0"/>
          <w:numId w:val="60"/>
        </w:numPr>
        <w:rPr>
          <w:lang w:val="es-ES"/>
        </w:rPr>
      </w:pPr>
      <w:r>
        <w:rPr>
          <w:lang w:val="es-ES"/>
        </w:rPr>
        <w:t>El usuario deberá seleccionar “PEI”</w:t>
      </w:r>
    </w:p>
    <w:p w14:paraId="4DD81294" w14:textId="208618DC" w:rsidR="004C311F" w:rsidRPr="006065C2" w:rsidRDefault="004C311F" w:rsidP="00F52FDE">
      <w:pPr>
        <w:pStyle w:val="Prrafodelista"/>
        <w:numPr>
          <w:ilvl w:val="0"/>
          <w:numId w:val="60"/>
        </w:numPr>
        <w:rPr>
          <w:lang w:val="es-ES"/>
        </w:rPr>
      </w:pPr>
      <w:r>
        <w:rPr>
          <w:lang w:val="es-ES"/>
        </w:rPr>
        <w:t>Elegir la opción “</w:t>
      </w:r>
      <w:r w:rsidR="004021B8">
        <w:rPr>
          <w:lang w:val="es-ES"/>
        </w:rPr>
        <w:t>Equipo Técnico</w:t>
      </w:r>
      <w:r>
        <w:rPr>
          <w:lang w:val="es-ES"/>
        </w:rPr>
        <w:t>”.</w:t>
      </w:r>
    </w:p>
    <w:p w14:paraId="754D96D9" w14:textId="77777777" w:rsidR="004C311F" w:rsidRDefault="004C311F" w:rsidP="004C311F">
      <w:pPr>
        <w:ind w:left="720"/>
        <w:rPr>
          <w:lang w:val="es-ES"/>
        </w:rPr>
      </w:pPr>
      <w:r>
        <w:rPr>
          <w:lang w:val="es-ES"/>
        </w:rPr>
        <w:t>Se muestra el formulario “Listado”.</w:t>
      </w:r>
    </w:p>
    <w:p w14:paraId="3CA0EFEE" w14:textId="645733EB" w:rsidR="004C311F" w:rsidRDefault="005E1479" w:rsidP="004C311F">
      <w:pPr>
        <w:keepNext/>
        <w:ind w:left="720"/>
      </w:pPr>
      <w:r>
        <w:rPr>
          <w:noProof/>
        </w:rPr>
        <w:lastRenderedPageBreak/>
        <w:drawing>
          <wp:inline distT="0" distB="0" distL="0" distR="0" wp14:anchorId="006FBA88" wp14:editId="36D99423">
            <wp:extent cx="4925683" cy="2219887"/>
            <wp:effectExtent l="19050" t="19050" r="27940" b="2857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944140" cy="2228205"/>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681119D2" w14:textId="299C1B05" w:rsidR="004C311F" w:rsidRPr="00545277" w:rsidRDefault="004C311F" w:rsidP="00E5424D">
      <w:pPr>
        <w:pStyle w:val="Descripcin"/>
        <w:jc w:val="center"/>
      </w:pPr>
      <w:bookmarkStart w:id="162" w:name="_Toc165985207"/>
      <w:bookmarkStart w:id="163" w:name="_Toc167295356"/>
      <w:r>
        <w:t xml:space="preserve">Imagen </w:t>
      </w:r>
      <w:r>
        <w:fldChar w:fldCharType="begin"/>
      </w:r>
      <w:r>
        <w:instrText xml:space="preserve"> SEQ Imagen \* ARABIC </w:instrText>
      </w:r>
      <w:r>
        <w:fldChar w:fldCharType="separate"/>
      </w:r>
      <w:r w:rsidR="00562282">
        <w:rPr>
          <w:noProof/>
        </w:rPr>
        <w:t>25</w:t>
      </w:r>
      <w:r>
        <w:fldChar w:fldCharType="end"/>
      </w:r>
      <w:r>
        <w:t>: Formulario</w:t>
      </w:r>
      <w:r w:rsidRPr="003B5582">
        <w:t xml:space="preserve"> </w:t>
      </w:r>
      <w:r w:rsidR="009C0F69">
        <w:t>Equipo Técnico</w:t>
      </w:r>
      <w:bookmarkEnd w:id="162"/>
      <w:bookmarkEnd w:id="163"/>
    </w:p>
    <w:p w14:paraId="73186F11" w14:textId="1C93FA24" w:rsidR="004C311F" w:rsidRDefault="004C311F" w:rsidP="004C311F">
      <w:pPr>
        <w:ind w:left="720"/>
        <w:rPr>
          <w:lang w:val="es-ES"/>
        </w:rPr>
      </w:pPr>
      <w:r>
        <w:rPr>
          <w:b/>
          <w:bCs/>
          <w:noProof/>
          <w:lang w:val="es-ES"/>
        </w:rPr>
        <w:drawing>
          <wp:inline distT="0" distB="0" distL="0" distR="0" wp14:anchorId="29BEF6A1" wp14:editId="2BA0735A">
            <wp:extent cx="247650" cy="247650"/>
            <wp:effectExtent l="0" t="0" r="0" b="0"/>
            <wp:docPr id="2035442071" name="Gráfico 2035442071" descr="Lup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áfico 10" descr="Lupa con relleno sólido"/>
                    <pic:cNvPicPr/>
                  </pic:nvPicPr>
                  <pic:blipFill>
                    <a:blip r:embed="rId38" cstate="print">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247650" cy="247650"/>
                    </a:xfrm>
                    <a:prstGeom prst="rect">
                      <a:avLst/>
                    </a:prstGeom>
                  </pic:spPr>
                </pic:pic>
              </a:graphicData>
            </a:graphic>
          </wp:inline>
        </w:drawing>
      </w:r>
      <w:r w:rsidRPr="00520E2B">
        <w:rPr>
          <w:b/>
          <w:bCs/>
          <w:lang w:val="es-ES"/>
        </w:rPr>
        <w:t>Sección Filtro de Búsqueda:</w:t>
      </w:r>
      <w:r>
        <w:rPr>
          <w:lang w:val="es-ES"/>
        </w:rPr>
        <w:t xml:space="preserve"> Se puede realizar la búsqueda de </w:t>
      </w:r>
      <w:r w:rsidRPr="00A45F10">
        <w:rPr>
          <w:lang w:val="es-ES"/>
        </w:rPr>
        <w:t xml:space="preserve">Integrantes del </w:t>
      </w:r>
      <w:r w:rsidR="004021B8">
        <w:rPr>
          <w:lang w:val="es-ES"/>
        </w:rPr>
        <w:t xml:space="preserve">Equipo Técnico </w:t>
      </w:r>
      <w:r>
        <w:rPr>
          <w:lang w:val="es-ES"/>
        </w:rPr>
        <w:t xml:space="preserve">haciendo uso las opciones de filtro. Luego de ingresar los criterios de búsqueda seleccionar “Buscar”. También se tiene la opción de </w:t>
      </w:r>
      <w:r w:rsidR="004021B8">
        <w:rPr>
          <w:lang w:val="es-ES"/>
        </w:rPr>
        <w:t>limpiar</w:t>
      </w:r>
      <w:r>
        <w:rPr>
          <w:lang w:val="es-ES"/>
        </w:rPr>
        <w:t xml:space="preserve"> los criterios de búsqueda haciendo uso de la opción “Limpiar”.</w:t>
      </w:r>
    </w:p>
    <w:p w14:paraId="0B69E0F5" w14:textId="641CFD5B" w:rsidR="004C311F" w:rsidRDefault="004021B8" w:rsidP="004C311F">
      <w:pPr>
        <w:keepNext/>
        <w:ind w:left="720"/>
      </w:pPr>
      <w:r>
        <w:rPr>
          <w:noProof/>
        </w:rPr>
        <w:drawing>
          <wp:inline distT="0" distB="0" distL="0" distR="0" wp14:anchorId="47306AFE" wp14:editId="45760868">
            <wp:extent cx="4953000" cy="2105826"/>
            <wp:effectExtent l="19050" t="19050" r="19050" b="27940"/>
            <wp:docPr id="2035442077" name="Imagen 203544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964159" cy="2110570"/>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77E7BB31" w14:textId="4A9E7100" w:rsidR="004C311F" w:rsidRDefault="004C311F" w:rsidP="004C311F">
      <w:pPr>
        <w:pStyle w:val="Descripcin"/>
        <w:jc w:val="center"/>
        <w:rPr>
          <w:lang w:val="es-ES"/>
        </w:rPr>
      </w:pPr>
      <w:bookmarkStart w:id="164" w:name="_Toc165985208"/>
      <w:bookmarkStart w:id="165" w:name="_Toc167295357"/>
      <w:r>
        <w:t xml:space="preserve">Imagen </w:t>
      </w:r>
      <w:r>
        <w:fldChar w:fldCharType="begin"/>
      </w:r>
      <w:r>
        <w:instrText xml:space="preserve"> SEQ Imagen \* ARABIC </w:instrText>
      </w:r>
      <w:r>
        <w:fldChar w:fldCharType="separate"/>
      </w:r>
      <w:r w:rsidR="00562282">
        <w:rPr>
          <w:noProof/>
        </w:rPr>
        <w:t>26</w:t>
      </w:r>
      <w:r>
        <w:fldChar w:fldCharType="end"/>
      </w:r>
      <w:r>
        <w:t xml:space="preserve">: Sección Búsqueda </w:t>
      </w:r>
      <w:r w:rsidR="009C0F69">
        <w:t>Equipo Técnico</w:t>
      </w:r>
      <w:bookmarkEnd w:id="164"/>
      <w:bookmarkEnd w:id="165"/>
    </w:p>
    <w:p w14:paraId="10053CBE" w14:textId="4D85BEF8" w:rsidR="004C311F" w:rsidRPr="009E7C96" w:rsidRDefault="004C311F" w:rsidP="00F52FDE">
      <w:pPr>
        <w:pStyle w:val="Prrafodelista"/>
        <w:numPr>
          <w:ilvl w:val="0"/>
          <w:numId w:val="61"/>
        </w:numPr>
        <w:rPr>
          <w:rFonts w:cs="Times New Roman"/>
          <w:sz w:val="22"/>
          <w:lang w:val="es-ES" w:eastAsia="es-ES"/>
        </w:rPr>
      </w:pPr>
      <w:r w:rsidRPr="009E7C96">
        <w:rPr>
          <w:rFonts w:cs="Times New Roman"/>
          <w:sz w:val="22"/>
          <w:lang w:val="es-ES" w:eastAsia="es-ES"/>
        </w:rPr>
        <w:t>Filtros de búsqueda: Se puede filt</w:t>
      </w:r>
      <w:r>
        <w:rPr>
          <w:rFonts w:cs="Times New Roman"/>
          <w:sz w:val="22"/>
          <w:lang w:val="es-ES" w:eastAsia="es-ES"/>
        </w:rPr>
        <w:t>r</w:t>
      </w:r>
      <w:r w:rsidRPr="009E7C96">
        <w:rPr>
          <w:rFonts w:cs="Times New Roman"/>
          <w:sz w:val="22"/>
          <w:lang w:val="es-ES" w:eastAsia="es-ES"/>
        </w:rPr>
        <w:t xml:space="preserve">ar por </w:t>
      </w:r>
      <w:r>
        <w:rPr>
          <w:rFonts w:cs="Times New Roman"/>
          <w:sz w:val="22"/>
          <w:lang w:val="es-ES" w:eastAsia="es-ES"/>
        </w:rPr>
        <w:t>PEI.</w:t>
      </w:r>
    </w:p>
    <w:p w14:paraId="33F7F4E7" w14:textId="7BC510D4" w:rsidR="004C311F" w:rsidRPr="009E7C96" w:rsidRDefault="004C311F" w:rsidP="00F52FDE">
      <w:pPr>
        <w:pStyle w:val="Prrafodelista"/>
        <w:numPr>
          <w:ilvl w:val="0"/>
          <w:numId w:val="61"/>
        </w:numPr>
        <w:rPr>
          <w:rFonts w:cs="Times New Roman"/>
          <w:sz w:val="22"/>
          <w:lang w:val="es-ES" w:eastAsia="es-ES"/>
        </w:rPr>
      </w:pPr>
      <w:r w:rsidRPr="00FE169A">
        <w:rPr>
          <w:rFonts w:cs="Times New Roman"/>
          <w:sz w:val="22"/>
          <w:bdr w:val="single" w:sz="12" w:space="0" w:color="CC0000"/>
          <w:lang w:val="es-ES" w:eastAsia="es-ES"/>
        </w:rPr>
        <w:t xml:space="preserve"> </w:t>
      </w:r>
      <w:proofErr w:type="gramStart"/>
      <w:r w:rsidRPr="00FE169A">
        <w:rPr>
          <w:rFonts w:cs="Times New Roman"/>
          <w:sz w:val="22"/>
          <w:bdr w:val="single" w:sz="12" w:space="0" w:color="CC0000"/>
          <w:lang w:val="es-ES" w:eastAsia="es-ES"/>
        </w:rPr>
        <w:t>Buscar</w:t>
      </w:r>
      <w:r>
        <w:rPr>
          <w:rFonts w:cs="Times New Roman"/>
          <w:sz w:val="22"/>
          <w:bdr w:val="single" w:sz="12" w:space="0" w:color="CC0000"/>
          <w:lang w:val="es-ES" w:eastAsia="es-ES"/>
        </w:rPr>
        <w:t xml:space="preserve"> </w:t>
      </w:r>
      <w:r w:rsidRPr="009E7C96">
        <w:rPr>
          <w:rFonts w:cs="Times New Roman"/>
          <w:sz w:val="22"/>
          <w:lang w:val="es-ES" w:eastAsia="es-ES"/>
        </w:rPr>
        <w:t>:</w:t>
      </w:r>
      <w:proofErr w:type="gramEnd"/>
      <w:r w:rsidRPr="009E7C96">
        <w:rPr>
          <w:rFonts w:cs="Times New Roman"/>
          <w:sz w:val="22"/>
          <w:lang w:val="es-ES" w:eastAsia="es-ES"/>
        </w:rPr>
        <w:t xml:space="preserve"> se hace uso para realizar la búsqueda, posterior al ingreso de un criterio</w:t>
      </w:r>
      <w:r>
        <w:rPr>
          <w:rFonts w:cs="Times New Roman"/>
          <w:sz w:val="22"/>
          <w:lang w:val="es-ES" w:eastAsia="es-ES"/>
        </w:rPr>
        <w:t xml:space="preserve"> de búsqueda.</w:t>
      </w:r>
    </w:p>
    <w:p w14:paraId="4468EA07" w14:textId="754D9D08" w:rsidR="004C311F" w:rsidRPr="00F01F8E" w:rsidRDefault="004C311F" w:rsidP="00F52FDE">
      <w:pPr>
        <w:pStyle w:val="Prrafodelista"/>
        <w:numPr>
          <w:ilvl w:val="0"/>
          <w:numId w:val="61"/>
        </w:numPr>
        <w:rPr>
          <w:rFonts w:cs="Times New Roman"/>
          <w:sz w:val="22"/>
          <w:lang w:val="es-ES" w:eastAsia="es-ES"/>
        </w:rPr>
      </w:pPr>
      <w:r w:rsidRPr="00FE169A">
        <w:rPr>
          <w:rFonts w:cs="Times New Roman"/>
          <w:sz w:val="22"/>
          <w:bdr w:val="single" w:sz="12" w:space="0" w:color="CC0000"/>
          <w:lang w:val="es-ES" w:eastAsia="es-ES"/>
        </w:rPr>
        <w:t xml:space="preserve"> </w:t>
      </w:r>
      <w:proofErr w:type="gramStart"/>
      <w:r w:rsidRPr="00FE169A">
        <w:rPr>
          <w:rFonts w:cs="Times New Roman"/>
          <w:sz w:val="22"/>
          <w:bdr w:val="single" w:sz="12" w:space="0" w:color="CC0000"/>
          <w:lang w:val="es-ES" w:eastAsia="es-ES"/>
        </w:rPr>
        <w:t>Limpiar</w:t>
      </w:r>
      <w:r>
        <w:rPr>
          <w:rFonts w:cs="Times New Roman"/>
          <w:sz w:val="22"/>
          <w:bdr w:val="single" w:sz="12" w:space="0" w:color="CC0000"/>
          <w:lang w:val="es-ES" w:eastAsia="es-ES"/>
        </w:rPr>
        <w:t xml:space="preserve"> </w:t>
      </w:r>
      <w:r w:rsidRPr="009E7C96">
        <w:rPr>
          <w:rFonts w:cs="Times New Roman"/>
          <w:sz w:val="22"/>
          <w:lang w:val="es-ES" w:eastAsia="es-ES"/>
        </w:rPr>
        <w:t>:</w:t>
      </w:r>
      <w:proofErr w:type="gramEnd"/>
      <w:r w:rsidRPr="009E7C96">
        <w:rPr>
          <w:rFonts w:cs="Times New Roman"/>
          <w:sz w:val="22"/>
          <w:lang w:val="es-ES" w:eastAsia="es-ES"/>
        </w:rPr>
        <w:t xml:space="preserve"> Elimina los criterios de búsqueda.</w:t>
      </w:r>
    </w:p>
    <w:p w14:paraId="2686E6AC" w14:textId="5B926F90" w:rsidR="004021B8" w:rsidRPr="004021B8" w:rsidRDefault="004021B8" w:rsidP="004021B8">
      <w:pPr>
        <w:pStyle w:val="Ttulo3"/>
        <w:numPr>
          <w:ilvl w:val="2"/>
          <w:numId w:val="19"/>
        </w:numPr>
        <w:rPr>
          <w:lang w:val="es-ES"/>
        </w:rPr>
      </w:pPr>
      <w:bookmarkStart w:id="166" w:name="_Toc167295624"/>
      <w:r>
        <w:rPr>
          <w:lang w:val="es-ES"/>
        </w:rPr>
        <w:t>Objetivos Estratégicos</w:t>
      </w:r>
      <w:bookmarkEnd w:id="166"/>
    </w:p>
    <w:p w14:paraId="204C25EF" w14:textId="77777777" w:rsidR="004021B8" w:rsidRPr="005B7C41" w:rsidRDefault="004021B8" w:rsidP="004021B8">
      <w:pPr>
        <w:ind w:left="567"/>
        <w:rPr>
          <w:lang w:val="es-ES"/>
        </w:rPr>
      </w:pPr>
      <w:r>
        <w:rPr>
          <w:lang w:val="es-ES"/>
        </w:rPr>
        <w:t>En el menú del sistema PSC</w:t>
      </w:r>
    </w:p>
    <w:p w14:paraId="24580650" w14:textId="694E6D85" w:rsidR="004021B8" w:rsidRDefault="004021B8" w:rsidP="004021B8">
      <w:pPr>
        <w:keepNext/>
        <w:ind w:left="567"/>
      </w:pPr>
      <w:r>
        <w:rPr>
          <w:noProof/>
        </w:rPr>
        <w:lastRenderedPageBreak/>
        <w:drawing>
          <wp:anchor distT="0" distB="0" distL="114300" distR="114300" simplePos="0" relativeHeight="251849733" behindDoc="0" locked="0" layoutInCell="1" allowOverlap="1" wp14:anchorId="1C4A373E" wp14:editId="5C2D46E9">
            <wp:simplePos x="0" y="0"/>
            <wp:positionH relativeFrom="column">
              <wp:posOffset>1272540</wp:posOffset>
            </wp:positionH>
            <wp:positionV relativeFrom="paragraph">
              <wp:posOffset>2170430</wp:posOffset>
            </wp:positionV>
            <wp:extent cx="400050" cy="400050"/>
            <wp:effectExtent l="0" t="0" r="0" b="0"/>
            <wp:wrapNone/>
            <wp:docPr id="2035442078" name="Gráfico 2035442078"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400050" cy="4000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2E7E1EA1" wp14:editId="50063D46">
            <wp:extent cx="5048483" cy="2667000"/>
            <wp:effectExtent l="19050" t="19050" r="19050" b="19050"/>
            <wp:docPr id="2035442083" name="Imagen 2035442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052475" cy="2669109"/>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5FF6DF49" w14:textId="44A7046B" w:rsidR="004021B8" w:rsidRDefault="004021B8" w:rsidP="004021B8">
      <w:pPr>
        <w:pStyle w:val="Descripcin"/>
        <w:jc w:val="center"/>
        <w:rPr>
          <w:lang w:val="es-ES"/>
        </w:rPr>
      </w:pPr>
      <w:bookmarkStart w:id="167" w:name="_Toc165985209"/>
      <w:bookmarkStart w:id="168" w:name="_Toc167295358"/>
      <w:r>
        <w:t xml:space="preserve">Imagen </w:t>
      </w:r>
      <w:r>
        <w:fldChar w:fldCharType="begin"/>
      </w:r>
      <w:r>
        <w:instrText xml:space="preserve"> SEQ Imagen \* ARABIC </w:instrText>
      </w:r>
      <w:r>
        <w:fldChar w:fldCharType="separate"/>
      </w:r>
      <w:r w:rsidR="00562282">
        <w:rPr>
          <w:noProof/>
        </w:rPr>
        <w:t>27</w:t>
      </w:r>
      <w:r>
        <w:fldChar w:fldCharType="end"/>
      </w:r>
      <w:r>
        <w:t xml:space="preserve">: </w:t>
      </w:r>
      <w:r w:rsidR="009C0F69">
        <w:t>PEI – Objetivo Estratégico</w:t>
      </w:r>
      <w:bookmarkEnd w:id="167"/>
      <w:bookmarkEnd w:id="168"/>
    </w:p>
    <w:p w14:paraId="1CE0E484" w14:textId="584DF444" w:rsidR="004021B8" w:rsidRDefault="004021B8" w:rsidP="00F52FDE">
      <w:pPr>
        <w:pStyle w:val="Prrafodelista"/>
        <w:numPr>
          <w:ilvl w:val="0"/>
          <w:numId w:val="62"/>
        </w:numPr>
        <w:rPr>
          <w:lang w:val="es-ES"/>
        </w:rPr>
      </w:pPr>
      <w:r>
        <w:rPr>
          <w:lang w:val="es-ES"/>
        </w:rPr>
        <w:t>El usuario deberá seleccionar “PEI”</w:t>
      </w:r>
    </w:p>
    <w:p w14:paraId="7AAB4C21" w14:textId="2CCB0B21" w:rsidR="004021B8" w:rsidRPr="006065C2" w:rsidRDefault="004021B8" w:rsidP="00944684">
      <w:pPr>
        <w:pStyle w:val="Prrafodelista"/>
        <w:ind w:left="1140"/>
        <w:rPr>
          <w:lang w:val="es-ES"/>
        </w:rPr>
      </w:pPr>
      <w:r>
        <w:rPr>
          <w:lang w:val="es-ES"/>
        </w:rPr>
        <w:t xml:space="preserve">2. </w:t>
      </w:r>
      <w:r w:rsidR="00944684">
        <w:rPr>
          <w:lang w:val="es-ES"/>
        </w:rPr>
        <w:t xml:space="preserve"> </w:t>
      </w:r>
      <w:r>
        <w:rPr>
          <w:lang w:val="es-ES"/>
        </w:rPr>
        <w:t>Elegir la opción “Objetivos Estratégicos”.</w:t>
      </w:r>
    </w:p>
    <w:p w14:paraId="18948653" w14:textId="07B0083C" w:rsidR="004021B8" w:rsidRDefault="004021B8" w:rsidP="004021B8">
      <w:pPr>
        <w:ind w:left="720"/>
        <w:rPr>
          <w:lang w:val="es-ES"/>
        </w:rPr>
      </w:pPr>
      <w:r>
        <w:rPr>
          <w:lang w:val="es-ES"/>
        </w:rPr>
        <w:t>Se muestra el formulario “Listado</w:t>
      </w:r>
      <w:r w:rsidR="00944684" w:rsidRPr="00944684">
        <w:t xml:space="preserve"> </w:t>
      </w:r>
      <w:r w:rsidR="00944684" w:rsidRPr="00944684">
        <w:rPr>
          <w:lang w:val="es-ES"/>
        </w:rPr>
        <w:t>de Objetivos Estratégicos</w:t>
      </w:r>
      <w:r w:rsidR="00944684">
        <w:rPr>
          <w:lang w:val="es-ES"/>
        </w:rPr>
        <w:t>”</w:t>
      </w:r>
      <w:r>
        <w:rPr>
          <w:lang w:val="es-ES"/>
        </w:rPr>
        <w:t>.</w:t>
      </w:r>
    </w:p>
    <w:p w14:paraId="14F1ED34" w14:textId="5EB9C383" w:rsidR="004021B8" w:rsidRDefault="00F01F8E" w:rsidP="004021B8">
      <w:pPr>
        <w:keepNext/>
        <w:ind w:left="720"/>
      </w:pPr>
      <w:r>
        <w:rPr>
          <w:noProof/>
        </w:rPr>
        <w:drawing>
          <wp:inline distT="0" distB="0" distL="0" distR="0" wp14:anchorId="178E579A" wp14:editId="693B7A70">
            <wp:extent cx="4930338" cy="2297926"/>
            <wp:effectExtent l="19050" t="19050" r="22860" b="2667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943197" cy="2303919"/>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60CD390C" w14:textId="0FF3756F" w:rsidR="004021B8" w:rsidRPr="00545277" w:rsidRDefault="004021B8" w:rsidP="00944684">
      <w:pPr>
        <w:pStyle w:val="Descripcin"/>
        <w:jc w:val="center"/>
      </w:pPr>
      <w:bookmarkStart w:id="169" w:name="_Toc165985210"/>
      <w:bookmarkStart w:id="170" w:name="_Toc167295359"/>
      <w:r>
        <w:t xml:space="preserve">Imagen </w:t>
      </w:r>
      <w:r>
        <w:fldChar w:fldCharType="begin"/>
      </w:r>
      <w:r>
        <w:instrText xml:space="preserve"> SEQ Imagen \* ARABIC </w:instrText>
      </w:r>
      <w:r>
        <w:fldChar w:fldCharType="separate"/>
      </w:r>
      <w:r w:rsidR="00562282">
        <w:rPr>
          <w:noProof/>
        </w:rPr>
        <w:t>28</w:t>
      </w:r>
      <w:r>
        <w:fldChar w:fldCharType="end"/>
      </w:r>
      <w:r>
        <w:t>: Formulario</w:t>
      </w:r>
      <w:r w:rsidRPr="003B5582">
        <w:t xml:space="preserve"> </w:t>
      </w:r>
      <w:r w:rsidR="009C0F69">
        <w:t>Objetivo Estratégico</w:t>
      </w:r>
      <w:bookmarkEnd w:id="169"/>
      <w:bookmarkEnd w:id="170"/>
    </w:p>
    <w:p w14:paraId="3C12665D" w14:textId="5576388F" w:rsidR="004021B8" w:rsidRDefault="004021B8" w:rsidP="004021B8">
      <w:pPr>
        <w:ind w:left="720"/>
        <w:rPr>
          <w:lang w:val="es-ES"/>
        </w:rPr>
      </w:pPr>
      <w:r>
        <w:rPr>
          <w:b/>
          <w:bCs/>
          <w:noProof/>
          <w:lang w:val="es-ES"/>
        </w:rPr>
        <w:drawing>
          <wp:inline distT="0" distB="0" distL="0" distR="0" wp14:anchorId="4EE0791B" wp14:editId="5C174C7D">
            <wp:extent cx="247650" cy="247650"/>
            <wp:effectExtent l="0" t="0" r="0" b="0"/>
            <wp:docPr id="2035442081" name="Gráfico 2035442081" descr="Lup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áfico 10" descr="Lupa con relleno sólido"/>
                    <pic:cNvPicPr/>
                  </pic:nvPicPr>
                  <pic:blipFill>
                    <a:blip r:embed="rId38" cstate="print">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247650" cy="247650"/>
                    </a:xfrm>
                    <a:prstGeom prst="rect">
                      <a:avLst/>
                    </a:prstGeom>
                  </pic:spPr>
                </pic:pic>
              </a:graphicData>
            </a:graphic>
          </wp:inline>
        </w:drawing>
      </w:r>
      <w:r w:rsidRPr="00520E2B">
        <w:rPr>
          <w:b/>
          <w:bCs/>
          <w:lang w:val="es-ES"/>
        </w:rPr>
        <w:t>Sección Filtro de Búsqueda:</w:t>
      </w:r>
      <w:r>
        <w:rPr>
          <w:lang w:val="es-ES"/>
        </w:rPr>
        <w:t xml:space="preserve"> Se puede realizar la búsqueda de </w:t>
      </w:r>
      <w:r w:rsidR="00944684">
        <w:rPr>
          <w:lang w:val="es-ES"/>
        </w:rPr>
        <w:t>Objetivos estratégicos</w:t>
      </w:r>
      <w:r>
        <w:rPr>
          <w:lang w:val="es-ES"/>
        </w:rPr>
        <w:t xml:space="preserve"> haciendo uso las opciones de filtro. Luego de ingresar los criterios de búsqueda seleccionar “Buscar”. También se tiene la opción de limpiar los criterios de búsqueda haciendo uso de la opción “Limpiar”.</w:t>
      </w:r>
    </w:p>
    <w:p w14:paraId="28EDD1EE" w14:textId="4F942D18" w:rsidR="004021B8" w:rsidRDefault="00944684" w:rsidP="004021B8">
      <w:pPr>
        <w:keepNext/>
        <w:ind w:left="720"/>
      </w:pPr>
      <w:r>
        <w:rPr>
          <w:noProof/>
        </w:rPr>
        <w:lastRenderedPageBreak/>
        <w:drawing>
          <wp:inline distT="0" distB="0" distL="0" distR="0" wp14:anchorId="0292DD3F" wp14:editId="04DE3539">
            <wp:extent cx="4953000" cy="2413896"/>
            <wp:effectExtent l="19050" t="19050" r="19050" b="24765"/>
            <wp:docPr id="2035442089" name="Imagen 2035442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962232" cy="2418395"/>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469B70A0" w14:textId="2C846C55" w:rsidR="004021B8" w:rsidRDefault="004021B8" w:rsidP="004021B8">
      <w:pPr>
        <w:pStyle w:val="Descripcin"/>
        <w:jc w:val="center"/>
        <w:rPr>
          <w:lang w:val="es-ES"/>
        </w:rPr>
      </w:pPr>
      <w:bookmarkStart w:id="171" w:name="_Toc165985211"/>
      <w:bookmarkStart w:id="172" w:name="_Toc167295360"/>
      <w:r>
        <w:t xml:space="preserve">Imagen </w:t>
      </w:r>
      <w:r>
        <w:fldChar w:fldCharType="begin"/>
      </w:r>
      <w:r>
        <w:instrText xml:space="preserve"> SEQ Imagen \* ARABIC </w:instrText>
      </w:r>
      <w:r>
        <w:fldChar w:fldCharType="separate"/>
      </w:r>
      <w:r w:rsidR="00562282">
        <w:rPr>
          <w:noProof/>
        </w:rPr>
        <w:t>29</w:t>
      </w:r>
      <w:r>
        <w:fldChar w:fldCharType="end"/>
      </w:r>
      <w:r>
        <w:t xml:space="preserve">: Sección Búsqueda </w:t>
      </w:r>
      <w:r w:rsidR="009C0F69">
        <w:t>Objetivo Estratégico</w:t>
      </w:r>
      <w:bookmarkEnd w:id="171"/>
      <w:bookmarkEnd w:id="172"/>
    </w:p>
    <w:p w14:paraId="543C89CF" w14:textId="427A7289" w:rsidR="004021B8" w:rsidRPr="009E7C96" w:rsidRDefault="004021B8" w:rsidP="00F52FDE">
      <w:pPr>
        <w:pStyle w:val="Prrafodelista"/>
        <w:numPr>
          <w:ilvl w:val="0"/>
          <w:numId w:val="63"/>
        </w:numPr>
        <w:rPr>
          <w:rFonts w:cs="Times New Roman"/>
          <w:sz w:val="22"/>
          <w:lang w:val="es-ES" w:eastAsia="es-ES"/>
        </w:rPr>
      </w:pPr>
      <w:r w:rsidRPr="009E7C96">
        <w:rPr>
          <w:rFonts w:cs="Times New Roman"/>
          <w:sz w:val="22"/>
          <w:lang w:val="es-ES" w:eastAsia="es-ES"/>
        </w:rPr>
        <w:t>Filtros de búsqueda: Se puede filt</w:t>
      </w:r>
      <w:r>
        <w:rPr>
          <w:rFonts w:cs="Times New Roman"/>
          <w:sz w:val="22"/>
          <w:lang w:val="es-ES" w:eastAsia="es-ES"/>
        </w:rPr>
        <w:t>r</w:t>
      </w:r>
      <w:r w:rsidRPr="009E7C96">
        <w:rPr>
          <w:rFonts w:cs="Times New Roman"/>
          <w:sz w:val="22"/>
          <w:lang w:val="es-ES" w:eastAsia="es-ES"/>
        </w:rPr>
        <w:t>ar por</w:t>
      </w:r>
      <w:r w:rsidR="00944684">
        <w:rPr>
          <w:rFonts w:cs="Times New Roman"/>
          <w:sz w:val="22"/>
          <w:lang w:val="es-ES" w:eastAsia="es-ES"/>
        </w:rPr>
        <w:t xml:space="preserve"> estado</w:t>
      </w:r>
      <w:r w:rsidRPr="009E7C96">
        <w:rPr>
          <w:rFonts w:cs="Times New Roman"/>
          <w:sz w:val="22"/>
          <w:lang w:val="es-ES" w:eastAsia="es-ES"/>
        </w:rPr>
        <w:t xml:space="preserve"> </w:t>
      </w:r>
      <w:r>
        <w:rPr>
          <w:rFonts w:cs="Times New Roman"/>
          <w:sz w:val="22"/>
          <w:lang w:val="es-ES" w:eastAsia="es-ES"/>
        </w:rPr>
        <w:t>PEI</w:t>
      </w:r>
      <w:r w:rsidR="00944684">
        <w:rPr>
          <w:rFonts w:cs="Times New Roman"/>
          <w:sz w:val="22"/>
          <w:lang w:val="es-ES" w:eastAsia="es-ES"/>
        </w:rPr>
        <w:t>(</w:t>
      </w:r>
      <w:r w:rsidR="00944684">
        <w:rPr>
          <w:rFonts w:cs="Times New Roman"/>
          <w:b/>
          <w:bCs/>
          <w:sz w:val="22"/>
          <w:lang w:val="es-ES" w:eastAsia="es-ES"/>
        </w:rPr>
        <w:t xml:space="preserve">Requerido) </w:t>
      </w:r>
      <w:r w:rsidR="00944684">
        <w:rPr>
          <w:rFonts w:cs="Times New Roman"/>
          <w:sz w:val="22"/>
          <w:lang w:val="es-ES" w:eastAsia="es-ES"/>
        </w:rPr>
        <w:t>y por PEI</w:t>
      </w:r>
      <w:r>
        <w:rPr>
          <w:rFonts w:cs="Times New Roman"/>
          <w:sz w:val="22"/>
          <w:lang w:val="es-ES" w:eastAsia="es-ES"/>
        </w:rPr>
        <w:t>.</w:t>
      </w:r>
    </w:p>
    <w:p w14:paraId="317FA251" w14:textId="0A013003" w:rsidR="004021B8" w:rsidRPr="009E7C96" w:rsidRDefault="004021B8" w:rsidP="00F52FDE">
      <w:pPr>
        <w:pStyle w:val="Prrafodelista"/>
        <w:numPr>
          <w:ilvl w:val="0"/>
          <w:numId w:val="63"/>
        </w:numPr>
        <w:rPr>
          <w:rFonts w:cs="Times New Roman"/>
          <w:sz w:val="22"/>
          <w:lang w:val="es-ES" w:eastAsia="es-ES"/>
        </w:rPr>
      </w:pPr>
      <w:r w:rsidRPr="00FE169A">
        <w:rPr>
          <w:rFonts w:cs="Times New Roman"/>
          <w:sz w:val="22"/>
          <w:bdr w:val="single" w:sz="12" w:space="0" w:color="CC0000"/>
          <w:lang w:val="es-ES" w:eastAsia="es-ES"/>
        </w:rPr>
        <w:t xml:space="preserve"> </w:t>
      </w:r>
      <w:proofErr w:type="gramStart"/>
      <w:r w:rsidRPr="00FE169A">
        <w:rPr>
          <w:rFonts w:cs="Times New Roman"/>
          <w:sz w:val="22"/>
          <w:bdr w:val="single" w:sz="12" w:space="0" w:color="CC0000"/>
          <w:lang w:val="es-ES" w:eastAsia="es-ES"/>
        </w:rPr>
        <w:t>Buscar</w:t>
      </w:r>
      <w:r>
        <w:rPr>
          <w:rFonts w:cs="Times New Roman"/>
          <w:sz w:val="22"/>
          <w:bdr w:val="single" w:sz="12" w:space="0" w:color="CC0000"/>
          <w:lang w:val="es-ES" w:eastAsia="es-ES"/>
        </w:rPr>
        <w:t xml:space="preserve"> </w:t>
      </w:r>
      <w:r w:rsidRPr="009E7C96">
        <w:rPr>
          <w:rFonts w:cs="Times New Roman"/>
          <w:sz w:val="22"/>
          <w:lang w:val="es-ES" w:eastAsia="es-ES"/>
        </w:rPr>
        <w:t>:</w:t>
      </w:r>
      <w:proofErr w:type="gramEnd"/>
      <w:r w:rsidRPr="009E7C96">
        <w:rPr>
          <w:rFonts w:cs="Times New Roman"/>
          <w:sz w:val="22"/>
          <w:lang w:val="es-ES" w:eastAsia="es-ES"/>
        </w:rPr>
        <w:t xml:space="preserve"> se hace uso para realizar la búsqueda, posterior al ingreso de un criterio</w:t>
      </w:r>
      <w:r>
        <w:rPr>
          <w:rFonts w:cs="Times New Roman"/>
          <w:sz w:val="22"/>
          <w:lang w:val="es-ES" w:eastAsia="es-ES"/>
        </w:rPr>
        <w:t xml:space="preserve"> de búsqueda.</w:t>
      </w:r>
    </w:p>
    <w:p w14:paraId="17834D04" w14:textId="6F5FD124" w:rsidR="00CB5961" w:rsidRDefault="004021B8" w:rsidP="00F52FDE">
      <w:pPr>
        <w:pStyle w:val="Prrafodelista"/>
        <w:numPr>
          <w:ilvl w:val="0"/>
          <w:numId w:val="63"/>
        </w:numPr>
        <w:rPr>
          <w:rFonts w:cs="Times New Roman"/>
          <w:sz w:val="22"/>
          <w:lang w:val="es-ES" w:eastAsia="es-ES"/>
        </w:rPr>
      </w:pPr>
      <w:r w:rsidRPr="00FE169A">
        <w:rPr>
          <w:rFonts w:cs="Times New Roman"/>
          <w:sz w:val="22"/>
          <w:bdr w:val="single" w:sz="12" w:space="0" w:color="CC0000"/>
          <w:lang w:val="es-ES" w:eastAsia="es-ES"/>
        </w:rPr>
        <w:t xml:space="preserve"> </w:t>
      </w:r>
      <w:proofErr w:type="gramStart"/>
      <w:r w:rsidRPr="00FE169A">
        <w:rPr>
          <w:rFonts w:cs="Times New Roman"/>
          <w:sz w:val="22"/>
          <w:bdr w:val="single" w:sz="12" w:space="0" w:color="CC0000"/>
          <w:lang w:val="es-ES" w:eastAsia="es-ES"/>
        </w:rPr>
        <w:t>Limpiar</w:t>
      </w:r>
      <w:r>
        <w:rPr>
          <w:rFonts w:cs="Times New Roman"/>
          <w:sz w:val="22"/>
          <w:bdr w:val="single" w:sz="12" w:space="0" w:color="CC0000"/>
          <w:lang w:val="es-ES" w:eastAsia="es-ES"/>
        </w:rPr>
        <w:t xml:space="preserve"> </w:t>
      </w:r>
      <w:r w:rsidRPr="009E7C96">
        <w:rPr>
          <w:rFonts w:cs="Times New Roman"/>
          <w:sz w:val="22"/>
          <w:lang w:val="es-ES" w:eastAsia="es-ES"/>
        </w:rPr>
        <w:t>:</w:t>
      </w:r>
      <w:proofErr w:type="gramEnd"/>
      <w:r w:rsidRPr="009E7C96">
        <w:rPr>
          <w:rFonts w:cs="Times New Roman"/>
          <w:sz w:val="22"/>
          <w:lang w:val="es-ES" w:eastAsia="es-ES"/>
        </w:rPr>
        <w:t xml:space="preserve"> Elimina los criterios de búsqueda.</w:t>
      </w:r>
    </w:p>
    <w:p w14:paraId="49E740F9" w14:textId="73C7BFC6" w:rsidR="00944684" w:rsidRDefault="00944684" w:rsidP="00944684">
      <w:pPr>
        <w:rPr>
          <w:lang w:val="es-ES"/>
        </w:rPr>
      </w:pPr>
    </w:p>
    <w:p w14:paraId="511502EB" w14:textId="325DDD55" w:rsidR="00944684" w:rsidRDefault="00944684" w:rsidP="00944684">
      <w:pPr>
        <w:ind w:left="720"/>
        <w:rPr>
          <w:lang w:val="es-ES"/>
        </w:rPr>
      </w:pPr>
      <w:r>
        <w:rPr>
          <w:lang w:val="es-ES"/>
        </w:rPr>
        <w:t>Como ejemplo buscaremos los PEI en estado “En proceso”. Se cuenta con la opción de descargar la lista en Excel, hacer clic en el botón “Exportar todo”</w:t>
      </w:r>
    </w:p>
    <w:p w14:paraId="0C4E417B" w14:textId="77777777" w:rsidR="009C0F69" w:rsidRDefault="00D872CB" w:rsidP="009C0F69">
      <w:pPr>
        <w:keepNext/>
        <w:ind w:left="720"/>
      </w:pPr>
      <w:r>
        <w:rPr>
          <w:noProof/>
        </w:rPr>
        <w:drawing>
          <wp:inline distT="0" distB="0" distL="0" distR="0" wp14:anchorId="73DD46F8" wp14:editId="5BAC8F11">
            <wp:extent cx="4924425" cy="2380863"/>
            <wp:effectExtent l="19050" t="19050" r="9525" b="19685"/>
            <wp:docPr id="2035442090" name="Imagen 2035442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931855" cy="2384455"/>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5600CA23" w14:textId="7CDBF367" w:rsidR="00D872CB" w:rsidRDefault="009C0F69" w:rsidP="009C0F69">
      <w:pPr>
        <w:pStyle w:val="Descripcin"/>
        <w:jc w:val="center"/>
        <w:rPr>
          <w:lang w:val="es-ES"/>
        </w:rPr>
      </w:pPr>
      <w:bookmarkStart w:id="173" w:name="_Toc165985212"/>
      <w:bookmarkStart w:id="174" w:name="_Toc167295361"/>
      <w:r>
        <w:t xml:space="preserve">Imagen </w:t>
      </w:r>
      <w:r>
        <w:fldChar w:fldCharType="begin"/>
      </w:r>
      <w:r>
        <w:instrText xml:space="preserve"> SEQ Imagen \* ARABIC </w:instrText>
      </w:r>
      <w:r>
        <w:fldChar w:fldCharType="separate"/>
      </w:r>
      <w:r w:rsidR="00562282">
        <w:rPr>
          <w:noProof/>
        </w:rPr>
        <w:t>30</w:t>
      </w:r>
      <w:r>
        <w:fldChar w:fldCharType="end"/>
      </w:r>
      <w:r>
        <w:t>: Exportar Objetivo Estratégico</w:t>
      </w:r>
      <w:bookmarkEnd w:id="173"/>
      <w:bookmarkEnd w:id="174"/>
    </w:p>
    <w:p w14:paraId="33E608E2" w14:textId="0A7F18C9" w:rsidR="00D872CB" w:rsidRDefault="00D872CB" w:rsidP="00944684">
      <w:pPr>
        <w:ind w:left="720"/>
        <w:rPr>
          <w:lang w:val="es-ES"/>
        </w:rPr>
      </w:pPr>
    </w:p>
    <w:p w14:paraId="7BC28DA4" w14:textId="4420F6E7" w:rsidR="00903629" w:rsidRPr="004021B8" w:rsidRDefault="00903629" w:rsidP="00903629">
      <w:pPr>
        <w:pStyle w:val="Ttulo3"/>
        <w:numPr>
          <w:ilvl w:val="2"/>
          <w:numId w:val="19"/>
        </w:numPr>
        <w:rPr>
          <w:lang w:val="es-ES"/>
        </w:rPr>
      </w:pPr>
      <w:bookmarkStart w:id="175" w:name="_Toc167295625"/>
      <w:r>
        <w:rPr>
          <w:lang w:val="es-ES"/>
        </w:rPr>
        <w:t>Acciones Estratégicas</w:t>
      </w:r>
      <w:bookmarkEnd w:id="175"/>
    </w:p>
    <w:p w14:paraId="168DFEA6" w14:textId="7CA44F67" w:rsidR="00903629" w:rsidRPr="005B7C41" w:rsidRDefault="00903629" w:rsidP="00903629">
      <w:pPr>
        <w:ind w:left="567"/>
        <w:rPr>
          <w:lang w:val="es-ES"/>
        </w:rPr>
      </w:pPr>
      <w:r>
        <w:rPr>
          <w:lang w:val="es-ES"/>
        </w:rPr>
        <w:t>En el menú del sistema PSC</w:t>
      </w:r>
    </w:p>
    <w:p w14:paraId="0BD62DE8" w14:textId="429581E0" w:rsidR="00903629" w:rsidRDefault="00903629" w:rsidP="00903629">
      <w:pPr>
        <w:keepNext/>
        <w:ind w:left="567"/>
      </w:pPr>
      <w:r>
        <w:rPr>
          <w:noProof/>
        </w:rPr>
        <w:lastRenderedPageBreak/>
        <w:drawing>
          <wp:anchor distT="0" distB="0" distL="114300" distR="114300" simplePos="0" relativeHeight="251851781" behindDoc="0" locked="0" layoutInCell="1" allowOverlap="1" wp14:anchorId="3A11CA64" wp14:editId="05F96455">
            <wp:simplePos x="0" y="0"/>
            <wp:positionH relativeFrom="column">
              <wp:posOffset>1510665</wp:posOffset>
            </wp:positionH>
            <wp:positionV relativeFrom="paragraph">
              <wp:posOffset>2513330</wp:posOffset>
            </wp:positionV>
            <wp:extent cx="400050" cy="400050"/>
            <wp:effectExtent l="0" t="0" r="0" b="0"/>
            <wp:wrapNone/>
            <wp:docPr id="2035442091" name="Gráfico 2035442091"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400050" cy="4000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943D156" wp14:editId="4B8ACC99">
            <wp:extent cx="5111703" cy="2819400"/>
            <wp:effectExtent l="19050" t="19050" r="13335" b="19050"/>
            <wp:docPr id="2035442097" name="Imagen 2035442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115417" cy="2821449"/>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32ABE031" w14:textId="3DC05E60" w:rsidR="00903629" w:rsidRDefault="00903629" w:rsidP="00903629">
      <w:pPr>
        <w:pStyle w:val="Descripcin"/>
        <w:jc w:val="center"/>
        <w:rPr>
          <w:lang w:val="es-ES"/>
        </w:rPr>
      </w:pPr>
      <w:bookmarkStart w:id="176" w:name="_Toc165985213"/>
      <w:bookmarkStart w:id="177" w:name="_Toc167295362"/>
      <w:r>
        <w:t xml:space="preserve">Imagen </w:t>
      </w:r>
      <w:r>
        <w:fldChar w:fldCharType="begin"/>
      </w:r>
      <w:r>
        <w:instrText xml:space="preserve"> SEQ Imagen \* ARABIC </w:instrText>
      </w:r>
      <w:r>
        <w:fldChar w:fldCharType="separate"/>
      </w:r>
      <w:r w:rsidR="00562282">
        <w:rPr>
          <w:noProof/>
        </w:rPr>
        <w:t>31</w:t>
      </w:r>
      <w:r>
        <w:fldChar w:fldCharType="end"/>
      </w:r>
      <w:r>
        <w:t xml:space="preserve">: </w:t>
      </w:r>
      <w:r w:rsidR="009C0F69">
        <w:t>PEI – Acciones Estratégicas</w:t>
      </w:r>
      <w:bookmarkEnd w:id="176"/>
      <w:bookmarkEnd w:id="177"/>
    </w:p>
    <w:p w14:paraId="06C49983" w14:textId="2FE4CBAF" w:rsidR="00903629" w:rsidRDefault="00903629" w:rsidP="00F52FDE">
      <w:pPr>
        <w:pStyle w:val="Prrafodelista"/>
        <w:numPr>
          <w:ilvl w:val="0"/>
          <w:numId w:val="64"/>
        </w:numPr>
        <w:rPr>
          <w:lang w:val="es-ES"/>
        </w:rPr>
      </w:pPr>
      <w:r>
        <w:rPr>
          <w:lang w:val="es-ES"/>
        </w:rPr>
        <w:t>El usuario deberá seleccionar “PEI”</w:t>
      </w:r>
    </w:p>
    <w:p w14:paraId="3F41E4AC" w14:textId="642ED5A1" w:rsidR="00903629" w:rsidRDefault="00903629" w:rsidP="00F52FDE">
      <w:pPr>
        <w:pStyle w:val="Prrafodelista"/>
        <w:numPr>
          <w:ilvl w:val="0"/>
          <w:numId w:val="64"/>
        </w:numPr>
        <w:rPr>
          <w:lang w:val="es-ES"/>
        </w:rPr>
      </w:pPr>
      <w:r>
        <w:rPr>
          <w:lang w:val="es-ES"/>
        </w:rPr>
        <w:t>Elegir la opción “Acciones Estratégicas”.</w:t>
      </w:r>
    </w:p>
    <w:p w14:paraId="73C663A4" w14:textId="77777777" w:rsidR="00903629" w:rsidRPr="006065C2" w:rsidRDefault="00903629" w:rsidP="00903629">
      <w:pPr>
        <w:pStyle w:val="Prrafodelista"/>
        <w:ind w:left="2160"/>
        <w:rPr>
          <w:lang w:val="es-ES"/>
        </w:rPr>
      </w:pPr>
    </w:p>
    <w:p w14:paraId="5DEE6928" w14:textId="1619960D" w:rsidR="00903629" w:rsidRDefault="00903629" w:rsidP="00903629">
      <w:pPr>
        <w:ind w:left="720"/>
        <w:rPr>
          <w:lang w:val="es-ES"/>
        </w:rPr>
      </w:pPr>
      <w:r>
        <w:rPr>
          <w:lang w:val="es-ES"/>
        </w:rPr>
        <w:t>Se muestra el formulario “Listad</w:t>
      </w:r>
      <w:r w:rsidR="00E5424D">
        <w:rPr>
          <w:lang w:val="es-ES"/>
        </w:rPr>
        <w:t>o</w:t>
      </w:r>
      <w:r>
        <w:rPr>
          <w:lang w:val="es-ES"/>
        </w:rPr>
        <w:t>”.</w:t>
      </w:r>
    </w:p>
    <w:p w14:paraId="1E451919" w14:textId="70DB9F1C" w:rsidR="00903629" w:rsidRDefault="00903629" w:rsidP="00903629">
      <w:pPr>
        <w:keepNext/>
        <w:ind w:left="720"/>
      </w:pPr>
      <w:r>
        <w:rPr>
          <w:noProof/>
        </w:rPr>
        <w:drawing>
          <wp:inline distT="0" distB="0" distL="0" distR="0" wp14:anchorId="3473E724" wp14:editId="26D7DA82">
            <wp:extent cx="4943475" cy="2245343"/>
            <wp:effectExtent l="19050" t="19050" r="9525" b="22225"/>
            <wp:docPr id="2035442098" name="Imagen 2035442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954121" cy="2250178"/>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5BE08755" w14:textId="3CC1EFC1" w:rsidR="00903629" w:rsidRPr="00545277" w:rsidRDefault="00903629" w:rsidP="00903629">
      <w:pPr>
        <w:pStyle w:val="Descripcin"/>
        <w:jc w:val="center"/>
      </w:pPr>
      <w:bookmarkStart w:id="178" w:name="_Toc165985214"/>
      <w:bookmarkStart w:id="179" w:name="_Toc167295363"/>
      <w:r>
        <w:t xml:space="preserve">Imagen </w:t>
      </w:r>
      <w:r>
        <w:fldChar w:fldCharType="begin"/>
      </w:r>
      <w:r>
        <w:instrText xml:space="preserve"> SEQ Imagen \* ARABIC </w:instrText>
      </w:r>
      <w:r>
        <w:fldChar w:fldCharType="separate"/>
      </w:r>
      <w:r w:rsidR="00562282">
        <w:rPr>
          <w:noProof/>
        </w:rPr>
        <w:t>32</w:t>
      </w:r>
      <w:r>
        <w:fldChar w:fldCharType="end"/>
      </w:r>
      <w:r>
        <w:t>: Formulario</w:t>
      </w:r>
      <w:r w:rsidRPr="003B5582">
        <w:t xml:space="preserve"> </w:t>
      </w:r>
      <w:r w:rsidR="009C0F69">
        <w:t>Acciones Estratégicas</w:t>
      </w:r>
      <w:bookmarkEnd w:id="178"/>
      <w:bookmarkEnd w:id="179"/>
    </w:p>
    <w:p w14:paraId="4FB4AB02" w14:textId="4ED2FC21" w:rsidR="00903629" w:rsidRDefault="00903629" w:rsidP="00903629">
      <w:pPr>
        <w:ind w:left="720"/>
        <w:rPr>
          <w:lang w:val="es-ES"/>
        </w:rPr>
      </w:pPr>
      <w:r>
        <w:rPr>
          <w:b/>
          <w:bCs/>
          <w:noProof/>
          <w:lang w:val="es-ES"/>
        </w:rPr>
        <w:drawing>
          <wp:inline distT="0" distB="0" distL="0" distR="0" wp14:anchorId="7E43BD02" wp14:editId="41E6674C">
            <wp:extent cx="247650" cy="247650"/>
            <wp:effectExtent l="0" t="0" r="0" b="0"/>
            <wp:docPr id="2035442094" name="Gráfico 2035442094" descr="Lup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áfico 10" descr="Lupa con relleno sólido"/>
                    <pic:cNvPicPr/>
                  </pic:nvPicPr>
                  <pic:blipFill>
                    <a:blip r:embed="rId38" cstate="print">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247650" cy="247650"/>
                    </a:xfrm>
                    <a:prstGeom prst="rect">
                      <a:avLst/>
                    </a:prstGeom>
                  </pic:spPr>
                </pic:pic>
              </a:graphicData>
            </a:graphic>
          </wp:inline>
        </w:drawing>
      </w:r>
      <w:r w:rsidRPr="00520E2B">
        <w:rPr>
          <w:b/>
          <w:bCs/>
          <w:lang w:val="es-ES"/>
        </w:rPr>
        <w:t>Sección Filtro de Búsqueda:</w:t>
      </w:r>
      <w:r>
        <w:rPr>
          <w:lang w:val="es-ES"/>
        </w:rPr>
        <w:t xml:space="preserve"> Se puede realizar la búsqueda de Acciones estratégicas haciendo uso las opciones de filtro. Luego de ingresar los criterios de búsqueda seleccionar “Buscar”. También se tiene la opción de limpiar los criterios de búsqueda haciendo uso de la opción “Limpiar”.</w:t>
      </w:r>
    </w:p>
    <w:p w14:paraId="6111517A" w14:textId="2DB89AA3" w:rsidR="00903629" w:rsidRDefault="00903629" w:rsidP="00903629">
      <w:pPr>
        <w:keepNext/>
        <w:ind w:left="720"/>
      </w:pPr>
      <w:r>
        <w:rPr>
          <w:noProof/>
        </w:rPr>
        <w:lastRenderedPageBreak/>
        <w:drawing>
          <wp:inline distT="0" distB="0" distL="0" distR="0" wp14:anchorId="1E11202E" wp14:editId="3F159FAF">
            <wp:extent cx="4972050" cy="2235523"/>
            <wp:effectExtent l="19050" t="19050" r="19050" b="12700"/>
            <wp:docPr id="2035442099" name="Imagen 2035442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980732" cy="2239427"/>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706FA8C8" w14:textId="6B48E4D3" w:rsidR="00903629" w:rsidRDefault="00903629" w:rsidP="00903629">
      <w:pPr>
        <w:pStyle w:val="Descripcin"/>
        <w:jc w:val="center"/>
        <w:rPr>
          <w:lang w:val="es-ES"/>
        </w:rPr>
      </w:pPr>
      <w:bookmarkStart w:id="180" w:name="_Toc165985215"/>
      <w:bookmarkStart w:id="181" w:name="_Toc167295364"/>
      <w:r>
        <w:t xml:space="preserve">Imagen </w:t>
      </w:r>
      <w:r>
        <w:fldChar w:fldCharType="begin"/>
      </w:r>
      <w:r>
        <w:instrText xml:space="preserve"> SEQ Imagen \* ARABIC </w:instrText>
      </w:r>
      <w:r>
        <w:fldChar w:fldCharType="separate"/>
      </w:r>
      <w:r w:rsidR="00562282">
        <w:rPr>
          <w:noProof/>
        </w:rPr>
        <w:t>33</w:t>
      </w:r>
      <w:r>
        <w:fldChar w:fldCharType="end"/>
      </w:r>
      <w:r>
        <w:t xml:space="preserve">: Sección Búsqueda </w:t>
      </w:r>
      <w:r w:rsidR="009C0F69">
        <w:t>Acciones Estratégicas</w:t>
      </w:r>
      <w:bookmarkEnd w:id="180"/>
      <w:bookmarkEnd w:id="181"/>
    </w:p>
    <w:p w14:paraId="06AAFD57" w14:textId="0711BB97" w:rsidR="00903629" w:rsidRPr="009E7C96" w:rsidRDefault="00903629" w:rsidP="00F52FDE">
      <w:pPr>
        <w:pStyle w:val="Prrafodelista"/>
        <w:numPr>
          <w:ilvl w:val="0"/>
          <w:numId w:val="72"/>
        </w:numPr>
        <w:rPr>
          <w:rFonts w:cs="Times New Roman"/>
          <w:sz w:val="22"/>
          <w:lang w:val="es-ES" w:eastAsia="es-ES"/>
        </w:rPr>
      </w:pPr>
      <w:r w:rsidRPr="009E7C96">
        <w:rPr>
          <w:rFonts w:cs="Times New Roman"/>
          <w:sz w:val="22"/>
          <w:lang w:val="es-ES" w:eastAsia="es-ES"/>
        </w:rPr>
        <w:t>Filtros de búsqueda: Se puede filt</w:t>
      </w:r>
      <w:r>
        <w:rPr>
          <w:rFonts w:cs="Times New Roman"/>
          <w:sz w:val="22"/>
          <w:lang w:val="es-ES" w:eastAsia="es-ES"/>
        </w:rPr>
        <w:t>r</w:t>
      </w:r>
      <w:r w:rsidRPr="009E7C96">
        <w:rPr>
          <w:rFonts w:cs="Times New Roman"/>
          <w:sz w:val="22"/>
          <w:lang w:val="es-ES" w:eastAsia="es-ES"/>
        </w:rPr>
        <w:t>ar por</w:t>
      </w:r>
      <w:r>
        <w:rPr>
          <w:rFonts w:cs="Times New Roman"/>
          <w:sz w:val="22"/>
          <w:lang w:val="es-ES" w:eastAsia="es-ES"/>
        </w:rPr>
        <w:t xml:space="preserve"> estado</w:t>
      </w:r>
      <w:r w:rsidRPr="009E7C96">
        <w:rPr>
          <w:rFonts w:cs="Times New Roman"/>
          <w:sz w:val="22"/>
          <w:lang w:val="es-ES" w:eastAsia="es-ES"/>
        </w:rPr>
        <w:t xml:space="preserve"> </w:t>
      </w:r>
      <w:r>
        <w:rPr>
          <w:rFonts w:cs="Times New Roman"/>
          <w:sz w:val="22"/>
          <w:lang w:val="es-ES" w:eastAsia="es-ES"/>
        </w:rPr>
        <w:t>PEI(</w:t>
      </w:r>
      <w:r>
        <w:rPr>
          <w:rFonts w:cs="Times New Roman"/>
          <w:b/>
          <w:bCs/>
          <w:sz w:val="22"/>
          <w:lang w:val="es-ES" w:eastAsia="es-ES"/>
        </w:rPr>
        <w:t xml:space="preserve">Requerido) </w:t>
      </w:r>
      <w:r>
        <w:rPr>
          <w:rFonts w:cs="Times New Roman"/>
          <w:sz w:val="22"/>
          <w:lang w:val="es-ES" w:eastAsia="es-ES"/>
        </w:rPr>
        <w:t>y por PEI.</w:t>
      </w:r>
    </w:p>
    <w:p w14:paraId="68C5AFAB" w14:textId="05C1826D" w:rsidR="00903629" w:rsidRPr="009E7C96" w:rsidRDefault="00903629" w:rsidP="00F52FDE">
      <w:pPr>
        <w:pStyle w:val="Prrafodelista"/>
        <w:numPr>
          <w:ilvl w:val="0"/>
          <w:numId w:val="72"/>
        </w:numPr>
        <w:rPr>
          <w:rFonts w:cs="Times New Roman"/>
          <w:sz w:val="22"/>
          <w:lang w:val="es-ES" w:eastAsia="es-ES"/>
        </w:rPr>
      </w:pPr>
      <w:r w:rsidRPr="00FE169A">
        <w:rPr>
          <w:rFonts w:cs="Times New Roman"/>
          <w:sz w:val="22"/>
          <w:bdr w:val="single" w:sz="12" w:space="0" w:color="CC0000"/>
          <w:lang w:val="es-ES" w:eastAsia="es-ES"/>
        </w:rPr>
        <w:t xml:space="preserve"> </w:t>
      </w:r>
      <w:proofErr w:type="gramStart"/>
      <w:r w:rsidRPr="00FE169A">
        <w:rPr>
          <w:rFonts w:cs="Times New Roman"/>
          <w:sz w:val="22"/>
          <w:bdr w:val="single" w:sz="12" w:space="0" w:color="CC0000"/>
          <w:lang w:val="es-ES" w:eastAsia="es-ES"/>
        </w:rPr>
        <w:t>Buscar</w:t>
      </w:r>
      <w:r>
        <w:rPr>
          <w:rFonts w:cs="Times New Roman"/>
          <w:sz w:val="22"/>
          <w:bdr w:val="single" w:sz="12" w:space="0" w:color="CC0000"/>
          <w:lang w:val="es-ES" w:eastAsia="es-ES"/>
        </w:rPr>
        <w:t xml:space="preserve"> </w:t>
      </w:r>
      <w:r w:rsidRPr="009E7C96">
        <w:rPr>
          <w:rFonts w:cs="Times New Roman"/>
          <w:sz w:val="22"/>
          <w:lang w:val="es-ES" w:eastAsia="es-ES"/>
        </w:rPr>
        <w:t>:</w:t>
      </w:r>
      <w:proofErr w:type="gramEnd"/>
      <w:r w:rsidRPr="009E7C96">
        <w:rPr>
          <w:rFonts w:cs="Times New Roman"/>
          <w:sz w:val="22"/>
          <w:lang w:val="es-ES" w:eastAsia="es-ES"/>
        </w:rPr>
        <w:t xml:space="preserve"> se hace uso para realizar la búsqueda, posterior al ingreso de un criterio</w:t>
      </w:r>
      <w:r>
        <w:rPr>
          <w:rFonts w:cs="Times New Roman"/>
          <w:sz w:val="22"/>
          <w:lang w:val="es-ES" w:eastAsia="es-ES"/>
        </w:rPr>
        <w:t xml:space="preserve"> de búsqueda.</w:t>
      </w:r>
    </w:p>
    <w:p w14:paraId="02F134C0" w14:textId="77777777" w:rsidR="00903629" w:rsidRDefault="00903629" w:rsidP="00F52FDE">
      <w:pPr>
        <w:pStyle w:val="Prrafodelista"/>
        <w:numPr>
          <w:ilvl w:val="0"/>
          <w:numId w:val="72"/>
        </w:numPr>
        <w:rPr>
          <w:rFonts w:cs="Times New Roman"/>
          <w:sz w:val="22"/>
          <w:lang w:val="es-ES" w:eastAsia="es-ES"/>
        </w:rPr>
      </w:pPr>
      <w:r w:rsidRPr="00FE169A">
        <w:rPr>
          <w:rFonts w:cs="Times New Roman"/>
          <w:sz w:val="22"/>
          <w:bdr w:val="single" w:sz="12" w:space="0" w:color="CC0000"/>
          <w:lang w:val="es-ES" w:eastAsia="es-ES"/>
        </w:rPr>
        <w:t xml:space="preserve"> </w:t>
      </w:r>
      <w:proofErr w:type="gramStart"/>
      <w:r w:rsidRPr="00FE169A">
        <w:rPr>
          <w:rFonts w:cs="Times New Roman"/>
          <w:sz w:val="22"/>
          <w:bdr w:val="single" w:sz="12" w:space="0" w:color="CC0000"/>
          <w:lang w:val="es-ES" w:eastAsia="es-ES"/>
        </w:rPr>
        <w:t>Limpiar</w:t>
      </w:r>
      <w:r>
        <w:rPr>
          <w:rFonts w:cs="Times New Roman"/>
          <w:sz w:val="22"/>
          <w:bdr w:val="single" w:sz="12" w:space="0" w:color="CC0000"/>
          <w:lang w:val="es-ES" w:eastAsia="es-ES"/>
        </w:rPr>
        <w:t xml:space="preserve"> </w:t>
      </w:r>
      <w:r w:rsidRPr="009E7C96">
        <w:rPr>
          <w:rFonts w:cs="Times New Roman"/>
          <w:sz w:val="22"/>
          <w:lang w:val="es-ES" w:eastAsia="es-ES"/>
        </w:rPr>
        <w:t>:</w:t>
      </w:r>
      <w:proofErr w:type="gramEnd"/>
      <w:r w:rsidRPr="009E7C96">
        <w:rPr>
          <w:rFonts w:cs="Times New Roman"/>
          <w:sz w:val="22"/>
          <w:lang w:val="es-ES" w:eastAsia="es-ES"/>
        </w:rPr>
        <w:t xml:space="preserve"> Elimina los criterios de búsqueda.</w:t>
      </w:r>
    </w:p>
    <w:p w14:paraId="7A81665D" w14:textId="77777777" w:rsidR="00903629" w:rsidRDefault="00903629" w:rsidP="00903629">
      <w:pPr>
        <w:rPr>
          <w:lang w:val="es-ES"/>
        </w:rPr>
      </w:pPr>
    </w:p>
    <w:p w14:paraId="5140FBF7" w14:textId="2183C83F" w:rsidR="00903629" w:rsidRDefault="00903629" w:rsidP="00903629">
      <w:pPr>
        <w:ind w:left="720"/>
        <w:rPr>
          <w:lang w:val="es-ES"/>
        </w:rPr>
      </w:pPr>
      <w:r>
        <w:rPr>
          <w:lang w:val="es-ES"/>
        </w:rPr>
        <w:t xml:space="preserve">Como ejemplo buscaremos los PEI en estado “En proceso”. </w:t>
      </w:r>
    </w:p>
    <w:p w14:paraId="0DB3B74D" w14:textId="77777777" w:rsidR="009C0F69" w:rsidRDefault="00903629" w:rsidP="009C0F69">
      <w:pPr>
        <w:keepNext/>
        <w:ind w:left="720"/>
      </w:pPr>
      <w:r>
        <w:rPr>
          <w:noProof/>
        </w:rPr>
        <w:drawing>
          <wp:inline distT="0" distB="0" distL="0" distR="0" wp14:anchorId="4AB0A4F9" wp14:editId="3B9BC495">
            <wp:extent cx="4943475" cy="2145369"/>
            <wp:effectExtent l="19050" t="19050" r="9525" b="26670"/>
            <wp:docPr id="2035442100" name="Imagen 2035442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950506" cy="2148420"/>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6946EF88" w14:textId="0361F061" w:rsidR="00D872CB" w:rsidRDefault="009C0F69" w:rsidP="009C0F69">
      <w:pPr>
        <w:pStyle w:val="Descripcin"/>
        <w:jc w:val="center"/>
        <w:rPr>
          <w:lang w:val="es-ES"/>
        </w:rPr>
      </w:pPr>
      <w:bookmarkStart w:id="182" w:name="_Toc165985216"/>
      <w:bookmarkStart w:id="183" w:name="_Toc167295365"/>
      <w:r>
        <w:t xml:space="preserve">Imagen </w:t>
      </w:r>
      <w:r>
        <w:fldChar w:fldCharType="begin"/>
      </w:r>
      <w:r>
        <w:instrText xml:space="preserve"> SEQ Imagen \* ARABIC </w:instrText>
      </w:r>
      <w:r>
        <w:fldChar w:fldCharType="separate"/>
      </w:r>
      <w:r w:rsidR="00562282">
        <w:rPr>
          <w:noProof/>
        </w:rPr>
        <w:t>34</w:t>
      </w:r>
      <w:r>
        <w:fldChar w:fldCharType="end"/>
      </w:r>
      <w:r>
        <w:t xml:space="preserve">: Lista </w:t>
      </w:r>
      <w:r w:rsidRPr="00097D07">
        <w:t>Acciones Estratégicas</w:t>
      </w:r>
      <w:bookmarkEnd w:id="182"/>
      <w:bookmarkEnd w:id="183"/>
    </w:p>
    <w:p w14:paraId="5E4D90BA" w14:textId="77777777" w:rsidR="00D872CB" w:rsidRPr="00944684" w:rsidRDefault="00D872CB" w:rsidP="00944684">
      <w:pPr>
        <w:ind w:left="720"/>
        <w:rPr>
          <w:lang w:val="es-ES"/>
        </w:rPr>
      </w:pPr>
    </w:p>
    <w:p w14:paraId="7E149906" w14:textId="559B9041" w:rsidR="005837A3" w:rsidRDefault="005837A3" w:rsidP="00903629">
      <w:pPr>
        <w:pStyle w:val="Ttulo1"/>
        <w:keepLines/>
        <w:numPr>
          <w:ilvl w:val="1"/>
          <w:numId w:val="19"/>
        </w:numPr>
        <w:spacing w:before="0" w:line="360" w:lineRule="auto"/>
        <w:contextualSpacing/>
        <w:rPr>
          <w:rStyle w:val="Ttulo2Car"/>
          <w:b/>
          <w:lang w:val="es-ES"/>
        </w:rPr>
      </w:pPr>
      <w:bookmarkStart w:id="184" w:name="_Toc167295626"/>
      <w:r w:rsidRPr="00903629">
        <w:rPr>
          <w:rStyle w:val="Ttulo2Car"/>
          <w:b/>
        </w:rPr>
        <w:t>FUNCIONALIDAD</w:t>
      </w:r>
      <w:r w:rsidR="002546CC" w:rsidRPr="00903629">
        <w:rPr>
          <w:rStyle w:val="Ttulo2Car"/>
          <w:b/>
        </w:rPr>
        <w:t xml:space="preserve"> 2:</w:t>
      </w:r>
      <w:r w:rsidRPr="00903629">
        <w:rPr>
          <w:rStyle w:val="Ttulo2Car"/>
          <w:b/>
        </w:rPr>
        <w:t xml:space="preserve"> </w:t>
      </w:r>
      <w:r w:rsidR="00903629">
        <w:rPr>
          <w:rStyle w:val="Ttulo2Car"/>
          <w:b/>
          <w:lang w:val="es-ES"/>
        </w:rPr>
        <w:t>CONFIGURACIÓN</w:t>
      </w:r>
      <w:bookmarkEnd w:id="184"/>
      <w:r w:rsidR="00903629">
        <w:rPr>
          <w:rStyle w:val="Ttulo2Car"/>
          <w:b/>
          <w:lang w:val="es-ES"/>
        </w:rPr>
        <w:t xml:space="preserve"> </w:t>
      </w:r>
    </w:p>
    <w:p w14:paraId="4BF9E907" w14:textId="17B2EFCD" w:rsidR="00903629" w:rsidRDefault="00903629" w:rsidP="00903629">
      <w:pPr>
        <w:ind w:left="567"/>
        <w:rPr>
          <w:lang w:val="es-ES"/>
        </w:rPr>
      </w:pPr>
      <w:r w:rsidRPr="00903629">
        <w:rPr>
          <w:lang w:val="es-ES"/>
        </w:rPr>
        <w:t>En este apartado se explican detalladamente las tareas que puede realizar el usuario de usuario de planeamiento en el menú configuración.</w:t>
      </w:r>
    </w:p>
    <w:p w14:paraId="765AA9AF" w14:textId="77777777" w:rsidR="009C0F69" w:rsidRDefault="00903629" w:rsidP="009C0F69">
      <w:pPr>
        <w:keepNext/>
        <w:ind w:left="567"/>
      </w:pPr>
      <w:r>
        <w:rPr>
          <w:noProof/>
        </w:rPr>
        <w:lastRenderedPageBreak/>
        <w:drawing>
          <wp:inline distT="0" distB="0" distL="0" distR="0" wp14:anchorId="33A1DAB1" wp14:editId="61D150F5">
            <wp:extent cx="5021512" cy="2657475"/>
            <wp:effectExtent l="19050" t="19050" r="27305" b="9525"/>
            <wp:docPr id="2035442102" name="Imagen 2035442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025664" cy="2659673"/>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6CD40141" w14:textId="535060FB" w:rsidR="00FE01E2" w:rsidRDefault="009C0F69" w:rsidP="000D29F0">
      <w:pPr>
        <w:pStyle w:val="Descripcin"/>
        <w:jc w:val="center"/>
        <w:rPr>
          <w:lang w:val="es-ES"/>
        </w:rPr>
      </w:pPr>
      <w:bookmarkStart w:id="185" w:name="_Toc165985217"/>
      <w:bookmarkStart w:id="186" w:name="_Toc167295366"/>
      <w:r>
        <w:t xml:space="preserve">Imagen </w:t>
      </w:r>
      <w:r>
        <w:fldChar w:fldCharType="begin"/>
      </w:r>
      <w:r>
        <w:instrText xml:space="preserve"> SEQ Imagen \* ARABIC </w:instrText>
      </w:r>
      <w:r>
        <w:fldChar w:fldCharType="separate"/>
      </w:r>
      <w:r w:rsidR="00562282">
        <w:rPr>
          <w:noProof/>
        </w:rPr>
        <w:t>35</w:t>
      </w:r>
      <w:r>
        <w:fldChar w:fldCharType="end"/>
      </w:r>
      <w:r>
        <w:t>: Menú Configuración</w:t>
      </w:r>
      <w:bookmarkEnd w:id="185"/>
      <w:bookmarkEnd w:id="186"/>
    </w:p>
    <w:p w14:paraId="6A067BDA" w14:textId="14789604" w:rsidR="00FE01E2" w:rsidRPr="00903629" w:rsidRDefault="00FE01E2" w:rsidP="00FE01E2">
      <w:pPr>
        <w:pStyle w:val="Ttulo3"/>
        <w:numPr>
          <w:ilvl w:val="2"/>
          <w:numId w:val="19"/>
        </w:numPr>
        <w:rPr>
          <w:lang w:val="es-ES"/>
        </w:rPr>
      </w:pPr>
      <w:bookmarkStart w:id="187" w:name="_Toc167295627"/>
      <w:r>
        <w:rPr>
          <w:lang w:val="es-ES"/>
        </w:rPr>
        <w:t>Listado de Catálogos.</w:t>
      </w:r>
      <w:bookmarkEnd w:id="187"/>
    </w:p>
    <w:p w14:paraId="15CA4F17" w14:textId="77777777" w:rsidR="00FE01E2" w:rsidRPr="005B7C41" w:rsidRDefault="00FE01E2" w:rsidP="00FE01E2">
      <w:pPr>
        <w:ind w:left="720"/>
        <w:rPr>
          <w:lang w:val="es-ES"/>
        </w:rPr>
      </w:pPr>
      <w:r>
        <w:rPr>
          <w:lang w:val="es-ES"/>
        </w:rPr>
        <w:t xml:space="preserve">En el menú del sistema PSC </w:t>
      </w:r>
    </w:p>
    <w:p w14:paraId="0D48D743" w14:textId="7A4CADA2" w:rsidR="00FE01E2" w:rsidRDefault="00FE01E2" w:rsidP="00FE01E2">
      <w:pPr>
        <w:keepNext/>
        <w:ind w:left="720"/>
      </w:pPr>
      <w:r>
        <w:rPr>
          <w:noProof/>
        </w:rPr>
        <w:drawing>
          <wp:anchor distT="0" distB="0" distL="114300" distR="114300" simplePos="0" relativeHeight="251877381" behindDoc="0" locked="0" layoutInCell="1" allowOverlap="1" wp14:anchorId="1BE2B27F" wp14:editId="72D81D8F">
            <wp:simplePos x="0" y="0"/>
            <wp:positionH relativeFrom="column">
              <wp:posOffset>1491615</wp:posOffset>
            </wp:positionH>
            <wp:positionV relativeFrom="paragraph">
              <wp:posOffset>1800860</wp:posOffset>
            </wp:positionV>
            <wp:extent cx="428625" cy="428625"/>
            <wp:effectExtent l="0" t="0" r="0" b="9525"/>
            <wp:wrapNone/>
            <wp:docPr id="814168205" name="Gráfico 814168205"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428625" cy="428625"/>
                    </a:xfrm>
                    <a:prstGeom prst="rect">
                      <a:avLst/>
                    </a:prstGeom>
                  </pic:spPr>
                </pic:pic>
              </a:graphicData>
            </a:graphic>
            <wp14:sizeRelH relativeFrom="margin">
              <wp14:pctWidth>0</wp14:pctWidth>
            </wp14:sizeRelH>
            <wp14:sizeRelV relativeFrom="margin">
              <wp14:pctHeight>0</wp14:pctHeight>
            </wp14:sizeRelV>
          </wp:anchor>
        </w:drawing>
      </w:r>
      <w:r w:rsidR="00CA3338">
        <w:rPr>
          <w:noProof/>
        </w:rPr>
        <w:drawing>
          <wp:inline distT="0" distB="0" distL="0" distR="0" wp14:anchorId="37260CC6" wp14:editId="67F2DF9F">
            <wp:extent cx="4948402" cy="2952750"/>
            <wp:effectExtent l="19050" t="19050" r="24130" b="19050"/>
            <wp:docPr id="814168213" name="Imagen 814168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958056" cy="2958511"/>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3E76D7C4" w14:textId="7280DD1C" w:rsidR="00FE01E2" w:rsidRDefault="00FE01E2" w:rsidP="00FE01E2">
      <w:pPr>
        <w:pStyle w:val="Descripcin"/>
        <w:jc w:val="center"/>
      </w:pPr>
      <w:bookmarkStart w:id="188" w:name="_Toc165985264"/>
      <w:bookmarkStart w:id="189" w:name="_Toc167295367"/>
      <w:r>
        <w:t xml:space="preserve">Imagen </w:t>
      </w:r>
      <w:r>
        <w:fldChar w:fldCharType="begin"/>
      </w:r>
      <w:r>
        <w:instrText xml:space="preserve"> SEQ Imagen \* ARABIC </w:instrText>
      </w:r>
      <w:r>
        <w:fldChar w:fldCharType="separate"/>
      </w:r>
      <w:r w:rsidR="00562282">
        <w:rPr>
          <w:noProof/>
        </w:rPr>
        <w:t>36</w:t>
      </w:r>
      <w:r>
        <w:fldChar w:fldCharType="end"/>
      </w:r>
      <w:r>
        <w:t xml:space="preserve">: Acceso a </w:t>
      </w:r>
      <w:r w:rsidR="00C316D8">
        <w:t>Listado de Catálogos</w:t>
      </w:r>
      <w:bookmarkEnd w:id="188"/>
      <w:bookmarkEnd w:id="189"/>
    </w:p>
    <w:p w14:paraId="63928BC5" w14:textId="77777777" w:rsidR="00CA3338" w:rsidRPr="00CA3338" w:rsidRDefault="00CA3338" w:rsidP="00CA3338"/>
    <w:p w14:paraId="70405D68" w14:textId="0690FF3E" w:rsidR="00FE01E2" w:rsidRDefault="00FE01E2" w:rsidP="00F52FDE">
      <w:pPr>
        <w:pStyle w:val="Prrafodelista"/>
        <w:numPr>
          <w:ilvl w:val="0"/>
          <w:numId w:val="65"/>
        </w:numPr>
        <w:rPr>
          <w:lang w:val="es-ES"/>
        </w:rPr>
      </w:pPr>
      <w:r>
        <w:rPr>
          <w:lang w:val="es-ES"/>
        </w:rPr>
        <w:t>El usuario deberá seleccionar “Configuración”</w:t>
      </w:r>
    </w:p>
    <w:p w14:paraId="704C4B80" w14:textId="1A35A6DE" w:rsidR="00FE01E2" w:rsidRDefault="00FE01E2" w:rsidP="00F52FDE">
      <w:pPr>
        <w:pStyle w:val="Prrafodelista"/>
        <w:numPr>
          <w:ilvl w:val="0"/>
          <w:numId w:val="65"/>
        </w:numPr>
        <w:rPr>
          <w:lang w:val="es-ES"/>
        </w:rPr>
      </w:pPr>
      <w:r w:rsidRPr="00903629">
        <w:rPr>
          <w:lang w:val="es-ES"/>
        </w:rPr>
        <w:t>Elegir la opción “Lista</w:t>
      </w:r>
      <w:r w:rsidR="00CA3338">
        <w:rPr>
          <w:lang w:val="es-ES"/>
        </w:rPr>
        <w:t>do de Catálogos</w:t>
      </w:r>
      <w:r w:rsidRPr="00903629">
        <w:rPr>
          <w:lang w:val="es-ES"/>
        </w:rPr>
        <w:t>”.</w:t>
      </w:r>
    </w:p>
    <w:p w14:paraId="39F95CEB" w14:textId="77777777" w:rsidR="00FE01E2" w:rsidRPr="00903629" w:rsidRDefault="00FE01E2" w:rsidP="00FE01E2">
      <w:pPr>
        <w:pStyle w:val="Prrafodelista"/>
        <w:ind w:left="1500"/>
        <w:rPr>
          <w:lang w:val="es-ES"/>
        </w:rPr>
      </w:pPr>
    </w:p>
    <w:p w14:paraId="2E6E811C" w14:textId="77777777" w:rsidR="00FE01E2" w:rsidRDefault="00FE01E2" w:rsidP="00FE01E2">
      <w:pPr>
        <w:ind w:left="720"/>
        <w:rPr>
          <w:lang w:val="es-ES"/>
        </w:rPr>
      </w:pPr>
      <w:r>
        <w:rPr>
          <w:lang w:val="es-ES"/>
        </w:rPr>
        <w:t>Se muestra el formulario “Listado”.</w:t>
      </w:r>
    </w:p>
    <w:p w14:paraId="605BCB90" w14:textId="7892AE32" w:rsidR="00FE01E2" w:rsidRDefault="00CA3338" w:rsidP="00FE01E2">
      <w:pPr>
        <w:keepNext/>
        <w:ind w:left="720"/>
      </w:pPr>
      <w:r>
        <w:rPr>
          <w:noProof/>
        </w:rPr>
        <w:lastRenderedPageBreak/>
        <w:drawing>
          <wp:inline distT="0" distB="0" distL="0" distR="0" wp14:anchorId="2E31B3FE" wp14:editId="462222EF">
            <wp:extent cx="4886905" cy="2843420"/>
            <wp:effectExtent l="19050" t="19050" r="9525" b="14605"/>
            <wp:docPr id="814168214" name="Imagen 814168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r="15386" b="7812"/>
                    <a:stretch/>
                  </pic:blipFill>
                  <pic:spPr bwMode="auto">
                    <a:xfrm>
                      <a:off x="0" y="0"/>
                      <a:ext cx="4904311" cy="2853548"/>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41D0B618" w14:textId="7A46DAAE" w:rsidR="00CA3338" w:rsidRPr="00CA3338" w:rsidRDefault="00FE01E2" w:rsidP="00E5424D">
      <w:pPr>
        <w:pStyle w:val="Descripcin"/>
        <w:jc w:val="center"/>
      </w:pPr>
      <w:bookmarkStart w:id="190" w:name="_Toc165985265"/>
      <w:bookmarkStart w:id="191" w:name="_Toc167295368"/>
      <w:r>
        <w:t xml:space="preserve">Imagen </w:t>
      </w:r>
      <w:r>
        <w:fldChar w:fldCharType="begin"/>
      </w:r>
      <w:r>
        <w:instrText xml:space="preserve"> SEQ Imagen \* ARABIC </w:instrText>
      </w:r>
      <w:r>
        <w:fldChar w:fldCharType="separate"/>
      </w:r>
      <w:r w:rsidR="00562282">
        <w:rPr>
          <w:noProof/>
        </w:rPr>
        <w:t>37</w:t>
      </w:r>
      <w:r>
        <w:fldChar w:fldCharType="end"/>
      </w:r>
      <w:r>
        <w:t xml:space="preserve">: Formulario </w:t>
      </w:r>
      <w:r w:rsidR="00C316D8">
        <w:t>Listado de Catálogos</w:t>
      </w:r>
      <w:bookmarkEnd w:id="190"/>
      <w:bookmarkEnd w:id="191"/>
    </w:p>
    <w:p w14:paraId="2E21E06C" w14:textId="743FD663" w:rsidR="00FE01E2" w:rsidRDefault="000D29F0" w:rsidP="00FE01E2">
      <w:pPr>
        <w:pStyle w:val="Ttulo3"/>
        <w:numPr>
          <w:ilvl w:val="0"/>
          <w:numId w:val="0"/>
        </w:numPr>
        <w:ind w:left="720"/>
      </w:pPr>
      <w:bookmarkStart w:id="192" w:name="_Toc167295628"/>
      <w:r>
        <w:rPr>
          <w:u w:val="single"/>
          <w:lang w:val="es-ES"/>
        </w:rPr>
        <w:t>Nuevo</w:t>
      </w:r>
      <w:r w:rsidR="00CA3338">
        <w:rPr>
          <w:u w:val="single"/>
          <w:lang w:val="es-ES"/>
        </w:rPr>
        <w:t xml:space="preserve"> Catálogo</w:t>
      </w:r>
      <w:r w:rsidR="00FE01E2" w:rsidRPr="00D226CD">
        <w:t>:</w:t>
      </w:r>
      <w:bookmarkEnd w:id="192"/>
      <w:r w:rsidR="00FE01E2">
        <w:t xml:space="preserve"> </w:t>
      </w:r>
    </w:p>
    <w:p w14:paraId="30AA4491" w14:textId="3D0530A4" w:rsidR="00CA3338" w:rsidRDefault="00FE01E2" w:rsidP="00D93F84">
      <w:pPr>
        <w:ind w:left="720"/>
        <w:jc w:val="left"/>
        <w:rPr>
          <w:lang w:val="es-ES"/>
        </w:rPr>
      </w:pPr>
      <w:r>
        <w:rPr>
          <w:lang w:val="es-ES"/>
        </w:rPr>
        <w:t xml:space="preserve">Para </w:t>
      </w:r>
      <w:r w:rsidR="000D29F0">
        <w:rPr>
          <w:lang w:val="es-ES"/>
        </w:rPr>
        <w:t xml:space="preserve">crear </w:t>
      </w:r>
      <w:r>
        <w:rPr>
          <w:lang w:val="es-ES"/>
        </w:rPr>
        <w:t>un</w:t>
      </w:r>
      <w:r w:rsidR="00CA3338">
        <w:rPr>
          <w:lang w:val="es-ES"/>
        </w:rPr>
        <w:t xml:space="preserve"> </w:t>
      </w:r>
      <w:r w:rsidR="000D29F0">
        <w:rPr>
          <w:lang w:val="es-ES"/>
        </w:rPr>
        <w:t xml:space="preserve">nuevo </w:t>
      </w:r>
      <w:r w:rsidR="00CA3338">
        <w:rPr>
          <w:lang w:val="es-ES"/>
        </w:rPr>
        <w:t xml:space="preserve">catálogo, </w:t>
      </w:r>
      <w:r w:rsidR="000D29F0">
        <w:rPr>
          <w:lang w:val="es-ES"/>
        </w:rPr>
        <w:t xml:space="preserve">seleccionamos </w:t>
      </w:r>
      <w:r w:rsidR="00F00DC9">
        <w:rPr>
          <w:lang w:val="es-ES"/>
        </w:rPr>
        <w:t>“</w:t>
      </w:r>
      <w:r w:rsidR="000D29F0">
        <w:rPr>
          <w:lang w:val="es-ES"/>
        </w:rPr>
        <w:t>Nuevo Catálogo</w:t>
      </w:r>
      <w:r w:rsidR="00F00DC9">
        <w:rPr>
          <w:lang w:val="es-ES"/>
        </w:rPr>
        <w:t>”</w:t>
      </w:r>
      <w:r w:rsidR="000D29F0">
        <w:rPr>
          <w:lang w:val="es-ES"/>
        </w:rPr>
        <w:t xml:space="preserve"> en el desplegable “Acciones”.</w:t>
      </w:r>
    </w:p>
    <w:p w14:paraId="3AAA95D7" w14:textId="016D0C2B" w:rsidR="00C316D8" w:rsidRDefault="0063462B" w:rsidP="00C316D8">
      <w:pPr>
        <w:keepNext/>
        <w:ind w:left="720"/>
      </w:pPr>
      <w:r>
        <w:rPr>
          <w:noProof/>
        </w:rPr>
        <w:drawing>
          <wp:anchor distT="0" distB="0" distL="114300" distR="114300" simplePos="0" relativeHeight="251879429" behindDoc="0" locked="0" layoutInCell="1" allowOverlap="1" wp14:anchorId="27B26415" wp14:editId="5061B07A">
            <wp:simplePos x="0" y="0"/>
            <wp:positionH relativeFrom="margin">
              <wp:posOffset>4930223</wp:posOffset>
            </wp:positionH>
            <wp:positionV relativeFrom="paragraph">
              <wp:posOffset>950429</wp:posOffset>
            </wp:positionV>
            <wp:extent cx="323850" cy="323850"/>
            <wp:effectExtent l="0" t="0" r="0" b="0"/>
            <wp:wrapNone/>
            <wp:docPr id="814168219" name="Gráfico 814168219"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323850" cy="323850"/>
                    </a:xfrm>
                    <a:prstGeom prst="rect">
                      <a:avLst/>
                    </a:prstGeom>
                  </pic:spPr>
                </pic:pic>
              </a:graphicData>
            </a:graphic>
            <wp14:sizeRelH relativeFrom="margin">
              <wp14:pctWidth>0</wp14:pctWidth>
            </wp14:sizeRelH>
            <wp14:sizeRelV relativeFrom="margin">
              <wp14:pctHeight>0</wp14:pctHeight>
            </wp14:sizeRelV>
          </wp:anchor>
        </w:drawing>
      </w:r>
      <w:r w:rsidR="00D93F84">
        <w:rPr>
          <w:noProof/>
        </w:rPr>
        <w:drawing>
          <wp:inline distT="0" distB="0" distL="0" distR="0" wp14:anchorId="4F7884FE" wp14:editId="76C84636">
            <wp:extent cx="4945711" cy="1895129"/>
            <wp:effectExtent l="19050" t="19050" r="26670" b="1016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957436" cy="1899622"/>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30EBF9B4" w14:textId="7FF7B656" w:rsidR="0063462B" w:rsidRDefault="00C316D8" w:rsidP="00C316D8">
      <w:pPr>
        <w:pStyle w:val="Descripcin"/>
        <w:jc w:val="center"/>
        <w:rPr>
          <w:lang w:val="es-ES"/>
        </w:rPr>
      </w:pPr>
      <w:bookmarkStart w:id="193" w:name="_Toc165985266"/>
      <w:bookmarkStart w:id="194" w:name="_Toc167295369"/>
      <w:r>
        <w:t xml:space="preserve">Imagen </w:t>
      </w:r>
      <w:r>
        <w:fldChar w:fldCharType="begin"/>
      </w:r>
      <w:r>
        <w:instrText xml:space="preserve"> SEQ Imagen \* ARABIC </w:instrText>
      </w:r>
      <w:r>
        <w:fldChar w:fldCharType="separate"/>
      </w:r>
      <w:r w:rsidR="00562282">
        <w:rPr>
          <w:noProof/>
        </w:rPr>
        <w:t>38</w:t>
      </w:r>
      <w:r>
        <w:fldChar w:fldCharType="end"/>
      </w:r>
      <w:r>
        <w:t>: Editar Catálogo</w:t>
      </w:r>
      <w:bookmarkEnd w:id="193"/>
      <w:bookmarkEnd w:id="194"/>
    </w:p>
    <w:p w14:paraId="562B961F" w14:textId="0D9ACEC6" w:rsidR="0063462B" w:rsidRDefault="0063462B" w:rsidP="00735777">
      <w:pPr>
        <w:ind w:left="720"/>
        <w:rPr>
          <w:lang w:val="es-ES"/>
        </w:rPr>
      </w:pPr>
      <w:r w:rsidRPr="0063462B">
        <w:rPr>
          <w:lang w:val="es-ES"/>
        </w:rPr>
        <w:t>Luego se desplegará el siguiente formulario:</w:t>
      </w:r>
    </w:p>
    <w:p w14:paraId="3658C20E" w14:textId="5C99948A" w:rsidR="00C316D8" w:rsidRDefault="00D93F84" w:rsidP="00C316D8">
      <w:pPr>
        <w:keepNext/>
        <w:ind w:left="720"/>
      </w:pPr>
      <w:r>
        <w:rPr>
          <w:noProof/>
        </w:rPr>
        <w:lastRenderedPageBreak/>
        <w:drawing>
          <wp:inline distT="0" distB="0" distL="0" distR="0" wp14:anchorId="0AE46633" wp14:editId="7898F34E">
            <wp:extent cx="4937760" cy="2755973"/>
            <wp:effectExtent l="19050" t="19050" r="15240" b="2540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944742" cy="2759870"/>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1251AB15" w14:textId="660E7C52" w:rsidR="0063462B" w:rsidRDefault="00C316D8" w:rsidP="00C316D8">
      <w:pPr>
        <w:pStyle w:val="Descripcin"/>
        <w:jc w:val="center"/>
        <w:rPr>
          <w:lang w:val="es-ES"/>
        </w:rPr>
      </w:pPr>
      <w:bookmarkStart w:id="195" w:name="_Toc165985267"/>
      <w:bookmarkStart w:id="196" w:name="_Toc167295370"/>
      <w:r>
        <w:t xml:space="preserve">Imagen </w:t>
      </w:r>
      <w:r>
        <w:fldChar w:fldCharType="begin"/>
      </w:r>
      <w:r>
        <w:instrText xml:space="preserve"> SEQ Imagen \* ARABIC </w:instrText>
      </w:r>
      <w:r>
        <w:fldChar w:fldCharType="separate"/>
      </w:r>
      <w:r w:rsidR="00562282">
        <w:rPr>
          <w:noProof/>
        </w:rPr>
        <w:t>39</w:t>
      </w:r>
      <w:r>
        <w:fldChar w:fldCharType="end"/>
      </w:r>
      <w:r w:rsidRPr="00277B6A">
        <w:t xml:space="preserve">: </w:t>
      </w:r>
      <w:r>
        <w:t xml:space="preserve">Formulario </w:t>
      </w:r>
      <w:r w:rsidRPr="00277B6A">
        <w:t>Editar Catálogo</w:t>
      </w:r>
      <w:bookmarkEnd w:id="195"/>
      <w:bookmarkEnd w:id="196"/>
    </w:p>
    <w:p w14:paraId="354195DB" w14:textId="66714165" w:rsidR="0063462B" w:rsidRDefault="0063462B" w:rsidP="000F0960">
      <w:pPr>
        <w:ind w:left="720"/>
        <w:rPr>
          <w:lang w:val="es-ES"/>
        </w:rPr>
      </w:pPr>
      <w:r>
        <w:rPr>
          <w:lang w:val="es-ES"/>
        </w:rPr>
        <w:t>Luego de ingresar a la opción “</w:t>
      </w:r>
      <w:r w:rsidR="00D93F84">
        <w:rPr>
          <w:lang w:val="es-ES"/>
        </w:rPr>
        <w:t>Nuevo Catálogo</w:t>
      </w:r>
      <w:r>
        <w:rPr>
          <w:lang w:val="es-ES"/>
        </w:rPr>
        <w:t>” se muestra el formulario de “</w:t>
      </w:r>
      <w:r w:rsidR="000F0960" w:rsidRPr="000F0960">
        <w:rPr>
          <w:lang w:val="es-ES"/>
        </w:rPr>
        <w:t>Actualizar Catalogo</w:t>
      </w:r>
      <w:r>
        <w:rPr>
          <w:lang w:val="es-ES"/>
        </w:rPr>
        <w:t>”:</w:t>
      </w:r>
    </w:p>
    <w:p w14:paraId="301EB911" w14:textId="5154AE99" w:rsidR="0063462B" w:rsidRPr="0083747B" w:rsidRDefault="0063462B" w:rsidP="00F52FDE">
      <w:pPr>
        <w:pStyle w:val="Prrafodelista"/>
        <w:numPr>
          <w:ilvl w:val="0"/>
          <w:numId w:val="26"/>
        </w:numPr>
        <w:rPr>
          <w:lang w:val="es-ES"/>
        </w:rPr>
      </w:pPr>
      <w:r>
        <w:rPr>
          <w:lang w:val="es-ES"/>
        </w:rPr>
        <w:t>Nos permite</w:t>
      </w:r>
      <w:r w:rsidR="000F0960">
        <w:rPr>
          <w:lang w:val="es-ES"/>
        </w:rPr>
        <w:t xml:space="preserve"> </w:t>
      </w:r>
      <w:r w:rsidR="00D93F84">
        <w:rPr>
          <w:lang w:val="es-ES"/>
        </w:rPr>
        <w:t>registrar</w:t>
      </w:r>
      <w:r w:rsidR="000F0960">
        <w:rPr>
          <w:lang w:val="es-ES"/>
        </w:rPr>
        <w:t xml:space="preserve"> la observación</w:t>
      </w:r>
      <w:r>
        <w:rPr>
          <w:lang w:val="es-ES"/>
        </w:rPr>
        <w:t xml:space="preserve"> </w:t>
      </w:r>
      <w:r w:rsidRPr="00A046F2">
        <w:rPr>
          <w:lang w:val="es-ES"/>
        </w:rPr>
        <w:t>y</w:t>
      </w:r>
      <w:r>
        <w:rPr>
          <w:lang w:val="es-ES"/>
        </w:rPr>
        <w:t xml:space="preserve"> el </w:t>
      </w:r>
      <w:r w:rsidR="000F0960">
        <w:rPr>
          <w:lang w:val="es-ES"/>
        </w:rPr>
        <w:t>año</w:t>
      </w:r>
      <w:r>
        <w:rPr>
          <w:lang w:val="es-ES"/>
        </w:rPr>
        <w:t xml:space="preserve"> (No editable).</w:t>
      </w:r>
    </w:p>
    <w:p w14:paraId="360D9F2B" w14:textId="17476A44" w:rsidR="0063462B" w:rsidRPr="0083747B" w:rsidRDefault="000F0960" w:rsidP="00F52FDE">
      <w:pPr>
        <w:pStyle w:val="Prrafodelista"/>
        <w:numPr>
          <w:ilvl w:val="0"/>
          <w:numId w:val="26"/>
        </w:numPr>
        <w:rPr>
          <w:b/>
          <w:bCs/>
          <w:lang w:val="es-ES"/>
        </w:rPr>
      </w:pPr>
      <w:r>
        <w:rPr>
          <w:b/>
          <w:bCs/>
          <w:lang w:val="es-ES"/>
        </w:rPr>
        <w:t>Lista de actividades</w:t>
      </w:r>
      <w:r w:rsidR="0063462B" w:rsidRPr="0083747B">
        <w:rPr>
          <w:b/>
          <w:bCs/>
          <w:lang w:val="es-ES"/>
        </w:rPr>
        <w:t xml:space="preserve">: </w:t>
      </w:r>
      <w:r w:rsidR="0063462B">
        <w:rPr>
          <w:lang w:val="es-ES"/>
        </w:rPr>
        <w:t>Muestra una tabla de las</w:t>
      </w:r>
      <w:r>
        <w:rPr>
          <w:lang w:val="es-ES"/>
        </w:rPr>
        <w:t xml:space="preserve"> listas de actividade</w:t>
      </w:r>
      <w:r w:rsidR="00D93F84">
        <w:rPr>
          <w:lang w:val="es-ES"/>
        </w:rPr>
        <w:t>s.</w:t>
      </w:r>
    </w:p>
    <w:p w14:paraId="43A01547" w14:textId="2EED0C88" w:rsidR="0063462B" w:rsidRDefault="00D93F84" w:rsidP="0063462B">
      <w:pPr>
        <w:pStyle w:val="Prrafodelista"/>
        <w:keepNext/>
      </w:pPr>
      <w:r>
        <w:rPr>
          <w:noProof/>
        </w:rPr>
        <w:drawing>
          <wp:inline distT="0" distB="0" distL="0" distR="0" wp14:anchorId="57069C90" wp14:editId="30129165">
            <wp:extent cx="5001370" cy="1114356"/>
            <wp:effectExtent l="19050" t="19050" r="8890" b="1016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009165" cy="1116093"/>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0007FE82" w14:textId="018297E3" w:rsidR="000F0960" w:rsidRPr="00C316D8" w:rsidRDefault="0063462B" w:rsidP="00C316D8">
      <w:pPr>
        <w:pStyle w:val="Descripcin"/>
        <w:jc w:val="center"/>
        <w:rPr>
          <w:b/>
          <w:bCs/>
          <w:lang w:val="es-ES"/>
        </w:rPr>
      </w:pPr>
      <w:bookmarkStart w:id="197" w:name="_Toc165985268"/>
      <w:bookmarkStart w:id="198" w:name="_Toc167295371"/>
      <w:r>
        <w:t xml:space="preserve">Imagen </w:t>
      </w:r>
      <w:r>
        <w:fldChar w:fldCharType="begin"/>
      </w:r>
      <w:r>
        <w:instrText xml:space="preserve"> SEQ Imagen \* ARABIC </w:instrText>
      </w:r>
      <w:r>
        <w:fldChar w:fldCharType="separate"/>
      </w:r>
      <w:r w:rsidR="00562282">
        <w:rPr>
          <w:noProof/>
        </w:rPr>
        <w:t>40</w:t>
      </w:r>
      <w:r>
        <w:fldChar w:fldCharType="end"/>
      </w:r>
      <w:r w:rsidR="00C316D8">
        <w:t>: Editar Catálogo – Tabla Lista de Actividades</w:t>
      </w:r>
      <w:bookmarkEnd w:id="197"/>
      <w:bookmarkEnd w:id="198"/>
    </w:p>
    <w:p w14:paraId="643EA992" w14:textId="3B9B1D93" w:rsidR="0063462B" w:rsidRDefault="000F0960" w:rsidP="0063462B">
      <w:pPr>
        <w:pStyle w:val="Prrafodelista"/>
        <w:ind w:left="1136"/>
        <w:rPr>
          <w:lang w:val="es-ES"/>
        </w:rPr>
      </w:pPr>
      <w:r>
        <w:rPr>
          <w:lang w:val="es-ES"/>
        </w:rPr>
        <w:t>Para agregar una nueva actividad se debe dar clic en “Buscar actividad”</w:t>
      </w:r>
    </w:p>
    <w:p w14:paraId="4E7AD786" w14:textId="231EBED9" w:rsidR="00C316D8" w:rsidRDefault="000F0960" w:rsidP="00C316D8">
      <w:pPr>
        <w:pStyle w:val="Prrafodelista"/>
        <w:keepNext/>
      </w:pPr>
      <w:r>
        <w:rPr>
          <w:noProof/>
        </w:rPr>
        <w:drawing>
          <wp:anchor distT="0" distB="0" distL="114300" distR="114300" simplePos="0" relativeHeight="251887621" behindDoc="0" locked="0" layoutInCell="1" allowOverlap="1" wp14:anchorId="59C31FB2" wp14:editId="10AC5DB7">
            <wp:simplePos x="0" y="0"/>
            <wp:positionH relativeFrom="margin">
              <wp:posOffset>4420870</wp:posOffset>
            </wp:positionH>
            <wp:positionV relativeFrom="paragraph">
              <wp:posOffset>249859</wp:posOffset>
            </wp:positionV>
            <wp:extent cx="352425" cy="352425"/>
            <wp:effectExtent l="0" t="0" r="0" b="9525"/>
            <wp:wrapNone/>
            <wp:docPr id="814168222" name="Gráfico 814168222"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352425" cy="352425"/>
                    </a:xfrm>
                    <a:prstGeom prst="rect">
                      <a:avLst/>
                    </a:prstGeom>
                  </pic:spPr>
                </pic:pic>
              </a:graphicData>
            </a:graphic>
            <wp14:sizeRelH relativeFrom="margin">
              <wp14:pctWidth>0</wp14:pctWidth>
            </wp14:sizeRelH>
            <wp14:sizeRelV relativeFrom="margin">
              <wp14:pctHeight>0</wp14:pctHeight>
            </wp14:sizeRelV>
          </wp:anchor>
        </w:drawing>
      </w:r>
      <w:r w:rsidR="00D93F84">
        <w:rPr>
          <w:noProof/>
        </w:rPr>
        <w:drawing>
          <wp:inline distT="0" distB="0" distL="0" distR="0" wp14:anchorId="6D8C4EDD" wp14:editId="0DA53A4E">
            <wp:extent cx="5020310" cy="1273819"/>
            <wp:effectExtent l="19050" t="19050" r="27940" b="2159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040678" cy="1278987"/>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4AF4295F" w14:textId="4099AB6F" w:rsidR="000F0960" w:rsidRPr="00C316D8" w:rsidRDefault="00C316D8" w:rsidP="00C316D8">
      <w:pPr>
        <w:pStyle w:val="Descripcin"/>
        <w:jc w:val="center"/>
        <w:rPr>
          <w:lang w:val="es-ES"/>
        </w:rPr>
      </w:pPr>
      <w:bookmarkStart w:id="199" w:name="_Toc165985269"/>
      <w:bookmarkStart w:id="200" w:name="_Toc167295372"/>
      <w:r>
        <w:t xml:space="preserve">Imagen </w:t>
      </w:r>
      <w:r>
        <w:fldChar w:fldCharType="begin"/>
      </w:r>
      <w:r>
        <w:instrText xml:space="preserve"> SEQ Imagen \* ARABIC </w:instrText>
      </w:r>
      <w:r>
        <w:fldChar w:fldCharType="separate"/>
      </w:r>
      <w:r w:rsidR="00562282">
        <w:rPr>
          <w:noProof/>
        </w:rPr>
        <w:t>41</w:t>
      </w:r>
      <w:r>
        <w:fldChar w:fldCharType="end"/>
      </w:r>
      <w:r w:rsidRPr="00D27032">
        <w:t>: Editar Catálogo</w:t>
      </w:r>
      <w:r>
        <w:t xml:space="preserve"> - Agregar Actividad</w:t>
      </w:r>
      <w:bookmarkEnd w:id="199"/>
      <w:bookmarkEnd w:id="200"/>
    </w:p>
    <w:p w14:paraId="0DF96361" w14:textId="5D4290A4" w:rsidR="0063462B" w:rsidRDefault="000F0960" w:rsidP="006426E1">
      <w:pPr>
        <w:pStyle w:val="Prrafodelista"/>
        <w:ind w:left="1136"/>
        <w:rPr>
          <w:lang w:val="es-ES"/>
        </w:rPr>
      </w:pPr>
      <w:r>
        <w:rPr>
          <w:lang w:val="es-ES"/>
        </w:rPr>
        <w:t>Se despliega un modal de actividades y servicios.</w:t>
      </w:r>
    </w:p>
    <w:p w14:paraId="58BBF1BC" w14:textId="77777777" w:rsidR="00C316D8" w:rsidRDefault="000F0960" w:rsidP="00C316D8">
      <w:pPr>
        <w:keepNext/>
        <w:ind w:left="720"/>
      </w:pPr>
      <w:r>
        <w:rPr>
          <w:noProof/>
        </w:rPr>
        <w:lastRenderedPageBreak/>
        <w:drawing>
          <wp:inline distT="0" distB="0" distL="0" distR="0" wp14:anchorId="49A4567F" wp14:editId="4EED4F61">
            <wp:extent cx="4925416" cy="3257550"/>
            <wp:effectExtent l="19050" t="19050" r="27940" b="19050"/>
            <wp:docPr id="70164996" name="Imagen 70164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928420" cy="3259537"/>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5DB3D132" w14:textId="16F12857" w:rsidR="000F0960" w:rsidRDefault="00C316D8" w:rsidP="00C316D8">
      <w:pPr>
        <w:pStyle w:val="Descripcin"/>
        <w:jc w:val="center"/>
        <w:rPr>
          <w:lang w:val="es-ES"/>
        </w:rPr>
      </w:pPr>
      <w:bookmarkStart w:id="201" w:name="_Toc165985270"/>
      <w:bookmarkStart w:id="202" w:name="_Toc167295373"/>
      <w:r>
        <w:t xml:space="preserve">Imagen </w:t>
      </w:r>
      <w:r>
        <w:fldChar w:fldCharType="begin"/>
      </w:r>
      <w:r>
        <w:instrText xml:space="preserve"> SEQ Imagen \* ARABIC </w:instrText>
      </w:r>
      <w:r>
        <w:fldChar w:fldCharType="separate"/>
      </w:r>
      <w:r w:rsidR="00562282">
        <w:rPr>
          <w:noProof/>
        </w:rPr>
        <w:t>42</w:t>
      </w:r>
      <w:r>
        <w:fldChar w:fldCharType="end"/>
      </w:r>
      <w:r w:rsidRPr="00ED3C72">
        <w:t>: Editar Catálogo</w:t>
      </w:r>
      <w:r>
        <w:t>- Modal Actividades y Servicios</w:t>
      </w:r>
      <w:bookmarkEnd w:id="201"/>
      <w:bookmarkEnd w:id="202"/>
    </w:p>
    <w:p w14:paraId="44A1713F" w14:textId="77777777" w:rsidR="000F0960" w:rsidRDefault="000F0960" w:rsidP="00735777">
      <w:pPr>
        <w:ind w:left="720"/>
        <w:rPr>
          <w:lang w:val="es-ES"/>
        </w:rPr>
      </w:pPr>
    </w:p>
    <w:p w14:paraId="2E1FFFF4" w14:textId="7CC5A03E" w:rsidR="000F0960" w:rsidRDefault="000F0960" w:rsidP="006426E1">
      <w:pPr>
        <w:pStyle w:val="Prrafodelista"/>
        <w:ind w:left="1136"/>
        <w:rPr>
          <w:lang w:val="es-ES"/>
        </w:rPr>
      </w:pPr>
      <w:r>
        <w:rPr>
          <w:lang w:val="es-ES"/>
        </w:rPr>
        <w:t>Para realizar la búsqueda utilizar los desplegables catálogos, tipo de servicio y tipo modalidad. Luego de seleccionar el criterio de búsqueda hacer clic en “Buscar” o “Limpiar” para quitar los filtros de búsqueda.</w:t>
      </w:r>
    </w:p>
    <w:p w14:paraId="02483368" w14:textId="77777777" w:rsidR="00C316D8" w:rsidRDefault="000F0960" w:rsidP="00C316D8">
      <w:pPr>
        <w:keepNext/>
        <w:ind w:left="720"/>
      </w:pPr>
      <w:r>
        <w:rPr>
          <w:noProof/>
        </w:rPr>
        <w:drawing>
          <wp:inline distT="0" distB="0" distL="0" distR="0" wp14:anchorId="3143A939" wp14:editId="010B1C60">
            <wp:extent cx="4944110" cy="1404464"/>
            <wp:effectExtent l="19050" t="19050" r="8890" b="24765"/>
            <wp:docPr id="70164995" name="Imagen 70164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954815" cy="1407505"/>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295046B0" w14:textId="7661B28A" w:rsidR="00C316D8" w:rsidRDefault="00C316D8" w:rsidP="00C316D8">
      <w:pPr>
        <w:pStyle w:val="Descripcin"/>
        <w:jc w:val="center"/>
        <w:rPr>
          <w:lang w:val="es-ES"/>
        </w:rPr>
      </w:pPr>
      <w:bookmarkStart w:id="203" w:name="_Toc165985271"/>
      <w:bookmarkStart w:id="204" w:name="_Toc167295374"/>
      <w:r>
        <w:t xml:space="preserve">Imagen </w:t>
      </w:r>
      <w:r>
        <w:fldChar w:fldCharType="begin"/>
      </w:r>
      <w:r>
        <w:instrText xml:space="preserve"> SEQ Imagen \* ARABIC </w:instrText>
      </w:r>
      <w:r>
        <w:fldChar w:fldCharType="separate"/>
      </w:r>
      <w:r w:rsidR="00562282">
        <w:rPr>
          <w:noProof/>
        </w:rPr>
        <w:t>43</w:t>
      </w:r>
      <w:r>
        <w:fldChar w:fldCharType="end"/>
      </w:r>
      <w:r w:rsidRPr="00CF70DB">
        <w:t>: Editar Catálogo</w:t>
      </w:r>
      <w:r>
        <w:t xml:space="preserve"> / Búsqueda Actividades y Servicios</w:t>
      </w:r>
      <w:bookmarkEnd w:id="203"/>
      <w:bookmarkEnd w:id="204"/>
    </w:p>
    <w:p w14:paraId="0D295A54" w14:textId="067B06DC" w:rsidR="006426E1" w:rsidRPr="006426E1" w:rsidRDefault="006426E1" w:rsidP="006426E1">
      <w:pPr>
        <w:pStyle w:val="Prrafodelista"/>
        <w:ind w:left="1136"/>
        <w:rPr>
          <w:lang w:val="es-ES"/>
        </w:rPr>
      </w:pPr>
      <w:r w:rsidRPr="006426E1">
        <w:rPr>
          <w:lang w:val="es-ES"/>
        </w:rPr>
        <w:t xml:space="preserve">Para agregar </w:t>
      </w:r>
      <w:r>
        <w:rPr>
          <w:lang w:val="es-ES"/>
        </w:rPr>
        <w:t xml:space="preserve">una actividad o servicio, </w:t>
      </w:r>
      <w:r w:rsidRPr="006426E1">
        <w:rPr>
          <w:noProof/>
          <w:lang w:val="es-ES"/>
        </w:rPr>
        <w:drawing>
          <wp:inline distT="0" distB="0" distL="0" distR="0" wp14:anchorId="42F27BA8" wp14:editId="224C4414">
            <wp:extent cx="171450" cy="180975"/>
            <wp:effectExtent l="0" t="0" r="0" b="9525"/>
            <wp:docPr id="70165000" name="Imagen 70165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71450" cy="180975"/>
                    </a:xfrm>
                    <a:prstGeom prst="rect">
                      <a:avLst/>
                    </a:prstGeom>
                  </pic:spPr>
                </pic:pic>
              </a:graphicData>
            </a:graphic>
          </wp:inline>
        </w:drawing>
      </w:r>
      <w:r>
        <w:rPr>
          <w:lang w:val="es-ES"/>
        </w:rPr>
        <w:t>seleccionar los registros</w:t>
      </w:r>
      <w:r w:rsidRPr="006426E1">
        <w:rPr>
          <w:lang w:val="es-ES"/>
        </w:rPr>
        <w:t xml:space="preserve"> de la lista y dar clic en “Agregar”</w:t>
      </w:r>
      <w:r>
        <w:rPr>
          <w:lang w:val="es-ES"/>
        </w:rPr>
        <w:t>.</w:t>
      </w:r>
    </w:p>
    <w:p w14:paraId="43380A53" w14:textId="77777777" w:rsidR="00C316D8" w:rsidRDefault="006426E1" w:rsidP="00C316D8">
      <w:pPr>
        <w:keepNext/>
        <w:ind w:left="720"/>
      </w:pPr>
      <w:r>
        <w:rPr>
          <w:noProof/>
        </w:rPr>
        <w:lastRenderedPageBreak/>
        <w:drawing>
          <wp:inline distT="0" distB="0" distL="0" distR="0" wp14:anchorId="1D68744C" wp14:editId="62DC6564">
            <wp:extent cx="4943169" cy="2519045"/>
            <wp:effectExtent l="19050" t="19050" r="10160" b="14605"/>
            <wp:docPr id="70165005" name="Imagen 70165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t="23668"/>
                    <a:stretch/>
                  </pic:blipFill>
                  <pic:spPr bwMode="auto">
                    <a:xfrm>
                      <a:off x="0" y="0"/>
                      <a:ext cx="4948630" cy="2521828"/>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2E5189F9" w14:textId="11C110B9" w:rsidR="006426E1" w:rsidRDefault="00C316D8" w:rsidP="00C316D8">
      <w:pPr>
        <w:pStyle w:val="Descripcin"/>
        <w:jc w:val="center"/>
        <w:rPr>
          <w:lang w:val="es-ES"/>
        </w:rPr>
      </w:pPr>
      <w:bookmarkStart w:id="205" w:name="_Toc165985272"/>
      <w:bookmarkStart w:id="206" w:name="_Toc167295375"/>
      <w:r>
        <w:t xml:space="preserve">Imagen </w:t>
      </w:r>
      <w:r>
        <w:fldChar w:fldCharType="begin"/>
      </w:r>
      <w:r>
        <w:instrText xml:space="preserve"> SEQ Imagen \* ARABIC </w:instrText>
      </w:r>
      <w:r>
        <w:fldChar w:fldCharType="separate"/>
      </w:r>
      <w:r w:rsidR="00562282">
        <w:rPr>
          <w:noProof/>
        </w:rPr>
        <w:t>44</w:t>
      </w:r>
      <w:r>
        <w:fldChar w:fldCharType="end"/>
      </w:r>
      <w:r w:rsidRPr="00E177DE">
        <w:t>: Editar Catálogo</w:t>
      </w:r>
      <w:r>
        <w:t xml:space="preserve"> - Seleccionar Actividad</w:t>
      </w:r>
      <w:bookmarkEnd w:id="205"/>
      <w:bookmarkEnd w:id="206"/>
    </w:p>
    <w:p w14:paraId="6242EF46" w14:textId="1CE8FADE" w:rsidR="006426E1" w:rsidRDefault="00BA0A8E" w:rsidP="00F52FDE">
      <w:pPr>
        <w:pStyle w:val="Prrafodelista"/>
        <w:numPr>
          <w:ilvl w:val="0"/>
          <w:numId w:val="26"/>
        </w:numPr>
        <w:rPr>
          <w:lang w:val="es-ES"/>
        </w:rPr>
      </w:pPr>
      <w:r>
        <w:rPr>
          <w:b/>
          <w:bCs/>
          <w:lang w:val="es-ES"/>
        </w:rPr>
        <w:t>Guardar</w:t>
      </w:r>
      <w:r w:rsidR="006426E1" w:rsidRPr="00C316D8">
        <w:rPr>
          <w:b/>
          <w:bCs/>
          <w:lang w:val="es-ES"/>
        </w:rPr>
        <w:t>:</w:t>
      </w:r>
      <w:r w:rsidR="006426E1">
        <w:rPr>
          <w:lang w:val="es-ES"/>
        </w:rPr>
        <w:t xml:space="preserve"> Dar clic para guardar los datos</w:t>
      </w:r>
      <w:r>
        <w:rPr>
          <w:lang w:val="es-ES"/>
        </w:rPr>
        <w:t>.</w:t>
      </w:r>
    </w:p>
    <w:p w14:paraId="5FB1F952" w14:textId="7C29B751" w:rsidR="0063462B" w:rsidRPr="006426E1" w:rsidRDefault="006426E1" w:rsidP="00F52FDE">
      <w:pPr>
        <w:pStyle w:val="Prrafodelista"/>
        <w:numPr>
          <w:ilvl w:val="0"/>
          <w:numId w:val="26"/>
        </w:numPr>
        <w:rPr>
          <w:lang w:val="es-ES"/>
        </w:rPr>
      </w:pPr>
      <w:r w:rsidRPr="00C316D8">
        <w:rPr>
          <w:b/>
          <w:bCs/>
          <w:lang w:val="es-ES"/>
        </w:rPr>
        <w:t>Cancelar:</w:t>
      </w:r>
      <w:r>
        <w:rPr>
          <w:lang w:val="es-ES"/>
        </w:rPr>
        <w:t xml:space="preserve"> Dar clic para cerrar la ventana sin guardar los cambios.</w:t>
      </w:r>
    </w:p>
    <w:p w14:paraId="109A1763" w14:textId="087B4FAC" w:rsidR="00E21882" w:rsidRDefault="00E21882" w:rsidP="00E21882">
      <w:pPr>
        <w:ind w:left="720"/>
        <w:rPr>
          <w:lang w:val="es-ES"/>
        </w:rPr>
      </w:pPr>
    </w:p>
    <w:p w14:paraId="2775A9EE" w14:textId="18A19332" w:rsidR="00680699" w:rsidRPr="003066F1" w:rsidRDefault="00680699" w:rsidP="00680699">
      <w:pPr>
        <w:pStyle w:val="Ttulo1"/>
        <w:keepLines/>
        <w:numPr>
          <w:ilvl w:val="1"/>
          <w:numId w:val="19"/>
        </w:numPr>
        <w:spacing w:before="0" w:line="360" w:lineRule="auto"/>
        <w:contextualSpacing/>
        <w:rPr>
          <w:lang w:val="es-ES"/>
        </w:rPr>
      </w:pPr>
      <w:bookmarkStart w:id="207" w:name="_Toc167295629"/>
      <w:r w:rsidRPr="00903629">
        <w:rPr>
          <w:rStyle w:val="Ttulo2Car"/>
          <w:b/>
        </w:rPr>
        <w:t xml:space="preserve">FUNCIONALIDAD </w:t>
      </w:r>
      <w:r w:rsidR="00BA0A8E">
        <w:rPr>
          <w:rStyle w:val="Ttulo2Car"/>
          <w:b/>
          <w:lang w:val="es-ES"/>
        </w:rPr>
        <w:t>3</w:t>
      </w:r>
      <w:r w:rsidRPr="00903629">
        <w:rPr>
          <w:rStyle w:val="Ttulo2Car"/>
          <w:b/>
        </w:rPr>
        <w:t xml:space="preserve">: </w:t>
      </w:r>
      <w:r>
        <w:rPr>
          <w:rStyle w:val="Ttulo2Car"/>
          <w:b/>
          <w:lang w:val="es-ES"/>
        </w:rPr>
        <w:t>PLAN OPERATIVO</w:t>
      </w:r>
      <w:bookmarkEnd w:id="207"/>
    </w:p>
    <w:p w14:paraId="6804DA16" w14:textId="3557C892" w:rsidR="00680699" w:rsidRDefault="00680699" w:rsidP="00680699">
      <w:pPr>
        <w:ind w:left="567"/>
        <w:rPr>
          <w:lang w:val="es-ES"/>
        </w:rPr>
      </w:pPr>
      <w:r w:rsidRPr="00903629">
        <w:rPr>
          <w:lang w:val="es-ES"/>
        </w:rPr>
        <w:t xml:space="preserve">En este apartado se explican detalladamente las tareas que puede realizar el usuario de usuario de planeamiento en el menú </w:t>
      </w:r>
      <w:r w:rsidR="000137EB">
        <w:rPr>
          <w:lang w:val="es-ES"/>
        </w:rPr>
        <w:t>Plan Operativo</w:t>
      </w:r>
      <w:r w:rsidRPr="00903629">
        <w:rPr>
          <w:lang w:val="es-ES"/>
        </w:rPr>
        <w:t>.</w:t>
      </w:r>
    </w:p>
    <w:p w14:paraId="6D46A887" w14:textId="30C38478" w:rsidR="007C79C7" w:rsidRDefault="00BF3F46" w:rsidP="007C79C7">
      <w:pPr>
        <w:keepNext/>
        <w:ind w:left="567"/>
      </w:pPr>
      <w:r>
        <w:rPr>
          <w:noProof/>
        </w:rPr>
        <w:drawing>
          <wp:inline distT="0" distB="0" distL="0" distR="0" wp14:anchorId="57BDC263" wp14:editId="5BE0B67D">
            <wp:extent cx="4977130" cy="2724693"/>
            <wp:effectExtent l="19050" t="19050" r="13970" b="1905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988529" cy="2730933"/>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418A9B87" w14:textId="5CA5FA80" w:rsidR="00680699" w:rsidRPr="007C79C7" w:rsidRDefault="007C79C7" w:rsidP="007C79C7">
      <w:pPr>
        <w:pStyle w:val="Descripcin"/>
        <w:jc w:val="center"/>
        <w:rPr>
          <w:lang w:val="es-ES"/>
        </w:rPr>
      </w:pPr>
      <w:bookmarkStart w:id="208" w:name="_Toc165985367"/>
      <w:bookmarkStart w:id="209" w:name="_Toc167295376"/>
      <w:r>
        <w:t xml:space="preserve">Imagen </w:t>
      </w:r>
      <w:r>
        <w:fldChar w:fldCharType="begin"/>
      </w:r>
      <w:r>
        <w:instrText xml:space="preserve"> SEQ Imagen \* ARABIC </w:instrText>
      </w:r>
      <w:r>
        <w:fldChar w:fldCharType="separate"/>
      </w:r>
      <w:r w:rsidR="00562282">
        <w:rPr>
          <w:noProof/>
        </w:rPr>
        <w:t>45</w:t>
      </w:r>
      <w:r>
        <w:fldChar w:fldCharType="end"/>
      </w:r>
      <w:r>
        <w:t>: Menú Plan Operativo</w:t>
      </w:r>
      <w:bookmarkEnd w:id="208"/>
      <w:bookmarkEnd w:id="209"/>
    </w:p>
    <w:p w14:paraId="7D7D58F0" w14:textId="09B3551E" w:rsidR="00680699" w:rsidRPr="00481C44" w:rsidRDefault="000137EB" w:rsidP="00680699">
      <w:pPr>
        <w:pStyle w:val="Ttulo3"/>
        <w:numPr>
          <w:ilvl w:val="2"/>
          <w:numId w:val="19"/>
        </w:numPr>
        <w:rPr>
          <w:lang w:val="es-ES"/>
        </w:rPr>
      </w:pPr>
      <w:bookmarkStart w:id="210" w:name="_Toc167295630"/>
      <w:r>
        <w:rPr>
          <w:lang w:val="es-ES"/>
        </w:rPr>
        <w:t>Planes Operativo UO (POU)</w:t>
      </w:r>
      <w:bookmarkEnd w:id="210"/>
    </w:p>
    <w:p w14:paraId="4CC9F9A8" w14:textId="77777777" w:rsidR="00680699" w:rsidRPr="005B7C41" w:rsidRDefault="00680699" w:rsidP="00680699">
      <w:pPr>
        <w:ind w:left="720"/>
        <w:rPr>
          <w:lang w:val="es-ES"/>
        </w:rPr>
      </w:pPr>
      <w:r>
        <w:rPr>
          <w:lang w:val="es-ES"/>
        </w:rPr>
        <w:t xml:space="preserve">En el menú del sistema PSC </w:t>
      </w:r>
    </w:p>
    <w:p w14:paraId="7B7B6F47" w14:textId="55FB8331" w:rsidR="00680699" w:rsidRDefault="00680699" w:rsidP="00680699">
      <w:pPr>
        <w:keepNext/>
        <w:ind w:left="720"/>
      </w:pPr>
      <w:r>
        <w:rPr>
          <w:noProof/>
        </w:rPr>
        <w:lastRenderedPageBreak/>
        <w:drawing>
          <wp:anchor distT="0" distB="0" distL="114300" distR="114300" simplePos="0" relativeHeight="251966469" behindDoc="0" locked="0" layoutInCell="1" allowOverlap="1" wp14:anchorId="5A100826" wp14:editId="1559DCA1">
            <wp:simplePos x="0" y="0"/>
            <wp:positionH relativeFrom="column">
              <wp:posOffset>420921</wp:posOffset>
            </wp:positionH>
            <wp:positionV relativeFrom="paragraph">
              <wp:posOffset>2033582</wp:posOffset>
            </wp:positionV>
            <wp:extent cx="302374" cy="302374"/>
            <wp:effectExtent l="0" t="0" r="0" b="2540"/>
            <wp:wrapNone/>
            <wp:docPr id="628814764" name="Gráfico 628814764"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302374" cy="302374"/>
                    </a:xfrm>
                    <a:prstGeom prst="rect">
                      <a:avLst/>
                    </a:prstGeom>
                  </pic:spPr>
                </pic:pic>
              </a:graphicData>
            </a:graphic>
            <wp14:sizeRelH relativeFrom="margin">
              <wp14:pctWidth>0</wp14:pctWidth>
            </wp14:sizeRelH>
            <wp14:sizeRelV relativeFrom="margin">
              <wp14:pctHeight>0</wp14:pctHeight>
            </wp14:sizeRelV>
          </wp:anchor>
        </w:drawing>
      </w:r>
      <w:r w:rsidR="000137EB">
        <w:rPr>
          <w:noProof/>
        </w:rPr>
        <w:drawing>
          <wp:inline distT="0" distB="0" distL="0" distR="0" wp14:anchorId="21846161" wp14:editId="6ABAEEC7">
            <wp:extent cx="4886804" cy="2728107"/>
            <wp:effectExtent l="19050" t="19050" r="28575" b="15240"/>
            <wp:docPr id="371519455" name="Imagen 371519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900229" cy="2735602"/>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49690169" w14:textId="3BA3C9FE" w:rsidR="00680699" w:rsidRDefault="00680699" w:rsidP="00680699">
      <w:pPr>
        <w:pStyle w:val="Descripcin"/>
        <w:jc w:val="center"/>
        <w:rPr>
          <w:lang w:val="es-ES"/>
        </w:rPr>
      </w:pPr>
      <w:bookmarkStart w:id="211" w:name="_Toc165985368"/>
      <w:bookmarkStart w:id="212" w:name="_Toc167295377"/>
      <w:r>
        <w:t xml:space="preserve">Imagen </w:t>
      </w:r>
      <w:r>
        <w:fldChar w:fldCharType="begin"/>
      </w:r>
      <w:r>
        <w:instrText xml:space="preserve"> SEQ Imagen \* ARABIC </w:instrText>
      </w:r>
      <w:r>
        <w:fldChar w:fldCharType="separate"/>
      </w:r>
      <w:r w:rsidR="00562282">
        <w:rPr>
          <w:noProof/>
        </w:rPr>
        <w:t>46</w:t>
      </w:r>
      <w:r>
        <w:fldChar w:fldCharType="end"/>
      </w:r>
      <w:r>
        <w:t xml:space="preserve">: Acceso a </w:t>
      </w:r>
      <w:r w:rsidR="007C79C7" w:rsidRPr="007C79C7">
        <w:t>Planes Operativo UO (POU)</w:t>
      </w:r>
      <w:bookmarkEnd w:id="211"/>
      <w:bookmarkEnd w:id="212"/>
    </w:p>
    <w:p w14:paraId="5C67F47B" w14:textId="55C93E23" w:rsidR="00680699" w:rsidRDefault="00680699" w:rsidP="00F52FDE">
      <w:pPr>
        <w:pStyle w:val="Prrafodelista"/>
        <w:numPr>
          <w:ilvl w:val="0"/>
          <w:numId w:val="73"/>
        </w:numPr>
        <w:rPr>
          <w:lang w:val="es-ES"/>
        </w:rPr>
      </w:pPr>
      <w:r>
        <w:rPr>
          <w:lang w:val="es-ES"/>
        </w:rPr>
        <w:t>El usuario deberá seleccionar “</w:t>
      </w:r>
      <w:r w:rsidR="000137EB">
        <w:rPr>
          <w:lang w:val="es-ES"/>
        </w:rPr>
        <w:t>Plan Operativo</w:t>
      </w:r>
      <w:r>
        <w:rPr>
          <w:lang w:val="es-ES"/>
        </w:rPr>
        <w:t>”</w:t>
      </w:r>
    </w:p>
    <w:p w14:paraId="1B1AFCA3" w14:textId="74D589E1" w:rsidR="00680699" w:rsidRDefault="00680699" w:rsidP="00F52FDE">
      <w:pPr>
        <w:pStyle w:val="Prrafodelista"/>
        <w:numPr>
          <w:ilvl w:val="0"/>
          <w:numId w:val="73"/>
        </w:numPr>
        <w:rPr>
          <w:lang w:val="es-ES"/>
        </w:rPr>
      </w:pPr>
      <w:r w:rsidRPr="00903629">
        <w:rPr>
          <w:lang w:val="es-ES"/>
        </w:rPr>
        <w:t>Elegir la opción “</w:t>
      </w:r>
      <w:r w:rsidR="000137EB">
        <w:rPr>
          <w:lang w:val="es-ES"/>
        </w:rPr>
        <w:t>Planes Operativos UO (POU)</w:t>
      </w:r>
      <w:r w:rsidRPr="00903629">
        <w:rPr>
          <w:lang w:val="es-ES"/>
        </w:rPr>
        <w:t>”.</w:t>
      </w:r>
    </w:p>
    <w:p w14:paraId="755AA68B" w14:textId="77777777" w:rsidR="00680699" w:rsidRPr="00903629" w:rsidRDefault="00680699" w:rsidP="00680699">
      <w:pPr>
        <w:pStyle w:val="Prrafodelista"/>
        <w:ind w:left="1500"/>
        <w:rPr>
          <w:lang w:val="es-ES"/>
        </w:rPr>
      </w:pPr>
    </w:p>
    <w:p w14:paraId="31B41E94" w14:textId="29975017" w:rsidR="00680699" w:rsidRDefault="00680699" w:rsidP="00680699">
      <w:pPr>
        <w:ind w:left="720"/>
        <w:rPr>
          <w:lang w:val="es-ES"/>
        </w:rPr>
      </w:pPr>
      <w:r>
        <w:rPr>
          <w:lang w:val="es-ES"/>
        </w:rPr>
        <w:t>Se muestra el formulario “</w:t>
      </w:r>
      <w:r w:rsidR="00EA7100">
        <w:rPr>
          <w:lang w:val="es-ES"/>
        </w:rPr>
        <w:t>Listado de</w:t>
      </w:r>
      <w:r w:rsidR="00EA7100" w:rsidRPr="00EA7100">
        <w:t xml:space="preserve"> </w:t>
      </w:r>
      <w:r w:rsidR="00EA7100" w:rsidRPr="00EA7100">
        <w:rPr>
          <w:lang w:val="es-ES"/>
        </w:rPr>
        <w:t>Planes Operativos Anuales de UO</w:t>
      </w:r>
      <w:r>
        <w:rPr>
          <w:lang w:val="es-ES"/>
        </w:rPr>
        <w:t>”.</w:t>
      </w:r>
    </w:p>
    <w:p w14:paraId="6605E5CF" w14:textId="5C77F273" w:rsidR="00680699" w:rsidRDefault="00BF3F46" w:rsidP="00680699">
      <w:pPr>
        <w:keepNext/>
        <w:ind w:left="720"/>
      </w:pPr>
      <w:r>
        <w:rPr>
          <w:noProof/>
        </w:rPr>
        <w:drawing>
          <wp:inline distT="0" distB="0" distL="0" distR="0" wp14:anchorId="009D0C96" wp14:editId="14BD2F2A">
            <wp:extent cx="4921857" cy="2708902"/>
            <wp:effectExtent l="19050" t="19050" r="12700" b="1587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932961" cy="2715013"/>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0B4E326F" w14:textId="1DDD6EBA" w:rsidR="00680699" w:rsidRDefault="00680699" w:rsidP="00680699">
      <w:pPr>
        <w:pStyle w:val="Descripcin"/>
        <w:jc w:val="center"/>
        <w:rPr>
          <w:lang w:val="es-ES"/>
        </w:rPr>
      </w:pPr>
      <w:bookmarkStart w:id="213" w:name="_Toc165985369"/>
      <w:bookmarkStart w:id="214" w:name="_Toc167295378"/>
      <w:r>
        <w:t xml:space="preserve">Imagen </w:t>
      </w:r>
      <w:r>
        <w:fldChar w:fldCharType="begin"/>
      </w:r>
      <w:r>
        <w:instrText xml:space="preserve"> SEQ Imagen \* ARABIC </w:instrText>
      </w:r>
      <w:r>
        <w:fldChar w:fldCharType="separate"/>
      </w:r>
      <w:r w:rsidR="00562282">
        <w:rPr>
          <w:noProof/>
        </w:rPr>
        <w:t>47</w:t>
      </w:r>
      <w:r>
        <w:fldChar w:fldCharType="end"/>
      </w:r>
      <w:r>
        <w:t xml:space="preserve">: Formulario </w:t>
      </w:r>
      <w:r w:rsidR="007C79C7" w:rsidRPr="007C79C7">
        <w:t>Planes Operativo UO (POU)</w:t>
      </w:r>
      <w:bookmarkEnd w:id="213"/>
      <w:bookmarkEnd w:id="214"/>
    </w:p>
    <w:p w14:paraId="51F185F1" w14:textId="77777777" w:rsidR="00680699" w:rsidRDefault="00680699" w:rsidP="00680699">
      <w:pPr>
        <w:ind w:left="720"/>
        <w:rPr>
          <w:lang w:val="es-ES"/>
        </w:rPr>
      </w:pPr>
      <w:r>
        <w:rPr>
          <w:b/>
          <w:bCs/>
          <w:noProof/>
          <w:lang w:val="es-ES"/>
        </w:rPr>
        <w:drawing>
          <wp:anchor distT="0" distB="0" distL="114300" distR="114300" simplePos="0" relativeHeight="251965445" behindDoc="0" locked="0" layoutInCell="1" allowOverlap="1" wp14:anchorId="447EAAF2" wp14:editId="4A70E30D">
            <wp:simplePos x="0" y="0"/>
            <wp:positionH relativeFrom="column">
              <wp:posOffset>319405</wp:posOffset>
            </wp:positionH>
            <wp:positionV relativeFrom="paragraph">
              <wp:posOffset>179070</wp:posOffset>
            </wp:positionV>
            <wp:extent cx="276225" cy="276225"/>
            <wp:effectExtent l="0" t="0" r="9525" b="9525"/>
            <wp:wrapNone/>
            <wp:docPr id="628814774" name="Gráfico 628814774" descr="Lup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907572" name="Gráfico 1169907572" descr="Lupa con relleno sólido"/>
                    <pic:cNvPicPr/>
                  </pic:nvPicPr>
                  <pic:blipFill>
                    <a:blip r:embed="rId38" cstate="print">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276225" cy="276225"/>
                    </a:xfrm>
                    <a:prstGeom prst="rect">
                      <a:avLst/>
                    </a:prstGeom>
                  </pic:spPr>
                </pic:pic>
              </a:graphicData>
            </a:graphic>
            <wp14:sizeRelH relativeFrom="margin">
              <wp14:pctWidth>0</wp14:pctWidth>
            </wp14:sizeRelH>
            <wp14:sizeRelV relativeFrom="margin">
              <wp14:pctHeight>0</wp14:pctHeight>
            </wp14:sizeRelV>
          </wp:anchor>
        </w:drawing>
      </w:r>
    </w:p>
    <w:p w14:paraId="39AC628A" w14:textId="19FB15FD" w:rsidR="00680699" w:rsidRDefault="00680699" w:rsidP="00680699">
      <w:pPr>
        <w:ind w:left="720"/>
        <w:rPr>
          <w:lang w:val="es-ES"/>
        </w:rPr>
      </w:pPr>
      <w:r>
        <w:rPr>
          <w:b/>
          <w:bCs/>
          <w:lang w:val="es-ES"/>
        </w:rPr>
        <w:t xml:space="preserve">    </w:t>
      </w:r>
      <w:r w:rsidRPr="00842563">
        <w:rPr>
          <w:b/>
          <w:bCs/>
          <w:lang w:val="es-ES"/>
        </w:rPr>
        <w:t>Sección Filtro de Búsqueda:</w:t>
      </w:r>
      <w:r>
        <w:rPr>
          <w:lang w:val="es-ES"/>
        </w:rPr>
        <w:t xml:space="preserve"> Se puede </w:t>
      </w:r>
      <w:r w:rsidRPr="002A66EA">
        <w:rPr>
          <w:lang w:val="es-ES"/>
        </w:rPr>
        <w:t xml:space="preserve">buscar </w:t>
      </w:r>
      <w:r w:rsidR="00EA7100" w:rsidRPr="00EA7100">
        <w:rPr>
          <w:lang w:val="es-ES"/>
        </w:rPr>
        <w:t>Planes Operativos Anuales de UO</w:t>
      </w:r>
      <w:r w:rsidR="00EA7100">
        <w:rPr>
          <w:lang w:val="es-ES"/>
        </w:rPr>
        <w:t xml:space="preserve"> </w:t>
      </w:r>
      <w:r w:rsidRPr="002A66EA">
        <w:rPr>
          <w:lang w:val="es-ES"/>
        </w:rPr>
        <w:t>utilizando los filtros disponibles</w:t>
      </w:r>
      <w:r>
        <w:rPr>
          <w:lang w:val="es-ES"/>
        </w:rPr>
        <w:t xml:space="preserve"> </w:t>
      </w:r>
      <w:r w:rsidR="00EA7100">
        <w:rPr>
          <w:lang w:val="es-ES"/>
        </w:rPr>
        <w:t>periodo, UO y estado</w:t>
      </w:r>
      <w:r>
        <w:rPr>
          <w:lang w:val="es-ES"/>
        </w:rPr>
        <w:t xml:space="preserve">. </w:t>
      </w:r>
      <w:r w:rsidRPr="002A66EA">
        <w:rPr>
          <w:lang w:val="es-ES"/>
        </w:rPr>
        <w:t xml:space="preserve">Luego </w:t>
      </w:r>
      <w:r>
        <w:rPr>
          <w:lang w:val="es-ES"/>
        </w:rPr>
        <w:t>ingresar</w:t>
      </w:r>
      <w:r w:rsidRPr="002A66EA">
        <w:rPr>
          <w:lang w:val="es-ES"/>
        </w:rPr>
        <w:t xml:space="preserve"> los criterios de búsqueda, ha</w:t>
      </w:r>
      <w:r>
        <w:rPr>
          <w:lang w:val="es-ES"/>
        </w:rPr>
        <w:t xml:space="preserve">cer </w:t>
      </w:r>
      <w:r w:rsidRPr="002A66EA">
        <w:rPr>
          <w:lang w:val="es-ES"/>
        </w:rPr>
        <w:t>clic en "Buscar".</w:t>
      </w:r>
    </w:p>
    <w:p w14:paraId="1C25933C" w14:textId="77777777" w:rsidR="00680699" w:rsidRPr="002A66EA" w:rsidRDefault="00680699" w:rsidP="00680699">
      <w:pPr>
        <w:ind w:left="720"/>
        <w:rPr>
          <w:lang w:val="es-ES"/>
        </w:rPr>
      </w:pPr>
    </w:p>
    <w:p w14:paraId="688E1C51" w14:textId="668E0B50" w:rsidR="00680699" w:rsidRDefault="00EA7100" w:rsidP="00680699">
      <w:pPr>
        <w:keepNext/>
        <w:ind w:left="720"/>
      </w:pPr>
      <w:r>
        <w:rPr>
          <w:noProof/>
        </w:rPr>
        <w:lastRenderedPageBreak/>
        <w:drawing>
          <wp:inline distT="0" distB="0" distL="0" distR="0" wp14:anchorId="7254EFAD" wp14:editId="43E01C52">
            <wp:extent cx="4924425" cy="2073412"/>
            <wp:effectExtent l="19050" t="19050" r="9525" b="22225"/>
            <wp:docPr id="1169907568" name="Imagen 1169907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934327" cy="2077581"/>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2EE1401F" w14:textId="29A9AA2A" w:rsidR="00680699" w:rsidRDefault="00680699" w:rsidP="00680699">
      <w:pPr>
        <w:pStyle w:val="Descripcin"/>
        <w:jc w:val="center"/>
        <w:rPr>
          <w:lang w:val="es-ES"/>
        </w:rPr>
      </w:pPr>
      <w:bookmarkStart w:id="215" w:name="_Toc165985370"/>
      <w:bookmarkStart w:id="216" w:name="_Toc167295379"/>
      <w:r>
        <w:t xml:space="preserve">Imagen </w:t>
      </w:r>
      <w:r>
        <w:fldChar w:fldCharType="begin"/>
      </w:r>
      <w:r>
        <w:instrText xml:space="preserve"> SEQ Imagen \* ARABIC </w:instrText>
      </w:r>
      <w:r>
        <w:fldChar w:fldCharType="separate"/>
      </w:r>
      <w:r w:rsidR="00562282">
        <w:rPr>
          <w:noProof/>
        </w:rPr>
        <w:t>48</w:t>
      </w:r>
      <w:r>
        <w:fldChar w:fldCharType="end"/>
      </w:r>
      <w:r>
        <w:t xml:space="preserve">: Sección búsqueda </w:t>
      </w:r>
      <w:r w:rsidR="007C79C7" w:rsidRPr="007C79C7">
        <w:t>Planes Operativo UO (POU)</w:t>
      </w:r>
      <w:bookmarkEnd w:id="215"/>
      <w:bookmarkEnd w:id="216"/>
    </w:p>
    <w:p w14:paraId="12659FEF" w14:textId="7AB62E5B" w:rsidR="00680699" w:rsidRDefault="00680699" w:rsidP="00F52FDE">
      <w:pPr>
        <w:pStyle w:val="Prrafodelista"/>
        <w:numPr>
          <w:ilvl w:val="0"/>
          <w:numId w:val="66"/>
        </w:numPr>
        <w:rPr>
          <w:rFonts w:cs="Times New Roman"/>
          <w:sz w:val="22"/>
          <w:lang w:val="es-ES" w:eastAsia="es-ES"/>
        </w:rPr>
      </w:pPr>
      <w:r w:rsidRPr="009E7C96">
        <w:rPr>
          <w:rFonts w:cs="Times New Roman"/>
          <w:sz w:val="22"/>
          <w:lang w:val="es-ES" w:eastAsia="es-ES"/>
        </w:rPr>
        <w:t xml:space="preserve">Filtros de búsqueda: </w:t>
      </w:r>
    </w:p>
    <w:p w14:paraId="5FB54FEA" w14:textId="00CC8E7F" w:rsidR="00680699" w:rsidRDefault="00BB4A5E" w:rsidP="00F52FDE">
      <w:pPr>
        <w:pStyle w:val="Prrafodelista"/>
        <w:numPr>
          <w:ilvl w:val="0"/>
          <w:numId w:val="25"/>
        </w:numPr>
        <w:rPr>
          <w:rFonts w:cs="Times New Roman"/>
          <w:sz w:val="22"/>
          <w:lang w:val="es-ES" w:eastAsia="es-ES"/>
        </w:rPr>
      </w:pPr>
      <w:r>
        <w:rPr>
          <w:rFonts w:cs="Times New Roman"/>
          <w:sz w:val="22"/>
          <w:lang w:val="es-ES" w:eastAsia="es-ES"/>
        </w:rPr>
        <w:t>Periodo: Muestra los años</w:t>
      </w:r>
    </w:p>
    <w:p w14:paraId="49C7B7C6" w14:textId="5BEC8B33" w:rsidR="00680699" w:rsidRDefault="00680699" w:rsidP="00F52FDE">
      <w:pPr>
        <w:pStyle w:val="Prrafodelista"/>
        <w:numPr>
          <w:ilvl w:val="0"/>
          <w:numId w:val="25"/>
        </w:numPr>
        <w:rPr>
          <w:rFonts w:cs="Times New Roman"/>
          <w:sz w:val="22"/>
          <w:lang w:val="es-ES" w:eastAsia="es-ES"/>
        </w:rPr>
      </w:pPr>
      <w:r>
        <w:rPr>
          <w:rFonts w:cs="Times New Roman"/>
          <w:sz w:val="22"/>
          <w:lang w:val="es-ES" w:eastAsia="es-ES"/>
        </w:rPr>
        <w:t>UO</w:t>
      </w:r>
      <w:r w:rsidR="00BB4A5E">
        <w:rPr>
          <w:rFonts w:cs="Times New Roman"/>
          <w:sz w:val="22"/>
          <w:lang w:val="es-ES" w:eastAsia="es-ES"/>
        </w:rPr>
        <w:t>: Muestra las UO</w:t>
      </w:r>
    </w:p>
    <w:p w14:paraId="54B3BB1A" w14:textId="270141AA" w:rsidR="00BB4A5E" w:rsidRPr="00C67B1F" w:rsidRDefault="00BB4A5E" w:rsidP="00F52FDE">
      <w:pPr>
        <w:pStyle w:val="Prrafodelista"/>
        <w:numPr>
          <w:ilvl w:val="0"/>
          <w:numId w:val="25"/>
        </w:numPr>
        <w:rPr>
          <w:rFonts w:cs="Times New Roman"/>
          <w:sz w:val="22"/>
          <w:lang w:val="es-ES" w:eastAsia="es-ES"/>
        </w:rPr>
      </w:pPr>
      <w:r>
        <w:rPr>
          <w:rFonts w:cs="Times New Roman"/>
          <w:sz w:val="22"/>
          <w:lang w:val="es-ES" w:eastAsia="es-ES"/>
        </w:rPr>
        <w:t>Estado</w:t>
      </w:r>
    </w:p>
    <w:p w14:paraId="0DE1F2C3" w14:textId="3D87DDDD" w:rsidR="00680699" w:rsidRPr="009E7C96" w:rsidRDefault="00680699" w:rsidP="00F52FDE">
      <w:pPr>
        <w:pStyle w:val="Prrafodelista"/>
        <w:numPr>
          <w:ilvl w:val="0"/>
          <w:numId w:val="66"/>
        </w:numPr>
        <w:rPr>
          <w:rFonts w:cs="Times New Roman"/>
          <w:sz w:val="22"/>
          <w:lang w:val="es-ES" w:eastAsia="es-ES"/>
        </w:rPr>
      </w:pPr>
      <w:r w:rsidRPr="009A5371">
        <w:rPr>
          <w:rFonts w:cs="Times New Roman"/>
          <w:sz w:val="22"/>
          <w:bdr w:val="single" w:sz="12" w:space="0" w:color="CC0000"/>
          <w:lang w:val="es-ES" w:eastAsia="es-ES"/>
        </w:rPr>
        <w:t xml:space="preserve"> </w:t>
      </w:r>
      <w:proofErr w:type="gramStart"/>
      <w:r w:rsidRPr="009A5371">
        <w:rPr>
          <w:rFonts w:cs="Times New Roman"/>
          <w:sz w:val="22"/>
          <w:bdr w:val="single" w:sz="12" w:space="0" w:color="CC0000"/>
          <w:lang w:val="es-ES" w:eastAsia="es-ES"/>
        </w:rPr>
        <w:t>Buscar</w:t>
      </w:r>
      <w:r>
        <w:rPr>
          <w:rFonts w:cs="Times New Roman"/>
          <w:sz w:val="22"/>
          <w:bdr w:val="single" w:sz="12" w:space="0" w:color="CC0000"/>
          <w:lang w:val="es-ES" w:eastAsia="es-ES"/>
        </w:rPr>
        <w:t xml:space="preserve"> </w:t>
      </w:r>
      <w:r>
        <w:rPr>
          <w:rFonts w:cs="Times New Roman"/>
          <w:sz w:val="22"/>
          <w:lang w:val="es-ES" w:eastAsia="es-ES"/>
        </w:rPr>
        <w:t>:</w:t>
      </w:r>
      <w:proofErr w:type="gramEnd"/>
      <w:r w:rsidRPr="009E7C96">
        <w:rPr>
          <w:rFonts w:cs="Times New Roman"/>
          <w:sz w:val="22"/>
          <w:lang w:val="es-ES" w:eastAsia="es-ES"/>
        </w:rPr>
        <w:t xml:space="preserve"> </w:t>
      </w:r>
      <w:r>
        <w:rPr>
          <w:rFonts w:cs="Times New Roman"/>
          <w:sz w:val="22"/>
          <w:lang w:val="es-ES" w:eastAsia="es-ES"/>
        </w:rPr>
        <w:t>S</w:t>
      </w:r>
      <w:r w:rsidRPr="009E7C96">
        <w:rPr>
          <w:rFonts w:cs="Times New Roman"/>
          <w:sz w:val="22"/>
          <w:lang w:val="es-ES" w:eastAsia="es-ES"/>
        </w:rPr>
        <w:t>e hace uso para realizar la búsqueda, posterior al ingreso de un criterio</w:t>
      </w:r>
      <w:r>
        <w:rPr>
          <w:rFonts w:cs="Times New Roman"/>
          <w:sz w:val="22"/>
          <w:lang w:val="es-ES" w:eastAsia="es-ES"/>
        </w:rPr>
        <w:t xml:space="preserve"> de búsqueda.</w:t>
      </w:r>
    </w:p>
    <w:p w14:paraId="3086517B" w14:textId="65FCBC36" w:rsidR="00FE118F" w:rsidRPr="00BF3F46" w:rsidRDefault="00680699" w:rsidP="00F52FDE">
      <w:pPr>
        <w:pStyle w:val="Prrafodelista"/>
        <w:numPr>
          <w:ilvl w:val="0"/>
          <w:numId w:val="66"/>
        </w:numPr>
        <w:rPr>
          <w:rFonts w:cs="Times New Roman"/>
          <w:sz w:val="22"/>
          <w:lang w:val="es-ES" w:eastAsia="es-ES"/>
        </w:rPr>
      </w:pPr>
      <w:r w:rsidRPr="009A5371">
        <w:rPr>
          <w:rFonts w:cs="Times New Roman"/>
          <w:sz w:val="22"/>
          <w:bdr w:val="single" w:sz="12" w:space="0" w:color="CC0000"/>
          <w:lang w:val="es-ES" w:eastAsia="es-ES"/>
        </w:rPr>
        <w:t xml:space="preserve"> </w:t>
      </w:r>
      <w:proofErr w:type="gramStart"/>
      <w:r w:rsidRPr="009A5371">
        <w:rPr>
          <w:rFonts w:cs="Times New Roman"/>
          <w:sz w:val="22"/>
          <w:bdr w:val="single" w:sz="12" w:space="0" w:color="CC0000"/>
          <w:lang w:val="es-ES" w:eastAsia="es-ES"/>
        </w:rPr>
        <w:t>Limpiar</w:t>
      </w:r>
      <w:r>
        <w:rPr>
          <w:rFonts w:cs="Times New Roman"/>
          <w:sz w:val="22"/>
          <w:bdr w:val="single" w:sz="12" w:space="0" w:color="CC0000"/>
          <w:lang w:val="es-ES" w:eastAsia="es-ES"/>
        </w:rPr>
        <w:t xml:space="preserve"> </w:t>
      </w:r>
      <w:r>
        <w:rPr>
          <w:rFonts w:cs="Times New Roman"/>
          <w:sz w:val="22"/>
          <w:lang w:val="es-ES" w:eastAsia="es-ES"/>
        </w:rPr>
        <w:t>:</w:t>
      </w:r>
      <w:proofErr w:type="gramEnd"/>
      <w:r w:rsidRPr="009E7C96">
        <w:rPr>
          <w:rFonts w:cs="Times New Roman"/>
          <w:sz w:val="22"/>
          <w:lang w:val="es-ES" w:eastAsia="es-ES"/>
        </w:rPr>
        <w:t xml:space="preserve"> </w:t>
      </w:r>
      <w:r>
        <w:rPr>
          <w:rFonts w:cs="Times New Roman"/>
          <w:sz w:val="22"/>
          <w:lang w:val="es-ES" w:eastAsia="es-ES"/>
        </w:rPr>
        <w:t>Permite</w:t>
      </w:r>
      <w:r w:rsidRPr="009446C9">
        <w:rPr>
          <w:rFonts w:cs="Times New Roman"/>
          <w:sz w:val="22"/>
          <w:lang w:val="es-ES" w:eastAsia="es-ES"/>
        </w:rPr>
        <w:t xml:space="preserve"> eliminar los criterios de búsqueda y empezar de nuevo</w:t>
      </w:r>
      <w:r>
        <w:rPr>
          <w:rFonts w:cs="Times New Roman"/>
          <w:sz w:val="22"/>
          <w:lang w:val="es-ES" w:eastAsia="es-ES"/>
        </w:rPr>
        <w:t>.</w:t>
      </w:r>
    </w:p>
    <w:p w14:paraId="17395AB3" w14:textId="1D8DE91F" w:rsidR="00B41E48" w:rsidRPr="00481C44" w:rsidRDefault="00B41E48" w:rsidP="00BF3F46">
      <w:pPr>
        <w:pStyle w:val="Ttulo3"/>
        <w:numPr>
          <w:ilvl w:val="2"/>
          <w:numId w:val="19"/>
        </w:numPr>
        <w:rPr>
          <w:lang w:val="es-ES"/>
        </w:rPr>
      </w:pPr>
      <w:bookmarkStart w:id="217" w:name="_Toc167295631"/>
      <w:r>
        <w:rPr>
          <w:lang w:val="es-ES"/>
        </w:rPr>
        <w:t xml:space="preserve">Planes Operativo </w:t>
      </w:r>
      <w:r w:rsidR="00A62465">
        <w:rPr>
          <w:lang w:val="es-ES"/>
        </w:rPr>
        <w:t>OCI</w:t>
      </w:r>
      <w:r>
        <w:rPr>
          <w:lang w:val="es-ES"/>
        </w:rPr>
        <w:t xml:space="preserve"> (P</w:t>
      </w:r>
      <w:r w:rsidR="00A62465">
        <w:rPr>
          <w:lang w:val="es-ES"/>
        </w:rPr>
        <w:t>AC</w:t>
      </w:r>
      <w:r>
        <w:rPr>
          <w:lang w:val="es-ES"/>
        </w:rPr>
        <w:t>)</w:t>
      </w:r>
      <w:bookmarkEnd w:id="217"/>
    </w:p>
    <w:p w14:paraId="0E593A3B" w14:textId="77777777" w:rsidR="00B41E48" w:rsidRPr="005B7C41" w:rsidRDefault="00B41E48" w:rsidP="00B41E48">
      <w:pPr>
        <w:ind w:left="720"/>
        <w:rPr>
          <w:lang w:val="es-ES"/>
        </w:rPr>
      </w:pPr>
      <w:r>
        <w:rPr>
          <w:lang w:val="es-ES"/>
        </w:rPr>
        <w:t xml:space="preserve">En el menú del sistema PSC </w:t>
      </w:r>
    </w:p>
    <w:p w14:paraId="101B9B90" w14:textId="64D96217" w:rsidR="00B41E48" w:rsidRDefault="00B41E48" w:rsidP="00B41E48">
      <w:pPr>
        <w:keepNext/>
        <w:ind w:left="720"/>
      </w:pPr>
      <w:r>
        <w:rPr>
          <w:noProof/>
        </w:rPr>
        <w:drawing>
          <wp:anchor distT="0" distB="0" distL="114300" distR="114300" simplePos="0" relativeHeight="252006405" behindDoc="0" locked="0" layoutInCell="1" allowOverlap="1" wp14:anchorId="0992A432" wp14:editId="430C9E23">
            <wp:simplePos x="0" y="0"/>
            <wp:positionH relativeFrom="column">
              <wp:posOffset>1249045</wp:posOffset>
            </wp:positionH>
            <wp:positionV relativeFrom="paragraph">
              <wp:posOffset>2557145</wp:posOffset>
            </wp:positionV>
            <wp:extent cx="302374" cy="302374"/>
            <wp:effectExtent l="0" t="0" r="0" b="2540"/>
            <wp:wrapNone/>
            <wp:docPr id="2085334792" name="Gráfico 2085334792"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302374" cy="302374"/>
                    </a:xfrm>
                    <a:prstGeom prst="rect">
                      <a:avLst/>
                    </a:prstGeom>
                  </pic:spPr>
                </pic:pic>
              </a:graphicData>
            </a:graphic>
            <wp14:sizeRelH relativeFrom="margin">
              <wp14:pctWidth>0</wp14:pctWidth>
            </wp14:sizeRelH>
            <wp14:sizeRelV relativeFrom="margin">
              <wp14:pctHeight>0</wp14:pctHeight>
            </wp14:sizeRelV>
          </wp:anchor>
        </w:drawing>
      </w:r>
      <w:r w:rsidR="00A62465" w:rsidRPr="00A62465">
        <w:rPr>
          <w:noProof/>
        </w:rPr>
        <w:t xml:space="preserve"> </w:t>
      </w:r>
      <w:r w:rsidR="00A62465">
        <w:rPr>
          <w:noProof/>
        </w:rPr>
        <w:drawing>
          <wp:inline distT="0" distB="0" distL="0" distR="0" wp14:anchorId="7A42A163" wp14:editId="49795611">
            <wp:extent cx="4876800" cy="2580891"/>
            <wp:effectExtent l="19050" t="19050" r="19050" b="10160"/>
            <wp:docPr id="2085334818" name="Imagen 2085334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889830" cy="2587787"/>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0E2BAAA6" w14:textId="06AF0E5B" w:rsidR="00B41E48" w:rsidRDefault="00B41E48" w:rsidP="00B41E48">
      <w:pPr>
        <w:pStyle w:val="Descripcin"/>
        <w:jc w:val="center"/>
        <w:rPr>
          <w:lang w:val="es-ES"/>
        </w:rPr>
      </w:pPr>
      <w:bookmarkStart w:id="218" w:name="_Toc165985483"/>
      <w:bookmarkStart w:id="219" w:name="_Toc167295380"/>
      <w:r>
        <w:t xml:space="preserve">Imagen </w:t>
      </w:r>
      <w:r>
        <w:fldChar w:fldCharType="begin"/>
      </w:r>
      <w:r>
        <w:instrText xml:space="preserve"> SEQ Imagen \* ARABIC </w:instrText>
      </w:r>
      <w:r>
        <w:fldChar w:fldCharType="separate"/>
      </w:r>
      <w:r w:rsidR="00562282">
        <w:rPr>
          <w:noProof/>
        </w:rPr>
        <w:t>49</w:t>
      </w:r>
      <w:r>
        <w:fldChar w:fldCharType="end"/>
      </w:r>
      <w:r>
        <w:t xml:space="preserve">: Acceso a </w:t>
      </w:r>
      <w:r w:rsidR="00621352">
        <w:rPr>
          <w:lang w:val="es-ES"/>
        </w:rPr>
        <w:t>Planes Operativos OCI (PAC)</w:t>
      </w:r>
      <w:bookmarkEnd w:id="218"/>
      <w:bookmarkEnd w:id="219"/>
    </w:p>
    <w:p w14:paraId="3C3E52C9" w14:textId="07D1CEFD" w:rsidR="00B41E48" w:rsidRPr="00A62465" w:rsidRDefault="00B41E48" w:rsidP="00F52FDE">
      <w:pPr>
        <w:pStyle w:val="Prrafodelista"/>
        <w:numPr>
          <w:ilvl w:val="0"/>
          <w:numId w:val="67"/>
        </w:numPr>
        <w:rPr>
          <w:lang w:val="es-ES"/>
        </w:rPr>
      </w:pPr>
      <w:r w:rsidRPr="00A62465">
        <w:rPr>
          <w:lang w:val="es-ES"/>
        </w:rPr>
        <w:lastRenderedPageBreak/>
        <w:t>El usuario deberá seleccionar “Plan Operativo”</w:t>
      </w:r>
    </w:p>
    <w:p w14:paraId="3DFAB080" w14:textId="2F4E6C7C" w:rsidR="00B41E48" w:rsidRDefault="00B41E48" w:rsidP="00F52FDE">
      <w:pPr>
        <w:pStyle w:val="Prrafodelista"/>
        <w:numPr>
          <w:ilvl w:val="0"/>
          <w:numId w:val="67"/>
        </w:numPr>
        <w:rPr>
          <w:lang w:val="es-ES"/>
        </w:rPr>
      </w:pPr>
      <w:r w:rsidRPr="00903629">
        <w:rPr>
          <w:lang w:val="es-ES"/>
        </w:rPr>
        <w:t>Elegir la opción “</w:t>
      </w:r>
      <w:r>
        <w:rPr>
          <w:lang w:val="es-ES"/>
        </w:rPr>
        <w:t xml:space="preserve">Planes Operativos </w:t>
      </w:r>
      <w:r w:rsidR="00A62465">
        <w:rPr>
          <w:lang w:val="es-ES"/>
        </w:rPr>
        <w:t>OCI</w:t>
      </w:r>
      <w:r>
        <w:rPr>
          <w:lang w:val="es-ES"/>
        </w:rPr>
        <w:t xml:space="preserve"> (P</w:t>
      </w:r>
      <w:r w:rsidR="00A62465">
        <w:rPr>
          <w:lang w:val="es-ES"/>
        </w:rPr>
        <w:t>AC</w:t>
      </w:r>
      <w:r>
        <w:rPr>
          <w:lang w:val="es-ES"/>
        </w:rPr>
        <w:t>)</w:t>
      </w:r>
      <w:r w:rsidRPr="00903629">
        <w:rPr>
          <w:lang w:val="es-ES"/>
        </w:rPr>
        <w:t>”.</w:t>
      </w:r>
    </w:p>
    <w:p w14:paraId="55520347" w14:textId="77777777" w:rsidR="00B41E48" w:rsidRPr="00903629" w:rsidRDefault="00B41E48" w:rsidP="00B41E48">
      <w:pPr>
        <w:pStyle w:val="Prrafodelista"/>
        <w:ind w:left="1500"/>
        <w:rPr>
          <w:lang w:val="es-ES"/>
        </w:rPr>
      </w:pPr>
    </w:p>
    <w:p w14:paraId="4654A065" w14:textId="7C170C9D" w:rsidR="00B41E48" w:rsidRDefault="00B41E48" w:rsidP="00B41E48">
      <w:pPr>
        <w:ind w:left="720"/>
        <w:rPr>
          <w:lang w:val="es-ES"/>
        </w:rPr>
      </w:pPr>
      <w:r>
        <w:rPr>
          <w:lang w:val="es-ES"/>
        </w:rPr>
        <w:t>Se muestra el formulario “</w:t>
      </w:r>
      <w:r w:rsidR="0050043C" w:rsidRPr="0050043C">
        <w:rPr>
          <w:lang w:val="es-ES"/>
        </w:rPr>
        <w:t>Listado de Planes Operativos Anuales OCI</w:t>
      </w:r>
      <w:r>
        <w:rPr>
          <w:lang w:val="es-ES"/>
        </w:rPr>
        <w:t>”.</w:t>
      </w:r>
    </w:p>
    <w:p w14:paraId="379A2838" w14:textId="1E2365D4" w:rsidR="00B41E48" w:rsidRDefault="002A7CCD" w:rsidP="00B41E48">
      <w:pPr>
        <w:keepNext/>
        <w:ind w:left="720"/>
      </w:pPr>
      <w:r>
        <w:rPr>
          <w:noProof/>
        </w:rPr>
        <w:drawing>
          <wp:inline distT="0" distB="0" distL="0" distR="0" wp14:anchorId="4F0634BB" wp14:editId="021BAC8D">
            <wp:extent cx="4937760" cy="2793129"/>
            <wp:effectExtent l="19050" t="19050" r="15240" b="2667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943690" cy="2796483"/>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3005CAE8" w14:textId="382070D7" w:rsidR="00B41E48" w:rsidRDefault="00B41E48" w:rsidP="00B41E48">
      <w:pPr>
        <w:pStyle w:val="Descripcin"/>
        <w:jc w:val="center"/>
        <w:rPr>
          <w:lang w:val="es-ES"/>
        </w:rPr>
      </w:pPr>
      <w:bookmarkStart w:id="220" w:name="_Toc165985484"/>
      <w:bookmarkStart w:id="221" w:name="_Toc167295381"/>
      <w:r>
        <w:t xml:space="preserve">Imagen </w:t>
      </w:r>
      <w:r>
        <w:fldChar w:fldCharType="begin"/>
      </w:r>
      <w:r>
        <w:instrText xml:space="preserve"> SEQ Imagen \* ARABIC </w:instrText>
      </w:r>
      <w:r>
        <w:fldChar w:fldCharType="separate"/>
      </w:r>
      <w:r w:rsidR="00562282">
        <w:rPr>
          <w:noProof/>
        </w:rPr>
        <w:t>50</w:t>
      </w:r>
      <w:r>
        <w:fldChar w:fldCharType="end"/>
      </w:r>
      <w:r>
        <w:t xml:space="preserve">: Formulario </w:t>
      </w:r>
      <w:r w:rsidR="00621352">
        <w:rPr>
          <w:lang w:val="es-ES"/>
        </w:rPr>
        <w:t>Planes Operativos OCI (PAC)</w:t>
      </w:r>
      <w:bookmarkEnd w:id="220"/>
      <w:bookmarkEnd w:id="221"/>
    </w:p>
    <w:p w14:paraId="6945E299" w14:textId="77777777" w:rsidR="00B41E48" w:rsidRDefault="00B41E48" w:rsidP="00B41E48">
      <w:pPr>
        <w:ind w:left="720"/>
        <w:rPr>
          <w:lang w:val="es-ES"/>
        </w:rPr>
      </w:pPr>
      <w:r>
        <w:rPr>
          <w:b/>
          <w:bCs/>
          <w:noProof/>
          <w:lang w:val="es-ES"/>
        </w:rPr>
        <w:drawing>
          <wp:anchor distT="0" distB="0" distL="114300" distR="114300" simplePos="0" relativeHeight="252005381" behindDoc="0" locked="0" layoutInCell="1" allowOverlap="1" wp14:anchorId="7594AF72" wp14:editId="641B8BFE">
            <wp:simplePos x="0" y="0"/>
            <wp:positionH relativeFrom="column">
              <wp:posOffset>319405</wp:posOffset>
            </wp:positionH>
            <wp:positionV relativeFrom="paragraph">
              <wp:posOffset>179070</wp:posOffset>
            </wp:positionV>
            <wp:extent cx="276225" cy="276225"/>
            <wp:effectExtent l="0" t="0" r="9525" b="9525"/>
            <wp:wrapNone/>
            <wp:docPr id="2085334795" name="Gráfico 2085334795" descr="Lup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907572" name="Gráfico 1169907572" descr="Lupa con relleno sólido"/>
                    <pic:cNvPicPr/>
                  </pic:nvPicPr>
                  <pic:blipFill>
                    <a:blip r:embed="rId38" cstate="print">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276225" cy="276225"/>
                    </a:xfrm>
                    <a:prstGeom prst="rect">
                      <a:avLst/>
                    </a:prstGeom>
                  </pic:spPr>
                </pic:pic>
              </a:graphicData>
            </a:graphic>
            <wp14:sizeRelH relativeFrom="margin">
              <wp14:pctWidth>0</wp14:pctWidth>
            </wp14:sizeRelH>
            <wp14:sizeRelV relativeFrom="margin">
              <wp14:pctHeight>0</wp14:pctHeight>
            </wp14:sizeRelV>
          </wp:anchor>
        </w:drawing>
      </w:r>
    </w:p>
    <w:p w14:paraId="25A38F4B" w14:textId="46F7977F" w:rsidR="00B41E48" w:rsidRPr="002A66EA" w:rsidRDefault="00B41E48" w:rsidP="005E294D">
      <w:pPr>
        <w:ind w:left="720"/>
        <w:rPr>
          <w:lang w:val="es-ES"/>
        </w:rPr>
      </w:pPr>
      <w:r>
        <w:rPr>
          <w:b/>
          <w:bCs/>
          <w:lang w:val="es-ES"/>
        </w:rPr>
        <w:t xml:space="preserve">    </w:t>
      </w:r>
      <w:r w:rsidRPr="00842563">
        <w:rPr>
          <w:b/>
          <w:bCs/>
          <w:lang w:val="es-ES"/>
        </w:rPr>
        <w:t>Sección Filtro de Búsqueda:</w:t>
      </w:r>
      <w:r>
        <w:rPr>
          <w:lang w:val="es-ES"/>
        </w:rPr>
        <w:t xml:space="preserve"> Se puede </w:t>
      </w:r>
      <w:r w:rsidRPr="002A66EA">
        <w:rPr>
          <w:lang w:val="es-ES"/>
        </w:rPr>
        <w:t xml:space="preserve">buscar </w:t>
      </w:r>
      <w:r w:rsidRPr="00EA7100">
        <w:rPr>
          <w:lang w:val="es-ES"/>
        </w:rPr>
        <w:t>Planes Operativos Anuales de UO</w:t>
      </w:r>
      <w:r>
        <w:rPr>
          <w:lang w:val="es-ES"/>
        </w:rPr>
        <w:t xml:space="preserve"> </w:t>
      </w:r>
      <w:r w:rsidRPr="002A66EA">
        <w:rPr>
          <w:lang w:val="es-ES"/>
        </w:rPr>
        <w:t>utilizando los filtros disponibles</w:t>
      </w:r>
      <w:r>
        <w:rPr>
          <w:lang w:val="es-ES"/>
        </w:rPr>
        <w:t xml:space="preserve"> periodo, UO y estado. </w:t>
      </w:r>
      <w:r w:rsidRPr="002A66EA">
        <w:rPr>
          <w:lang w:val="es-ES"/>
        </w:rPr>
        <w:t xml:space="preserve">Luego </w:t>
      </w:r>
      <w:r>
        <w:rPr>
          <w:lang w:val="es-ES"/>
        </w:rPr>
        <w:t>ingresar</w:t>
      </w:r>
      <w:r w:rsidRPr="002A66EA">
        <w:rPr>
          <w:lang w:val="es-ES"/>
        </w:rPr>
        <w:t xml:space="preserve"> los criterios de búsqueda, ha</w:t>
      </w:r>
      <w:r>
        <w:rPr>
          <w:lang w:val="es-ES"/>
        </w:rPr>
        <w:t xml:space="preserve">cer </w:t>
      </w:r>
      <w:r w:rsidRPr="002A66EA">
        <w:rPr>
          <w:lang w:val="es-ES"/>
        </w:rPr>
        <w:t>clic en "Buscar".</w:t>
      </w:r>
    </w:p>
    <w:p w14:paraId="0EBD0452" w14:textId="3899812F" w:rsidR="00B41E48" w:rsidRDefault="002A7CCD" w:rsidP="00B41E48">
      <w:pPr>
        <w:keepNext/>
        <w:ind w:left="720"/>
      </w:pPr>
      <w:r>
        <w:rPr>
          <w:noProof/>
        </w:rPr>
        <w:drawing>
          <wp:inline distT="0" distB="0" distL="0" distR="0" wp14:anchorId="73FDA836" wp14:editId="58F933CE">
            <wp:extent cx="4921857" cy="2557861"/>
            <wp:effectExtent l="19050" t="19050" r="12700" b="1397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935103" cy="2564745"/>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045B69A0" w14:textId="77F14441" w:rsidR="00B41E48" w:rsidRDefault="00B41E48" w:rsidP="00B41E48">
      <w:pPr>
        <w:pStyle w:val="Descripcin"/>
        <w:jc w:val="center"/>
        <w:rPr>
          <w:lang w:val="es-ES"/>
        </w:rPr>
      </w:pPr>
      <w:bookmarkStart w:id="222" w:name="_Toc165985485"/>
      <w:bookmarkStart w:id="223" w:name="_Toc167295382"/>
      <w:r>
        <w:t xml:space="preserve">Imagen </w:t>
      </w:r>
      <w:r>
        <w:fldChar w:fldCharType="begin"/>
      </w:r>
      <w:r>
        <w:instrText xml:space="preserve"> SEQ Imagen \* ARABIC </w:instrText>
      </w:r>
      <w:r>
        <w:fldChar w:fldCharType="separate"/>
      </w:r>
      <w:r w:rsidR="00562282">
        <w:rPr>
          <w:noProof/>
        </w:rPr>
        <w:t>51</w:t>
      </w:r>
      <w:r>
        <w:fldChar w:fldCharType="end"/>
      </w:r>
      <w:r>
        <w:t xml:space="preserve">: Sección búsqueda </w:t>
      </w:r>
      <w:r w:rsidR="00621352">
        <w:rPr>
          <w:lang w:val="es-ES"/>
        </w:rPr>
        <w:t>Planes Operativos OCI (PAC)</w:t>
      </w:r>
      <w:bookmarkEnd w:id="222"/>
      <w:bookmarkEnd w:id="223"/>
    </w:p>
    <w:p w14:paraId="41EFDC91" w14:textId="708BF5D5" w:rsidR="00B41E48" w:rsidRDefault="00B41E48" w:rsidP="00F52FDE">
      <w:pPr>
        <w:pStyle w:val="Prrafodelista"/>
        <w:numPr>
          <w:ilvl w:val="0"/>
          <w:numId w:val="68"/>
        </w:numPr>
        <w:rPr>
          <w:rFonts w:cs="Times New Roman"/>
          <w:sz w:val="22"/>
          <w:lang w:val="es-ES" w:eastAsia="es-ES"/>
        </w:rPr>
      </w:pPr>
      <w:r w:rsidRPr="009E7C96">
        <w:rPr>
          <w:rFonts w:cs="Times New Roman"/>
          <w:sz w:val="22"/>
          <w:lang w:val="es-ES" w:eastAsia="es-ES"/>
        </w:rPr>
        <w:t xml:space="preserve">Filtros de búsqueda: </w:t>
      </w:r>
    </w:p>
    <w:p w14:paraId="29ED7E6B" w14:textId="77777777" w:rsidR="00B41E48" w:rsidRDefault="00B41E48" w:rsidP="00F52FDE">
      <w:pPr>
        <w:pStyle w:val="Prrafodelista"/>
        <w:numPr>
          <w:ilvl w:val="0"/>
          <w:numId w:val="25"/>
        </w:numPr>
        <w:rPr>
          <w:rFonts w:cs="Times New Roman"/>
          <w:sz w:val="22"/>
          <w:lang w:val="es-ES" w:eastAsia="es-ES"/>
        </w:rPr>
      </w:pPr>
      <w:r>
        <w:rPr>
          <w:rFonts w:cs="Times New Roman"/>
          <w:sz w:val="22"/>
          <w:lang w:val="es-ES" w:eastAsia="es-ES"/>
        </w:rPr>
        <w:t>Periodo: Muestra los años</w:t>
      </w:r>
    </w:p>
    <w:p w14:paraId="17179D40" w14:textId="55E6B4B6" w:rsidR="00B41E48" w:rsidRDefault="00B41E48" w:rsidP="00F52FDE">
      <w:pPr>
        <w:pStyle w:val="Prrafodelista"/>
        <w:numPr>
          <w:ilvl w:val="0"/>
          <w:numId w:val="25"/>
        </w:numPr>
        <w:rPr>
          <w:rFonts w:cs="Times New Roman"/>
          <w:sz w:val="22"/>
          <w:lang w:val="es-ES" w:eastAsia="es-ES"/>
        </w:rPr>
      </w:pPr>
      <w:r>
        <w:rPr>
          <w:rFonts w:cs="Times New Roman"/>
          <w:sz w:val="22"/>
          <w:lang w:val="es-ES" w:eastAsia="es-ES"/>
        </w:rPr>
        <w:lastRenderedPageBreak/>
        <w:t>UO: Muestra las UO</w:t>
      </w:r>
      <w:r w:rsidR="005E294D">
        <w:rPr>
          <w:rFonts w:cs="Times New Roman"/>
          <w:sz w:val="22"/>
          <w:lang w:val="es-ES" w:eastAsia="es-ES"/>
        </w:rPr>
        <w:t xml:space="preserve"> (Obligatorio)</w:t>
      </w:r>
    </w:p>
    <w:p w14:paraId="7F4CC0AD" w14:textId="24BF7834" w:rsidR="005E294D" w:rsidRDefault="005E294D" w:rsidP="00F52FDE">
      <w:pPr>
        <w:pStyle w:val="Prrafodelista"/>
        <w:numPr>
          <w:ilvl w:val="0"/>
          <w:numId w:val="25"/>
        </w:numPr>
        <w:rPr>
          <w:rFonts w:cs="Times New Roman"/>
          <w:sz w:val="22"/>
          <w:lang w:val="es-ES" w:eastAsia="es-ES"/>
        </w:rPr>
      </w:pPr>
      <w:r>
        <w:rPr>
          <w:rFonts w:cs="Times New Roman"/>
          <w:sz w:val="22"/>
          <w:lang w:val="es-ES" w:eastAsia="es-ES"/>
        </w:rPr>
        <w:t xml:space="preserve">OCI: Muestra las </w:t>
      </w:r>
      <w:proofErr w:type="spellStart"/>
      <w:r>
        <w:rPr>
          <w:rFonts w:cs="Times New Roman"/>
          <w:sz w:val="22"/>
          <w:lang w:val="es-ES" w:eastAsia="es-ES"/>
        </w:rPr>
        <w:t>OCIs</w:t>
      </w:r>
      <w:proofErr w:type="spellEnd"/>
    </w:p>
    <w:p w14:paraId="7FF85393" w14:textId="77777777" w:rsidR="00B41E48" w:rsidRPr="00C67B1F" w:rsidRDefault="00B41E48" w:rsidP="00F52FDE">
      <w:pPr>
        <w:pStyle w:val="Prrafodelista"/>
        <w:numPr>
          <w:ilvl w:val="0"/>
          <w:numId w:val="25"/>
        </w:numPr>
        <w:rPr>
          <w:rFonts w:cs="Times New Roman"/>
          <w:sz w:val="22"/>
          <w:lang w:val="es-ES" w:eastAsia="es-ES"/>
        </w:rPr>
      </w:pPr>
      <w:r>
        <w:rPr>
          <w:rFonts w:cs="Times New Roman"/>
          <w:sz w:val="22"/>
          <w:lang w:val="es-ES" w:eastAsia="es-ES"/>
        </w:rPr>
        <w:t>Estado</w:t>
      </w:r>
    </w:p>
    <w:p w14:paraId="74AB187F" w14:textId="6E9A3982" w:rsidR="00B41E48" w:rsidRPr="009E7C96" w:rsidRDefault="00B41E48" w:rsidP="00F52FDE">
      <w:pPr>
        <w:pStyle w:val="Prrafodelista"/>
        <w:numPr>
          <w:ilvl w:val="0"/>
          <w:numId w:val="68"/>
        </w:numPr>
        <w:rPr>
          <w:rFonts w:cs="Times New Roman"/>
          <w:sz w:val="22"/>
          <w:lang w:val="es-ES" w:eastAsia="es-ES"/>
        </w:rPr>
      </w:pPr>
      <w:r w:rsidRPr="009A5371">
        <w:rPr>
          <w:rFonts w:cs="Times New Roman"/>
          <w:sz w:val="22"/>
          <w:bdr w:val="single" w:sz="12" w:space="0" w:color="CC0000"/>
          <w:lang w:val="es-ES" w:eastAsia="es-ES"/>
        </w:rPr>
        <w:t xml:space="preserve"> </w:t>
      </w:r>
      <w:proofErr w:type="gramStart"/>
      <w:r w:rsidRPr="009A5371">
        <w:rPr>
          <w:rFonts w:cs="Times New Roman"/>
          <w:sz w:val="22"/>
          <w:bdr w:val="single" w:sz="12" w:space="0" w:color="CC0000"/>
          <w:lang w:val="es-ES" w:eastAsia="es-ES"/>
        </w:rPr>
        <w:t>Buscar</w:t>
      </w:r>
      <w:r>
        <w:rPr>
          <w:rFonts w:cs="Times New Roman"/>
          <w:sz w:val="22"/>
          <w:bdr w:val="single" w:sz="12" w:space="0" w:color="CC0000"/>
          <w:lang w:val="es-ES" w:eastAsia="es-ES"/>
        </w:rPr>
        <w:t xml:space="preserve"> </w:t>
      </w:r>
      <w:r>
        <w:rPr>
          <w:rFonts w:cs="Times New Roman"/>
          <w:sz w:val="22"/>
          <w:lang w:val="es-ES" w:eastAsia="es-ES"/>
        </w:rPr>
        <w:t>:</w:t>
      </w:r>
      <w:proofErr w:type="gramEnd"/>
      <w:r w:rsidRPr="009E7C96">
        <w:rPr>
          <w:rFonts w:cs="Times New Roman"/>
          <w:sz w:val="22"/>
          <w:lang w:val="es-ES" w:eastAsia="es-ES"/>
        </w:rPr>
        <w:t xml:space="preserve"> </w:t>
      </w:r>
      <w:r>
        <w:rPr>
          <w:rFonts w:cs="Times New Roman"/>
          <w:sz w:val="22"/>
          <w:lang w:val="es-ES" w:eastAsia="es-ES"/>
        </w:rPr>
        <w:t>S</w:t>
      </w:r>
      <w:r w:rsidRPr="009E7C96">
        <w:rPr>
          <w:rFonts w:cs="Times New Roman"/>
          <w:sz w:val="22"/>
          <w:lang w:val="es-ES" w:eastAsia="es-ES"/>
        </w:rPr>
        <w:t>e hace uso para realizar la búsqueda, posterior al ingreso de un criterio</w:t>
      </w:r>
      <w:r>
        <w:rPr>
          <w:rFonts w:cs="Times New Roman"/>
          <w:sz w:val="22"/>
          <w:lang w:val="es-ES" w:eastAsia="es-ES"/>
        </w:rPr>
        <w:t xml:space="preserve"> de búsqueda.</w:t>
      </w:r>
    </w:p>
    <w:p w14:paraId="62D7C821" w14:textId="6B455BD8" w:rsidR="00B41E48" w:rsidRDefault="00B41E48" w:rsidP="00F52FDE">
      <w:pPr>
        <w:pStyle w:val="Prrafodelista"/>
        <w:numPr>
          <w:ilvl w:val="0"/>
          <w:numId w:val="68"/>
        </w:numPr>
        <w:rPr>
          <w:rFonts w:cs="Times New Roman"/>
          <w:sz w:val="22"/>
          <w:lang w:val="es-ES" w:eastAsia="es-ES"/>
        </w:rPr>
      </w:pPr>
      <w:r w:rsidRPr="009A5371">
        <w:rPr>
          <w:rFonts w:cs="Times New Roman"/>
          <w:sz w:val="22"/>
          <w:bdr w:val="single" w:sz="12" w:space="0" w:color="CC0000"/>
          <w:lang w:val="es-ES" w:eastAsia="es-ES"/>
        </w:rPr>
        <w:t xml:space="preserve"> </w:t>
      </w:r>
      <w:proofErr w:type="gramStart"/>
      <w:r w:rsidRPr="009A5371">
        <w:rPr>
          <w:rFonts w:cs="Times New Roman"/>
          <w:sz w:val="22"/>
          <w:bdr w:val="single" w:sz="12" w:space="0" w:color="CC0000"/>
          <w:lang w:val="es-ES" w:eastAsia="es-ES"/>
        </w:rPr>
        <w:t>Limpiar</w:t>
      </w:r>
      <w:r>
        <w:rPr>
          <w:rFonts w:cs="Times New Roman"/>
          <w:sz w:val="22"/>
          <w:bdr w:val="single" w:sz="12" w:space="0" w:color="CC0000"/>
          <w:lang w:val="es-ES" w:eastAsia="es-ES"/>
        </w:rPr>
        <w:t xml:space="preserve"> </w:t>
      </w:r>
      <w:r>
        <w:rPr>
          <w:rFonts w:cs="Times New Roman"/>
          <w:sz w:val="22"/>
          <w:lang w:val="es-ES" w:eastAsia="es-ES"/>
        </w:rPr>
        <w:t>:</w:t>
      </w:r>
      <w:proofErr w:type="gramEnd"/>
      <w:r w:rsidRPr="009E7C96">
        <w:rPr>
          <w:rFonts w:cs="Times New Roman"/>
          <w:sz w:val="22"/>
          <w:lang w:val="es-ES" w:eastAsia="es-ES"/>
        </w:rPr>
        <w:t xml:space="preserve"> </w:t>
      </w:r>
      <w:r>
        <w:rPr>
          <w:rFonts w:cs="Times New Roman"/>
          <w:sz w:val="22"/>
          <w:lang w:val="es-ES" w:eastAsia="es-ES"/>
        </w:rPr>
        <w:t>Permite</w:t>
      </w:r>
      <w:r w:rsidRPr="009446C9">
        <w:rPr>
          <w:rFonts w:cs="Times New Roman"/>
          <w:sz w:val="22"/>
          <w:lang w:val="es-ES" w:eastAsia="es-ES"/>
        </w:rPr>
        <w:t xml:space="preserve"> eliminar los criterios de búsqueda y empezar de nuevo</w:t>
      </w:r>
      <w:r>
        <w:rPr>
          <w:rFonts w:cs="Times New Roman"/>
          <w:sz w:val="22"/>
          <w:lang w:val="es-ES" w:eastAsia="es-ES"/>
        </w:rPr>
        <w:t>.</w:t>
      </w:r>
    </w:p>
    <w:p w14:paraId="00B49F60" w14:textId="77777777" w:rsidR="002A7CCD" w:rsidRDefault="002A7CCD" w:rsidP="002A7CCD">
      <w:pPr>
        <w:pStyle w:val="Ttulo3"/>
        <w:numPr>
          <w:ilvl w:val="2"/>
          <w:numId w:val="19"/>
        </w:numPr>
        <w:rPr>
          <w:lang w:val="es-ES"/>
        </w:rPr>
      </w:pPr>
      <w:bookmarkStart w:id="224" w:name="_Toc165644111"/>
      <w:bookmarkStart w:id="225" w:name="_Toc167295632"/>
      <w:r w:rsidRPr="002546CC">
        <w:t>Planes Operativos UO(POU) – UP UO</w:t>
      </w:r>
      <w:bookmarkEnd w:id="224"/>
      <w:bookmarkEnd w:id="225"/>
    </w:p>
    <w:p w14:paraId="2C52E258" w14:textId="77777777" w:rsidR="002A7CCD" w:rsidRDefault="002A7CCD" w:rsidP="002A7CCD">
      <w:pPr>
        <w:ind w:left="720"/>
        <w:rPr>
          <w:lang w:val="es-ES"/>
        </w:rPr>
      </w:pPr>
      <w:r>
        <w:rPr>
          <w:lang w:val="es-ES"/>
        </w:rPr>
        <w:t>En el menú del sistema PSC</w:t>
      </w:r>
    </w:p>
    <w:p w14:paraId="02C213DA" w14:textId="77777777" w:rsidR="002A7CCD" w:rsidRDefault="002A7CCD" w:rsidP="002A7CCD">
      <w:pPr>
        <w:keepNext/>
        <w:ind w:left="720"/>
      </w:pPr>
      <w:r>
        <w:rPr>
          <w:noProof/>
        </w:rPr>
        <w:drawing>
          <wp:anchor distT="0" distB="0" distL="114300" distR="114300" simplePos="0" relativeHeight="252047365" behindDoc="0" locked="0" layoutInCell="1" allowOverlap="1" wp14:anchorId="1AD24888" wp14:editId="10354E7E">
            <wp:simplePos x="0" y="0"/>
            <wp:positionH relativeFrom="margin">
              <wp:posOffset>1335261</wp:posOffset>
            </wp:positionH>
            <wp:positionV relativeFrom="paragraph">
              <wp:posOffset>1810216</wp:posOffset>
            </wp:positionV>
            <wp:extent cx="258793" cy="258793"/>
            <wp:effectExtent l="0" t="0" r="0" b="8255"/>
            <wp:wrapNone/>
            <wp:docPr id="1611738522" name="Gráfico 1611738522"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260705" cy="260705"/>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6810FD61" wp14:editId="6ED5689F">
            <wp:extent cx="4991100" cy="2332701"/>
            <wp:effectExtent l="19050" t="19050" r="19050" b="10795"/>
            <wp:docPr id="1611738542" name="Imagen 1611738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020319" cy="2346357"/>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6A8054EB" w14:textId="4C8A96A1" w:rsidR="002A7CCD" w:rsidRDefault="002A7CCD" w:rsidP="002A7CCD">
      <w:pPr>
        <w:pStyle w:val="Descripcin"/>
        <w:jc w:val="center"/>
        <w:rPr>
          <w:lang w:val="es-ES"/>
        </w:rPr>
      </w:pPr>
      <w:bookmarkStart w:id="226" w:name="_Toc163122656"/>
      <w:bookmarkStart w:id="227" w:name="_Toc167295383"/>
      <w:r>
        <w:t xml:space="preserve">Imagen </w:t>
      </w:r>
      <w:r>
        <w:fldChar w:fldCharType="begin"/>
      </w:r>
      <w:r>
        <w:instrText xml:space="preserve"> SEQ Imagen \* ARABIC </w:instrText>
      </w:r>
      <w:r>
        <w:fldChar w:fldCharType="separate"/>
      </w:r>
      <w:r w:rsidR="00562282">
        <w:rPr>
          <w:noProof/>
        </w:rPr>
        <w:t>52</w:t>
      </w:r>
      <w:r>
        <w:fldChar w:fldCharType="end"/>
      </w:r>
      <w:r>
        <w:t xml:space="preserve">: Acceso a </w:t>
      </w:r>
      <w:r w:rsidRPr="00B44DB3">
        <w:t>Planes Operativos UO</w:t>
      </w:r>
      <w:bookmarkEnd w:id="226"/>
      <w:bookmarkEnd w:id="227"/>
    </w:p>
    <w:p w14:paraId="58469ED7" w14:textId="77777777" w:rsidR="002A7CCD" w:rsidRDefault="002A7CCD" w:rsidP="00F52FDE">
      <w:pPr>
        <w:pStyle w:val="Prrafodelista"/>
        <w:numPr>
          <w:ilvl w:val="0"/>
          <w:numId w:val="27"/>
        </w:numPr>
        <w:rPr>
          <w:lang w:val="es-ES"/>
        </w:rPr>
      </w:pPr>
      <w:r w:rsidRPr="0005635A">
        <w:rPr>
          <w:lang w:val="es-ES"/>
        </w:rPr>
        <w:t>El usuario deberá seleccionar “</w:t>
      </w:r>
      <w:r>
        <w:rPr>
          <w:lang w:val="es-ES"/>
        </w:rPr>
        <w:t>Plan Operativo</w:t>
      </w:r>
      <w:r w:rsidRPr="0005635A">
        <w:rPr>
          <w:lang w:val="es-ES"/>
        </w:rPr>
        <w:t>”</w:t>
      </w:r>
    </w:p>
    <w:p w14:paraId="284880A3" w14:textId="77777777" w:rsidR="002A7CCD" w:rsidRPr="00E35E42" w:rsidRDefault="002A7CCD" w:rsidP="00F52FDE">
      <w:pPr>
        <w:pStyle w:val="Prrafodelista"/>
        <w:numPr>
          <w:ilvl w:val="0"/>
          <w:numId w:val="27"/>
        </w:numPr>
        <w:rPr>
          <w:lang w:val="es-ES"/>
        </w:rPr>
      </w:pPr>
      <w:r w:rsidRPr="00E35E42">
        <w:rPr>
          <w:lang w:val="es-ES"/>
        </w:rPr>
        <w:t>Elegir la opción “Planes Operativos UO(POU) – OP UO”.</w:t>
      </w:r>
    </w:p>
    <w:p w14:paraId="007BC197" w14:textId="77777777" w:rsidR="002A7CCD" w:rsidRDefault="002A7CCD" w:rsidP="002A7CCD">
      <w:pPr>
        <w:ind w:left="720"/>
        <w:rPr>
          <w:lang w:val="es-ES"/>
        </w:rPr>
      </w:pPr>
      <w:r>
        <w:rPr>
          <w:lang w:val="es-ES"/>
        </w:rPr>
        <w:t>Luego se muestra el formulario “Planes Operativos Anuales UP – Operador UO”</w:t>
      </w:r>
    </w:p>
    <w:p w14:paraId="26BE5F33" w14:textId="77777777" w:rsidR="002A7CCD" w:rsidRDefault="002A7CCD" w:rsidP="002A7CCD">
      <w:pPr>
        <w:keepNext/>
        <w:ind w:left="720"/>
      </w:pPr>
      <w:r>
        <w:rPr>
          <w:noProof/>
        </w:rPr>
        <w:drawing>
          <wp:inline distT="0" distB="0" distL="0" distR="0" wp14:anchorId="0C1B9BAB" wp14:editId="1A2FA4FF">
            <wp:extent cx="5010150" cy="2368114"/>
            <wp:effectExtent l="19050" t="19050" r="19050" b="13335"/>
            <wp:docPr id="1611738545" name="Imagen 1611738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022765" cy="2374077"/>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7056FAD9" w14:textId="01B7155B" w:rsidR="002A7CCD" w:rsidRDefault="002A7CCD" w:rsidP="002A7CCD">
      <w:pPr>
        <w:pStyle w:val="Descripcin"/>
        <w:jc w:val="center"/>
        <w:rPr>
          <w:lang w:val="es-ES"/>
        </w:rPr>
      </w:pPr>
      <w:bookmarkStart w:id="228" w:name="_Toc163122657"/>
      <w:bookmarkStart w:id="229" w:name="_Toc167295384"/>
      <w:r>
        <w:t xml:space="preserve">Imagen </w:t>
      </w:r>
      <w:r>
        <w:fldChar w:fldCharType="begin"/>
      </w:r>
      <w:r>
        <w:instrText xml:space="preserve"> SEQ Imagen \* ARABIC </w:instrText>
      </w:r>
      <w:r>
        <w:fldChar w:fldCharType="separate"/>
      </w:r>
      <w:r w:rsidR="00562282">
        <w:rPr>
          <w:noProof/>
        </w:rPr>
        <w:t>53</w:t>
      </w:r>
      <w:r>
        <w:fldChar w:fldCharType="end"/>
      </w:r>
      <w:r>
        <w:t xml:space="preserve">: Formulario </w:t>
      </w:r>
      <w:r>
        <w:rPr>
          <w:lang w:val="es-ES"/>
        </w:rPr>
        <w:t>Planes Operativos Anuales UP – Operador UO</w:t>
      </w:r>
      <w:bookmarkEnd w:id="228"/>
      <w:bookmarkEnd w:id="229"/>
    </w:p>
    <w:p w14:paraId="53E23B92" w14:textId="77777777" w:rsidR="002A7CCD" w:rsidRDefault="002A7CCD" w:rsidP="002A7CCD">
      <w:pPr>
        <w:ind w:left="720"/>
        <w:rPr>
          <w:lang w:val="es-ES"/>
        </w:rPr>
      </w:pPr>
      <w:r>
        <w:rPr>
          <w:b/>
          <w:bCs/>
          <w:noProof/>
          <w:lang w:val="es-ES"/>
        </w:rPr>
        <w:lastRenderedPageBreak/>
        <w:drawing>
          <wp:inline distT="0" distB="0" distL="0" distR="0" wp14:anchorId="30D9951E" wp14:editId="263A6881">
            <wp:extent cx="258793" cy="258793"/>
            <wp:effectExtent l="0" t="0" r="8255" b="8255"/>
            <wp:docPr id="1611738536" name="Gráfico 1611738536" descr="Lup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738536" name="Gráfico 1611738536" descr="Lupa con relleno sólido"/>
                    <pic:cNvPicPr/>
                  </pic:nvPicPr>
                  <pic:blipFill>
                    <a:blip r:embed="rId38" cstate="print">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262304" cy="262304"/>
                    </a:xfrm>
                    <a:prstGeom prst="rect">
                      <a:avLst/>
                    </a:prstGeom>
                  </pic:spPr>
                </pic:pic>
              </a:graphicData>
            </a:graphic>
          </wp:inline>
        </w:drawing>
      </w:r>
      <w:r w:rsidRPr="00842563">
        <w:rPr>
          <w:b/>
          <w:bCs/>
          <w:lang w:val="es-ES"/>
        </w:rPr>
        <w:t>Sección Filtro de Búsqueda:</w:t>
      </w:r>
      <w:r>
        <w:rPr>
          <w:lang w:val="es-ES"/>
        </w:rPr>
        <w:t xml:space="preserve"> Se puede </w:t>
      </w:r>
      <w:r w:rsidRPr="002A66EA">
        <w:rPr>
          <w:lang w:val="es-ES"/>
        </w:rPr>
        <w:t xml:space="preserve">buscar </w:t>
      </w:r>
      <w:r w:rsidRPr="00E35E42">
        <w:rPr>
          <w:lang w:val="es-ES"/>
        </w:rPr>
        <w:t>Planes Operativos Anuales de UO</w:t>
      </w:r>
      <w:r w:rsidRPr="002A66EA">
        <w:rPr>
          <w:lang w:val="es-ES"/>
        </w:rPr>
        <w:t xml:space="preserve"> utilizando los filtros disponibles</w:t>
      </w:r>
      <w:r>
        <w:rPr>
          <w:lang w:val="es-ES"/>
        </w:rPr>
        <w:t xml:space="preserve"> (</w:t>
      </w:r>
      <w:r>
        <w:rPr>
          <w:b/>
          <w:bCs/>
          <w:lang w:val="es-ES"/>
        </w:rPr>
        <w:t>Ámbito*)</w:t>
      </w:r>
    </w:p>
    <w:p w14:paraId="29144574" w14:textId="77777777" w:rsidR="002A7CCD" w:rsidRPr="002A66EA" w:rsidRDefault="002A7CCD" w:rsidP="002A7CCD">
      <w:pPr>
        <w:ind w:left="720"/>
        <w:rPr>
          <w:lang w:val="es-ES"/>
        </w:rPr>
      </w:pPr>
      <w:r w:rsidRPr="002A66EA">
        <w:rPr>
          <w:lang w:val="es-ES"/>
        </w:rPr>
        <w:t xml:space="preserve">Luego </w:t>
      </w:r>
      <w:r>
        <w:rPr>
          <w:lang w:val="es-ES"/>
        </w:rPr>
        <w:t>ingresar</w:t>
      </w:r>
      <w:r w:rsidRPr="002A66EA">
        <w:rPr>
          <w:lang w:val="es-ES"/>
        </w:rPr>
        <w:t xml:space="preserve"> los criterios de búsqueda, ha</w:t>
      </w:r>
      <w:r>
        <w:rPr>
          <w:lang w:val="es-ES"/>
        </w:rPr>
        <w:t xml:space="preserve">cer </w:t>
      </w:r>
      <w:r w:rsidRPr="002A66EA">
        <w:rPr>
          <w:lang w:val="es-ES"/>
        </w:rPr>
        <w:t>clic en "Buscar".</w:t>
      </w:r>
    </w:p>
    <w:p w14:paraId="09B93ED2" w14:textId="77777777" w:rsidR="002A7CCD" w:rsidRPr="002611DD" w:rsidRDefault="002A7CCD" w:rsidP="002A7CCD">
      <w:pPr>
        <w:ind w:left="992"/>
        <w:rPr>
          <w:b/>
          <w:bCs/>
          <w:i/>
          <w:iCs/>
          <w:lang w:val="es-ES"/>
        </w:rPr>
      </w:pPr>
      <w:r w:rsidRPr="002611DD">
        <w:rPr>
          <w:b/>
          <w:bCs/>
          <w:i/>
          <w:iCs/>
          <w:lang w:val="es-ES"/>
        </w:rPr>
        <w:t xml:space="preserve">Nota 1: </w:t>
      </w:r>
      <w:r w:rsidRPr="002611DD">
        <w:rPr>
          <w:i/>
          <w:iCs/>
          <w:lang w:val="es-ES"/>
        </w:rPr>
        <w:t>Para realizar la búsqueda, obligatoriamente se debe elegir un ámbito.</w:t>
      </w:r>
    </w:p>
    <w:p w14:paraId="22ABC34D" w14:textId="77777777" w:rsidR="002A7CCD" w:rsidRDefault="002A7CCD" w:rsidP="002A7CCD">
      <w:pPr>
        <w:keepNext/>
        <w:ind w:left="720"/>
      </w:pPr>
      <w:r>
        <w:rPr>
          <w:noProof/>
        </w:rPr>
        <w:drawing>
          <wp:inline distT="0" distB="0" distL="0" distR="0" wp14:anchorId="29C7F714" wp14:editId="775E886A">
            <wp:extent cx="5061070" cy="2396346"/>
            <wp:effectExtent l="19050" t="19050" r="25400" b="23495"/>
            <wp:docPr id="1611738546" name="Imagen 1611738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074245" cy="2402584"/>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32701F9D" w14:textId="29A29667" w:rsidR="002A7CCD" w:rsidRDefault="002A7CCD" w:rsidP="002A7CCD">
      <w:pPr>
        <w:pStyle w:val="Descripcin"/>
        <w:jc w:val="center"/>
        <w:rPr>
          <w:lang w:val="es-ES"/>
        </w:rPr>
      </w:pPr>
      <w:bookmarkStart w:id="230" w:name="_Toc163122658"/>
      <w:bookmarkStart w:id="231" w:name="_Toc167295385"/>
      <w:r>
        <w:t xml:space="preserve">Imagen </w:t>
      </w:r>
      <w:r>
        <w:fldChar w:fldCharType="begin"/>
      </w:r>
      <w:r>
        <w:instrText xml:space="preserve"> SEQ Imagen \* ARABIC </w:instrText>
      </w:r>
      <w:r>
        <w:fldChar w:fldCharType="separate"/>
      </w:r>
      <w:r w:rsidR="00562282">
        <w:rPr>
          <w:noProof/>
        </w:rPr>
        <w:t>54</w:t>
      </w:r>
      <w:r>
        <w:fldChar w:fldCharType="end"/>
      </w:r>
      <w:r>
        <w:t xml:space="preserve">: </w:t>
      </w:r>
      <w:r>
        <w:rPr>
          <w:lang w:val="es-ES"/>
        </w:rPr>
        <w:t xml:space="preserve">Planes Operativos Anuales UO </w:t>
      </w:r>
      <w:r>
        <w:t>- Sección Búsqueda</w:t>
      </w:r>
      <w:bookmarkEnd w:id="230"/>
      <w:bookmarkEnd w:id="231"/>
    </w:p>
    <w:p w14:paraId="12799E2F" w14:textId="77777777" w:rsidR="002A7CCD" w:rsidRPr="00E35E42" w:rsidRDefault="002A7CCD" w:rsidP="00F52FDE">
      <w:pPr>
        <w:pStyle w:val="Prrafodelista"/>
        <w:numPr>
          <w:ilvl w:val="0"/>
          <w:numId w:val="28"/>
        </w:numPr>
        <w:rPr>
          <w:lang w:val="es-ES"/>
        </w:rPr>
      </w:pPr>
      <w:r w:rsidRPr="00E35E42">
        <w:rPr>
          <w:lang w:val="es-ES"/>
        </w:rPr>
        <w:t xml:space="preserve">Filtros de búsqueda: </w:t>
      </w:r>
    </w:p>
    <w:p w14:paraId="5EB623E0" w14:textId="77777777" w:rsidR="002A7CCD" w:rsidRPr="00E35E42" w:rsidRDefault="002A7CCD" w:rsidP="00F52FDE">
      <w:pPr>
        <w:pStyle w:val="Prrafodelista"/>
        <w:numPr>
          <w:ilvl w:val="0"/>
          <w:numId w:val="25"/>
        </w:numPr>
        <w:rPr>
          <w:rFonts w:cs="Times New Roman"/>
          <w:sz w:val="22"/>
          <w:lang w:val="es-ES" w:eastAsia="es-ES"/>
        </w:rPr>
      </w:pPr>
      <w:r>
        <w:rPr>
          <w:rFonts w:cs="Times New Roman"/>
          <w:b/>
          <w:bCs/>
          <w:sz w:val="22"/>
          <w:lang w:val="es-ES" w:eastAsia="es-ES"/>
        </w:rPr>
        <w:t xml:space="preserve">Ámbito </w:t>
      </w:r>
      <w:r w:rsidRPr="009446C9">
        <w:rPr>
          <w:rFonts w:cs="Times New Roman"/>
          <w:b/>
          <w:bCs/>
          <w:sz w:val="22"/>
          <w:lang w:val="es-ES" w:eastAsia="es-ES"/>
        </w:rPr>
        <w:t>(Campo Obligatorio)</w:t>
      </w:r>
    </w:p>
    <w:p w14:paraId="0C8B2810" w14:textId="77777777" w:rsidR="002A7CCD" w:rsidRPr="00E35E42" w:rsidRDefault="002A7CCD" w:rsidP="00F52FDE">
      <w:pPr>
        <w:pStyle w:val="Prrafodelista"/>
        <w:numPr>
          <w:ilvl w:val="0"/>
          <w:numId w:val="28"/>
        </w:numPr>
        <w:rPr>
          <w:rFonts w:cs="Times New Roman"/>
          <w:sz w:val="22"/>
          <w:lang w:val="es-ES" w:eastAsia="es-ES"/>
        </w:rPr>
      </w:pPr>
      <w:r w:rsidRPr="00E35E42">
        <w:rPr>
          <w:bdr w:val="single" w:sz="12" w:space="0" w:color="CC0000"/>
          <w:lang w:val="es-ES"/>
        </w:rPr>
        <w:t xml:space="preserve"> </w:t>
      </w:r>
      <w:proofErr w:type="gramStart"/>
      <w:r w:rsidRPr="00E35E42">
        <w:rPr>
          <w:bdr w:val="single" w:sz="12" w:space="0" w:color="CC0000"/>
          <w:lang w:val="es-ES"/>
        </w:rPr>
        <w:t xml:space="preserve">Buscar </w:t>
      </w:r>
      <w:r w:rsidRPr="00E35E42">
        <w:rPr>
          <w:lang w:val="es-ES"/>
        </w:rPr>
        <w:t>:</w:t>
      </w:r>
      <w:proofErr w:type="gramEnd"/>
      <w:r w:rsidRPr="00E35E42">
        <w:rPr>
          <w:lang w:val="es-ES"/>
        </w:rPr>
        <w:t xml:space="preserve"> Se hace uso para realizar la búsqueda, posterior al ingreso de un criterio de búsqueda.</w:t>
      </w:r>
    </w:p>
    <w:p w14:paraId="518C9F90" w14:textId="77777777" w:rsidR="002A7CCD" w:rsidRPr="00E35E42" w:rsidRDefault="002A7CCD" w:rsidP="00F52FDE">
      <w:pPr>
        <w:pStyle w:val="Prrafodelista"/>
        <w:numPr>
          <w:ilvl w:val="0"/>
          <w:numId w:val="28"/>
        </w:numPr>
        <w:rPr>
          <w:rFonts w:cs="Times New Roman"/>
          <w:sz w:val="22"/>
          <w:lang w:val="es-ES" w:eastAsia="es-ES"/>
        </w:rPr>
      </w:pPr>
      <w:r w:rsidRPr="00E35E42">
        <w:rPr>
          <w:bdr w:val="single" w:sz="12" w:space="0" w:color="CC0000"/>
          <w:lang w:val="es-ES"/>
        </w:rPr>
        <w:t xml:space="preserve"> </w:t>
      </w:r>
      <w:proofErr w:type="gramStart"/>
      <w:r w:rsidRPr="00E35E42">
        <w:rPr>
          <w:bdr w:val="single" w:sz="12" w:space="0" w:color="CC0000"/>
          <w:lang w:val="es-ES"/>
        </w:rPr>
        <w:t xml:space="preserve">Limpiar </w:t>
      </w:r>
      <w:r w:rsidRPr="00E35E42">
        <w:rPr>
          <w:lang w:val="es-ES"/>
        </w:rPr>
        <w:t>:</w:t>
      </w:r>
      <w:proofErr w:type="gramEnd"/>
      <w:r w:rsidRPr="00E35E42">
        <w:rPr>
          <w:lang w:val="es-ES"/>
        </w:rPr>
        <w:t xml:space="preserve"> Permite eliminar los criterios de búsqueda y empezar de nuevo.</w:t>
      </w:r>
    </w:p>
    <w:p w14:paraId="79EC8E5B" w14:textId="031E29D4" w:rsidR="002A7CCD" w:rsidRDefault="002A7CCD" w:rsidP="002A7CCD">
      <w:pPr>
        <w:pStyle w:val="Prrafodelista"/>
        <w:ind w:left="1287"/>
        <w:rPr>
          <w:lang w:val="es-ES"/>
        </w:rPr>
      </w:pPr>
    </w:p>
    <w:p w14:paraId="642CA3E0" w14:textId="34AF5FCF" w:rsidR="002A7CCD" w:rsidRDefault="002A7CCD" w:rsidP="002A7CCD">
      <w:pPr>
        <w:ind w:left="720"/>
        <w:rPr>
          <w:lang w:val="es-ES"/>
        </w:rPr>
      </w:pPr>
      <w:bookmarkStart w:id="232" w:name="_Toc165644112"/>
      <w:bookmarkStart w:id="233" w:name="_Toc167295633"/>
      <w:r w:rsidRPr="00C00BD0">
        <w:rPr>
          <w:rStyle w:val="Ttulo3Car"/>
          <w:u w:val="single"/>
        </w:rPr>
        <w:t xml:space="preserve">Sección Ver </w:t>
      </w:r>
      <w:r>
        <w:rPr>
          <w:rStyle w:val="Ttulo3Car"/>
          <w:u w:val="single"/>
          <w:lang w:val="es-ES"/>
        </w:rPr>
        <w:t>Reportes</w:t>
      </w:r>
      <w:r w:rsidRPr="00C00BD0">
        <w:rPr>
          <w:rStyle w:val="Ttulo3Car"/>
          <w:u w:val="single"/>
        </w:rPr>
        <w:t>:</w:t>
      </w:r>
      <w:bookmarkEnd w:id="232"/>
      <w:bookmarkEnd w:id="233"/>
      <w:r>
        <w:rPr>
          <w:b/>
          <w:bCs/>
          <w:lang w:val="es-ES"/>
        </w:rPr>
        <w:t xml:space="preserve"> </w:t>
      </w:r>
      <w:r w:rsidRPr="0005635A">
        <w:rPr>
          <w:lang w:val="es-ES"/>
        </w:rPr>
        <w:t xml:space="preserve">Para visualizar los </w:t>
      </w:r>
      <w:r>
        <w:rPr>
          <w:lang w:val="es-ES"/>
        </w:rPr>
        <w:t xml:space="preserve">detalles </w:t>
      </w:r>
      <w:r w:rsidRPr="0005635A">
        <w:rPr>
          <w:lang w:val="es-ES"/>
        </w:rPr>
        <w:t>de</w:t>
      </w:r>
      <w:r>
        <w:rPr>
          <w:lang w:val="es-ES"/>
        </w:rPr>
        <w:t xml:space="preserve"> los </w:t>
      </w:r>
      <w:r w:rsidRPr="00D110A6">
        <w:rPr>
          <w:lang w:val="es-ES"/>
        </w:rPr>
        <w:t>Planes Operativos Anuales de UO</w:t>
      </w:r>
      <w:r w:rsidRPr="0005635A">
        <w:rPr>
          <w:lang w:val="es-ES"/>
        </w:rPr>
        <w:t>.</w:t>
      </w:r>
    </w:p>
    <w:p w14:paraId="1F97A909" w14:textId="77777777" w:rsidR="002A7CCD" w:rsidRDefault="002A7CCD" w:rsidP="002A7CCD">
      <w:pPr>
        <w:ind w:left="720"/>
        <w:rPr>
          <w:lang w:val="es-ES"/>
        </w:rPr>
      </w:pPr>
      <w:r>
        <w:rPr>
          <w:lang w:val="es-ES"/>
        </w:rPr>
        <w:t xml:space="preserve">Primero debe seleccionar un registro de la lista y en </w:t>
      </w:r>
      <w:r>
        <w:rPr>
          <w:noProof/>
          <w:lang w:val="es-ES"/>
        </w:rPr>
        <w:drawing>
          <wp:inline distT="0" distB="0" distL="0" distR="0" wp14:anchorId="66F00FA4" wp14:editId="2294E238">
            <wp:extent cx="159026" cy="159026"/>
            <wp:effectExtent l="0" t="0" r="0" b="0"/>
            <wp:docPr id="1611738547" name="Gráfico 1611738547" descr="Engranaje único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168225" name="Gráfico 814168225" descr="Engranaje único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V="1">
                      <a:off x="0" y="0"/>
                      <a:ext cx="165778" cy="165778"/>
                    </a:xfrm>
                    <a:prstGeom prst="rect">
                      <a:avLst/>
                    </a:prstGeom>
                  </pic:spPr>
                </pic:pic>
              </a:graphicData>
            </a:graphic>
          </wp:inline>
        </w:drawing>
      </w:r>
      <w:r>
        <w:rPr>
          <w:lang w:val="es-ES"/>
        </w:rPr>
        <w:t>Acciones hacer clic en</w:t>
      </w:r>
      <w:r w:rsidRPr="002A47A2">
        <w:rPr>
          <w:noProof/>
        </w:rPr>
        <w:t xml:space="preserve"> </w:t>
      </w:r>
      <w:r>
        <w:rPr>
          <w:lang w:val="es-ES"/>
        </w:rPr>
        <w:t>“Ver detalles”</w:t>
      </w:r>
    </w:p>
    <w:p w14:paraId="183C7DE3" w14:textId="74BA727E" w:rsidR="002A7CCD" w:rsidRDefault="002A7CCD" w:rsidP="002A7CCD">
      <w:pPr>
        <w:keepNext/>
        <w:ind w:left="720"/>
      </w:pPr>
      <w:r>
        <w:rPr>
          <w:noProof/>
        </w:rPr>
        <w:lastRenderedPageBreak/>
        <w:drawing>
          <wp:anchor distT="0" distB="0" distL="114300" distR="114300" simplePos="0" relativeHeight="252049413" behindDoc="0" locked="0" layoutInCell="1" allowOverlap="1" wp14:anchorId="44B73770" wp14:editId="39647841">
            <wp:simplePos x="0" y="0"/>
            <wp:positionH relativeFrom="margin">
              <wp:posOffset>4992440</wp:posOffset>
            </wp:positionH>
            <wp:positionV relativeFrom="paragraph">
              <wp:posOffset>1488288</wp:posOffset>
            </wp:positionV>
            <wp:extent cx="206456" cy="221075"/>
            <wp:effectExtent l="0" t="7302" r="0" b="0"/>
            <wp:wrapNone/>
            <wp:docPr id="1611738549" name="Gráfico 1611738549"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206456" cy="221075"/>
                    </a:xfrm>
                    <a:prstGeom prst="rect">
                      <a:avLst/>
                    </a:prstGeom>
                  </pic:spPr>
                </pic:pic>
              </a:graphicData>
            </a:graphic>
            <wp14:sizeRelH relativeFrom="margin">
              <wp14:pctWidth>0</wp14:pctWidth>
            </wp14:sizeRelH>
            <wp14:sizeRelV relativeFrom="margin">
              <wp14:pctHeight>0</wp14:pctHeight>
            </wp14:sizeRelV>
          </wp:anchor>
        </w:drawing>
      </w:r>
      <w:r w:rsidR="004312E3">
        <w:rPr>
          <w:noProof/>
        </w:rPr>
        <w:drawing>
          <wp:inline distT="0" distB="0" distL="0" distR="0" wp14:anchorId="56322023" wp14:editId="59FCF4F6">
            <wp:extent cx="4913906" cy="2636927"/>
            <wp:effectExtent l="19050" t="19050" r="20320" b="11430"/>
            <wp:docPr id="70165038" name="Imagen 70165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923447" cy="2642047"/>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63B6291B" w14:textId="4FE3CB6D" w:rsidR="002A7CCD" w:rsidRPr="0005635A" w:rsidRDefault="002A7CCD" w:rsidP="002A7CCD">
      <w:pPr>
        <w:pStyle w:val="Descripcin"/>
        <w:jc w:val="center"/>
        <w:rPr>
          <w:lang w:val="es-ES"/>
        </w:rPr>
      </w:pPr>
      <w:bookmarkStart w:id="234" w:name="_Toc163122659"/>
      <w:bookmarkStart w:id="235" w:name="_Toc167295386"/>
      <w:r>
        <w:t xml:space="preserve">Imagen </w:t>
      </w:r>
      <w:r>
        <w:fldChar w:fldCharType="begin"/>
      </w:r>
      <w:r>
        <w:instrText xml:space="preserve"> SEQ Imagen \* ARABIC </w:instrText>
      </w:r>
      <w:r>
        <w:fldChar w:fldCharType="separate"/>
      </w:r>
      <w:r w:rsidR="00562282">
        <w:rPr>
          <w:noProof/>
        </w:rPr>
        <w:t>55</w:t>
      </w:r>
      <w:r>
        <w:fldChar w:fldCharType="end"/>
      </w:r>
      <w:r>
        <w:t xml:space="preserve">: </w:t>
      </w:r>
      <w:r w:rsidRPr="004C0333">
        <w:t xml:space="preserve">Planes Operativos Anuales UO </w:t>
      </w:r>
      <w:r>
        <w:t>- Sección Ver Detalles</w:t>
      </w:r>
      <w:bookmarkEnd w:id="234"/>
      <w:bookmarkEnd w:id="235"/>
    </w:p>
    <w:p w14:paraId="5E53E120" w14:textId="77777777" w:rsidR="002A7CCD" w:rsidRDefault="002A7CCD" w:rsidP="002A7CCD">
      <w:pPr>
        <w:ind w:left="720"/>
        <w:rPr>
          <w:b/>
          <w:bCs/>
          <w:lang w:val="es-ES"/>
        </w:rPr>
      </w:pPr>
    </w:p>
    <w:p w14:paraId="52F06D2E" w14:textId="77777777" w:rsidR="002A7CCD" w:rsidRDefault="002A7CCD" w:rsidP="002A7CCD">
      <w:pPr>
        <w:ind w:left="720"/>
        <w:rPr>
          <w:lang w:val="es-ES"/>
        </w:rPr>
      </w:pPr>
      <w:r>
        <w:rPr>
          <w:lang w:val="es-ES"/>
        </w:rPr>
        <w:t xml:space="preserve">Seguidamente se desplegará la ventana “Ver detalle UO”: </w:t>
      </w:r>
    </w:p>
    <w:p w14:paraId="6C994E68" w14:textId="77777777" w:rsidR="002A7CCD" w:rsidRDefault="002A7CCD" w:rsidP="002A7CCD">
      <w:pPr>
        <w:keepNext/>
        <w:ind w:left="720"/>
      </w:pPr>
      <w:r>
        <w:rPr>
          <w:noProof/>
        </w:rPr>
        <w:drawing>
          <wp:inline distT="0" distB="0" distL="0" distR="0" wp14:anchorId="334E91D2" wp14:editId="683CE666">
            <wp:extent cx="4934309" cy="1580371"/>
            <wp:effectExtent l="19050" t="19050" r="19050" b="20320"/>
            <wp:docPr id="1611738553" name="Imagen 1611738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956331" cy="1587424"/>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5061DDAC" w14:textId="17F367A9" w:rsidR="002A7CCD" w:rsidRDefault="002A7CCD" w:rsidP="002A7CCD">
      <w:pPr>
        <w:pStyle w:val="Descripcin"/>
        <w:jc w:val="center"/>
        <w:rPr>
          <w:lang w:val="es-ES"/>
        </w:rPr>
      </w:pPr>
      <w:bookmarkStart w:id="236" w:name="_Toc163122660"/>
      <w:bookmarkStart w:id="237" w:name="_Toc167295387"/>
      <w:r>
        <w:t xml:space="preserve">Imagen </w:t>
      </w:r>
      <w:r>
        <w:fldChar w:fldCharType="begin"/>
      </w:r>
      <w:r>
        <w:instrText xml:space="preserve"> SEQ Imagen \* ARABIC </w:instrText>
      </w:r>
      <w:r>
        <w:fldChar w:fldCharType="separate"/>
      </w:r>
      <w:r w:rsidR="00562282">
        <w:rPr>
          <w:noProof/>
        </w:rPr>
        <w:t>56</w:t>
      </w:r>
      <w:r>
        <w:fldChar w:fldCharType="end"/>
      </w:r>
      <w:r>
        <w:t xml:space="preserve">: </w:t>
      </w:r>
      <w:r w:rsidRPr="007B2B93">
        <w:t xml:space="preserve">Planes Operativos Anuales UO </w:t>
      </w:r>
      <w:r>
        <w:t>- Ver Detalles UO</w:t>
      </w:r>
      <w:bookmarkEnd w:id="236"/>
      <w:bookmarkEnd w:id="237"/>
    </w:p>
    <w:p w14:paraId="5581ECEB" w14:textId="77777777" w:rsidR="002A7CCD" w:rsidRDefault="002A7CCD" w:rsidP="002A7CCD">
      <w:pPr>
        <w:ind w:left="720"/>
        <w:rPr>
          <w:lang w:val="es-ES"/>
        </w:rPr>
      </w:pPr>
      <w:r>
        <w:rPr>
          <w:lang w:val="es-ES"/>
        </w:rPr>
        <w:t>En la ventana “Ver detalle UO” se visualiza:</w:t>
      </w:r>
    </w:p>
    <w:p w14:paraId="746AE09D" w14:textId="77777777" w:rsidR="002A7CCD" w:rsidRPr="003032D0" w:rsidRDefault="002A7CCD" w:rsidP="00F52FDE">
      <w:pPr>
        <w:pStyle w:val="Prrafodelista"/>
        <w:numPr>
          <w:ilvl w:val="0"/>
          <w:numId w:val="29"/>
        </w:numPr>
        <w:rPr>
          <w:lang w:val="es-ES"/>
        </w:rPr>
      </w:pPr>
      <w:r>
        <w:rPr>
          <w:lang w:val="es-ES"/>
        </w:rPr>
        <w:t xml:space="preserve">Sección búsqueda (filtros): </w:t>
      </w:r>
      <w:r w:rsidRPr="003032D0">
        <w:rPr>
          <w:lang w:val="es-ES"/>
        </w:rPr>
        <w:t xml:space="preserve">Podemos buscar </w:t>
      </w:r>
      <w:r>
        <w:rPr>
          <w:lang w:val="es-ES"/>
        </w:rPr>
        <w:t>por</w:t>
      </w:r>
      <w:r w:rsidRPr="003032D0">
        <w:rPr>
          <w:lang w:val="es-ES"/>
        </w:rPr>
        <w:t xml:space="preserve"> nombre del reporte, tipo de servicio y modalidad</w:t>
      </w:r>
    </w:p>
    <w:p w14:paraId="4337E0CB" w14:textId="77777777" w:rsidR="002A7CCD" w:rsidRPr="003032D0" w:rsidRDefault="002A7CCD" w:rsidP="00F52FDE">
      <w:pPr>
        <w:pStyle w:val="Prrafodelista"/>
        <w:numPr>
          <w:ilvl w:val="0"/>
          <w:numId w:val="29"/>
        </w:numPr>
        <w:rPr>
          <w:lang w:val="es-ES"/>
        </w:rPr>
      </w:pPr>
      <w:r w:rsidRPr="003032D0">
        <w:rPr>
          <w:lang w:val="es-ES"/>
        </w:rPr>
        <w:t xml:space="preserve">Buscar: </w:t>
      </w:r>
      <w:r>
        <w:rPr>
          <w:lang w:val="es-ES"/>
        </w:rPr>
        <w:t xml:space="preserve">Dar clic </w:t>
      </w:r>
      <w:r w:rsidRPr="003032D0">
        <w:rPr>
          <w:lang w:val="es-ES"/>
        </w:rPr>
        <w:t>para b</w:t>
      </w:r>
      <w:r>
        <w:rPr>
          <w:lang w:val="es-ES"/>
        </w:rPr>
        <w:t>uscar</w:t>
      </w:r>
      <w:r w:rsidRPr="003032D0">
        <w:rPr>
          <w:lang w:val="es-ES"/>
        </w:rPr>
        <w:t>, posterior al ingreso de un criterio de búsqueda.</w:t>
      </w:r>
    </w:p>
    <w:p w14:paraId="51B7AC07" w14:textId="77777777" w:rsidR="002A7CCD" w:rsidRDefault="002A7CCD" w:rsidP="00F52FDE">
      <w:pPr>
        <w:pStyle w:val="Prrafodelista"/>
        <w:numPr>
          <w:ilvl w:val="0"/>
          <w:numId w:val="29"/>
        </w:numPr>
        <w:rPr>
          <w:lang w:val="es-ES"/>
        </w:rPr>
      </w:pPr>
      <w:r w:rsidRPr="003032D0">
        <w:rPr>
          <w:lang w:val="es-ES"/>
        </w:rPr>
        <w:t xml:space="preserve"> Limpiar: Permite eliminar los criterios de búsqueda y empezar de nuevo</w:t>
      </w:r>
    </w:p>
    <w:p w14:paraId="0E4F720C" w14:textId="77777777" w:rsidR="002A7CCD" w:rsidRDefault="002A7CCD" w:rsidP="00F52FDE">
      <w:pPr>
        <w:pStyle w:val="Prrafodelista"/>
        <w:numPr>
          <w:ilvl w:val="0"/>
          <w:numId w:val="29"/>
        </w:numPr>
        <w:rPr>
          <w:lang w:val="es-ES"/>
        </w:rPr>
      </w:pPr>
      <w:r>
        <w:rPr>
          <w:lang w:val="es-ES"/>
        </w:rPr>
        <w:t>La tabla muestra el nombre del detalle, el código UO y el documento en PDF.</w:t>
      </w:r>
    </w:p>
    <w:p w14:paraId="18D6E03F" w14:textId="77777777" w:rsidR="002A7CCD" w:rsidRPr="003032D0" w:rsidRDefault="002A7CCD" w:rsidP="002A7CCD">
      <w:pPr>
        <w:rPr>
          <w:lang w:val="es-ES"/>
        </w:rPr>
      </w:pPr>
    </w:p>
    <w:p w14:paraId="066598F9" w14:textId="77777777" w:rsidR="002A7CCD" w:rsidRDefault="002A7CCD" w:rsidP="002A7CCD">
      <w:pPr>
        <w:ind w:left="720"/>
        <w:rPr>
          <w:lang w:val="es-ES"/>
        </w:rPr>
      </w:pPr>
      <w:bookmarkStart w:id="238" w:name="_Toc165644113"/>
      <w:bookmarkStart w:id="239" w:name="_Toc167295634"/>
      <w:r w:rsidRPr="00C00BD0">
        <w:rPr>
          <w:rStyle w:val="Ttulo3Car"/>
          <w:u w:val="single"/>
        </w:rPr>
        <w:t>Sección Servicio de Control:</w:t>
      </w:r>
      <w:bookmarkEnd w:id="238"/>
      <w:bookmarkEnd w:id="239"/>
      <w:r>
        <w:rPr>
          <w:b/>
          <w:bCs/>
          <w:lang w:val="es-ES"/>
        </w:rPr>
        <w:t xml:space="preserve"> </w:t>
      </w:r>
      <w:r w:rsidRPr="0005635A">
        <w:rPr>
          <w:lang w:val="es-ES"/>
        </w:rPr>
        <w:t xml:space="preserve">Para </w:t>
      </w:r>
      <w:r>
        <w:rPr>
          <w:lang w:val="es-ES"/>
        </w:rPr>
        <w:t xml:space="preserve">acceder a los </w:t>
      </w:r>
      <w:r w:rsidRPr="00FE416A">
        <w:rPr>
          <w:lang w:val="es-ES"/>
        </w:rPr>
        <w:t>Servicios de Control Posterior, Simultáneo, Previo POU - OP</w:t>
      </w:r>
    </w:p>
    <w:p w14:paraId="02AA31E5" w14:textId="77777777" w:rsidR="002A7CCD" w:rsidRDefault="002A7CCD" w:rsidP="002A7CCD">
      <w:pPr>
        <w:ind w:left="720"/>
        <w:rPr>
          <w:lang w:val="es-ES"/>
        </w:rPr>
      </w:pPr>
      <w:r>
        <w:rPr>
          <w:lang w:val="es-ES"/>
        </w:rPr>
        <w:t xml:space="preserve">Primero debe seleccionar un registro de la lista y en </w:t>
      </w:r>
      <w:r>
        <w:rPr>
          <w:noProof/>
          <w:lang w:val="es-ES"/>
        </w:rPr>
        <w:drawing>
          <wp:inline distT="0" distB="0" distL="0" distR="0" wp14:anchorId="035FD157" wp14:editId="0DEEBADE">
            <wp:extent cx="159026" cy="159026"/>
            <wp:effectExtent l="0" t="0" r="0" b="0"/>
            <wp:docPr id="1611738554" name="Gráfico 1611738554" descr="Engranaje único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168225" name="Gráfico 814168225" descr="Engranaje único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V="1">
                      <a:off x="0" y="0"/>
                      <a:ext cx="165778" cy="165778"/>
                    </a:xfrm>
                    <a:prstGeom prst="rect">
                      <a:avLst/>
                    </a:prstGeom>
                  </pic:spPr>
                </pic:pic>
              </a:graphicData>
            </a:graphic>
          </wp:inline>
        </w:drawing>
      </w:r>
      <w:r>
        <w:rPr>
          <w:lang w:val="es-ES"/>
        </w:rPr>
        <w:t>Acciones hacer clic en</w:t>
      </w:r>
      <w:r w:rsidRPr="002A47A2">
        <w:rPr>
          <w:noProof/>
        </w:rPr>
        <w:t xml:space="preserve"> </w:t>
      </w:r>
      <w:r>
        <w:rPr>
          <w:lang w:val="es-ES"/>
        </w:rPr>
        <w:t>“Servicio de control”</w:t>
      </w:r>
    </w:p>
    <w:p w14:paraId="5648E2D3" w14:textId="77777777" w:rsidR="002A7CCD" w:rsidRDefault="002A7CCD" w:rsidP="002A7CCD">
      <w:pPr>
        <w:keepNext/>
        <w:ind w:left="720"/>
      </w:pPr>
      <w:r>
        <w:rPr>
          <w:noProof/>
        </w:rPr>
        <w:lastRenderedPageBreak/>
        <w:drawing>
          <wp:anchor distT="0" distB="0" distL="114300" distR="114300" simplePos="0" relativeHeight="252050437" behindDoc="0" locked="0" layoutInCell="1" allowOverlap="1" wp14:anchorId="1A839C56" wp14:editId="46113FDF">
            <wp:simplePos x="0" y="0"/>
            <wp:positionH relativeFrom="margin">
              <wp:posOffset>5162232</wp:posOffset>
            </wp:positionH>
            <wp:positionV relativeFrom="paragraph">
              <wp:posOffset>1489393</wp:posOffset>
            </wp:positionV>
            <wp:extent cx="206456" cy="221075"/>
            <wp:effectExtent l="0" t="7302" r="0" b="0"/>
            <wp:wrapNone/>
            <wp:docPr id="1611738557" name="Gráfico 1611738557"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206456" cy="2210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ECC236F" wp14:editId="18780F80">
            <wp:extent cx="4956404" cy="2266950"/>
            <wp:effectExtent l="19050" t="19050" r="15875" b="19050"/>
            <wp:docPr id="374130305" name="Imagen 374130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979705" cy="2277607"/>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4532A12E" w14:textId="56E2C8A5" w:rsidR="002A7CCD" w:rsidRPr="006F66AB" w:rsidRDefault="002A7CCD" w:rsidP="002A7CCD">
      <w:pPr>
        <w:pStyle w:val="Descripcin"/>
        <w:jc w:val="center"/>
        <w:rPr>
          <w:lang w:val="es-ES"/>
        </w:rPr>
      </w:pPr>
      <w:bookmarkStart w:id="240" w:name="_Toc163122661"/>
      <w:bookmarkStart w:id="241" w:name="_Toc167295388"/>
      <w:r>
        <w:t xml:space="preserve">Imagen </w:t>
      </w:r>
      <w:r>
        <w:fldChar w:fldCharType="begin"/>
      </w:r>
      <w:r>
        <w:instrText xml:space="preserve"> SEQ Imagen \* ARABIC </w:instrText>
      </w:r>
      <w:r>
        <w:fldChar w:fldCharType="separate"/>
      </w:r>
      <w:r w:rsidR="00562282">
        <w:rPr>
          <w:noProof/>
        </w:rPr>
        <w:t>57</w:t>
      </w:r>
      <w:r>
        <w:fldChar w:fldCharType="end"/>
      </w:r>
      <w:r>
        <w:t xml:space="preserve">: </w:t>
      </w:r>
      <w:r w:rsidRPr="00255D34">
        <w:t xml:space="preserve">Planes Operativos Anuales UO </w:t>
      </w:r>
      <w:r>
        <w:t>- Sección Servicio de Control</w:t>
      </w:r>
      <w:bookmarkEnd w:id="240"/>
      <w:bookmarkEnd w:id="241"/>
    </w:p>
    <w:p w14:paraId="425E3B1A" w14:textId="77777777" w:rsidR="002A7CCD" w:rsidRDefault="002A7CCD" w:rsidP="002A7CCD">
      <w:pPr>
        <w:ind w:left="720"/>
        <w:rPr>
          <w:lang w:val="es-ES"/>
        </w:rPr>
      </w:pPr>
      <w:r>
        <w:rPr>
          <w:lang w:val="es-ES"/>
        </w:rPr>
        <w:t>Luego se desplegará el formulario “</w:t>
      </w:r>
      <w:bookmarkStart w:id="242" w:name="_Hlk163040991"/>
      <w:r w:rsidRPr="00F07F3B">
        <w:rPr>
          <w:lang w:val="es-ES"/>
        </w:rPr>
        <w:t>Servicios de Control Posterior, Simultáneo, Previo POU - OP</w:t>
      </w:r>
      <w:bookmarkEnd w:id="242"/>
      <w:r>
        <w:rPr>
          <w:lang w:val="es-ES"/>
        </w:rPr>
        <w:t xml:space="preserve">”: </w:t>
      </w:r>
    </w:p>
    <w:p w14:paraId="340E22AC" w14:textId="77777777" w:rsidR="002A7CCD" w:rsidRDefault="002A7CCD" w:rsidP="002A7CCD">
      <w:pPr>
        <w:keepNext/>
        <w:ind w:left="720"/>
      </w:pPr>
      <w:r>
        <w:rPr>
          <w:noProof/>
        </w:rPr>
        <w:drawing>
          <wp:inline distT="0" distB="0" distL="0" distR="0" wp14:anchorId="50F7617D" wp14:editId="3D63D6E5">
            <wp:extent cx="4915814" cy="2252431"/>
            <wp:effectExtent l="19050" t="19050" r="18415" b="1460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4923576" cy="2255988"/>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1D54EC3D" w14:textId="6F4AC475" w:rsidR="002A7CCD" w:rsidRDefault="002A7CCD" w:rsidP="002A7CCD">
      <w:pPr>
        <w:pStyle w:val="Descripcin"/>
        <w:jc w:val="center"/>
        <w:rPr>
          <w:lang w:val="es-ES"/>
        </w:rPr>
      </w:pPr>
      <w:bookmarkStart w:id="243" w:name="_Toc163122662"/>
      <w:bookmarkStart w:id="244" w:name="_Toc167295389"/>
      <w:r>
        <w:t xml:space="preserve">Imagen </w:t>
      </w:r>
      <w:r>
        <w:fldChar w:fldCharType="begin"/>
      </w:r>
      <w:r>
        <w:instrText xml:space="preserve"> SEQ Imagen \* ARABIC </w:instrText>
      </w:r>
      <w:r>
        <w:fldChar w:fldCharType="separate"/>
      </w:r>
      <w:r w:rsidR="00562282">
        <w:rPr>
          <w:noProof/>
        </w:rPr>
        <w:t>58</w:t>
      </w:r>
      <w:r>
        <w:fldChar w:fldCharType="end"/>
      </w:r>
      <w:r>
        <w:t xml:space="preserve">: </w:t>
      </w:r>
      <w:r w:rsidRPr="00321CBF">
        <w:t xml:space="preserve">Planes Operativos Anuales UO </w:t>
      </w:r>
      <w:r>
        <w:t>- Formulario Servicio de Control</w:t>
      </w:r>
      <w:bookmarkEnd w:id="243"/>
      <w:bookmarkEnd w:id="244"/>
    </w:p>
    <w:p w14:paraId="5DF7AC23" w14:textId="77777777" w:rsidR="002A7CCD" w:rsidRDefault="002A7CCD" w:rsidP="002A7CCD">
      <w:pPr>
        <w:ind w:left="720"/>
        <w:rPr>
          <w:lang w:val="es-ES"/>
        </w:rPr>
      </w:pPr>
      <w:r>
        <w:rPr>
          <w:b/>
          <w:bCs/>
          <w:noProof/>
          <w:lang w:val="es-ES"/>
        </w:rPr>
        <w:drawing>
          <wp:inline distT="0" distB="0" distL="0" distR="0" wp14:anchorId="3A37EAE8" wp14:editId="0E3B8659">
            <wp:extent cx="258793" cy="258793"/>
            <wp:effectExtent l="0" t="0" r="8255" b="8255"/>
            <wp:docPr id="374130306" name="Gráfico 374130306" descr="Lup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738536" name="Gráfico 1611738536" descr="Lupa con relleno sólido"/>
                    <pic:cNvPicPr/>
                  </pic:nvPicPr>
                  <pic:blipFill>
                    <a:blip r:embed="rId38" cstate="print">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262304" cy="262304"/>
                    </a:xfrm>
                    <a:prstGeom prst="rect">
                      <a:avLst/>
                    </a:prstGeom>
                  </pic:spPr>
                </pic:pic>
              </a:graphicData>
            </a:graphic>
          </wp:inline>
        </w:drawing>
      </w:r>
      <w:r w:rsidRPr="00842563">
        <w:rPr>
          <w:b/>
          <w:bCs/>
          <w:lang w:val="es-ES"/>
        </w:rPr>
        <w:t>Sección Filtro de Búsqueda:</w:t>
      </w:r>
      <w:r>
        <w:rPr>
          <w:lang w:val="es-ES"/>
        </w:rPr>
        <w:t xml:space="preserve"> Se puede </w:t>
      </w:r>
      <w:r w:rsidRPr="002A66EA">
        <w:rPr>
          <w:lang w:val="es-ES"/>
        </w:rPr>
        <w:t xml:space="preserve">buscar </w:t>
      </w:r>
      <w:r w:rsidRPr="00F07F3B">
        <w:rPr>
          <w:lang w:val="es-ES"/>
        </w:rPr>
        <w:t>Servicios de Control Posterior, Simultáneo, Previo POU - OP</w:t>
      </w:r>
      <w:r w:rsidRPr="002A66EA">
        <w:rPr>
          <w:lang w:val="es-ES"/>
        </w:rPr>
        <w:t xml:space="preserve"> utilizando los filtros disponibles</w:t>
      </w:r>
      <w:r>
        <w:rPr>
          <w:lang w:val="es-ES"/>
        </w:rPr>
        <w:t xml:space="preserve"> (</w:t>
      </w:r>
      <w:r>
        <w:rPr>
          <w:b/>
          <w:bCs/>
          <w:lang w:val="es-ES"/>
        </w:rPr>
        <w:t xml:space="preserve">Tipo de servicio*, </w:t>
      </w:r>
      <w:r>
        <w:rPr>
          <w:lang w:val="es-ES"/>
        </w:rPr>
        <w:t>Modalidad</w:t>
      </w:r>
      <w:r>
        <w:rPr>
          <w:b/>
          <w:bCs/>
          <w:lang w:val="es-ES"/>
        </w:rPr>
        <w:t>)</w:t>
      </w:r>
    </w:p>
    <w:p w14:paraId="01939B9A" w14:textId="77777777" w:rsidR="002A7CCD" w:rsidRDefault="002A7CCD" w:rsidP="002A7CCD">
      <w:pPr>
        <w:ind w:left="720"/>
        <w:rPr>
          <w:lang w:val="es-ES"/>
        </w:rPr>
      </w:pPr>
      <w:r w:rsidRPr="002A66EA">
        <w:rPr>
          <w:lang w:val="es-ES"/>
        </w:rPr>
        <w:t xml:space="preserve">Luego </w:t>
      </w:r>
      <w:r>
        <w:rPr>
          <w:lang w:val="es-ES"/>
        </w:rPr>
        <w:t>ingresar</w:t>
      </w:r>
      <w:r w:rsidRPr="002A66EA">
        <w:rPr>
          <w:lang w:val="es-ES"/>
        </w:rPr>
        <w:t xml:space="preserve"> los criterios de búsqueda, ha</w:t>
      </w:r>
      <w:r>
        <w:rPr>
          <w:lang w:val="es-ES"/>
        </w:rPr>
        <w:t xml:space="preserve">cer </w:t>
      </w:r>
      <w:r w:rsidRPr="002A66EA">
        <w:rPr>
          <w:lang w:val="es-ES"/>
        </w:rPr>
        <w:t>clic en "Buscar".</w:t>
      </w:r>
    </w:p>
    <w:p w14:paraId="16C5111B" w14:textId="77777777" w:rsidR="002A7CCD" w:rsidRPr="002A66EA" w:rsidRDefault="002A7CCD" w:rsidP="002A7CCD">
      <w:pPr>
        <w:ind w:left="720"/>
        <w:rPr>
          <w:lang w:val="es-ES"/>
        </w:rPr>
      </w:pPr>
    </w:p>
    <w:p w14:paraId="212DE817" w14:textId="77777777" w:rsidR="002A7CCD" w:rsidRPr="002611DD" w:rsidRDefault="002A7CCD" w:rsidP="002A7CCD">
      <w:pPr>
        <w:ind w:left="992"/>
        <w:rPr>
          <w:b/>
          <w:bCs/>
          <w:i/>
          <w:iCs/>
          <w:lang w:val="es-ES"/>
        </w:rPr>
      </w:pPr>
      <w:r w:rsidRPr="002611DD">
        <w:rPr>
          <w:b/>
          <w:bCs/>
          <w:i/>
          <w:iCs/>
          <w:lang w:val="es-ES"/>
        </w:rPr>
        <w:t xml:space="preserve">Nota 1: </w:t>
      </w:r>
      <w:r w:rsidRPr="002611DD">
        <w:rPr>
          <w:i/>
          <w:iCs/>
          <w:lang w:val="es-ES"/>
        </w:rPr>
        <w:t>Para realizar la búsqueda, obligatoriamente se debe elegir un Tipo de servicio</w:t>
      </w:r>
    </w:p>
    <w:p w14:paraId="792D90EF" w14:textId="77777777" w:rsidR="002A7CCD" w:rsidRDefault="002A7CCD" w:rsidP="002A7CCD">
      <w:pPr>
        <w:keepNext/>
        <w:ind w:left="720"/>
      </w:pPr>
      <w:r>
        <w:rPr>
          <w:noProof/>
        </w:rPr>
        <w:lastRenderedPageBreak/>
        <w:drawing>
          <wp:inline distT="0" distB="0" distL="0" distR="0" wp14:anchorId="1C9DC36D" wp14:editId="6B5EDDD3">
            <wp:extent cx="4951095" cy="2280240"/>
            <wp:effectExtent l="19050" t="19050" r="20955" b="2540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955334" cy="2282193"/>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641E0976" w14:textId="771F68BF" w:rsidR="002A7CCD" w:rsidRDefault="002A7CCD" w:rsidP="002A7CCD">
      <w:pPr>
        <w:pStyle w:val="Descripcin"/>
        <w:jc w:val="center"/>
        <w:rPr>
          <w:lang w:val="es-ES"/>
        </w:rPr>
      </w:pPr>
      <w:bookmarkStart w:id="245" w:name="_Toc163122663"/>
      <w:bookmarkStart w:id="246" w:name="_Toc167295390"/>
      <w:r>
        <w:t xml:space="preserve">Imagen </w:t>
      </w:r>
      <w:r>
        <w:fldChar w:fldCharType="begin"/>
      </w:r>
      <w:r>
        <w:instrText xml:space="preserve"> SEQ Imagen \* ARABIC </w:instrText>
      </w:r>
      <w:r>
        <w:fldChar w:fldCharType="separate"/>
      </w:r>
      <w:r w:rsidR="00562282">
        <w:rPr>
          <w:noProof/>
        </w:rPr>
        <w:t>59</w:t>
      </w:r>
      <w:r>
        <w:fldChar w:fldCharType="end"/>
      </w:r>
      <w:r>
        <w:t xml:space="preserve">: </w:t>
      </w:r>
      <w:r w:rsidRPr="00147844">
        <w:t>Planes Operativos Anuales UO - Servicio de Control</w:t>
      </w:r>
      <w:r>
        <w:t xml:space="preserve"> - Buscar</w:t>
      </w:r>
      <w:bookmarkEnd w:id="245"/>
      <w:bookmarkEnd w:id="246"/>
    </w:p>
    <w:p w14:paraId="6F5DD3FF" w14:textId="77777777" w:rsidR="002A7CCD" w:rsidRPr="00E35E42" w:rsidRDefault="002A7CCD" w:rsidP="00F52FDE">
      <w:pPr>
        <w:pStyle w:val="Prrafodelista"/>
        <w:numPr>
          <w:ilvl w:val="0"/>
          <w:numId w:val="30"/>
        </w:numPr>
        <w:rPr>
          <w:lang w:val="es-ES"/>
        </w:rPr>
      </w:pPr>
      <w:r w:rsidRPr="00E35E42">
        <w:rPr>
          <w:lang w:val="es-ES"/>
        </w:rPr>
        <w:t xml:space="preserve">Filtros de búsqueda: </w:t>
      </w:r>
    </w:p>
    <w:p w14:paraId="7D9ADF8F" w14:textId="77777777" w:rsidR="002A7CCD" w:rsidRPr="002E07B6" w:rsidRDefault="002A7CCD" w:rsidP="00F52FDE">
      <w:pPr>
        <w:pStyle w:val="Prrafodelista"/>
        <w:numPr>
          <w:ilvl w:val="0"/>
          <w:numId w:val="25"/>
        </w:numPr>
        <w:rPr>
          <w:lang w:val="es-ES"/>
        </w:rPr>
      </w:pPr>
      <w:r>
        <w:rPr>
          <w:lang w:val="es-ES"/>
        </w:rPr>
        <w:t>Unidad Orgánica y Año</w:t>
      </w:r>
    </w:p>
    <w:p w14:paraId="397F6FF4" w14:textId="77777777" w:rsidR="002A7CCD" w:rsidRPr="002611DD" w:rsidRDefault="002A7CCD" w:rsidP="00F52FDE">
      <w:pPr>
        <w:pStyle w:val="Prrafodelista"/>
        <w:numPr>
          <w:ilvl w:val="0"/>
          <w:numId w:val="25"/>
        </w:numPr>
        <w:rPr>
          <w:lang w:val="es-ES"/>
        </w:rPr>
      </w:pPr>
      <w:r w:rsidRPr="002611DD">
        <w:rPr>
          <w:b/>
          <w:bCs/>
          <w:lang w:val="es-ES"/>
        </w:rPr>
        <w:t>Tipo de servicio (Campo Obligatorio):</w:t>
      </w:r>
      <w:r w:rsidRPr="002611DD">
        <w:rPr>
          <w:lang w:val="es-ES"/>
        </w:rPr>
        <w:t xml:space="preserve"> Control Previo, Control simultaneo, Control posterior.</w:t>
      </w:r>
    </w:p>
    <w:p w14:paraId="68F6B8FB" w14:textId="77777777" w:rsidR="002A7CCD" w:rsidRPr="002611DD" w:rsidRDefault="002A7CCD" w:rsidP="00F52FDE">
      <w:pPr>
        <w:pStyle w:val="Prrafodelista"/>
        <w:numPr>
          <w:ilvl w:val="0"/>
          <w:numId w:val="25"/>
        </w:numPr>
        <w:rPr>
          <w:lang w:val="es-ES"/>
        </w:rPr>
      </w:pPr>
      <w:r w:rsidRPr="002611DD">
        <w:rPr>
          <w:lang w:val="es-ES"/>
        </w:rPr>
        <w:t>Modalidad: La modalidad se actualizada de acuerdo al tipo de servicio que el usuario seleccione.</w:t>
      </w:r>
    </w:p>
    <w:p w14:paraId="5C23711D" w14:textId="77777777" w:rsidR="002A7CCD" w:rsidRPr="00F07F3B" w:rsidRDefault="002A7CCD" w:rsidP="00F52FDE">
      <w:pPr>
        <w:pStyle w:val="Prrafodelista"/>
        <w:numPr>
          <w:ilvl w:val="0"/>
          <w:numId w:val="30"/>
        </w:numPr>
        <w:rPr>
          <w:rFonts w:cs="Times New Roman"/>
          <w:sz w:val="22"/>
          <w:lang w:val="es-ES" w:eastAsia="es-ES"/>
        </w:rPr>
      </w:pPr>
      <w:r w:rsidRPr="00F07F3B">
        <w:rPr>
          <w:bdr w:val="single" w:sz="12" w:space="0" w:color="CC0000"/>
          <w:lang w:val="es-ES"/>
        </w:rPr>
        <w:t xml:space="preserve"> </w:t>
      </w:r>
      <w:proofErr w:type="gramStart"/>
      <w:r w:rsidRPr="00F07F3B">
        <w:rPr>
          <w:bdr w:val="single" w:sz="12" w:space="0" w:color="CC0000"/>
          <w:lang w:val="es-ES"/>
        </w:rPr>
        <w:t xml:space="preserve">Buscar </w:t>
      </w:r>
      <w:r w:rsidRPr="00F07F3B">
        <w:rPr>
          <w:lang w:val="es-ES"/>
        </w:rPr>
        <w:t>:</w:t>
      </w:r>
      <w:proofErr w:type="gramEnd"/>
      <w:r w:rsidRPr="00F07F3B">
        <w:rPr>
          <w:lang w:val="es-ES"/>
        </w:rPr>
        <w:t xml:space="preserve"> Se hace uso para realizar la búsqueda, posterior al ingreso de un criterio de búsqueda.</w:t>
      </w:r>
    </w:p>
    <w:p w14:paraId="56B75002" w14:textId="77777777" w:rsidR="002A7CCD" w:rsidRPr="002611DD" w:rsidRDefault="002A7CCD" w:rsidP="00F52FDE">
      <w:pPr>
        <w:pStyle w:val="Prrafodelista"/>
        <w:numPr>
          <w:ilvl w:val="0"/>
          <w:numId w:val="30"/>
        </w:numPr>
        <w:rPr>
          <w:rFonts w:cs="Times New Roman"/>
          <w:sz w:val="22"/>
          <w:lang w:val="es-ES" w:eastAsia="es-ES"/>
        </w:rPr>
      </w:pPr>
      <w:r w:rsidRPr="00F07F3B">
        <w:rPr>
          <w:bdr w:val="single" w:sz="12" w:space="0" w:color="CC0000"/>
          <w:lang w:val="es-ES"/>
        </w:rPr>
        <w:t xml:space="preserve"> </w:t>
      </w:r>
      <w:proofErr w:type="gramStart"/>
      <w:r w:rsidRPr="00F07F3B">
        <w:rPr>
          <w:bdr w:val="single" w:sz="12" w:space="0" w:color="CC0000"/>
          <w:lang w:val="es-ES"/>
        </w:rPr>
        <w:t xml:space="preserve">Limpiar </w:t>
      </w:r>
      <w:r w:rsidRPr="00F07F3B">
        <w:rPr>
          <w:lang w:val="es-ES"/>
        </w:rPr>
        <w:t>:</w:t>
      </w:r>
      <w:proofErr w:type="gramEnd"/>
      <w:r w:rsidRPr="00F07F3B">
        <w:rPr>
          <w:lang w:val="es-ES"/>
        </w:rPr>
        <w:t xml:space="preserve"> Permite eliminar los criterios de búsqueda y empezar de nuevo.</w:t>
      </w:r>
    </w:p>
    <w:p w14:paraId="51853AD6" w14:textId="77777777" w:rsidR="002A7CCD" w:rsidRDefault="002A7CCD" w:rsidP="002A7CCD">
      <w:pPr>
        <w:ind w:left="720"/>
        <w:rPr>
          <w:lang w:val="es-ES"/>
        </w:rPr>
      </w:pPr>
      <w:r>
        <w:rPr>
          <w:lang w:val="es-ES"/>
        </w:rPr>
        <w:t>Como ejemplo seleccionaremos Servicio de control simultaneo y la modalidad será visita de control. En la columna acciones de la tabla se muestra las tres opciones que tiene acceso el usuario.</w:t>
      </w:r>
    </w:p>
    <w:p w14:paraId="7F2F02F9" w14:textId="77777777" w:rsidR="002A7CCD" w:rsidRDefault="002A7CCD" w:rsidP="002A7CCD">
      <w:pPr>
        <w:keepNext/>
        <w:ind w:left="720"/>
      </w:pPr>
      <w:r>
        <w:rPr>
          <w:noProof/>
        </w:rPr>
        <w:drawing>
          <wp:inline distT="0" distB="0" distL="0" distR="0" wp14:anchorId="3170CE75" wp14:editId="4FAD1A12">
            <wp:extent cx="5029200" cy="2285462"/>
            <wp:effectExtent l="19050" t="19050" r="19050" b="1968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037721" cy="2289334"/>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4992057D" w14:textId="377BB740" w:rsidR="002A7CCD" w:rsidRDefault="002A7CCD" w:rsidP="002A7CCD">
      <w:pPr>
        <w:pStyle w:val="Descripcin"/>
        <w:jc w:val="center"/>
        <w:rPr>
          <w:lang w:val="es-ES"/>
        </w:rPr>
      </w:pPr>
      <w:bookmarkStart w:id="247" w:name="_Toc163122664"/>
      <w:bookmarkStart w:id="248" w:name="_Toc167295391"/>
      <w:r>
        <w:t xml:space="preserve">Imagen </w:t>
      </w:r>
      <w:r>
        <w:fldChar w:fldCharType="begin"/>
      </w:r>
      <w:r>
        <w:instrText xml:space="preserve"> SEQ Imagen \* ARABIC </w:instrText>
      </w:r>
      <w:r>
        <w:fldChar w:fldCharType="separate"/>
      </w:r>
      <w:r w:rsidR="00562282">
        <w:rPr>
          <w:noProof/>
        </w:rPr>
        <w:t>60</w:t>
      </w:r>
      <w:r>
        <w:fldChar w:fldCharType="end"/>
      </w:r>
      <w:r>
        <w:t xml:space="preserve">: </w:t>
      </w:r>
      <w:r w:rsidRPr="006B1247">
        <w:t>Planes Operativos Anuales UO - Servicio de Control</w:t>
      </w:r>
      <w:r>
        <w:t>/ Acciones</w:t>
      </w:r>
      <w:bookmarkEnd w:id="247"/>
      <w:bookmarkEnd w:id="248"/>
    </w:p>
    <w:p w14:paraId="01E97025" w14:textId="77777777" w:rsidR="002A7CCD" w:rsidRDefault="002A7CCD" w:rsidP="002A7CCD">
      <w:pPr>
        <w:ind w:left="720"/>
        <w:rPr>
          <w:lang w:val="es-ES"/>
        </w:rPr>
      </w:pPr>
    </w:p>
    <w:p w14:paraId="737FE5D9" w14:textId="77777777" w:rsidR="002A7CCD" w:rsidRDefault="002A7CCD" w:rsidP="002A7CCD">
      <w:pPr>
        <w:ind w:left="720"/>
        <w:rPr>
          <w:lang w:val="es-ES"/>
        </w:rPr>
      </w:pPr>
      <w:r w:rsidRPr="00C00BD0">
        <w:rPr>
          <w:b/>
          <w:lang w:val="es-ES"/>
        </w:rPr>
        <w:lastRenderedPageBreak/>
        <w:t>Opción 1: Editar Servicio Simultaneo:</w:t>
      </w:r>
      <w:r>
        <w:rPr>
          <w:b/>
          <w:bCs/>
          <w:lang w:val="es-ES"/>
        </w:rPr>
        <w:t xml:space="preserve"> </w:t>
      </w:r>
      <w:r>
        <w:rPr>
          <w:lang w:val="es-ES"/>
        </w:rPr>
        <w:t>Para editar un servicio de control.</w:t>
      </w:r>
    </w:p>
    <w:p w14:paraId="0CA1AEB2" w14:textId="77777777" w:rsidR="002A7CCD" w:rsidRPr="002611DD" w:rsidRDefault="002A7CCD" w:rsidP="002A7CCD">
      <w:pPr>
        <w:ind w:left="720"/>
        <w:rPr>
          <w:lang w:val="es-ES"/>
        </w:rPr>
      </w:pPr>
      <w:r w:rsidRPr="00C81977">
        <w:rPr>
          <w:lang w:val="es-ES"/>
        </w:rPr>
        <w:t xml:space="preserve">Primero se debe elegir un registro de la lista y </w:t>
      </w:r>
      <w:r>
        <w:rPr>
          <w:lang w:val="es-ES"/>
        </w:rPr>
        <w:t xml:space="preserve">luego </w:t>
      </w:r>
      <w:r w:rsidRPr="00C81977">
        <w:rPr>
          <w:lang w:val="es-ES"/>
        </w:rPr>
        <w:t xml:space="preserve">dar clic en </w:t>
      </w:r>
      <w:r>
        <w:rPr>
          <w:noProof/>
        </w:rPr>
        <w:drawing>
          <wp:inline distT="0" distB="0" distL="0" distR="0" wp14:anchorId="3ECE0DE3" wp14:editId="01F7A625">
            <wp:extent cx="190500" cy="180975"/>
            <wp:effectExtent l="0" t="0" r="0" b="9525"/>
            <wp:docPr id="374130345" name="Imagen 374130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190500" cy="180975"/>
                    </a:xfrm>
                    <a:prstGeom prst="rect">
                      <a:avLst/>
                    </a:prstGeom>
                  </pic:spPr>
                </pic:pic>
              </a:graphicData>
            </a:graphic>
          </wp:inline>
        </w:drawing>
      </w:r>
      <w:r>
        <w:rPr>
          <w:lang w:val="es-ES"/>
        </w:rPr>
        <w:t>Editar Servicio.</w:t>
      </w:r>
    </w:p>
    <w:p w14:paraId="31B7AC9F" w14:textId="77777777" w:rsidR="002A7CCD" w:rsidRDefault="002A7CCD" w:rsidP="002A7CCD">
      <w:pPr>
        <w:keepNext/>
        <w:ind w:left="720"/>
      </w:pPr>
      <w:r>
        <w:rPr>
          <w:noProof/>
        </w:rPr>
        <w:drawing>
          <wp:anchor distT="0" distB="0" distL="114300" distR="114300" simplePos="0" relativeHeight="252053509" behindDoc="0" locked="0" layoutInCell="1" allowOverlap="1" wp14:anchorId="14AD8367" wp14:editId="5F96D578">
            <wp:simplePos x="0" y="0"/>
            <wp:positionH relativeFrom="margin">
              <wp:posOffset>4957350</wp:posOffset>
            </wp:positionH>
            <wp:positionV relativeFrom="paragraph">
              <wp:posOffset>1923882</wp:posOffset>
            </wp:positionV>
            <wp:extent cx="197095" cy="211051"/>
            <wp:effectExtent l="0" t="6985" r="5715" b="5715"/>
            <wp:wrapNone/>
            <wp:docPr id="374130349" name="Gráfico 374130349"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197095" cy="211051"/>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8883F46" wp14:editId="5DF042BC">
            <wp:extent cx="5048250" cy="2363566"/>
            <wp:effectExtent l="19050" t="19050" r="19050" b="17780"/>
            <wp:docPr id="70164992" name="Imagen 70164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058116" cy="2368185"/>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6E660DF3" w14:textId="58497C87" w:rsidR="002A7CCD" w:rsidRDefault="002A7CCD" w:rsidP="002A7CCD">
      <w:pPr>
        <w:pStyle w:val="Descripcin"/>
        <w:jc w:val="center"/>
        <w:rPr>
          <w:rFonts w:cs="Arial"/>
          <w:sz w:val="20"/>
          <w:lang w:val="es-ES" w:eastAsia="es-PE"/>
        </w:rPr>
      </w:pPr>
      <w:bookmarkStart w:id="249" w:name="_Toc163122665"/>
      <w:bookmarkStart w:id="250" w:name="_Toc167295392"/>
      <w:r>
        <w:t xml:space="preserve">Imagen </w:t>
      </w:r>
      <w:r>
        <w:fldChar w:fldCharType="begin"/>
      </w:r>
      <w:r>
        <w:instrText xml:space="preserve"> SEQ Imagen \* ARABIC </w:instrText>
      </w:r>
      <w:r>
        <w:fldChar w:fldCharType="separate"/>
      </w:r>
      <w:r w:rsidR="00562282">
        <w:rPr>
          <w:noProof/>
        </w:rPr>
        <w:t>61</w:t>
      </w:r>
      <w:r>
        <w:fldChar w:fldCharType="end"/>
      </w:r>
      <w:r>
        <w:t xml:space="preserve">: </w:t>
      </w:r>
      <w:r w:rsidRPr="00B35EF8">
        <w:t xml:space="preserve">Planes Operativos Anuales UO - </w:t>
      </w:r>
      <w:r>
        <w:t>Editar</w:t>
      </w:r>
      <w:r w:rsidRPr="00B35EF8">
        <w:t xml:space="preserve"> Servicio de Control</w:t>
      </w:r>
      <w:bookmarkEnd w:id="249"/>
      <w:bookmarkEnd w:id="250"/>
    </w:p>
    <w:p w14:paraId="5C321A56" w14:textId="77777777" w:rsidR="002A7CCD" w:rsidRDefault="002A7CCD" w:rsidP="002A7CCD">
      <w:pPr>
        <w:ind w:left="720"/>
        <w:rPr>
          <w:lang w:val="es-ES"/>
        </w:rPr>
      </w:pPr>
      <w:r>
        <w:rPr>
          <w:lang w:val="es-ES"/>
        </w:rPr>
        <w:t xml:space="preserve">Luego se desplegará un formulario donde se podrá editar la información del servicio de control. Se visualiza los datos del </w:t>
      </w:r>
      <w:r w:rsidRPr="004D2A1F">
        <w:rPr>
          <w:lang w:val="es-ES"/>
        </w:rPr>
        <w:t>Órgano auditor</w:t>
      </w:r>
      <w:r>
        <w:rPr>
          <w:lang w:val="es-ES"/>
        </w:rPr>
        <w:t xml:space="preserve"> (no editable).</w:t>
      </w:r>
    </w:p>
    <w:p w14:paraId="09294736" w14:textId="77777777" w:rsidR="002A7CCD" w:rsidRDefault="002A7CCD" w:rsidP="002A7CCD">
      <w:pPr>
        <w:ind w:left="720"/>
        <w:rPr>
          <w:lang w:val="es-ES"/>
        </w:rPr>
      </w:pPr>
      <w:r>
        <w:rPr>
          <w:lang w:val="es-ES"/>
        </w:rPr>
        <w:t>En el presente formulario se podrá editar los datos del servicio, personal, metas acumuladas, gestión de riesgos.</w:t>
      </w:r>
    </w:p>
    <w:p w14:paraId="0F9DA0A9" w14:textId="77777777" w:rsidR="002A7CCD" w:rsidRDefault="002A7CCD" w:rsidP="002A7CCD">
      <w:pPr>
        <w:ind w:left="720"/>
        <w:rPr>
          <w:noProof/>
        </w:rPr>
      </w:pPr>
    </w:p>
    <w:p w14:paraId="2D293628" w14:textId="77777777" w:rsidR="002A7CCD" w:rsidRDefault="002A7CCD" w:rsidP="002A7CCD">
      <w:pPr>
        <w:keepNext/>
        <w:ind w:left="720"/>
      </w:pPr>
      <w:r>
        <w:rPr>
          <w:noProof/>
        </w:rPr>
        <w:drawing>
          <wp:inline distT="0" distB="0" distL="0" distR="0" wp14:anchorId="653D0C1F" wp14:editId="7206FBB1">
            <wp:extent cx="5010150" cy="1757234"/>
            <wp:effectExtent l="19050" t="19050" r="19050" b="14605"/>
            <wp:docPr id="70164997" name="Imagen 70164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014048" cy="1758601"/>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210F704E" w14:textId="7CFFB4E5" w:rsidR="002A7CCD" w:rsidRDefault="002A7CCD" w:rsidP="002A7CCD">
      <w:pPr>
        <w:pStyle w:val="Descripcin"/>
        <w:ind w:left="720"/>
        <w:jc w:val="center"/>
        <w:rPr>
          <w:lang w:val="es-ES"/>
        </w:rPr>
      </w:pPr>
      <w:bookmarkStart w:id="251" w:name="_Toc163122666"/>
      <w:bookmarkStart w:id="252" w:name="_Toc167295393"/>
      <w:r>
        <w:t xml:space="preserve">Imagen </w:t>
      </w:r>
      <w:r>
        <w:fldChar w:fldCharType="begin"/>
      </w:r>
      <w:r>
        <w:instrText xml:space="preserve"> SEQ Imagen \* ARABIC </w:instrText>
      </w:r>
      <w:r>
        <w:fldChar w:fldCharType="separate"/>
      </w:r>
      <w:r w:rsidR="00562282">
        <w:rPr>
          <w:noProof/>
        </w:rPr>
        <w:t>62</w:t>
      </w:r>
      <w:r>
        <w:fldChar w:fldCharType="end"/>
      </w:r>
      <w:r w:rsidRPr="00951223">
        <w:t>: Planes Operativos Anuales UO - Servicio de Control</w:t>
      </w:r>
      <w:r>
        <w:t>/Información Datos</w:t>
      </w:r>
      <w:bookmarkEnd w:id="251"/>
      <w:bookmarkEnd w:id="252"/>
    </w:p>
    <w:p w14:paraId="685416A8" w14:textId="77777777" w:rsidR="002A7CCD" w:rsidRPr="005033EB" w:rsidRDefault="002A7CCD" w:rsidP="002A7CCD">
      <w:pPr>
        <w:pStyle w:val="Prrafodelista"/>
        <w:rPr>
          <w:sz w:val="22"/>
          <w:szCs w:val="22"/>
          <w:lang w:val="es-ES"/>
        </w:rPr>
      </w:pPr>
      <w:r w:rsidRPr="005033EB">
        <w:rPr>
          <w:b/>
          <w:bCs/>
          <w:sz w:val="22"/>
          <w:szCs w:val="22"/>
          <w:lang w:val="es-ES"/>
        </w:rPr>
        <w:t>Editar Datos del servicio de control:</w:t>
      </w:r>
      <w:r w:rsidRPr="005033EB">
        <w:rPr>
          <w:sz w:val="22"/>
          <w:szCs w:val="22"/>
          <w:lang w:val="es-ES"/>
        </w:rPr>
        <w:t xml:space="preserve"> </w:t>
      </w:r>
    </w:p>
    <w:p w14:paraId="7CF61F51" w14:textId="77777777" w:rsidR="002A7CCD" w:rsidRDefault="002A7CCD" w:rsidP="002A7CCD">
      <w:pPr>
        <w:pStyle w:val="Prrafodelista"/>
        <w:keepNext/>
      </w:pPr>
      <w:r>
        <w:rPr>
          <w:noProof/>
        </w:rPr>
        <w:drawing>
          <wp:inline distT="0" distB="0" distL="0" distR="0" wp14:anchorId="10F2ADDD" wp14:editId="4904B4CD">
            <wp:extent cx="5038725" cy="379755"/>
            <wp:effectExtent l="19050" t="19050" r="9525" b="20320"/>
            <wp:docPr id="70164998" name="Imagen 70164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109715" cy="385105"/>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091C6309" w14:textId="1ECDE4AE" w:rsidR="002A7CCD" w:rsidRDefault="002A7CCD" w:rsidP="002A7CCD">
      <w:pPr>
        <w:pStyle w:val="Descripcin"/>
        <w:ind w:left="720"/>
        <w:jc w:val="center"/>
        <w:rPr>
          <w:lang w:val="es-ES"/>
        </w:rPr>
      </w:pPr>
      <w:bookmarkStart w:id="253" w:name="_Toc163122667"/>
      <w:bookmarkStart w:id="254" w:name="_Toc167295394"/>
      <w:r>
        <w:t xml:space="preserve">Imagen </w:t>
      </w:r>
      <w:r>
        <w:fldChar w:fldCharType="begin"/>
      </w:r>
      <w:r>
        <w:instrText xml:space="preserve"> SEQ Imagen \* ARABIC </w:instrText>
      </w:r>
      <w:r>
        <w:fldChar w:fldCharType="separate"/>
      </w:r>
      <w:r w:rsidR="00562282">
        <w:rPr>
          <w:noProof/>
        </w:rPr>
        <w:t>63</w:t>
      </w:r>
      <w:r>
        <w:fldChar w:fldCharType="end"/>
      </w:r>
      <w:r>
        <w:t>:</w:t>
      </w:r>
      <w:r w:rsidRPr="008A308E">
        <w:t>: Planes Operativos Anuales UO - Servicio de Control</w:t>
      </w:r>
      <w:r>
        <w:t>/Datos del servicio de control</w:t>
      </w:r>
      <w:bookmarkEnd w:id="253"/>
      <w:bookmarkEnd w:id="254"/>
    </w:p>
    <w:p w14:paraId="21100672" w14:textId="77777777" w:rsidR="002A7CCD" w:rsidRDefault="002A7CCD" w:rsidP="002A7CCD">
      <w:pPr>
        <w:keepNext/>
        <w:ind w:left="720"/>
      </w:pPr>
      <w:r>
        <w:rPr>
          <w:noProof/>
          <w:lang w:val="es-ES"/>
        </w:rPr>
        <w:lastRenderedPageBreak/>
        <mc:AlternateContent>
          <mc:Choice Requires="wpg">
            <w:drawing>
              <wp:inline distT="0" distB="0" distL="0" distR="0" wp14:anchorId="5498FB2E" wp14:editId="0BE90455">
                <wp:extent cx="4968240" cy="5261610"/>
                <wp:effectExtent l="0" t="0" r="3810" b="0"/>
                <wp:docPr id="2085334528" name="Grupo 2085334528"/>
                <wp:cNvGraphicFramePr/>
                <a:graphic xmlns:a="http://schemas.openxmlformats.org/drawingml/2006/main">
                  <a:graphicData uri="http://schemas.microsoft.com/office/word/2010/wordprocessingGroup">
                    <wpg:wgp>
                      <wpg:cNvGrpSpPr/>
                      <wpg:grpSpPr>
                        <a:xfrm>
                          <a:off x="0" y="0"/>
                          <a:ext cx="4968240" cy="5261610"/>
                          <a:chOff x="0" y="0"/>
                          <a:chExt cx="5400675" cy="5671604"/>
                        </a:xfrm>
                      </wpg:grpSpPr>
                      <pic:pic xmlns:pic="http://schemas.openxmlformats.org/drawingml/2006/picture">
                        <pic:nvPicPr>
                          <pic:cNvPr id="374130364" name="Imagen 374130364"/>
                          <pic:cNvPicPr>
                            <a:picLocks noChangeAspect="1"/>
                          </pic:cNvPicPr>
                        </pic:nvPicPr>
                        <pic:blipFill>
                          <a:blip r:embed="rId100">
                            <a:extLst>
                              <a:ext uri="{28A0092B-C50C-407E-A947-70E740481C1C}">
                                <a14:useLocalDpi xmlns:a14="http://schemas.microsoft.com/office/drawing/2010/main" val="0"/>
                              </a:ext>
                            </a:extLst>
                          </a:blip>
                          <a:stretch>
                            <a:fillRect/>
                          </a:stretch>
                        </pic:blipFill>
                        <pic:spPr>
                          <a:xfrm>
                            <a:off x="0" y="0"/>
                            <a:ext cx="5400675" cy="3183255"/>
                          </a:xfrm>
                          <a:prstGeom prst="rect">
                            <a:avLst/>
                          </a:prstGeom>
                        </pic:spPr>
                      </pic:pic>
                      <pic:pic xmlns:pic="http://schemas.openxmlformats.org/drawingml/2006/picture">
                        <pic:nvPicPr>
                          <pic:cNvPr id="374130366" name="Imagen 374130366"/>
                          <pic:cNvPicPr>
                            <a:picLocks noChangeAspect="1"/>
                          </pic:cNvPicPr>
                        </pic:nvPicPr>
                        <pic:blipFill>
                          <a:blip r:embed="rId101">
                            <a:extLst>
                              <a:ext uri="{28A0092B-C50C-407E-A947-70E740481C1C}">
                                <a14:useLocalDpi xmlns:a14="http://schemas.microsoft.com/office/drawing/2010/main" val="0"/>
                              </a:ext>
                            </a:extLst>
                          </a:blip>
                          <a:stretch>
                            <a:fillRect/>
                          </a:stretch>
                        </pic:blipFill>
                        <pic:spPr>
                          <a:xfrm>
                            <a:off x="0" y="3165894"/>
                            <a:ext cx="5400675" cy="2505710"/>
                          </a:xfrm>
                          <a:prstGeom prst="rect">
                            <a:avLst/>
                          </a:prstGeom>
                        </pic:spPr>
                      </pic:pic>
                    </wpg:wgp>
                  </a:graphicData>
                </a:graphic>
              </wp:inline>
            </w:drawing>
          </mc:Choice>
          <mc:Fallback>
            <w:pict>
              <v:group w14:anchorId="3EB75C87" id="Grupo 2085334528" o:spid="_x0000_s1026" style="width:391.2pt;height:414.3pt;mso-position-horizontal-relative:char;mso-position-vertical-relative:line" coordsize="54006,56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8RHWhwIAAJAHAAAOAAAAZHJzL2Uyb0RvYy54bWzUVclu2zAQvRfoPxC6&#10;J9plR4gcFE1jBAgao8sH0BQlEREXkPSSv++Qkre4RYOgPeRgekhqhm/mPQ6vb7a8R2uqDZOiCuLL&#10;KEBUEFkz0VbBzx93F9MAGYtFjXspaBU8UxPczD5+uN6okiayk31NNYIgwpQbVQWdtaoMQ0M6yrG5&#10;lIoK2Gyk5tjCVLdhrfEGovM+TKKoCDdS10pLQo2B1dthM5j5+E1DiX1sGkMt6qsAsFk/aj8u3RjO&#10;rnHZaqw6RkYY+A0oOGYCDt2HusUWo5VmZ6E4I1oa2dhLInkom4YR6nOAbOLoRTZzLVfK59KWm1bt&#10;ywSlfVGnN4clX9cLjVhdBUk0zdM0yxNgTGAOXM31Skl0tA7F2qi2BJ+5Vt/VQo8L7TBz+W8bzd0/&#10;ZIa2vszP+zLTrUUEFrOrYppkwAaBvTwp4iIeiSAdsHXmR7ovo2eeAeWTfPQsJnERZY7CcHdw6PDt&#10;4ShGSviNdQPrrG5/1xd42ZWmwRiEvyoGx/pppS6AYoUtW7Ke2WcvVyDTgRLrBSMLPUwOFKSTLE6j&#10;tMh2DNxz3FKBDuuQq/N3LkMA7BJ8kOTJICE/d1i09JNRIHu4jL4yp5+Hbnpy+rJn6o71vSPN2WOe&#10;cEVeSOw3pRrkeyvJilNhh/uoaQ8pS2E6pkyAdEn5koK89H3tAeHSWE0t6dyBDRz8DcAOFO43PMoD&#10;MIfZgNpeq68TlaTxNE3y/EQlUDRt7JxKjpwB4AADUINLvH4wI5rdJ6CuAwBvwnSgAYx3p63iD9oq&#10;XIVcou9TW4mD/z+0lcZFPr3yXQaXuw52orAkj/LJ0MH2fehfKMz3Mmj7vr2NT5R7V47nYB8/pLNf&#10;AAAA//8DAFBLAwQKAAAAAAAAACEAsPX10p6fAACenwAAFAAAAGRycy9tZWRpYS9pbWFnZTEucG5n&#10;iVBORw0KGgoAAAANSUhEUgAABCEAAAJvCAIAAADKklyPAAAAAXNSR0IArs4c6QAAn1hJREFUeF7t&#10;3QtUVde9+PuJmKdBUSHBgkgegoajkZomvo3xlGCuRnMT8fR2aB7a//9fSXXgGadtbE6PzU08TcY5&#10;UhOh5/yraaLN7QnEGxVvJbSpEfGRh8HHQQWSVBErDRh5xDxF72+utfaTzWuzN3vtzXeNjhT2nmvO&#10;3/zM5drrt+Zcm6iWlhalVGNjY3JysvzAhgACCCCAAAIIIIAAAgj4J1BbWxsXFzfAv53ZCwEEEEAA&#10;AQQQQAABBBDwKUCOwYGBAAIIIIAAAggggAACgRQgxwikJnUhgAACCCCAAAIIIIBAVPCex4j66M0B&#10;u3JU0ymUEUAAAQQQQAABBBBAwL4CsSmXp//zlTse6X2EQX8eY0DxUhKM3o8TNSCAAAIIIIAAAggg&#10;EFyBplN6biBwWzDXSn1WH7g4qQkBBBBAAAEEEEAAAQSCJnDpywBWHcS1UtHPDDQDbXvqUgAjpioE&#10;EEAAAQQQQAABBBAIlEBgL9qDvlYqUN2mHgQQQAABBBBAAAEEEAgjgWCulQojBkJFAAEEEEAAAQQQ&#10;QACBdgJHjhwZOHDg7t27e2RDjtEjLgojgAACCCCAAAIIINBfBCTB2Lp1qx+9JcfwA41dEEAAAQQQ&#10;QAABBBCIfAFJMJ5++mk/+kmO4QcauyCAAAIIIIAAAgggEPkC/iUY4kKOEfkHBz1EAAEEEOi1wPFt&#10;O473uhIqQAABBPqLQNjlGMe35ZvbNreT/fFtW8oaXUPWWLYlf1ulaty7Jb+HHwnd3kXC2FLW0OlR&#10;0qCjOK50MLIVbetRMB71S1TSHTYEEEAg0gX6/gzfjZO5gd6499BZS1/O6tYHULc/MiJ93OgfAggg&#10;0E4g+sknn5QXP//88yFDhgTWZ0CZtXjryoyfB6hmObPv/GJyzpL/465bvnpv55Gr7kqLl1P8b3dW&#10;tX715YCb7xj1edmWl3eWv1f5yVdqcMpdyV8crfzyW1Lm+I78wj+9V1VVVX5adokqkz3K33uv6stb&#10;7hh1veszQ79Y+bev1JCb70pr2JZf+JYU+cpVRCopebeqvLzc2PH62vfOXZfubNEoef37W14uO2oU&#10;+eugu8YMOn208otvDap9p6pVqcEjEtSnl1zBWK1LHqIDthoy4/Sof5B8/hUe+NtXrW03mB1xi8EZ&#10;fIB0qQYBBBAIpUBIzvAXT5on80Fmz/Up13nyNz5fjE+Lm6+q+nNVa8spOdUn1u76c23jKf3iHfGN&#10;1qeMW0mpyqxEf+b8ZeBdY26UfrX/0AklNG0jgAACXgJdXrTLiqklS5bcfPPN3aFrbm6+/vrrw2oe&#10;o+H46ZbE1HTdu7jpi3MeuF01lO06GjMrJ2fReHXswPHjB461jJTfZiW6AzSUHTqTKK9OHNJi3Iva&#10;dWyI3mOcOlbunByoLD/WosvMGml8yOzY3Tp+UU72OHW03H1qvGXIRK8djx84PSpbWh/ccuETs81R&#10;WfrXsx859kufNm6wSrxn8cTrjLclmOZxi6ShIbp1j90937I+7sxIpEdnDpnTJkYMsxJbTh/vfBal&#10;O4cAZRBAAAH7CIT6DG98QBwyT7kx+uR/vPzUqEXyYTG45dNPbp82frAaOWvx9E/cXnTYeX4S6RkP&#10;/Uk0MUZ/5nTwoWMfdiJBAAEEgiNgi7/zffDgwXfffTcqKio6Olr+K5tXZxcvXqxfOX/w9eKm8Y9m&#10;pTrfri55+WjsAw9PGiZv7Va3Dj750ZAHHr5bHXx9h5S768LrO5rHP5rysVlGvaN/naL2H9Vlhn36&#10;zut/VvfKD7oyRz3OMvv/arZxw5h5D08abhQpfdncUX74OEVXEytvSVPFJz+Tt7815dGJn5rhxRkN&#10;OX6961NfwRitmj1y7O6I0xXQvHvVbt0R6bDR6KO3nDJjaNTddgS2ZcuW4Bwb1IoAAv1d4IqxtbW1&#10;yX/vuuuuSZMm+SFi7zP8+KZi1+nUeZ43uykfEztO6BN8whTHB0pmqo8XnWdvX59EjvO2x4cO520/&#10;DiR2QQCBzgV6c8bu8u98y9/H+OMf/zhr1qzujIL5d75Dn2Ns2rTp448/nj9//vDhwwcM8DGvIilH&#10;QkKCeUm+v3Bb0/il949R5w8UbjuTtOBe9db2pjuW3h8nvzbfsWDIEfnv0iz1h03laurSuy/oF5fe&#10;eb7QKKNK5NVpjjJxzqp0xY373ctMU+VHhizIHl1lvphmtF1l7L40y9xxmtp3JHb+bPXnt9S92Wk1&#10;Hg2ZwTjavfu8EXP7YI4MmZV05v32u0ucR4Zk3HD8w9j52cPfl58XZE9u/MMmac771ylxOrD6+no5&#10;qroz5JRBAAEE/BC4fPny+fPnt2/ffssttyxdurRHNdj+DH/rR8bZ1Tyd6k8W60PkSOzMpLoP1Ozs&#10;tCqvc/iffb3Y5SeR9dmhP7909vLpp1999VWPJCmMAAIIdEfAvzN2JzmGZBfu7XYn07BLjvGTn/wk&#10;Nzc3Nja2O3ByqS/5wzlddMQ04+pfX/rrB/FixuoPCee7aoQzx8hKM8vExMS0DrYyEF1DzNgF2VOM&#10;KQpHCmE+0Jc4zUgPTshTFFKJ+Xkgm1RypCWmtbXV2HH4O46Lft26VK2SZnsmPL5zDEcwZvw67XHu&#10;nj2l0eqLvOX42FOS/OhIdFTGvu4ph/mhyIYAAgj0gUBTU1NeXt5zzz3Xo7Zsf4aXTw1XjuH6iNGn&#10;XH27Sj4s9Al+5Ozsoe9s2ncu5na5AVThfHG2esvISaxPGc9PIv2Zc4O+Keb4YPL80OkRI4URQACB&#10;Hgn09Izd5TxGj1q3RY4h93LkLtePfvSjHoXes8KOOQpreiHLnJbo8ea4vndmJT2ugR0QQACBsBZ4&#10;8cUX/+mf/qn7XQijM3z3O9VlScdkiOdseZe7UQABBBAIqECPztjByDFC/Mz3sGHDrrnmmoCStqss&#10;Li0p5lz5pk3yXYNj7/QzwQhuhNSOAAIIhINAT0/X/fMMP3x0UsxZ/ZlzQo292zETHg7DS4wIIBBR&#10;Aj09Ywe88yHOMaQ/8px3wHvlWeHwKdmyhFg2a8Wtf82lZS3Nnswkhn947IUAApEg4Mfp2o9deigV&#10;mDN8DxvttHic6zOHz4xAwlIXAgj0RCD4p98uogl9jtH+W6R6AkhZBBBAAIE+EvDjdO3HLn3UGZpB&#10;AAEEIlog5Kff0OcYET2+dA4BBBBAAAEEEEAAgX4nQI7R74acDiOAAAIIIIAAAgggEFQBcoyg8lI5&#10;AggggAACCCCAAAL9ToAco98NOR1GAAEEEEAAAQQQQCCoAuQYQeWlcgQQQAABBBBAAAEE+p1A9JNP&#10;Pimd/vzzz4cMGRLY3g8oe9qs8MqMn3dS83vvvZeRkdFRgbrytRtqb56ePNgsIL/+sfXbt994tfHb&#10;xco3/m3jG3uNbYCrkHdduljNYGcdjrdbK7f++94rE26/sf3f53B/S/+8cZtHE523W7dv7YbfGTF9&#10;MswR6lnrNecrFyu3/ptZq3fkevczt7SLVjmqbRz27bFG/12B7d0b5ei9oyHXKy4NV9gDPOvXwey7&#10;YlVrlu9CwFmpv3U6uyNI7YbAieOKsx2gHAuWqRPEDEpKvtXq0ZfAHtbUhkA/FqioqPjOd77TI4DO&#10;z/Bup/FOzuE9apDCCCCAAAJaoEdn7G5etHdTtrm5+frrrw/feQy5ul2/PX7JamNbOb9+89p9dT66&#10;Llei67ef6KaJWexi5Z+2V1l76J/V/JW6jUfU5jcqL+rXLzSdSJv/I7PlqUmeddeVb643y/9ovtq+&#10;ft9Zebtu3yv1urx+5bAOsrWyZHuCGfqSGXsc1eqKZPc9voJ1VLtSV6HrVKqlqWqs2dLq1dOMKCQx&#10;eEUZ1a6c3/BOZatHRRelTZPrkZl7XnGz0sE4uuvWa3eBhEccoZZ7GPtbp9HNGToY3Z8/maqOzYkj&#10;cb5rvtUO0IAynN1A9MhtXfuKT78eHQAURgCBPhJwnkPkTPiO55mgjyKgGQQQQACB4AiEbY5x9vD2&#10;EzOXmNfWSg1Kz5o/tv1HlOQhp0etXjKzJ3bymXcydb5jF51OjEkepCsYHJt2oumCvpRvrlcJQ2J8&#10;V5o0bfVD6Ub5mJQxY40yZ0/vMcvrV/aclgwhJv0hR3KSdLNbdGf3bVbz55t7eWx1p8tUQqxUOygl&#10;NW3PX/SF/sWmehU/xGjJ2i7WnlTzJxgig9IffCjdM8JB0qaDS42NHerYqfJPJ8c4u2u86CkgVa2e&#10;mmiVThvq2M9i969ONXSo2x9cb9eLKjO8xFEzT5w8JZlSe0DlA0RmMEpU1sr5/Cn3nhzulEUgpAKn&#10;qqvMs4qcCauqT3ncbghpYDSOAAIIINBLgXDNMfQVtutCWV9Vy8V31QWdArhtcn3sPc/QhZfcRK8e&#10;k5XuXDY2NHZs1cla44NP5g1UfXOrkkv5KrVn81q9be3kxlvrqZMnZo4yr87dQq1v8vgYrfvLnrTU&#10;FCNVkLv1asm0lA4iTIu11osp1dB8UV2Uz2ZV5ojCOWVx4fBWI7C1nhMOjjol6Vord/pn3mWmQWY6&#10;kZUe69amt4DxlsyQrF27uWzm3dZ+7jH6U6ckPCuHviNhSlbgynyctbqyjqqmlo4AvUAkJ5lqZXe9&#10;/DfB7ggg0IcCxt0TYzNv4rAhgAACCESEQLjmGMHBl5VRJ8f8vft19KD0v9dLnvRV+1+UOeOgJwSs&#10;bUmCtRqqfTh1+148OeZHXWQ4srZns1piXhnL4h/1SPczIj29YG2PJGx/Ua99unChqqohNstY1jSz&#10;bLOxTMtrM/daol5Zq9+10gmPuZB2AkYNeuLFWC3mY0GaH3XqtERnF6tXZ6mStdYKtOAMKbUigAAC&#10;CCCAAAII9LmA3XMMj0U1bjqDYhM8b3rp+/p6zt244643n1eu8kBwJ7f59cxD1fYXpYQ8FCE/bNWP&#10;NJiX17LdEdtuiZTMciiZl5An0c3NuqzXMcgaLbfVSm7355w37WQvt7v4evHPnlekDv30iPyw76wx&#10;P2BOluhpCscdffnRc3GRXsRlTLBoK+utDgKzAK139YTMCSN/kmcY5AcR8yngZHc05Oso7VGdrhVo&#10;g5LHpJkLotw3PVFjbo7JCh+AHYP0+b8iGkQAAb8FXFO7HlPTftfHjggggAACthCwe46hc4my09aD&#10;xq2V71iPJcjCmAnyAMZmx4og/eDgCWMljzMleNDHsh5ZTmPd+3c+meA+Cs599SMc8lS3JAn6Qt/M&#10;HOqObK+aMUqedpDJB2uJlL4i109ryDMY5qafW5AE409yi95tRkKeKzByAOW2ekoSjNM3O57c0NUn&#10;OSJbKc9jzHxEqnLOVEgYSaNm6GRGGpdUaubNRhRvmLmHsXZr7JiUGKWv1y0ruYjXz2+4B9Y+bNeE&#10;zCMzlTw+LmK+Bbwbcpr5W6fXCjSPh1uMrMNYMiGPYRj90g9meAO2B7HFPyeCQACBHgk417i6rRrt&#10;UQUURgABBBCwqUBUS4te8N7Y2JicnBzYGKOfGWhW2PbUpU5qLigoePzxxzspIBey6x1ffJQ2f6X7&#10;mnu5Ut9cZu46c0m7r3hy1ClfLSXLkFwPLluvSzLwotsXKpkX2dZ7sss7sTrHMHIGs5irgPGVVsZ3&#10;VXnFY1z6e3yNlZEtGF+oanzfkdevVmseTesamu5qF63+qlbjK6fk65ic3yJlxW+mQ7oyp1W7wIw3&#10;HbFZYTjRJbx3Y926L2/4EnAim3mU5vK3Tmd3rFzOkZsZQ+Dohatf3oA68nYgRnf0vtVjPPsS2OOa&#10;2hDovwIvvfTS8uXLe9T/rs7wjnOIx2mwRy1QGAEEEEDAh0CPztjdvGjvJnRtbW1cXFwY5Bjd7A/F&#10;EEAAAQSCKtCjTywzkq5yjKDGS+UIIIBA/xXo0Rk7GDmG3ddK9d9Dg54jgAACCCCAAAIIIBCeAuQY&#10;4TluRI0AAggggAACCCCAgF0FyDHsOjLEhQACCCCAAAIIIIBAeAqQY4TnuBE1AggggAACCCCAAAJ2&#10;FSDHsOvIEBcCCCCAAAIIIIAAAuEpEPoc4/Lly+FJR9QIIIBA/xLw43Ttxy79y5TeIoAAAsERCPnp&#10;N/Q5xqVLnf31jOCwUysCCCCAQI8F/Dhd+7FLj8NiBwQQQACBdgIhP/2GOMdoaGj48ssv29raODYQ&#10;QAABBOwsICdqOV33KELO8D3iojACCCAQKAE/ztiBatpZT4hzjPj4+Obm5nPnzl25ciXgfaNCBBBA&#10;AIGACMgpWk7UcrruUW2c4XvERWEEEEAgIAL+nbED0rR7JaH/O99FRUXvv//+XXfdJZ9GV111VcB7&#10;SIUIIIAAAr0R+Oabb2RG4t13373zzjsXLlzYo6o4w/vkGjhwYMiXMfRoHCmMAALhIuDfGTsYf+c7&#10;9DmGjFlTU1NpaWlUVFR0dLTPIbzpppvCZWj7Ps76+nqh6/t2aREBBPqJgMy5y12xzMzM2NhYP7rM&#10;Gb49Wl1dHffU/DiW2AUBBLoU8O+MHbE5RpdeFEAAAQQQQAABBBBAAIFgCAQjxwjx8xjBYKJOBBBA&#10;AAEEEEAAAQQQCKEAOUYI8WkaAQQQQAABBBBAAIEIFCDHiMBBpUsIIIAAAggggAACCIRQgBwjhPg0&#10;jQACCCCAAAIIIIBABAr0xfdKRSAbXUIAAQQQQAABBBBAILIE2p661PsO1dbWxsXFBXMeY+C1vY+S&#10;GhBAAAEEEEAAAQQQQCC8BIKYY1ye/s/hZUG0CCCAAAIIIIAAAgj0T4ErE/9nADsexLVSAYySqhBA&#10;AAEEEEAAAQQQQMD+AsFfK2V/AyJEAAEEEEAAAQQQQACBQAsEca1UoEOlPgQQQAABBBBAAAEEEAgD&#10;AXKMMBgkQkQAAQQQQAABBBBAIIwEyDHCaLAIFQEEEEAAAQQQQACBMBAgxwiDQSJEBBBAAAEEEEAA&#10;AQTCSIAcI4wGi1ARQAABBBBAAAEEEAgDAXKMMBgkQkQAAQQQQAABBBBAIIwEyDHCaLAIFQEEEEAA&#10;AQQQQACBMBAgxwiDQSJEBBBAAAEEEEAAAQTCSIAcI4wGi1ARQAABBBBAAAEEEAgDgeDmGNXV1T//&#10;+c8HGtvGjRvDwIMQEUAAAQQQQAABBBBAoHcCwc0xfve73y1btuzSpUvnz5+vqKjIy8vrXbTsjQAC&#10;CCCAAAIIIIAAAnYXiGppaZEYGxsbk5OTgxrs7t27v/vd70q+EdRWqBwBBBBAAAEEEEAAAQRCJVBb&#10;WxsXFxfceQz3vl28eHHu3Lmh6i3tIoAAAggggAACCCCAQN8I9F2OIc9jfO973+ubXtEKAggggAAC&#10;CCCAAAIIhEqgj3KM1157TXq4aNGiUPWTdhFAAAEEEEAAAQQQQKBvBPoix9i5c+fvf//7//2//3ff&#10;dIlWEEAAAQQQQAABBBBAIIQCQc8xjhw5smDBAkkwbrzxxhD2k6YRQAABBBBAAAEEEECgbwSCm2NI&#10;gjFx4sRDhw6RYPTNcNIKAggggAACCCCAAAIhFwhujiEJhvRQ/mv+GT7ZQt5hAkAAAQQQQAABBBBA&#10;AIGgCgQ3x5C/huG1BbUzVI4AAggggAACCCCAAAIhFwhujhHy7hEAAggggAACCCCAAAII9LEAOUYf&#10;g9McAggggAACCCCAAAIRLkCOEeEDTPcQQAABBBBAAAEEEOhjAXKMPganOQQQQAABBBBAAAEEIlwg&#10;qqWlRbrY2NiYnJwcqL5GffTmgF05qulUoCqkHgQQQAABBBBAAAEEEOgLgdiUy9P/+codj/jXVm1t&#10;bVxcXFDmMQYULyXB8G9U2AsBBBBAAAEEEEAAgVAKNJ3SswW924KSY6jP6nsXFXsjgAACCCCAAAII&#10;IIBAiAQufdnLhoOyVir6Getv7bU9damX8bE7AggggAACCCCAAAII9I1A7y/jg7hWqocEFb8c7bkt&#10;K2roYRXhVtzocuR3M9yGhXgRQAABBBBAAAEEAiEQnLVSfkQ2c+3+GnMrXLpn9ZTRv6zotJKK55cV&#10;sSDLD2d2QQABBBBAAAEEEEAgyAK2yTFc/cz46X8tVWpT/tYOJzMqnh+d/Zsgw1A9AggggAACCCCA&#10;AAII+CVgwxxDqYn3SZKx56M6o0fuK6n05EbD1mVGgrFn9fTRy8w8pL5omXOx1fPO+Q/vHb19DjmW&#10;aC375S/1/o6ZE7fafnnI3Mla2lT0vNWM43WlnJXIyidrXsUsbNZpvOgqM3q0Kzy3cHxUoiSPcm6u&#10;5vwaY3ZCAAEEEEAAAQQQQKAvBWyZY5gA1R82qIaiZdmbzGVUe9fOVJuyn6+If2hj4Q/k7Zlr99Zs&#10;fCheJxjTV+/5QaG1zuo32eZzDhXPZ29SS/Wrjh09WSt++Q+bpA5d8w/Vpj2ON91q2//LmZv+wW1F&#10;1p431RJjKZdMsvzaeGJEcoN/2DTzl7qOwh9IzuO2vmvPh7c+Iy9vXKiKljnKSIXqN9neCYPPSg79&#10;UvKopf8lNezX3f6HLlaO9eURQ1sIIIAAAggggAACCHQuYOMcQwcev3CjXKjftklu6Usi4asrDfve&#10;3CO5wpIM482MpXIdv+fNt60phU3ZMj1xVtdR82OzgGM79OYmSVPm3BMvL0xcKtfx5mbUppbO1oXj&#10;p96n69rnWLI18757EuTlpFulsDHJUvGWruO+qbqOjNk69XjTmvfQLxuFlUowepCiezDlpz560Ekl&#10;m/5B5j3qjOh/6hk9RzUCCCCAAAIIIIAAAvYVsHGOkXpbvJ7HkIvz7A9lrkBPR/jY6j5qf+G+56Oz&#10;KmOJVV5fqcuiJc+nOxpOfSh13Zai04P2m7mLmdU4lmx1NIR6yZbeZFZEqQ9PtXuGxFx59Q8fyqyL&#10;nsfwvbWrxJn2yLQM30Bl338+RIYAAggggAACCCDgQ8CWOYY5yXBrkqp/W08r/KBQr4nqYDOmFby2&#10;mbcmWhMIerGRcWW/56dPun8PVXzKbb5TAqMmY5GSY/OaAGnXliQPzq19nNbEyH9tXGhOa/je9Lov&#10;z0qMCRxroZd+9uTJjp+A57hGAAEEEEAAAQQQQMBWAjbMMRqKfi0pxtIcZ16hH8xQFZtda6Xc8wpz&#10;RdPqzeaj3hWbZD2SXqdkToDoxxgcz2/cdpv7Vb75WPmut43HKjY5qzZqU5ve0rXJw+W6Cufyp3bj&#10;ZqyPshZTGY9od/h1usb8hhFb9ypxNS1LrfS3bHU45WKrg4lgEEAAAQQQQAABBBAQAdvkGPpvYpjb&#10;lNVKHsU2nkBIWPiv+vkK/VZ29dKlcvlv5BtWXiGLlORrmuQqXJZRmWuKRmdvkoe/Ny6M1w9yyNPS&#10;+nkM/epvZKLA65EG4xtyzUbfutW1DMutNnl8Qp7n/unEjo+TiT+t+a+le36q6zAe0fYxWRH/0L9K&#10;5UaZ7A9/oHvgvZ7KVyWSFxlPnFursLoIgwMZAQQQQAABBBBAAAE7CUS1tLRIPI2NjcnJyYEKrPd/&#10;hDxQkXSvHpn0MBIbnZywIYAAAggggAACCCDQTwV6fxlfW1sbFxdnm3mMPh5H649gmN8Jazw3rh8x&#10;Z0MAAQQQQAABBBBAAIHeCvTXHMNchSV/cMNcYSV/KKOLZ7t7C83+CCCAAAIIIIAAAgj0E4H+mmMY&#10;z4K7fZcTq6T6yQFPNxFAAAEEEEAAAQSCLtB/c4yg09IAAggggAACCCCAAAL9UoAco18OO51GAAEE&#10;EEAAAQQQQCBoAuQYQaOlYgQQQAABBBBAAAEE+qUAOUa/HHY6jQACCCCAAAIIIIBA0ATIMYJGS8UI&#10;IIAAAggggAACCPRLAXKMfjnsdBoBBBBAAAEEEEAAgaAJkGMEjZaKEUAAAQQQQAABBBDolwLkGP1y&#10;2Ok0AggggAACCCCAAAJBEyDHCBotFSOAAAIIIIAAAggg0C8FyDH65bDTaQQQQAABBBBAAAEEgiZA&#10;jhE0WipGAAEEEEAAAQQQQKBfCpBj9Mthp9MIIIAAAggggAACCARNgBwjaLRUjAACCCCAAAIIIIBA&#10;vxQgx+iXw06nEUAAAQQQQAABBBAImkBUS0uLVN7Y2JicnByoVqKfGWhW1fbUpUDVadt6Ljc3f77t&#10;jUs11eryZVeQAwYMHJ16/YIHBwwZYtvICQwBBBBAAAEEEEAAAXeB3l/G19bWxsXFkWP06rj6Ymfx&#10;hZ/+5PJnrT5rGXBDzNBfPnfd3Hm9aoOdEUAAAQQQQAABBBDoE4FA5RislfJ/uL7+4IPzTyzvKMGQ&#10;euUtKSDF/G+DPRFAAAEEEEAAAQQQCDcBG+QYh55Ldd+eP6xUQ9Gy1FT9Q5fbYdn5B1sbrF2knucL&#10;Ha90ua+jgA7gue405lXjZ7/5z87aSEk2V4x1UazbYVIQAQQQQAABBBBAAIGwELBBjqGdZj5bVq23&#10;3y9VG/OL6rtPN+En1dW/eSheqbMfl6mlv6+u/nG245XuV+JnyS/27u1wz+/+PGH7wRv/faIU6KyY&#10;ny2zGwIIIIAAAggggAAC9hWwSY7RAVB90Q8cUxzOyYofPP+c+aLxijmPcbJoWfYmpTZ9L/W5Q+1m&#10;NlJ/YCQtxtyIuS0rkj2VY/7kubfM1tsV0K2b+/rernTwGIaSBOPf/tdVJ5/+5B8PyZ4dFrPvUUFk&#10;CCCAAAIIIIAAAgj4L2CTHGPPz2YYV//f2zTzX9cuTHD0J2Hhb4zpjcJlas+ut3VioNSe6lvWVlfv&#10;+9eZe5586bBVcPjCjYVLlZ7H+ImeOTAyhq2rf6ae3adLqp89JUlF/MKNjqmSstK36w8/p9uS96vv&#10;U5KeyOZVQCnd+m9cwXQT2ZFgnFv0H5H/pVrdNKEYAggggAACCCCAQH8SsEmO4VgrZS18co6ANbeQ&#10;vdE1JjPn3CNLo7rczn60R6WOlpLxD/2meuNC+aFhqzH/8T0zo9DbbSm6pgmzJT0x0xLvAl22ogs8&#10;tjHxg9Jh3zXKfvfZEb/SMxgkGN2ioxACCCCAAAIIIIBAJArYJMfwTXv4+ak/Sy005zF6uiXeOlNV&#10;1zjWRD13+NBzU5+8Tdclj3w4tg9P6fcPv2VkHb4KdKvR3z7dWpMc86vSYY9JgvHYwP8mwegWG4UQ&#10;QAABBBBAAAEEIlXA1jmGnmHYmC1zD/nVM1XZx2d7MgjxD619Vv1sqjFxsfT3P5kw8b6lapOu69cf&#10;zlR7Pj474Se/X7rnSf3+m8rIOrwLKNXV8xiOcGpbFmVe+O/kmKdJMHoyQpRFAAEEEEAAAQQQiFAB&#10;/gaf/wN77jsT2xo+ceyfPHjl/Z+v9/EMRnT8jSPe0w9/syGAAAIIIIAAAgggYGcB/gZf6Efn2u+a&#10;D2GYW22LrwRD3vAsFvqwiQABBBBAAAEEEEAAgaAK2HqtVFB73vvKY55YIXMUndcjBaRY79uiBgQQ&#10;QAABBBBAAAEEwkWAHMP/kRr4rW/Fvbz56omOr8ttV5O8JQWkmP9tsCcCCCCAAAIIIIAAAuEmwPMY&#10;ARixrw8d+ubDmittbc66oqKjr7ptdCfpRwBapQoEEEAAAQQQQAABBAIqEKjnMcgxAjosVIYAAggg&#10;gAACCCCAQNgKBCrHYK1U2B4CBI4AAggggAACCCCAgC0FyDFsOSwEhQACCCCAAAIIIIBA2AqQY4Tt&#10;0BE4AggggAACCCCAAAK2FCDHsOWwEBQCCCCAAAIIIIAAAmErQI4RtkNH4AgggAACCCCAAAII2FKA&#10;HMOWw0JQCCCAAAIIIIAAAgiErQA5RtgOHYEjgAACCCCAAAIIIGBLAXIMWw4LQSGAAAIIIIAAAggg&#10;ELYC5BhhO3QEjgACCCCAAAIIIICALQXIMWw5LASFAAIIIIAAAggggEDYCpBjhO3QETgCCCCAAAII&#10;IIAAArYUIMew5bAQFAIIIIAAAggggAACYStAjhG2Q0fgCCCAAAIIIIAAAgjYUoAcw5bDQlAIIIAA&#10;AggggAACCIStADlG2A4dgSOAAAIIIIAAAgggYEsBcgxbDgtBIYAAAggggAACCCAQtgLkGGE7dASO&#10;AAIIIIAAAggggIAtBcgxbDksBIUAAggggAACCCCAQNgKkGOE7dAROAIIIIAAAggggAACthQgx7Dl&#10;sBAUAggggAACCCCAAAJhK0COEbZDR+AIIIAAAggggAACCNhSgBzDlsNCUAgggAACCCCAAAIIhK0A&#10;OUbYDh2BI4AAAggggAACCCBgSwFyDFsOC0EhgAACCCCAAAIIIBC2AuQYYTt0BI4AAggggAACCCCA&#10;gC0FyDFsOSwEhQACCCCAAAIIIIBA2AqEVY5RuS3ftW0pqy7bkr/teE/oG/duyd/Roz06rr3BR+uB&#10;rL8n/aIsAggggAACCCCAAAL2EYhqaWmRaBobG5OTkwMVVvQzA82q2p66FKg6nfUc35F/aOiixdPj&#10;lFzlF346MXvYocLTarDuR+I9OQvSlVzov3ZUOjV4XPbiGfHmfo1lW147pjuq1MhZOQ/cLpXsPqOL&#10;LFo8I86q+vi2/N1nlVWJe4FPzMLqxsTBn6hvSxNS8tCw7446/cdPJ+YsuNFqLnGW+fOFiVK/rxgC&#10;LkGFCCCAAAIIIIAAAggEUqD3l/G1tbVxcXFhNY/RMeCorJycexLPflDW2FC262jMrJycRePVsQOO&#10;KYvK8mMtkgPkzBppVFG5bXfzuEU5i8apY+WVjkorq89KymFW0r6AZCY5C6elDD770XGlS466fai5&#10;4/Fyq7nWQ3sbrbp8xhDI0acuBBBAAAEEEEAAAQTsK2CLeYw333yzqqoqKioqOjpa/iubF9jixYud&#10;r1SXvnx0yAMP3z1MnT/4enHT+HmxR+W/j2alyq+71b3jm3YcjX3g4UnDzF/lB9mzuuRl40X1zus7&#10;msc/mvLxy/vrzQpvGGtUpTcpZLx6w5gHpBK3AuObd7i3eMO36j+TAG6r9mjdqOJTZ/1uMTws7Sr1&#10;3//93xUVFfY9EIgMAQQQQAABBBBAIGwFrhhbW1ub/DctLe2+++7zryuBmscIfY6xefPmQ4cOff/7&#10;3x8+fPiAAb7nVUaMGOFkqirZdGTIguzJw1Xj/sLtTXfMjz2yvS5pfvaUxj9sOhq74F71lry49P64&#10;A4Xbmu9YmpWmdzRLLr1flWwqV9OWpnykS2anVRVuaxq/9P4xRt0n/7Dp1K1Ls9QfNn1061RV7lbg&#10;1lOOFtX5/YXbTrTGjJXmlFnnrR9tOhI7PzutRje3YMgR3eid583m3GO4ePGiuSyNDQEEEEAAAQQQ&#10;QACBYAhcvnz5/Pnzr7766sSJE5csWeJHE5GTY/zLv/zLD3/4w9jY2G4q+MwxVExra6saMVUnDFKg&#10;XJ6rUEYm4HjYwvGiPG8xbWlWnJEqmD8bSYjezPzBRwFXi1JIUpczSQuypwx35C06kTguu+nmzExD&#10;6vQZQzc7SDEEEEAAAQQQQAABBPwWaGpq+vWvf/2LX/zCjxoiJ8d4/vnnV6xY4QeBtYvjWt+ZK/hf&#10;FXsigAACCCCAAAIIIBD+Ai+88MKPf/xjP/oRqBwj9M98X3vttX7037XLtTfdOibZegC7VxWxMwII&#10;IIAAAggggAACkSDQ2wvsXhuEPseQ57x71Ysbbp049e9u7FUV7IwAAggggAACCCCAQOQI9PYCu9cS&#10;oc8x2n+LVK87RQUIIIAAAggggAACCPRfgZBfYIc+x+i/g0/PEUAAAQQQQAABBBCIRAFyjEgcVfqE&#10;AAIIIIAAAggggEDoBMgxQmdPywgggAACCCCAAAIIRKIAOUYkjmoQ+lRXvnZteV0QKqZKBBBAAAEE&#10;EEAAgUgTsH+OcbHyjbWObWul/LG7Hm+6hn36r/J5bxcrt/bguvnsvrVvVF7sRuv6ctza9vXsqrxV&#10;Aup6F19h1+1ztumooWe9c/TLuZf0Yquru3WnG+avnJbUjd5TBAEEEEAAAQQQQKC/C9g9x7hYWbJd&#10;zV+5Wm8r56vtL3Z9Cd5uSAelP7h6aqKPkR6U/tDqAF8363xms1pixLt69SNqczdyBldkLU1Vfh2Q&#10;deWb98ywGl0yY89mIxfqXe8uNje4hdI6dMKD6YP8io2dEEAAAQQQQAABBPqbQPSTTz4pff7888+H&#10;DBkSqM4PKHvarOrKjJ93Wed7772XkZHRUbFPqrcdGXT37OTBUuDqG2+fPt34SSm53f5vG7ftlS3q&#10;ZuM1uZH/xzNRJ373uwvXRv3uYOu3b7/xauPFDWdu+XbrW/9WM1iXknvzG36ndxpwi/5VV1JtvGGU&#10;NN8xq3NtMrfw77qlAUNSTn9+7aSxRr2Oej4ZZjbk2Fpr9v5/Cf/H9//OqmFw8rcnDLju68FXXyMF&#10;vJqQbOTfas4P+N3vdLNGPHX7Nuw4rU4fibr5261//LfqC/Lee7r+b6Tkxjek1CfDJtx+4zXqm4YT&#10;73yZ5BbmxTOH3lFJ95iRDE6ePt0I0tG7FpFpHXZh40ZpSGoYXPPvuqdG5LrmvZeNLsgszVut3x57&#10;ozIq/3brnlfKz5+vatItfl259cVX/j+NY+51tVGzDk+Hbvm3H5H2Xe7yWKAAAggggAACCCCAQAAE&#10;KioqvvOd7/hRUY8u433W39zcfP3119t9HiNp2pKZZZuNdUBuMxhn962vHmNMbqyc37DZsQ6qqn5o&#10;1urVU79z88yq6lN6UVNrc/3Y+ROcMxhn920um6nv9v9ofv0r7vMhcrm/ud6YLFk5v96cBHBsFyv/&#10;ZM2jjFJ7zBflCtsxU7EkYXuJ+/Kti7Unq8bGuv/R8UExSYNijJ18NbFHjTIaTdvzrjSaNPWRmUrN&#10;XGJOrZTp9x5KH1RXvn57vDFH8UhCB9M4g9L/XqZ41msk36u5qrZf0A0tmVG1/cXT8pO0aBF1cOgN&#10;Ss+aP1alzc9Kj1EXW4YIqxGAA9YRnkimlb2jBXyMSCeqfhzw7IIAAggggAACCCAQNgJ2zzGUXHlb&#10;C6XqdaphXENfbKpXJ8xr6vXbT6g9f7GeekiINZbzJI6aeaLpghSrPalSU5wrfPReM0bp6/cYWSM1&#10;1e3ZggtNJ9LGJOuCg5LHpBn7WlvrqZOOt5JulgRAbxcuVCkr7dm8R1WdrHWlJINiEzoYed9NpA3V&#10;+YjvvaxcRa9ZmnmzEaz0S9U3+3wiRfdIb0viDZZ2D2ebNQwdmmYKdBynj/AHJSYN0g+KrF37ipVl&#10;6UJmeDFDzA77GpGOVcPmXweBIoAAAggggAACCPgjYP8cw+qVfrpg9ZKZJ06eMi+yHY8f6Ctr72cq&#10;kkbN2HP67MVT1crMHAK+pVlPiOjGZarBVf/gWI8UxVhV5fbkdMAD8a4waZqepUkrO92zZ807jUs/&#10;wv5i093GPEZnBTsbkaB3nAYQQAABBBBAAAEE7CNg9xxDf6mUx135hCExxm14c4mOXoPk4yJe5hz2&#10;vFtyUo1J0euUHFmK3su4+NZ35d2/ompo7FhrOsJ7sVNMyhjHW3V/se7iy2xA1fbDxkW8/jYnj2+s&#10;0uX3bHYGbKzOulsnIR030cWxMGhIvGOi5uzpPUp3v92mw/DIZDzXa3Xcgq686oKetnH2zmfhtPkT&#10;ZPajkzK+RsTvLtvnXweRIIAAAggggAACCPgjYPccI/1B5/MYsljnndgfGWucEqca3zFlrJWKX+Ix&#10;k2AiJE6Yr6rcF0oZL8pexoKrF+URC/2kgTP7kFYSjEVG67cnLPH4AiXXow6nlXUXX2ZU9Hc36ZVa&#10;+ikOz2+sku+w0o+IWF8k+4p8w5S5KEte76gJt2GTaRDllqIY7yRNc1T4Sv18s/veW9LUHzmex9C9&#10;a7q7298BpReAGeu+nL1zmuj0w3jaRMpUGTinh873mqVxBeJjRLrXZX8OWvZBAAEEEEAAAQQQsLVA&#10;VEtLiwTY2NiYnJwcqEijnxloVtX21KUu6ywoKHj88ce7LEYBBBBAAAEEEEAAAQQQ6I7ASy+9tHz5&#10;8u6U9CrTo8t4n/XX1tbGxcXZfR7DDxp2QQABBBBAAAEEEEAAgRAKkGOEEJ+mEUAAAQQQQAABBBCI&#10;QAFyjAgcVLqEAAIIIIAAAggggEAIBcgxQohP0wgggAACCCCAAAIIRKAAOUYEDipdQgABBBBAAAEE&#10;EEAghALkGCHEp2kEEEAAAQQQQAABBCJQIPQ5xuXLlyPQlS4hgAACCCCAAAIIIBAigZBfYIc+x7h0&#10;qeu/oRGi0aFZBBBAAAEEEEAAAQTCTyDkF9ihzzE++eSTtra28Bs6IkYAAQQQQAABBBBAwH4Ccmkt&#10;F9ihjSvEOUZzc7OkWefOnbty5UpoIWgdAQQQQAABBBBAAIFwF5CLarm0Dvk8RlRLS4tQNjY2Jicn&#10;B8q0R3+E/L/+67/++Mc/3n///fHx8VdddVWgYrBbPdK1b775xm5REQ8CCCCAAAIIIIBAxAjI1WZD&#10;Q8Mf/vCH7373u//wD//gR796dBnvs/7a2tq4uLjQ5xgS3JEjR44dO3bNNddER0f7jPWmm27yw8g+&#10;u8h4f/zxx7GxsfYJiUgQQAABBBBAAAEEIkxAVkl99dVX48aNu+OOO/zrWkTlGP4RsBcCCCCAAAII&#10;IIAAAggEUCBQOUaIn8cIoAhVIYAAAggggAACCCCAgB0EyDHsMArEgAACCCCAAAIIIIBA5AiQY0TO&#10;WNITBBBAAAEEEEAAAQTsIECOYYdRIAYEEEAAAQQQQAABBCJHgBwjcsaSniCAAAIIIIAAAgggYAcB&#10;cgw7jAIxIIAAAggggAACCCAQOQLkGJEzlvQEAQQQQAABBBBAAAE7CJBj2GEUiAEBBBBAAAEEEEAA&#10;gcgRIMeInLGkJwgggAACCCCAAAII2EGAHMMOo0AMCCCAAAIIIIAAAghEjgA5RuSMJT1BAAEEEEAA&#10;AQQQQMAOAuQYdhgFYkAAAQQQQAABBBBAIHIEyDEiZyzpCQIIIIAAAggggAACdhAgx7DDKBADAggg&#10;gAACCCCAAAKRI0COETljSU8QQAABBBBAAAEEELCDADmGHUaBGBBAAAEEEEAAAQQQiBwBcozIGUt6&#10;ggACCCCAAAIIIICAHQTIMewwCsSAAAIIIIAAAggggEDkCJBjRM5Y0hMEEEAAAQQQQAABBOwgQI5h&#10;h1EgBgQQQAABBBBAAAEEIkeAHCNyxpKeIIAAAggggAACCCBgBwFyDDuMAjEggAACCCCAAAIIIBA5&#10;AuGVYxzflp+fv6WsUfwbyrbIzzuOdzAUjfL2tkrPN/Uu244rqWRLWYPzLa9f3XfxVYlSjXu3dNxu&#10;D48MKySPvY7vyN+yV3eRDQEEEEAAAQQQQACBcBQIrxzDEG45fbxBNZ483WJ560xAb+65R/5rx8y3&#10;zVRE3mx/1V6pE5b8/N1njYI6czBrkfTD2stRiWdDrx01qzYSHq+arR2tHEayBWdg1s/5r77qakIS&#10;HkfVVuuuVyQij36F48FFzAgggAACCCCAAAL9UiDscozBiSPV6ZONn1xQiSMHG7nBrmNDZuXkLBqn&#10;jpVXquMHjrWMlF9nJZp5wIHTo7JzFo0f3HLhE8/xbSz74Ozg8YtyssfpWtTx8lOjFkklg1s+/cS7&#10;EmvHyvJjLYm66pHGDjt2txq7q6PlrlRBMp+RsxaNV8cOHFeV23Y3j9N1GoHpTQf2/YyRLRK/zpFG&#10;pt5uVX28/GiM7sP41kOOXMirX/3y4KTTCCCAAAIIIIAAAmEpENXSou/KNzY2JicnB6oH0c8MNKtq&#10;e+pSd+p88803q6qqoqKioqOj5b+yee21ePFi45XqkpePxo694WSzSvirih372cnm8VPU/qNDHnj4&#10;7mGfvvP6n9W945t3GL+qg6/vaBr/aNbwg68Xn/xMdv3WlEcnfvp6sbx2y8dSybx71W6jQKpR57yH&#10;Uz98fccJXTBhyqO3nHrZo5JUV+MPPDxJvfP6DqPd/X81w7xhzLyHJw03fjzv1lzKxy/vr7dKjH3A&#10;EdgwoxMqQdUrK7ym8fNij+rAsqx2SnXrzvJmv6SDUtWWLVu640kZBBBAAAEEEEAAgX4lcMXY2tra&#10;5L9paWn33Xeff93v6WV8+1Zqa2vj4uJCn2Ns3rz50KFD3//+94cPHz5ggI95FUk5EhISjA5U/WHT&#10;kdj5dzRtLz+XOG3BkCPbmu8w/7s0K25/4bam8UvvvlBo/Kr+sKlcTV0Qe/QtdW92Wo3x4p3nC7c3&#10;3bH01o90JdnD3990ZMiC7NFVhdvrkmYm1X2gZmenVfmoZOn9Y4zGG/cbu9+vSqTqadNUuWN3/WKa&#10;mWIcKHxLqpE6/6xmj2/adjR2gaPOW08ZzU2WXER6UX5OjZgme1l1WiGZcZo1z1ZvuffLjKG5ufnz&#10;zz/374hhLwQQQAABBBBAAIHIFrh8+fL58+dfffXViRMnLlmyxI/ORkiO8fXXXz/77LM//OEPY2Nj&#10;u6Fg5hiz1Z+31Y10XoXrdOKc7BwzdkH2lOHWFbyubMTUpXJlXy7PW8TExKik2feqt9xyDJmIKNx+&#10;olUXjBlr5i1mwZGzsyc3WnUalVg5hiQHkl2YT28kTjMyFr27ewFH/qBibpd0QhrYpktI4aw02deR&#10;Yxj1KP2iM2+JO1C47bgUlUgcyY8zBqtf3eChCAIIIIAAAggggEC/F2hqavr1r3/9i1/8wg+JyMkx&#10;fvWrX61YscIPAnZBAAEEEEAAAQQQQACB9gIvvPDCj3/8Yz9kApVjhPiZ76uvvvraa6/1o//sggAC&#10;CCCAAAIIIIAAAj4FQn6BHeIcQ1DkOW8ODgQQQAABBBBAAAEEEAiUQMgvsEOfY7T/FqlA4VIPAggg&#10;gAACCCCAAAL9UCDkF9ihzzH64ajTZQQQQAABBBBAAAEEIliAHCOCB5euIYAAAggggAACCCAQAgFy&#10;jBCg0yQCCCCAAAIIIIAAAhEsQI4RwYNL1xBAAAEEEEAAAQQQCIEAOUYI0GkSAQQQQAABBBBAAIEI&#10;FrB7jrF27b46N/6LlVvXlteZ//UxKmf3rX2j8qJSHRbwPZIXK99Yu8/8A96db63SsLVt1e10f6vb&#10;t3ZrpfFHxTvbHPF3VY73EUAAAQQQQAABBBCwr4Ddc4z5Y/ecdl391x3eXjXz5qRB6Q+tnpbkAzVx&#10;6uoH0wcpdeFCVeDJJQF48eSYH602tpVjqtf3IM1oba4PfEDUiAACCCCAAAIIIICAHQXsnmOkpKbt&#10;+YtjyuLs6T1q5qhE1zRFXbljWsGc1jDnAc7u21ymVNlmPTXR6cyDtfsbh5scQ6MnQMyt3TxJ3V/2&#10;pM3PSo8xiw5K//uVdyebP+tpEGOzZiqMWZR9+1z1XKz80/YqVbX9Tzq2tW/s2yfljfqdzfUgXbHj&#10;UURMCCCAAAIIIIAAAgi4BOyeYwxKHpNWdtpMMoyr/Amu+YvWynfKZi7RswpLZpa941qJlDh1yQyl&#10;ZiyZKtlIy5Asc+LhkZlV1ac8ljfpVMTY/e9j608YDZzdt756zEpjmmJ+g5GiuLa602UqIVbmSBxb&#10;zKCkGP1rXfn67fFGFI8kbH/RsbKrTI2SV340P00HJgnJ/DSVNv/v9RyLOlEf+/er9TyMNLc9wYw/&#10;Yfv6bi3W4tBFAAEEEEAAAQQQQMD2AnbPMVRMypixe97RDz/IVX7amGT3q3z91mY956Cmrn7IMcPg&#10;QT4oMWmQOZXxyh6vsZCMRc0YpTMW3YR+82JTvTqxfb2ef1i//YRyzZ/oN4fGGmXabRebG5Qs39Kv&#10;J46aqeqbzYcuxsYO1TUPSfCxS8IQYzJEN2cGoJJGzVD1TT16wMP2RxYBIoAAAggggAACCPRXAdvn&#10;GGqQLJfSUxCyUGrsmBRrqZI5XIPSHzQnMXSi4XMeQK+GerHpbmMeo1tDPMOYVzA3j0c+Bg2J90wD&#10;dOri8Tx6t+qnEAIIIIAAAggggAACkS5g/xxDMom7Z544WfLunpl3GWuNnJtc5etvkUqaKkubfE8y&#10;6KLm8io9a+G5Jd08U5mrsFpPnTTWSg2KTVDWmiv9iIXXMxJSvmp7iWNFln7EQumade5hzXjox0Ws&#10;OYruHDZGc+YysHYLsbqzP2UQQAABBBBAAAEEELClQBjkGMZSoqqqE/ppb48tJj0r9aS1tCleP33h&#10;3IYOTTOf+TYSA13k9ND5aSeaLrjvrx/bMJZa/akpwUxREqeunK+2v2islYpf8pBnRiPvGk9cmI9y&#10;rz+ZutIskDRNP7yhX3ulfv6Ppvr6uitz0ZTxzLdnACvn1xt7bq6fv9I9flseKgSFAAIIIIAAAggg&#10;gEC3BKJaWlqkYGNjY3Ky9TVJ3dqv00LRzww032976lKXtRUUFDz++ONdFqMAAggggAACCCCAAAII&#10;dEfgpZdeWr58eXdKepXp0WW8z/pra2vj4uLCYh7DDx92QQABBBBAAAEEEEAAgdAIkGOExp1WEUAA&#10;AQQQQAABBBCIVAFyjEgdWfqFAAIIIIAAAggggEBoBMgxQuNOqwgggAACCCCAAAIIRKoAOUakjiz9&#10;QgABBBBAAAEEEEAgNAKhzzEuX74cmq7TKgIIIIAAAggggAACkSgQ8gvs0OcYly51/f22kTj09AkB&#10;BBBAAAEEEEAAgaAIhPwCO/Q5hvyBjra2tqDoUikCCCCAAAIIIIAAAv1MQC6tzb+AF8It9DnGN998&#10;c+7cuStXroRQgaYRQAABBBBAAAEEEIgAAbmolktrucAObV9C/3e+d+7c+eabb95zzz3x8fFXXXVV&#10;aDloHQEEEEAAAQQQQACBMBWQ1KKhoeHtt9++77775s6d60cvAvV3vkOfY0jnT5w48cEHH1x99dXR&#10;0dE+LW666SY/jCJsFzlo/vrXv1577bUR1i+6gwACCCCAAAIIIBAQAVkl9fXXX3/7298eO3asfxVG&#10;VI7hHwF7IYAAAggggAACCCCAQAAFApVjhP55jACiUBUCCCCAAAIIIIAAAgiEXIAcI+RDQAAIIIAA&#10;AggggAACCESUADlGRA0nnUEAAQQQQAABBBBAIOQC5BghHwICQAABBBBAAAEEEEAgogTIMSJqOOkM&#10;AggggAACCCCAAAIhFyDHCPkQEAACCCCAAAIIIIAAAhElQI4RUcNJZxBAAAEEEEAAAQQQCLkAOUbI&#10;h4AAEEAAAQQQQAABBBCIKAFyjIgaTjqDAAIIIIAAAggggEDIBcgxQj4EBIAAAggggAACCCCAQEQJ&#10;kGNE1HDSGQQQQAABBBBAAAEEQi5AjhHyISAABBBAAAEEEEAAAQQiSoAcI6KGk84ggAACCCCAAAII&#10;IBByAXKMkA8BASCAAAIIIIAAAgggEFEC5BgRNZx0BgEEEEAAAQQQQACBkAuQY4R8CAgAAQQQQAAB&#10;BBBAAIGIEiDHiKjhpDMIIIAAAggggAACCIRcgBwj5ENAAAgggAACCCCAAAIIRJQAOUZEDSedQQAB&#10;BBBAAAEEEEAg5ALkGCEfAgJAAAEEEEAAAQQQQCCiBMgxImo46QwCCCCAAAIIIIAAAiEX6Cc5xvFt&#10;O44HxLpx77ayhoDURCUIIIAAAggggAACCESmQHjlGI1lW/K37G2UoWjcuyVfpw3Ht+Xn528p0y/p&#10;TX7d0j4HaNx76Gxghu94+dHWwNRELQgggAACHgL6DL+tUr/kOMP7ASSVyKeA67Pg+A7rU6PLunrR&#10;aJd1UwABBBDodwLRTz75pHT6888/HzJkSKB6P6DsabOqKzN+Hqg6jXo+P3208kxt0w13jRlUe7Ty&#10;y2/ddan6ZMqS+6+pOH79mFGDpEDDyffOXZd+x8W38kverSovL3+v6stb7rhYvrOqteVU1Ve3XHXk&#10;t4V/es94cdT1DWVbXt5ZXlVVVX60+Wa9i37rvb/ecPMnJfK6lPrqljuuf3/Ly2VHjZr+OuiuuKqS&#10;A39r+aTSVUZeHHOjks8wvW/9DXelxQe0v1SGAAII9B8BfYb/YoQ+qX5unuHT4uW6/7fG+fjLm+8Y&#10;9IHrZ9cZ+64xUWYZ88SuTlUcvXri5Otrjc8C+VxoqJKf/u6OUZ+XOfaWYp/v3bK17KjxGfHXvx59&#10;6y3jDJ/8xdHKv50zz/fyKWNVq5u+quLlwrfMDwVpgQ0BBBCIaIHeX8Y3Nzdff/314TWPoYc0caQ6&#10;ZExl6C09Vb2d/9qpYbe3u7ZvGTIxJ2dWYsvp4w23Txs/WI2ctXhY+e7mcYtyFo1Tx8or1fEDx9T4&#10;RTlZo1zHychZOTkL1IHTo7JzFo0f3HLhE/OtUVn617MfHY+bPjFRDR6XPa2x5FjMPTk59ySe/UCm&#10;UI5Xn5EXZyWeOcQyqoj+R0fnEEAg6AJn35a56fzXjrbolhrKdh2NkfPyovHq2AFjvetgOYcvnqHK&#10;Dil5eVaiam1saDx+qiXxHuvEriqrzw6Ji9NFW44V6qp2n9G/NO7ddWyIrsk8/+u35TMie9zgltZh&#10;WTmzRqrWT82PlVFzpN6RZ61PGaO5uAO7W+XDInucOloemEW3QVekAQQQQCD0AlEtLfpU3tjYmJyc&#10;HKhwop8ZaFbV9tSl7tT55ptvynRCVFRUdHS0/Fc2r70WL15svPLpwdd3NI1/IPbon5sGq3o1/tHM&#10;VM+S1SUvH42d9/CwQy8fHfLAw3c3mr+mfvj6jubxj6Z8/PL+erP8DWNnJp3Z0zT+0axUr12GqfMH&#10;Xy8++ZkU+taURyd++nqxLhX3jlFDpjIqvFft3mGUkC1hyqNZqvTl/X/VtY6Z9/Ck4frVLVu2dKfj&#10;lEEAAQTsLHDF2Nra2uS/aWlp9913nx/R9vAML6dl9al5ypWT9tHYBx6eNExOy7vVxJF1e/R5WJ/2&#10;q93OuvoMf0KfkeV0fNeF1/+s7nWe/OWELCXl42B88w7jQ2GY1CwF7lV/dhT7+BbjDG++aJznU51l&#10;zF8dbblO8nKLbseOHX5QsAsCCCAQPIGAnLElvJ5exrfvUW1tbVxcXOhzjM2bNx86dOj73//+8OHD&#10;BwzwMa8iKUdCQoLRgfP7C7c1jV96v/rDpn3nVOK0pVlpnh2r+sOmI7Hzs4e/v+nIkAXZkxvNX9Nq&#10;Crc137E05aNNR2MXZKdVGZXcesooM7qqcHtdkmsXtb/wLXWvY5c7zxdub7pj6f1xB4wasqRhqXC2&#10;+rMjDF3h8Hc2fXSrBFWy6aOUpfeP0RF98skn8qkcvMOImhFAAIE+E7h8+fL58+dfffXViRMnLlmy&#10;pEft+nOGH6POm6dczzPwgiFHjPNwmjr5h02nbnU7IVsn7bfUnUln3pcT+JQ467NgSpyqKtGn+tnq&#10;LWPfOPND5O4LcqKfbXxG6LO3nOHlV13mTNKC7CmNHrukmTUYHxb640A+dQTkb3/7W48cKIwAAgj0&#10;jUBvzthmhBGSY3z99dfPPvvsD3/4w9jY2G7QO3KMMfqHE4O7m2NMkc+Rfedibp+VdGb3CXlm20xO&#10;GvcXbj/RGhMT06rccozh8nFSLk+Iy+sqafa96i2PHEN/Pp1oHTFtqiqXJEfFjJ0vH2bGx+FxqXfE&#10;NOPjhw0BBBCIPIGmpqZf//rXv/jFL7rfNX/P8I4cI0tf3+sTsnGyte4WOc/e+jTdeoPzrpMuc0fT&#10;dp0zpCnvHMNIJ8rlrC2lJItQRlLhK8dQMa2trcbJ3HFryfFhIaf4qdZdpO4LUBIBBBAIiYAfZ2xn&#10;nJGTY/zqV79asWJF3w+AdWvKMdchqQIbAggggEAnAi+88MKPf/zj7hNJjhGqM3z3g6QkAgggEJEC&#10;PT1jBzzHCPEz31dfffW1114bkqFNSxnRenzbJrmzlXgHCUZIhoBGEUAgvAR6eroO4Rk+vGCJFgEE&#10;EAi4QE/P2AEPIMQ5hvRHnvMOeK+6VeGY+5eam/dDHd3am0IIIIBAfxPw43Ttxy79TZX+IoAAAsEQ&#10;CPnpN/Q5RvtvkQoGNHUigAACCPRSwI/TtR+79DJIdkcAAQQQEIGQn35Dn2NwHCCAAAIIIIAAAggg&#10;gEAkCZBjRNJo0hcEEEAAAQQQQAABBEIvQI4R+jEgAgQQQAABBBBAAAEEIkmAHCOSRpO+IIAAAggg&#10;gAACCCAQegFyjNCPAREggAACCCCAAAIIIBBJAvbPMS5WvrHW2PbVRRI8fUEAAQQQUO3O8Gf3uZ3t&#10;jXffqLwIFAIIIIBAuAnYPce4WFmyPX7J6tWrl8zY8w4fNOF2eBEvAggg0IlAp2d4STDWn0xdufrB&#10;9EEgIoAAAgiEm4Ddc4xT1VVpQ4eKatLNM6uqT3E3K9wOMOJFAAEEOhTo+AxvJRgPkV9w+CCAAALh&#10;KWD3HENUE2Id97BONF0IT2WiRgABBBDwKeDrDF//zhvrt6v5WSQYHDQIIIBA2AqEQY4RtrYEjgAC&#10;CCDgh0CVSl25JH77+nKewvNDj10QQAABWwiEQY5R3+RYITU2Vq+aYkMAAQQQiBQBX2f4mXenD0qa&#10;tmRm2eZ9ZyOln/QDAQQQ6GcCds8xUlLTqi7oFVJ1f9mTlprCk3/97PikuwggEMkCnZ7hk6Y+MnPP&#10;K1srWyNZgL4hgAACkSpg9xxjUHrW/IbN8s21mxtYmxupByH9QgCBfirQxRk+cerK+Wr7i3xxeT89&#10;POg2AgiEtYDdcwylBqU/KF9du5qvLwzr44zgEUAAAV8C7c7wiVNXr56a5Cg6KP0h918xRAABBBAI&#10;FwH75xjhIkmcCCCAAAIIIIAAAgggoAXIMTgOEEAAAQQQQAABBBBAIJAC5BiB1KQuBBBAAAEEEEAA&#10;AQQQIMfgGEAAAQQQQAABBBBAAIFACpBjBFKTuhBAAAEEEEAAAQQQQIAcg2MAAQQQQAABBBBAAAEE&#10;AikQ+hzj8uXLgewQdSGAAAIIBEfAj9O1H7sEJ3ZqRQABBPqXQMhPv6HPMS5dutS/xpzeIoAAAuEp&#10;4Mfp2o9dwtOGqBFAAAF7CYT89BviHKOhoeHLL79sa2uz17AQDQIIIICAp4CcqOV03SMVzvA94qIw&#10;AgggECgBP87YgWraWU+Ic4z4+Pjm5uZz585duXIl4H2jQgQQQACBgAjIKVpO1HK67lFtnOF7xEVh&#10;BBBAICAC/p2xA9K0eyVRLS0t8ntjY2NycnKgao9+ZqBZVdtTXa+DKioqev/99++66y75NLrqqqsC&#10;FUNo64mKiiJrCu0Q0DoCCARK4JtvvpEZiXfffffOO+9cuHBhj6rlDN8jLgojgAACvRTozRnbbLpH&#10;l/E+o62trY2Liwt9jiHBNTU1lZaWynV5dHS0z1hvuummXor38e6nTp267rrr+rhRmkMAAQSCISBz&#10;7nLTJDMzMzY21o/6I+8M39ra+vnnn/tBwS4IIIBAsAV6ecaOtBwj2NzUjwACCCCAAAIIIIAAAl0K&#10;BGoeI8TPY3TZTwoggAACCCCAAAIIIIBAeAmQY4TXeBEtAggggAACCCCAAAJ2FyDHsPsIER8CCCCA&#10;AAIIIIAAAuElQI4RXuNFtAgggAACCCCAAAII2F2AHMPuI0R8CCCAAAIIIIAAAgiElwA5RniNF9Ei&#10;gAACCCCAAAIIIGB3AXIMu48Q8SGAAAIIIIAAAgggEF4C5BjhNV5EiwACCCCAAAIIIICA3QXIMew+&#10;QsSHAAIIIIAAAggggEB4CZBjhNd4ES0CCCCAAAIIIIAAAnYXIMew+wgRHwIIIIAAAggggAAC4SVA&#10;jhFe40W0CCCAAAIIIIAAAgjYXYAcw+4jRHwIIIAAAggggAACCISXADlGeI0X0SKAAAIIIIAAAggg&#10;YHcBcgy7jxDxIYAAAggggAACCCAQXgLkGOE1XkSLAAIIIIAAAggggIDdBcgx7D5CxIcAAggggAAC&#10;CCCAQHgJkGOE13gRLQIIIIAAAggggAACdhcgx7D7CBEfAggggAACCCCAAALhJUCOEV7jRbQIIIAA&#10;AggggAACCNhdgBzD7iNEfAgggAACCCCAAAIIhJcAOUZ4jRfRIoAAAggggAACCCBgdwFyDLuPEPEh&#10;gAACCCCAAAIIIBBeAuQY4TVeRIsAAggggAACCCCAgN0FyDHsPkLEhwACCCCAAAIIIIBAeAmQY4TX&#10;eBEtAggggAACCCCAAAJ2FyDHsPsIER8CCCCAAAIIIIAAAuElEHE5RuW2bZXhNQREiwACCCDQcwHO&#10;9j03Yw8EEECgzwTCK8c4vi0/P39LWaPwNJRtkZ93HPeUaiz74Gyg7aTRLWUNga6V+hBAAAEEvAWM&#10;k7zetnmd3NtRdX22P77DqMn8mKjc1u7zAn0EEEAAgSAKhFeOYUC0nD7eoBpPnm6xWKzPpC17G1Vl&#10;+bEWdfZtnRJYny7uH1RmWiJJipTUP2/ZYvyu5z30r/ojrXHvFuNzyPE5553DBHEkqBoBBBDo3wKN&#10;ZVt2q3tyZFs0vnW3cfrV52TjtG3c6LHOzPqk7Xa29yzjIGwoO3QmcVb2uMFnqvW5/dPWxFtv79+8&#10;9B4BBBDoU4GwyzEGJ45Up082fnJBJY4crD9zduxuHb8oJ3ucOlp+PH3auMEq8Z7FM1TZITUrJ2dW&#10;omptdExBHD9welS2fHQNbrnwiWk8Kkv/evYj7/tljXsP6c+5exJVc6OeM2FDAAEEEAi2QMPx0y2J&#10;qem6mbjpi3MeuF3u/uw6GiOn8kXj1bEDx1Vl9dnB4xbdk3j2g7JGt7O9RxlnkPFxMers7sJPJ+Ys&#10;uF01Hj+lht0Y7A5QPwIIIICASyCqpUXPBzQ2NiYnJwcKJvqZgWZVbU9d6k6d//3f/11ZWRkdHR0V&#10;FeWz/EMPPWS8LjexDg0bH3NMEowzatj41mMXJs5Su3efMXcaPC57jip57dNv5yxI1/MYxuvy4uIZ&#10;8cb7MllRKPMcSo2clTO5cYvx2XPj3i2vXZjo/esDalv+br3oSj7PFseVS6OOSrZu3dqdHlEGAQQQ&#10;iBiBK1eutLW1paen/93f/Z0fnTp48OC7774rp3fzJN/+PL948WJd7fmDrxc3jX80K9XZRnXJy0dj&#10;H3h40jB5a7e69+Fh7768v17evWHMAw+nVr++Q5dWXmUmDXOF+OnB13ec/OyGMfPGNxV/fIujZpnC&#10;9qMX7IIAAgjYXEDO1ebpWv571113TZo0yb+Ae3oZ376V2trauLi40OcYb7zxRkNDQ1ZW1nXXXdeR&#10;RXy8mSUYOUb2xE8Ld58dOWvR0EOSHkiOcWjoosVjjhs5w7TGLUaOITnCR6k5OlVwpgcyC79LZS2+&#10;/aSvpMKRcijJTNQsqbP6VqOSD4Z55Rjnz5+/fPmyf2PGXggggECYCnzxxRclJSVyKn7wwQd71IVN&#10;mzZ9/PHH8+fPHz58+IABPmbOJeVISEgw6jy/v3Bb0/il949R5w8UbjuTtOBe9db2pjuW3h8nvzbf&#10;sTTlo02nbl2apf6w6aNbl9593iwct7/QvUxWmhXeyT9sOhq7IDutSordOOLcl7Kj9dann3761Vdf&#10;9agXFEYAAQTCRUAuU+Vidfv27bfccsvSpUv9CDtycowXX3xx+fLlcn+rGwpmjqEnK06nLJqjdjmm&#10;IPTsROI9zumLweO+O+r0H+XFwYMHt8QY0xo6QTFnNuQ1NWpOltrlPo/xwI1lW14z5jj0LIfOXo5a&#10;e0/MSa12m8foRpAUQQABBCJQQO6NFRQU/OhHP+pR337yk5/k5ubGxsZ2b6+qP2wqP6eLjpi29H7J&#10;CapKNpXrOeWYsfOzp8TpJOREq5zup0nCYLylXx/+vnsZZzuOwjFjZ42se1/Nzp48vHsxUAoBBBAI&#10;e4Gmpqa8vLznnnvOj55ESI7R3NxcWlq6cOFCPwjYBQEEEECgLwWKiop6dLqWGQOZx+hpWtKXPaIt&#10;BBBAIFIF5Cb+P/3TP/nRu0DlGCF+5nvIkCF+dJ5dEEAAAQTsLzBs2LBrrrnG/nESIQIIIBB5AiE/&#10;/YY4x4i8EaVHCCCAAAJOge6tgwUMAQQQQCDAAiE//ZJjBHhEqQ4BBBBAwCnQ0bcFQoQAAgggEFSB&#10;kJ9+yTGCOr5UjgACCCCAAAIIIIBAvxMgx+h3Q06HEUAAAQQQQAABBBAIqgA5RlB5qRwBBBBAAAEE&#10;EEAAgX4nQI7R74acDiOAAAIIIIAAAgggEFQBcoyg8lI5AggggAACCCCAAAL9TsD2OUZ9cc5ox7ah&#10;ot+NDx1GAAEEIlngYuUbax3b1kr5G97WJq+7/yqv1u0zy71RebEdyMXKreab+/QfBddb+1ciWZG+&#10;IYAAAvYTsH+OcaZ0zrr9Ncb2RIb9AIkIAQQQQMBPgYuVJdvV/JWr9bZyvtr+4r46s6bWUyfVmJQY&#10;V7V15ZvrdUFd6rAjkbDebpVaEpZIFY/M3POukYG0f8XPANkNAQQQQMBPAbvnGA11lSo1Kd7P3rEb&#10;AggggIB9BS5cqFLxQwYZAQ5Kf2j16qlJZrAtTSo1xXzd2OpOl6mEWHlhUEpq2p6/WJmI+d7F2pNV&#10;Y2OHyk+Jo2aeOHmq1ccr9iUgMgQQQCBCBeyeYxwsLVXrs43FUjnF9RE6CHQLAQQQ6JcCSdOWzCzb&#10;bK5ycs8b6v6yx8go3Le02MGOXxuavZdLORIVpaqaWoxi7V/pl8J0GgEEEAiVgN1zjHkvmMukamqK&#10;0ldNL+CBjFAdKLSLAAIIBEEgaaq1UKpepxrWsxYyazFzVGIQWqNKBBBAAIG+ErB7juFySBiZqSrr&#10;mMroqyODdhBAAIE+EzAWSi0xVzqps6f3zBhlLZpyReCYoPCYo2g/s+GY7nDNdbhNgPRZf2gIAQQQ&#10;6PcCds8xildYS6Qa3i8pnZM1KaHfjxgACCCAQKQI6C+VKndfJJUwJEZdbKpPG6ofr3DbkkbNUPVN&#10;skLq4qnqqpk3eyQgg5LHpJ1ouiClJTkZq58Ub/9KpIDRDwQQQCBsBOyeY8xbnVUyXT+NMSVXrVs9&#10;j4e/w+bIIlAEEECgK4H0B53PY8hKqXdifyTPfEsWocYkez2MoeTJjYTt69euXb89fslUYxmVfDvt&#10;VvNrbGPSs+YbS61eqZ//9+l6z/avdBUJ7yOAAAIIBFYgqqVFPx/X2NiYnJwcqKqjnxloVtX21KUu&#10;6ywqKlq4cGGXxSiAAAIIIBBaAT9O1wUFBY8//nhow6Z1BBBAoB8KvPTSS8uXL/ej4z26jPdZf21t&#10;bVxcnN3nMfygYRcEEEAAAQQQQAABBBAIoQA5RgjxaRoBBBBAAAEEEEAAgQgUIMeIwEGlSwgggAAC&#10;CCCAAAIIhFCAHCOE+DSNAAIIIIAAAggggEAECpBjROCg0iUEEEAAAQQQQAABBEIoQI4RQnyaRgAB&#10;BCJc4PLlyxHeQ7qHAAII2FIg5KdfcgxbHhcEhQACCESEwKVLXX+DeUR0lE4ggAAC9hII+ek3xDnG&#10;p59+2tbWZq8xIRoEEEAAAV8CPT1dNzQ0fPnllz3dC3sEEEAAgV4KyIlXTr+9rKSXu4c4xxg2bNj5&#10;8+dbW1t72Q12RwABBBAIqoCcqOV03aMm4uPjm5ubz507d+XKlR7tSGEEEEAAAb8F5JQrJ145/fpd&#10;Q0B2DP3f+X7zzTdramruuuuuG264ISBdohIEEEAAgcAKfPbZZ+++++7o0aPvu+++HtUsfxr8/fff&#10;lzO85BtXXXVVj/YNUuGBAweGfAlBkLpGtQgggMA333wjc8hyxr7zzjsXLlzoB0ig/s536HMM6XxL&#10;S8t77703YMCAqKgonxY33nijH0bB2OX06dPXXXddMGqmTgQQQMCeAnJLTJ4d/M53vjN48GA/Imxq&#10;aiotLZXTe3R0tM/db7rpJj+q9XuXuro6m2Q7fneBHRFAAIGOBGSVlJy0MzMzY2Nj/VOKqBzDPwL2&#10;QgABBBBAAAEEEEAAgQAKBCrHCPHzGAEUoSoEEEAAAQQQQAABBBCwgwA5hh1GgRgQQAABBBBAAAEE&#10;EIgcAVs8jxH10ZtR+5+PHFQ792TgtSrxbjsHGDGxXRFn0WYLssCV4WnqhoQgN0L1CCCAAAII9BeB&#10;QK2VskWOEb3hNtV0qr8MHf1EAAEEwk7ghoTL0//5ysT/GXaBEzACCCCAQI8EApVj2GKt1OWMH/So&#10;8xRGAAEEEOhTgc/qB/zxH/u0RRpDAAEEEAhnAVvMY2jAplNRzafDWTJMYv+yKepvR8Ik1jAP8/Se&#10;MO9AeISvj+cvm8Ij1jCPUiYxLs/JD/NOED4CCCCAQBcCgZrHsE2OwYgjgAACCCCAAAIIIIBASAUC&#10;lWPYYq1USCVpHAEEEEAAAQQQQAABBAIpQI4RSE3qQgABBBBAAAEEEEAAAXIMjgEEEEAAAQQQQAAB&#10;BBAIpAA5RiA1qQsBBBBAAAEEEEAAAQTIMTgGEEAAAQQQQAABBBBAIJAC5BiB1KQuBBBAAAEEEEAA&#10;AQQQIMfgGEAAAQQQQAABBBBAAIFACpBjBFKTuhBAAAEEEEAAAQQQQIAcg2MAAQQQQAABBBBAAAEE&#10;AilAjhFITepCAAEEEEAAAQQQQAABcgyOAQQQQAABBBBAAAEEEAikADlGIDWpCwEEEEAAAQQQQAAB&#10;BMgxOAYQQAABBBBAAAEEEEAgkALkGIHUpC4EEEAAAQQQQAABBBAgx+AYQAABBBBAAAEEEEAAgUAK&#10;kGM0lu0oawwkKXUhgAACCCCAAAIIINCvBcIrxzi+Ld+5bTve9cBJ+S1lDZ2Wqyw/1tx1RZRAAAEE&#10;EEAAAQQQQACBbgpEtbS0SNHGxsbk5ORu7tNlsehnBppl2p661GXhnhSQnOHQsOzFM+LV8R35h4Yu&#10;mnjhtd1npILEWTmp1fm7z8qPI2flPHC7qtyW/7b+TanB47Inflpo7PXJtvwPhi1aPEPt3fLaUem1&#10;7DWtcctrx+RH2evWanOXxHtyFqT3JCjKIoAAAggggAACCCAQEQK9v4yvra2Ni4sLr3kMX0Mn6UHO&#10;ArVjd+v4RTk5sxLPHCpraCz74Oxg+TV73GAfexwvPxoj+ywa33por5rx7URJQxY9oLa93TouOyfn&#10;nsSzH7B0KiL+idAJBBBAAAEEEEAAgRAJ2GIe48CBA5LxREdHR0VF+XR46KGHjNdlHsOYrNCbzEJI&#10;aqFnMxZPV2VbXvv023r+QeY3qm9dNOwD81dz3sNzHiNL7Sr8dGLOgtvNamTGQyY3XC/KLtWpxrtN&#10;TU1vvfVWiMaFZhFAAAEEEEAAAQQQ6JnAlStX2traZHXS5MmTe7ano3Sg5jFCn2Ps3LmzpqZGsojr&#10;rruuI4v4+HhHjmGtlTJLmiumFk+Pc/wgy6F0gbgDxutjjm8pPD3KkWPcfnLLa6dGLVocV26U0b9e&#10;mKiXSOkFVNaLzvVUcUpdvnz5/Pnz/g0PeyGAAAIIIIAAAggg0PcCX3zxxdatW0ePHj137lw/Wo+Q&#10;HOPrr79++eWXly5dKpMY3VBwPY/hlWOohrIthfrBCut5DOev+nkMnXIYj23opzPcnsfQb82QKRDZ&#10;ceSsRUMPGQ9p8DxGN8aBIggggAACCCCAAAJ2FZCpjE2bNv2P//E//AgwcnKMN954Y9GiRX4QsAsC&#10;CCCAAAIIIIAAAgi0F3jttdf8u8AOVI4R4me+r7766gEDQhwDxyUCCCCAAAIIIIAAApEkEPILbK7v&#10;I+lwoi8IIIAAAggggAACCIRegBwj9GNABAgggAACCCCAAAIIRJIAOUYkjSZ9QQABBBBAAAEEEEAg&#10;9ALkGKEfAyJAAAEEEEAAAQQQQCCSBMgxImk06QsCCCCAAAIIIIAAAqEXIMcIwhjUF+eMzimuD0LN&#10;VIkAAggggAACCCCAgO0FbJ9jHC6Qv1M42nnJri/fCyo6Y60o8Ov6vmFnzugNnVbc6Vi6797wfkl6&#10;Uf68hB4Nvp9h96gNH4WFd0Vxg1I9637Xo9DbuHzt31C8YnTB4WDUTJ0IIIAAAggggAACgRSwe45R&#10;/FLlur01NUXpq17XCUDF66vSi5ZnBFLAqqvuVGlvao2fm1/zhCOuO9csn9CbykKwr0f8XbZff6ZX&#10;WF3WTwEEEEAAAQQQQACBcBawe47hYVtfvLF63ULfl+/6JrfeNhxw7qLvzZtb+wkKa3pEv6lvjR8u&#10;yF6v1Pps4za5TCmYm7XeybjHX2C96KiqYoNVyLyz7poHOFwwZfoUt0b1BEXBBjOS9guoehi2nkAw&#10;N2Myx7Uoy6hHYjPmJYrN2IwJCr157eX2SkG5peWK37uwMXuwweq95bMwT6m8bIPC6ZCz02zNqedj&#10;zsG7sI62oMAcOGe0VkTGxM5Oz1ksx9A663FzsFysAZWSziHuxfRUOP/TJnYEEEAAAQQQQCBkAnbP&#10;MeY9nr5q+ujRCyvXPZyhJzEenxfvy6ph55pVat3+mpqaaUquf/Um1/qlWfqVmv3rqs3kwbVVqMn6&#10;HXkvLzOvvEJNWF64UqmVhcsnyCV1tioy3pPJk7WOy/T1xg5712Wu36gftNA5SW6h8UrlQre1W3KB&#10;LqHKxIvRqOOyu7QyZY28VLiy1JyNcW49DLuiYHpJlq5cwq7Ul/gJ8/LNGZ7DRatSC62JlF2rzkwz&#10;AlCr1ujr/nZ7qYbitatUnraZ7NByXr17N2G8kWf0Xlu9JCAZy4tylcotfCJDMpNspRmkc+m5a0Sm&#10;YefGvJXGK0W5RmH3znoX1u/tqhy5Wu+eu2tVkecYKVW66pTZrnINhN6nQukOGn2ck3dA9hIH8wUZ&#10;oDlGFup7IEL2z4yGEUAAAQQQQACBngtc+rTu9Icffej1v9N1n17qeV19vIfdcwy5+jcuHvPn1RfI&#10;5exy5fPGdsPB0tLMzEk6/ZgwWa5/ZWuoq1S7VhkTClNW7VI6kXDbMiZkmPe5p+R6rfqpOyOFFxo3&#10;xeVu/a6Sg+aj23NGJsl/E5LSnZWvnKyXRumrW7e1W7KIaE7WJP0kRvykzMzSU3Vmm+lJOrSklEzP&#10;0e1h2PXSpVKdcZlhrz+guzRh+f6UjaMXKrnityo3L7KdAbTfq/5gya7MrDt1SBnTTC3H5rMJpTJT&#10;dO/jrd67iusFZuuzDazsPFVa8n5D/J1ZmcYrBWp5zQseCWH7wpaN5koaOcfTRv+WKYmlblfq3HXG&#10;otSvZ2RMMOdP9Mi6BV+cs1atMRvtYCDat8ErCCCAAAIIIICAXQUGDrtR1b71Xxt/s9H5v/96q1bd&#10;OGygXSN2xmX7HMOKtEE/mPFwktfjGV3wmjfUzc15Ca73MVYWvTRS7uTLvfl2lWQaExHm1tNHtwMx&#10;4B2GLZUbkyfWZuU2xpMklXWdfY2Vj706DrRHhVWmMR9iYc2Nt6YUZBJD52neT+d7F/ZPy1jNtTFF&#10;j946V2Yi0zVnlnlmNf5Vz14IIIAAAggggIBdBK4ede+jizNvucGM54ZbMhc/eu+oq+0SXSdxhEmO&#10;odcCLev4m5qMSYPSg3plzuED5lopfdPdXNdkZBSOZUsuily97ErPJHjqyA11x4omPdHh+zusjMqN&#10;aQSvr6lNGJlpTX0YcxTG7f+Otx6GrWdR8jYajz3oxyfMBxhk1ZasVtqbVeJc1uUVQPu9EiZlzdFz&#10;DrJ3Rbm1sswK0mcTHXdAZmZKc4uMGSL9GIYsSJPANLXMPsmyJS/ZdoW7+vdhBSnf01VqziO5jd4y&#10;yWf0hIz5krR+YLL7hFLPBqKrQHgfAQQQQAABBBAIlYAjzQijBEOowiLHqCgwnseQxMH98Qz3gY6f&#10;u0YeP9Aro8qVtfpHFhHJOn69smiKPKuQL5ekrk1f3Bs32teozFxVXSeX23ohk37mO37eC4W55vof&#10;/WRFB99hpSuv1IWmy4MNa1zJj/mAhO9GfRyYPQw7Y/nedSpX93JKbnqh3LOXLMhcJZUwb1nqqimO&#10;h5tL1hq9VuvW6F6320sYV1v1HHBoOYJrX9jXvye5gjee+ZZvoypcmWdgZVfm7Zdv05IeZZUaK9Sm&#10;e38DWPvCXf9TLV1jdFatW+227ErnSEaja1XWSpnBadAPgUg8xpot2XSS08OB6DoSSiCAAAIIIIAA&#10;AqES0GnGypVhMoNhIkW1tLTI/zU2NiYnJwfKLfoZa5FY21NdP5FSVFS0cOHCQDXd3+sxsw73O/rh&#10;KiJTE/rh+7D7FuBw9SZuBBBAAAEEEIggAb8vsHt0Ge8TrLa2Ni4uLizmMSJowOkKAggggAACCCCA&#10;AAKRLkCOEVkjrL+GKyh/o7DPmTJ0Tyb0ebM0iAACCCCAAAIIINBrAXKMXhNSAQIIIIAAAggggAAC&#10;CLgJkGNwOCCAAAIIIIAAAggggEAgBcgxAqlJXQgggAACCCCAAAIIIECOwTGAAAIIIIAAAggggAAC&#10;gRQgxwikJnUhgAACCCCAAAIIIIAAOQbHAAIIIIAAAggggAACCARSIPQ5xpdffhnIDlEXAggggAAC&#10;CCCAAAL9WyDkF9ihzzE+//zz1tbW/n0Y0HsEEEAAAQQQQAABBAIjIJfWcoEdmLr8rSWqpaVF9m1s&#10;bExOTva3Eu/9evRHyPfu3XvgwIF77rnnhhtuCFQA1IMAAggggAACCCCAQD8U+Oyzz95+++277757&#10;5syZfnS/R5fxPuuvra2Ni4sLfY4hwX300Uc1NTXXXHNNVFSUz1hvvPFGP4x6uUtzc/NXX33Vy0rY&#10;HQEEEEAAAQQQQACBvhG4cuWKXL6OHj361ltv9a/FiMox/CNgLwQQQAABBBBAAAEEEAigQKByjNA/&#10;jxFAFKpCAAEEEEAAAQQQQACBkAvYYq1UyBUIAAEEtMCXTVF/OxJ2FFGn94RdzEqcv2wKu7CvjF9y&#10;5Y5Hwi5sAkYAAQQQ6L5AoOYxyDG6b96uJBdkvcDr2a5heEEW1XxaNZ3qWTcpjYDNBQZe2/bTz2we&#10;I+EhgAACCPRGIKJyjKiP3hywK4cLst4cEOyLAAIIBFvgSvqiyw++GuxWqB8BBBBAIIQCEZVjDPjN&#10;xHBcoRHC4adpBIIiMPDaK4l3B6XmoFaaNElFXxPUFgJe+ZXhaeqGhIBXG9QKrwy6ScWNCWoTVI4A&#10;AgggEHKByMoxyp6OKns65KY9DoALsh6T+bkDF2R+wrEbAggggAACCCDQE4GIyjF60nHKIoAAAggg&#10;gAACCCCAQFAEApVj8N21QRkeKkUAAQQQQAABBBBAoN8KkGP026Gn4wgggAACCCCAAAIIBEWAHCMo&#10;rFSKAAIIIIAAAggggEC/FSDH6LdDT8cRQAABBBBAAAEEEAiKADlGUFipFAEEEEAAAQQQQACBfitA&#10;jtFvh56OI4AAAggggAACCCAQFAFyjKCwUikCCCCAAAIIIIAAAv1WgByj3w49HUcAAQQQQAABBBBA&#10;ICgC5BhBYaVSBBBAAAEEEEAAAQT6rQA5Rr8dejqOAAIIIIAAAggggEBQBMgxgsJKpQgggAACCCCA&#10;AAII9FsBcox+O/R0HAEEEEAAAQQQQACBoAiQYwSFlUoRQAABBBBAAAEEEOi3AuQY/Xbo6TgCCCCA&#10;AAIIIIAAAkERIMcICiuVIoAAAggggAACCCDQbwXIMfrt0NNxBBBAAAEEEEAAAQSCIkCOERRWKkUA&#10;AQQQQAABBBBAoN8KkGP026Gn4wgggAACCCCAAAIIBEWAHCMorFSKAAIIIIAAAggggEC/FSDH6LdD&#10;T8cRQAABBBBAAAEEEAiKADlGF6yNe7eVNXRcpnLbtsqgDAyVIoAAAggggAACCCAQpgJhmGNUbsvP&#10;33a8K+/GvVvydzhLHd+2payxq118vX+8/Ghrx/s1ln1w1nq3ctuWvT5bOL4tf0tnWYo/UbEPAggg&#10;gAACCCCAAAL2FYhqaWmR6BobG5OTkwMVZvQzA82q2p66FKg6HfU0lm3Z9ekQpW5dvCBdv3Z8R/7u&#10;M0oNHrdo8Qy1d8trR6U7ibNyFtwoP1+YmPPA7ZJsGC8OHpctJcq2FJ5Wg3WnE+/JMWvwqiSuQcoc&#10;azHK337SqjBt5NkqaUXXnFqdv1snFiNn5dxanf+2/CglJ35aqF8cPH7R4ulxZouDBw9uUaMWLY4r&#10;zz80zGpaqjXblcTDUckDtweaiPoQQAABBBBAAAEEEPBHoPeX8bW1tXFxceE2j9Fw/PSQiQsmj2r9&#10;yJijaCg71DxuUU7OrCHHyitlziFmVk7OovGth5xTCg1lu6wX1bED1rTGqCwpM/isWYNsldt260oW&#10;jVNSiWo8ebpl5KxF43X5uOkTE3UKseBbZlKhU5dD6p6cnHsSVXNjY/q0cYMlZ1gcd2B36/hFOdnj&#10;1NHy40rCUOOyc+akeIzr8QPHYmTH7HGtH5TVuFfiz+izDwIIIIAAAggggAAC9hWwxTzGm2++WVVV&#10;FRUVFR0dLf+VzQts8eLF5iufvvP6u0Mfzkr99ODrf1azHp50vuTlo7EPPDxpmLx3/uDrxU3jH81K&#10;dZTc0Tz+0ZSPrQLy7m517yz1Z6NM3Duv63czjbLVJS/vrzfrv2HsAw/fVv168cnP5JdvTXk0U+kG&#10;5j087NDLR4c88PDd0o6j9A1jHng4tfr1HVLdLade3v9Xq4IxM5LqyowwpKCObdi7uoZ71W5d0grO&#10;oxId/GefffbGG2/Y9zAhMgQQQAABBBBAAAEbC1wxtra2NvlvWlrafffd51+wgZrHCH2OsXnz5kOH&#10;Dn3/+98fPnz4gAG+51VGjBhhMFX9YVP5OQdYzO0LskdXFW5vumPp/apk05EhGTcc/zB2fnZaTeG2&#10;5jsWDDki/11653mzQNwB/aL3r1lpurKTf9h0NHZBdlpV4bam8UvvvlD4lpqta/6z/N/wdzYdkTqH&#10;vy/1L8iePLyqZNNHKdKexy63njLetYK59SNjFx3GmaQFXjUYZW5KPHfRVcmU4Updvnz5b3/7m3+H&#10;AnshgAACCCCAAAIIICACckl5/vz5V199deLEiUuWLPHDJEJyjK+//vrZZ5/94Q9/GBsb27WCJAOn&#10;bl1qJgaN+40cYEpjyaZy/XjEiGlmInFcHtGOGevINKSwZAVGAf3iFLXfI+Uwq1Ln9xduOyH7JU4z&#10;KrcyGZ3DTJYd5K0RtyWe+5uRY5w3m4iJiWm9wcxtys/GjJ2ZVLdHVzBi6tL7xyizjC6iXDmG0bQu&#10;I9XOVm+5V2IGwYYAAggggAACCCCAQO8Fmpqafv3rX//iF7/wo6rIyTF+9atfrVixwg8Cu+4iKYqe&#10;x5jSaM516GkKNgQQQAABBBBAAAEE+kzghRde+PGPf+xHc4HKMUL8zPfVV1997bXX+tF/G++Sdmti&#10;64ntmzbtOzdiPAmGjQeK0BBAAAEEEEAAgQgVCPkFdohzDBlWec47wgY3LWupucm6KTYEEEAAAQQQ&#10;QAABBPpYIOQX2KHPMdp/i1QfjwHNIYAAAggggAACCCAQSQIhv8AOfY4RScNJXxBAAAEEEEAAAQQQ&#10;QIAcg2MAAQQQQAABBBBAAAEEAilAjhFITepCAAEEEEAAAQQQQAABcgyOAQQQQAABBBBAAAEEEAik&#10;ADlGIDWpCwEEEEAAAQQQQAABBOyeY9SVr3Xf9um/2M2GAAIIIIAAAggggAAC9hWwe46h5WYsWW1u&#10;P5pf/8pa0gz7Hk1EhgACCCCAAAIIIICAUuGQYzjHKSY9a37anr/UmS84pzi2Vl7Uv5/dt/aNykpz&#10;3uONyovyq962VrZaxc3f167dZ+3P8COAAAIIIIAAAggggEAQBMIqx1BqUGyCamiWlOJi5dbNypzf&#10;WJKwvcRKJE5sb7pZvzLzxPb1fxm1evXK+WOrTtYaxd/YXD9/pby3cn79ZslAgkBJlQgggAACCCCA&#10;AAIIICACYZZjOMfswoUqVbbZmJfYvEeZiYRsM0clyn+Hxo5VM29OkpRkSLy5x4WmE2ljkgfJT4OS&#10;x6SdaLrA4COAAAIIIIAAAggggEBwBMIsx7jYVK/ih+hcQak0Y17C3B5KN19jQwABBBBAAAEEEEAA&#10;gRALhFWO0VpZsr3KmKBQQ4emVW0/bDxZUScPWnT1ILjMbFhzHRdrT1aNjR0aYnaaRwABBBBAAAEE&#10;EEAgYgXCIcew1kStXfvi9oRHVk/Vq6HUoPSHlszYYyyW0g9amC92vA1Kf1Ae21gvpddvT1jyILMe&#10;EXtA0zEEEEAAAQQQQACBkAtEtbS0SBCNjY3JycmBiib6mYFmVW1PXeqyzoKCgscff7zLYhRAAAEE&#10;EEAAAQQQQACB7gi89NJLy5cv705JrzI9uoz3WX9tbW1cXFw4zGP4wcMuCCCAAAIIIIAAAgggECIB&#10;cowQwdMsAggggAACCCCAAAIRKkCOEaEDS7cQQAABBBBAAAEEEAiRADlGiOBpFgEEEEAAAQQQQACB&#10;CBUgx4jQgaVbCCCAAAIIIIAAAgiESIAcI0TwNIsAAggggAACCCCAQIQKhD7HuHz5coTa0i0EEEAA&#10;AQQQQAABBEIgEPIL7NDnGJcudf03NEIwMjSJAAIIIIAAAggggEB4CoT8AjvEOUZDQ8OXX37Z1tYW&#10;nsNH1AgggAACCCCAAAII2EtALq3lAju0MYU4x4iPj29ubj537tyVK1dCC0HrCCCAAAIIIIAAAgiE&#10;u4BcVMultVxgh7YjUS0tLRJBY2NjcnJyoELp0R8hLyoqev/99++66y7JN6666qpAxRBe9URFRZFl&#10;hdeQES0CCCCAAAIIIGA3gW+++UZWCb377rt33nnnwoUL/QivR5fxPuuvra2Ni4sLfY4hwTU1NZWW&#10;lsp1dnR0tM9Yb7rpJj+MwmiXzz777OLFi2EUMKEigAACCCCAAAII2E1AVknJbevMzMzY2Fj/Youo&#10;HMM/AvZCAAEEEEAAAQQQQACBAAoEKscI8fMYARShKgQQQAABBBBAAAEEELCDADmGHUaBGBBAAAEE&#10;EEAAAQQQiBwBcozIGUt6ggACCCCAAAIIIICAHQTIMewwCsSAAAIIIIAAAggggEDkCJBjRM5Y0hME&#10;EEAAAQQQQAABBOwgQI5hh1EgBgQQQAABBBBAAAEEIkeAHCNyxpKeIIAAAggggAACCCBgBwFyDDuM&#10;AjEggAACCCCAAAIIIBA5AuQYkTOW9AQBBBBAAAEEEEAAATsIkGPYYRSIAQEEEEAAAQQQQACByBEg&#10;x4icsaQnCCCAAAIIIIAAAgjYQYAcww6jQAwIIIAAAggggAACCESOADlG5IwlPUEAAQQQQAABBBBA&#10;wA4C5Bh2GAViQAABBBBAAAEEEEAgcgTIMSJnLOkJAggggAACCCCAAAJ2ECDHsMMoEAMCCCCAAAII&#10;IIAAApEjENXS0iK9aWxsTE5ODlS3op8ZGKiqqAcBBBBAAAEEEEAAAQT6WKDtqUv+tVhbWxsXFxec&#10;eYyB1/oXE3shgAACCCCAAAIIIIBAuAsEJce4PP2fw92F+BFAAAEEEEAAAQQQ6J8CVyb+z152PChr&#10;pXoZE7sjgAACCCCAAAIIIIBAOAoEc61UOHoQMwIIIIAAAggggAACCARCIChrpQIRGHUggAACCCCA&#10;AAIIIIBAWAqQY4TlsBE0AggggAACCCCAAAK2FSDHsO3QEBgCCCCAAAIIIIAAAmEpQI4RlsNG0Agg&#10;gAACCCCAAAII2FaAHMO2Q0NgCCCAAAIIIIAAAgiEpQA5RlgOG0EjgAACCCCAAAIIIGBbgSD+fYyo&#10;j94csCtHNZ2ybecJDAEEEOhTgdgU+ROlV+54pE8bpTEEEEAAAQT6UCDofx9jQPFSEow+HFCaQgAB&#10;2ws0ndJ3XtgQQAABBBCIdIFgrpX6rD7S9egfAggg0EOBS1/2cAeKI4AAAgggEH4CQVwrFf3MQNOj&#10;7alL4QcTJhF//cEHn/yf87sT7I3/7/arv/3t7pSkDAIIBEOAU2IwVKkTAQQQQMBuAkFfK9WDDtcX&#10;/SDVsS0ratB7NhQtS/3BVuNHazv8XGrqc4d81Sq7P3/Y3CVV/xCI7ZBurdO6jOaszWdJZzw6cs++&#10;tO+dV8xdFrDKf/ab/+y0t8kDU7pZMhBofVxHfXHO6IKKPm6U5vpOoKF4xeiCAP2D7ruoaQkBBBBA&#10;AAEElArmWqnu+h5+bsbP1L/uqza2wtSfTbXSDK/9J/ykuvonE9tX2lD01M/26JfjF26srv7xhO42&#10;27tyh5+f+rPUQivmZZuyfcdstqEj/81D8b1r0PfeX+zd23G1s4duL0387b9fY5TwVTK413ANO3MC&#10;eIHYsLNYpxOHC3J2Wplnw/sl6UXLM3rGWlEwWrbn169on5xUFKwodk9qO6rYiqRn7bYrfdgIZMPv&#10;u9lop611Hnl3+9XLDgV+9/qDJamFy/U/aDlQPcbLOrTcDobAt06NCCCAAAIIINALgdDnGA1b8zep&#10;pTmOS/AJS56dWfazl8z5io9eMuc3jEkA5zyGcwLhB0X1qmHr6p+VKbUxO/X5t615DNcUhGM2wG2e&#10;xJoJ0WXMzXMKwvH6c29ZqA1brSkWj4mI+qL8jTOfXaIvf2Sb8OPq6o0L482JFHPzSDmc8xiOAste&#10;+tjc0xWGOUXTroCr174H+cpnrR2MviQY+YNTjl547B+/Mkr4KHm4aFVqrnqpWxfWvTjGArJrw8HS&#10;M4b18vy5VrYWPzffuADtyVZfV7mysKbmxytfaJ+cZCx/YV43EkFHJD1ptn3ZhrrK3KKamie+171G&#10;e9dYmO6dMC//iU5TSLeDIUy7SNgIIIAAAghEqkDocwwtO+OWRCdwwujbHD/vqb5lrcwU/H7pnidX&#10;SzphbjqpUM/qWY/f3/azGc+dfWjtszOUWlZY/eN0q8TE+5aqTW/KJfuhl35WJtmLkokOa57k90s3&#10;fU+SioaiX2/Su+jtJ26XqYef+96mmcaMyn1qk66tvmj1k+rZMj2/ctuTU32v1HIdGsZEihGwKit9&#10;u90T70Y6tFS3+swtH0peJNtEmeGQbZ90YdNbh30UMOZAfM3edH5AOhKM+dktpzosWVFeue7h5ZNT&#10;Sw6aocpd4Q0FOfru+mhzrkDuFhu/ye12mUKQe8k5xUZJeV0KuN41FizpF1dIeauMq1W9osnaPKc1&#10;zCmF0bpRq36zmFVDxQbHbhsqGnauWbUrL1vmGaxb13oGxtyMOnVsOdYrnhMU5nSB1YWKgumrStdn&#10;j97wZ+u+uNe75jyGx4vOflltuSJRVvwSgtt6LW8lp4OTS9seLpiSW5q3UIJ3TDJ4Nurquw7J2ZDu&#10;rmdbZtcOWP80HOPlnOrxGHtnE17d9KhT4snR4yUj4hmS8uyva5JKxtcobIy+9Mg1NEYY7UfKGhD3&#10;IHVtG6yRMgbUNfdSscE6Hg5Yx4ObgPfBYJZ0cpm/esXT+T8c3kUAAQQQQACBwAjYI8co+/isszv1&#10;NR86fp455x59XznxlplunT370R5V9rOpMlfwPUkDPqzx8eVVEx7/15mbfl1U9JYkEvdNUGc/LlO3&#10;pRh3qHVVskv8wh8u1VMfxhyJM3sxGzFLTpi9VP9y9uM9as/PZkixbN3YqS6W0liTHjqwDjYzm0q4&#10;J1PyIr3pKY7U1Kl6KsbcvAt0c5gfiz9weMTTs43Ss4eVGDMYnSYYqr54Y3XWpASV8XBWyevWhWtp&#10;9cg1NbIVpucWVdQXr8lNl3v++neVXXA4flKmKnlfXzUeLFVZd6q6JKOsvLsy78Bho+VMeSV/XoJH&#10;zA31jnJFuXnlrivkig3ZSm7k19SsSaks1SnKmpLM/UZ9y85Ml+vIigPV68zfa57IiJ+7Zt2c3ELH&#10;PIO+0E91hLbQvOgsTX/cMxj9YkXBQmWW25+yMWdn0vK96zJlHuOJcUaI8m7lur36zXXVG830qd0u&#10;esRLU5fpKoz4nZHUOeKv2Ttyo2uRlZeSY15EMEuzrO6dmlKglu/Py5R5DMc8jFckFWqa2fP965Rk&#10;gBnLLWeV67Y2zCU2TeVJlF5NmCPi2pxN1OzPLFmzs0FnmLrvsnlO6exK1719QnnSNch4VebpHuzP&#10;q9zoWK7m3oCptDxBL3Ay65UZJ++RMpY/Od913z1PTdav711X6XtiLc80ad+6q4mi9FWvVzjjrNmb&#10;VbK2uKHjFrv5T4tiCCCAAAIIIOCHQOhzjPiHcmTaId/xePfhzT/bM+PZx43nLvbseltf4ukLfdeW&#10;eOtMNcOYx9DbbxZ6XtGa5eKnZsqCq59tVEtnT9CJhTFLoN/QVd02WnZxTSDsKd3nkTmYicRhyU9k&#10;0znJTGMew2jM+UyFThL2/Owp8/F0dfh5Y3HUoeemPnmbnqaQeYyONjObqn+7VCcV54uWZX+op030&#10;PIa1eRTo/oD+9sIr1QMX5494+jFJMGJGdJVgyDX9+yWlu1ZNkXvK+tb+AfPaPzNzknFRnDF5ZWWd&#10;9G3lZHOpSlJKpvweP3dZeunBBr3Catm8hPiMhIPmBEX2eivO9CQfS43iJyQdNGcYFuorYcfWUFed&#10;O1kGRwbrzqxMpepOlZbm6nCkvjxVWVefsTCzxPzdmEXx3nKnWaGNnCOF5V2rNgnVVVRWRqm8bKMO&#10;mTcoPVXnXcscnWVJCPNecKRGvnax2koY6Va1xK9kIkJvArjrjLNqTyVHg/VnLG2Dy8D13DwiychQ&#10;5k39Kat2WcVkZuPANGdOol8UMQt8wuRc+b27Taj4pHSh0LnldNPXc+ZnzsgkXVt7usysO/X4yhI1&#10;53I19z5kpuj9VMK8Zcokt2bDPEZKeb/rrMGBPClLuTDd6ncdLardOFr7Tlgu6agcxWacKiEpXcal&#10;XTztjyU7vCKnjZ///OcDjS0vL++TTz6xQ1TEgAACCCCAgN8Coc8xjEei9Uok80GG7Opn9+lnG/Q2&#10;M/Xj1cZ8xcx/XevMJeJlcZQy5jGs5zTiR6eaz2NUuhQSFuYskzkBM1eJX/jMszPNWYvvffhsmV4c&#10;pbMCawLB9SiIjkSvy9J1v6mMPCFh4dp/VcY8htcjFrIsap8zjOyNSwslZmONlm7m1x/OVHvcpmas&#10;uHTkM4wCT318m04qht8zZ6bR3NRSNVNV1yjvAlKm42/T8hzzS/+Rfe65owMfe7Y7CYbcrS9yzFG4&#10;3xsulRRCV1txYL1x+erIPRyXsxmysGrNS3nGJV1FwVplTmQUruzs8KvYsEatNsoV6SthxxaflGrN&#10;fuhsx0hjMo3b5OYdcJkMkWtZ42f3SQbX/o4pkbozu9KTfOWZ1lWmyrVum+t78+0W9ztyA7mCt9Zx&#10;yYVp57s4BjMpVWYVHPF6TAW4KzkClvxkjmNaxrjB703mHslbxTnlxk196fscYzzaJRjyopn46bd1&#10;PiDHapdNWIvi5FEQnQ/I0w5mGz7nJXw4lJ5xrKkzsz5H62dk+Ny3jCdMFj0bdkwpr5Fyf9c9d7SK&#10;ybSDMpIcC0TncsZmZpI6N1ZmMuO2OSIpzllRfEGVGrNtBouRL3XUovcQhPT33/3ud8uWLbt06dLH&#10;H3+8Z8+eX/ziFyENh8YRQAABBBDorUAY/X0MudrOVr/34+GE3hrZef9z35nY1uC65Tnwf628vmS9&#10;z2cwouNvHPGe46t/Zam9XMW6rrllCfuByUVqY7nkFXlyyWgu45FV8nL7X3dfry8yLtBlR736SFbX&#10;yDJ36y577srcypSFa9SaoiSPh7Bld3llYZ2zktzc6pELXc9VS6MyZaEyV0ruMTn/iSRnhdJ+Yc3k&#10;A8a7jtbNd3MLJci6hflzlat1HaoEU5RkPMZtNup6FlwHbFUjOUz+nQdzXk8y2jLKO9/VHVQFK+p0&#10;eJ67uPolDx5Y+xqRuEco+YP78+IuJdex48I0eIXFiFMePPBs1IzE6ntmruRv8el5TzmngDLX7XWu&#10;RnMMwZzMTJW15oV5yjlejhE0mm/XhBFt3QbnBJT0xblcylHYGms3url1jqiM8qIhEzhSTFpPXZY/&#10;7UCOHpd4WbJlvS4jK+BeI5Xg9a6Va+lRO5Wet14fDmYHJa0y5scyM+eorNVr1No1Jaq0VGZ1jOCl&#10;p1pPFRiNOg8Gc1/ruLKqUr5bDMk/6m7+fQyZx/inf/onyTdCEiSNIoAAAggg0EsB8+9jhEuOoRMM&#10;+fqpQo9HtHspEAm7X1j904v/z6vd6cmg/+v7Q9f+srOS8gSteZnYyeadnHSnZd9lnPfm5fpSruO7&#10;aNf/dkKxZ+CUQhF9CNr0zgxDEEJfNNmdHOPgwYPTpk3btm3b3Llz+yIm2kAAAQQQQCDQAnb6G3xd&#10;901/vZLnd0B1vU9/KBHzxAqZoOiyp1JGSnZZrPMC+puR5CHph3v4Fyk6qDTj4XWVxvMMU3LTl3We&#10;2PQy7r7dPbBKfRs7rYVSwHwYQxKMV199lQQjlCNB2wgggAACgRAIl3mMQPQ1Quv4prLyws9/9vUh&#10;n38CXff56okThz797FXpju/2jVAHuoWAzQW6P48hacaiRYts3h3CQwABBBBAwKdAeK2VYhC7EJAc&#10;45sPa660tbmXi4qOvuq20ZJjwIcAAiEX6E6OIUHKF0ytXbuW5zFCPl4EgAACCCDgnwA5hn9u7IUA&#10;Agj4I9D9HOPo0aPySIY/bbAPAggggAACoRYIr+cxQq1F+wgggEDQBGTuwvybGEeOHJFJDPke26A1&#10;RcUIIIAAAgj0hYAd/j5GX/STNhBAAAHbCsyaNUv+JoY88/0v//IvfKmUbYeJwBBAAAEEui/AM9/d&#10;t6IkAggg4L9AN9dK+d8AeyKAAAIIIGADAdZK2WAQCAEBBBBAAAEEEEAAgYgTYK1UxA0pHUIAAQQQ&#10;QAABBBBAIKQC5Bgh5adxBBBAAAEEEEAAAQQiToDnMSJhSC83N3++7Y1LNdXq8mWP/gwYMHB06vUL&#10;HhwwZEgk9JM+IBDOAjyPEc6jR+wIIIAAAt0V4O9jdFfK5uW+2Fl84ac/ufxZa0dxDrghZugvn7tu&#10;7jybd4TwEIhsAXKMyB5feocAAgggYArwzHckHAlff/DB+SeWd5JgSCflXSkjJSOhw/QBAQQQQAAB&#10;BBBAwPYCPI9h+yHqNMDPfvOf3exA90t2s8J+U6yheMXogsP9prt0FAEEEEAAAQQQ6LUAOUavCUNa&#10;wRd793bafvLAFOt9r5IVG0a7bTnF9SHoRsPOnABdu1cU72xQSpKBggrvfvh8savOHi7I0RUaW/3B&#10;ktTC5RO62sX1fkXBimLHzr72qi/O2dAuTLeCgWPpfsxSsquwO6/scHHnh1AvOtXBCLqPUY86SmEE&#10;EEAAAQQQCL4AOUbwjYPZwpWOH8NQavbQ7aWJv/33a4wA2pXMXLe3xtqK0le93tlVbzB7EIi6Dx8o&#10;0dXEz3theYZ3fT5f7KrRCcvz58ZbhRLm5T/RrtbOKshY/sI8x85dNRQp71eUGyMQlM2vEQxKJFSK&#10;AAIIIIAAAt0VIMforlS4lZMEI39wytELj/3jV90MXW4Mr8iRyQ2ZW5C7ztYsh77jrm8kF5jzHhsq&#10;rLfMW/WHC6xi+lcp5pgPkddlR+e75m17t/o9I6pw1DLaNXtglt9QYMZhvu6aezFal0iMgBct/z/z&#10;SnOnFBx23vB2VijTGuaLbl0Ybc51eDfq7LJuy3GPvJ2DtGj22HPCxKOn5oSA6+674xa+1WLO62fM&#10;7nt1x8GVU3TKeFumOxwzTcZsj1SbY73i6L7zfY8E0ZPdoWQEretxbu5K7Q8RvULMtDcmKJyFjV8d&#10;Q2kNzeGC7PWlq6aLiSNI53FiHDPta3f13XjX09ntuHIcfvoodB6TXvjdPLwphgACCCCAAAJ9KECO&#10;0YfYfdeUI8GYn91iXrD62OSi0HGNulAVGrfqS1OXyczG8oTiNbnphcYcR6HKNi5M89Q0+W3/uurs&#10;NWqN/kGVHKyvKFhYaU6G7M8sWbNTTcpUJe8ba5Zeqlz3sCqQao1K9qdsNJMEq/4JntEcVpPN+ZS9&#10;61TpQfdVRqXVI6UxiSI9t0iuX40YjDB060YlmfL+awX/b25m3n7ncqaKDdmVeft1ubzKjTvPOxoz&#10;u2C+KFmEZ6P1zi6bbRmb60WnQ2n640ZAK/MOaBZzczqIz8aOlgxJVKpI77smpbLU2MuzO1KJybVm&#10;ZLV+v6E+yeh7TU1Rbl65EdEulaW1ze431DnebxeMb3ZXPWbQjnhq9o7c2G5xV8PONatSjXCMOS4n&#10;ac3erJK1OsErVVma2ByyCcsLV8q0mDGJtCtdH0MP17U7hNwHveJA9Tq9u2xy4Hk7+/TsqL+exxK/&#10;IYAAAggggIA9BMgx7DEOvY3isfgDh0c8PduoZvawEmMGo7MEQ4q5rZWqsZYYZaYkWYGsnGwuD0pK&#10;yaysk8v03MkTzHcys+6UdUDxSanGb3OyJiXo/49PSi89VRc/d1m6XHHKAwwqa5Kqq1R52UYWMyW3&#10;VN7VOzvrd+/vhAxlTpJMX2VcfLu2zMxJxqKjjMkrK+vqMzKUOeExZdUuq0x6ks9FSWaQKn5ufv7c&#10;4Y7qrC7E35mlJJj2jVpdzlju0NA7duAgLB6BWg6yqid/ngHSbmuoq84caVrdmWXs7NmdhrrKOSMN&#10;/fhJmfr9+AlJB82ZhIV5Vm2OVgz8+IyEg+a0RvZ6t9bqfbDnTjMGM2GkW9ASj8pb6GDfdUYPj+dm&#10;7TVhuU4DrHGXSpLSjcLW0MivXrtZvfCi83o+JWNhZskUM8M1Zzk8nC84jit3zw766xObFxFAAAEE&#10;EEAg1ALkGKEegcC0/9sLr1QPXJw/4unHJMGIGdFlgtFVq+sPmPfy606Vpic5L9Pb7bXLmk+QK2Qj&#10;f8iYnFpS9HqJktxAX33mmvMY1u3qDtqUNTAHzAmKves8r9xVqTWtUXFgfXqSKs4pNyc89q+b03n8&#10;pWfMWQ69ZOuYo6g189DwfolKSfLRaHWdcSFsrPhqdOzUXQfrGl2WALmtR5K8yDI0sjJHVPVndCol&#10;S6HcuyNZmuNCX8zl/YoNa9Rqax7DV28rCtbqGSXZCle6vd9ddp0l5hY5h6f9cyyq0vSQOFcUX1Cl&#10;xgyV/OrMhXp0CHmngpL+WUMpMz9SsYfzUOWgcPPsoL9dRcH7CCCAAAIIIBASAXKMkLAHvtFL/5F9&#10;7rmjAx97NgAJRsK8NXmV5hREturkK5UylstCGmPB1ZTSrDXGQ9IZ09Lz1qcv0z/Lu8qsRDaPBy08&#10;ey9X19YN9bVn0pXHDfXM1DNrzCiKlmfI1fN6s741Z1KVlUU4qpLnMXIcy6IynihU5h16vQZsnKNI&#10;rip3herdqHTZurM+pSRzzbw4Y6ceOFg9deOS6Qhl4mys1qmTK6qXKvXv3t1xcZnlk1Ks3UeXq1wr&#10;/3GHSxqpVplTAQdUrpUP6Pe7y+6KR6pot1Yqfu6arFKj+uklWavn3fuELCFz/epr8kiW3rl9O1kX&#10;dM6nO6asSl02b5zX8ebqgptnR/0N/D8lakQAAQQQQACB3gtEtbS0SC2NjY3Jycm9r869Bv6obWA9&#10;fdZ27jsT2xo+cb418H+tvL5kvc9nMKLjbxzx3qE+CClgTciDxXULXd/v1Kt6ZXaiKMnHt071qlJ2&#10;RqBHApwSe8RFYQQQQACBMBXg73yH6cB5hH3td7/r/vul//CdYEgZr5KR0Hn6gAACCCCAAAIIIGBL&#10;AdZK2XJYuh1UzBMrZIKiy+JSRkp2WcxeBdz/SEVvI+NvLPRWkP0RQAABBBBAAIHuC5BjdN/KjiUH&#10;futbcS9vvnrixE6Ck3eljJS0YweICQEEEEAAAQQQQCDiBHgeI0KG9OtDh775sOZKW5t7f6Kio6+6&#10;bXTnGUiE9J9uIGB7AZ7HsP0QESACCCCAQAAEzOcxyDECQEkVCCCAQJcC5BhdElEAAQQQQCACBHjm&#10;OwIGkS4ggAACCCCAAAIIIGA7AZ7HsN2QEBACCCCAAAIIIIAAAmEtQI4R1sNH8AgggAACCCCAAAII&#10;2E6AHMN2Q0JACCCAAAIIIIAAAgiEtQA5RlgPH8EjgAACCCCAAAIIIGA7AXIM2w0JASGAAAIIIIAA&#10;AgggENYCfHdtWA+fFfzl5ubPt71xqaZaXb7s0Z8BAwaOTr1+wYMDhgyJhH7SBwTCWYDvrg3n0SN2&#10;BBBAAIHuCvD3MborZfNyX+wsvvDTn1z+rLWjOAfcEDP0l89dN3eezTtCeAhEtgA5RmSPL71DAAEE&#10;EDAF+PsYkXAkfP3BB+efWN5JgiGdlHeljJSMhA770YfDBaNXFDf4sSO7IIAAAggggAACCPglwPMY&#10;frHZZqfPfvOfncaSPDDFet+rZMWG0W5bTnF9J9U0FO+s8PH24YKcnb2/dG8oXlHgq3b/iK1QG3bm&#10;FBy2aqgor1y3el58Z/VVFHQnCTlcbChZhRt2Fncdtp9EHcXj+3X3zupe1hfnOId2gxGj7zAqigMw&#10;fLry0aNdIyjHlVO+Q3L/WDraS/prdrPjze1o7+bB1hWOf13w76BmLwQQQAABBMJQgBwjDAfNLeQv&#10;9u7tuAOzh24vTfztv19jlGhXMnPd3hrHlj8voeNq6g+WnAoTJUeo8XPzl0+wYs54otPe6VIZy1/o&#10;PAnRhSrKS4wazcINB0vPdI0yYXn+3E6zm66r6GmJhuK1JVmOkS1U2fqK32cYhw+Y/en9ljmnMrur&#10;q3yPVvqWRRKMjSn7rUO9SGV3K58MGE7veakBAQQQQACBcBQgxwjHUXPFfKXDxzAkwcgfnHL0wmP/&#10;+JVRvOOSjtr0DWljMy7C5O54zgq5Ib70n59aVbo+W6Ys5BXH/XH3m8EyEWG+7JgMcdZjXHc69zIm&#10;PaSwVGs14U7fQeXmbXJdecEGc2rCqznnr6Nzdp4sXusK1Shc4eiSGZvMA+RYffC40DTnB9q96+yI&#10;3Kc/XJC9vnTVdOm4Lnxy55pVu/L01arrfrZzfsNqQffX8a6rd9rEgaD7ZUo645RetJ8acvRxwwFT&#10;zJPU6wCOT0otPeOYlcp4okbnWmYYrvkN0agoWJhXmjtFK7Ubr4INJltBhbWLoec2PeI9U5G5xkpm&#10;nLF4F/YcNYvFNXaOkTWODSdLJy26oeW8biV7HbBUHKhet8aZ6U1YXmPkk52OiBPH/XD1OpbC+7xB&#10;9AgggAACCARbgBwj2MIhqd+RYMzPbjnVUQByxWylDMZ1rVxXVZozG/szS9aYV7qZa2pqNv3fz6zL&#10;XFmYP1fVJcmveitcmXdAX8Gb17trSjLNm8TLzpiX4FY9+9dVbyw+VrymNMt6+5RxRatU1uoa8zrP&#10;bWvwWbkRlSrUla8ZWV3qozmZuEg13q+pyZ87Zt5qM1Sr7ooN2ZV5RuN7s0rWGo9k7FLGPf7961TJ&#10;wfbLwzzf1YusrAmB5RkTlheulJmf5RlG0MPnrlk3J7ew/exHffGa3HQjoML03CJrBY/rxRrHtXhp&#10;+uNukofVZLMPe9ep0oNeSYZLeJrKk7altnak7pSSV0wudySDbtMLDe+XpBdZVPMSMpYX5Wbm7V8+&#10;wSlcsz9lo5nh5Bnh7M+rzF6rZMj356mS9xsa6h3DX5SbV+69NinjiUK10JV5ehWWLqwyh6kofdXr&#10;1r6uF0XF2teDpfMWZXCV0Z01KZX6yOiIpb6uMjXJey6pixFx4rgO17r2x1JI/mXTKAIIIIAAAmEi&#10;QI4RJgPVRZiPxR84POLp2Uap2cNKjBmMzhIMKeZaK2VdlM/JmmSsmIpPSi89VSc/pHtcm8VnJBw0&#10;b9Fnr3dFU3eqVG6Hmy/nqco6uXC36omf90L+vLYzpbtWWW+vl7fP61p9rMvyXbmSC8SVk43L+vhJ&#10;mZnyf97NqXnLVLY1jeJjBiAz607j8jIhKX3XGd0lR2xJqb5APd/NeDirxErDurmI36jTCjhjeY2V&#10;kLi9qJJSMg2E3MkT9Mvyq/6/CRnKfDxm+ip9uey5SZetgZgwOVfeqvci9fFIjKQZ5uZMG7Tg3GVq&#10;oeeMk66trlLlmYJTckvNcc+dZmZSKjNzkvDJ8aB3n5B00JxkWKgznXabXJcr54qp9oWtOmUa4Qmr&#10;creGkkbOMY4cT5ZOW2yoq84caR6ud2ZpxI5YZOir69yNKg4bSY41TB2MiKt7zsO13bHkS4HXEEAA&#10;AQQQQMAUIMeIjCPhtxdeqR64OH/E049JghEzossEw1evd1m39hvqKjNTktqVqCgw7mrrW/QrXW/K&#10;VbLcDrcuaWuMJx/Mq3mZg5DHf8+PzJyzzvX23OEdcPuuXOcG6w8Yl4Ty/IO+/G7fnON62m3ewNVG&#10;qdyA17/JlfScke271MXYJ8zLN6/U8yo3dvx4tHldblysG5t1RauX2RQ3OlqweqFzpPQkbwRZt3Ng&#10;mjWPYeQcHpuRljh6Ie8keJF63aOXJT2ujMhMDxybpD3G5jaZoIVVrjUTJG+5JQBeYVRsWKNkAkrv&#10;rjMdH5tM9ahsM/9sX9jRheIct1VqjvmQujO7fGSenbbotiRMsovOWDImp66y5uWkmKx5W2gcUZ2O&#10;iK/u9e5Y6uJQ420EEEAAAQQiTYAcI0JG9NJ/ZJ977ujAx571M8GQR5nl0tO4bT+lNMu1ft3kWZ89&#10;esOFkcqakTigcq1LRn13fE1WqTlRYazg1/VYMwvZqnD57HlrMktcbx/uSDvJZ+X6AWurtjVnUvXl&#10;t3dzriX7sixqob5DrkO1VuPIAp50c45leklWF18t5SMw55cRTclNX6bXX8nqMvcv4JLb/wUVMrcg&#10;Lcq21niCOsHZ3yklmWvmxRnVyouy7sic6xGTCd5tSSaQZ84wrD2TrqwMzVnI1WXvJgxxb9KM5XtH&#10;bnSMx+iXRjqH0vUEgixme1hTyQRUzs4k53jJTp18UVhSirIW15WrXM+ZAWeoAm7mH16FlfMgcRsI&#10;6de6aodKkducj6O6zls0VmcZ/XypUh8ZLnlvFslCl51yHIN66d3yjK5GxIEjM07W1sGxZGSSnX0n&#10;W4ScXugGAggggAACPRXg73z3VMxe5c99Z2JbwyfOmAb+r5XXl6z3+QxGdPyNI947ZK/ou45G7sof&#10;mKwXHcnFnNxH7/IborqukRIIhEqAv8EXKnnaRQABBBDoSwH+Bl9fagerrWu/+133qi/9h+8EQ8p4&#10;lQxWQAGuN2OhNQMwZVXqss6+YDfA7VIdAggggAACCCCAgP8CrJXy384Oe8Y8sUImKLqMRMpIyS6L&#10;2bCA/KUL62GPjh8VsGHYhIQAAggggAACCPRnAXKM8B79gd/6VtzLm6+eOLGTbsi7UkZKhndXiR4B&#10;BBBAAAEEEEAgTAR4HiNMBqqrML8+dOibD2uutLW5F4yKjr7qttGdZyBdVcz7CCAQGAGexwiMI7Ug&#10;gAACCNhbwHwegxzD3qNEdAggECkC5BiRMpL0AwEEEECgMwGe+eb4QAABBBBAAAEEEEAAgcAL8DxG&#10;4E2pEQEEEEAAAQQQQACB/ixAjtGfR5++I4AAAggggAACCCAQeAFyjMCbUiMCCCCAAAIIIIAAAv1Z&#10;gByjP48+fUcAAQQQQAABBBBAIPAC5BiBN6VGBBBAAAEEEEAAAQT6swDfXRsJo3+5ufnzbW9cqqlW&#10;ly979GfAgIGjU69f8OCAIUMioZ/0AYFwFuC7a8N59IgdAQQQQKC7Avx9jO5K2bzcFzuLL/z0J5c/&#10;a+0ozgE3xAz95XPXzZ1n844QHgKRLUCOEdnjS+8QQAABBEwB/j5GJBwJX3/wwfknlneSYEgn5V0p&#10;IyUjocP0AQEEEEAAAQQQQMD2AjyPYfsh6jTAz37zn52+nzwwxXq/q5Lh7RDg6OuLc0YXVAS4UqoL&#10;f4HDBaNXFDeEfz/oAQIIIIAAAsEWIMcItnBw6/9i796OG5g9dHtp4m///RqjRPuSDTtzRltbTnF9&#10;t+Js2FnsceV9uCBnp1xxVRR0euElDRUc7lb9ZqGelm9ftR81uO/S8H5JetHyjO6FXLGhE72G4hWd&#10;5Sp+xNlZUJIabeg6M/IeRO8aKwr0UdHDFMs6ErpH5irVxZFjHg6dG/a0yR6W92i9orxy3ep58T2s&#10;guIIIIAAAgj0QwFyjPAe9CsdPoYhCUb+4JSjFx77x6+MLnqVlKvbKaeW1Zjb3qyS6d25pmw4WHrG&#10;w2vC8vy5XV9xxc/NXz7B7s7uQfZZwH3WkJt+u0H0Gpn6usqVhTU13U2xrL27dyTY/SDwEV/8vBdc&#10;FBlP5M9LCMNOEDICCCCAAAJ9LkCO0efkfdGgI8GYn91yymd7cqGZXviE4059wrx885pSloKYmzEv&#10;IXlIzgprrkMmIhp2rlm1Ky97RfFJ6/Wc4j+Z8xiynSla4dzRdevXvE9v3a2XW91Gba45Db0kydp8&#10;TXSYN9T15mjFaMqtHudUjFXAij+nyOi1a5bAcYPfs7zEaVUv0ziOws4XzTjlRnuOFaTnXI2jqoID&#10;JrCTzudMQgc99ZJx9rSDODsKyYLKed3IAF1TCo5ZArfYnIPY4DukioLpq0rXZ4/e8Gfn7IFzEN0P&#10;BpPXNTqORl2TY9pBMOUQMksZSWynI16xwXFsSMDtGN2m3TzzYU95zwCcx7BxrJqH32vOg9b00Ydr&#10;wQa3IGXQHUdlhWsWxfmiMW3lOAi9D86++NdNGwgggAACCISBADlGGAxSN0J8LP7A4RFPzzZKzh5W&#10;YsxgdJhgSJm6M2pkkne9FQULK9ft1RMb+zNL1hjJQ2mqMddRlJtXXhE/d826ObmFL8wbLm9krqmp&#10;yZ8X56hiV+XI1bpgYeqqIn1p7nsza3POaTTUJ0ktzvq99zmsJlvTLOtU6UH3RfBWPQnFa0qz9htl&#10;lp2aUnBY4ldyB76mZs3I6lIfEdQXr8lNNwoUpucW/VlSplTjt6L0Va9bS4z0Jbj5Yk2hWmhcy+5S&#10;Wdpk/zpVctC5okyqspqerNZLIWfTNftTNnpkREYcXfRUnJXRkb1GTzuKs4OQKjZkqyKj2ymVvrrt&#10;HNb966o3HrzTGkTlGz9j+d51mTKP8cS49oDuB4NkC+6YFp/rRYk120jSStMfNzRX5h2QbLPTEc+Y&#10;pg8zrVmelzvNa6laQ53jYDGrcmwevSs+5ozKGYDrWLUOm7T2PctT04zDPq9y484G8azM06Nh/Hre&#10;LO18UU/6rdUZuMeQdXjI8wYCCCCAAAL9VIAcIzIG/rcXXqkeuDh/xNOPSYIRM6LzBEO6nDRSnalz&#10;63rD4Qp9ET8na5KxFCQ+Kb30lH7futRLGJnp6ZSe5LlEyrGjXCZW1lmXZe1lM1M88pr4CUkHzZvc&#10;C/N8DMOEDGXeXZY7655vW/XUnyndtWqKUSR7vao8Vlk5x0yc4idlesXr2H/lZOPSNWN5zXK5iLZ6&#10;N2F5jXNKx/miEM2prJOkwupafFKqWxDSdKpJkDF5peQQdZUqL9uIZEpuqUnnvnXRU7kMzpyka0tI&#10;Sjd38xmn75Aa6qozR5qjdmeW7247ujDvBddSny5Daj8i3geDW5CuhMB6USWlZBpHQu7kCbom+VVH&#10;2MWIL1xXfaCivnhj9bqFxl5uW3xGwkFz3kTG2mNz750gegSgD2rnsep1+LlVYgUpgEqPXWbWnXo0&#10;ZCVb/lydUBub9aIeo1363473kLX34hUEEEAAAQT6sQA5RoQM/qX/yD733NGBjz3bjQRDXz5NyqzM&#10;di5HkdvPCzfqm/S7rFv1cs3c8QWZLzHjqks2uQOdniSXZcbVuUyXnPJ1Y91RQcWGNcqY/ZB5kvaV&#10;yqKXA8bdZbm77/vSWTKfOevMeQzZ8henmxd/7u1W1hnzH5ISmA1Um7/rNTylFyRK893inBXFzsTI&#10;vJWup3p2pSd1tPhemnZUVVdt5GQq15z+0JtbxmI223lPfYB6xtlpSJL8lJ4xJ1gc3bSSHHmywqza&#10;OTrOxUjdCqmrQXQLsrjR0Yn1Byy+U6XGkeCxdeWgD8uNa0uUmXF57lqwVpmzXoWS1Llv7r2TDnsE&#10;4PthIW8fZU2MyLP+SqfBDk+9ZOuYo6nSkvfNo6XOkcr6GDdeQgABBBBAAAFTgBwjco4EnWY8+1yn&#10;S6RcnZV7tLKqx1p2Pr0ka6/c4c5YLquGphs340uz1vh+mFvu1hc4L7tc1c2pNOvKVoXLJ8iVojLr&#10;2VjdwXyCsWdSilVsdLnKtS5Y3SJMSs9baFS69ky656yLVShh3prMEnMeQ7aCwxK/MicTzHb1belc&#10;4/2XKvXvrvJTSjLXfH/xmqxS413p/mpjAZi+db1mXbVZhyxA6vi5Z1dVa0r0fq6mZc/2a6U676n3&#10;Idguzs5DynhClnUZIZvdnDA5Vx6o0G5GaG6xGaMjr+hBvNApvpGFdjqInkFaq+bkxbxKB5/ZlsfW&#10;pYMeMlmcZkwjeO06UllzVgeUzJU5l8655HXvZncRgK7T20deylXlGsw87F2esvTOsWZMXkw3jyXj&#10;aOn6iw7adYAXEEAAAQQQ6FcCUS0tLdLhxsbG5OTkwPacP2obWE+ftZ37zsS2hk+601B0/I0j3jvU&#10;nZKUQSBkAjKnJPMVL/TlRbxMahUluX15VPD6zikxeLbUjAACCCBgHwH+zrd9xsL/SK797ne7uXP3&#10;S3azQoohEGABWZs0fVX6432ZYAS4B1SHAAIIIIAAAqYAa6XC+0iIeWKFTFB02QcpIyW7LEYBBEIp&#10;IA/fu33tWF9F4vEXMPqqUdpBAAEEEEAgwgXIMcJ7gAd+61txL2++euLETroh70oZKRneXSV6BBBA&#10;AAEEEEAAgTAR4HmMMBmorsL8+tChbz6sudLW5l4wKjr6qttGd56BdFUx7yOAQGAEeB4jMI7UggAC&#10;CCBgbwHzeQxyDHuPEtEhgECkCJBjRMpI0g8EEEAAgc4EeOab4wMBBBBAAAEEEEAAAQQCL8DzGIE3&#10;pUYEEEAAAQQQQAABBPqzADlGfx59+o4AAggggAACCCCAQOAFyDECb0qNCCCAAAIIIIAAAgj0Z4G+&#10;eOa7P/vSdwQQQMBLoO2pS5gggAACCCAQqQLBf+Z74LWRake/EEAAAQQQQAABBBBAoCOBIK6Vujz9&#10;n3FHAAEEEHAXuDLxfwKCAAIIIIBAxAsEca1UxNvRQQQQQAABBBBAAAEEEHAXCP5aKbwRQAABBBBA&#10;AAEEEECg/wkEca1U/8OkxwgggAACCCCAAAIIIKDIMTgIEEAAAQQQQAABBBBAIJAC5BiB1KQuBBBA&#10;AAEEEEAAAQQQIMfgGEAAAQQQQAABBBBAAIFACvz/usNg0415Sk4AAAAASUVORK5CYIJQSwMECgAA&#10;AAAAAAAhAEXkVQpNdAAATXQAABQAAABkcnMvbWVkaWEvaW1hZ2UyLnBuZ4lQTkcNChoKAAAADUlI&#10;RFIAAAQeAAAB6QgCAAAAqmtoYgAAAAFzUkdCAK7OHOkAAHQHSURBVHhe7d0JfFTXefD/O1pYjQBH&#10;wnKAmI9ZnEC9yLitwcY2SREoXoJrS+DmpXYtHFLLgYqWvJSQhPol1DUNqolF6yIldfm3BhQ3xNgR&#10;ix2ZxeC0Bjl2RG0k/BECY4wIILEJpJH+z7n3zqqRZtEs98787oe6YnTuuc/5nmFynznPmXF0dHRo&#10;HAgggAACCCCAAAIIIIBApAJNTU3Z2dlpkZ7OeQgggAACCCCAAAIIIICAR4DUgmcDAggggAACCCCA&#10;AAIIREGA1CIKiHSBAAIIIIAAAggggAACpBY8BxBAAAEEEEAAAQQQQCAKAqQWUUCkCwQQQAABBBBA&#10;AAEEECC14DmAAAIIIIAAAggggAACURAgtYgCIl0ggAACCCCAAAIIIICAI4LvtXAc2Z5WXaKda4QP&#10;AQQQQAABBBBAAAEErCswbEzntO933fp4rCOM/Hst0rYWk1fEenroHwEEEEAAAQQQQACBvgqca1RL&#10;AvE6IiqIunAyXuFxHQQQQAABBBBAAAEEEOiDQEdbH04O79RICqLSV2YYF3Eu7wjvarRGAAEEEEAA&#10;AQQQQACBuAjE86Y98oKouFBwEQQQQAABBBBAAAEEELCTQEQFUdEZYO1z48ePn1/V7Nfbyar58vjz&#10;tdG5SNBe4nw5FU+zPsLnYjBCH9La53Vf3+K15lf1ax8I6tKXBj3MbO9dxnAiYgfeFyXORQABBBBA&#10;AAEEEiMgKwwZGRmzZ8+O+uUTmFpEfSzx7rD2ef8b93hH0Nv1arev14o3VhTmqkbWDtVKbMSCAAII&#10;IIAAAggku8Crr766YMGC119/PeoDtV5qkVtYUV9f/928qA81cIeRXk7WBIrWxynGiC6Tt7S+fulk&#10;I6/whJrziNI1HrfWEelEWGsURIMAAggggAACCFhbQJYsGhoaHn300ViEab3UwqswxqzeeVUvIPKp&#10;njJKXPTDUzql1+GYh1FuZFbCVOlVQEZjvUxI7+xVvRTLpw4nQLcBY5AH9bxi17JpZj9GM+MIXG50&#10;wBXd82/7TKT78W7FS2oARv3S8+5zPVVU7oF0r3ryHpdfqL4FUV5i7so0TzyBytJMruf0gHTkXuN3&#10;TYFJ7q7OCsDlWxAVaHRmnVWVawY9zgFj7gncuJD/kycW/7joEwEEEEAAAQQQsJyALFl861vfilFY&#10;1kstug208sg4ead933P3yp18pdokIAnA1GW7ijfL2+97Vt27vkhPEuTBosp7V+0zHtQqizwpR+WR&#10;MaoDeVRbX1Q+Vpqon3ct/VvffQgBuzWj8YtB3vvf/JT86t5Ve+orHsmRG+WpS3cVb5Rr19dvLK6c&#10;68pbPGOpfW5upTRX4X3tyLJdrl/I7e/cynufUw9vfkoSlcAbMCq1mUbPEr+REekLEerqcux7TpMM&#10;p6ftE36heunKnbqX2K5lU0VMbrtd8Sjw9UWBu11vBLQ0L1j8tc+7Zqp+c7HM33K1tcabSxgr5/rX&#10;lfU2ul3btT9XWsWaVvnP+kadwDH3AC6Npy3b9ZR67qhO1hcF2O0To39qdIsAAggggAACCCRaQJYs&#10;du3adeutt8YoEBukFsVfU8VROWPGyX8bGpu1k29vl1vzp2aqR3PvmylJQvXbzVqOqqOqGFcp70bL&#10;vaOP1r1jR6oOxk1QycDMu3JcP/uSBu7WbOMfg8+pzW9X75K0odioMppcrPIWFZLXcWB7pVy74D65&#10;ttHAOGrfUg/rIWl5X1N3y9sDbbA2rq5Nnikt9J7VPgrtqRJjH0XOIyXqzLfC3BbuHZK7GEn/oWKM&#10;UpRkqcfnnIEfQvx535U7+OIGtUxQJEPVD51LK56pc+kNzA0hrsv1Orp7Z96nRj1qrBjuOnJcfgwY&#10;cw/gze/Ic+feVX9uhJ9XrPLV7W/zNS09zjS/QAABBBBAAIGkEpAli0WLFsVuSDZILQIPXt5vVoe8&#10;KW7cYhq1TEUNsgKgVi28j3Hj9FvwkA7/bkM56fiR7jfhxl2v62hubJAfx41RKUS3Q1VVqUOWNYzc&#10;qcfDdT99skF153ccbujlzO7NA4dkFAvNbZD1ELVqEdLRW/x6XdPUZRNklUCtM+iHznXv2FE9dR7u&#10;6ALF3BN44Kn6NKRx0ggBBBBAAAEEELC1gLFkMX369NiNwraphVnTohe2SGWOueawWcqT+oTl121I&#10;fel3/H6H762zZ8klQIdmXZMxkl7jd92U545TKzh+x4RxYY08YEj6m/qez5UKafR6VZj78I1fX3+Q&#10;MjCfTfleCw4BLxDm6ALG3BN44KlSi1ocCCCAAAIIIIBAkgscOXJEPhVKPnZWjhkzZsho5Yff/va3&#10;URy2DVMLvQhKW79dFQD5fRmC/s597b/7FUSFxtVLt4E68LpJzbmvwL0PRLY1V8rlzdon94meWiaz&#10;gfEbvQhq1/Z3zO0TgTdkuzcVeIp88mbKTo/15cZekeZXy2W9wyyaChKq16+9Q9L0HdKu3Sn6yklt&#10;ZS8FUa5uQopfX8AxgtQPnctV+qXv5/bbaxHe6IxO/WPuATznLlVAt+zfjeIxfYxmhVVoTxJaIYAA&#10;AggggAACthWQ9YoO17Fz504Zh/wtuvsuEp1ayO5h98f1uD+1KciEybYK2YddqSqiZFuF8aZ4buHf&#10;6/u8pbeiw8XFcu8aZoGQ3PIG6LbnSMybVKller5WtkpL+ZDs3jbqmmQ/d7fFh7ylUqZlDPatsZ6C&#10;rclLZXP2rqXqYfnIKffXUPhdtrhA+1ujYuopc1lGtijo2771mrClmqwb9PJ5st6hevUsn067udj0&#10;1/dzfzcv55G/1ze4K8WGp5RirwVasv2j9/jzlsrWc9lSr4IcVyzpkJ5meHPp29/99lqoDRhhjC5w&#10;zD2Ay8YMfeu/PlVFlbJIVVEY1mqPbV9MCBwBBBBAAAEEEIi5gEOSlXAvkr4ywzjFuTzsc8O9Voq3&#10;d3+YkhW/iSLF54bhI4AAAggggAAC1haI5027bOTIzs5O9KqFteeD6BBAAAEEEEAAAQQQQCBEAVKL&#10;EKFohgACCCCAAAIIIIAAAr0JkFpY+vkh2xLUB2AZ35jBgQACCCCAAAIIIICAhQVILSw8OYSGAAII&#10;IIAAAggggIB9BEgt7DNXRIoAAggggAACCCCAgIUFSC0sPDmEhgACCCCAAAIIIICAfQRILewzV0SK&#10;AAIIIIAAAggggICFBUgtLDw5hIYAAggggAACCCCAgH0ESC3sM1dEigACCCCAAAIIIICAhQVILSw8&#10;OYSGAAIIIIAAAggggIB9BEgt7DNXRIoAAggggAACCCCAgIUFSC3iOTlnD+4+eDaeF+RaCCCAAAII&#10;IIAAAgjES8AuqcWhLeXGseVQjzSnd28o31Knnd6zofy1nlt5n96szjikSecbdjf3kTyETup27T96&#10;wdnH63A6AggggAACCCCAAAKWFHB0dHSEG1j6ygzjFOfysM8N91p6e8kZNp25vWT2JJU2bDo7ueSh&#10;ieqHD1o1Levmonn3aLs3bP5Q/iLHyPtK7j5jtjn0WnnNMS0rK6t1qJwyQjpRjbJunjPvnmwjDkkt&#10;Np+ZXDLhcPmBa4smn9l84HxWa2urlnXLnHnTsl2XGDm9ZPZElX7UfCqnjJ5e8pC2pdxsOXL0yE+P&#10;far3mb1XdeIJRiKZLdfcfFTT+xx535xrD+oBmD24e5sYkQknIYAAAggggAACCCDQm0A8b9qbmpqy&#10;s7PtsGrRfOho68gJkxRc9rR5kldISlD9wZDpJSVzbtE+3H/o0P4PW+V+vWT6SG/b5t0HjklWUDJ5&#10;qEo6Tu+p/nCoOuNm7cO9dT3NQeuQ20tK7hvZ2njotOsS00d/emDP6dN7Dmj3qV9pLadP62ffMKtk&#10;+mjtU21CSdHNWa1nTpldnt697cMhestPD+52t5xzS9anR07dc/tIlYQ8NPHQazXnb5mjAj52oM+r&#10;JfyLQgABBBBAAAEEEEDAEgIJTi2OHj0aCcOpM61Z146QTOPLN2S1nL4gSxHD5W8jrs3y6szVZsRw&#10;9eips616m+yJY7LOnzHu+bsfeqee49OacrXu0Xr2VPa0ydrb5eVvq3UL/RiSnaNJz6rPnOwhvj19&#10;arQ08w3V0vc4fbpFG3KtLJxMnDDak5RE4sA5CCCAAAIIIIAAAghoWoQ31dGmS1hB1IkTJ958881L&#10;ly4NGzYsPT29+7gcDsejjz6qP+5bENV4w5xZWrUqZJo9Qq+PmjP8gF4lJXVKNbK2YBZETTmtFzvN&#10;1qQsSpvuaqPKoozaKnV0K4hSFU2ntpQfvNZ9CTn9wPA5k89uOjxW+tJ/pWqfDk/Qr16tFcybJifI&#10;X42qqgJtm96/0dI3zpKxh/XT7zml96mfqNdQ6bnHq6++2tnZGe35pT8EEEAAAQQQQACBJBdwOp3n&#10;zp0bNGhQfn5+bm6ue7TxL4hKWGpRWVl54403Tp8+PbSpdm110IydD5qxj8Lca5Hj/m0vey1U4qEW&#10;HXrda+FJLfQEQF1Cb68ZWzvUvo0h+t6MnlILPTNRixvuTSCeFKhEZTt67ZbxgwSj9l2w1yK0pwCt&#10;EEAAAQQQQAABBHoWqKmp+eSTT4qLi1MxtXjppZcWLFgQw6eHuSJhrmxwBx9DarpGAAEEEEAAAQQQ&#10;sICA3w12/FctErbXYujQobH1z5l4Q5baLLHpA+3mKawMxBab3hFAAAEEEEAAAQQSLhDzG+xgI0xY&#10;ahFwf0WwaMP6ffY980r0w9zMENbJNEYAAQQQQAABBBBAwF4Csb/BDuKRsNTCXvNEtAgggAACCCCA&#10;AAIIINC7AKkFzxAEEEAAAQQQQAABBBCIggCpRRQQ6QIBBBBAAAEEEEAAAQRILXgOIIAAAggggAAC&#10;CCCAQBQESC2igEgXCCCAAAIIIIAAAgggQGrBcwABBBBAAAEEEEAAAQSiIEBqEQVEukAAAQQQQAAB&#10;BBBAAAFLpxa1L44fv3Brs+8sqQfNY11tWBP4/jr3meNf9Dr15NYS1y9KXjev5nUV43dhXat23fiS&#10;rSclOPcPQQNt3rpw/Lr3gzRrfr3EJ/KgvQZu0P1a6hHvwxOJQjPG4j5kUJFOQU8By1W6TXSEg+v1&#10;tCgBBrhGX3uOl0AsVOkTAQQQQAABBLwF2g6/+eZHFz2PdF38351v1relBJKVU4va/S+Ulk7Y9q7n&#10;vlbdARdpm+uNo0orCuOOv3ZdYVlplXHm5tIXiswsQm7ppm2btcd4fN+sHVPd2YW2yHUh9aun80J/&#10;Ppw8Xmc2znu6vvzB3NDPTGTL/LJ9LtjSskIzlardW1a6aNK29zz5Xe2LRWUumc2LyorikhJEyyXn&#10;gfL6Z8KYyWhdl34QQAABBBBAIHUEBowceWFn5RYju5C8Ymvlzssjv9g/JQAsnFq8v79s0ZSn7560&#10;+OeuFYaT726rLt3svjW87el9e6aM8n5D3fPWb7c35tXtfv5o8y5f7vjryx/IkRmWW+f8shWuu/+c&#10;B5ftm39HSBPfbfFELVCse1HWP55/YdXiHdqOxatkvcW9auFeFnCvZphrFN3f7Q6wLGOut5RUNbpj&#10;8+tQ0zxrL36LDN6/Gu9JnHoZ5W1TSrW64/qqi2R3U56ZMqm0yjUHzccPa/ljRhln5z1TX7/2QeXo&#10;OiR48xIqHt+lnkCrQ/5RdG8T1rjcjd0Jj3upSl+n8tJ2r70YQepPmBfN9Rj3oo17LlxunhWbHpeY&#10;PAG7hu96RPVvBua1TOSXm3U7XcVsHLbK4kL6V0QjBBBAAAEEklJg8FdmPzlDk+yi7pTKK7QZxQ9+&#10;ZbAj9KF2nDl+tOFIg9+fo8fPdITeR4JaWje1qN1bt+bRPE1uc1/Yb9zXNr+3bUfBaPOuVn8kJzcv&#10;x3tNQBpXHzsuv9CTkCm3eaHmPriiTFs8Td2hed1ey62zNmmU171xbk5eruuvLxR5Cn/87+pqtbvN&#10;hY41BWX73zcutKNuzIr6+u8uWrYmX8tfs8xzz938+orF2hq1KFA1SU85ejm69+xeb1kx+vAO48za&#10;F6cunqAvqkiH09QtbO3PF2v6ssM+GaY7GTPcTo6SsPTGpTt2vNvr1fUTJKkTFYF9f39dWWGeljdl&#10;kXuMkn2t0Uqn9nSnm3d36Y5GNQNqshZN8V4gCCWM7m3CGVfz1lUmwuYJi1eo2jY33b41h4u8kgG5&#10;sy+qM7nq3AsvZdoUHTC/7KdqjuSe3rVEtnlS6QqpCmt+vcJcsakqNdp0O2rXuRbB9pXVFal8xhPV&#10;FK3MbH/y+KhlrgW0au91ue6n11aVamvUqtq+NdriKvOZ1tsTiN8hgAACCCCAQOIFJLt4YnrHjpe3&#10;tU8PM6+Q2DOuHaE1vbWxYn2F+8/Gt5q0EddmJH5gQSKwbGpRu//wrDtV2uC5r80ZNSmYp6vxyWN+&#10;97VyoiqG0auhJul3xvqN5qjRBT136V0Q5fvevESVd5vc30s3UxdXe3rwyVK8Oj7euCM//06Vstz2&#10;tN/b/N0u361ndaNvpEk5d+bn6+3V0kHp3fp9u2uFQd3Tq3GVvHuHf81Pzm15OcZ74YWuW9tAg9ZP&#10;1w9VOaYKwCS7m3WHilo6L9vrWrfIfdB0nLBYneC9a8WIR08FZchmhK5rhRJG9zbhjOv4sep8M+Bn&#10;9FUptVRl0j24tv5pZWgcnpY5d8zKN9JRzVyNcT/NZAiamV4WlWk7pCpMNdYfWaf1MI/qijuMDHZq&#10;qZy+v1Zlua6o7i41r5+bl5drLFxIz15H99PV81/vcOG7d/oMoefnLb9BAAEEEEAAgYQLSB1UTc2J&#10;G24efaJm58de+y5CDKzfDV99Yl7+jdcYza+5MX/eE1+9oV+IJyeymUVTC/X2cLV+5yo3Xy9o5n1t&#10;7mj3XaBh5im/cRkaN8Fqh4Bx5x3gUNVQ6p1pda+cM2qClP54vfvcvYwnYB/6nXrFGFkl2Leml+Qk&#10;gpmNuGdJWowlC3Ub6vOGukqBph2br69a9BKRZ6+F7Cy5TZVRVbxg3iWrnMS1duTuQVVD7VmT7/+4&#10;kd3plVTSidcRShgB2vR5XBFMgvsUbxOVqxhplSxZFPays7/Ua49OD1t0VJnW1GNP6tt+/OPzP105&#10;60sWKnF0fcxAXwbFuQgggAACCCAQWwFjf4XUQT0861GjMsp7V3eI13ZlFzbKK2RkFk0t3t2xw7Xl&#10;2th1XaE+pCj3zlkFZXqRiX68v67ohdL5+pYJz3Fb4RqtoqLbfa009vukI2PDgP6muKp10Q+jdkVK&#10;gEI59Eur96SDNx41Jt+sRFJhSP2SWi3RU5pmGWm38317VusSRj2Su7HKiMx0y1W8JDflsg6jVmYC&#10;5Q/5+qAk4woeq6uFXtHkuUmWHdsVRomR3w2ub4maIn10jfZTKRzyqYYyeg0lDL824YxLVNXaglxI&#10;pSjyPMmVdS6TTpYIvO7LPS27V9m5idSsmZtM1KiFV0qkVCeS7UhOFZBSv6IOpe/rkBxPPWldUXn7&#10;F6wpvM2oPfM6up+uwOUJkyOrLpsXhT57tEQAAQQQQACBhAmc/s2mX7v3Vxj7Lt7atP90+PGo7GLR&#10;IpusVxjDs2hq4btTQtWE6LeMcoOliuZddTvyWVHd3xXOuXOM1r0aSm4HzXf09ZOnNs43tnGr20S1&#10;XcHocuq2/H3m4/Ir770WZgGV6zlhJDlyxipt1iLfdQ9pom4QjW3c5iF3/FL9rxZhzFojVdqkFyCt&#10;ODbB9x41QM95T5tvk3sa5z3jciisW7NHIeQ9s1lTb6XLJeq8t3lIBK6aovH7x6zxW/bp+Tmu0hjv&#10;lR/Vidqnkff0HtdeC7mWLIb4l4qpDHC05l8NFWIY3UMNZ1zy9DCr3STn1Lf7q2jrFMtU2euywpOF&#10;elpOLZ20ufsQdBc1a/IRWPrKmWzMkJWcnAdWyGeIqQemLZ6k14x1Ozw+rp49u1P2a64lCrUpSH8+&#10;7B29pmDHMc9HEXQ/XWZfPglND+Kw9xDCf3niDAQQQAABBBCIi0D2nU+WeO/bluzi6SenZEd07X5D&#10;htihDso9NkdHR9h7zdNXmntInMvDPtd94aqqqsLCwoiMez9JSthVqYlXYX0MLkKXvQhITZeqvwrn&#10;43pTw1PWUtS+cD79NjWmm1EigAACCCAQfwG/G+yo3LSHOIqmpqbs7GyLrlqEOIZuzaR6RL0/rUpN&#10;OBIioL4nJPSisoSEGOeLej5n1rWWEucAuBwCCCCAAAIIIBAngSRLLdQW7WAfwRQn2RS9jL7r2lNU&#10;lqIK3sNW2yRcBys5PCEQQAABBBBAIJkFkiy1SOapYmwIIIAAAggggAACCFhZgNTCyrNDbAgggAAC&#10;CCCAAAII2EaA1MI2U0WgCCCAAAIIIIAAAghYWYDUwsqzQ2wIIIAAAggggAACCNhGIGGphdPptA0S&#10;gSKAAAIIIIAAAgggYHmBhN9gJyy1uHLliuVnhwARQAABBBBAAAEEELCNQMJvsBOWWshX9dXU1Nhm&#10;oggUAQQQQAABBBBAAAELC8itdQTfhR3dASXs27j/93//93/+53+6urr69++fnp7efVQOh0MelAbR&#10;HbBle5Pxps5gLTsLBIYAAggggAACCNhOQOqgZL1Cbib/8A//8Ctf+Yo7/vh/G3fCUgvbzRkBI4AA&#10;AggggAACCCBgI4H4pxYJK4iy0awQKgIIIIAAAggggAACCAQVILUISkQDBBBAAAEEEEAAAQQQCC5A&#10;ahHciBYIIIAAAggggAACCCAQVIDUIigRDRBAAAEEEEAAAQQQQCC4AKlFcCNaIIAAAggggAACCCCA&#10;QFABUougRDRAAAEEEEAAAQQQQACB4AKkFsGNaIEAAggggAACCCCAAAJBBUgtghLRAAEEEEAAAQQQ&#10;QAABBIILkFoEN6IFAggggAACCCCAAAIIBBUgtQhKRAMEEEAAAQQQQAABBBAILkBqEdyIFggggAAC&#10;CCCAAAIIIBBUgNQiKBENEEAAAQQQQAABBBBAILgAqUVwI1oggAACCCCAAAIIIIBAUAFSi6BENEAA&#10;AQQQQAABBBBAAIHgAqQWwY1ogQACCCCAAAIIIIAAAkEFSC2CEtEAAQQQQAABBBBAAAEEgguQWgQ3&#10;ogUCCCCAAAIIIIAAAggEFSC1CEpEAwQQQAABBBBAAAEEEAguQGoR3IgWCCCAAAIIIIAAAgggEFSA&#10;1CIoEQ0QQAABBBBAAAEEEEAguACpRXAjWiCAAAIIIIAAAggggEBQAVKLoEQ0QAABBBBAAAEEEEAA&#10;geACpBbBjWiBAAIIIIAAAggggAACQQVILYIS0QABBBBAAAEEEEAAAQSCC5BaBDeiBQIIIIAAAggg&#10;gAACCAQVILUISkQDBBBAAAEEEEAAAQQQCC5AahHciBYIIIAAAggggAACCCAQVIDUIigRDRBAAAEE&#10;EEAAAQQQQCC4AKlFcCNaIIAAAggggAACCCCAQFABUougRDRAAAEEEEAAAQQQQACB4AKkFsGNaIEA&#10;AggggAACCCCAAAJBBUgtghLRAAEEEEAAAQQQQAABBIILkFoEN6IFAggggAACCCCAAAIIBBUgtQhK&#10;RAMEEEAAAQQQQAABBBAILkBqEdyIFggggAACCCCAAAIIIBBUgNQiKBENEEAAAQQQQAABBBBAILgA&#10;qUVwI1oggAACCCCAAAIIIIBAUAFSi6BENEAAAQQQQAABBBBAAIHgAglMLWqfG9/tmF/VHDxm27Ro&#10;fnW+jPC5A6EE3Fylt60NpS1tEEAAAQQQQAABBBCwnkACUwsd495V++q9jorCnCgZyW19aPf0Uboe&#10;3SCAAAIIIIAAAgggkNoCiU4tYqMvecXUpbti03cYveY8UiFp09LJYZxCUwQQQAABBBBAAAEEbCpg&#10;vdTipKoMmv+qWRjlU1N0wF1CNb/qpA6uNx7/fJX+/+TQHz/wnJFXVM6VX+kVRkYz4zAe8T+8q7Nc&#10;VUneZ3lVahkhGYf3wkjt8+6HzfB6CN4rBveInn/bNyKveJKrSMym/04IGwEEEEAAAQQQQCCoQKJT&#10;i13LpnptuFAZRe59M+/Vdi2t1DOA5rerd0nRVLG88S934XMr731O1U9tfmrXsmle2xLWHxknywN7&#10;Vsl5y/69Vpu8dN9z98rJxRvr67+bp/KKact2PbVZr7vaXLy+SBIQ3x0dss+hqNIozVKdVBap9KO5&#10;avmyXcaDG4ul47/Vsx1jPUT1rD8u2YuRBUleUbT+3lV75NF9q+71Dc/IbVzBq9jWF+k5Se1zcyvN&#10;krCvHVnmWWWRvMIVj/SmCRF7MII+k2mAAAIIIIAAAgggkGCBRKcWvnstKh6RrRY59xVIYlC5XW6+&#10;T769XTKLgvvk0dq3KmVnxsy71F6MvK8Vmw0Mvadm5sl/c8eNk/8ebvDbCN78jupj1Z+rJnJqsdzZ&#10;79r+trHoYR45hZKZVIyrlCRHkhDv36jMZ37VyKWSMeixeaU60mxyscpmqt9u1mq3r1fR3Zcrj+q9&#10;1S81rmceufoVxqgreCq1DmxXQ9JHZ3RlHvrjxX9pbDvJKfxL38Em+AnD5RFAAAEEEEAAAQQQCCyQ&#10;6NQiUFQ5j5Sou+m3ao2swEgn9ENWA/Q1DnmzX9MaGkP6NKnjR7pvuth15FPvCxufzlTUIEsiatXC&#10;OIx7es9F9XWGwJ0dP9nQIL+cMK7HPehGbdXcBlnWMFZU5GhuVCeNG+N/kvG43xHiYHmaI4AAAggg&#10;gAACCCCQKAErphaytjDzKU1bX/63qhrKWAowDqPiyDz0ZYTgx6ix7uUATz9jR3qdqK+NaE9t9u9w&#10;slqs0OuvVOPKuVKVFLizUT0smLivoedIUqBVUegZi5YzRq2ydM8ZjMf9ju4ZSPCR0wIBBBBAAAEE&#10;EEAAgTgKWDO1MEqedu3a5a4LMh/Z/o65scHcsd2DlPfdec5dau+G2oOhjtpK2eHtk664utArqWr/&#10;3V0QpW+k1ndl5H1Xtk9IXjN2lFGstWtZpfFVFQcqpbVe0aTnQq46K30/d4DdEXoWoQdgHJNnqkGq&#10;eiqzK+/HK//Z2BDSXPXPqjxqJh8zFcd/FVwKAQQQQAABBBBAIAKBRKcWvtu4PXfk+m23zy21rCFs&#10;LN61VO36LlrvvwLgP3L9dPUJUZIbyD4HKXOS3dvqKKqU/dx+356RW/j3agOG2lBedLi4WLIIlWbk&#10;LZU932Z4U5ftKt6snyWfJysVTapnvS5L9nMbax153zU2l+vXUPu5ffZa5Dzy92pXhgq+qOEpdQU9&#10;zchbKoEZl3hrrGevhd+lNdlK7rtzI4J55hQEEEAAAQQQQAABBGIs4Ojo6Aj3EukrM4xTnMvDPjfc&#10;a9EeAQQQQAABBBBAAAEEIhCI5017U1NTdnZ2olctIkDiFAQQQAABBBBAAAEEELCeAKmF9eaEiBBA&#10;AAEEEEAAAQQQsKEAqYUNJ42QEUAAAQQQQAABBBCwngCphfXmhIgQQAABBBBAAAEEELChAKmFDSeN&#10;kBFAAAEEEEAAAQQQsJ4AqYX15oSIEEAAAQQQQAABBBCwoQCphQ0njZARQAABBBBAAAEEELCeAKmF&#10;9eaEiBBAAAEEEEAAAQQQsKEAqYUNJ42QEUAAAQQQQAABBBCwngCphfXmhIgQQAABBBBAAAEEELCh&#10;AKmFDSeNkBFAAAEEEEAAAQQQsJ5AsqcWn+za9Yn11IkIAQQQQAABBBBAAIGkE7BFanFoS7nn2FIX&#10;+iSc3v3O785eDr19KC0lmA27mwO3PL1nQ/lrh0LphTYIIIAAAggggAACCCSZgKOjoyPcIaWvzDBO&#10;cS4P+9xwr6W3l7v5A9cWzbsnxzjb9Vdt94bNZyaXzNZeK685pmlZN8+Zd8+p18oPtGS1traqv95+&#10;ZtPbn6pfFM2b+NGGTR+0Gj+7+tEOGSdqI6eXzJ7YLL19qE7TG0iS4NVerlijOrplzrxpp8xg1NWl&#10;vfGg/GWT+osco6eXPDTC/KseUnZEY+YkBBBAAAEEEEAAAQT6IhDPm/ampqbs7GxbrFoIaeuHm42F&#10;C1kxmDhhdOvRj06f/uho6+gJE+u21LTcPKdkzs3ah3v1BY3WoZNLSqaPbD16aMTdN2dpI++bd4+2&#10;u/qDIdNLSubcon2437Wq0Lz7gCaPTR+pnT/drOm9TTcbNPu0P73nwPlb5kjLIR/sdS9JHNp/9IYi&#10;6TCr9ewprW7vh62Sn5RMH60COL2n+sOh6mrukPrynOBcBBBAAAEEEEAAAQRsIZDg1EItL4R0yGJC&#10;iX6oJYWJY0e2Nu7d29g6cuxEPZn4cFO5WjQ4f+a0/C1r+Aj/Lk+dac26Vh7N/vINWS2nVSM5cu6Z&#10;rNWU68sRcqhfHavRVyo0zbf9J2eNICfOlsUNV9cTp9xwdHO52V5dVfU/YniWOvtsqx5D9sQxWUZI&#10;HAgggAACCCCAAAIIxE4g5Jvq2IWgek5YQdShQ4fee++9rq6u/v37p6endx+lw+F49NFH9cf9CqKM&#10;RyQl0AuZ6raUH7x2zryJhzZsOnN7yYQj5QeGu8uWCrRt6sHZUqCkl06NkDKns5NLHtITBDnxyISS&#10;hzSjwEkqpqq1gnlfPrRhm1YwS6v2aj9n+AH9LKPl5DOb5b/Sc7U2S6+zkl9NOe0pzdKmu9qrsih1&#10;9Unqav/93/999OjR2E4mvSOAAAIIIIAAAgiknoDT6bxy5YrcPN9xxx0TJ7rfCdfiXxCVsNSisrLy&#10;xhtvnD59egizb251MFrqexuy1TYJKWdSScJpc2OD2uQwUR73Si3mZe+X3RRq+4T+gzrbs9fCtbki&#10;K6t1iEoAvDdU6P172rsCUJcwUxGzw6ysLO2GAn2Ph97e2GshbfTFEPZahDC7NEEAAQQQQAABBBDo&#10;u0BNTc0nn3xSXFzs7iqFUouXX3758ccf7zsiPSCAAAIIIIAAAggggIAI+N1gxz+1SNheC6mD4hmA&#10;AAIIIIAAAggggAAC0RJI+A12wlKLgPsrosVKPwgggAACCCCAAAIIpJpAwm+wE5ZapNpMM14EEEAA&#10;AQQQQAABBJJbgNQiueeX0SGAAAIIIIAAAgggECcBUos4QXMZBBBAAAEEEEAAAQSSW4DUIrnnl9Eh&#10;gAACCCCAAAIIIBAnAVKLOEFzGQQQQAABBBBAAAEEkluA1CK555fRIYAAAggggAACCCAQJwFSizhB&#10;x+8yJ7eWjC/ZejJ+F+RKCCCAAAIIIIAAAgiIgEVTi9oXx49/sbYPM9S8deF441j3vqub99cZj5S8&#10;3qweUrfg3sc6dT3Pg/pfNU1F4nWY5/pH5rmc2bZPwYc7bnV19zCb39s2qar8wdzQOvFCcA3Npzfv&#10;XppfL9EnpXZd0NRFqBdu1ZXNw49RpiXw7Kp4eviVp7MeIwxtzLRCAAEEEEAAAQRiKNB2+M03P7ro&#10;uUDXxf/d+WZ9WwyvaJ2uLZpa9BGo+fUViydsrpejqrSs0LhVrV1XWLdmT339njVaaZV6JPfBctVC&#10;HZsXyWNP52nNW1ctnlRlPFJWpKcHec+4Gu1Zk1+wZsUDOT3Fll+2z2wqLV+oiOO6Qc6Da+ufvs0V&#10;1x0rPD/37igJwLRts8REHftm7ZiqZxe+vXn1kPNAef0zeZFPzSJ9RsxDtAMdJ4/tiPwCnIkAAggg&#10;gAACCCReYMDIkRd2Vm4xsgvJK7ZW7rw88ov9Ex9YHCKwU2rhfufbeH9d/uq1/uDzVrfPTXDB6FHS&#10;+v39ZdqkUfJefu6dswrK9r/vZfv+uqLDawrVrbnPXXX+GHWe69Czjicf7DGx8J4rdYkdx4ySJP9l&#10;EP0d99fNBRPXUoPXoofxZr9613/dOll4UelNt996HjEKn7zexX9/3dRpU9XKiblsolYY1r1oLM/4&#10;V0nV7i3LL1vhWt/IeXDZvvl3eHrz8KplCrUq4lq16P607B5hiE9d1bPX4pKkf2WaZiR1Afo0nwAL&#10;q455unf3EHStI8SQaIYAAggggAACCPRNYPBXZj85Q5Psou6Uyiu0GcUPfmWwI/Q+O84cP9pwpMHv&#10;z9HjZzpC7yNBLW2TWsh9bZFmvO29eVLpCrmlzru7dEfjcXUv/N62HYumdHsXXL83LSwrdecDRo6h&#10;H3XH3dU6zVt/WrdmmVfOoCcDRS+UzvdeoHi/SpZBQl0NOPnutur80aokqXada1lgX1mdsQwiR9kO&#10;bYX3isrJ46OWmcsnpdXb3jVykuq60fKgrBJ0+61ak9HWqCWSqkmLV3nVHUnkxspM/b41h4tcBU47&#10;6saoq21etGPxz72rkGr3vyDJlleulJuTl+v5q+Ld8a5iOnm8rsBIvXo4Asbfve0LRZ7KMj2Dan69&#10;osxYypDFpZ/KI3lPV5VqWunmQKOWdEsmRbVeNrqu2uhdprioTl8sUry+JVgJ+gfFZRFAAAEEEEAA&#10;AU2T7OKJ6R07Xt7WPj3MvEL0Mq4doTW9tbFifYX7z8a3mrQR12ZYntY2qcXxxh2aeW9aVKbt2PZe&#10;s3bblNIX9svNsvyq9O7u9TVqCULuqLVCr+0W3edD0gBt1p3eOxOMQqkqrcir6F/e4A90CZ/udpTq&#10;ywVyTFusGasBclOu7Vg8TT02tVTiV9HKYWY7Er/kOJJI5Obl5Rpv0svQ3Ie+xiJHt9/KePPz71RJ&#10;wG1P16/1ToqO7SgwxpJzZ36+kXfJYeQPo8bk+45+1OiCXp+eEl71MelCMjfNuFxPR+D4u7X2LojS&#10;w865Y1a+PqfrNN+BBBq1TIFmJJBqUcjo/Pix6vxZd6jQVFd6tBwIIIAAAggggEDiBaQOqqbmxA03&#10;jz5Rs/Njr30XIUbW74avPjEv/8ZrjObX3Jg/74mv3tAvxJMT2cw2qYUgeTYz1NeXqyWFvCmLpLRJ&#10;3n0vnXJbT4jqBtpco/C69XS/W9/jfXPu6Hzjvl8dvV/CvLQZnmy00Mz7Xf0X+hvtvW8wUPvLpx57&#10;UiVC8qa9/9H7byN/8uSMmuC9emPUbnmXFRm8ze/u0Izb9x6PiCM0szjZD6PyC5+N3RH3GTkIZyKA&#10;AAIIIIAAAtEQMPZXSB3Uw7MeNSqjvHd1h3gFV3Zho7xCRmab1ELedN9hbL92lf7LT3mPrtF+KkU1&#10;/tVQUj3l2oahapPUnbF7iUBVK7lTEb/7Zlk6MDckqCIrcwVA36cRoOCqh+eF3C5LndI0/UY5d9Qk&#10;raxC3xmiNiq4KnbK9urjcG//kJ+NiiP1SKDD97eKwihVUvffXnfkkg6Z9VQyrh2+e0UCdKtKnvTS&#10;Mv1Qm0m0skLv1R9pUPbTFf6rOiFEGOI/GXOaZO1F5WPdDt9RSzDmso+aQaOx5I36+pVRFOdV8BZi&#10;ADRDAAEEEEAAAQSiLnD6N5t+7d5fYey7eGvT/tPhX0dlF4sW2WS9whiehVMLr9J82UMsO7PVpzap&#10;2iJVXm9ue8i9c7QWoBoq54EV8nlHRm2S65NYpY5f7viNR9wfTyQVNa66I6UhW5lnbTPrlyZtdtUa&#10;NR+vC3qb7vNkue1pPVS56c97Wn0glYpkaqmnw/zDFSo22QdiRKJKjxarRntHr3Hv/3b32O23imKC&#10;3t7dg9HYzGrU1WRniL6w0+sh9/SGiV6xtS1/n/8ptxWu0XYEqYYKGr87BO+9Fvq+cN9p0inUYpG+&#10;jbu7iak6fvyqY5PMgiipeZONN/684f/D5QwEEEAAAQQQQCBqAtl3PlnivW9bsounn5ySHVH//YYM&#10;sUMdlHtsjo6OsPeap68095A4l4d9rvvCVVVVhYWFERl7nSQ1PNOOza/v4ZNM+9p7LM6XhZFAN/Gx&#10;uBR9IoAAAggggAACCKSSgN8NdlRu2kP0a2pqys7OtvCqRdBxqK9l8K/hCXoSDRBAAAEEEEAAAQQQ&#10;QCAWAnZOLaSex9zPHQuZGPWpPrcqeKlSjC5OtwgggAACCCCAAAIIxEzAzqlFzFDoGAEEEEAAAQQQ&#10;QAABBMIVILUIV4z2CCCAAAIIIIAAAgggEECA1IKnBQIIIIAAAggggAACCERBgNQiCoh0gQACCCCA&#10;AAIIIIAAAglLLZxOJ/oIIIAAAggggAACCCAQLYGE32AnLLVoaWmJFiL9IIAAAggggAACCCCAQMJv&#10;sBOWWmRkZNTU1KTOM6Crqyt1BstIEUAAAQQQQAABBOIsILfWcoMd54v6XS5h38b92Wef7dy589Kl&#10;S8OGDUtPT++u4HA45MGkuSMfOnRowvPIxD7VuDoCCCCAAAIIIIBALASkDurcuXODBg2aMWPG9ddf&#10;775E/L+NO2GpRSxY6RMBBBBAAAEEEEAAAQQMgfinFgkriGLKEUAAAQQQQAABBBBAIJkESC2SaTYZ&#10;CwIIIIAAAggggAACCRMgtUgYPRdGAAEEEEAAAQQQQCCZBEgtkmk2GQsCCCCAAAIIIIAAAgkTILVI&#10;GD0XRgABBBBAAAEEEEAgmQT69AlRyQTBWBBAAAEEEEAAAQQQSEoB5/KOWI+rqakpOzs7olWLjAGx&#10;Do7+EUAAAQQQQAABBBBAwF4CkaQWndO+b69BEi0CCCCAAAIIIIAAAqkp0DV5QdwGHklBVNyC40II&#10;IIAAAggggAACCCBgfYE+FERZf3BEiAACCCCAAAIIIIAAAvEViKQgKr4RcjUEEEAAAQQQQAABBBCw&#10;gQCphQ0miRARQAABBBBAAAEEELC+AKmF9eeICBFAAAEEEEAAAQQQsIEAqYUNJokQEUAAAQQQQAAB&#10;BBCwvgCphfXniAgRQAABBBBAAAEEELCBAKmFDSaJEBFAAAEEEEAAAQQQsL4AqYX154gIEUAAAQQQ&#10;QAABBBCwgQCphQ0miRARQAABBBBAAAEEELC+AKmF9eeICBFAAAEEEEAAAQQQsIEAqYUNJokQEUAA&#10;AQQQQAABBBCwvgCphfXniAgRQAABBBBAAAEEELCBAKmFDSaJEBFAAAEEEEAAAQQQsL4AqYX154gI&#10;EUAAAQQQQAABBBCwgQCphQ0miRARQAABBBBAAAEEELC+AKmF9eeICBFAAAEEEEAAAQQQsIEAqYUN&#10;JokQEUAAAQQQQAABBBCwvgCphfXniAgRQAABBBBAAAEEELCBAKmFDSaJEBFAAAEEEEAAAQQQsL4A&#10;qYX154gIEUAAAQQQQAABBBCwgQCphQ0miRARQAABBBBAAAEEELC+AKmF9eeICBFAAAEEEEAAAQQQ&#10;sIEAqYUNJokQEUAAAQQQQAABBBCwvoCjo6Mj9CgdR7anVZdo5xpDP4WWCCCAAAIIIIAAAgggkBiB&#10;YWM6p32/69bHY331pqam7Ozs8FYt0rYWk1fEemLoHwEEEEAAAQQQQACB6Aica1QLA/E6wksttAsn&#10;4xUY10EAAQQQQAABBBBAAIE+C3S09bmLUDsIryAqfWWG0bFzeRhlVKHGQjsEEEAAAQQQQAABBBCI&#10;kkA8b90jKYiK0jDpBgEEEEAAAQQQQAABBJJNIMyCqGQbPuNBAAEEEEAAAQQQQACB6AgkMLWofW68&#10;3/FcbTiDqn1eTp9fFdLuj+aq+dI4vP6NWJpf1c88EE5k3m1P6ld+PqyRhXet7hH2Nebwrk9rBBBA&#10;AAEEEEAAAQSUQAJTC30C7l21r14/9qy6V6ssml/VHOq81G5frxVvrCjMDfWElGnX/Hb1rnuf27d0&#10;csqMmIEigAACCCCAAAIIWEAg0amFmyC3sOQpTdu1/e2QViHktLyl9fU2uHvOLayQxOm7ebGb65xH&#10;1BW8KHLkkhWP5MTuivSMAAIIIIAAAggggEB3AcukFr6h6cVO+uFexzAri57Ty6ieq/UtNPK09y6R&#10;OuAquXr+bZ/ujXONI3CpkrtY6zmfM71ODFwi5b6iOwyfOI26LP/rGvVLxmF061PRpPc5/1VzOSdI&#10;Y82rzMyzBKQ/OL+qyqUaeX0X/4YQQAABBBBAAAEE7C8we/bsDN8jKmOyTGpxsqp8vdRHzbwvV5M8&#10;oWj9vav2yHvxm4t3LZvqffe/XpupyqeWeq8CeLWv3/ectmyacYNe+9zcSrPg6mtHlu1yccm9/rRl&#10;u57arJdhbS5eX+TJXlxNap8vUmeqAGYeWeo60+vEfc/dWzm32zYPyQHmVkolkur3qV3Lpvlt7ZC8&#10;YuqyXcXqwlL9tb7IyBYkVZi6dFfxRj2ap7QA3XrNc7DGkkIUVZo1ZvtWacumem8v2bVd+3N9yJpW&#10;+c+hF55F5WlGJwgggAACCCCAAAIWEnj99dd37tzZ4XVEJbhEpxaSORhv18vtvtwTVxTmaGoThZFj&#10;SNXTTKmSWr/dswn6qZndSov09k+VGJsuch4pUbfOb9VqB7ZXSjcF96nCoMnFspPDOJrf2b5L0oY/&#10;N7rJK37u3m5VWD4BqAaeE7Xir6kTc+6aqU57x2djSO1b6oIz71IXzPuaimK79+bvk2/LhTUj/tz7&#10;1PnVbzdral+EphXP1PdF5H1Xbv172T0SrLE+5OK/FEMVY+Ff+sZgko4aKwPadeR4VJ4+dIIAAggg&#10;gAACCCCAgEsg0amFexu3flPt2R/gSjmKJG3QGhp62YBxsqGh+3QebvioUT08boz/loPjR9zrF+7T&#10;dh351KsLo8MJ4wJuVqic60qEAt+fy2KF3kAWTCTuxm6b0mWRRB2yfGGcr4dz79hRIT0jgzRu1ofs&#10;dwSIIaRr0QgBBBBAAAEEEEAAgfAEEp1a9BStd8rR2xv5sgIwblz3TiaM+/IY9XD3G2v9TXu/496x&#10;I70eMTo83BDws6qMyiXzCLA52yijMo8Ae6nNQiyjgZR1hbWGEKRxjj5kv6N7chXeE4TWCCCAAAII&#10;IIAAAskoMGPGDNltIZsuNm3aFK3xWTC10IugzI+KMvcf9/qJtEbRVLnxBRfNr5aroiApW5o8U+qB&#10;9KIjTTtQ6d5rYdQyLft3o8aqtlK2UpiVQm5SnwBUA/3QT9RLrXr4sgu9CMqskgrwnRt6EZRZ3OXZ&#10;251zX4Hq1Sid0rdoqy0cRpJg5EV6nZUZQsDGnqeCPmTXPormqn9WEkapFQcCCCCAAAIIIIAAAm4B&#10;9yaL559//pVXXqmoqIgKjgVTC7XlQN8GLYVDsp26eLN3oVSgQXu1Hz91qSbrBvonseYtld3SRmHV&#10;W2Pdey00+TRYfRe1XphUVCnLCN36z/vuPnWmCmD7WNdeC+8TZeN1gC+OmLy0fmPxrqXqglLH1e07&#10;N+QzYaXbSnVhY2OJvughHx2rbwrXy6TUfm59r4W+OUTvan7DWMkXXLlFwMYeE/lAXn3ju1Fzpcl3&#10;hvjsd4/KM4ZOEEAAAQQQQAABBJJGYMKECfPnz//2t78dlRE5JGUJvaP0lRlGY+fyMM4Kvf8kbOn+&#10;XKlYfrVFEroxJAQQQAABBBBAAIG+CYR46y6fFiWrFlu2bOnL1ZqamrKzs624atGXUVnz3FD3aVsz&#10;eqJCAAEEEEAAAQQQSFIBSQkkr5CFi6iMj9QiKoyBO1E7LqT2SSsu4buxY8hM1wgggAACCCCAAALh&#10;CZSVlRnfmPcP//APixYteuCBB8I7v4fWFERFhZFOEEAAAQQQQAABBBCwlkCIBVFRCZqCqKgw0gkC&#10;CCCAAAIIIIAAAggoAQqieB4ggAACCCCAAAIIIIBAFARILaKASBcIIIAAAggggAACCCBAasFzAAEE&#10;EEAAAQQQQAABBKIgQGoRBUS6QAABBBBAAAEEEEAAAVILngMIIIAAAggggAACCCAQBQFSiygg0gUC&#10;CCCAAAIIIIAAAgiQWvAcQAABBBBAAAEEEEAAgSgIkFpEAZEuEEAAAQTiInD24O6DZ+NyJS6CAAII&#10;IBCBgC1Si0Nbyt3HlkMhjfL07g3lW+pCakojBBBAAIHECXherk/v2VD+Wq+v8XW79h+94ExcrFwZ&#10;AQQQQKB3AVukFjKErJuLSuSYc8v5Gv1/eA69picbG3af1jT1v0aun7VmySnk2PRhqzFwMy3ZsEca&#10;ciCAAAII2EDAfIUvV+8leb3Cn9598FOt9cNN8r8C5kt9Oa/tNphOQkQAgVQSsEtqYc5J9pdvyGo5&#10;fbpuS03LzXNK5tysfbi37vShxtaR9xk/a4f2f9g6enpJyfSRRmLxWs35W+aUFN2sfbA3laaVsSKA&#10;AAJ2Evj0bf09oQ/094Sadx/QjJfx86ebvV/hs++5faS80TTnoYmH9h+9oUjebMpqPXvKTuMkVgQQ&#10;QCDZBRKcWhw9ejRs4dYz6n9J5I0rfWni/Blt4pisT992L1NoWcNHaNqIa7PMjls/2FS+WTUM+0Kc&#10;gAACCKS2QCQv0V5ioZ8+8j5jXVp/4c65Z7JWU15e86n6S7bfK7zR/cQpNxzd7EpFUnuOGD0CCCBg&#10;CIT+khtTMUdHR0foF0hfmWE0di4P46yA/Z84ceLNN9+8dOnSsGHD0tPTu7dxOByPPvqo/rgUNR24&#10;tmjePTlqZXzT2cklYw+XH7x2zryJhzZsOnP7nGsPVmuz5k38aEO1VlCgVasGD2lbymu0+0omHCk/&#10;MHzOvC8f2rD5zLyS2dLX2bNn5bqhD5mWCCCAQGoKOJ3Oc+fODRo0KD8/Pzc3NyyEcF7hZa+FvJKX&#10;zJ7k9Qp/ZIL+Mi6v/AXaNs8r/Lxr97pe/M0H9Rf8iRJbQ0NDbW1tWEHSGAEEEEgagZ5esaN46x7U&#10;qqmpKTs7O2GpRWVl5Y033jh9+vSggeqphfH2lRwjp5fMnqip/ylSuymk9kn+R6VuS/nb8nvZjyHp&#10;h6exvA02e8TuDWrJQlM/TwrhUjRBAAEEEPASqKmp+eSTT4qLi8NSCecVvltqMeW0/rqdlZXVOkRS&#10;Dkkx3K/wmv6SPlr+l6Om5pi86mdlaTfMm3dPWLHRGAEEEEhWge6v2CmUWrz00ksLFixI1qllXAgg&#10;gEDSCETwch3BKUnDxUAQQACBBAr4vfzGP7VI2F6LoUOHJtCdSyOAAAIIhCgQwct1BKeEGAzNEEAA&#10;AQR6EUj4y2/CUouA+yt4riCAAAIIWE0ggpfrCE6x2qiJBwEEELCjQMJffhOWWthxtogZAQQQQAAB&#10;BBBAAAEEehIgteC5gQACCCCAAAIIIIAAAlEQILWIAiJdIIAAAhYXOHNoz54DRy/7R3n56IE9ew6d&#10;sXjwhIcAAgiklICtX7FJLVLqucpgEUAgRQXOf/bGGx+d7faFRB1nP3rjjc/4RtEUfVYwbAQQsKaA&#10;rV+xE/a9FlVVVYWFhdacUaJCAAEEkkWg4+jbP9uw7ciFIOO5ZuyseX9x3w3mt6L6No7g5TqCU5IF&#10;nHEggAACEQtE/xU7hT58NmJ1TkQAAQQQCFXg/Mf7g+cV0tmFI9v2f8zqRaistEMAAQRiIJAUr9gU&#10;RMXgmUGXCCCAgEUEOtvbQ42kvb0z1Ka0QwABBBCIvkBSvGJbNbV4f9148yjZelLNXe2Lrgf0/1/y&#10;erM+o81bFxoNas0TFm41fqGd3FpinrGu1j350u2L8jdXY08/mua6oqtnrfl1VwfjvXrQY5FrrXs/&#10;+s8oekQAAQR6Emg7/OabH130/Lbr4v/ufLO+zZ5gvMLbc96IGgEEQhRIqlfsEMfsambR1GJdYd2a&#10;PfVy7CvTFk9Td/Z5z6i/qmPPmvyCNSseyNHzh3e3abPuzJXEo6iubJ80X6MtrlI3/c1bVy2eVKWa&#10;b15UVqTSCT0n2FtWeneeq7HqSiudqicJteYV1SNVqvXJrStKJ23WL6h6cGcsKskpKgtTmeYIIIBA&#10;HwUGjBx5YWflFiO7kLxia+XOyyO/2D+kXic99r3nej2+99ikkDqKUiNe4aMESTcIIGBRgWR6xQ6X&#10;2KKpxdP15Q/mqrHk3DEr32dMes7w5IN6YiEJwDEt/84crXb/C9qkUfJYzp35+WV7JTXIeXBt/dO3&#10;mWfmjxml/9R8/HDplNtUllJuZCa5d84q0H/z/v4y6UCuqB4p2/++/PBgef3Tefov8+4u9YTw/roi&#10;bc0a4ywOBBBAIG4Cg78y+8kZmmQXdadUXqHNKH7wK4Mdcbt8NC/EK3w0NekLAQQsKJBEr9jh6lo0&#10;tXAPo/m9bTsWTTFu8fUcoGrxhM3unEFWIfSMQo780Xoqoo7Dx71roopeKJ3vWeIYbSQZ5iGLHtUq&#10;2VBHgedXda4OjGZylXyVwKgf1xVqm5+507sPfkYAAQTiJCD/W/XE9I4dL29rn27fvMLbilf4OD1z&#10;uAwCCMRfIOlesUMktHZq8f66qTtm7XvGk1kYFU2usclihSsxCDhctfJQX1+lFembJeR/w/QlDvdR&#10;u27atll7zKWJnrxkx0WRttlY5ZBSKK0qSPsQ3WmGAAIIhC0gdVA1NSduuHn0iZqdH3vtuwi7o6O/&#10;Xuo+fn007NOjdAKv8FGCpBsEELCiQJK9YodMbN3UQu2i3julfq2r9kkNyTeXkComz4LGjmP6bm91&#10;TDAXMsy/5o7O1+qOn2x+d4c26w5XZqE2ee+f4iq7Ui2rjx13deBaCVF7x1doK+rN3EaVXZUVyt7w&#10;qYur1Q/s5A75aUZDBBDos4Cxv0LqoB6e9ahRGeW9q7vP3ce5A17h4wzO5RBAIK4CyfWKHRadRVML&#10;+V8dr3t614h8cgnZOVHn2kSRN2WRZA9SBiX5ww59WcP9yVFqsWJHgWz1Pn6sWt9NIYfkFaskY/Ba&#10;f7htSqlKP/R94a4SKckr9t/t2pWhTst72txIvk/2WpRWefZyhCVOYwQQQCACgdO/2fRr9/4Ko4r3&#10;rU37T0fQU+JP4RU+8XNABAggEEuBZHrFDtfJoqnFilJJEaa6Pm7W/OxXr1xChumzCpH3zOZJqv1U&#10;106MnAeXzdo2TXUwVT7oSZY+PGmJ2gi+o3qxp/f39bShatJiaT9NPldKTzlku7a5RqFH4fUJUeES&#10;0x4BBBDou0D2nU+WeO/bluzi6SenZPe94wT0wCt8AtC5JAIIxFEgmV6xw2VzdHR0hH5OFL8tvKqq&#10;qrCwMPRL0xIBBBBAIGyBlvc3/P1G7bHvzbt1SC/nnv/thh+9os3923m3DQ3QKoKX6whOCXtonIAA&#10;AggkmUAMXrGjeOseFLupqSk7O9uiqxZBo6cBAggggECIAm2nmhqONPTyp+mUTb97L0QAmiGAAAK2&#10;EbD7KzarFrZ5qhEoAgggEL7A+bpNL2yovRD0xGvy5i2aMyng0kYESxARnBI0QhoggAACyS4Q/Vfs&#10;+K9akFok+7OU8SGAQKoLdFy+3B7UIHPgwIweGkWQJ0RwStAIaYAAAgikgECUX7Hjn1pQEJUCz1KG&#10;iAACKS2QMTCEo6e8IqXlGDwCCCAQbwHbv2KTWsT7KcP1EEAAAQQQQAABBBBISgFSi6ScVgaFAAII&#10;IIAAAggggEC8BUgt4i3O9RBAAAEEEEAAAQQQSEqBhKUWTqczKUEZFAIIIJBkAhG8XEdwSpKhMRwE&#10;EEAgIQIJf/lNWGrR0tKSEHEuigACCCAQlkAEL9cRnBJWSDRGAAEEEAgokPCX34SlFhkZGTU1NTwt&#10;EEAAAQSsLCAv1PJyHW6E8X+F7+rqCjdI2iOAAAJJJhDZK3Z0ERL2vRafffbZzp07L126NGzYsPT0&#10;9O6jcjgc8mDU/9eiX79+V69ejS4ivSGAAALJJyCr6ufOnRs0aNCMGTOuv/76sAYY/1f4ESNGnDp1&#10;KqwgaYwAAggkjUBPr9jx/16LhKUWSTOXDAQBBBBAAAEEEEAAAQsKxD+1SFhBlAX1CQkBBBBAAAEE&#10;EEAAAQQiFiC1iJiOExFAAAEEEEAAAQQQQMAjQGrBswEBBBBAAAEEEEAAAQSiIEBqEQVEukAAAQQQ&#10;QAABBBBAAAFSC54DCCCAAAIIIIAAAgggEAUBUosoINIFAggggAACCCCAAAIIkFrwHEAAAQQQQAAB&#10;BBBAAIEoCJBaRAGRLhBAAAEEEEAAAQQQQIDUgucAAggggAACCCCAAAIIREEgwm/jjsKV6QIBBBBA&#10;AAEEEEAAAQRiL+Bc3hHrizQ1NWVnZ4e5apExINZh0T8CCCCAAAIIIIAAAgjYUSC81KJz2vftOEhi&#10;RgABBBBAAAEEEEAgNQW6Ji+I28DDK4iKW1hcCAEEEEAAAQQQQAABBOwiEFFBlF0GR5wIIIAAAggg&#10;gAACCCAQX4HwCqLiGxtXQwABBBBAAAEEEEAAAdsIkFrYZqoIFAEEEEAAAQQQQAABKwuQWlh5dogN&#10;AQQQQAABBBBAAAHbCJBa2GaqCBQBBBBAAAEEEEAAASsLkFpYeXaIDQEEEEAAAQQQQAAB2wiQWthm&#10;qggUAQQQQAABBBBAAAErC5BaWHl2iA0BBBBAAAEEEEAAAdsIkFrYZqoIFAEEEEAAAQQQQAABKwuQ&#10;Wlh5dogNAQQQQAABBBBAAAHbCJBa2GaqCBQBBBBAAAEEEEAAASsLkFpYeXaIDQEEEEAAAQQQQAAB&#10;2wiQWthmqggUAQQQQAABBBBAAAErC5BaWHl2iA0BBBBAAAEEEEAAAdsIkFrYZqoIFAEEEEAAAQQQ&#10;QAABKwuQWlh5dogNAQQQQAABBBBAAAHbCJBa2GaqCBQBBBBAAAEEEEAAASsLkFpYeXaIDQEEEEAA&#10;AQQQQAAB2wiQWthmqggUAQQQQAABBBBAAAErC5BaWHl2iA0BBBBAAAEEEEAAAdsIkFrYZqoIFAEE&#10;EEAAAQQQQAABKwuQWlh5dogNAQQQQAABBBBAAAHbCJBa2GaqCBQBBBBAAAEEEEAAASsLkFpYeXaI&#10;DQEEEEAAAQQQQAAB2wiQWthmqggUAQQQQAABBBBAAAErC5BaWHl2iA0BBBBAAAEEEEAAAdsIkFrY&#10;ZqoIFAEEEEAAAQQQQAABKwuQWlh5dogNAQQQQAABBBBAAAHbCJBa2GaqCBQBBBBAAAEEEEAAASsL&#10;kFpYeXaIDQEEEEAAAQQQQAAB2wiQWthmqggUAQQQQAABBBBAAAErC5BaWHl2iA0BBBBAAAEEEEAA&#10;AdsIkFrYZqoIFAEEEEAAAQQQQAABKwuQWlh5dogNAQQQQAABBBBAAAHbCJBa2GaqCBQBBBBAAAEE&#10;EEAAASsLkFpYeXaIDQEEEEAAAQQQQAAB2wiQWthmqggUAQQQQAABBBBAAAErC5BaWHl2iA0BBBBA&#10;AAEEEEAAAdsIkFrYZqoIFAEEEEAAAQQQQAABKwuQWlh5dogNAQQQQAABBBBAAAHbCJBa2GaqCBQB&#10;BBBAAAEEEEAAASsLkFpYeXaIDQEEEEAAAQQQQAAB2wiQWthmqggUAQQQQAABBBBAAAErC5BaWHl2&#10;iA0BBBBAAAEEEEAAAdsIkFrYZqoIFAEEEEAAAQQQQAABKwuQWlh5dogNAQQQQAABBBBAAAHbCJBa&#10;2GaqCBQBBBBAAAEEEEAAASsLkFpYeXaIDQEEEEAAAQQQQAAB2wiQWthmqggUAQQQQAABBBBAAAEr&#10;C5BaWHl2iA0BBBBAAAEEEEAAAdsIkFrYZqoIFAEEEEAAAQQQQAABKwuQWlh5dogNAQQQQAABBBBA&#10;AAHbCJBa2GaqCBQBBBBAAAEEEEAAASsLkFpYeXaIDQEEEEAAAQQQQAAB2wiQWthmqggUAQQQQAAB&#10;BBBAAAErC5BaWHl2iA0BBBBAAAEEEEAAAdsIkFrYZqoIFAEEEEAAAQQQQAABKwuQWlh5dogNAQQQ&#10;QAABBBBAAAHbCJBa2GaqCBQBBBBAAAEEEEAAASsLkFpYeXaIDQEEEEAAAQQQQAAB2wiQWthmqggU&#10;AQQQQAABBBBAAAErC5BaWHl2iA0BBBBAAAEEEEAAAdsIkFrYZqoIFAEEEEAAAQQQQAABKwuQWlh5&#10;dogNAQQQQAABBBBAAAHbCJBa2GaqCBQBBBBAAAEEEEAAASsLkFpYeXaIDQEEEEAAAQQQQAAB2wiQ&#10;WthmqggUAQQQQAABBBBAAAErC5BaWHl2iA0BBBBAAAEEEEAAAdsIkFrYZqoIFAEEEEAAAQQQQAAB&#10;Kws4Ojo6rBwfsSGAAAJxFujq6orzFWN9OYfDEcElks8hAoReTolMNbox0BsCCCBgHYGmpqbs7GxS&#10;C+vMCJEggECCBeRmurOzU/5rHAmOJhqXl9tf40hLSwv9Vjj5HKJh6ekjMtXoxkBvCCCAgNUESC2s&#10;NiPEg0C8BRxHtqdVl2jnGuN04WFjOqd9v+vWx+N0uXAuY+QSsop74eV/u/JfP+88fLjL6QynA4u2&#10;daSnp02Y0P9PH73m8ScyMjKMe+JeYvV2uPqLV50ff5wcDtGdHlFNv+mmfg8/EqJqdK9ObwgggIA1&#10;BUgtrDkvRIVA/ATS/2mUduFk/K4nV8oY4Fx6Ia5XDO1isljR3t5+7m8Wt299LbQzbNYq88GHhv3j&#10;mszMTFm+6CV0w6FlyV87zp7NeuY7/Sbf4cjIsNlQYx+u5KBXD7zX+uJPuoYPH7r6x0FVYx9Rj1eI&#10;7dsHFn6zIIHmXBqBlBUwUgu2cafsE4CBI6DFO68Q8o42C7ob6xXn/+1nyZpXiLkMTQYow+yl0Mvt&#10;IHlFzob/6P/Hd5JXBHy6CovgCJFABVVN7BM+bWtxDJclzzWqZU8OBBBAwEuAvRY8HRBIXYH0leYb&#10;0s7lMf84h3heK9wZdTqdbW1t5/70G10ffxzuuTZq77jppmH/9csBAwZIOU/AsA2Hlkdmf+Hv/p/c&#10;OttoaIkK9cpv3v39D78/9NUtvagmKjbjuu5/d7ELIw6vHrELnp4RQCCKAhRERRGTrhCwpUA8b/fj&#10;ea2wJkPeqpdb6osXL164/dbk3lcgOwSuOfjbwYMHS2rRfceFt8MXP25gvSKUZ5Gsdp24aVwvqqF0&#10;EtM2sft3F7ueYwpC5wggEDsBCqJiZ0vPCCBgJwHjrjq58wqZDzVIGWbPn3zldiCvCPHpK1BBVUPs&#10;imYIIIBAcgiw1yI55pFRIIBA5ALGZ61Gfr59zjQ+WreneFPHIboz1rtqdK9FbwgggIDFBUgtLD5B&#10;hIcAAggggAACCCCAgD0ESC3sMU9EiQACCCCAAAIIIICAxQVILSw+QYSHAAIIIIAAAggggIA9BEgt&#10;7DFPRIkAAggggEAUBeTb2f2OKHZOVwggkLICpBYpO/UMHIFQBU6dOlVRUWHchfzgBz8I9bQkb7cg&#10;54NjoxrNP198ZUH0h7v616Mafz08+v1GsceDn48Zfdz3z+e1Uezfq6vPtpwY863mz7p1Xrv2+Ji1&#10;Z2NzzeTuVb4/0X2s1o/kHi+jQwCB+AiQWsTHmasgYFeBlpaWb33rW0OGDDHuQubPn2+XkTh++3L6&#10;i+PSdv6149PfRDvm1dc1Lu9/aqPrrnqjc8ryUW+m6J1Z5i88KdbQtQXtD0dyo3/+tW8dL9lyPtrz&#10;RH+hCMi/8SVLlnz1q18NpTFtEEAAgd4FSC14hiCAQG8Ce/bsGTly5Jw5c4xGX/rSl+zkda7R8ZsX&#10;0n52V/o/jUqrLnEc2R6V4Ie/OTez9Z2WP1ni6m3J51X12rjJ1l5hiMrQg3Qy5KFvZ2qrr8Zo4SIe&#10;I4jLNc41avLHMof8G3/ggQduvfVWy0REIAggYGMBUgsbTx6hIxAHgf/+7/8uKCiI4oXSNnwtyJ+a&#10;76Xtfrb3P5IwOI7uCvLnzGFP2BdOOg68lPbK/en/mJ22tdjx8S+1jrZIB7W63zitfftcn7fYl3z1&#10;+JivGmU5w9885l7BGPJK3agPNg4xrjR/4xddBVSeJQ6pevrg19ep2qq6HH1BSJ2uN7suzyvA0M6N&#10;dEQxO09VMRkVU161TJ4HR5vVU7VrWxZWa298p8W1cHF2rbvOyrcI6n+k/En96sRrpwIF7SnQ8qnL&#10;ChSGWicxYvOslpxqLhn9+Vr9EmsPRh/FSHTXT5bFNHnqRr//SHuUckcbrUZGOkrOQwCBOAk4pMIh&#10;TpfiMgggYDGB9JUZRkTO5T2+Dsj+CinCbmhoeOmllxYsWPDDH/5wxIgREYzDfa0Izo3JKRkDum76&#10;RteEhzpvzG9PH9za2tp2h/e9fM/XlLv85Te3r5zUXBG4jeQGg7WNx/U1DUkthk76sOUWyUNkb8by&#10;tO2jP5eHvXuQ1KJwfHuV/rgc6q/aRZWlqPb9s+rdPwc/NwSmAe/VZmVlZWZmOhwOv+byfXnt7e2G&#10;gyQ2IXQmTeRW/hvaLzxZkNyvtyz8g8GNC/UFHK/fyo6IhzX9cbl9n9w5Xz9F7vinNA3UG6sTt399&#10;aPlslYZJ44ovGT9LjnFR++Wohbfrjb/Tef9P1OP6z+nGdX17bp954IsPjdAb/ypz/7/mXN9DGJ6z&#10;vC6hx3ZF0y8R2villeQhvaiqbiSt/fiXjg/+3bswr+ueH3TeE8a2Jcfnv9XazvkEdfojx8XPfR75&#10;/cdyLb/A3TlMT//GDx8+PHHixBMnToT77zqUV4+QFWmIAALJINDU1JSdnc2qRTLMJWNAIKYCstFi&#10;1apVxtsQL774YkyvFb/OO9ocdZvSfvHNjB/nZO5YmH4+xJtp/wDdiwxqnaG33RYvNd/iyh9uGuH7&#10;ylt/1VVaNTxvvNZwQF/9eKl5e73rYiGdGz863yu1P+zZyd2yUOu/38gr5KZ/b/v9Pxlk5Gt5c/vf&#10;7ymUaq/Qt1VcP/uLZhLi22PewlHmzf2pjo99fpU5X7/pv372wMVa+x7fhYXP9rW/sWSg5BVmg+r2&#10;/9FXNiQMbUk/M4yFo/Qrnt2zOm3tXCPO4YU/SVuz170RPG3m1NDzit7MjYWyDV8zi/H8Nvwc3eVZ&#10;l3vlfr91PFlbkxt37z+y1uG/1icFfruf9flTt6n7Ol7QZ8Xu3buXLVsWbl4RtFsaIIBAygqQWqTs&#10;1DNwBEIVGDt27NChQ6X1o48+KjlGqKf10K5z3ltB/kz/kbynG+TP5AVdN9zb+x9t2JjeQ+0a+ced&#10;03/knP9ee/5a55DRoY6r4phTy0q7yWx+9k+MG+uN7cHO9yQhM6/rDNx4QcYIrbO5wfzlx6fczUI4&#10;N9jlY/Z71zbuA/3v17TF39YXCtRx/tjvVI2TWRA1+cobmvOY3OuPyCk/0F9zPR5w67anfmm5r2pB&#10;Wq7ZecaYbkV6J5s6tdUXXR9XdXGN1tl43Azj/i+Zy3Pm2Spj6Vw42SyIksUQ7Xcd3T97KjKxtnPy&#10;+QFpVY+YGUUPhU8qB3AnBke2+6UE/gsUkUUSwlmygfvb3/72I488EkJbmiCAAAIhCZBahMREIwRS&#10;VkDe0ZQPnzWGf/HiRdnu2UeKoClB113/V2pFgvwpKA+aonTd8ucBQr0mt+vWxzsf/g/n35zu/It3&#10;5Fpd14W7e3XJ1QYtc6ZrB0WIHPM3DhzXemWlnoes/bCHk17qOKWl5Ywzf+te3Ajp3BDjiF0zyRl+&#10;mbnmG+5dEENG/4Em9Uvu7SWNx1SpkjqkpbGf5JeZb3znfLddE2ervtO5+Jd6g38d6Erh/OLuaKz2&#10;H0nul9K0JYO9LqfKqKQmTcJ4o8m34G9Exk1a2toD7s8Olgu5M6KIgRwtR+XjyDybeSLuKOCJ2V/2&#10;/4dz6+N+6Xfng5V+/yic3/5d71EcPHiQDdzRnSh6QwABUgueAwgg0JvA9OnTX3nlFXl3Uw77bvfs&#10;GjtTFig6nzrg/KvjcgfWNWmONmBYxBN/9k82tmfdNdTzabOyL2Jupqu7juZW16dFLRgwKcvrKuZa&#10;x/C5d/X0ynu2Vj5p6uvmfm4pjvIcwc+NeDjRO/H2636xpHPhcvPbJ/LulszhkvFpUfpChL61Wu20&#10;du2xHpV2v5Y+OtDWnY+bVMXUZ1sur/GOrvpKlV4EpT+eOU1lDp7j+qmZ96++bCYq6ipmkiNhuD+0&#10;yvXlGMOnSZwbjSIofT93JB+Y6+fWNfSGzhk/dj7TYD7BrnGtsATylYTWnRh0Fr7qnxL81XHZGuHz&#10;59u/88+lJZHwzcAlZ/ZLP7TsL/c+uTU1NY899lj0ngD0hAACCGikFjwJEECgNwFJLeTm4wv6IT/0&#10;fdUibtxyq9c1eYHctzmXXuh87I2IFih6CnaJ3Lle1Oa63vZe3l97Ryp/jK3Y5x/7Vbs2Xn/7fKFW&#10;59ovUTH3sqx1FKp36/vVSvWUp6TK5xpLvtqyX+u/XDUbqNWbBVEhnhs32V4upPZUVF+ZYtyp337d&#10;/p84jZ0YU76jrT2gf+aV14NjJl+56ZfGB2EN+cOvp6nqKXWi2vxgVFKt1AauLdCMNEMdBf3H7PXt&#10;zTsUtWySbpY5faN98S9diyQ+YaT/Ql+gyFs4dO3vjOopn/0hfTccNsZcFpP0QPKBGT+WTwsIkMfm&#10;3uZODNTHCfhW92m9piV9j9Hdw7PPPuv+XOkodktXCCCQygJ8QlQqzz5jT3WBeH7GSzyvFda8en8y&#10;Ulgn2rFxtD8hyo4GUY45+CdE6RdUH/HUsM3RtFt9ZFNHm+QSsgoR5VACdRe7f3ex6zkOLFwCAQRi&#10;IcAnRMVClT4RQAABBBDwF1AVULKJ6LE31BravLcCbwSCDQEEELC/AAVR9p9DRoAAAgggYB8BVf50&#10;6+P2iZdIEUAAgTAESC3CwKIpAggggAACCCCAAAII9CRAasFzAwEEEEAAAQQQQAABBKIgQGoRBUS6&#10;QAABBBBAAAEEEEAAAVILngMIIIAAAggggAACCCAQBQE+fDYKiHSBgE0F4vnxkfG8VljTwYfPGlze&#10;DvKtGmEZpnLjED98NlFE7n93sQtAvtovdp3TMwII2EiAD5+10WQRKgIIxF4gLdlXcUMboCM9vauD&#10;m8WQnm8CJVwhNU1Uo4wBiboy10UAgdQUSPb/KU3NWWXUCCAQjoDD4UhLS+u88cZwTrJfWxmgDFMG&#10;21PohkPX2LFXD7xnv+ElImKBEq7eVRMRl+eandO+H9MA5AvvY9o/nSOAgO0EKIiy3ZQRMAJRE4hD&#10;sUT3WK1WPiGFQE6n8+LFi+cqK9LX/lPUcK3XkXPhXw0rnj948OD09PTuCYa3w8CDB0b8f/9pvRFY&#10;LqJT/+fPLt8+uRdVy0VMQAgggEDMBCiIihktHSNgFwGKJTRNbrLlyMjI6PfYn3X8yQy7TF24ccrQ&#10;ZIAyTGO83U/3dmgbNEhumq/85l0qowI6C4vgCJFA9a4a7jTRHgEEELC7AKsWdp9B4kcgcgHHO/+Q&#10;VvO9yM8P/0wpn+gsKA//vNieYexgvnz5cmtr69VX/jN9268yGhu1zs7YXjU+vaeldYwZ45z1dbkD&#10;zsrKGjhwYGZmZk81UX4O/XZuT/vkE1nTiU+kNrqK7K+Q6rKrM2aGomqjcREqAggg0BcBY9WC1KIv&#10;hpyLAAJJItDZ2SnZRVtb26VLl+S/8rM8ImOTu22bjtDIH2QbgOQSAwYMGDRokPxXfpZHehlR8jlE&#10;d/oiU41uDPSGAAIIWFOA1MKa80JUCCCQAAFJIeTo6OiQpEL+K7svjNTC7ockErKzQuqgJKnopRrK&#10;PcxkdYjuPIarGt2r0xsCCCBgTQFSC2vOC1EhgEDCBOTGWjIK4/bavusV3nzGDgrjo596+WwoP/Hk&#10;c4juUyoy1ejGQG8IIICA1QRILaw2I8SDAAKWEEiOpMIvwYhANvkcIkDo5ZTQU7XoXpfeEEAAAWsK&#10;kFpYc16ICgEEEEAAAQQQQAABmwnw4bM2mzDCRQABBBBAAAEEEEDAygJ8G7eVZ4fYEEAAAQQQQAAB&#10;BBCwjQCphW2mikARQAABBBBAAAEEELCyAKmFlWeH2BBAAAEEEEAAAQQQsI0AqYVtpopAEUAAAQQQ&#10;QAABBBCwsgCphZVnh9gQQAABBBBAAAEEELCNAKmFbaaKQBFAAAEEEEAAAQQQsLIAqYWVZ4fYEEAA&#10;AQQQQAABBBCwjQCphW2mikARQAABBBBAAAEEELCyAKmFlWeH2BBAAAEEEEAAAQQQsI0AqYVtpopA&#10;EUAAAQQQQAABBBCwsgCphZVnh9gQQAABBBBAAAEEELCNAKmFbaaKQBFAAAEEEEAAAQQQsLKAo6Oj&#10;w8rxERsCCCCAgJUFurq6rByeRWJzOBwWiYQwEEAAgRgJNDU1ZWdnk1rEiJduEUAAgSQXkKSis7NT&#10;/mscST7aSIcnSYVxpKWlkWBEqsh5CCBgAwFSCxtMEiEigEDfBdr0w7gJ7ntvtu7BuMEdoB99GYiR&#10;S8ii94WX/+3Kf/288/DhLqezLx0m8bmO9PS0CRP6/+mj1zz+REZGhpFmJPF4GRoCCKSsAKlFyk49&#10;A0cghQQuXLggScWgQYPS09O5pZN8wOl0Xrp0SRKMa665JuLngZC2t7ef+5vF7Vtfi7iTVDsx88GH&#10;hv3jmszMTMFPtbEzXgQQSAUBUotUmGXGiEBKC8hixdWrV7OyslJaIdDgW1tb+/XrF9naheQnkle0&#10;/uynbX//I2DDEhjwt9/L+osnJbuIZ5brOLI9rbpEO9cYVqihNh42pnPa97tufTzU9rRDAIHkFTBS&#10;C947Sd4ZZmQIpLyApBayXpHyDAEAhEVwIpMxliykDiqy01P5LEETOgGMJ0La1uJY5RUyjHONKm/h&#10;QAABBFwCpBY8FxBAIGkF5B5O6qCSdnh9GJiwRHaD695loTU09OH6qXpqQ4NsUIn3rvcLJ2PL3RFh&#10;jhrbqOgdAQQSJMAnRCUInssigEDsBX7/+99/4QtfiP11bHmFyHCM3dvnz5+/dPutthx2ooMedPC3&#10;Q4YMMfZzxyeW9JUZxoWcy6P8WfOx6zk+MlwFAQSiK0BBVHQ96Q0BBBBICQHjM2dTYqgxGCSfVBYD&#10;VLpEAAELCVAQZaHJIBQEEEAAAQQQQAABBOwrQGph37kjcgQQQAABBBBAAAEELCRAamGhySAUBBBA&#10;AAEEEEAAAQTsK0BqYd+5I3IEELCWwMVzsjW65WIsgrrceub3Z1ovx6LrePQ55JW6UY3HzD9vrnZd&#10;ckHOB8e++MqCsCOYv/GLjXU588M+jxMQQAABBGItQGoRa2H6RwCBFBG42OHMyEjv6LgQfLw2zxSC&#10;D9C7heQVQ6d8fnHM6OP6n4va3FGe7CK8rvrYWmU4H2wc0sdeOB0BBBBAoGcBUgueHQgggICfgFOO&#10;cFEut17pSM/ol+bouBqD1YWBWdd+4dqsgeEGZYn2GTlZWsOBs65Yzm58p3Pc5OHqry813zL6xGMv&#10;hR1lxdwTYyY1V4R9Xtgn3DwpM+xzonCC+v7snX/t+O3LUegrzC5OnTpVUVEhn40rR1lZmfw1zA5o&#10;jgACqS5AapHqzwDGjwACvgLOtvPnW1ovhvk1YJfbO7oyMgYPzMxwdHW0uyuXLrRIiVSLKpRSh1nS&#10;dKHlUnuX1tV+yVXipBYxfFpIROqxlnNy+u9/f+6i/jdPQZReeaUf8ivj0JsbF2oJYdkknpPe0dyq&#10;mbmEflmVGHxVzzR8C6JW/9pVMfXr6xqPXafKpnwaDH/zmLnc4VsQpR43qq3ciyF6g+vedFVhGY+v&#10;/vXQKVla1l1DXQsXnjKtwEsZtw/7h1/m/GL5gPhgtZ2TXCLtF99M/8fstFfud/zmBUfL0fhc2fsq&#10;//Ef/1FbWytfXSJHQ0PD3/3d38U/Bq6IAAK2FiC1sPX0ETwCCERXQOUVlzocAwZnhXdDaWQW12ja&#10;wKz+6d65hYTX4UwbJN/c94X+GV3tl9WKxjVDB2U6NEfmIGMdQmUa6QNUiy8MSGu/5M4W5MxOhzpz&#10;2GDvQUoS0daZqfc4IMPZ5rUDw7zQUAnDSsf5x9ZeaR0/2Lj777EeafV1hePbq1TFVEvzdaGvFUh6&#10;MHjEOy2q1GrllRFzvXZuZGVqv1IlWCtlkWSuSlSWfLVlf6vW+k7LLXPPm5mGWaZ18dRdQwPUaB08&#10;9/TftA154tqYZhenP5IsIu1nd6mMYmuxo26T1nYugbO3ZMmSgoICIwD54aWXwl9TSmD0XBoBBCwg&#10;QGphgUkgBAQQsISAO68YOqhfeAFJZqFl9jMygMEZGb65RUZ/o5IpPfDXL1/s6HC4z+2f6XB2uDeC&#10;OzIyu9VAqSTG9fjgfpneaySBmoc3jhi1VoVP5l2+LBp4Ly+4L7h6cqZWf3WJ+vv5x37VHmogCwZM&#10;ymrfrqcKUl61vT5t0nTXVorWKxv17iqOBSxuG543vnP/JqNMy6tGy/fCjVvOzF95ZXj0swuj5Cn9&#10;xXHp//IHqvbp0990H7Fj97Pyddd9/xOqpd5u9erVUhDV0tIiP1dXV2/ZsiWs02mMAAIIkFrwHEAA&#10;AQR0gbaLl686uzqdbRfOeB1eiwg9Ol282t4l9U1mkdKVDil2uhpqVdJlZ6eqjTLPVZVSTmdvnwTV&#10;2dWlpafZc9eFKoXyWkbw8hwy6jqt9VRH2M/EcWlZWmahqyCqcLyWNSIjpE4WZIzQ0qYsNyuplt+V&#10;pl2XYX7k1BPZextG1rn+vLF8wPX90/KeGLri9pA67rVRxjXOIft+MOCF69M3PiCLFdq5xr73Gd0e&#10;SktLH3jggR//+Mc/+MEPZNVCfo5u//SGAAJJL0BqkfRTzAARQCA0gQFZ1wzMcDjS+w0eeq3n8K1G&#10;CtjTBbXuoFcomceAdK3Ds/bQ+9UHpqep2iivs3vfrp0max/OTht9DO3q6/w+KDbQMsL545+HnBV4&#10;ezZ0tmpGGZXrj7GLI+jxUscprXP/Sq8T3fvC/+303eM+neT6M3ft1YtXOt5Y+fsVB4N2GrRBx4X0&#10;81OfvfrY9s6p3+267tag7RPSoKmpafhwtc1eli/Yxp2QKeCiCNhagNTC1tNH8AggEE2BzEFDhwzQ&#10;rl68cOFKGJ8QpSqafCuXpCZK86pr6j1EVUDVftUogtL3c/f+zRjeG8XVaollq6Bco15ytSGr//Jf&#10;6x8JpY4hr3zdXfvkkVlyoF0b30/fbq03MA6VALhqnFb3G9cd8qW2utbMmebnyar93CF/tuzZ2vq0&#10;KXOMqPT93J4IPZe5eWHOywvT9688XfJv4a+o9DjtnSNu6Zz+o86nDjifaegsKO+66RsBm3bd8wPn&#10;8o6+/wnrX4h8KpQsoMnaxbPPPjty5Ei2cYelR2MEEBABUgueBggggIBHQGUX/buuXgrjE6KuOLvd&#10;3l8juUXHlZ4/hFbPD6QKSs8i1K5uZ5teEXWpXZMAfHZtd5sc+RxatdtbNW/rSB9g/Y+kPfsno1v2&#10;X2du4248NnTShy3mJ0R5j23J51X1RmnTEO1D914LtQvC2J7ROLlTNmF3O84/Nkltwtb3iA8eV3/R&#10;2KLdw3H+rQ/13vQsQu3qNqMaOkW7srL7cod8QtSCjIOro5tX+IQ2bEzX5AWdha86l16Q/3bd+rh2&#10;TW5i/zXKNu5x48wcTn5gG3dip4OrI2BHAYd8wJwd4yZmBBBAIKiA3H1LoVHQZqnZIDKcLtlU0t7e&#10;2tradkdezNykhurrnSvj8s0VMRtDTx0PeK82KysrMzPTEXhXv+b4/LeOQ5u1hm3aTd/ovOcHfQ9Q&#10;NoIbncgCSNDeSkpKpE15ebn8V36W7EJWMHo6K6yeg16aBgggYHcBKafMzs5m1cLu80j8CCCAgP0F&#10;1DdRmCVJekHU5x1x+EY8S7LJHgyjXCoqeUW4Q/zhD38o6YTxlXl5eXnf/OY3w+2B9gggkOICpBYp&#10;/gRg+AgggIAFBCrmXm4wv/uih/IkCwSZAiGMGDFClimMr8ybP3++/DUFBs0QEUAgmgKkFtHUpC8E&#10;EEAAgcgEZEuG6/OakrMUKjIWzkIAAQTsJUBqYa/5IloEEEAAAQQQQAABBCwqQGph0YkhLAQQQAAB&#10;BBBAAAEE7CVAamGv+SJaBBBAAAEEEEAAAQQsKsCHz1p0YggLAQT6LhDZ56v2/bq26CEynLh8+Kwt&#10;/CIMMuiHz0bYb8+nuT8iNuo9uzsM5WNtY3d1ekYAAYsI8OGzFpkIwkAAgVgJyFcHyK1wrHq3c7/C&#10;0tP3KoQ6rDQWvUOl8rRLCFrGgPAD5QwEEEAgQgH+tyFCOE5DAAHrC6SlpTmdTuvHGf8IhUVwIruu&#10;5CRybueNN0Z2eiqfJWhC19ekLkzBzmnfD/OM8JrLF4qHdwKtEUAgqQUoiErq6WVwCKS2QFtb29Wr&#10;V+XLj1ObIcDo5eu0+/XrN2BA2O9ny3KHpCUXL148V1mRvvafgA1LwLnwr4YVzx88eHB6enqcE4yw&#10;4qQxAgggEIEABVERoHEKAgjYSUBuneVNYrmNlu//ojJKZk4QhEJAhCWCvEJ6kBtiOeSrmvs99mcd&#10;fzLDTs+GRMcqXIImdIZhosPh+ggggEBMBFi1iAkrnSKAgHUEZO1Cjs7OTrILo5ZJkorI8gpjTo2d&#10;3JcvX5YU5eor/5m+7VcZjY1aZ6d1ZtxakaSldYwZ45z1dckrZAFt4MCBmZmZpBbWmiOiQQCBaAgY&#10;qxakFtGwpA8EEEAglQQkT5PsQhK2S5cuyX/lZ3nEyDpSiSHIWI38QXI5ySUklxs0aJD8V36OeJcL&#10;tggggICVBUgtrDw7xIYAAghYV0BSCKO2SpIK+a/svjBSC47uApJIyM4KqYOSpIJqKJ4hCCCQxAKk&#10;Fkk8uQwNAQQQiLmAZBdGmZlxxPx69ryAsbPCKEWjDsqec0jUCCAQkgCpRUhMNEIAAQQQ6EWApCKU&#10;pwdJRShKtEEAAVsLkFrYevoIHgEEEEAAAQQQQAABqwjw4bNWmQniQAABBBBAAAEEEEAgCQQi/DbW&#10;JBg5Q0AAAQQQQAABBBBAAIEoCpBaRBGTrhBAAAEEEEAAAQQQSF0BUovUnXtGjgACCCCAAAIIIIBA&#10;FAVILaKISVcIIIAAAggggAACCKSuAN/Gnbpzz8gRQMCmAqnwea98WqtNn5yEjQACKSvAh8+m7NQz&#10;cAQQsKtAKnxLHd8xZ9dnJ3EjgEBqC5BapPb8M3oEELCVgPGN1x0dHRde/rerv3jV+fHHXU6nrUYQ&#10;arCO9PT0m27q9/Aj1zz+REZGhpFphHoy7RBAAAEEEiRAapEgeC6LAAIIhC/Q2dnZ3t7esuSvHWfP&#10;Zj3znX6T73BkZITfjQ3OkPzp6oH3Wl/8Sdfw4UNX/zgzMzMtjW2B0Zk4x5HtadUl2rnG6HTn7mXY&#10;mM5p3++69fEod0t3CCBgKwFSC1tNF8EigEAKC8h6heQVrT/7adfePTkb/iNFJJrnfdNx97Ssv3hS&#10;sgsWLqIy6en/NEq7cDIqXfl3kjHAufRCTHqmUwQQsIkA38Ztk4kiTAQQSHkBY8lC6qBkvSJ1MGSw&#10;MmQZuAw/dUYd25HGKK+QoDvaYhs5vSOAgE0E+IQom0wUYSKAQKoKyJKF0+m8ePHihdtv/eLHDcla&#10;B9V9eqUy6sRN4645+NvBgwfL/gsWLvr+LyB9pVlE51ze0ffejB5i0We0YqMfBBCIpwCrFvHU5loI&#10;IIBA5AJGdiH/lzp5hWDJYNWwZeBdXZHbcSYCCCCAQBwF2BsXR2wuhQACCEQkYHzmbESn2v4kGTip&#10;he1nkQEggEDKCJBapMxUM1AEEEAAAQQQQAABBGIpQGoRS136RgABBBBAAAEEEEAgZQRILVJmqhko&#10;AggggAACCCCAAAKxFCC1iKUufSOAAAIIIIAAAgggkDICpBYpM9UMFAEEUkzg7NrRx8eYfz6vjf3g&#10;P9tyYsy3mj+L/YW4AgIIIICAVQVILaw6M8SFAAIIRC5wqrlk9MWPfzK08dgo+bP/J86HR8cju4g8&#10;4Cic6TiyPW3nXzt++3IU+krtLjZt2pShH6+//npqSzB6BBAIW4DUImwyTkAAAQSsLlC78cobSwaX&#10;zx5iBHr97CFrC9ortpy3etzhx9d2TnKJtF98M/0fs9Neud/xmxccLUfD74UzPAKSV+zevbtDvq/w&#10;xImKioqamhp0EEAAgdAFSC1Ct6IlAgggYA+Bs3tWa4vvHu4V7JCH/nWUO9NQlUuuWqm1B81WtWuP&#10;j1n7uauG6sRrp9xnewqr3I01LeCDXhdUyyaucqy1Z41fyCVK1n6uHu9z3dTpjySLSPvZXSqj2Frs&#10;qNuktZ2zx9xYPspXXnmloKBAwhwxYsQDDzxAamH5GSNABKwl4JB3JqwVEdEggAACCHgJyBfGtbe3&#10;t7a2tt2RJ9VNIdjIbf3k9pkHvvjQiECN1W875x+7Lk/TJMeY8qvM/f+ac71+3//w6rS1+lnq59/1&#10;1x8//9q3WrZ/fahKSzzdBnzQuzfVoPHboxbernmdZVwi8xf6pUM7JDkZ8F5tVlZWZmamQ44j2x2f&#10;7HB8/EvtXGNoHdAqsIBzeY//0y91UDt37pw+fbqcKXnFjBkzer9PSF+ZYVyjlz6ZBgQQSAWBpqam&#10;7OxsVi1SYa4ZIwIIIOAWGJFT7rq5P9nk+xXfSwYa2Ujul1z/23CqbXt12sypemGVOlFPV9SDmfON&#10;aqsROfOXdG7f51dqpRZJVF4hx/HON7zxl/QLOa9wnyY1TrKJwl3yRF4R02fzsmXLfv7znxuXOHLk&#10;SEyvRecIIJB8AqQWyTenjAgBBFJcYETGTVpn4/GeFDy1TBW/C/a/ASoxSB/tt/qhHmx/2FXv9PBq&#10;7Y0m//fAVXmV0eBfnPf3dTq6ht7QOePHnfPe6rrr/3Zdd2tfu+P8XgWeeeYZ+b2sXZSUlJw/n4Tb&#10;c5h/BBCIqQAFUTHlpXMEEECgrwLhF0QZ1U3a4MaFnu0W7ke8i6D8C6Jcp3geD1hb5VVS5T24wGd5&#10;9dA9qmA2fgVRZvNzjZ7KqG49dN3zg857fhCs4xT9fbjFS7Klu66u7tlnn+3FK9w+U5SeYSOQAgIU&#10;RKXAJDNEBBBITYG8uf3vX32xxP2RUAc/V/so5royjerOk8rlbNV3fAuiumONGDCzwF3vpJY71E5u&#10;9aD786bUg54LeXowl03UZ1VFew6GjemavKCz8FXn0gvy365bH9euyY32NehPCchHRf3RH/0RFggg&#10;gEDoAsEWw0PviZYIIIAAAlYRUPsiBt/0nRazKukb2i+MbRLqg2gHLjbLma5O+2WmZqYZPQUuuybc&#10;/agvytB3UPg8uMbrU27NXtQGDG3NN1RB1J67By/urTqrT2AZA7pu+kbng5XOvzre+dQByqX6hOk6&#10;Wd53NH6UJYtPP/102rRpUemWThBAIEUEKIhKkYlmmAggYFeBSAqi7DpW/7gDF0Qly+jiP45QipfK&#10;ysqWLFkisf3Lv/zLQw89JB9B23ucofQZ/5FyRQQQiL8ABVHxN+eKCCCAAAIIWFqgtLRUPm1Wjvnz&#10;5wfNKyw9EoJDAIFECFAQlQh1rokAAggggAACCCCAQNIJkFok3ZQyIAQQQAABBBBAAAEEEiFAapEI&#10;da6JAAIIIIAAAggggEDSCZBaJN2UMiAEEEAAAQQQQAABBBIhwCdEJUKdayKAAAIhC/AJUVlZWZmZ&#10;mQ6HI2QzGgYWcH+aUyyAnMv9v5M9FlehTwQQsKwAnxBl2akhMAQQQAABBGIgkDEgBp3SJQIIIOAR&#10;oCCKZwMCCCBgDwFHenpXRwq9MSyDlSHbY25sEmXntO/HKFL5fvQY9Uy3CCBgLwEKouw1X0SLAAIp&#10;JyAFUfIlA+fPn780tzDn//2o/x/fmSIEV37zbvP3vzdoY9WQIUMyMjIoiEqReWeYCCBgUwEKomw6&#10;cYSNAAIpJyB31enp6c5ZX2/5ydrUGbwMVoYsAyepSJ1JZ6QIIGB3AQqi7D6DxI8AAkkuIDfWcsjb&#10;9v0e+7O2QYNO/Z8/k7fzk7gySoYmA5RhymBlyMZ6BdlFkj/LGR4CCCSLAAVRyTKTjAMBBJJXwPiQ&#10;qMuXL7e2tl595T/77dye9sknXU5nUo5YFmg6b7zx6oyZklfIZ0MNHDiQj4dKyolmUAggkGQCRkEU&#10;qUWSTSvDQQCB5BTo7OyU7KKtre3SpUvyX/lZHpGhStaRNAM2libS0tIklxgwYMCgQYPkv/KzPJI0&#10;Y2QgCCCAQLIKkFok68wyLgQQSEIBSSGM/dySVMh/nU6nkVok3yGJhOyvkDooSSqohkq++WVECCCQ&#10;rAKkFsk6s4wLAQSSVkCyC8kojDQjmdYrvCfM2Fkhh+QYbLFI2qcyA0MAgaQTILVIuillQAggkBoC&#10;yZpU+CUYqTGZjBIBBBBIEgFSiySZSIaBAAIIIIAAAggggEBiBYzU4v8HaUA06AKGvo0AAAAASUVO&#10;RK5CYIJQSwMEFAAGAAgAAAAhAB4agrjdAAAABQEAAA8AAABkcnMvZG93bnJldi54bWxMj0FLw0AQ&#10;he+C/2EZwZvdJGoNaTalFPVUhLaC9DbNTpPQ7GzIbpP037t60cvA4z3e+yZfTqYVA/WusawgnkUg&#10;iEurG64UfO7fHlIQziNrbC2Tgis5WBa3Nzlm2o68pWHnKxFK2GWooPa+y6R0ZU0G3cx2xME72d6g&#10;D7KvpO5xDOWmlUkUzaXBhsNCjR2tayrPu4tR8D7iuHqMX4fN+bS+HvbPH1+bmJS6v5tWCxCeJv8X&#10;hh/8gA5FYDraC2snWgXhEf97g/eSJk8gjgrSJJ2DLHL5n774Bg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ADxEdaHAgAAkAcAAA4AAAAAAAAAAAAA&#10;AAAAOgIAAGRycy9lMm9Eb2MueG1sUEsBAi0ACgAAAAAAAAAhALD19dKenwAAnp8AABQAAAAAAAAA&#10;AAAAAAAA7QQAAGRycy9tZWRpYS9pbWFnZTEucG5nUEsBAi0ACgAAAAAAAAAhAEXkVQpNdAAATXQA&#10;ABQAAAAAAAAAAAAAAAAAvaQAAGRycy9tZWRpYS9pbWFnZTIucG5nUEsBAi0AFAAGAAgAAAAhAB4a&#10;grjdAAAABQEAAA8AAAAAAAAAAAAAAAAAPBkBAGRycy9kb3ducmV2LnhtbFBLAQItABQABgAIAAAA&#10;IQAubPAAxQAAAKUBAAAZAAAAAAAAAAAAAAAAAEYaAQBkcnMvX3JlbHMvZTJvRG9jLnhtbC5yZWxz&#10;UEsFBgAAAAAHAAcAvgEAAEIb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374130364" o:spid="_x0000_s1027" type="#_x0000_t75" style="position:absolute;width:54006;height:31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8EYywAAAOIAAAAPAAAAZHJzL2Rvd25yZXYueG1sRI9BSwMx&#10;FITvQv9DeII3m91uqXVtWkqhoPSitYseH8nrZnHzsmzSdu2vN4LgcZiZb5jFanCtOFMfGs8K8nEG&#10;glh703Ct4PC+vZ+DCBHZYOuZFHxTgNVydLPA0vgLv9F5H2uRIBxKVGBj7Eopg7bkMIx9R5y8o+8d&#10;xiT7WpoeLwnuWjnJspl02HBasNjRxpL+2p+cgvj4qT+2p51/vb5Mqmqtc1sfK6Xubof1E4hIQ/wP&#10;/7WfjYLiYZoXWTGbwu+ldAfk8gcAAP//AwBQSwECLQAUAAYACAAAACEA2+H2y+4AAACFAQAAEwAA&#10;AAAAAAAAAAAAAAAAAAAAW0NvbnRlbnRfVHlwZXNdLnhtbFBLAQItABQABgAIAAAAIQBa9CxbvwAA&#10;ABUBAAALAAAAAAAAAAAAAAAAAB8BAABfcmVscy8ucmVsc1BLAQItABQABgAIAAAAIQBV38EYywAA&#10;AOIAAAAPAAAAAAAAAAAAAAAAAAcCAABkcnMvZG93bnJldi54bWxQSwUGAAAAAAMAAwC3AAAA/wIA&#10;AAAA&#10;">
                  <v:imagedata r:id="rId103" o:title=""/>
                </v:shape>
                <v:shape id="Imagen 374130366" o:spid="_x0000_s1028" type="#_x0000_t75" style="position:absolute;top:31658;width:54006;height:25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7KrygAAAOIAAAAPAAAAZHJzL2Rvd25yZXYueG1sRI/RasJA&#10;FETfC/7DcgXf6iZNiRJdRQsVoVCN+gHX7G2Smr2bZldN/75bKPRxmJkzzHzZm0bcqHO1ZQXxOAJB&#10;XFhdc6ngdHx9nIJwHlljY5kUfJOD5WLwMMdM2zvndDv4UgQIuwwVVN63mZSuqMigG9uWOHgftjPo&#10;g+xKqTu8B7hp5FMUpdJgzWGhwpZeKiouh6tR8JXr6fEtieM17eym2a8n7/nnWanRsF/NQHjq/X/4&#10;r73VCpLJc5xESZrC76VwB+TiBwAA//8DAFBLAQItABQABgAIAAAAIQDb4fbL7gAAAIUBAAATAAAA&#10;AAAAAAAAAAAAAAAAAABbQ29udGVudF9UeXBlc10ueG1sUEsBAi0AFAAGAAgAAAAhAFr0LFu/AAAA&#10;FQEAAAsAAAAAAAAAAAAAAAAAHwEAAF9yZWxzLy5yZWxzUEsBAi0AFAAGAAgAAAAhAI7vsqvKAAAA&#10;4gAAAA8AAAAAAAAAAAAAAAAABwIAAGRycy9kb3ducmV2LnhtbFBLBQYAAAAAAwADALcAAAD+AgAA&#10;AAA=&#10;">
                  <v:imagedata r:id="rId104" o:title=""/>
                </v:shape>
                <w10:anchorlock/>
              </v:group>
            </w:pict>
          </mc:Fallback>
        </mc:AlternateContent>
      </w:r>
    </w:p>
    <w:p w14:paraId="7ED40366" w14:textId="6C4274E8" w:rsidR="002A7CCD" w:rsidRDefault="002A7CCD" w:rsidP="002A7CCD">
      <w:pPr>
        <w:pStyle w:val="Descripcin"/>
        <w:jc w:val="center"/>
        <w:rPr>
          <w:lang w:val="es-ES"/>
        </w:rPr>
      </w:pPr>
      <w:bookmarkStart w:id="255" w:name="_Toc163122668"/>
      <w:bookmarkStart w:id="256" w:name="_Toc167295395"/>
      <w:r>
        <w:t xml:space="preserve">Imagen </w:t>
      </w:r>
      <w:r>
        <w:fldChar w:fldCharType="begin"/>
      </w:r>
      <w:r>
        <w:instrText xml:space="preserve"> SEQ Imagen \* ARABIC </w:instrText>
      </w:r>
      <w:r>
        <w:fldChar w:fldCharType="separate"/>
      </w:r>
      <w:r w:rsidR="00562282">
        <w:rPr>
          <w:noProof/>
        </w:rPr>
        <w:t>64</w:t>
      </w:r>
      <w:r>
        <w:fldChar w:fldCharType="end"/>
      </w:r>
      <w:r w:rsidRPr="00AE6A25">
        <w:t>: Planes Operativos Anuales UO - Editar Servicio de Control</w:t>
      </w:r>
      <w:bookmarkEnd w:id="255"/>
      <w:bookmarkEnd w:id="256"/>
    </w:p>
    <w:p w14:paraId="269364E8" w14:textId="77777777" w:rsidR="002A7CCD" w:rsidRPr="00E425A7" w:rsidRDefault="002A7CCD" w:rsidP="002A7CCD">
      <w:pPr>
        <w:pStyle w:val="Prrafodelista"/>
        <w:rPr>
          <w:sz w:val="22"/>
          <w:szCs w:val="22"/>
          <w:lang w:val="es-ES"/>
        </w:rPr>
      </w:pPr>
      <w:r w:rsidRPr="00E425A7">
        <w:rPr>
          <w:sz w:val="22"/>
          <w:szCs w:val="22"/>
          <w:lang w:val="es-ES"/>
        </w:rPr>
        <w:t>Muestra la información de los datos de servicio de control:</w:t>
      </w:r>
    </w:p>
    <w:p w14:paraId="7F92CDB4" w14:textId="77777777" w:rsidR="002A7CCD" w:rsidRDefault="002A7CCD" w:rsidP="00F52FDE">
      <w:pPr>
        <w:pStyle w:val="Prrafodelista"/>
        <w:numPr>
          <w:ilvl w:val="0"/>
          <w:numId w:val="31"/>
        </w:numPr>
        <w:rPr>
          <w:lang w:val="es-ES"/>
        </w:rPr>
      </w:pPr>
      <w:r>
        <w:rPr>
          <w:lang w:val="es-ES"/>
        </w:rPr>
        <w:t>Código de planificación, código de catálogo (No editables)</w:t>
      </w:r>
    </w:p>
    <w:p w14:paraId="3DEA5FC9" w14:textId="77777777" w:rsidR="002A7CCD" w:rsidRDefault="002A7CCD" w:rsidP="00F52FDE">
      <w:pPr>
        <w:pStyle w:val="Prrafodelista"/>
        <w:numPr>
          <w:ilvl w:val="0"/>
          <w:numId w:val="31"/>
        </w:numPr>
        <w:rPr>
          <w:lang w:val="es-ES"/>
        </w:rPr>
      </w:pPr>
      <w:r w:rsidRPr="004D2A1F">
        <w:rPr>
          <w:lang w:val="es-ES"/>
        </w:rPr>
        <w:t>Datos generales:</w:t>
      </w:r>
      <w:r>
        <w:rPr>
          <w:lang w:val="es-ES"/>
        </w:rPr>
        <w:t xml:space="preserve"> Solo se podrá editar la </w:t>
      </w:r>
      <w:r w:rsidRPr="00F86569">
        <w:rPr>
          <w:i/>
          <w:iCs/>
          <w:lang w:val="es-ES"/>
        </w:rPr>
        <w:t>meta anual y el producto</w:t>
      </w:r>
      <w:r>
        <w:rPr>
          <w:lang w:val="es-ES"/>
        </w:rPr>
        <w:t xml:space="preserve">. La información del tipo de servicio, modalidad de servicio, </w:t>
      </w:r>
      <w:proofErr w:type="spellStart"/>
      <w:r>
        <w:rPr>
          <w:lang w:val="es-ES"/>
        </w:rPr>
        <w:t>N°</w:t>
      </w:r>
      <w:proofErr w:type="spellEnd"/>
      <w:r>
        <w:rPr>
          <w:lang w:val="es-ES"/>
        </w:rPr>
        <w:t xml:space="preserve"> de integrante, horas hombre, costo y acción estratégica son campos no editables. </w:t>
      </w:r>
    </w:p>
    <w:p w14:paraId="63698359" w14:textId="77777777" w:rsidR="002A7CCD" w:rsidRDefault="002A7CCD" w:rsidP="00F52FDE">
      <w:pPr>
        <w:pStyle w:val="Prrafodelista"/>
        <w:numPr>
          <w:ilvl w:val="0"/>
          <w:numId w:val="31"/>
        </w:numPr>
        <w:rPr>
          <w:lang w:val="es-ES"/>
        </w:rPr>
      </w:pPr>
      <w:r>
        <w:rPr>
          <w:lang w:val="es-ES"/>
        </w:rPr>
        <w:t>Objetivos de calidad: permite seleccionar uno o más objetivos de calidad.</w:t>
      </w:r>
    </w:p>
    <w:p w14:paraId="61E0EBA9" w14:textId="77777777" w:rsidR="002A7CCD" w:rsidRDefault="002A7CCD" w:rsidP="00F52FDE">
      <w:pPr>
        <w:pStyle w:val="Prrafodelista"/>
        <w:numPr>
          <w:ilvl w:val="0"/>
          <w:numId w:val="31"/>
        </w:numPr>
        <w:rPr>
          <w:lang w:val="es-ES"/>
        </w:rPr>
      </w:pPr>
      <w:r>
        <w:rPr>
          <w:lang w:val="es-ES"/>
        </w:rPr>
        <w:t>En los desplegables seleccionar registro de lineamiento de política relacionado y evento asociado.</w:t>
      </w:r>
    </w:p>
    <w:p w14:paraId="0CBD95AE" w14:textId="77777777" w:rsidR="002A7CCD" w:rsidRDefault="002A7CCD" w:rsidP="00F52FDE">
      <w:pPr>
        <w:pStyle w:val="Prrafodelista"/>
        <w:numPr>
          <w:ilvl w:val="0"/>
          <w:numId w:val="31"/>
        </w:numPr>
        <w:rPr>
          <w:lang w:val="es-ES"/>
        </w:rPr>
      </w:pPr>
      <w:r>
        <w:rPr>
          <w:lang w:val="es-ES"/>
        </w:rPr>
        <w:t>Seleccionar la fecha de inicio y la fecha final del periodo de ejecución: Considerar que l</w:t>
      </w:r>
      <w:r w:rsidRPr="00A966AE">
        <w:rPr>
          <w:lang w:val="es-ES"/>
        </w:rPr>
        <w:t>a fecha de fin de ejecución no puede ser menor o igual a la fecha de inicio de ejecución</w:t>
      </w:r>
      <w:r>
        <w:rPr>
          <w:lang w:val="es-ES"/>
        </w:rPr>
        <w:t>.</w:t>
      </w:r>
    </w:p>
    <w:p w14:paraId="6023DB2C" w14:textId="77777777" w:rsidR="002A7CCD" w:rsidRDefault="002A7CCD" w:rsidP="00F52FDE">
      <w:pPr>
        <w:pStyle w:val="Prrafodelista"/>
        <w:numPr>
          <w:ilvl w:val="0"/>
          <w:numId w:val="31"/>
        </w:numPr>
        <w:rPr>
          <w:lang w:val="es-ES"/>
        </w:rPr>
      </w:pPr>
      <w:r>
        <w:rPr>
          <w:lang w:val="es-ES"/>
        </w:rPr>
        <w:t>Una vez finalizada la edición de los datos del servicio de control dar clic en el botón “Guardar” y muestra un mensaje de éxito.</w:t>
      </w:r>
    </w:p>
    <w:p w14:paraId="5A9C1235" w14:textId="77777777" w:rsidR="002A7CCD" w:rsidRPr="00F86569" w:rsidRDefault="002A7CCD" w:rsidP="00F52FDE">
      <w:pPr>
        <w:pStyle w:val="Prrafodelista"/>
        <w:numPr>
          <w:ilvl w:val="0"/>
          <w:numId w:val="31"/>
        </w:numPr>
        <w:rPr>
          <w:lang w:val="es-ES"/>
        </w:rPr>
      </w:pPr>
      <w:r>
        <w:rPr>
          <w:lang w:val="es-ES"/>
        </w:rPr>
        <w:lastRenderedPageBreak/>
        <w:t>Botón Reestablecer: Nos permite borrar los cambios realizados antes de guardar.</w:t>
      </w:r>
    </w:p>
    <w:p w14:paraId="30735252" w14:textId="77777777" w:rsidR="002A7CCD" w:rsidRDefault="002A7CCD" w:rsidP="00F52FDE">
      <w:pPr>
        <w:pStyle w:val="Prrafodelista"/>
        <w:numPr>
          <w:ilvl w:val="0"/>
          <w:numId w:val="31"/>
        </w:numPr>
        <w:rPr>
          <w:lang w:val="es-ES"/>
        </w:rPr>
      </w:pPr>
      <w:r>
        <w:rPr>
          <w:lang w:val="es-ES"/>
        </w:rPr>
        <w:t>Botón Siguiente: Nos permite avanzar al siguiente segmento.</w:t>
      </w:r>
    </w:p>
    <w:p w14:paraId="5329F02D" w14:textId="77777777" w:rsidR="002A7CCD" w:rsidRDefault="002A7CCD" w:rsidP="00F52FDE">
      <w:pPr>
        <w:pStyle w:val="Prrafodelista"/>
        <w:numPr>
          <w:ilvl w:val="0"/>
          <w:numId w:val="31"/>
        </w:numPr>
        <w:rPr>
          <w:lang w:val="es-ES"/>
        </w:rPr>
      </w:pPr>
      <w:r>
        <w:rPr>
          <w:lang w:val="es-ES"/>
        </w:rPr>
        <w:t>Botón Cancelar: Nos permite cerra el formulario</w:t>
      </w:r>
    </w:p>
    <w:p w14:paraId="0AEFC6C4" w14:textId="77777777" w:rsidR="002A7CCD" w:rsidRPr="00C22D14" w:rsidRDefault="002A7CCD" w:rsidP="002A7CCD">
      <w:pPr>
        <w:pStyle w:val="Prrafodelista"/>
        <w:ind w:left="1800"/>
        <w:rPr>
          <w:lang w:val="es-ES"/>
        </w:rPr>
      </w:pPr>
    </w:p>
    <w:p w14:paraId="2BA90D91" w14:textId="77777777" w:rsidR="002A7CCD" w:rsidRPr="005033EB" w:rsidRDefault="002A7CCD" w:rsidP="002A7CCD">
      <w:pPr>
        <w:pStyle w:val="Prrafodelista"/>
        <w:rPr>
          <w:sz w:val="22"/>
          <w:szCs w:val="22"/>
          <w:lang w:val="es-ES"/>
        </w:rPr>
      </w:pPr>
      <w:r w:rsidRPr="005033EB">
        <w:rPr>
          <w:b/>
          <w:bCs/>
          <w:sz w:val="22"/>
          <w:szCs w:val="22"/>
          <w:lang w:val="es-ES"/>
        </w:rPr>
        <w:t>Editar Personal:</w:t>
      </w:r>
      <w:r w:rsidRPr="005033EB">
        <w:rPr>
          <w:sz w:val="22"/>
          <w:szCs w:val="22"/>
          <w:lang w:val="es-ES"/>
        </w:rPr>
        <w:t xml:space="preserve"> Muestra la información:</w:t>
      </w:r>
    </w:p>
    <w:p w14:paraId="0F7A4EA4" w14:textId="77777777" w:rsidR="002A7CCD" w:rsidRDefault="002A7CCD" w:rsidP="002A7CCD">
      <w:pPr>
        <w:pStyle w:val="Prrafodelista"/>
        <w:keepNext/>
      </w:pPr>
      <w:r>
        <w:rPr>
          <w:noProof/>
        </w:rPr>
        <w:drawing>
          <wp:inline distT="0" distB="0" distL="0" distR="0" wp14:anchorId="0557E495" wp14:editId="17E8E858">
            <wp:extent cx="5038725" cy="395752"/>
            <wp:effectExtent l="19050" t="19050" r="9525" b="23495"/>
            <wp:docPr id="70164999" name="Imagen 70164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102511" cy="400762"/>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6227B0AF" w14:textId="1991CA33" w:rsidR="002A7CCD" w:rsidRPr="00562A56" w:rsidRDefault="002A7CCD" w:rsidP="002A7CCD">
      <w:pPr>
        <w:pStyle w:val="Descripcin"/>
        <w:jc w:val="center"/>
        <w:rPr>
          <w:lang w:val="es-ES"/>
        </w:rPr>
      </w:pPr>
      <w:bookmarkStart w:id="257" w:name="_Toc163122669"/>
      <w:bookmarkStart w:id="258" w:name="_Toc167295396"/>
      <w:r>
        <w:t xml:space="preserve">Imagen </w:t>
      </w:r>
      <w:r>
        <w:fldChar w:fldCharType="begin"/>
      </w:r>
      <w:r>
        <w:instrText xml:space="preserve"> SEQ Imagen \* ARABIC </w:instrText>
      </w:r>
      <w:r>
        <w:fldChar w:fldCharType="separate"/>
      </w:r>
      <w:r w:rsidR="00562282">
        <w:rPr>
          <w:noProof/>
        </w:rPr>
        <w:t>65</w:t>
      </w:r>
      <w:r>
        <w:fldChar w:fldCharType="end"/>
      </w:r>
      <w:r>
        <w:t xml:space="preserve">: </w:t>
      </w:r>
      <w:r w:rsidRPr="00A1298C">
        <w:t>Planes Operativos Anuales UO - Servicio de Control</w:t>
      </w:r>
      <w:r>
        <w:rPr>
          <w:noProof/>
        </w:rPr>
        <w:t>/Información personal</w:t>
      </w:r>
      <w:bookmarkEnd w:id="257"/>
      <w:bookmarkEnd w:id="258"/>
    </w:p>
    <w:p w14:paraId="27B211E0" w14:textId="77777777" w:rsidR="002A7CCD" w:rsidRDefault="002A7CCD" w:rsidP="002A7CCD">
      <w:pPr>
        <w:pStyle w:val="Prrafodelista"/>
        <w:keepNext/>
      </w:pPr>
      <w:r>
        <w:rPr>
          <w:noProof/>
        </w:rPr>
        <w:drawing>
          <wp:inline distT="0" distB="0" distL="0" distR="0" wp14:anchorId="5D2644FE" wp14:editId="2031B9FD">
            <wp:extent cx="5000625" cy="2267185"/>
            <wp:effectExtent l="19050" t="19050" r="9525" b="19050"/>
            <wp:docPr id="2085334547" name="Imagen 2085334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015005" cy="2273705"/>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75649238" w14:textId="5D25F03C" w:rsidR="002A7CCD" w:rsidRDefault="002A7CCD" w:rsidP="002A7CCD">
      <w:pPr>
        <w:pStyle w:val="Descripcin"/>
        <w:jc w:val="center"/>
        <w:rPr>
          <w:lang w:val="es-ES"/>
        </w:rPr>
      </w:pPr>
      <w:bookmarkStart w:id="259" w:name="_Toc163122670"/>
      <w:bookmarkStart w:id="260" w:name="_Toc167295397"/>
      <w:r>
        <w:t xml:space="preserve">Imagen </w:t>
      </w:r>
      <w:r>
        <w:fldChar w:fldCharType="begin"/>
      </w:r>
      <w:r>
        <w:instrText xml:space="preserve"> SEQ Imagen \* ARABIC </w:instrText>
      </w:r>
      <w:r>
        <w:fldChar w:fldCharType="separate"/>
      </w:r>
      <w:r w:rsidR="00562282">
        <w:rPr>
          <w:noProof/>
        </w:rPr>
        <w:t>66</w:t>
      </w:r>
      <w:r>
        <w:fldChar w:fldCharType="end"/>
      </w:r>
      <w:r>
        <w:t xml:space="preserve">: </w:t>
      </w:r>
      <w:r w:rsidRPr="00CC6719">
        <w:t>Planes Operativos Anuales UO -</w:t>
      </w:r>
      <w:r>
        <w:t xml:space="preserve"> </w:t>
      </w:r>
      <w:r w:rsidRPr="00CC6719">
        <w:t>Servicio de Control</w:t>
      </w:r>
      <w:r>
        <w:rPr>
          <w:noProof/>
        </w:rPr>
        <w:t>/Editar Personal</w:t>
      </w:r>
      <w:bookmarkEnd w:id="259"/>
      <w:bookmarkEnd w:id="260"/>
    </w:p>
    <w:p w14:paraId="2E4A5200" w14:textId="77777777" w:rsidR="002A7CCD" w:rsidRPr="00E425A7" w:rsidRDefault="002A7CCD" w:rsidP="002A7CCD">
      <w:pPr>
        <w:pStyle w:val="Prrafodelista"/>
        <w:rPr>
          <w:sz w:val="22"/>
          <w:szCs w:val="22"/>
          <w:lang w:val="es-ES"/>
        </w:rPr>
      </w:pPr>
      <w:r w:rsidRPr="00E425A7">
        <w:rPr>
          <w:sz w:val="22"/>
          <w:szCs w:val="22"/>
          <w:lang w:val="es-ES"/>
        </w:rPr>
        <w:t>Muestra la información del personal:</w:t>
      </w:r>
    </w:p>
    <w:p w14:paraId="743893F4" w14:textId="77777777" w:rsidR="002A7CCD" w:rsidRDefault="002A7CCD" w:rsidP="00F52FDE">
      <w:pPr>
        <w:pStyle w:val="Prrafodelista"/>
        <w:numPr>
          <w:ilvl w:val="0"/>
          <w:numId w:val="32"/>
        </w:numPr>
        <w:rPr>
          <w:lang w:val="es-ES"/>
        </w:rPr>
      </w:pPr>
      <w:r>
        <w:rPr>
          <w:lang w:val="es-ES"/>
        </w:rPr>
        <w:t>Fecha inicio, fecha fin: campos no editables</w:t>
      </w:r>
    </w:p>
    <w:p w14:paraId="3990DC32" w14:textId="77777777" w:rsidR="002A7CCD" w:rsidRDefault="002A7CCD" w:rsidP="00F52FDE">
      <w:pPr>
        <w:pStyle w:val="Prrafodelista"/>
        <w:numPr>
          <w:ilvl w:val="0"/>
          <w:numId w:val="32"/>
        </w:numPr>
        <w:rPr>
          <w:lang w:val="es-ES"/>
        </w:rPr>
      </w:pPr>
      <w:bookmarkStart w:id="261" w:name="_Hlk163026570"/>
      <w:r>
        <w:rPr>
          <w:lang w:val="es-ES"/>
        </w:rPr>
        <w:t>Tabla agregar personal: Para agregar un personal dar clic en “Buscar y agregar”</w:t>
      </w:r>
    </w:p>
    <w:p w14:paraId="055C3B04" w14:textId="77777777" w:rsidR="002A7CCD" w:rsidRDefault="002A7CCD" w:rsidP="002A7CCD">
      <w:pPr>
        <w:pStyle w:val="Prrafodelista"/>
        <w:keepNext/>
      </w:pPr>
      <w:r>
        <w:rPr>
          <w:noProof/>
        </w:rPr>
        <w:drawing>
          <wp:anchor distT="0" distB="0" distL="114300" distR="114300" simplePos="0" relativeHeight="252054533" behindDoc="0" locked="0" layoutInCell="1" allowOverlap="1" wp14:anchorId="2EB8E019" wp14:editId="0579F9F9">
            <wp:simplePos x="0" y="0"/>
            <wp:positionH relativeFrom="margin">
              <wp:posOffset>3492500</wp:posOffset>
            </wp:positionH>
            <wp:positionV relativeFrom="paragraph">
              <wp:posOffset>331470</wp:posOffset>
            </wp:positionV>
            <wp:extent cx="218685" cy="234170"/>
            <wp:effectExtent l="0" t="7620" r="0" b="2540"/>
            <wp:wrapNone/>
            <wp:docPr id="2085334532" name="Gráfico 2085334532"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218685" cy="23417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3778599" wp14:editId="0B4D04A5">
            <wp:extent cx="4981575" cy="1433263"/>
            <wp:effectExtent l="19050" t="19050" r="9525" b="14605"/>
            <wp:docPr id="2085334531" name="Imagen 2085334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042524" cy="1450799"/>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3E50BB8E" w14:textId="3AEC5231" w:rsidR="002A7CCD" w:rsidRDefault="002A7CCD" w:rsidP="002A7CCD">
      <w:pPr>
        <w:pStyle w:val="Descripcin"/>
        <w:ind w:left="720"/>
        <w:jc w:val="center"/>
        <w:rPr>
          <w:lang w:val="es-ES"/>
        </w:rPr>
      </w:pPr>
      <w:bookmarkStart w:id="262" w:name="_Toc163122671"/>
      <w:bookmarkStart w:id="263" w:name="_Toc167295398"/>
      <w:r>
        <w:t xml:space="preserve">Imagen </w:t>
      </w:r>
      <w:r>
        <w:fldChar w:fldCharType="begin"/>
      </w:r>
      <w:r>
        <w:instrText xml:space="preserve"> SEQ Imagen \* ARABIC </w:instrText>
      </w:r>
      <w:r>
        <w:fldChar w:fldCharType="separate"/>
      </w:r>
      <w:r w:rsidR="00562282">
        <w:rPr>
          <w:noProof/>
        </w:rPr>
        <w:t>67</w:t>
      </w:r>
      <w:r>
        <w:fldChar w:fldCharType="end"/>
      </w:r>
      <w:r>
        <w:t xml:space="preserve">: </w:t>
      </w:r>
      <w:r w:rsidRPr="00C9379E">
        <w:t>Planes Operativos Anuales UO - Servicio de Control</w:t>
      </w:r>
      <w:r>
        <w:t>/Agregar Personal</w:t>
      </w:r>
      <w:bookmarkEnd w:id="262"/>
      <w:bookmarkEnd w:id="263"/>
    </w:p>
    <w:p w14:paraId="3A380BC8" w14:textId="77777777" w:rsidR="002A7CCD" w:rsidRPr="005033EB" w:rsidRDefault="002A7CCD" w:rsidP="002A7CCD">
      <w:pPr>
        <w:pStyle w:val="Prrafodelista"/>
        <w:ind w:left="1440"/>
        <w:rPr>
          <w:lang w:val="es-ES"/>
        </w:rPr>
      </w:pPr>
      <w:r w:rsidRPr="005033EB">
        <w:rPr>
          <w:lang w:val="es-ES"/>
        </w:rPr>
        <w:t>Luego se desplegará la ventana Agregar Personal, donde se debe seleccionar por lo menos un registro y dar clic en “Agregar Personal”</w:t>
      </w:r>
    </w:p>
    <w:p w14:paraId="1328BF4A" w14:textId="77777777" w:rsidR="002A7CCD" w:rsidRDefault="002A7CCD" w:rsidP="002A7CCD">
      <w:pPr>
        <w:pStyle w:val="Prrafodelista"/>
        <w:keepNext/>
      </w:pPr>
      <w:r>
        <w:rPr>
          <w:noProof/>
        </w:rPr>
        <w:lastRenderedPageBreak/>
        <w:drawing>
          <wp:inline distT="0" distB="0" distL="0" distR="0" wp14:anchorId="24B7DB0D" wp14:editId="3C5B4289">
            <wp:extent cx="4924425" cy="2839433"/>
            <wp:effectExtent l="19050" t="19050" r="9525" b="18415"/>
            <wp:docPr id="2085334533" name="Imagen 2085334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947454" cy="2852712"/>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1D3F463D" w14:textId="1AD49D41" w:rsidR="002A7CCD" w:rsidRDefault="002A7CCD" w:rsidP="002A7CCD">
      <w:pPr>
        <w:pStyle w:val="Descripcin"/>
        <w:ind w:left="1440"/>
        <w:jc w:val="center"/>
        <w:rPr>
          <w:lang w:val="es-ES"/>
        </w:rPr>
      </w:pPr>
      <w:bookmarkStart w:id="264" w:name="_Toc163122672"/>
      <w:bookmarkStart w:id="265" w:name="_Toc167295399"/>
      <w:r>
        <w:t xml:space="preserve">Imagen </w:t>
      </w:r>
      <w:r>
        <w:fldChar w:fldCharType="begin"/>
      </w:r>
      <w:r>
        <w:instrText xml:space="preserve"> SEQ Imagen \* ARABIC </w:instrText>
      </w:r>
      <w:r>
        <w:fldChar w:fldCharType="separate"/>
      </w:r>
      <w:r w:rsidR="00562282">
        <w:rPr>
          <w:noProof/>
        </w:rPr>
        <w:t>68</w:t>
      </w:r>
      <w:r>
        <w:fldChar w:fldCharType="end"/>
      </w:r>
      <w:r w:rsidRPr="00B54CCD">
        <w:t>:</w:t>
      </w:r>
      <w:r>
        <w:t xml:space="preserve"> </w:t>
      </w:r>
      <w:r w:rsidRPr="00B54CCD">
        <w:t>Planes Operativos Anuales UO - Servicio de Control/</w:t>
      </w:r>
      <w:r>
        <w:t xml:space="preserve">Selección </w:t>
      </w:r>
      <w:r w:rsidRPr="00B54CCD">
        <w:t>Personal</w:t>
      </w:r>
      <w:bookmarkEnd w:id="264"/>
      <w:bookmarkEnd w:id="265"/>
    </w:p>
    <w:p w14:paraId="1F764929" w14:textId="77777777" w:rsidR="002A7CCD" w:rsidRPr="005033EB" w:rsidRDefault="002A7CCD" w:rsidP="002A7CCD">
      <w:pPr>
        <w:pStyle w:val="Prrafodelista"/>
        <w:ind w:left="1440"/>
        <w:rPr>
          <w:lang w:val="es-ES"/>
        </w:rPr>
      </w:pPr>
      <w:r w:rsidRPr="005033EB">
        <w:rPr>
          <w:b/>
          <w:bCs/>
          <w:lang w:val="es-ES"/>
        </w:rPr>
        <w:t>Nota</w:t>
      </w:r>
      <w:r w:rsidRPr="005033EB">
        <w:rPr>
          <w:b/>
          <w:bCs/>
          <w:i/>
          <w:iCs/>
          <w:lang w:val="es-ES"/>
        </w:rPr>
        <w:t>:</w:t>
      </w:r>
      <w:r w:rsidRPr="005033EB">
        <w:rPr>
          <w:i/>
          <w:iCs/>
          <w:lang w:val="es-ES"/>
        </w:rPr>
        <w:t xml:space="preserve"> Para visualizar el servicio/actividad y HH asignadas del personal dar clic en la flecha</w:t>
      </w:r>
      <w:r w:rsidRPr="005033EB">
        <w:rPr>
          <w:lang w:val="es-ES"/>
        </w:rPr>
        <w:t xml:space="preserve"> </w:t>
      </w:r>
      <w:r w:rsidRPr="005033EB">
        <w:rPr>
          <w:noProof/>
        </w:rPr>
        <w:drawing>
          <wp:inline distT="0" distB="0" distL="0" distR="0" wp14:anchorId="1414602F" wp14:editId="6CBA9974">
            <wp:extent cx="2734574" cy="231593"/>
            <wp:effectExtent l="0" t="0" r="0" b="0"/>
            <wp:docPr id="2085334537" name="Imagen 2085334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777958" cy="235267"/>
                    </a:xfrm>
                    <a:prstGeom prst="rect">
                      <a:avLst/>
                    </a:prstGeom>
                  </pic:spPr>
                </pic:pic>
              </a:graphicData>
            </a:graphic>
          </wp:inline>
        </w:drawing>
      </w:r>
    </w:p>
    <w:p w14:paraId="17E169D0" w14:textId="77777777" w:rsidR="002A7CCD" w:rsidRPr="005033EB" w:rsidRDefault="002A7CCD" w:rsidP="002A7CCD">
      <w:pPr>
        <w:pStyle w:val="Prrafodelista"/>
        <w:ind w:left="1440"/>
        <w:rPr>
          <w:lang w:val="es-ES"/>
        </w:rPr>
      </w:pPr>
    </w:p>
    <w:p w14:paraId="3DA501B7" w14:textId="77777777" w:rsidR="002A7CCD" w:rsidRPr="005033EB" w:rsidRDefault="002A7CCD" w:rsidP="002A7CCD">
      <w:pPr>
        <w:pStyle w:val="Prrafodelista"/>
        <w:ind w:left="1440"/>
        <w:rPr>
          <w:lang w:val="es-ES"/>
        </w:rPr>
      </w:pPr>
      <w:r w:rsidRPr="005033EB">
        <w:rPr>
          <w:lang w:val="es-ES"/>
        </w:rPr>
        <w:t>El personal agregado aparece en la tabla, se visualiza los nombres y apellidos, categoría, cargo, HH, fecha inicio y fecha final. En la tabla se tiene las opciones de editar y eliminar el registro.</w:t>
      </w:r>
    </w:p>
    <w:p w14:paraId="7E3FA94F" w14:textId="77777777" w:rsidR="002A7CCD" w:rsidRDefault="002A7CCD" w:rsidP="002A7CCD">
      <w:pPr>
        <w:pStyle w:val="Prrafodelista"/>
        <w:keepNext/>
      </w:pPr>
      <w:r>
        <w:rPr>
          <w:noProof/>
        </w:rPr>
        <w:drawing>
          <wp:inline distT="0" distB="0" distL="0" distR="0" wp14:anchorId="4D9DE1B0" wp14:editId="3CE8022B">
            <wp:extent cx="4972050" cy="1122438"/>
            <wp:effectExtent l="19050" t="19050" r="19050" b="20955"/>
            <wp:docPr id="2085334538" name="Imagen 2085334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058136" cy="1141872"/>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6B4F481D" w14:textId="357A5550" w:rsidR="002A7CCD" w:rsidRDefault="002A7CCD" w:rsidP="002A7CCD">
      <w:pPr>
        <w:pStyle w:val="Descripcin"/>
        <w:ind w:left="720"/>
        <w:jc w:val="center"/>
        <w:rPr>
          <w:lang w:val="es-ES"/>
        </w:rPr>
      </w:pPr>
      <w:bookmarkStart w:id="266" w:name="_Toc163122673"/>
      <w:bookmarkStart w:id="267" w:name="_Toc167295400"/>
      <w:r>
        <w:t xml:space="preserve">Imagen </w:t>
      </w:r>
      <w:r>
        <w:fldChar w:fldCharType="begin"/>
      </w:r>
      <w:r>
        <w:instrText xml:space="preserve"> SEQ Imagen \* ARABIC </w:instrText>
      </w:r>
      <w:r>
        <w:fldChar w:fldCharType="separate"/>
      </w:r>
      <w:r w:rsidR="00562282">
        <w:rPr>
          <w:noProof/>
        </w:rPr>
        <w:t>69</w:t>
      </w:r>
      <w:r>
        <w:fldChar w:fldCharType="end"/>
      </w:r>
      <w:r>
        <w:t xml:space="preserve">: </w:t>
      </w:r>
      <w:r w:rsidRPr="00CC4E64">
        <w:t>Planes Operativos Anuales UO - Servicio de Control/</w:t>
      </w:r>
      <w:r>
        <w:t xml:space="preserve">Tabla </w:t>
      </w:r>
      <w:r w:rsidRPr="00CC4E64">
        <w:t>Agregar Personal</w:t>
      </w:r>
      <w:bookmarkEnd w:id="266"/>
      <w:bookmarkEnd w:id="267"/>
    </w:p>
    <w:p w14:paraId="5B8E69A8" w14:textId="77777777" w:rsidR="002A7CCD" w:rsidRPr="005033EB" w:rsidRDefault="002A7CCD" w:rsidP="002A7CCD">
      <w:pPr>
        <w:pStyle w:val="Prrafodelista"/>
        <w:ind w:left="1440"/>
        <w:rPr>
          <w:lang w:val="es-ES"/>
        </w:rPr>
      </w:pPr>
      <w:r w:rsidRPr="005033EB">
        <w:rPr>
          <w:lang w:val="es-ES"/>
        </w:rPr>
        <w:t xml:space="preserve">Seleccionar el icono de </w:t>
      </w:r>
      <w:r w:rsidRPr="005033EB">
        <w:rPr>
          <w:noProof/>
        </w:rPr>
        <w:drawing>
          <wp:inline distT="0" distB="0" distL="0" distR="0" wp14:anchorId="2BA7EE4F" wp14:editId="646E1980">
            <wp:extent cx="142875" cy="133350"/>
            <wp:effectExtent l="0" t="0" r="9525" b="0"/>
            <wp:docPr id="2085334540" name="Imagen 2085334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142875" cy="133350"/>
                    </a:xfrm>
                    <a:prstGeom prst="rect">
                      <a:avLst/>
                    </a:prstGeom>
                  </pic:spPr>
                </pic:pic>
              </a:graphicData>
            </a:graphic>
          </wp:inline>
        </w:drawing>
      </w:r>
      <w:r w:rsidRPr="005033EB">
        <w:rPr>
          <w:lang w:val="es-ES"/>
        </w:rPr>
        <w:t>editar para completar el registro del personal</w:t>
      </w:r>
    </w:p>
    <w:p w14:paraId="01784C3E" w14:textId="77777777" w:rsidR="002A7CCD" w:rsidRDefault="002A7CCD" w:rsidP="002A7CCD">
      <w:pPr>
        <w:pStyle w:val="Prrafodelista"/>
        <w:keepNext/>
      </w:pPr>
      <w:r>
        <w:rPr>
          <w:noProof/>
        </w:rPr>
        <w:drawing>
          <wp:anchor distT="0" distB="0" distL="114300" distR="114300" simplePos="0" relativeHeight="252056581" behindDoc="0" locked="0" layoutInCell="1" allowOverlap="1" wp14:anchorId="6ED5244E" wp14:editId="01DEB841">
            <wp:simplePos x="0" y="0"/>
            <wp:positionH relativeFrom="margin">
              <wp:posOffset>5115560</wp:posOffset>
            </wp:positionH>
            <wp:positionV relativeFrom="paragraph">
              <wp:posOffset>680720</wp:posOffset>
            </wp:positionV>
            <wp:extent cx="237735" cy="254569"/>
            <wp:effectExtent l="0" t="8255" r="0" b="1905"/>
            <wp:wrapNone/>
            <wp:docPr id="70165001" name="Gráfico 70165001"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237735" cy="254569"/>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584F4916" wp14:editId="74B3C907">
            <wp:extent cx="5006244" cy="1152525"/>
            <wp:effectExtent l="19050" t="19050" r="23495" b="9525"/>
            <wp:docPr id="2085334542" name="Imagen 2085334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030594" cy="1158131"/>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7F11A3D0" w14:textId="6DBE6DF7" w:rsidR="002A7CCD" w:rsidRDefault="002A7CCD" w:rsidP="002A7CCD">
      <w:pPr>
        <w:pStyle w:val="Descripcin"/>
        <w:ind w:left="720"/>
        <w:jc w:val="center"/>
        <w:rPr>
          <w:lang w:val="es-ES"/>
        </w:rPr>
      </w:pPr>
      <w:bookmarkStart w:id="268" w:name="_Toc163122674"/>
      <w:bookmarkStart w:id="269" w:name="_Toc167295401"/>
      <w:r>
        <w:t xml:space="preserve">Imagen </w:t>
      </w:r>
      <w:r>
        <w:fldChar w:fldCharType="begin"/>
      </w:r>
      <w:r>
        <w:instrText xml:space="preserve"> SEQ Imagen \* ARABIC </w:instrText>
      </w:r>
      <w:r>
        <w:fldChar w:fldCharType="separate"/>
      </w:r>
      <w:r w:rsidR="00562282">
        <w:rPr>
          <w:noProof/>
        </w:rPr>
        <w:t>70</w:t>
      </w:r>
      <w:r>
        <w:fldChar w:fldCharType="end"/>
      </w:r>
      <w:r>
        <w:t xml:space="preserve">: </w:t>
      </w:r>
      <w:r w:rsidRPr="00A23249">
        <w:t>Planes Operativos Anuales UO - Servicio de Control/</w:t>
      </w:r>
      <w:r>
        <w:t>Editar</w:t>
      </w:r>
      <w:r w:rsidRPr="00A23249">
        <w:t xml:space="preserve"> Personal</w:t>
      </w:r>
      <w:bookmarkEnd w:id="268"/>
      <w:bookmarkEnd w:id="269"/>
    </w:p>
    <w:p w14:paraId="62C652BB" w14:textId="77777777" w:rsidR="002A7CCD" w:rsidRPr="005033EB" w:rsidRDefault="002A7CCD" w:rsidP="002A7CCD">
      <w:pPr>
        <w:pStyle w:val="Prrafodelista"/>
        <w:ind w:left="1440"/>
        <w:rPr>
          <w:lang w:val="es-ES"/>
        </w:rPr>
      </w:pPr>
      <w:r w:rsidRPr="005033EB">
        <w:rPr>
          <w:lang w:val="es-ES"/>
        </w:rPr>
        <w:t xml:space="preserve">Al hacer uso de la opción editar se podrá modificar la fila del registro, permitiendo seleccionar el cargo, Fecha fin, HH por asignar, costo personal, pasaje, días de </w:t>
      </w:r>
      <w:r w:rsidRPr="005033EB">
        <w:rPr>
          <w:lang w:val="es-ES"/>
        </w:rPr>
        <w:lastRenderedPageBreak/>
        <w:t xml:space="preserve">comisión, viatico y otros. Al finalizar la edición dar clic en </w:t>
      </w:r>
      <w:r w:rsidRPr="005033EB">
        <w:rPr>
          <w:noProof/>
        </w:rPr>
        <w:drawing>
          <wp:inline distT="0" distB="0" distL="0" distR="0" wp14:anchorId="303401F0" wp14:editId="563B1958">
            <wp:extent cx="123825" cy="152400"/>
            <wp:effectExtent l="0" t="0" r="9525" b="0"/>
            <wp:docPr id="2085334543" name="Imagen 2085334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123825" cy="152400"/>
                    </a:xfrm>
                    <a:prstGeom prst="rect">
                      <a:avLst/>
                    </a:prstGeom>
                  </pic:spPr>
                </pic:pic>
              </a:graphicData>
            </a:graphic>
          </wp:inline>
        </w:drawing>
      </w:r>
      <w:r w:rsidRPr="005033EB">
        <w:rPr>
          <w:lang w:val="es-ES"/>
        </w:rPr>
        <w:t xml:space="preserve">Guardar o </w:t>
      </w:r>
      <w:r w:rsidRPr="005033EB">
        <w:rPr>
          <w:noProof/>
        </w:rPr>
        <w:drawing>
          <wp:inline distT="0" distB="0" distL="0" distR="0" wp14:anchorId="344837E9" wp14:editId="5195B18C">
            <wp:extent cx="190500" cy="95250"/>
            <wp:effectExtent l="0" t="0" r="0" b="0"/>
            <wp:docPr id="2085334544" name="Imagen 2085334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190500" cy="95250"/>
                    </a:xfrm>
                    <a:prstGeom prst="rect">
                      <a:avLst/>
                    </a:prstGeom>
                  </pic:spPr>
                </pic:pic>
              </a:graphicData>
            </a:graphic>
          </wp:inline>
        </w:drawing>
      </w:r>
      <w:r w:rsidRPr="005033EB">
        <w:rPr>
          <w:lang w:val="es-ES"/>
        </w:rPr>
        <w:t xml:space="preserve">Cancelar para deshacer los cambios realizados en la tabla y seguidamente se activará el botón “Guardar”. </w:t>
      </w:r>
    </w:p>
    <w:p w14:paraId="6D60B22A" w14:textId="77777777" w:rsidR="002A7CCD" w:rsidRDefault="002A7CCD" w:rsidP="002A7CCD">
      <w:pPr>
        <w:pStyle w:val="Prrafodelista"/>
        <w:keepNext/>
      </w:pPr>
      <w:r>
        <w:rPr>
          <w:noProof/>
        </w:rPr>
        <w:drawing>
          <wp:inline distT="0" distB="0" distL="0" distR="0" wp14:anchorId="76C921C5" wp14:editId="1D218193">
            <wp:extent cx="4943475" cy="1123544"/>
            <wp:effectExtent l="19050" t="19050" r="9525" b="19685"/>
            <wp:docPr id="2085334546" name="Imagen 2085334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4975200" cy="1130754"/>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319FD41E" w14:textId="5B245E5A" w:rsidR="002A7CCD" w:rsidRDefault="002A7CCD" w:rsidP="002A7CCD">
      <w:pPr>
        <w:pStyle w:val="Descripcin"/>
        <w:ind w:left="720"/>
        <w:jc w:val="center"/>
        <w:rPr>
          <w:lang w:val="es-ES"/>
        </w:rPr>
      </w:pPr>
      <w:bookmarkStart w:id="270" w:name="_Toc163122675"/>
      <w:bookmarkStart w:id="271" w:name="_Toc167295402"/>
      <w:r>
        <w:t xml:space="preserve">Imagen </w:t>
      </w:r>
      <w:r>
        <w:fldChar w:fldCharType="begin"/>
      </w:r>
      <w:r>
        <w:instrText xml:space="preserve"> SEQ Imagen \* ARABIC </w:instrText>
      </w:r>
      <w:r>
        <w:fldChar w:fldCharType="separate"/>
      </w:r>
      <w:r w:rsidR="00562282">
        <w:rPr>
          <w:noProof/>
        </w:rPr>
        <w:t>71</w:t>
      </w:r>
      <w:r>
        <w:fldChar w:fldCharType="end"/>
      </w:r>
      <w:r w:rsidRPr="003B6AB2">
        <w:t>: Planes Operativos Anuales UO - Servicio de Control</w:t>
      </w:r>
      <w:r>
        <w:t>/Opciones Editar Eliminar</w:t>
      </w:r>
      <w:bookmarkEnd w:id="270"/>
      <w:bookmarkEnd w:id="271"/>
    </w:p>
    <w:p w14:paraId="5B995B3D" w14:textId="77777777" w:rsidR="002A7CCD" w:rsidRDefault="002A7CCD" w:rsidP="002A7CCD">
      <w:pPr>
        <w:pStyle w:val="Prrafodelista"/>
        <w:ind w:left="1440"/>
        <w:rPr>
          <w:i/>
          <w:iCs/>
          <w:lang w:val="es-ES"/>
        </w:rPr>
      </w:pPr>
      <w:r>
        <w:rPr>
          <w:noProof/>
          <w:lang w:val="es-ES"/>
        </w:rPr>
        <w:drawing>
          <wp:inline distT="0" distB="0" distL="0" distR="0" wp14:anchorId="29749362" wp14:editId="7846EC2B">
            <wp:extent cx="207034" cy="207034"/>
            <wp:effectExtent l="0" t="0" r="2540" b="2540"/>
            <wp:docPr id="2085334545" name="Gráfico 2085334545" descr="Advertenci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334545" name="Gráfico 2085334545" descr="Advertencia con relleno sólido"/>
                    <pic:cNvPicPr/>
                  </pic:nvPicPr>
                  <pic:blipFill>
                    <a:blip r:embed="rId34" cstate="print">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210746" cy="210746"/>
                    </a:xfrm>
                    <a:prstGeom prst="rect">
                      <a:avLst/>
                    </a:prstGeom>
                  </pic:spPr>
                </pic:pic>
              </a:graphicData>
            </a:graphic>
          </wp:inline>
        </w:drawing>
      </w:r>
      <w:r w:rsidRPr="00B353AC">
        <w:rPr>
          <w:b/>
          <w:bCs/>
          <w:i/>
          <w:iCs/>
          <w:lang w:val="es-ES"/>
        </w:rPr>
        <w:t>Importante</w:t>
      </w:r>
      <w:r w:rsidRPr="00B353AC">
        <w:rPr>
          <w:i/>
          <w:iCs/>
          <w:lang w:val="es-ES"/>
        </w:rPr>
        <w:t xml:space="preserve">: </w:t>
      </w:r>
      <w:r>
        <w:rPr>
          <w:i/>
          <w:iCs/>
          <w:lang w:val="es-ES"/>
        </w:rPr>
        <w:t>Se debe seleccionar un cargo obligatoriamente</w:t>
      </w:r>
      <w:r w:rsidRPr="00256014">
        <w:rPr>
          <w:i/>
          <w:iCs/>
          <w:lang w:val="es-ES"/>
        </w:rPr>
        <w:t xml:space="preserve">, </w:t>
      </w:r>
      <w:r w:rsidRPr="00E425A7">
        <w:rPr>
          <w:i/>
          <w:iCs/>
          <w:lang w:val="es-ES"/>
        </w:rPr>
        <w:t>no se permite el valor de Horas asignadas en blanco, no se permite el valor de Horas asignadas nulo. Ingrese un año de finalización que no esté en blanco.</w:t>
      </w:r>
    </w:p>
    <w:p w14:paraId="254E12EC" w14:textId="77777777" w:rsidR="002A7CCD" w:rsidRDefault="002A7CCD" w:rsidP="002A7CCD">
      <w:pPr>
        <w:pStyle w:val="Prrafodelista"/>
        <w:ind w:left="1440"/>
        <w:rPr>
          <w:i/>
          <w:iCs/>
          <w:lang w:val="es-ES"/>
        </w:rPr>
      </w:pPr>
    </w:p>
    <w:bookmarkEnd w:id="261"/>
    <w:p w14:paraId="3F38A075" w14:textId="77777777" w:rsidR="002A7CCD" w:rsidRPr="00B353AC" w:rsidRDefault="002A7CCD" w:rsidP="00F52FDE">
      <w:pPr>
        <w:pStyle w:val="Prrafodelista"/>
        <w:numPr>
          <w:ilvl w:val="0"/>
          <w:numId w:val="32"/>
        </w:numPr>
        <w:rPr>
          <w:lang w:val="es-ES"/>
        </w:rPr>
      </w:pPr>
      <w:r w:rsidRPr="00B353AC">
        <w:rPr>
          <w:lang w:val="es-ES"/>
        </w:rPr>
        <w:t xml:space="preserve">Una vez finalizada la edición de los datos del </w:t>
      </w:r>
      <w:r>
        <w:rPr>
          <w:lang w:val="es-ES"/>
        </w:rPr>
        <w:t>Personal</w:t>
      </w:r>
      <w:r w:rsidRPr="00B353AC">
        <w:rPr>
          <w:lang w:val="es-ES"/>
        </w:rPr>
        <w:t xml:space="preserve"> dar clic en el botón “Guardar”</w:t>
      </w:r>
      <w:r>
        <w:rPr>
          <w:lang w:val="es-ES"/>
        </w:rPr>
        <w:t xml:space="preserve"> para salvar la información registrada.</w:t>
      </w:r>
    </w:p>
    <w:p w14:paraId="7A706F3C" w14:textId="77777777" w:rsidR="002A7CCD" w:rsidRDefault="002A7CCD" w:rsidP="00F52FDE">
      <w:pPr>
        <w:pStyle w:val="Prrafodelista"/>
        <w:numPr>
          <w:ilvl w:val="0"/>
          <w:numId w:val="32"/>
        </w:numPr>
        <w:rPr>
          <w:lang w:val="es-ES"/>
        </w:rPr>
      </w:pPr>
      <w:r>
        <w:rPr>
          <w:lang w:val="es-ES"/>
        </w:rPr>
        <w:t>Botón Siguiente: Nos permite avanzar al siguiente segmento.</w:t>
      </w:r>
    </w:p>
    <w:p w14:paraId="46683C9E" w14:textId="77777777" w:rsidR="002A7CCD" w:rsidRPr="00B353AC" w:rsidRDefault="002A7CCD" w:rsidP="00F52FDE">
      <w:pPr>
        <w:pStyle w:val="Prrafodelista"/>
        <w:numPr>
          <w:ilvl w:val="0"/>
          <w:numId w:val="32"/>
        </w:numPr>
        <w:rPr>
          <w:lang w:val="es-ES"/>
        </w:rPr>
      </w:pPr>
      <w:r>
        <w:rPr>
          <w:lang w:val="es-ES"/>
        </w:rPr>
        <w:t>Botón Anterior: Nos permite retornar al segmento anterior.</w:t>
      </w:r>
    </w:p>
    <w:p w14:paraId="27EA61ED" w14:textId="77777777" w:rsidR="002A7CCD" w:rsidRDefault="002A7CCD" w:rsidP="00F52FDE">
      <w:pPr>
        <w:pStyle w:val="Prrafodelista"/>
        <w:numPr>
          <w:ilvl w:val="0"/>
          <w:numId w:val="32"/>
        </w:numPr>
        <w:rPr>
          <w:lang w:val="es-ES"/>
        </w:rPr>
      </w:pPr>
      <w:r>
        <w:rPr>
          <w:lang w:val="es-ES"/>
        </w:rPr>
        <w:t>Botón Cancelar: Nos permite cerra el formulario</w:t>
      </w:r>
    </w:p>
    <w:p w14:paraId="65BB837B" w14:textId="77777777" w:rsidR="002A7CCD" w:rsidRPr="00CF28E5" w:rsidRDefault="002A7CCD" w:rsidP="002A7CCD">
      <w:pPr>
        <w:pStyle w:val="Prrafodelista"/>
        <w:ind w:left="2160"/>
        <w:rPr>
          <w:lang w:val="es-ES"/>
        </w:rPr>
      </w:pPr>
    </w:p>
    <w:p w14:paraId="65B00356" w14:textId="77777777" w:rsidR="002A7CCD" w:rsidRPr="00E425A7" w:rsidRDefault="002A7CCD" w:rsidP="002A7CCD">
      <w:pPr>
        <w:pStyle w:val="Prrafodelista"/>
        <w:rPr>
          <w:sz w:val="22"/>
          <w:szCs w:val="22"/>
          <w:lang w:val="es-ES"/>
        </w:rPr>
      </w:pPr>
      <w:r w:rsidRPr="00E425A7">
        <w:rPr>
          <w:b/>
          <w:bCs/>
          <w:sz w:val="22"/>
          <w:szCs w:val="22"/>
          <w:lang w:val="es-ES"/>
        </w:rPr>
        <w:t>Editar Metas acumuladas:</w:t>
      </w:r>
      <w:r w:rsidRPr="00E425A7">
        <w:rPr>
          <w:sz w:val="22"/>
          <w:szCs w:val="22"/>
          <w:lang w:val="es-ES"/>
        </w:rPr>
        <w:t xml:space="preserve"> Muestra la información:</w:t>
      </w:r>
    </w:p>
    <w:p w14:paraId="2C7CEB89" w14:textId="77777777" w:rsidR="002A7CCD" w:rsidRDefault="002A7CCD" w:rsidP="002A7CCD">
      <w:pPr>
        <w:pStyle w:val="Prrafodelista"/>
        <w:keepNext/>
      </w:pPr>
      <w:r>
        <w:rPr>
          <w:noProof/>
        </w:rPr>
        <w:drawing>
          <wp:inline distT="0" distB="0" distL="0" distR="0" wp14:anchorId="53DF1818" wp14:editId="30AC2EE8">
            <wp:extent cx="4991100" cy="355626"/>
            <wp:effectExtent l="19050" t="19050" r="19050" b="2540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027747" cy="358237"/>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4F64B2D2" w14:textId="43BD95FB" w:rsidR="002A7CCD" w:rsidRPr="000358B1" w:rsidRDefault="002A7CCD" w:rsidP="002A7CCD">
      <w:pPr>
        <w:pStyle w:val="Descripcin"/>
        <w:ind w:left="720"/>
        <w:jc w:val="center"/>
        <w:rPr>
          <w:lang w:val="es-ES"/>
        </w:rPr>
      </w:pPr>
      <w:bookmarkStart w:id="272" w:name="_Toc163122676"/>
      <w:bookmarkStart w:id="273" w:name="_Toc167295403"/>
      <w:r>
        <w:t xml:space="preserve">Imagen </w:t>
      </w:r>
      <w:r>
        <w:fldChar w:fldCharType="begin"/>
      </w:r>
      <w:r>
        <w:instrText xml:space="preserve"> SEQ Imagen \* ARABIC </w:instrText>
      </w:r>
      <w:r>
        <w:fldChar w:fldCharType="separate"/>
      </w:r>
      <w:r w:rsidR="00562282">
        <w:rPr>
          <w:noProof/>
        </w:rPr>
        <w:t>72</w:t>
      </w:r>
      <w:r>
        <w:fldChar w:fldCharType="end"/>
      </w:r>
      <w:r w:rsidRPr="00667801">
        <w:t>: Planes Operativos Anuales UO - Servicio de Control</w:t>
      </w:r>
      <w:r>
        <w:t>/Editar Metas Acumuladas información</w:t>
      </w:r>
      <w:bookmarkEnd w:id="272"/>
      <w:bookmarkEnd w:id="273"/>
    </w:p>
    <w:p w14:paraId="652D0A23" w14:textId="77777777" w:rsidR="002A7CCD" w:rsidRDefault="002A7CCD" w:rsidP="002A7CCD">
      <w:pPr>
        <w:pStyle w:val="Prrafodelista"/>
        <w:keepNext/>
      </w:pPr>
      <w:r>
        <w:rPr>
          <w:noProof/>
        </w:rPr>
        <w:lastRenderedPageBreak/>
        <w:drawing>
          <wp:inline distT="0" distB="0" distL="0" distR="0" wp14:anchorId="58903A1E" wp14:editId="301287D0">
            <wp:extent cx="4976855" cy="3407434"/>
            <wp:effectExtent l="19050" t="19050" r="14605" b="21590"/>
            <wp:docPr id="2085334548" name="Imagen 2085334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4987818" cy="3414940"/>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0BEAD77B" w14:textId="5D19EB09" w:rsidR="002A7CCD" w:rsidRDefault="002A7CCD" w:rsidP="002A7CCD">
      <w:pPr>
        <w:pStyle w:val="Descripcin"/>
        <w:ind w:left="720"/>
        <w:jc w:val="center"/>
        <w:rPr>
          <w:lang w:val="es-ES"/>
        </w:rPr>
      </w:pPr>
      <w:bookmarkStart w:id="274" w:name="_Toc163122677"/>
      <w:bookmarkStart w:id="275" w:name="_Toc167295404"/>
      <w:r>
        <w:t xml:space="preserve">Imagen </w:t>
      </w:r>
      <w:r>
        <w:fldChar w:fldCharType="begin"/>
      </w:r>
      <w:r>
        <w:instrText xml:space="preserve"> SEQ Imagen \* ARABIC </w:instrText>
      </w:r>
      <w:r>
        <w:fldChar w:fldCharType="separate"/>
      </w:r>
      <w:r w:rsidR="00562282">
        <w:rPr>
          <w:noProof/>
        </w:rPr>
        <w:t>73</w:t>
      </w:r>
      <w:r>
        <w:fldChar w:fldCharType="end"/>
      </w:r>
      <w:r w:rsidRPr="003F132A">
        <w:t>: Planes Operativos Anuales UO - Servicio de Control/Editar Metas Acumuladas</w:t>
      </w:r>
      <w:bookmarkEnd w:id="274"/>
      <w:bookmarkEnd w:id="275"/>
    </w:p>
    <w:p w14:paraId="4B593956" w14:textId="77777777" w:rsidR="002A7CCD" w:rsidRPr="00E425A7" w:rsidRDefault="002A7CCD" w:rsidP="002A7CCD">
      <w:pPr>
        <w:pStyle w:val="Prrafodelista"/>
        <w:rPr>
          <w:sz w:val="22"/>
          <w:szCs w:val="22"/>
          <w:lang w:val="es-ES"/>
        </w:rPr>
      </w:pPr>
      <w:r w:rsidRPr="00E425A7">
        <w:rPr>
          <w:sz w:val="22"/>
          <w:szCs w:val="22"/>
          <w:lang w:val="es-ES"/>
        </w:rPr>
        <w:t>Permite editar la información de las metas acumuladas:</w:t>
      </w:r>
    </w:p>
    <w:p w14:paraId="38F9862A" w14:textId="77777777" w:rsidR="002A7CCD" w:rsidRDefault="002A7CCD" w:rsidP="00F52FDE">
      <w:pPr>
        <w:pStyle w:val="Prrafodelista"/>
        <w:numPr>
          <w:ilvl w:val="0"/>
          <w:numId w:val="33"/>
        </w:numPr>
        <w:rPr>
          <w:lang w:val="es-ES"/>
        </w:rPr>
      </w:pPr>
      <w:r>
        <w:rPr>
          <w:lang w:val="es-ES"/>
        </w:rPr>
        <w:t>Campos no editables: Numero de servicio, denominación, ejecución, meta anual, horas hombre, costo personal y el estado muestran información</w:t>
      </w:r>
    </w:p>
    <w:p w14:paraId="579CBEA4" w14:textId="77777777" w:rsidR="002A7CCD" w:rsidRDefault="002A7CCD" w:rsidP="00F52FDE">
      <w:pPr>
        <w:pStyle w:val="Prrafodelista"/>
        <w:numPr>
          <w:ilvl w:val="0"/>
          <w:numId w:val="33"/>
        </w:numPr>
        <w:rPr>
          <w:lang w:val="es-ES"/>
        </w:rPr>
      </w:pPr>
      <w:r>
        <w:rPr>
          <w:lang w:val="es-ES"/>
        </w:rPr>
        <w:t xml:space="preserve">Tabla prorrateo: </w:t>
      </w:r>
      <w:bookmarkStart w:id="276" w:name="_Hlk163028211"/>
      <w:r>
        <w:rPr>
          <w:lang w:val="es-ES"/>
        </w:rPr>
        <w:t>Para agregar un prorrateo dar clic en “Prorratear”</w:t>
      </w:r>
    </w:p>
    <w:p w14:paraId="334A7B10" w14:textId="77777777" w:rsidR="002A7CCD" w:rsidRDefault="002A7CCD" w:rsidP="002A7CCD">
      <w:pPr>
        <w:pStyle w:val="Prrafodelista"/>
        <w:keepNext/>
      </w:pPr>
      <w:r>
        <w:rPr>
          <w:noProof/>
        </w:rPr>
        <w:drawing>
          <wp:anchor distT="0" distB="0" distL="114300" distR="114300" simplePos="0" relativeHeight="252055557" behindDoc="0" locked="0" layoutInCell="1" allowOverlap="1" wp14:anchorId="51F0F427" wp14:editId="23D361D9">
            <wp:simplePos x="0" y="0"/>
            <wp:positionH relativeFrom="margin">
              <wp:posOffset>4707255</wp:posOffset>
            </wp:positionH>
            <wp:positionV relativeFrom="paragraph">
              <wp:posOffset>241300</wp:posOffset>
            </wp:positionV>
            <wp:extent cx="253191" cy="271119"/>
            <wp:effectExtent l="0" t="8890" r="0" b="5080"/>
            <wp:wrapNone/>
            <wp:docPr id="70165002" name="Gráfico 70165002"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253191" cy="271119"/>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F5D87F6" wp14:editId="4235E92B">
            <wp:extent cx="4958132" cy="1152525"/>
            <wp:effectExtent l="19050" t="19050" r="13970" b="9525"/>
            <wp:docPr id="70165003" name="Imagen 70165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4999870" cy="1162227"/>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4B5FD45A" w14:textId="35CC2E0E" w:rsidR="002A7CCD" w:rsidRDefault="002A7CCD" w:rsidP="002A7CCD">
      <w:pPr>
        <w:pStyle w:val="Descripcin"/>
        <w:ind w:left="720"/>
        <w:jc w:val="center"/>
        <w:rPr>
          <w:lang w:val="es-ES"/>
        </w:rPr>
      </w:pPr>
      <w:bookmarkStart w:id="277" w:name="_Toc163122678"/>
      <w:bookmarkStart w:id="278" w:name="_Toc167295405"/>
      <w:r>
        <w:t xml:space="preserve">Imagen </w:t>
      </w:r>
      <w:r>
        <w:fldChar w:fldCharType="begin"/>
      </w:r>
      <w:r>
        <w:instrText xml:space="preserve"> SEQ Imagen \* ARABIC </w:instrText>
      </w:r>
      <w:r>
        <w:fldChar w:fldCharType="separate"/>
      </w:r>
      <w:r w:rsidR="00562282">
        <w:rPr>
          <w:noProof/>
        </w:rPr>
        <w:t>74</w:t>
      </w:r>
      <w:r>
        <w:fldChar w:fldCharType="end"/>
      </w:r>
      <w:r w:rsidRPr="00EC28A8">
        <w:t xml:space="preserve">: Planes Operativos Anuales UO - Servicio de Control/Editar Metas Acumuladas </w:t>
      </w:r>
      <w:r>
        <w:t>- Prorratear</w:t>
      </w:r>
      <w:bookmarkEnd w:id="277"/>
      <w:bookmarkEnd w:id="278"/>
    </w:p>
    <w:p w14:paraId="36625BBC" w14:textId="77777777" w:rsidR="002A7CCD" w:rsidRDefault="002A7CCD" w:rsidP="002A7CCD">
      <w:pPr>
        <w:pStyle w:val="Prrafodelista"/>
        <w:ind w:left="1440"/>
        <w:rPr>
          <w:lang w:val="es-ES"/>
        </w:rPr>
      </w:pPr>
      <w:r>
        <w:rPr>
          <w:lang w:val="es-ES"/>
        </w:rPr>
        <w:t xml:space="preserve">Luego se desplegará la ventana </w:t>
      </w:r>
      <w:r w:rsidRPr="00B2206B">
        <w:rPr>
          <w:lang w:val="es-ES"/>
        </w:rPr>
        <w:t>Prorrateo Metas Acumuladas</w:t>
      </w:r>
      <w:r>
        <w:rPr>
          <w:lang w:val="es-ES"/>
        </w:rPr>
        <w:t>, donde se debe seleccionar por lo menos un registro y dar clic en “+Agregar”</w:t>
      </w:r>
    </w:p>
    <w:p w14:paraId="7666095F" w14:textId="77777777" w:rsidR="002A7CCD" w:rsidRDefault="002A7CCD" w:rsidP="002A7CCD">
      <w:pPr>
        <w:pStyle w:val="Prrafodelista"/>
        <w:keepNext/>
      </w:pPr>
      <w:r>
        <w:rPr>
          <w:noProof/>
        </w:rPr>
        <w:drawing>
          <wp:inline distT="0" distB="0" distL="0" distR="0" wp14:anchorId="293EF9C1" wp14:editId="70002080">
            <wp:extent cx="4971073" cy="1285875"/>
            <wp:effectExtent l="19050" t="19050" r="20320" b="9525"/>
            <wp:docPr id="70165004" name="Imagen 70165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011916" cy="1296440"/>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438265B1" w14:textId="0BDB05A7" w:rsidR="002A7CCD" w:rsidRDefault="002A7CCD" w:rsidP="002A7CCD">
      <w:pPr>
        <w:pStyle w:val="Descripcin"/>
        <w:ind w:left="720"/>
        <w:jc w:val="center"/>
        <w:rPr>
          <w:lang w:val="es-ES"/>
        </w:rPr>
      </w:pPr>
      <w:bookmarkStart w:id="279" w:name="_Toc163122679"/>
      <w:bookmarkStart w:id="280" w:name="_Toc167295406"/>
      <w:r>
        <w:t xml:space="preserve">Imagen </w:t>
      </w:r>
      <w:r>
        <w:fldChar w:fldCharType="begin"/>
      </w:r>
      <w:r>
        <w:instrText xml:space="preserve"> SEQ Imagen \* ARABIC </w:instrText>
      </w:r>
      <w:r>
        <w:fldChar w:fldCharType="separate"/>
      </w:r>
      <w:r w:rsidR="00562282">
        <w:rPr>
          <w:noProof/>
        </w:rPr>
        <w:t>75</w:t>
      </w:r>
      <w:r>
        <w:fldChar w:fldCharType="end"/>
      </w:r>
      <w:r w:rsidRPr="003F6E76">
        <w:t xml:space="preserve">: Planes Operativos Anuales UO - Servicio de Control/Editar Metas Acumuladas - </w:t>
      </w:r>
      <w:r>
        <w:t xml:space="preserve">Agregar </w:t>
      </w:r>
      <w:r w:rsidRPr="003F6E76">
        <w:t>Prorrate</w:t>
      </w:r>
      <w:r>
        <w:t>o</w:t>
      </w:r>
      <w:bookmarkEnd w:id="279"/>
      <w:bookmarkEnd w:id="280"/>
    </w:p>
    <w:p w14:paraId="7C840B97" w14:textId="77777777" w:rsidR="002A7CCD" w:rsidRDefault="002A7CCD" w:rsidP="002A7CCD">
      <w:pPr>
        <w:pStyle w:val="Prrafodelista"/>
        <w:ind w:left="1440"/>
        <w:rPr>
          <w:lang w:val="es-ES"/>
        </w:rPr>
      </w:pPr>
      <w:r w:rsidRPr="00216E5C">
        <w:rPr>
          <w:b/>
          <w:bCs/>
          <w:lang w:val="es-ES"/>
        </w:rPr>
        <w:lastRenderedPageBreak/>
        <w:t>Nota</w:t>
      </w:r>
      <w:r w:rsidRPr="00256014">
        <w:rPr>
          <w:b/>
          <w:bCs/>
          <w:i/>
          <w:iCs/>
          <w:lang w:val="es-ES"/>
        </w:rPr>
        <w:t>:</w:t>
      </w:r>
      <w:r w:rsidRPr="00256014">
        <w:rPr>
          <w:i/>
          <w:iCs/>
          <w:lang w:val="es-ES"/>
        </w:rPr>
        <w:t xml:space="preserve"> Para </w:t>
      </w:r>
      <w:r>
        <w:rPr>
          <w:i/>
          <w:iCs/>
          <w:lang w:val="es-ES"/>
        </w:rPr>
        <w:t xml:space="preserve">seleccionar el registro de la lista dar clic en </w:t>
      </w:r>
      <w:r>
        <w:rPr>
          <w:noProof/>
        </w:rPr>
        <w:drawing>
          <wp:inline distT="0" distB="0" distL="0" distR="0" wp14:anchorId="4FEBC1F7" wp14:editId="227CF720">
            <wp:extent cx="1009650" cy="22860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1009650" cy="228600"/>
                    </a:xfrm>
                    <a:prstGeom prst="rect">
                      <a:avLst/>
                    </a:prstGeom>
                  </pic:spPr>
                </pic:pic>
              </a:graphicData>
            </a:graphic>
          </wp:inline>
        </w:drawing>
      </w:r>
    </w:p>
    <w:p w14:paraId="70BDAD51" w14:textId="77777777" w:rsidR="002A7CCD" w:rsidRDefault="002A7CCD" w:rsidP="002A7CCD">
      <w:pPr>
        <w:pStyle w:val="Prrafodelista"/>
        <w:ind w:left="1440"/>
        <w:rPr>
          <w:lang w:val="es-ES"/>
        </w:rPr>
      </w:pPr>
      <w:r>
        <w:rPr>
          <w:lang w:val="es-ES"/>
        </w:rPr>
        <w:t xml:space="preserve">El prorrateo agregado se muestra en la tabla donde se visualiza la fecha de corte, meta, avance%, </w:t>
      </w:r>
      <w:proofErr w:type="spellStart"/>
      <w:r>
        <w:rPr>
          <w:lang w:val="es-ES"/>
        </w:rPr>
        <w:t>N°HH</w:t>
      </w:r>
      <w:proofErr w:type="spellEnd"/>
      <w:r>
        <w:rPr>
          <w:lang w:val="es-ES"/>
        </w:rPr>
        <w:t>, Costo personal. En la tabla se tiene las opciones de editar y eliminar el registro.</w:t>
      </w:r>
    </w:p>
    <w:p w14:paraId="37AEFA3B" w14:textId="77777777" w:rsidR="002A7CCD" w:rsidRDefault="002A7CCD" w:rsidP="002A7CCD">
      <w:pPr>
        <w:pStyle w:val="Prrafodelista"/>
        <w:keepNext/>
      </w:pPr>
      <w:r>
        <w:rPr>
          <w:noProof/>
        </w:rPr>
        <w:drawing>
          <wp:inline distT="0" distB="0" distL="0" distR="0" wp14:anchorId="2F214AA9" wp14:editId="2B3A0C8A">
            <wp:extent cx="4864462" cy="962025"/>
            <wp:effectExtent l="19050" t="19050" r="12700" b="9525"/>
            <wp:docPr id="70165008" name="Imagen 70165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4921895" cy="973383"/>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4EC2825F" w14:textId="6E8B62EA" w:rsidR="002A7CCD" w:rsidRDefault="002A7CCD" w:rsidP="002A7CCD">
      <w:pPr>
        <w:pStyle w:val="Descripcin"/>
        <w:ind w:left="720"/>
        <w:jc w:val="center"/>
        <w:rPr>
          <w:lang w:val="es-ES"/>
        </w:rPr>
      </w:pPr>
      <w:bookmarkStart w:id="281" w:name="_Toc163122680"/>
      <w:bookmarkStart w:id="282" w:name="_Toc167295407"/>
      <w:r>
        <w:t xml:space="preserve">Imagen </w:t>
      </w:r>
      <w:r>
        <w:fldChar w:fldCharType="begin"/>
      </w:r>
      <w:r>
        <w:instrText xml:space="preserve"> SEQ Imagen \* ARABIC </w:instrText>
      </w:r>
      <w:r>
        <w:fldChar w:fldCharType="separate"/>
      </w:r>
      <w:r w:rsidR="00562282">
        <w:rPr>
          <w:noProof/>
        </w:rPr>
        <w:t>76</w:t>
      </w:r>
      <w:r>
        <w:fldChar w:fldCharType="end"/>
      </w:r>
      <w:r w:rsidRPr="006638A8">
        <w:t>: Planes Operativos Anuales UO - Servicio de Control/Editar Metas Acumuladas - Agregar Prorrateo</w:t>
      </w:r>
      <w:r>
        <w:t>/Opciones Eliminar y Editar</w:t>
      </w:r>
      <w:bookmarkEnd w:id="281"/>
      <w:bookmarkEnd w:id="282"/>
    </w:p>
    <w:p w14:paraId="171067A8" w14:textId="77777777" w:rsidR="002A7CCD" w:rsidRPr="005033EB" w:rsidRDefault="002A7CCD" w:rsidP="002A7CCD">
      <w:pPr>
        <w:pStyle w:val="Prrafodelista"/>
        <w:ind w:left="1440"/>
        <w:rPr>
          <w:lang w:val="es-ES"/>
        </w:rPr>
      </w:pPr>
      <w:r>
        <w:rPr>
          <w:lang w:val="es-ES"/>
        </w:rPr>
        <w:t xml:space="preserve">Seleccionar el icono de </w:t>
      </w:r>
      <w:r>
        <w:rPr>
          <w:noProof/>
        </w:rPr>
        <w:drawing>
          <wp:inline distT="0" distB="0" distL="0" distR="0" wp14:anchorId="6CFFC71F" wp14:editId="2B86EAEC">
            <wp:extent cx="142875" cy="133350"/>
            <wp:effectExtent l="0" t="0" r="952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142875" cy="133350"/>
                    </a:xfrm>
                    <a:prstGeom prst="rect">
                      <a:avLst/>
                    </a:prstGeom>
                  </pic:spPr>
                </pic:pic>
              </a:graphicData>
            </a:graphic>
          </wp:inline>
        </w:drawing>
      </w:r>
      <w:r>
        <w:rPr>
          <w:lang w:val="es-ES"/>
        </w:rPr>
        <w:t>editar para modificar el registro del prorrateo</w:t>
      </w:r>
    </w:p>
    <w:p w14:paraId="6B655625" w14:textId="77777777" w:rsidR="002A7CCD" w:rsidRDefault="002A7CCD" w:rsidP="002A7CCD">
      <w:pPr>
        <w:pStyle w:val="Prrafodelista"/>
        <w:keepNext/>
      </w:pPr>
      <w:r>
        <w:rPr>
          <w:noProof/>
        </w:rPr>
        <w:drawing>
          <wp:anchor distT="0" distB="0" distL="114300" distR="114300" simplePos="0" relativeHeight="252057605" behindDoc="0" locked="0" layoutInCell="1" allowOverlap="1" wp14:anchorId="71EF208B" wp14:editId="7DC07944">
            <wp:simplePos x="0" y="0"/>
            <wp:positionH relativeFrom="margin">
              <wp:posOffset>4949190</wp:posOffset>
            </wp:positionH>
            <wp:positionV relativeFrom="paragraph">
              <wp:posOffset>645795</wp:posOffset>
            </wp:positionV>
            <wp:extent cx="218685" cy="234170"/>
            <wp:effectExtent l="0" t="7620" r="0" b="2540"/>
            <wp:wrapNone/>
            <wp:docPr id="70165009" name="Gráfico 70165009"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218685" cy="23417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5BF920CF" wp14:editId="7F6C8FD2">
            <wp:extent cx="4848225" cy="928602"/>
            <wp:effectExtent l="19050" t="19050" r="9525" b="24130"/>
            <wp:docPr id="70165010" name="Imagen 70165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4927405" cy="943768"/>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29A6B989" w14:textId="41623798" w:rsidR="002A7CCD" w:rsidRDefault="002A7CCD" w:rsidP="002A7CCD">
      <w:pPr>
        <w:pStyle w:val="Descripcin"/>
        <w:ind w:left="720"/>
        <w:jc w:val="center"/>
        <w:rPr>
          <w:lang w:val="es-ES"/>
        </w:rPr>
      </w:pPr>
      <w:bookmarkStart w:id="283" w:name="_Toc163122681"/>
      <w:bookmarkStart w:id="284" w:name="_Toc167295408"/>
      <w:r>
        <w:t xml:space="preserve">Imagen </w:t>
      </w:r>
      <w:r>
        <w:fldChar w:fldCharType="begin"/>
      </w:r>
      <w:r>
        <w:instrText xml:space="preserve"> SEQ Imagen \* ARABIC </w:instrText>
      </w:r>
      <w:r>
        <w:fldChar w:fldCharType="separate"/>
      </w:r>
      <w:r w:rsidR="00562282">
        <w:rPr>
          <w:noProof/>
        </w:rPr>
        <w:t>77</w:t>
      </w:r>
      <w:r>
        <w:fldChar w:fldCharType="end"/>
      </w:r>
      <w:r w:rsidRPr="00182822">
        <w:t xml:space="preserve">: Planes Operativos Anuales UO - Servicio de Control/Editar Metas Acumuladas - </w:t>
      </w:r>
      <w:r>
        <w:t>Editar</w:t>
      </w:r>
      <w:r w:rsidRPr="00182822">
        <w:t xml:space="preserve"> Prorrateo</w:t>
      </w:r>
      <w:bookmarkEnd w:id="283"/>
      <w:bookmarkEnd w:id="284"/>
    </w:p>
    <w:p w14:paraId="7C288C6A" w14:textId="77777777" w:rsidR="002A7CCD" w:rsidRDefault="002A7CCD" w:rsidP="002A7CCD">
      <w:pPr>
        <w:pStyle w:val="Prrafodelista"/>
        <w:ind w:left="1440"/>
        <w:rPr>
          <w:lang w:val="es-ES"/>
        </w:rPr>
      </w:pPr>
      <w:r>
        <w:rPr>
          <w:lang w:val="es-ES"/>
        </w:rPr>
        <w:t xml:space="preserve">Al hacer uso de la opción editar se podrá modificar la fila del registro, permitiendo ingresar un valor numérico solo en la columna meta, el resto de las columnas no se podrán editar. Al finalizar la edición dar clic en </w:t>
      </w:r>
      <w:r>
        <w:rPr>
          <w:noProof/>
        </w:rPr>
        <w:drawing>
          <wp:inline distT="0" distB="0" distL="0" distR="0" wp14:anchorId="02D65757" wp14:editId="73E15562">
            <wp:extent cx="123825" cy="152400"/>
            <wp:effectExtent l="0" t="0" r="952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123825" cy="152400"/>
                    </a:xfrm>
                    <a:prstGeom prst="rect">
                      <a:avLst/>
                    </a:prstGeom>
                  </pic:spPr>
                </pic:pic>
              </a:graphicData>
            </a:graphic>
          </wp:inline>
        </w:drawing>
      </w:r>
      <w:r>
        <w:rPr>
          <w:lang w:val="es-ES"/>
        </w:rPr>
        <w:t xml:space="preserve">Guardar o </w:t>
      </w:r>
      <w:r>
        <w:rPr>
          <w:noProof/>
        </w:rPr>
        <w:drawing>
          <wp:inline distT="0" distB="0" distL="0" distR="0" wp14:anchorId="269573F6" wp14:editId="4E8E6960">
            <wp:extent cx="190500" cy="9525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190500" cy="95250"/>
                    </a:xfrm>
                    <a:prstGeom prst="rect">
                      <a:avLst/>
                    </a:prstGeom>
                  </pic:spPr>
                </pic:pic>
              </a:graphicData>
            </a:graphic>
          </wp:inline>
        </w:drawing>
      </w:r>
      <w:r>
        <w:rPr>
          <w:lang w:val="es-ES"/>
        </w:rPr>
        <w:t xml:space="preserve">para deshacer los cambios realizados en la tabla y seguidamente se activará el botón “Guardar”. </w:t>
      </w:r>
    </w:p>
    <w:p w14:paraId="3A9FC1EF" w14:textId="77777777" w:rsidR="002A7CCD" w:rsidRDefault="002A7CCD" w:rsidP="002A7CCD">
      <w:pPr>
        <w:pStyle w:val="Prrafodelista"/>
        <w:keepNext/>
      </w:pPr>
      <w:r>
        <w:rPr>
          <w:noProof/>
        </w:rPr>
        <w:drawing>
          <wp:inline distT="0" distB="0" distL="0" distR="0" wp14:anchorId="486D6CE1" wp14:editId="28F6C7E2">
            <wp:extent cx="4884513" cy="895350"/>
            <wp:effectExtent l="19050" t="19050" r="11430" b="19050"/>
            <wp:docPr id="70165011" name="Imagen 70165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4928337" cy="903383"/>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1DDFB861" w14:textId="7D0BA970" w:rsidR="002A7CCD" w:rsidRDefault="002A7CCD" w:rsidP="002A7CCD">
      <w:pPr>
        <w:pStyle w:val="Descripcin"/>
        <w:ind w:left="1440"/>
        <w:jc w:val="center"/>
        <w:rPr>
          <w:lang w:val="es-ES"/>
        </w:rPr>
      </w:pPr>
      <w:bookmarkStart w:id="285" w:name="_Toc163122682"/>
      <w:bookmarkStart w:id="286" w:name="_Toc167295409"/>
      <w:r>
        <w:t xml:space="preserve">Imagen </w:t>
      </w:r>
      <w:r>
        <w:fldChar w:fldCharType="begin"/>
      </w:r>
      <w:r>
        <w:instrText xml:space="preserve"> SEQ Imagen \* ARABIC </w:instrText>
      </w:r>
      <w:r>
        <w:fldChar w:fldCharType="separate"/>
      </w:r>
      <w:r w:rsidR="00562282">
        <w:rPr>
          <w:noProof/>
        </w:rPr>
        <w:t>78</w:t>
      </w:r>
      <w:r>
        <w:fldChar w:fldCharType="end"/>
      </w:r>
      <w:r w:rsidRPr="000B429F">
        <w:t>: Planes Operativos Anuales UO - Servicio de Control/Editar Metas Acumuladas - Editar Prorrateo</w:t>
      </w:r>
      <w:r>
        <w:t>/Eliminar</w:t>
      </w:r>
      <w:bookmarkEnd w:id="285"/>
      <w:bookmarkEnd w:id="286"/>
    </w:p>
    <w:p w14:paraId="2AB130D0" w14:textId="77777777" w:rsidR="002A7CCD" w:rsidRPr="00A61FB8" w:rsidRDefault="002A7CCD" w:rsidP="002A7CCD">
      <w:pPr>
        <w:pStyle w:val="Prrafodelista"/>
        <w:ind w:left="1440"/>
        <w:rPr>
          <w:lang w:val="es-ES"/>
        </w:rPr>
      </w:pPr>
      <w:r>
        <w:rPr>
          <w:noProof/>
          <w:lang w:val="es-ES"/>
        </w:rPr>
        <w:drawing>
          <wp:inline distT="0" distB="0" distL="0" distR="0" wp14:anchorId="1E5F0245" wp14:editId="3DE6CA63">
            <wp:extent cx="207034" cy="207034"/>
            <wp:effectExtent l="0" t="0" r="2540" b="2540"/>
            <wp:docPr id="70165012" name="Gráfico 70165012" descr="Advertenci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334545" name="Gráfico 2085334545" descr="Advertencia con relleno sólido"/>
                    <pic:cNvPicPr/>
                  </pic:nvPicPr>
                  <pic:blipFill>
                    <a:blip r:embed="rId34" cstate="print">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210746" cy="210746"/>
                    </a:xfrm>
                    <a:prstGeom prst="rect">
                      <a:avLst/>
                    </a:prstGeom>
                  </pic:spPr>
                </pic:pic>
              </a:graphicData>
            </a:graphic>
          </wp:inline>
        </w:drawing>
      </w:r>
      <w:r w:rsidRPr="00B353AC">
        <w:rPr>
          <w:b/>
          <w:bCs/>
          <w:i/>
          <w:iCs/>
          <w:lang w:val="es-ES"/>
        </w:rPr>
        <w:t>Importante</w:t>
      </w:r>
      <w:r w:rsidRPr="00B353AC">
        <w:rPr>
          <w:i/>
          <w:iCs/>
          <w:lang w:val="es-ES"/>
        </w:rPr>
        <w:t xml:space="preserve">: </w:t>
      </w:r>
      <w:r>
        <w:rPr>
          <w:i/>
          <w:iCs/>
          <w:lang w:val="es-ES"/>
        </w:rPr>
        <w:t>Luego de ingresar un valor en la meta, el resto de las columnas se actualizan automáticamente</w:t>
      </w:r>
      <w:r w:rsidRPr="00256014">
        <w:rPr>
          <w:i/>
          <w:iCs/>
          <w:lang w:val="es-ES"/>
        </w:rPr>
        <w:t>.</w:t>
      </w:r>
    </w:p>
    <w:bookmarkEnd w:id="276"/>
    <w:p w14:paraId="6AAA71A7" w14:textId="77777777" w:rsidR="002A7CCD" w:rsidRPr="00A61FB8" w:rsidRDefault="002A7CCD" w:rsidP="002A7CCD">
      <w:pPr>
        <w:ind w:left="1440"/>
        <w:rPr>
          <w:rFonts w:cs="Arial"/>
          <w:sz w:val="20"/>
          <w:lang w:val="es-ES" w:eastAsia="es-PE"/>
        </w:rPr>
      </w:pPr>
      <w:r w:rsidRPr="00A61FB8">
        <w:rPr>
          <w:rFonts w:cs="Arial"/>
          <w:sz w:val="20"/>
          <w:lang w:val="es-ES" w:eastAsia="es-PE"/>
        </w:rPr>
        <w:t xml:space="preserve">Una vez finalizada la edición de </w:t>
      </w:r>
      <w:r>
        <w:rPr>
          <w:rFonts w:cs="Arial"/>
          <w:sz w:val="20"/>
          <w:lang w:val="es-ES" w:eastAsia="es-PE"/>
        </w:rPr>
        <w:t>las metas acumuladas</w:t>
      </w:r>
      <w:r w:rsidRPr="00A61FB8">
        <w:rPr>
          <w:rFonts w:cs="Arial"/>
          <w:sz w:val="20"/>
          <w:lang w:val="es-ES" w:eastAsia="es-PE"/>
        </w:rPr>
        <w:t xml:space="preserve"> dar clic en el botón “Guardar”</w:t>
      </w:r>
      <w:r>
        <w:rPr>
          <w:rFonts w:cs="Arial"/>
          <w:sz w:val="20"/>
          <w:lang w:val="es-ES" w:eastAsia="es-PE"/>
        </w:rPr>
        <w:t xml:space="preserve">, seguidamente </w:t>
      </w:r>
      <w:r w:rsidRPr="00A61FB8">
        <w:rPr>
          <w:rFonts w:cs="Arial"/>
          <w:sz w:val="20"/>
          <w:lang w:val="es-ES" w:eastAsia="es-PE"/>
        </w:rPr>
        <w:t>muestra un mensaje de éxito.</w:t>
      </w:r>
    </w:p>
    <w:p w14:paraId="27D7088F" w14:textId="77777777" w:rsidR="002A7CCD" w:rsidRPr="00F62FD6" w:rsidRDefault="002A7CCD" w:rsidP="00F52FDE">
      <w:pPr>
        <w:pStyle w:val="Prrafodelista"/>
        <w:numPr>
          <w:ilvl w:val="0"/>
          <w:numId w:val="33"/>
        </w:numPr>
        <w:rPr>
          <w:lang w:val="es-ES"/>
        </w:rPr>
      </w:pPr>
      <w:r w:rsidRPr="00F62FD6">
        <w:rPr>
          <w:lang w:val="es-ES"/>
        </w:rPr>
        <w:t>Botón Reestablecer: Nos permite borrar los cambios realizados antes de guardar.</w:t>
      </w:r>
    </w:p>
    <w:p w14:paraId="7F701735" w14:textId="77777777" w:rsidR="002A7CCD" w:rsidRDefault="002A7CCD" w:rsidP="00F52FDE">
      <w:pPr>
        <w:pStyle w:val="Prrafodelista"/>
        <w:numPr>
          <w:ilvl w:val="0"/>
          <w:numId w:val="33"/>
        </w:numPr>
        <w:rPr>
          <w:lang w:val="es-ES"/>
        </w:rPr>
      </w:pPr>
      <w:r>
        <w:rPr>
          <w:lang w:val="es-ES"/>
        </w:rPr>
        <w:t>Botón Anterior: Nos permite retornar al segmento anterior.</w:t>
      </w:r>
    </w:p>
    <w:p w14:paraId="0A37547A" w14:textId="77777777" w:rsidR="002A7CCD" w:rsidRDefault="002A7CCD" w:rsidP="00F52FDE">
      <w:pPr>
        <w:pStyle w:val="Prrafodelista"/>
        <w:numPr>
          <w:ilvl w:val="0"/>
          <w:numId w:val="33"/>
        </w:numPr>
        <w:rPr>
          <w:lang w:val="es-ES"/>
        </w:rPr>
      </w:pPr>
      <w:r>
        <w:rPr>
          <w:lang w:val="es-ES"/>
        </w:rPr>
        <w:t>Botón Siguiente: Nos permite avanzar al siguiente segmento.</w:t>
      </w:r>
    </w:p>
    <w:p w14:paraId="07B0887E" w14:textId="77777777" w:rsidR="002A7CCD" w:rsidRPr="000358B1" w:rsidRDefault="002A7CCD" w:rsidP="00F52FDE">
      <w:pPr>
        <w:pStyle w:val="Prrafodelista"/>
        <w:numPr>
          <w:ilvl w:val="0"/>
          <w:numId w:val="33"/>
        </w:numPr>
        <w:rPr>
          <w:lang w:val="es-ES"/>
        </w:rPr>
      </w:pPr>
      <w:r>
        <w:rPr>
          <w:lang w:val="es-ES"/>
        </w:rPr>
        <w:lastRenderedPageBreak/>
        <w:t>Botón Cancelar: Nos permite cerra el formulario</w:t>
      </w:r>
    </w:p>
    <w:p w14:paraId="1A70F7C8" w14:textId="77777777" w:rsidR="002A7CCD" w:rsidRDefault="002A7CCD" w:rsidP="002A7CCD">
      <w:pPr>
        <w:ind w:left="720"/>
        <w:rPr>
          <w:rFonts w:cs="Arial"/>
          <w:sz w:val="20"/>
          <w:lang w:val="es-ES" w:eastAsia="es-PE"/>
        </w:rPr>
      </w:pPr>
    </w:p>
    <w:p w14:paraId="7ADE7B5C" w14:textId="77777777" w:rsidR="002A7CCD" w:rsidRPr="005033EB" w:rsidRDefault="002A7CCD" w:rsidP="002A7CCD">
      <w:pPr>
        <w:pStyle w:val="Prrafodelista"/>
        <w:rPr>
          <w:sz w:val="22"/>
          <w:szCs w:val="22"/>
          <w:lang w:val="es-ES"/>
        </w:rPr>
      </w:pPr>
      <w:r w:rsidRPr="005033EB">
        <w:rPr>
          <w:b/>
          <w:bCs/>
          <w:sz w:val="22"/>
          <w:szCs w:val="22"/>
          <w:lang w:val="es-ES"/>
        </w:rPr>
        <w:t>Editar Gestión de Riesgo:</w:t>
      </w:r>
      <w:r w:rsidRPr="005033EB">
        <w:rPr>
          <w:sz w:val="22"/>
          <w:szCs w:val="22"/>
          <w:lang w:val="es-ES"/>
        </w:rPr>
        <w:t xml:space="preserve"> Muestra la información:</w:t>
      </w:r>
    </w:p>
    <w:p w14:paraId="442F721B" w14:textId="77777777" w:rsidR="002A7CCD" w:rsidRDefault="002A7CCD" w:rsidP="002A7CCD">
      <w:pPr>
        <w:pStyle w:val="Prrafodelista"/>
        <w:keepNext/>
      </w:pPr>
      <w:r>
        <w:rPr>
          <w:noProof/>
        </w:rPr>
        <w:drawing>
          <wp:inline distT="0" distB="0" distL="0" distR="0" wp14:anchorId="59EF1014" wp14:editId="4348C07B">
            <wp:extent cx="5048250" cy="397687"/>
            <wp:effectExtent l="19050" t="19050" r="19050" b="21590"/>
            <wp:docPr id="70165013" name="Imagen 70165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093029" cy="401215"/>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6B394F0C" w14:textId="69569DF7" w:rsidR="002A7CCD" w:rsidRPr="000358B1" w:rsidRDefault="002A7CCD" w:rsidP="002A7CCD">
      <w:pPr>
        <w:pStyle w:val="Descripcin"/>
        <w:ind w:left="720"/>
        <w:jc w:val="center"/>
        <w:rPr>
          <w:lang w:val="es-ES"/>
        </w:rPr>
      </w:pPr>
      <w:bookmarkStart w:id="287" w:name="_Toc163122683"/>
      <w:bookmarkStart w:id="288" w:name="_Toc167295410"/>
      <w:r>
        <w:t xml:space="preserve">Imagen </w:t>
      </w:r>
      <w:r>
        <w:fldChar w:fldCharType="begin"/>
      </w:r>
      <w:r>
        <w:instrText xml:space="preserve"> SEQ Imagen \* ARABIC </w:instrText>
      </w:r>
      <w:r>
        <w:fldChar w:fldCharType="separate"/>
      </w:r>
      <w:r w:rsidR="00562282">
        <w:rPr>
          <w:noProof/>
        </w:rPr>
        <w:t>79</w:t>
      </w:r>
      <w:r>
        <w:fldChar w:fldCharType="end"/>
      </w:r>
      <w:r w:rsidRPr="00C55CE4">
        <w:t xml:space="preserve">: Planes Operativos Anuales UO - Servicio de Control/Editar </w:t>
      </w:r>
      <w:r>
        <w:t>Gestión de Riesgos Información</w:t>
      </w:r>
      <w:bookmarkEnd w:id="287"/>
      <w:bookmarkEnd w:id="288"/>
    </w:p>
    <w:p w14:paraId="109A6604" w14:textId="77777777" w:rsidR="002A7CCD" w:rsidRDefault="002A7CCD" w:rsidP="002A7CCD">
      <w:pPr>
        <w:pStyle w:val="Prrafodelista"/>
        <w:keepNext/>
      </w:pPr>
      <w:r>
        <w:rPr>
          <w:noProof/>
        </w:rPr>
        <w:drawing>
          <wp:inline distT="0" distB="0" distL="0" distR="0" wp14:anchorId="590D1A21" wp14:editId="66B04FF5">
            <wp:extent cx="5048985" cy="3459193"/>
            <wp:effectExtent l="19050" t="19050" r="18415" b="27305"/>
            <wp:docPr id="70165014" name="Imagen 70165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053326" cy="3462167"/>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0E48553D" w14:textId="2D76D230" w:rsidR="002A7CCD" w:rsidRDefault="002A7CCD" w:rsidP="002A7CCD">
      <w:pPr>
        <w:pStyle w:val="Descripcin"/>
        <w:ind w:left="720"/>
        <w:jc w:val="center"/>
        <w:rPr>
          <w:lang w:val="es-ES"/>
        </w:rPr>
      </w:pPr>
      <w:bookmarkStart w:id="289" w:name="_Toc163122684"/>
      <w:bookmarkStart w:id="290" w:name="_Toc167295411"/>
      <w:r>
        <w:t xml:space="preserve">Imagen </w:t>
      </w:r>
      <w:r>
        <w:fldChar w:fldCharType="begin"/>
      </w:r>
      <w:r>
        <w:instrText xml:space="preserve"> SEQ Imagen \* ARABIC </w:instrText>
      </w:r>
      <w:r>
        <w:fldChar w:fldCharType="separate"/>
      </w:r>
      <w:r w:rsidR="00562282">
        <w:rPr>
          <w:noProof/>
        </w:rPr>
        <w:t>80</w:t>
      </w:r>
      <w:r>
        <w:fldChar w:fldCharType="end"/>
      </w:r>
      <w:r w:rsidRPr="00003EC7">
        <w:t>: Planes Operativos Anuales UO - Servicio de Control/Editar Gestión de Riesgos</w:t>
      </w:r>
      <w:bookmarkEnd w:id="289"/>
      <w:bookmarkEnd w:id="290"/>
    </w:p>
    <w:p w14:paraId="07FAB7F7" w14:textId="77777777" w:rsidR="002A7CCD" w:rsidRPr="005033EB" w:rsidRDefault="002A7CCD" w:rsidP="002A7CCD">
      <w:pPr>
        <w:pStyle w:val="Prrafodelista"/>
        <w:rPr>
          <w:sz w:val="22"/>
          <w:szCs w:val="22"/>
          <w:lang w:val="es-ES"/>
        </w:rPr>
      </w:pPr>
      <w:r w:rsidRPr="005033EB">
        <w:rPr>
          <w:sz w:val="22"/>
          <w:szCs w:val="22"/>
          <w:lang w:val="es-ES"/>
        </w:rPr>
        <w:t>Muestra la información de gestión de riesgos:</w:t>
      </w:r>
    </w:p>
    <w:p w14:paraId="3870380D" w14:textId="77777777" w:rsidR="002A7CCD" w:rsidRDefault="002A7CCD" w:rsidP="00F52FDE">
      <w:pPr>
        <w:pStyle w:val="Prrafodelista"/>
        <w:numPr>
          <w:ilvl w:val="0"/>
          <w:numId w:val="34"/>
        </w:numPr>
        <w:rPr>
          <w:lang w:val="es-ES"/>
        </w:rPr>
      </w:pPr>
      <w:r w:rsidRPr="0014099D">
        <w:rPr>
          <w:lang w:val="es-ES"/>
        </w:rPr>
        <w:t>Numero de servicio</w:t>
      </w:r>
      <w:r>
        <w:rPr>
          <w:lang w:val="es-ES"/>
        </w:rPr>
        <w:t xml:space="preserve"> (no editable)</w:t>
      </w:r>
    </w:p>
    <w:p w14:paraId="442322D7" w14:textId="77777777" w:rsidR="002A7CCD" w:rsidRPr="00785C8C" w:rsidRDefault="002A7CCD" w:rsidP="00F52FDE">
      <w:pPr>
        <w:pStyle w:val="Prrafodelista"/>
        <w:numPr>
          <w:ilvl w:val="0"/>
          <w:numId w:val="34"/>
        </w:numPr>
        <w:rPr>
          <w:lang w:val="es-ES"/>
        </w:rPr>
      </w:pPr>
      <w:r w:rsidRPr="00785C8C">
        <w:rPr>
          <w:lang w:val="es-ES"/>
        </w:rPr>
        <w:t>Tabla Riesgo sugerido: Para agregar un Riesgo sugerido dar clic “Nuevo”</w:t>
      </w:r>
    </w:p>
    <w:p w14:paraId="12FC5CF6" w14:textId="77777777" w:rsidR="002A7CCD" w:rsidRDefault="002A7CCD" w:rsidP="002A7CCD">
      <w:pPr>
        <w:pStyle w:val="Prrafodelista"/>
        <w:keepNext/>
      </w:pPr>
      <w:r>
        <w:rPr>
          <w:noProof/>
        </w:rPr>
        <w:drawing>
          <wp:anchor distT="0" distB="0" distL="114300" distR="114300" simplePos="0" relativeHeight="252058629" behindDoc="0" locked="0" layoutInCell="1" allowOverlap="1" wp14:anchorId="14F86065" wp14:editId="1796B5DF">
            <wp:simplePos x="0" y="0"/>
            <wp:positionH relativeFrom="margin">
              <wp:posOffset>5132985</wp:posOffset>
            </wp:positionH>
            <wp:positionV relativeFrom="paragraph">
              <wp:posOffset>235004</wp:posOffset>
            </wp:positionV>
            <wp:extent cx="253191" cy="271119"/>
            <wp:effectExtent l="0" t="8890" r="0" b="5080"/>
            <wp:wrapNone/>
            <wp:docPr id="70165015" name="Gráfico 70165015"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253191" cy="271119"/>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BCBE1D0" wp14:editId="27A2AC13">
            <wp:extent cx="5116476" cy="1179707"/>
            <wp:effectExtent l="19050" t="19050" r="8255" b="20955"/>
            <wp:docPr id="70165019" name="Imagen 70165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165667" cy="1191049"/>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76870E73" w14:textId="14D70F17" w:rsidR="002A7CCD" w:rsidRDefault="002A7CCD" w:rsidP="002A7CCD">
      <w:pPr>
        <w:pStyle w:val="Descripcin"/>
        <w:ind w:left="720"/>
        <w:jc w:val="center"/>
        <w:rPr>
          <w:lang w:val="es-ES"/>
        </w:rPr>
      </w:pPr>
      <w:bookmarkStart w:id="291" w:name="_Toc163122685"/>
      <w:bookmarkStart w:id="292" w:name="_Toc167295412"/>
      <w:r>
        <w:t xml:space="preserve">Imagen </w:t>
      </w:r>
      <w:r>
        <w:fldChar w:fldCharType="begin"/>
      </w:r>
      <w:r>
        <w:instrText xml:space="preserve"> SEQ Imagen \* ARABIC </w:instrText>
      </w:r>
      <w:r>
        <w:fldChar w:fldCharType="separate"/>
      </w:r>
      <w:r w:rsidR="00562282">
        <w:rPr>
          <w:noProof/>
        </w:rPr>
        <w:t>81</w:t>
      </w:r>
      <w:r>
        <w:fldChar w:fldCharType="end"/>
      </w:r>
      <w:r w:rsidRPr="00687B97">
        <w:t>: Planes Operativos Anuales UO - Servicio de Control/</w:t>
      </w:r>
      <w:r>
        <w:t>Gestión de servicios Nuevo</w:t>
      </w:r>
      <w:bookmarkEnd w:id="291"/>
      <w:bookmarkEnd w:id="292"/>
    </w:p>
    <w:p w14:paraId="36423DC0" w14:textId="77777777" w:rsidR="002A7CCD" w:rsidRDefault="002A7CCD" w:rsidP="002A7CCD">
      <w:pPr>
        <w:pStyle w:val="Prrafodelista"/>
        <w:ind w:left="1440"/>
        <w:rPr>
          <w:lang w:val="es-ES"/>
        </w:rPr>
      </w:pPr>
      <w:r>
        <w:rPr>
          <w:lang w:val="es-ES"/>
        </w:rPr>
        <w:t xml:space="preserve">Luego se activará una fila en donde se muestran desplegables para seleccionar datos del riesgo, tipo, probabilidad, impacto y registrar la estrategia. Una vez finalizado hacer uso de </w:t>
      </w:r>
      <w:r>
        <w:rPr>
          <w:noProof/>
        </w:rPr>
        <w:drawing>
          <wp:inline distT="0" distB="0" distL="0" distR="0" wp14:anchorId="26B021A1" wp14:editId="4E06F754">
            <wp:extent cx="123825" cy="114300"/>
            <wp:effectExtent l="0" t="0" r="9525"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123825" cy="114300"/>
                    </a:xfrm>
                    <a:prstGeom prst="rect">
                      <a:avLst/>
                    </a:prstGeom>
                  </pic:spPr>
                </pic:pic>
              </a:graphicData>
            </a:graphic>
          </wp:inline>
        </w:drawing>
      </w:r>
      <w:r>
        <w:rPr>
          <w:lang w:val="es-ES"/>
        </w:rPr>
        <w:t xml:space="preserve">Guardar para salvar la información ingresada o </w:t>
      </w:r>
      <w:r>
        <w:rPr>
          <w:noProof/>
        </w:rPr>
        <w:drawing>
          <wp:inline distT="0" distB="0" distL="0" distR="0" wp14:anchorId="7C4B232F" wp14:editId="6991C1D3">
            <wp:extent cx="142875" cy="85725"/>
            <wp:effectExtent l="0" t="0" r="9525" b="952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142875" cy="85725"/>
                    </a:xfrm>
                    <a:prstGeom prst="rect">
                      <a:avLst/>
                    </a:prstGeom>
                  </pic:spPr>
                </pic:pic>
              </a:graphicData>
            </a:graphic>
          </wp:inline>
        </w:drawing>
      </w:r>
      <w:r>
        <w:rPr>
          <w:lang w:val="es-ES"/>
        </w:rPr>
        <w:t xml:space="preserve"> Cancelar para borrar los cambios realizados. </w:t>
      </w:r>
    </w:p>
    <w:p w14:paraId="2647BEDA" w14:textId="77777777" w:rsidR="002A7CCD" w:rsidRDefault="002A7CCD" w:rsidP="002A7CCD">
      <w:pPr>
        <w:pStyle w:val="Prrafodelista"/>
        <w:keepNext/>
      </w:pPr>
      <w:r>
        <w:rPr>
          <w:noProof/>
        </w:rPr>
        <w:lastRenderedPageBreak/>
        <w:drawing>
          <wp:inline distT="0" distB="0" distL="0" distR="0" wp14:anchorId="17C5B052" wp14:editId="1609E626">
            <wp:extent cx="4981575" cy="889127"/>
            <wp:effectExtent l="19050" t="19050" r="9525" b="2540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114525" cy="912856"/>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29716B57" w14:textId="13B11BBA" w:rsidR="002A7CCD" w:rsidRPr="005033EB" w:rsidRDefault="002A7CCD" w:rsidP="002A7CCD">
      <w:pPr>
        <w:pStyle w:val="Descripcin"/>
        <w:ind w:left="720"/>
        <w:jc w:val="center"/>
        <w:rPr>
          <w:lang w:val="es-ES"/>
        </w:rPr>
      </w:pPr>
      <w:bookmarkStart w:id="293" w:name="_Toc163122686"/>
      <w:bookmarkStart w:id="294" w:name="_Toc167295413"/>
      <w:r>
        <w:t xml:space="preserve">Imagen </w:t>
      </w:r>
      <w:r>
        <w:fldChar w:fldCharType="begin"/>
      </w:r>
      <w:r>
        <w:instrText xml:space="preserve"> SEQ Imagen \* ARABIC </w:instrText>
      </w:r>
      <w:r>
        <w:fldChar w:fldCharType="separate"/>
      </w:r>
      <w:r w:rsidR="00562282">
        <w:rPr>
          <w:noProof/>
        </w:rPr>
        <w:t>82</w:t>
      </w:r>
      <w:r>
        <w:fldChar w:fldCharType="end"/>
      </w:r>
      <w:r w:rsidRPr="002130A4">
        <w:t>: Planes Operativos Anuales UO - Servicio de Control/Gestión de servicios</w:t>
      </w:r>
      <w:r>
        <w:t xml:space="preserve"> Guardar</w:t>
      </w:r>
      <w:bookmarkEnd w:id="293"/>
      <w:bookmarkEnd w:id="294"/>
    </w:p>
    <w:p w14:paraId="7F2FC0A5" w14:textId="77777777" w:rsidR="002A7CCD" w:rsidRDefault="002A7CCD" w:rsidP="002A7CCD">
      <w:pPr>
        <w:pStyle w:val="Prrafodelista"/>
        <w:ind w:left="1440"/>
        <w:rPr>
          <w:lang w:val="es-ES"/>
        </w:rPr>
      </w:pPr>
      <w:r>
        <w:rPr>
          <w:lang w:val="es-ES"/>
        </w:rPr>
        <w:t>Luego de guardar, en la tabla se muestra los registros, se cuenta con dos opciones: editar y eliminar registros.</w:t>
      </w:r>
    </w:p>
    <w:p w14:paraId="65FE6430" w14:textId="77777777" w:rsidR="002A7CCD" w:rsidRDefault="002A7CCD" w:rsidP="002A7CCD">
      <w:pPr>
        <w:pStyle w:val="Prrafodelista"/>
        <w:keepNext/>
      </w:pPr>
      <w:r>
        <w:rPr>
          <w:noProof/>
        </w:rPr>
        <w:drawing>
          <wp:inline distT="0" distB="0" distL="0" distR="0" wp14:anchorId="14CF07AA" wp14:editId="6565BFA6">
            <wp:extent cx="4971820" cy="916615"/>
            <wp:effectExtent l="19050" t="19050" r="19685" b="1714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019574" cy="925419"/>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6B567527" w14:textId="01D6A298" w:rsidR="002A7CCD" w:rsidRDefault="002A7CCD" w:rsidP="002A7CCD">
      <w:pPr>
        <w:pStyle w:val="Descripcin"/>
        <w:ind w:left="720"/>
        <w:jc w:val="center"/>
        <w:rPr>
          <w:lang w:val="es-ES"/>
        </w:rPr>
      </w:pPr>
      <w:bookmarkStart w:id="295" w:name="_Toc163122687"/>
      <w:bookmarkStart w:id="296" w:name="_Toc167295414"/>
      <w:r>
        <w:t xml:space="preserve">Imagen </w:t>
      </w:r>
      <w:r>
        <w:fldChar w:fldCharType="begin"/>
      </w:r>
      <w:r>
        <w:instrText xml:space="preserve"> SEQ Imagen \* ARABIC </w:instrText>
      </w:r>
      <w:r>
        <w:fldChar w:fldCharType="separate"/>
      </w:r>
      <w:r w:rsidR="00562282">
        <w:rPr>
          <w:noProof/>
        </w:rPr>
        <w:t>83</w:t>
      </w:r>
      <w:r>
        <w:fldChar w:fldCharType="end"/>
      </w:r>
      <w:r w:rsidRPr="00E16498">
        <w:t xml:space="preserve">: Planes Operativos Anuales UO - Servicio de Control/Gestión de servicios </w:t>
      </w:r>
      <w:r>
        <w:t>Editar</w:t>
      </w:r>
      <w:bookmarkEnd w:id="295"/>
      <w:bookmarkEnd w:id="296"/>
    </w:p>
    <w:p w14:paraId="6ED952B3" w14:textId="77777777" w:rsidR="002A7CCD" w:rsidRDefault="002A7CCD" w:rsidP="00F52FDE">
      <w:pPr>
        <w:pStyle w:val="Prrafodelista"/>
        <w:numPr>
          <w:ilvl w:val="0"/>
          <w:numId w:val="34"/>
        </w:numPr>
        <w:rPr>
          <w:lang w:val="es-ES"/>
        </w:rPr>
      </w:pPr>
      <w:r w:rsidRPr="0014099D">
        <w:rPr>
          <w:lang w:val="es-ES"/>
        </w:rPr>
        <w:t xml:space="preserve">Tabla Riesgo </w:t>
      </w:r>
      <w:r>
        <w:rPr>
          <w:lang w:val="es-ES"/>
        </w:rPr>
        <w:t>Manualmente</w:t>
      </w:r>
      <w:r w:rsidRPr="0014099D">
        <w:rPr>
          <w:lang w:val="es-ES"/>
        </w:rPr>
        <w:t xml:space="preserve">: </w:t>
      </w:r>
      <w:r>
        <w:rPr>
          <w:lang w:val="es-ES"/>
        </w:rPr>
        <w:t>Para agregar un Riesgo manualmente dar clic en “Nuevo”</w:t>
      </w:r>
    </w:p>
    <w:p w14:paraId="22468ED8" w14:textId="77777777" w:rsidR="002A7CCD" w:rsidRDefault="002A7CCD" w:rsidP="002A7CCD">
      <w:pPr>
        <w:pStyle w:val="Prrafodelista"/>
        <w:keepNext/>
      </w:pPr>
      <w:r>
        <w:rPr>
          <w:noProof/>
        </w:rPr>
        <w:drawing>
          <wp:anchor distT="0" distB="0" distL="114300" distR="114300" simplePos="0" relativeHeight="252059653" behindDoc="0" locked="0" layoutInCell="1" allowOverlap="1" wp14:anchorId="0B763AAB" wp14:editId="51B57328">
            <wp:simplePos x="0" y="0"/>
            <wp:positionH relativeFrom="margin">
              <wp:posOffset>4897174</wp:posOffset>
            </wp:positionH>
            <wp:positionV relativeFrom="paragraph">
              <wp:posOffset>280965</wp:posOffset>
            </wp:positionV>
            <wp:extent cx="253191" cy="271119"/>
            <wp:effectExtent l="0" t="8890" r="0" b="5080"/>
            <wp:wrapNone/>
            <wp:docPr id="53" name="Gráfico 53"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253191" cy="271119"/>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90FB8D9" wp14:editId="2B332537">
            <wp:extent cx="4931262" cy="1124827"/>
            <wp:effectExtent l="19050" t="19050" r="22225" b="1841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4969823" cy="1133623"/>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07E2CB04" w14:textId="257084E1" w:rsidR="002A7CCD" w:rsidRDefault="002A7CCD" w:rsidP="002A7CCD">
      <w:pPr>
        <w:pStyle w:val="Descripcin"/>
        <w:ind w:left="720"/>
        <w:jc w:val="center"/>
        <w:rPr>
          <w:lang w:val="es-ES"/>
        </w:rPr>
      </w:pPr>
      <w:bookmarkStart w:id="297" w:name="_Toc163122688"/>
      <w:bookmarkStart w:id="298" w:name="_Toc167295415"/>
      <w:r>
        <w:t xml:space="preserve">Imagen </w:t>
      </w:r>
      <w:r>
        <w:fldChar w:fldCharType="begin"/>
      </w:r>
      <w:r>
        <w:instrText xml:space="preserve"> SEQ Imagen \* ARABIC </w:instrText>
      </w:r>
      <w:r>
        <w:fldChar w:fldCharType="separate"/>
      </w:r>
      <w:r w:rsidR="00562282">
        <w:rPr>
          <w:noProof/>
        </w:rPr>
        <w:t>84</w:t>
      </w:r>
      <w:r>
        <w:fldChar w:fldCharType="end"/>
      </w:r>
      <w:r w:rsidRPr="00803589">
        <w:t>: Planes Operativos Anuales UO - Servicio de Control/</w:t>
      </w:r>
      <w:r>
        <w:t>Riesgo Manual - Nuevo</w:t>
      </w:r>
      <w:bookmarkEnd w:id="297"/>
      <w:bookmarkEnd w:id="298"/>
    </w:p>
    <w:p w14:paraId="22930410" w14:textId="77777777" w:rsidR="002A7CCD" w:rsidRDefault="002A7CCD" w:rsidP="002A7CCD">
      <w:pPr>
        <w:pStyle w:val="Prrafodelista"/>
        <w:ind w:left="1440"/>
        <w:rPr>
          <w:lang w:val="es-ES"/>
        </w:rPr>
      </w:pPr>
      <w:r>
        <w:rPr>
          <w:lang w:val="es-ES"/>
        </w:rPr>
        <w:t xml:space="preserve">Luego se activa una fila en donde el usuario tiene que ingresar manualmente el riesgo. Para agregar el tipo de riesgo, la probabilidad, el impacto hacer uso de los desplegables, al final ingresar una estrategia. Una vez finalizado hacer uso de </w:t>
      </w:r>
      <w:r>
        <w:rPr>
          <w:noProof/>
        </w:rPr>
        <w:drawing>
          <wp:inline distT="0" distB="0" distL="0" distR="0" wp14:anchorId="6427744A" wp14:editId="58A51565">
            <wp:extent cx="123825" cy="114300"/>
            <wp:effectExtent l="0" t="0" r="9525"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123825" cy="114300"/>
                    </a:xfrm>
                    <a:prstGeom prst="rect">
                      <a:avLst/>
                    </a:prstGeom>
                  </pic:spPr>
                </pic:pic>
              </a:graphicData>
            </a:graphic>
          </wp:inline>
        </w:drawing>
      </w:r>
      <w:r>
        <w:rPr>
          <w:lang w:val="es-ES"/>
        </w:rPr>
        <w:t xml:space="preserve">Guardar para salvar la información ingresada o </w:t>
      </w:r>
      <w:r>
        <w:rPr>
          <w:noProof/>
        </w:rPr>
        <w:drawing>
          <wp:inline distT="0" distB="0" distL="0" distR="0" wp14:anchorId="5032ADB7" wp14:editId="433F2025">
            <wp:extent cx="142875" cy="85725"/>
            <wp:effectExtent l="0" t="0" r="9525" b="952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142875" cy="85725"/>
                    </a:xfrm>
                    <a:prstGeom prst="rect">
                      <a:avLst/>
                    </a:prstGeom>
                  </pic:spPr>
                </pic:pic>
              </a:graphicData>
            </a:graphic>
          </wp:inline>
        </w:drawing>
      </w:r>
      <w:r>
        <w:rPr>
          <w:lang w:val="es-ES"/>
        </w:rPr>
        <w:t xml:space="preserve"> Cancelar para borrar los cambios realizados. </w:t>
      </w:r>
    </w:p>
    <w:p w14:paraId="7D0FA8B5" w14:textId="77777777" w:rsidR="002A7CCD" w:rsidRDefault="002A7CCD" w:rsidP="002A7CCD">
      <w:pPr>
        <w:pStyle w:val="Prrafodelista"/>
        <w:keepNext/>
      </w:pPr>
      <w:r>
        <w:rPr>
          <w:noProof/>
        </w:rPr>
        <w:drawing>
          <wp:inline distT="0" distB="0" distL="0" distR="0" wp14:anchorId="67C0FD09" wp14:editId="71B83B0D">
            <wp:extent cx="4930775" cy="992532"/>
            <wp:effectExtent l="19050" t="19050" r="22225" b="1714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966366" cy="999696"/>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5CC83238" w14:textId="6419DA51" w:rsidR="002A7CCD" w:rsidRPr="00D301BB" w:rsidRDefault="002A7CCD" w:rsidP="002A7CCD">
      <w:pPr>
        <w:pStyle w:val="Descripcin"/>
        <w:ind w:left="720"/>
        <w:jc w:val="center"/>
        <w:rPr>
          <w:lang w:val="es-ES"/>
        </w:rPr>
      </w:pPr>
      <w:bookmarkStart w:id="299" w:name="_Toc163122689"/>
      <w:bookmarkStart w:id="300" w:name="_Toc167295416"/>
      <w:r>
        <w:t xml:space="preserve">Imagen </w:t>
      </w:r>
      <w:r>
        <w:fldChar w:fldCharType="begin"/>
      </w:r>
      <w:r>
        <w:instrText xml:space="preserve"> SEQ Imagen \* ARABIC </w:instrText>
      </w:r>
      <w:r>
        <w:fldChar w:fldCharType="separate"/>
      </w:r>
      <w:r w:rsidR="00562282">
        <w:rPr>
          <w:noProof/>
        </w:rPr>
        <w:t>85</w:t>
      </w:r>
      <w:r>
        <w:fldChar w:fldCharType="end"/>
      </w:r>
      <w:r w:rsidRPr="00F26DAD">
        <w:t xml:space="preserve">: Planes Operativos Anuales UO - Servicio de Control/Riesgo Manual - </w:t>
      </w:r>
      <w:r>
        <w:t>Guardar</w:t>
      </w:r>
      <w:bookmarkEnd w:id="299"/>
      <w:bookmarkEnd w:id="300"/>
    </w:p>
    <w:p w14:paraId="073B81F6" w14:textId="77777777" w:rsidR="002A7CCD" w:rsidRDefault="002A7CCD" w:rsidP="002A7CCD">
      <w:pPr>
        <w:pStyle w:val="Prrafodelista"/>
        <w:ind w:left="1440"/>
        <w:rPr>
          <w:lang w:val="es-ES"/>
        </w:rPr>
      </w:pPr>
      <w:r>
        <w:rPr>
          <w:lang w:val="es-ES"/>
        </w:rPr>
        <w:t>Luego de guardar, en la tabla se muestra los registros. Se tiene las opciones de editar y eliminar el registro ingresado.</w:t>
      </w:r>
    </w:p>
    <w:p w14:paraId="10F57843" w14:textId="77777777" w:rsidR="002A7CCD" w:rsidRPr="00D301BB" w:rsidRDefault="002A7CCD" w:rsidP="002A7CCD">
      <w:pPr>
        <w:rPr>
          <w:lang w:val="es-ES"/>
        </w:rPr>
      </w:pPr>
    </w:p>
    <w:p w14:paraId="3413572A" w14:textId="77777777" w:rsidR="002A7CCD" w:rsidRDefault="002A7CCD" w:rsidP="002A7CCD">
      <w:pPr>
        <w:pStyle w:val="Prrafodelista"/>
        <w:keepNext/>
      </w:pPr>
      <w:r>
        <w:rPr>
          <w:noProof/>
        </w:rPr>
        <w:lastRenderedPageBreak/>
        <w:drawing>
          <wp:inline distT="0" distB="0" distL="0" distR="0" wp14:anchorId="43BE5A6F" wp14:editId="78A01FC6">
            <wp:extent cx="4933950" cy="903252"/>
            <wp:effectExtent l="19050" t="19050" r="19050" b="1143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4994558" cy="914347"/>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6503C245" w14:textId="61E9F935" w:rsidR="002A7CCD" w:rsidRPr="00D301BB" w:rsidRDefault="002A7CCD" w:rsidP="002A7CCD">
      <w:pPr>
        <w:pStyle w:val="Descripcin"/>
        <w:ind w:left="1440"/>
        <w:rPr>
          <w:lang w:val="es-ES"/>
        </w:rPr>
      </w:pPr>
      <w:bookmarkStart w:id="301" w:name="_Toc163122690"/>
      <w:bookmarkStart w:id="302" w:name="_Toc167295417"/>
      <w:r>
        <w:t xml:space="preserve">Imagen </w:t>
      </w:r>
      <w:r>
        <w:fldChar w:fldCharType="begin"/>
      </w:r>
      <w:r>
        <w:instrText xml:space="preserve"> SEQ Imagen \* ARABIC </w:instrText>
      </w:r>
      <w:r>
        <w:fldChar w:fldCharType="separate"/>
      </w:r>
      <w:r w:rsidR="00562282">
        <w:rPr>
          <w:noProof/>
        </w:rPr>
        <w:t>86</w:t>
      </w:r>
      <w:r>
        <w:fldChar w:fldCharType="end"/>
      </w:r>
      <w:r w:rsidRPr="007E40CD">
        <w:t>: Planes Operativos Anuales UO - Servicio de Control/Riesgo Manual - Guardar</w:t>
      </w:r>
      <w:bookmarkEnd w:id="301"/>
      <w:bookmarkEnd w:id="302"/>
    </w:p>
    <w:p w14:paraId="5C40AD01" w14:textId="77777777" w:rsidR="002A7CCD" w:rsidRDefault="002A7CCD" w:rsidP="00F52FDE">
      <w:pPr>
        <w:pStyle w:val="Prrafodelista"/>
        <w:numPr>
          <w:ilvl w:val="0"/>
          <w:numId w:val="34"/>
        </w:numPr>
        <w:rPr>
          <w:lang w:val="es-ES"/>
        </w:rPr>
      </w:pPr>
      <w:r w:rsidRPr="00397BE9">
        <w:rPr>
          <w:lang w:val="es-ES"/>
        </w:rPr>
        <w:t>Una vez finalizada la edición de los datos dar clic en el botón “Guardar” y muestra un mensaje de éxito.</w:t>
      </w:r>
      <w:r>
        <w:rPr>
          <w:lang w:val="es-ES"/>
        </w:rPr>
        <w:t xml:space="preserve"> </w:t>
      </w:r>
    </w:p>
    <w:p w14:paraId="3839D455" w14:textId="77777777" w:rsidR="002A7CCD" w:rsidRDefault="002A7CCD" w:rsidP="00F52FDE">
      <w:pPr>
        <w:pStyle w:val="Prrafodelista"/>
        <w:numPr>
          <w:ilvl w:val="0"/>
          <w:numId w:val="34"/>
        </w:numPr>
        <w:rPr>
          <w:lang w:val="es-ES"/>
        </w:rPr>
      </w:pPr>
      <w:r>
        <w:rPr>
          <w:lang w:val="es-ES"/>
        </w:rPr>
        <w:t>Botón Siguiente: Nos permite avanzar al siguiente segmento.</w:t>
      </w:r>
    </w:p>
    <w:p w14:paraId="1D9399F9" w14:textId="77777777" w:rsidR="002A7CCD" w:rsidRDefault="002A7CCD" w:rsidP="00F52FDE">
      <w:pPr>
        <w:pStyle w:val="Prrafodelista"/>
        <w:numPr>
          <w:ilvl w:val="0"/>
          <w:numId w:val="34"/>
        </w:numPr>
        <w:rPr>
          <w:lang w:val="es-ES"/>
        </w:rPr>
      </w:pPr>
      <w:r>
        <w:rPr>
          <w:lang w:val="es-ES"/>
        </w:rPr>
        <w:t>Botón Anterior: Nos permite retornar al segmento anterior.</w:t>
      </w:r>
    </w:p>
    <w:p w14:paraId="428697CF" w14:textId="77777777" w:rsidR="002A7CCD" w:rsidRPr="000358B1" w:rsidRDefault="002A7CCD" w:rsidP="00F52FDE">
      <w:pPr>
        <w:pStyle w:val="Prrafodelista"/>
        <w:numPr>
          <w:ilvl w:val="0"/>
          <w:numId w:val="34"/>
        </w:numPr>
        <w:rPr>
          <w:lang w:val="es-ES"/>
        </w:rPr>
      </w:pPr>
      <w:r>
        <w:rPr>
          <w:lang w:val="es-ES"/>
        </w:rPr>
        <w:t>Botón Cancelar: Nos permite cerra el formulario</w:t>
      </w:r>
    </w:p>
    <w:p w14:paraId="407ABC70" w14:textId="77777777" w:rsidR="002A7CCD" w:rsidRDefault="002A7CCD" w:rsidP="002A7CCD">
      <w:pPr>
        <w:ind w:left="720"/>
        <w:rPr>
          <w:rFonts w:cs="Arial"/>
          <w:sz w:val="20"/>
          <w:lang w:val="es-ES" w:eastAsia="es-PE"/>
        </w:rPr>
      </w:pPr>
    </w:p>
    <w:p w14:paraId="3F9BDF2B" w14:textId="77777777" w:rsidR="002A7CCD" w:rsidRPr="00D301BB" w:rsidRDefault="002A7CCD" w:rsidP="002A7CCD">
      <w:pPr>
        <w:pStyle w:val="Prrafodelista"/>
        <w:rPr>
          <w:sz w:val="22"/>
          <w:szCs w:val="22"/>
          <w:lang w:val="es-ES"/>
        </w:rPr>
      </w:pPr>
      <w:r w:rsidRPr="00D301BB">
        <w:rPr>
          <w:b/>
          <w:bCs/>
          <w:sz w:val="22"/>
          <w:szCs w:val="22"/>
          <w:lang w:val="es-ES"/>
        </w:rPr>
        <w:t>Editar SAGU:</w:t>
      </w:r>
      <w:r w:rsidRPr="00D301BB">
        <w:rPr>
          <w:sz w:val="22"/>
          <w:szCs w:val="22"/>
          <w:lang w:val="es-ES"/>
        </w:rPr>
        <w:t xml:space="preserve"> Muestra la información:</w:t>
      </w:r>
    </w:p>
    <w:p w14:paraId="59CD3D3A" w14:textId="77777777" w:rsidR="002A7CCD" w:rsidRDefault="002A7CCD" w:rsidP="002A7CCD">
      <w:pPr>
        <w:pStyle w:val="Prrafodelista"/>
        <w:rPr>
          <w:lang w:val="es-ES"/>
        </w:rPr>
      </w:pPr>
    </w:p>
    <w:p w14:paraId="31B2B449" w14:textId="77777777" w:rsidR="002A7CCD" w:rsidRDefault="002A7CCD" w:rsidP="002A7CCD">
      <w:pPr>
        <w:pStyle w:val="Prrafodelista"/>
        <w:keepNext/>
      </w:pPr>
      <w:r>
        <w:rPr>
          <w:noProof/>
        </w:rPr>
        <w:drawing>
          <wp:inline distT="0" distB="0" distL="0" distR="0" wp14:anchorId="31EFEBC3" wp14:editId="5C3462FE">
            <wp:extent cx="5057775" cy="356215"/>
            <wp:effectExtent l="19050" t="19050" r="9525" b="2540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082794" cy="357977"/>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2FBB22AC" w14:textId="34D545D0" w:rsidR="002A7CCD" w:rsidRDefault="002A7CCD" w:rsidP="002A7CCD">
      <w:pPr>
        <w:pStyle w:val="Descripcin"/>
        <w:ind w:left="720"/>
        <w:jc w:val="center"/>
        <w:rPr>
          <w:lang w:val="es-ES"/>
        </w:rPr>
      </w:pPr>
      <w:bookmarkStart w:id="303" w:name="_Toc163122691"/>
      <w:bookmarkStart w:id="304" w:name="_Toc167295418"/>
      <w:r>
        <w:t xml:space="preserve">Imagen </w:t>
      </w:r>
      <w:r>
        <w:fldChar w:fldCharType="begin"/>
      </w:r>
      <w:r>
        <w:instrText xml:space="preserve"> SEQ Imagen \* ARABIC </w:instrText>
      </w:r>
      <w:r>
        <w:fldChar w:fldCharType="separate"/>
      </w:r>
      <w:r w:rsidR="00562282">
        <w:rPr>
          <w:noProof/>
        </w:rPr>
        <w:t>87</w:t>
      </w:r>
      <w:r>
        <w:fldChar w:fldCharType="end"/>
      </w:r>
      <w:r w:rsidRPr="006D025B">
        <w:t>: Planes Operativos Anuales UO - Servicio de Control</w:t>
      </w:r>
      <w:r>
        <w:t>/ Editar SAGU Información</w:t>
      </w:r>
      <w:bookmarkEnd w:id="303"/>
      <w:bookmarkEnd w:id="304"/>
    </w:p>
    <w:p w14:paraId="392DE545" w14:textId="77777777" w:rsidR="002A7CCD" w:rsidRDefault="002A7CCD" w:rsidP="002A7CCD">
      <w:pPr>
        <w:pStyle w:val="Prrafodelista"/>
        <w:keepNext/>
      </w:pPr>
      <w:r>
        <w:rPr>
          <w:noProof/>
        </w:rPr>
        <w:drawing>
          <wp:inline distT="0" distB="0" distL="0" distR="0" wp14:anchorId="60C68B3B" wp14:editId="3BD831EC">
            <wp:extent cx="5048250" cy="2142168"/>
            <wp:effectExtent l="19050" t="19050" r="19050" b="1079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066304" cy="2149829"/>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30C1582A" w14:textId="19C8B8FB" w:rsidR="002A7CCD" w:rsidRPr="00AF51AD" w:rsidRDefault="002A7CCD" w:rsidP="002A7CCD">
      <w:pPr>
        <w:pStyle w:val="Descripcin"/>
        <w:jc w:val="center"/>
        <w:rPr>
          <w:lang w:val="es-ES"/>
        </w:rPr>
      </w:pPr>
      <w:bookmarkStart w:id="305" w:name="_Toc163122692"/>
      <w:bookmarkStart w:id="306" w:name="_Toc167295419"/>
      <w:r>
        <w:t xml:space="preserve">Imagen </w:t>
      </w:r>
      <w:r>
        <w:fldChar w:fldCharType="begin"/>
      </w:r>
      <w:r>
        <w:instrText xml:space="preserve"> SEQ Imagen \* ARABIC </w:instrText>
      </w:r>
      <w:r>
        <w:fldChar w:fldCharType="separate"/>
      </w:r>
      <w:r w:rsidR="00562282">
        <w:rPr>
          <w:noProof/>
        </w:rPr>
        <w:t>88</w:t>
      </w:r>
      <w:r>
        <w:fldChar w:fldCharType="end"/>
      </w:r>
      <w:r w:rsidRPr="00933FDB">
        <w:t>: Planes Operativos Anuales UO - Servicio de Control/ Editar SAG</w:t>
      </w:r>
      <w:r>
        <w:t>U</w:t>
      </w:r>
      <w:bookmarkEnd w:id="305"/>
      <w:bookmarkEnd w:id="306"/>
    </w:p>
    <w:p w14:paraId="046023C5" w14:textId="77777777" w:rsidR="002A7CCD" w:rsidRPr="006161BA" w:rsidRDefault="002A7CCD" w:rsidP="00F52FDE">
      <w:pPr>
        <w:pStyle w:val="Prrafodelista"/>
        <w:numPr>
          <w:ilvl w:val="0"/>
          <w:numId w:val="35"/>
        </w:numPr>
        <w:rPr>
          <w:lang w:val="es-ES"/>
        </w:rPr>
      </w:pPr>
      <w:r>
        <w:rPr>
          <w:lang w:val="es-ES"/>
        </w:rPr>
        <w:t>Para vincular el Plan inicial SAGU,</w:t>
      </w:r>
      <w:r w:rsidRPr="006161BA">
        <w:t xml:space="preserve"> </w:t>
      </w:r>
      <w:r>
        <w:t xml:space="preserve">dar clic en el </w:t>
      </w:r>
      <w:proofErr w:type="spellStart"/>
      <w:r>
        <w:t>check</w:t>
      </w:r>
      <w:proofErr w:type="spellEnd"/>
      <w:r>
        <w:t xml:space="preserve"> y se activa una nueva tabla.</w:t>
      </w:r>
    </w:p>
    <w:p w14:paraId="7748EE3E" w14:textId="77777777" w:rsidR="002A7CCD" w:rsidRDefault="002A7CCD" w:rsidP="002A7CCD">
      <w:pPr>
        <w:pStyle w:val="Prrafodelista"/>
        <w:keepNext/>
      </w:pPr>
      <w:r>
        <w:rPr>
          <w:noProof/>
        </w:rPr>
        <w:drawing>
          <wp:inline distT="0" distB="0" distL="0" distR="0" wp14:anchorId="6FFFFC41" wp14:editId="4A7D3B6E">
            <wp:extent cx="4962525" cy="1450539"/>
            <wp:effectExtent l="19050" t="19050" r="9525" b="16510"/>
            <wp:docPr id="628814720" name="Imagen 628814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020898" cy="1467601"/>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43E8AAC6" w14:textId="19353FD2" w:rsidR="002A7CCD" w:rsidRPr="00D301BB" w:rsidRDefault="002A7CCD" w:rsidP="002A7CCD">
      <w:pPr>
        <w:pStyle w:val="Descripcin"/>
        <w:ind w:left="720"/>
        <w:jc w:val="center"/>
        <w:rPr>
          <w:lang w:val="es-ES"/>
        </w:rPr>
      </w:pPr>
      <w:bookmarkStart w:id="307" w:name="_Toc163122693"/>
      <w:bookmarkStart w:id="308" w:name="_Toc167295420"/>
      <w:r>
        <w:t xml:space="preserve">Imagen </w:t>
      </w:r>
      <w:r>
        <w:fldChar w:fldCharType="begin"/>
      </w:r>
      <w:r>
        <w:instrText xml:space="preserve"> SEQ Imagen \* ARABIC </w:instrText>
      </w:r>
      <w:r>
        <w:fldChar w:fldCharType="separate"/>
      </w:r>
      <w:r w:rsidR="00562282">
        <w:rPr>
          <w:noProof/>
        </w:rPr>
        <w:t>89</w:t>
      </w:r>
      <w:r>
        <w:fldChar w:fldCharType="end"/>
      </w:r>
      <w:r w:rsidRPr="003B122F">
        <w:t xml:space="preserve">: Planes Operativos Anuales UO - Servicio de Control/ </w:t>
      </w:r>
      <w:r>
        <w:t>Vincular Plan</w:t>
      </w:r>
      <w:r w:rsidRPr="003B122F">
        <w:t xml:space="preserve"> SAGU</w:t>
      </w:r>
      <w:bookmarkEnd w:id="307"/>
      <w:bookmarkEnd w:id="308"/>
    </w:p>
    <w:p w14:paraId="4FEC3749" w14:textId="77777777" w:rsidR="002A7CCD" w:rsidRDefault="002A7CCD" w:rsidP="00F52FDE">
      <w:pPr>
        <w:pStyle w:val="Prrafodelista"/>
        <w:numPr>
          <w:ilvl w:val="0"/>
          <w:numId w:val="35"/>
        </w:numPr>
        <w:rPr>
          <w:lang w:val="es-ES"/>
        </w:rPr>
      </w:pPr>
      <w:r w:rsidRPr="006161BA">
        <w:rPr>
          <w:lang w:val="es-ES"/>
        </w:rPr>
        <w:lastRenderedPageBreak/>
        <w:t xml:space="preserve">Para </w:t>
      </w:r>
      <w:r>
        <w:rPr>
          <w:lang w:val="es-ES"/>
        </w:rPr>
        <w:t>vincular un Plan SAGU</w:t>
      </w:r>
      <w:r w:rsidRPr="006161BA">
        <w:rPr>
          <w:lang w:val="es-ES"/>
        </w:rPr>
        <w:t xml:space="preserve"> dar clic en “Buscar</w:t>
      </w:r>
      <w:r>
        <w:rPr>
          <w:lang w:val="es-ES"/>
        </w:rPr>
        <w:t>”</w:t>
      </w:r>
    </w:p>
    <w:p w14:paraId="3411BEB1" w14:textId="77777777" w:rsidR="002A7CCD" w:rsidRDefault="002A7CCD" w:rsidP="002A7CCD">
      <w:pPr>
        <w:pStyle w:val="Prrafodelista"/>
        <w:keepNext/>
      </w:pPr>
      <w:r>
        <w:rPr>
          <w:noProof/>
        </w:rPr>
        <w:drawing>
          <wp:anchor distT="0" distB="0" distL="114300" distR="114300" simplePos="0" relativeHeight="252060677" behindDoc="0" locked="0" layoutInCell="1" allowOverlap="1" wp14:anchorId="415DC181" wp14:editId="44D543D6">
            <wp:simplePos x="0" y="0"/>
            <wp:positionH relativeFrom="margin">
              <wp:posOffset>4962842</wp:posOffset>
            </wp:positionH>
            <wp:positionV relativeFrom="paragraph">
              <wp:posOffset>246698</wp:posOffset>
            </wp:positionV>
            <wp:extent cx="261059" cy="279545"/>
            <wp:effectExtent l="0" t="9207" r="0" b="0"/>
            <wp:wrapNone/>
            <wp:docPr id="628814721" name="Gráfico 628814721"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261059" cy="279545"/>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449837A4" wp14:editId="1E9B72AF">
            <wp:extent cx="4981575" cy="1131032"/>
            <wp:effectExtent l="19050" t="19050" r="9525" b="12065"/>
            <wp:docPr id="628814722" name="Imagen 628814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051986" cy="1147018"/>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27CD579B" w14:textId="25F9C469" w:rsidR="002A7CCD" w:rsidRDefault="002A7CCD" w:rsidP="002A7CCD">
      <w:pPr>
        <w:pStyle w:val="Descripcin"/>
        <w:ind w:left="720"/>
        <w:jc w:val="center"/>
        <w:rPr>
          <w:lang w:val="es-ES"/>
        </w:rPr>
      </w:pPr>
      <w:bookmarkStart w:id="309" w:name="_Toc163122694"/>
      <w:bookmarkStart w:id="310" w:name="_Toc167295421"/>
      <w:r>
        <w:t xml:space="preserve">Imagen </w:t>
      </w:r>
      <w:r>
        <w:fldChar w:fldCharType="begin"/>
      </w:r>
      <w:r>
        <w:instrText xml:space="preserve"> SEQ Imagen \* ARABIC </w:instrText>
      </w:r>
      <w:r>
        <w:fldChar w:fldCharType="separate"/>
      </w:r>
      <w:r w:rsidR="00562282">
        <w:rPr>
          <w:noProof/>
        </w:rPr>
        <w:t>90</w:t>
      </w:r>
      <w:r>
        <w:fldChar w:fldCharType="end"/>
      </w:r>
      <w:r w:rsidRPr="006A7FB9">
        <w:t xml:space="preserve">: Planes Operativos Anuales UO - Servicio de Control/ </w:t>
      </w:r>
      <w:r>
        <w:t>Editar</w:t>
      </w:r>
      <w:r w:rsidRPr="006A7FB9">
        <w:t xml:space="preserve"> SAGU</w:t>
      </w:r>
      <w:r>
        <w:rPr>
          <w:noProof/>
        </w:rPr>
        <w:t xml:space="preserve"> - Buscar Plan</w:t>
      </w:r>
      <w:bookmarkEnd w:id="309"/>
      <w:bookmarkEnd w:id="310"/>
    </w:p>
    <w:p w14:paraId="0BA69DD8" w14:textId="77777777" w:rsidR="002A7CCD" w:rsidRDefault="002A7CCD" w:rsidP="002A7CCD">
      <w:pPr>
        <w:pStyle w:val="Prrafodelista"/>
        <w:ind w:left="1440"/>
        <w:rPr>
          <w:lang w:val="es-ES"/>
        </w:rPr>
      </w:pPr>
      <w:r>
        <w:rPr>
          <w:lang w:val="es-ES"/>
        </w:rPr>
        <w:t>Seguidamente se desplegará la ventana “</w:t>
      </w:r>
      <w:r w:rsidRPr="006161BA">
        <w:rPr>
          <w:lang w:val="es-ES"/>
        </w:rPr>
        <w:t>Servicios de Control - Plan Inicial SAGU 2024</w:t>
      </w:r>
      <w:r>
        <w:rPr>
          <w:lang w:val="es-ES"/>
        </w:rPr>
        <w:t>”, Primero seleccionar un registro de la lista y luego dar clic en “Agregar”</w:t>
      </w:r>
    </w:p>
    <w:p w14:paraId="1202145B" w14:textId="77777777" w:rsidR="002A7CCD" w:rsidRDefault="002A7CCD" w:rsidP="002A7CCD">
      <w:pPr>
        <w:pStyle w:val="Prrafodelista"/>
        <w:keepNext/>
      </w:pPr>
      <w:r>
        <w:rPr>
          <w:noProof/>
        </w:rPr>
        <w:drawing>
          <wp:inline distT="0" distB="0" distL="0" distR="0" wp14:anchorId="4C8B70D3" wp14:editId="1C7432E9">
            <wp:extent cx="4962525" cy="1667012"/>
            <wp:effectExtent l="19050" t="19050" r="9525" b="28575"/>
            <wp:docPr id="628814723" name="Imagen 628814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004803" cy="1681214"/>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74D392F7" w14:textId="0C24B7A7" w:rsidR="002A7CCD" w:rsidRPr="006A1597" w:rsidRDefault="002A7CCD" w:rsidP="002A7CCD">
      <w:pPr>
        <w:pStyle w:val="Descripcin"/>
        <w:ind w:left="720"/>
        <w:jc w:val="center"/>
        <w:rPr>
          <w:lang w:val="es-ES"/>
        </w:rPr>
      </w:pPr>
      <w:bookmarkStart w:id="311" w:name="_Toc163122695"/>
      <w:bookmarkStart w:id="312" w:name="_Toc167295422"/>
      <w:r>
        <w:t xml:space="preserve">Imagen </w:t>
      </w:r>
      <w:r>
        <w:fldChar w:fldCharType="begin"/>
      </w:r>
      <w:r>
        <w:instrText xml:space="preserve"> SEQ Imagen \* ARABIC </w:instrText>
      </w:r>
      <w:r>
        <w:fldChar w:fldCharType="separate"/>
      </w:r>
      <w:r w:rsidR="00562282">
        <w:rPr>
          <w:noProof/>
        </w:rPr>
        <w:t>91</w:t>
      </w:r>
      <w:r>
        <w:fldChar w:fldCharType="end"/>
      </w:r>
      <w:r w:rsidRPr="00A372D8">
        <w:t xml:space="preserve">: Planes Operativos Anuales UO - Servicio de Control/ Editar SAGU - </w:t>
      </w:r>
      <w:r>
        <w:t>Agregar</w:t>
      </w:r>
      <w:r w:rsidRPr="00A372D8">
        <w:t xml:space="preserve"> Plan</w:t>
      </w:r>
      <w:bookmarkEnd w:id="311"/>
      <w:bookmarkEnd w:id="312"/>
    </w:p>
    <w:p w14:paraId="73B9F880" w14:textId="77777777" w:rsidR="002A7CCD" w:rsidRDefault="002A7CCD" w:rsidP="002A7CCD">
      <w:pPr>
        <w:pStyle w:val="Prrafodelista"/>
        <w:ind w:left="1440"/>
        <w:rPr>
          <w:lang w:val="es-ES"/>
        </w:rPr>
      </w:pPr>
      <w:r>
        <w:rPr>
          <w:lang w:val="es-ES"/>
        </w:rPr>
        <w:t xml:space="preserve">El registro agregado se muestra en la tabla, si el usuario desea eliminar el registro hacer uso de la opción </w:t>
      </w:r>
      <w:r>
        <w:rPr>
          <w:noProof/>
        </w:rPr>
        <w:drawing>
          <wp:inline distT="0" distB="0" distL="0" distR="0" wp14:anchorId="30D1C978" wp14:editId="7B2ADC9A">
            <wp:extent cx="114300" cy="133350"/>
            <wp:effectExtent l="0" t="0" r="0" b="0"/>
            <wp:docPr id="628814724" name="Imagen 628814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114300" cy="133350"/>
                    </a:xfrm>
                    <a:prstGeom prst="rect">
                      <a:avLst/>
                    </a:prstGeom>
                  </pic:spPr>
                </pic:pic>
              </a:graphicData>
            </a:graphic>
          </wp:inline>
        </w:drawing>
      </w:r>
      <w:r>
        <w:rPr>
          <w:lang w:val="es-ES"/>
        </w:rPr>
        <w:t>eliminar</w:t>
      </w:r>
    </w:p>
    <w:p w14:paraId="407F408F" w14:textId="77777777" w:rsidR="002A7CCD" w:rsidRDefault="002A7CCD" w:rsidP="002A7CCD">
      <w:pPr>
        <w:pStyle w:val="Prrafodelista"/>
        <w:keepNext/>
      </w:pPr>
      <w:r>
        <w:rPr>
          <w:noProof/>
        </w:rPr>
        <w:drawing>
          <wp:inline distT="0" distB="0" distL="0" distR="0" wp14:anchorId="365E023F" wp14:editId="4F88FFEE">
            <wp:extent cx="4953000" cy="868886"/>
            <wp:effectExtent l="19050" t="19050" r="19050" b="26670"/>
            <wp:docPr id="628814725" name="Imagen 628814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026062" cy="881703"/>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6CDC83BD" w14:textId="488F5847" w:rsidR="002A7CCD" w:rsidRPr="006161BA" w:rsidRDefault="002A7CCD" w:rsidP="002A7CCD">
      <w:pPr>
        <w:pStyle w:val="Descripcin"/>
        <w:ind w:left="720"/>
        <w:jc w:val="center"/>
        <w:rPr>
          <w:lang w:val="es-ES"/>
        </w:rPr>
      </w:pPr>
      <w:bookmarkStart w:id="313" w:name="_Toc163122696"/>
      <w:bookmarkStart w:id="314" w:name="_Toc167295423"/>
      <w:r>
        <w:t xml:space="preserve">Imagen </w:t>
      </w:r>
      <w:r>
        <w:fldChar w:fldCharType="begin"/>
      </w:r>
      <w:r>
        <w:instrText xml:space="preserve"> SEQ Imagen \* ARABIC </w:instrText>
      </w:r>
      <w:r>
        <w:fldChar w:fldCharType="separate"/>
      </w:r>
      <w:r w:rsidR="00562282">
        <w:rPr>
          <w:noProof/>
        </w:rPr>
        <w:t>92</w:t>
      </w:r>
      <w:r>
        <w:fldChar w:fldCharType="end"/>
      </w:r>
      <w:r w:rsidRPr="0024425B">
        <w:t xml:space="preserve">: Planes Operativos Anuales UO - Servicio de Control/ Editar SAGU - </w:t>
      </w:r>
      <w:r>
        <w:t>Eliminar</w:t>
      </w:r>
      <w:r w:rsidRPr="0024425B">
        <w:t xml:space="preserve"> Plan</w:t>
      </w:r>
      <w:bookmarkEnd w:id="313"/>
      <w:bookmarkEnd w:id="314"/>
    </w:p>
    <w:p w14:paraId="62B6E909" w14:textId="77777777" w:rsidR="002A7CCD" w:rsidRPr="008501AB" w:rsidRDefault="002A7CCD" w:rsidP="00F52FDE">
      <w:pPr>
        <w:pStyle w:val="Prrafodelista"/>
        <w:numPr>
          <w:ilvl w:val="0"/>
          <w:numId w:val="35"/>
        </w:numPr>
        <w:rPr>
          <w:lang w:val="es-ES"/>
        </w:rPr>
      </w:pPr>
      <w:r w:rsidRPr="008501AB">
        <w:rPr>
          <w:lang w:val="es-ES"/>
        </w:rPr>
        <w:t>Una vez finalizada la edición de</w:t>
      </w:r>
      <w:r>
        <w:rPr>
          <w:lang w:val="es-ES"/>
        </w:rPr>
        <w:t xml:space="preserve">l SAGU </w:t>
      </w:r>
      <w:r w:rsidRPr="008501AB">
        <w:rPr>
          <w:lang w:val="es-ES"/>
        </w:rPr>
        <w:t>dar clic en el botón “Guardar”</w:t>
      </w:r>
      <w:r>
        <w:rPr>
          <w:lang w:val="es-ES"/>
        </w:rPr>
        <w:t xml:space="preserve">, seguido </w:t>
      </w:r>
      <w:r w:rsidRPr="008501AB">
        <w:rPr>
          <w:lang w:val="es-ES"/>
        </w:rPr>
        <w:t xml:space="preserve">muestra un mensaje de éxito. </w:t>
      </w:r>
    </w:p>
    <w:p w14:paraId="1E16F662" w14:textId="77777777" w:rsidR="002A7CCD" w:rsidRDefault="002A7CCD" w:rsidP="00F52FDE">
      <w:pPr>
        <w:pStyle w:val="Prrafodelista"/>
        <w:numPr>
          <w:ilvl w:val="0"/>
          <w:numId w:val="35"/>
        </w:numPr>
        <w:rPr>
          <w:lang w:val="es-ES"/>
        </w:rPr>
      </w:pPr>
      <w:r>
        <w:rPr>
          <w:lang w:val="es-ES"/>
        </w:rPr>
        <w:t>Botón Anterior: Nos permite retornar al segmento anterior.</w:t>
      </w:r>
    </w:p>
    <w:p w14:paraId="71F6C798" w14:textId="77777777" w:rsidR="002A7CCD" w:rsidRDefault="002A7CCD" w:rsidP="00F52FDE">
      <w:pPr>
        <w:pStyle w:val="Prrafodelista"/>
        <w:numPr>
          <w:ilvl w:val="0"/>
          <w:numId w:val="35"/>
        </w:numPr>
        <w:rPr>
          <w:lang w:val="es-ES"/>
        </w:rPr>
      </w:pPr>
      <w:r>
        <w:rPr>
          <w:lang w:val="es-ES"/>
        </w:rPr>
        <w:t>Botón Cancelar: Nos permite cerra el formulario</w:t>
      </w:r>
    </w:p>
    <w:p w14:paraId="235402B0" w14:textId="77777777" w:rsidR="002A7CCD" w:rsidRDefault="002A7CCD" w:rsidP="002A7CCD">
      <w:pPr>
        <w:ind w:left="720"/>
        <w:rPr>
          <w:rFonts w:cs="Arial"/>
          <w:sz w:val="20"/>
          <w:lang w:val="es-ES" w:eastAsia="es-PE"/>
        </w:rPr>
      </w:pPr>
    </w:p>
    <w:p w14:paraId="68F7E623" w14:textId="77777777" w:rsidR="002A7CCD" w:rsidRDefault="002A7CCD" w:rsidP="002A7CCD">
      <w:pPr>
        <w:ind w:left="720"/>
        <w:rPr>
          <w:lang w:val="es-ES"/>
        </w:rPr>
      </w:pPr>
      <w:r w:rsidRPr="00C00BD0">
        <w:rPr>
          <w:b/>
          <w:lang w:val="es-ES"/>
        </w:rPr>
        <w:t>Opción 2: ver detalle:</w:t>
      </w:r>
      <w:r>
        <w:rPr>
          <w:b/>
          <w:bCs/>
          <w:lang w:val="es-ES"/>
        </w:rPr>
        <w:t xml:space="preserve"> </w:t>
      </w:r>
      <w:r>
        <w:rPr>
          <w:lang w:val="es-ES"/>
        </w:rPr>
        <w:t>Para visualizar el detalle de los servicios:</w:t>
      </w:r>
    </w:p>
    <w:p w14:paraId="0944C281" w14:textId="77777777" w:rsidR="002A7CCD" w:rsidRPr="00C81977" w:rsidRDefault="002A7CCD" w:rsidP="002A7CCD">
      <w:pPr>
        <w:ind w:left="720"/>
        <w:rPr>
          <w:lang w:val="es-ES"/>
        </w:rPr>
      </w:pPr>
      <w:r w:rsidRPr="00C81977">
        <w:rPr>
          <w:lang w:val="es-ES"/>
        </w:rPr>
        <w:t xml:space="preserve">Primero se debe elegir un registro de la lista y </w:t>
      </w:r>
      <w:r>
        <w:rPr>
          <w:lang w:val="es-ES"/>
        </w:rPr>
        <w:t xml:space="preserve">luego </w:t>
      </w:r>
      <w:r w:rsidRPr="00C81977">
        <w:rPr>
          <w:lang w:val="es-ES"/>
        </w:rPr>
        <w:t xml:space="preserve">dar clic en </w:t>
      </w:r>
      <w:r>
        <w:rPr>
          <w:noProof/>
        </w:rPr>
        <w:drawing>
          <wp:inline distT="0" distB="0" distL="0" distR="0" wp14:anchorId="55CF2D85" wp14:editId="08121BEA">
            <wp:extent cx="161925" cy="152400"/>
            <wp:effectExtent l="0" t="0" r="9525" b="0"/>
            <wp:docPr id="374130320" name="Imagen 374130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61925" cy="152400"/>
                    </a:xfrm>
                    <a:prstGeom prst="rect">
                      <a:avLst/>
                    </a:prstGeom>
                  </pic:spPr>
                </pic:pic>
              </a:graphicData>
            </a:graphic>
          </wp:inline>
        </w:drawing>
      </w:r>
      <w:r>
        <w:rPr>
          <w:lang w:val="es-ES"/>
        </w:rPr>
        <w:t>Ver detalles</w:t>
      </w:r>
    </w:p>
    <w:p w14:paraId="2DE69705" w14:textId="77777777" w:rsidR="002A7CCD" w:rsidRDefault="002A7CCD" w:rsidP="002A7CCD">
      <w:pPr>
        <w:keepNext/>
        <w:ind w:left="720"/>
      </w:pPr>
      <w:r>
        <w:rPr>
          <w:noProof/>
        </w:rPr>
        <w:lastRenderedPageBreak/>
        <w:drawing>
          <wp:anchor distT="0" distB="0" distL="114300" distR="114300" simplePos="0" relativeHeight="252051461" behindDoc="0" locked="0" layoutInCell="1" allowOverlap="1" wp14:anchorId="39C59642" wp14:editId="6C2228EE">
            <wp:simplePos x="0" y="0"/>
            <wp:positionH relativeFrom="margin">
              <wp:posOffset>4959944</wp:posOffset>
            </wp:positionH>
            <wp:positionV relativeFrom="paragraph">
              <wp:posOffset>1820418</wp:posOffset>
            </wp:positionV>
            <wp:extent cx="190854" cy="204368"/>
            <wp:effectExtent l="0" t="6668" r="0" b="0"/>
            <wp:wrapNone/>
            <wp:docPr id="374130318" name="Gráfico 374130318"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190854" cy="204368"/>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589332F" wp14:editId="2B7D94AD">
            <wp:extent cx="4908550" cy="2263531"/>
            <wp:effectExtent l="19050" t="19050" r="25400" b="2286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4919408" cy="2268538"/>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023C7196" w14:textId="2F03D2EE" w:rsidR="002A7CCD" w:rsidRDefault="002A7CCD" w:rsidP="002A7CCD">
      <w:pPr>
        <w:pStyle w:val="Descripcin"/>
        <w:jc w:val="center"/>
        <w:rPr>
          <w:lang w:val="es-ES"/>
        </w:rPr>
      </w:pPr>
      <w:bookmarkStart w:id="315" w:name="_Toc163122697"/>
      <w:bookmarkStart w:id="316" w:name="_Toc167295424"/>
      <w:r>
        <w:t xml:space="preserve">Imagen </w:t>
      </w:r>
      <w:r>
        <w:fldChar w:fldCharType="begin"/>
      </w:r>
      <w:r>
        <w:instrText xml:space="preserve"> SEQ Imagen \* ARABIC </w:instrText>
      </w:r>
      <w:r>
        <w:fldChar w:fldCharType="separate"/>
      </w:r>
      <w:r w:rsidR="00562282">
        <w:rPr>
          <w:noProof/>
        </w:rPr>
        <w:t>93</w:t>
      </w:r>
      <w:r>
        <w:fldChar w:fldCharType="end"/>
      </w:r>
      <w:r>
        <w:t xml:space="preserve">: </w:t>
      </w:r>
      <w:r w:rsidRPr="0024425B">
        <w:t xml:space="preserve">Planes Operativos Anuales UO - </w:t>
      </w:r>
      <w:r>
        <w:t>Ver Detalles Servicio de Control</w:t>
      </w:r>
      <w:bookmarkEnd w:id="315"/>
      <w:bookmarkEnd w:id="316"/>
    </w:p>
    <w:p w14:paraId="63DE4801" w14:textId="77777777" w:rsidR="002A7CCD" w:rsidRPr="00D301BB" w:rsidRDefault="002A7CCD" w:rsidP="002A7CCD">
      <w:pPr>
        <w:ind w:left="720"/>
        <w:rPr>
          <w:lang w:val="es-ES"/>
        </w:rPr>
      </w:pPr>
      <w:r>
        <w:rPr>
          <w:lang w:val="es-ES"/>
        </w:rPr>
        <w:t xml:space="preserve">Luego se desplegará un formulario donde se muestra información del servicio de control. Donde se visualiza los datos del </w:t>
      </w:r>
      <w:r w:rsidRPr="004D2A1F">
        <w:rPr>
          <w:lang w:val="es-ES"/>
        </w:rPr>
        <w:t>Órgano auditor</w:t>
      </w:r>
      <w:r>
        <w:rPr>
          <w:lang w:val="es-ES"/>
        </w:rPr>
        <w:t>.</w:t>
      </w:r>
    </w:p>
    <w:p w14:paraId="617D3743" w14:textId="77777777" w:rsidR="002A7CCD" w:rsidRDefault="002A7CCD" w:rsidP="002A7CCD">
      <w:pPr>
        <w:keepNext/>
        <w:ind w:left="720"/>
      </w:pPr>
      <w:r>
        <w:rPr>
          <w:noProof/>
        </w:rPr>
        <w:drawing>
          <wp:inline distT="0" distB="0" distL="0" distR="0" wp14:anchorId="0BBD7B68" wp14:editId="7F33EDFD">
            <wp:extent cx="4943475" cy="1232235"/>
            <wp:effectExtent l="19050" t="19050" r="9525" b="2540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4957966" cy="1235847"/>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1BBE0193" w14:textId="1239F96F" w:rsidR="002A7CCD" w:rsidRDefault="002A7CCD" w:rsidP="002A7CCD">
      <w:pPr>
        <w:pStyle w:val="Descripcin"/>
        <w:jc w:val="center"/>
        <w:rPr>
          <w:lang w:val="es-ES"/>
        </w:rPr>
      </w:pPr>
      <w:bookmarkStart w:id="317" w:name="_Toc163122698"/>
      <w:bookmarkStart w:id="318" w:name="_Toc167295425"/>
      <w:r>
        <w:t xml:space="preserve">Imagen </w:t>
      </w:r>
      <w:r>
        <w:fldChar w:fldCharType="begin"/>
      </w:r>
      <w:r>
        <w:instrText xml:space="preserve"> SEQ Imagen \* ARABIC </w:instrText>
      </w:r>
      <w:r>
        <w:fldChar w:fldCharType="separate"/>
      </w:r>
      <w:r w:rsidR="00562282">
        <w:rPr>
          <w:noProof/>
        </w:rPr>
        <w:t>94</w:t>
      </w:r>
      <w:r>
        <w:fldChar w:fldCharType="end"/>
      </w:r>
      <w:r w:rsidRPr="004B25E6">
        <w:t>: Ver Detalles Servicio de Control</w:t>
      </w:r>
      <w:r>
        <w:t xml:space="preserve"> información</w:t>
      </w:r>
      <w:bookmarkEnd w:id="317"/>
      <w:bookmarkEnd w:id="318"/>
    </w:p>
    <w:p w14:paraId="634F1E05" w14:textId="77777777" w:rsidR="002A7CCD" w:rsidRPr="00D301BB" w:rsidRDefault="002A7CCD" w:rsidP="002A7CCD">
      <w:pPr>
        <w:pStyle w:val="Prrafodelista"/>
        <w:rPr>
          <w:sz w:val="22"/>
          <w:szCs w:val="22"/>
          <w:lang w:val="es-ES"/>
        </w:rPr>
      </w:pPr>
      <w:r w:rsidRPr="00D301BB">
        <w:rPr>
          <w:b/>
          <w:bCs/>
          <w:sz w:val="22"/>
          <w:szCs w:val="22"/>
          <w:lang w:val="es-ES"/>
        </w:rPr>
        <w:t>Datos del servicio de control:</w:t>
      </w:r>
      <w:r w:rsidRPr="00D301BB">
        <w:rPr>
          <w:sz w:val="22"/>
          <w:szCs w:val="22"/>
          <w:lang w:val="es-ES"/>
        </w:rPr>
        <w:t xml:space="preserve"> </w:t>
      </w:r>
    </w:p>
    <w:p w14:paraId="6D3F99CE" w14:textId="77777777" w:rsidR="002A7CCD" w:rsidRDefault="002A7CCD" w:rsidP="002A7CCD">
      <w:pPr>
        <w:pStyle w:val="Prrafodelista"/>
        <w:keepNext/>
      </w:pPr>
      <w:r>
        <w:rPr>
          <w:noProof/>
        </w:rPr>
        <w:drawing>
          <wp:inline distT="0" distB="0" distL="0" distR="0" wp14:anchorId="063DFF5F" wp14:editId="137A87C0">
            <wp:extent cx="4927600" cy="360952"/>
            <wp:effectExtent l="19050" t="19050" r="6350" b="2032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4957957" cy="363176"/>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3BFC5492" w14:textId="6BC150C4" w:rsidR="002A7CCD" w:rsidRPr="000358B1" w:rsidRDefault="002A7CCD" w:rsidP="002A7CCD">
      <w:pPr>
        <w:pStyle w:val="Descripcin"/>
        <w:jc w:val="center"/>
        <w:rPr>
          <w:lang w:val="es-ES"/>
        </w:rPr>
      </w:pPr>
      <w:bookmarkStart w:id="319" w:name="_Toc163122699"/>
      <w:bookmarkStart w:id="320" w:name="_Toc167295426"/>
      <w:r>
        <w:t xml:space="preserve">Imagen </w:t>
      </w:r>
      <w:r>
        <w:fldChar w:fldCharType="begin"/>
      </w:r>
      <w:r>
        <w:instrText xml:space="preserve"> SEQ Imagen \* ARABIC </w:instrText>
      </w:r>
      <w:r>
        <w:fldChar w:fldCharType="separate"/>
      </w:r>
      <w:r w:rsidR="00562282">
        <w:rPr>
          <w:noProof/>
        </w:rPr>
        <w:t>95</w:t>
      </w:r>
      <w:r>
        <w:fldChar w:fldCharType="end"/>
      </w:r>
      <w:r w:rsidRPr="00B0458F">
        <w:t>: Ver Detalles Servicio de Control</w:t>
      </w:r>
      <w:r>
        <w:t>/ Ver Datos Servicio</w:t>
      </w:r>
      <w:bookmarkEnd w:id="319"/>
      <w:bookmarkEnd w:id="320"/>
    </w:p>
    <w:p w14:paraId="5A452BB2" w14:textId="77777777" w:rsidR="002A7CCD" w:rsidRDefault="002A7CCD" w:rsidP="002A7CCD">
      <w:pPr>
        <w:keepNext/>
        <w:ind w:left="720"/>
      </w:pPr>
      <w:r>
        <w:rPr>
          <w:noProof/>
          <w:lang w:val="es-ES"/>
        </w:rPr>
        <w:lastRenderedPageBreak/>
        <mc:AlternateContent>
          <mc:Choice Requires="wpg">
            <w:drawing>
              <wp:inline distT="0" distB="0" distL="0" distR="0" wp14:anchorId="5EB698FB" wp14:editId="1E17B2EC">
                <wp:extent cx="4968815" cy="3597215"/>
                <wp:effectExtent l="0" t="0" r="3810" b="3810"/>
                <wp:docPr id="374130327" name="Grupo 374130327"/>
                <wp:cNvGraphicFramePr/>
                <a:graphic xmlns:a="http://schemas.openxmlformats.org/drawingml/2006/main">
                  <a:graphicData uri="http://schemas.microsoft.com/office/word/2010/wordprocessingGroup">
                    <wpg:wgp>
                      <wpg:cNvGrpSpPr/>
                      <wpg:grpSpPr>
                        <a:xfrm>
                          <a:off x="0" y="0"/>
                          <a:ext cx="4968815" cy="3597215"/>
                          <a:chOff x="0" y="0"/>
                          <a:chExt cx="5400675" cy="4734033"/>
                        </a:xfrm>
                      </wpg:grpSpPr>
                      <pic:pic xmlns:pic="http://schemas.openxmlformats.org/drawingml/2006/picture">
                        <pic:nvPicPr>
                          <pic:cNvPr id="374130325" name="Imagen 374130325"/>
                          <pic:cNvPicPr>
                            <a:picLocks noChangeAspect="1"/>
                          </pic:cNvPicPr>
                        </pic:nvPicPr>
                        <pic:blipFill>
                          <a:blip r:embed="rId145">
                            <a:extLst>
                              <a:ext uri="{28A0092B-C50C-407E-A947-70E740481C1C}">
                                <a14:useLocalDpi xmlns:a14="http://schemas.microsoft.com/office/drawing/2010/main" val="0"/>
                              </a:ext>
                            </a:extLst>
                          </a:blip>
                          <a:stretch>
                            <a:fillRect/>
                          </a:stretch>
                        </pic:blipFill>
                        <pic:spPr>
                          <a:xfrm>
                            <a:off x="0" y="0"/>
                            <a:ext cx="5400675" cy="3246120"/>
                          </a:xfrm>
                          <a:prstGeom prst="rect">
                            <a:avLst/>
                          </a:prstGeom>
                        </pic:spPr>
                      </pic:pic>
                      <pic:pic xmlns:pic="http://schemas.openxmlformats.org/drawingml/2006/picture">
                        <pic:nvPicPr>
                          <pic:cNvPr id="374130326" name="Imagen 374130326"/>
                          <pic:cNvPicPr>
                            <a:picLocks noChangeAspect="1"/>
                          </pic:cNvPicPr>
                        </pic:nvPicPr>
                        <pic:blipFill>
                          <a:blip r:embed="rId146">
                            <a:extLst>
                              <a:ext uri="{28A0092B-C50C-407E-A947-70E740481C1C}">
                                <a14:useLocalDpi xmlns:a14="http://schemas.microsoft.com/office/drawing/2010/main" val="0"/>
                              </a:ext>
                            </a:extLst>
                          </a:blip>
                          <a:stretch>
                            <a:fillRect/>
                          </a:stretch>
                        </pic:blipFill>
                        <pic:spPr>
                          <a:xfrm>
                            <a:off x="0" y="3217653"/>
                            <a:ext cx="5400675" cy="1516380"/>
                          </a:xfrm>
                          <a:prstGeom prst="rect">
                            <a:avLst/>
                          </a:prstGeom>
                        </pic:spPr>
                      </pic:pic>
                    </wpg:wgp>
                  </a:graphicData>
                </a:graphic>
              </wp:inline>
            </w:drawing>
          </mc:Choice>
          <mc:Fallback>
            <w:pict>
              <v:group w14:anchorId="6E7959C8" id="Grupo 374130327" o:spid="_x0000_s1026" style="width:391.25pt;height:283.25pt;mso-position-horizontal-relative:char;mso-position-vertical-relative:line" coordsize="54006,47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Wgf0ggIAAI4HAAAOAAAAZHJzL2Uyb0RvYy54bWzUVclu2zAQvRfoPxC8&#10;J9ps2RFiB0XTGAGCxujyATRFSUTEBSS9/X2HlKzEdosGQS45mJ4hNcM38x7J65udaNGGGcuVnOHk&#10;MsaISapKLusZ/v3r7mKKkXVElqRVks3wnll8M//86XqrC5aqRrUlMwiSSFts9Qw3zukiiixtmCD2&#10;UmkmYbFSRhAHrqmj0pAtZBdtlMZxHm2VKbVRlFkLs7fdIp6H/FXFqHusKsscamcYsLkwmjCu/BjN&#10;r0lRG6IbTnsY5A0oBOESNh1S3RJH0Nrws1SCU6OsqtwlVSJSVcUpCzVANUl8Us3CqLUOtdTFttZD&#10;m6C1J316c1r6fbM0iJcznE1GSRZn6QQjSQRQtTBrrdDzNLRqq+sCIhZG/9RL00/Uneer31VG+H+o&#10;C+1Ck/dDk9nOIQqTo6t8Ok3GGFFYy8ZXkxScQANtgKuzONp86yPHIyB80keOJtkozjIfGR02jjy+&#10;AY7mtIBf3zWwzrr2f3VBlFsbhvsk4lU5BDFPa30BBGvi+Iq33O2DWIFKD0pulpwuTeecEwAFdgTc&#10;C1IzOTAQuuTjfUiXgPgCHxR9skiqrw2RNftiNYgejmLozPHnkXePdl+1XN/xtvWkebuvEw7IicD+&#10;0qpOvLeKrgWTrjuNhrVQspK24dpiZAomVgzEZe7LAIgU1hnmaOM3rGDjHwC2o3BYCCifgXnMFtT2&#10;Wn0dqSRLR3mShmM+qASaZqxbMCWQNwAcYABqSEE2D7ZHc/gE1PUMIJjgdsyB8eG0lf9DW7lXiy/0&#10;Y2or7S6QQULvpq0sTSb5ONwypDjcYEcKS8ZJnk3fX2HhLoNLP1xv/QPlX5WXPtgvn9H5HwAAAP//&#10;AwBQSwMECgAAAAAAAAAhAHZFlyQqrQAAKq0AABQAAABkcnMvbWVkaWEvaW1hZ2UxLnBuZ4lQTkcN&#10;ChoKAAAADUlIRFIAAARPAAAClwgCAAAA/H3zOAAAAAFzUkdCAK7OHOkAAKzkSURBVHhe7f0JfFT1&#10;3ff/nxAEFBICCTQ0YQ1bQATEirIvtSq9ZJEay9VqrzbaXi0/f97eve7W0v7pcrWU9qq/6/K21N6V&#10;9KpgbxUEgrYIsmdBEJFFEnYBSUokgWxEWQL83+ecmclksk0ynJnJ5HUePnDmnO/6/E5yzme+33MS&#10;dfHiRYMNAQQQQAABBBBAAAEEEIg4gajLly9HXKfoEAIIIIAAAggggAACCCBgRF29ehUGBBBAAAEE&#10;EEAAAQQQQCDyBKKqq6sjr1f0CAEEEEAAAQQQQAABBBBoBwECCCCAAAIIIIAAAgggEJECRDsROax0&#10;CgEEEEAAAQQQQAABBAyiHT4ECCCAAAIIIIAAAgggEJkCRDuROa70CgEEEEAAAQQQQAABBIh2+Awg&#10;gAACCCCAAAIIIIBAZAoQ7UTmuNIrBBBAAAEEEEAAAQQQINrhM4AAAggggAACCCCAAAKRKUC0E5nj&#10;Sq8QQAABBBBAAAEEEECAvy7KZyBkAlf27b20edPl996rPnHieukFtaNdt+7tU1I63n13p+lf7DBq&#10;dMhaRsUIIIAAAggggAACESFAtBMRw9jaOnFp65bKP754rfjcbTO+3PHece0HDWoXn6BOXD9fUn3s&#10;2OV3d3y67u/RPXrG/Ot3O02d1to6R3sRQAABBBBAAAEEwkWAaCdcRqLttKPsxz+69O6O2KefuW3W&#10;7EZ6/enazIrn/7PTvePifvXrtoNDTxFAAAEEEEAAAQRuogDRzk3EpKgmBK6Xl5//9hPtBwyI++Wi&#10;qOjoy++//9nbf7+ya1f1qZPXL15U5nZdurTv17/D2LG3PvjljnfddePatbKfLKj+6KP4Py1t17Ur&#10;vgj4KXDlypVPP/1U/1ZXV1+/fr1du3bt27fv0KHDbbfdpn/9LIRkDQnAG8GfDQY3ggfX7hpDHPFD&#10;TAfrChDt8KkInkDxo490/MIXYv/tB1cPHSr/j99c2rK5kbo7TZve9X/98JbU1Irf/fby7t09Xl8Z&#10;vIZSU6sVUHhTXl7+2WefNdSDW2+9tWvXrgp+Wm0XQ9lweEOp73DdDK7DwKEvniEO/RjQghAJEO2E&#10;CL7tVasFbDeuX+/26998uuqNC99/xk+A7s/9521zv1L6ox9GtWvHkjY/0dpsMs3nXLhgPu6iya17&#10;9+6a52kyGQm8BeCN4M8DgxvBg2t3jSGO+CGmg40I8ARqPh7BENBjCXSvjhawNSvUUcsUFymLMiq7&#10;CglGW6mjdQr4fy43P1cXLih96+xoaFoNb2jcg1IrgxsU5lBWwhCHUp+6w0CAuZ0wGIQ20AStYev8&#10;z1+7ZfCQTx78Ugu6+7m337l69EjV//0r69laoNcWsmiFRlFRUXN7mpiYyJI2f9Dg9UeplaZhcFvp&#10;wPnfbIbYfytSRqoAczuROrJh1C/9XR3zYdOzZutenZY1SxmVXYWoqJaVQK7IFtC9Oi3oYMtytaCi&#10;1p6lZVAty9XarVpd+1s2TC3L1UKcXYva/3JnC/OSzTBaNlgty4U3AuEpQLQTnuMSUa3SnxDV39XR&#10;E9gaeyzBkyt6n/nH55+rv+PKqOwqREU1QFP06lf1Nb1rW7SrgVQFzf/+39i56Kuv1jNrsGvRI695&#10;7S549RFX5Y+8WtCM4St67ZE6rVVfFjV9bleNTVwB7FzUJIhPS5vwaYCiGd11JKkeMdTAYwnKNvz8&#10;kRkzzf9+uqmsbt3KpbxNtamGUZwNfrSaKqXp4z6fqKYzBClFg7wlW35q2c6YuexQfW3xn7fmR0nX&#10;te3r/wkqKmjO3J3589i8n8QmNev7Ua3J1PjRJgsPVYKGf3bMFpVu+vWMmb/eUFJP6/wbXMOo+cXY&#10;vtYvzIY7bA10rd+BOzfuXf4v9/hDtPOXjQx6rXOEO3wK099p/nTWzzT+/Hqsd5T9HWLzZ9bevE5b&#10;dX8Aa5K5f4vW+o0X+QPh53iRzCEBoh2HYCm2RuDye+/pT4jqYdMNoijUWTih8c+isqsQFdWw7C9y&#10;NGFvbjnG+HrPeUWv/tufTzkyMip59cOnrMpPPbz6L02HKp5WJH515YKxPm1KnPfaAr/O7Y31Raf2&#10;CUauB8SP8ElXGE751Gro//yf//Pdd9/VrlWrVj333HM3btwIcEwaugOndNOLz++58+k/r1y3+KHd&#10;//vJpfn11OPX3TtfWV7g+Wj9Z32hb4AduKnZg8VbtmHJi7vHfPevb7709Ji3vv+Xo/V2wj/eOUbm&#10;VjuU0XXtnK/UV9KuRU/lNIOpKGf16J+NXp3TnACpGcWHJulNH1l1o7EBKtnyX//7g0a66sfg7lzU&#10;z/2Lsbrg4cynmv4myDXQtX4H3vOTlfOSb4q55xyhk8RzVmPuWfDavMSbUvZNKuSmj3LDw3TuzB7j&#10;C//vS+veXLnuzR/db/59b9/NryEeb7jOvLnGc+5vAH1/ABX8eJKZJ2h/zkc3CZRiELAEiHb4IDgu&#10;UH3iRPtBg/R3deqvyQ51KiquN9oQZVchKsqP5t6zINe+0Kn5Ms/8WnHXnx97Y+EEc6LGvd81aeNJ&#10;VutXsL6sNb+u+upzrsVzni8p65lRSex/+5qThVbTkuet/IkVqvik1/dYX1WBi5b+0vXN1k7rhesr&#10;YXdi6+tP9/ea7i/DfOYTlNHc/m21TeFqp8+0Q8HW1bfnuOOoexZUf6ufeWr36XjtyR+Pj7upO33T&#10;+2HvR5J//dd/ff755w8ePDhjxowzZ8788Y9/9CNTY0kamp/p9sUfuc7iPZO/0EABfszt1JPTx7zo&#10;NQ2uPiqvFrmHzPU1du0R9OQyU3p/Qm7qLESweOPu/+nKdT+d1s0wr5ka2vzjffjh21dvNT+fO7cc&#10;1Gu7MPeH0/6B/c+Fa76ebP4g+HyR7APuasfOP3999LSfTBvtDqI8P4y1fr7c07bmz+Avre+nf7nT&#10;/uGqN5mrbN9vsl3tfCrTOu47x1v/75aWfeBv+siqGQ0PkBnNGmPubKSpTQ/uri17X3nBHagogHEF&#10;La7fYK6PvTeRZ6A9czvuj4H1W9f3J8jTOBf7I88drD0KTa9/c00p+PxE126h4fpU/HKRazrd5zdz&#10;/R/Clg2ycdNHucFhKik4Yxi9Px8X0BAb/fp/Ze9JeznD2AUrv2pHjr4/gGbwk+v5Ck/no8C/zmsh&#10;L9narADRTpsd+uB1/HrphXbxCfoTog1WefzV0/91oPEGKbsKUVHNavfU39nzLcuN46eMsd9a/pVf&#10;5Lw2z3jtqdWzzS/rC2avfkrRhRUYWOm8fwXv/HPmw2ai3z1s17jzL64vKQsGPld3OdM9P6mettGe&#10;zXdNK9VNv+b276uKfxo4Z+9JXevu3PKzX0xzz+rs/Mtjo815GH39+Wf3xNDORa4vw2p/E1bw6nP2&#10;V2nPjF5jn1fsdlYX9P/PRr4wS0xM1rVC7Y6b2a0vO08t37txp8dH5yu7qf3qSd8s/voTDx48eOHC&#10;hYsXLy4oKPjVr36Vn5//17/+NZBy1YNGs1uzEMadvXvWk6qpvFaWNx5Ldi3VmGA8o2+C65rvNfSJ&#10;em3eKS25sab4rLN+PSM45xVzrHJcF/dTX7A+dgWvGK5QORAFd97g8mqt4I9XP/yrdf8yuN62+8Vr&#10;GP0HWgK6OJ49tb9VUNFrz7lmJp85+dRrxrxnfiE6Re9FSd9yzVf+zLzGMtc41YC7m7Bry8KfTbvH&#10;uGfa7Y/92fqOpb6fr1rtXWhM0zgsPzhhy33WrwtPmFSnVz4N8LTz+7dbP45G7TGt/3dLC4f5po+s&#10;2tHQAJnzosZ3/8cjSY20tcnBLTq5d3R/6/LXOx7w/Aar/v7Jf3u1qBZRomeg7Xp3/tI1QZ1jTLB/&#10;69b+CXK1zv3L9gX7l3XDv6sXTnAvuppgfN9rvsjnJ1pRtz2da4Vn7ga/MHCv/SvX5zdz/R/CFg6y&#10;cdNHucFhOlew2zBWP2stRm1gbrbJITYMBbEvGP9WeyVbnR/AU8eN/tZHqf7v5lpqRT4E/Bcg2vHf&#10;ipQtFLhx7VpUdPT1ixfrz/9S2pmp32+yaGVXISqqyZTmr1TXWTbRyLHmZ/o9Zl+J2Jt+8z48wTwH&#10;J0542IyCkud937BPgl7r3wpO7r3dOlEn9x9t/ZY+eXDNY/3MRMlfX2OFK76bAh5r+/7Jfoo66kk/&#10;Z2A/V6W6lnKdD+xClNiOfLzWb6gB5hWbtnumWRd2rq3wpGGVYyT1n6N/lcx1LZ782BteyXxat2un&#10;gijfjivNV/pbZfludlPrSV9f4hbsGzJkSJ8+fV5++eXOnTvfd999a9Z4j0+zy7t+vbF5wUN/efJ5&#10;TT48PLfepRqN53U1pWYlW7U5XVafuX1Vd8+/PLza+pCYdwXUN4Kuiz+73GRjq3WzmT5Rze5zoxmC&#10;yGvO8Dxn/LihW3f84jWMfhMeVrytq0b7B9P67K1ZON6SHL9wjX5I3Vti8in7LoEJPzN31QJ3p9m5&#10;caHxM/MnWmkWKoyv9+erNuAv7rOXjlo/hq4f+fqJfRrguYzrN9D8cfQd03p/twQw2HVH1s8/MNVQ&#10;nfUPkLmGzXh6vibuGtuaHNzE/qNdvyrHLjB/Neb+wiyu8OQaa3Q0PgvfOHmqMSLPL0bjnvt+YRdV&#10;6yfI1TolG93fXOqmOXb928jvanslW8Hyr8ypdSOQ70/0Pd+avdr+gsMMsdy/cnW+cP3Krf2bud4P&#10;YQCDbATn57f0H/qC4aHntIztz9/9wuof13tnY5NDbHVTpy3r1Heq/3PWrHWdH0Cjn/11hpJ+daX1&#10;/Y71w5LU3zz/2pvnhBsIHHkRaFiAaIdPh+MCdpTSrkuXQGpSdjtq8qOQoq2Z1jdJWgJuWN+e22dZ&#10;96bfvPaCfk2v25GDK1BxrX+z0umK56B1dtVvYeu3dP/b59jfIru/ufcuUsstPPMqmtlvNH3y1IeN&#10;1X/W/Ql20OIqfOEW+0toz122asDPtljzPJoFss/l1uY5Q+iiwW5nzbW41+p21XLQ9W2o9WXkBJVf&#10;t+Pefaj7urnpGy/Nc/TatWu//vWvq6qqnn322W3btr3yyiu//OUv/cxbb7J27Rr8PXboL498Xyv+&#10;dHtJA5MPjeRtsEkNmZvDMc88mZuzBFt2NjSC7nJ3/vIp43dm6pyfBdJ737zB5HV9fJO13qnw4/ru&#10;ZfeX1/q4Tjj48FT351zBwy9cd51VV9tLQ81NC5y2aBbGumC1dniD20n0Tbzri3n3QJg/vHV+vsyU&#10;9o92U1utZL4N8FzGKTxTQXXHtJ7fLU1V2NDxekdWfye3peWZ+eodoNJ9u3YbHzz/rUdmPPuWYb6o&#10;/0EFTQ/u2Gmjv15zr455EaxNX9P8zH2LpTWd3jCR18BtXFhfnOP6APa/3f6iR3GO/m38d7WZYN7v&#10;Hl6taSUPXJ2faPui3DXpXfdXrs9v5rofwgCGJGg/v9ZC38dT1dSE5N4NNLjpIdYaQs9TfOyvCer5&#10;ATS/WNxbc6+OTtDW9zs1vyFrzsUByJEVgcYEiHb4fDgu0K5b9+vnS9r3s5eotHBTdhWiohrO71ml&#10;kHzyGeu63zzXWt/QbTR+YYYu5rlT9+0YX33h4Uxzf3Lmwy9oxZFnqf144/uuZceqxP31nvv2mJov&#10;8Op5MJfuFHJND6nUk89Yp3DP1/y+6ROnzjYW/sw1v2R3556faLma9W1nzfoKT5lay+G1xM7zVeh/&#10;7rW+H6v5GrLWI3HM79tcZZql5pqTEok+HfeldPl4LgKaSt/CodSTCUpKShYtWrR//37dtPPzn/98&#10;6NChLSzLyia3+rPnL3OFOubtJfVvDeZtrEENmbvW9+szsHr2t7SSyv2pqD2C7pLvuW+0PVu4xXB9&#10;bx0IgidvsHiPLnUvgCkq+MAYM/bu+u5y9ptXPxRzDHs21doSv/p9+ydCm3kXja44zft2lGyvNS/w&#10;1MnbzW+L3fdX2ODmZn6FMXuquxwzve6crv3z5S7E/aPdAHu9yXwb4GnncwfNH0ffMa3/d0sLx/mm&#10;j2xDPzvWdbDuXDcf72EYes5H/bew+zG4ukNDc92ucXxuYIG5wrNmMse61c2HyDXQLiKvgfPchViP&#10;nvuX7VP2vYyN/q62UiTPe8FexuyuxzOZY/0Wdd8spEcs6FlwdX7l+vxc1/0QtnCArWw3fZQbGiZ9&#10;E+Sakm34Bp6mh9iSdC/0fa7/7+YZ9f0Amt9KaObH9UHQKdKaJNfJ6xX7x9l9Lg4EjrwINCrAXxfl&#10;A+K4gP60aOz/+/RnWzZfzFjaYGXWswqurfj8PxpY1NYl/Ylbp02v+N/P8wdGHR8whyvIzMzU6jWt&#10;YVO006lTJy3bCLDCsrKyi/Wtk3RN7LhLf3jxyieG+VbVpUuXuLi4ABsQVtmDxmvoCdTf0g1R2rQe&#10;xvqSuM4WebwhHOubPrLqS0M/O65u5i+b8WxhQ9FOWxlcxWN/6W8+e0Z3H22c5jXT6Mhn4aaPcsND&#10;rJvurFW+hvlktp9/sZ5fg21liB0ZSQoNLwGinfAaj4hsTcVz/2HcuNFxyrTir1izES3aeryx5vK2&#10;LUZUVOz3/1eLCiBTxArooUPnzp1rWfd69uzZoUOHluVtI7ngjeCBZnD9GVzN3lj3iWkx8816FrY/&#10;1d6cNAzxzXGklFYuwEq2Vj6AraH5naZ/8dN1f+94112dpk1vWXuVUdlViIpqWQnkimABhSu33npr&#10;CzqoXIQ6TbrB2yRR603A4Pozdu4n0LS+UEe9Y4j9GWLSRLwA0U7ED3HoO9hh1OjoHj0/XZvZ9X/9&#10;sGWtUUZlVyEqqmUlkCuyBbp27dqCDrYsVwsqau1ZWgbVslyt3arVtb9lw9SyXK0OJzIa3LLBalmu&#10;yBCjF5EnQLQTeWMajj2K+dfvVjz/n+0HD+7+3H82t33KoozKrkKam5f0bURA97k29+FUSt/0Pbht&#10;hK+pbsLblFArPs7gtuLB86/pDLF/TqSKZAGinUge3fDpW6ep0zrdO67sJwtum/uVZgU8Sqwsyqjs&#10;KiR8ekRLwk3gtttu8z/gUUqlD7cuhHN74A3n0QmwbQxugIDhn50hDv8xooWOCvCUAkd5KbyWgB7O&#10;1vELX4j9tx9cPXSo/D9+c2nL5kaAdK+OFrDdkppa8bvfXt69m0ex8WHyR0B/JKO8vPyzzz5rKLHu&#10;1dEKDWZ1/MGsmwbelrm1ilwMbqsYpkAayRAHokfeVi1AtNOqh6+VNf56efn5bz/RfsCAuF8u0t8J&#10;vfz++5+9/fcru3ZVnzp53XqCsP6EqP6uToexY2998Mt6LIH+nKhmdao/+ij+T0vbtejGjFYGRHNv&#10;koAeQ/Tpp5/qX53d9efA9TfyFN7obl19wcljCQI3hjdww7AtgcEN26G5WQ1jiG+WJOW0IgGinVY0&#10;WBHS1LIf/+jSuztin37mtlmzG+mSHkuge3W0gC3uV7+OkJ7TDQQQQAABBBBAAIHgChDtBNeb2iyB&#10;S1u3VP7xxWvF526b8eWO945rP2hQu3jzL7FfP19SfezY5Xd36GHTegKbHkvAvTp8ZBBAAAEEEEAA&#10;AQRaLEC002I6MgYqcGXf3kubN11+773qEyeul15Qce26dW+fktLx7rv1d3V42HSgvuRHAAEEEEAA&#10;AQTavADRTpv/CACAAAIIIIAAAggggECECvAE6ggdWLqFAAIIIIAAAggggECbFyDaafMfAQAQQAAB&#10;BBBAAAEEEIhQAaKdCB1YuoUAAggggAACCCCAQJsXINpp8x8BABBAAAEEEEAAAQQQiFABop0IHVi6&#10;hQACCCCAAAIIIIBAmxcg2mnzHwEAEEAAAQQQQAABBBCIUAGinQgdWLqFAAIIIIAAAggggECbFyDa&#10;afMfAQAQQAABBBBAAAEEEIhQAaKdCB1YuoUAAggggAACCCCAQJsXINpp8x8BABBAAAEEEEAAAQQQ&#10;iFABop0IHVi6hQACCCCAAAIIIIBAmxcg2mnzHwEAEEAAAQQQQAABBBCIUAGinQgdWLqFAAIIIIAA&#10;AggggECbFyDaafMfAQAQQAABBBBAAAEEEIhQAaKdCB1YuoUAAggggAACCCCAQJsXINpp8x8BABBA&#10;AAEEEEAAAQQQiFABop0IHVi6hQACCCCAAAIIIIBAmxcg2mnzHwEAEEAAAQQQQAABBBCIUAGinQgd&#10;WLqFAAIIIIAAAggggECbFyDaafMfAQAQQAABBFoukJ+VXdLy3OREAAEEEHBYIEyinZKs5UvMbXmW&#10;fdIoyV6emefV9bzMJW/ma+dyP08qVvpG6fIzl2Q2lMJVkQpZsuQvr//Fn0pr2paX6U96h4eV4hFA&#10;AIG2IOD0uaOxM4XtW5K953St01bTWdrCwNBHBBBAIHwEoqqrq0PeGoUKbxsPPjYxwfWie86SbYVq&#10;VdKU+RMuLH/9QIXZwt5TH+22x0xmHY2Nja3oOmZ+ylFPytnDXWGSd3rrddLU+bOH6WBx1vIVH1pl&#10;ac/go0uODjb/3aqaYu949EHj7doVDYk5sFuHeibFXop/8LGh+VZes6ie2XaT9HpCyfLXzb1WO822&#10;uZL5Fjh/plk/GwIIIIDATRRw/txhnymsM4ihyMr1C3+2kWmdemJHpI25sEInkdiBg4zjx+zzgiuL&#10;8eaSrWfs081s67V51oq5c/7gEzX7OTHcxA8DRSGAAAINCQRpbqe0tLSRMThXWhHTPUEJEiY+9thE&#10;I+uDyhFp8+enjaj8YMOeU4b5ekqSO3upffSxO2MM46JXSntSqCS/Jv3F/FNWaGMUHvVME8WOeHT+&#10;/Km9PXt6do81U1SUntO/inlUaWx5idXWARPuiNWeqfHmm/x3P4yZMv/ROyr3ZJckdFfV2ipLduV8&#10;2HWq1c4su3t2MtUQcyDnI68C+fwhgAACbVzgurU1FyFczh1qd17NL/wS96njwrlh1pniwfuT3OeF&#10;YquLxVl7ys3TjXnWeGeD9fqxMV113vDa7+dSheaSkR4BBBAIe4GWnRFa3C3H53ZWr1598ODBXr16&#10;derUKTo6OioqytPW9u3bP/TQQ3p7/t0Vm43paffGWy/uSj7zvjEtbZyxY8WWSwlGSSe9LlmXcSpl&#10;dtf9NUfNPYmpFcfdKZV/XLxxfocKcKW3j043tlh7FEyV7Fixtmxk+gxjfcaJfhOM3BMp442cUynp&#10;/U64C5+eNujIii3GXb0L3jemTzc2q1X2vyPLM0/0U05PpVaxA7ocKklJf0B7TyQOu3jck2zoEc8e&#10;u8A09cYw3nrrrXCYSWvxZ4WMCCCAQAsEbty4ce3ataqqqvLy8jvvvPO+++7zp5BGzh06j8yePTso&#10;546RZWtPpKTPGKLKDpunIfsXfueks1X90lNO6VSSPrbUc9qyTzdWlllx+7eYZyVDJzWdx4o76XWJ&#10;Tj0JqRc/cu+3znqnT5/+4IMP/AEhDQIIIBABAi07IwTYccejnZ///Off+973YmLs770a2hSlZB6q&#10;1NFeE3Re0Ukl96z5ZrwVYFivjaQJVrRjBh45hYYKrIwdaQYqnpRDrcLdee30mfmVRkzqbDMQsqMd&#10;qxKzlpQTGdYJSXvMxiXbEU5D0Y6538wbkzorLf79jJxCs/4ud8yOO2A2O2bYbDsociervccd7QQ4&#10;VGRHAAEEWrVAZWXlc889t3jxYn96ER7njvhdOlPY0Y75bVrNL3ydXMxTR2/zGzHdA9qrZ+XZc/Z5&#10;wfoqzfpaTacq9+km56x11upyhxkjuffbxbIhgAACbVGgWWeEAIGcjXaKi4szMzMfe+yxAFtZK7t3&#10;LGRHOH5uinasL9ustWlsCCCAAALBFnjxxRefeeaZJmsNr3NHk81tKsGRmsiHCKcpLI4jgECbEfDz&#10;jBC4h7PRjtq3fPnyRx55JPCGUgICCCCAQGsXWLlypZ/ff3HuaO1jTfsRQACBxgX8PyMEKOn4Uwp0&#10;r06ATSQ7AggggEBkCPh/RvA/ZWTI0AsEEECgrQkE7fe849GO92MJ2too0l8EEEAAAW8B/88I/qdE&#10;GAEEEECgNQoE7fe849FOa9SnzQgggAACCCCAAAIIIBABAkQ7ETCIdAEBBBBAAAEEEEAAAQTqESDa&#10;4WOBAAIIIIAAAggggAACkSkQvXDhQkd7pj8tmpqaWk8VhbmrzsQP69nBOlSQu+ZMfKr1pjB30e9f&#10;yTa3dv0n9omtk7Mqb9Xuq8NqH/DK7pW+IGfRh9F2EQV2oee632nVWJW35ndL16iKc91HDevZsSaP&#10;sliVu/e7G9NugFmOqv7d0kyzZdZb16Y0B9rVbqm7/JLud1qd8mR0NaB2sd5Nrt1O60hl3qp1xX1t&#10;HHNT4W8VJ5vNdhfrA+WuPcrbryaXXUpdnOxa6WsGwt1Zl6E7mc9bu2V1h8bRDxeFI4BAKxM4fPjw&#10;iBEj/Gl0g+cOzy9w9y9Yf0ojDQIIIIBAuAn4f0YIsOVhNrejMOC9uKcXWNtTcbsW5RbU7p+u0Z9f&#10;e8SvPhfmLstyJSzIWWZ8wyxybOn6PPPPi5aW9XjcqmPucO+/elqZt8uw9j819PB+1VyV917RrKf0&#10;dlbRe3lVRsG+o0Ottj1umG9dUUPuy9t921O4b61V/uM91u4z/7qcUVqa6K6vsxl6ufroXY4dLeyy&#10;2vn00KP73B2vyttUq8NVeevXHnJV7WrPN4xdnuboSOG+w4PNZj6u3dbfUrVK9uSy3nvhqNKiWUr/&#10;9KzimvR1+m62zTtZ3VzNGBq/xo9ECCCAQH0CdX7BwoQAAggggEAjAuEV7RScLJr1xeEKCMwtZvgD&#10;s4pOW9GCeysw+uuq3J8/P12Q+7IxqyblkDhrKqZbN6OsQrMl5UVZyxZpW+MdJZg1zp2Q7FVdaZkx&#10;tJ/CoZh+Q42yUiN5/Bx32zwNUhzlVY29u6qsaHJ/s5zk/pOLyhQWVZUXb7fqW2WGH5XlRo+y9ebb&#10;ZcbdtQrsPHzu+CTlU71x3eyi8tYfHjxrsqdNlXnrjw6dNcl+72qPqkuMc5mZu5PGzzVLVaWJXe1Y&#10;rlYuva+F0zku0V28O7353qfvCtiMoX1UbOd+g01Dn7cq0++h8R5QXiOAAALNE6jzC7Z52UmNAAII&#10;INDWBMIr2mlKPznZDAaa3qzJnPH9ahIeMYMcc47FmheqKDsyyZxreXrw4fW14x0rh6ZTDg8d6R32&#10;1KrRLNyOUjRDYjw+vk+T7SktOzTZrE9TRpvM+oqK4x6w54he9p28MtetLVpWNLifWb4VpTwwvKu7&#10;AqthX6x5r/3WjEpiX18WLTN7fm2PvlYffHP54iSNH1v6/KJFz5fdPb7BPjfZRcPfoWm6JFIggAAC&#10;CCCAAAIIIHCTBEIX7cTGmRME9qbJlh5dvaYnfKILcx7Edx7GCjasA9aESe0cp7OM7S+ba962W+FE&#10;8gTFFWbS04Y1TZI0foE1h2NPayhg8CpfccJ644u1V7jVFK67Xxad7r/AmoExCk5uNzRH9MLaI1nL&#10;cgt9yvFuUPL4BVYgEdPVnkZJtIMZo1uceUOTWaa55ViL1zS/tGDBA8Z6FVj18eEjh9Y+v2jZ9kNr&#10;zais8tThQ0fWvrBoWdaRtVbUpC15gqKmvqd9Jqk07aPd/U+vqidXgQ+Ouq8emaWcXKRK2RBAAAEE&#10;EEAAAQQQiBiB0D2loOOV0ldO23f3Vx3PPn7rCD0/IDa6dGl2pX1nv2Y23lrWfviX+yT3mWhu7tv0&#10;rxYfKupkPaUg1j6g+/Urzhy+nFhzH7/rwJ3dz3W65/7bzacLbCy65ztf+/LEdh/vjuo7rPPxVW8V&#10;91V1VWd2X4wbefvtnvIVeBz53LfvH+h6bkF05eGdZXoewJVj2R91GpHa81zOW5fHfWdMgmv0XdWM&#10;UjVjVY3rbWrPzldLXzlp9qzgwCvXek3vE+V+zEDlmd2VXUcO6nRm6RGr4+eOHY7qn5qUlGo1QOnd&#10;j1U4dzSzvNvElJRh1oH+7Ur6TZiU1KFjT9f7qHP9xk1OuuJV7EfGQHf39agAT++OGwOHJSfVytXR&#10;F6fi43My0TMPoivPuWDN/vn2/dbKQzvLle7qsdzjnVKH9bpS6639pIeaoYmYnw86ggACN1XA/3tS&#10;G3pKQQefX7B1H2VzUxtMYQgggAACDgn4f0YIsAGhi3aM2Pjuu/9kPeJsV7sJX9fVvLqiS/HYY7+z&#10;n8n2XuKX7SmR2lt9l9QVZ9aseN16jpv3k9w8KTv0jD3ze7PQS6O+Pjm5Q4eefW/kPq9nsu363Je/&#10;pmDIsxXuXrpp+367GPNpP0lJsaVL//RK9nvGhHlmdLFxZW7ue761GFeKD31ih1/uTT3b8yeVv7/v&#10;42b5HXv2vZ79vHqqHpnvY/sMsJuzv9+X56Z45+vT33XAzujafGI5o+LjQ5cTh/WM8RRrNa+jJpdW&#10;nek2LCnZ3TuPqlWOK5f7AXQenNhuN7JfMIdBozD77p4dXM/K69zTu+8dDRlaFruM8bZhrbd2S4l2&#10;AvxpJDsCES/g/7mtwWey+fyCjXgyOogAAghEqID/Z4QAAaKqq6sDLKLx7K+++uqcOXMcrYLCEUAA&#10;AQRahcCaNWvmzZvnT1M5d/ijRBoEEECg9Qr4f0YIsI+hu28nwIaTHQEEEEAAAQQQQAABBBBoVIBo&#10;hw8IAggggAACCCCAAAIIRKYA0U5kjiu9QgABBBBAAAEEEEAAAaIdPgMIIIAAAggggAACCCAQmQKO&#10;Rzs3btyITDl6hQACCCDQTAH/zwj+p2xmE0iOAAIIIBAWAkH7Pe94tHPt2rWwEKURCCCAAAKhFvD/&#10;jOB/ylD3ifoRQAABBFoiELTf885GO8XFxZcuXWoJAHkQQAABBCJOoKSkxJ8+ce7wR4k0CCCAQKsW&#10;8POMEHgfnY12evToUVhYWFlZGXhDKQEBBBBAoFUL6FzwySef+NMFzh3+KJEGAQQQaL0C/p8RAu+j&#10;439ddPXq1fqT2L169erUqVN0dHRUVJSn0XodtBV7gUsFXkK7du2uX78eeDmUgAACCLQiAf2e13KF&#10;qqqq8vLyMWPGfPGLX/Sn8W3k3HHLLbdcvXrVHxDSIIAAAhEg0LIzQoAddzzaCbB9ZEcAAQQQQAAB&#10;BBBAAAEEWibg7Eq2lrWJXAgggAACCCCAAAIIIIBA4AJEO4EbUgICCCCAAAIIIIAAAgiEowDRTjiO&#10;Cm1CAAEEEEAAAQQQQACBwAWIdgI3pAQEEEAAAQQQQAABBBAIRwGinXAcFdqEAAIIIIAAAggggAAC&#10;gQsQ7QRuSAkIIIAAAggggAACCCAQjgJEO+E4KrQJAQQQQAABBBBAAAEEAhcg2gnckBIQQAABBBBA&#10;AAEEEEAgHAWIdsJxVGgTAggggAACCCCAAAIIBC5AtBO4ISUggAACCCCAAAIIIIBAOAoQ7YTjqNAm&#10;BBBAAAEEEEAAAQQQCFyAaCdwQ0pAAAEEEEAAAQQQQACBcBQg2gnHUaFNCCCAAAIIIIAAAgggELgA&#10;0U7ghpSAAAIIIIAAAggggAAC4ShAtBOOo0KbEEAAAQQQQAABBBBAIHABop3ADSkBAQQQQAABBBBA&#10;AAEEwlGAaCccR4U2IYAAAggggAACCCCAQOACRDuBG1ICAggggAACCCCAAAIIhKMA0U44jgptQgAB&#10;BBBAAAEEEEAAgcAFiHYCN6QEBBBAAAEEEEAAAQQQCEcBop1wHBXahAACCCCAAAIIIIAAAoELEO0E&#10;bkgJCCCAAAIIIIAAAgggEI4CRDvhOCq0CQEEEEAAAQQQQAABBAIXINoJ3JASEEAAAQQQQAABBBBA&#10;IBwFiHbCcVRoEwIIIIAAAggggAACCAQuQLQTuCElIIAAAggggAACCCCAQDgKEO2E46jQJgQQQAAB&#10;BBBAAAEEEAhcgGgncENKQAABBBBAAAEEEEAAgXAUINoJx1GhTQgggAACCCCAAAIIIBC4ANFO4IaU&#10;gAACCCCAAAIIIIAAAuEoQLQTjqNCmxBAAAEEEEAAAQQQQCBwAaKdwA0pAQEEEEAAAQQQQAABBMJR&#10;IAjRzt7Fg7y3xXsbdChe+UQjR0PPt/e3gwY9sbI49A2hBQgggAACCCCAAAIIINC0QBCiHbMRkxfv&#10;OGZtK57MSGsgYChe9aMF25tuMSkQQAABBBBAAAEEEEAAAX8EghTteJoyenq6sX1Bxh7t0EyOe87n&#10;t3uNPYvHPatYJyNNsydFOlozI/TEKns2pe4ed6lF7pJ+u1jzSHb64lXu0lW4NivN4t+65pnqlGlX&#10;ajXpiSfMnArJPMUqo9lg783TGDujofa7O+Pe4w8/aRBAAAEEEEAAAQQQQMAxgWBHO0ZSymTDOH6q&#10;2JzJMRaZMz6vpRsvLVmZ9OyOxTqSvuLY0kcSFXWkZUx2Hd3+7DgFG8WrlmQYkxdlH1Oy7c9meC2H&#10;K175kwXb7cTTjQxbyoydBq6wJpPSX0pzxzY6er81v2RYJZi1HLcmnXYsNhZMdC+i2z5wvnYtnbLt&#10;JwsM66jSZ7zovYCtbsbilS+ardtxbMeiydsXLGt4sZ5jA0nBCCCAAAIIIIAAAggg4CMQ9GjHXX+P&#10;uUuP/dL4kSZEvuqKUGpaVrRtw3Yj/buP9NCuMemLJhsZm/f26DfQ0KzQxEGaAkp/7dnRNakLTmw3&#10;Jj84xUp8f7q1f+9mlalpIm1perX9RIGdPH26mS/ZDLg022PWolBKiaxppePH7VmaySnJ5v96PLL0&#10;2K+tBqa9VButnow9Bg42Wzdu0LgF29NX/MCrdXziEEAAAQQQQAABBBBAIEQCoYl2BvbrYd7xP3HD&#10;/dnW3I4/25hnNQejyEdbxlfrLi2rW4Smidxbw+GH54YizeY8kuhdiLlWbdzb92tyR3M7dTefjKN/&#10;cOxYtqt1aYPC+lkL/mCTBgEEEEAAAQQQQACBCBAIdrSzd5m56ix9TPHxo5pFuX9KolF86rivY+KU&#10;+zWfYy8e25OhRxdoTsa6Dydj4FJPUOHJZE7VbH97m5V4gz1PZN4dZGRs0M029u06vnfdWImsWuyM&#10;9Txsrei4mmVNGVlN9d7qyWjd8LPMbJ21Ho8NAQQQQAABBBBAAAEEQi8QpGjHXjBmrQpLX7FUS9R6&#10;PPJd83EF2jvubUNBx4lCw1qrZj+lQKvIVqRbR7XOTbMoz44xesz99aLJ1uK0iQu2P7lCe9xbj0d+&#10;ad4sYybebLjmicY8a95s89W6ib3FazKmvTR50S+thXOeLfGR+ebtPWYDN1gNdC2GMxPUzWjtecls&#10;XZ2FdqEfY1qAAAIIIIAAAggggEDbFIiqrq5u5T3XvMo484EHZhCl5WfmgweWzq0VubTyDtJ8BBBA&#10;AAEEEEAAAQQQaIlABEQ71tOfPY860IPRzLCHDQEEEEAAAQQQQAABBNq6QEREO219EOk/AggggAAC&#10;CCCAAAII1CMQpPt2sEcAAQQQQAABBBBAAAEEgixAtBNkcKpDAAEEEEAAAQQQQACBIAkQ7QQJmmoQ&#10;QAABBBBAAAEEEEAgyAJEO0EGpzoEEEAAAQQQQAABBBAIkgDRTpCgqQYBBBBAAAEEEEAAAQSCLEC0&#10;E2RwqkMAAQQQQAABBBBAAIEgCRDtBAmaahBAAAEEEEAAAQQQQCDIAkQ7QQanOgQQQAABBBBAAAEE&#10;EAiSANFOkKCpBgEEEEAAAQQQQAABBIIsQLQTZHCqQwABBBBAAAEEEEAAgSAJEO0ECZpqEEAAAQQQ&#10;QAABBBBAIMgCRDtBBqc6BBBAAAEEEEAAAQQQCJJAVHV1dZCqCstqrh78sOL5/7qUnXXj0iVPA6M6&#10;deo0cVLs0//jlttHhGWraRQCCCCAAAIIIIAAAgg0LdCmox2FOue+8rB3nOMNppin5xurCXia/hCR&#10;AgEEEEAAAQQQQACBsBRwfCVb8aonB7u3J1cVG0Urnxz8m32NWuz77WAz5Z7fmPmeWLnVftv0tu83&#10;g59cWdR0Ok8Kzeo0FOoojQ4pQTOKIykCCCCAAAIIIIAAAgiEk4Dj0Y7Z2SdWHNWW9SvjR3/2xDnu&#10;KMiMT8zXTzxpRUWeQOj8yhczzLyDB3VzeSmYMTc78vHO7oqLBqdZGQwroPKkLF75xODf7KmfXAvY&#10;6jswPf7v78TfZx5pIEE4DSBtQQABBBBAAAEEEEAAgQYEghLt1FP3vj+//aXco7m/mrT9o0L78JcW&#10;mW8zNrgik/hHvptuTPpV7g9G2YeLVy05/uvco0dXDDRDJu/sxYqLJutQ1q8mWyn3LXvnS1lHc389&#10;efsJFd3jkaVHfzim/t7XN7EzPX7r0tsuri7faGZpZOaHTxQCCCCAAAIIIIAAAgiEuUBQop2laeZU&#10;y6QfG7/+lit2MUZ968F3xg8e/2PP5MrgQT0apSo8sd06PuqHR384qk72gf16GImDBtopHv/SO5MG&#10;j/+Rnb7prX2/Pu5EVqhz7jdnH/1jm350Q9NmpEAAAQQQQAABBBBAoBUIBCXasVeyHT360lx3RFO0&#10;coFrbsdfo6QUe67GujnnQ+/sPQYNNo6f0h1Bx46bhRWv/Ilrbse/on+YsP6dzz19u9FvTgKhjn9k&#10;pEIAAQQQQAABBBBAoFUIBCXaqSuheZisH2tu5x1jshmo+LH1mDs/3ZwjSst4Yv4jI2plH/W47gga&#10;r7kjazZHwc/2H2tu521j8tFjxQp+Gr5vx6r2N0VP/T36qTeSVvx/tzKr48dAkAQBBBBAAAEEEEAA&#10;gdYi0KafQF04dJDrzpz7nvvcvGPnv+W7gE0PoU46fKy1jCXtRAABBBBAAAEEEEAAAW+BEM3thMcg&#10;6E+Iuhqy8fuf1Al1dKgmQXg0mFYggAACCCCAAAIIIICA/wJtOtqJffp/aPamISwdUgL/KUmJAAII&#10;IIAAAggggAACYSXQpqOdW24f0fON1bfe9yWfmEdvtVOHlCCsRovGIIAAAggggAACCCCAgP8Cbfq+&#10;Hf+ZSIkAAggggAACCCCAAAKtTqBNz+20utGiwQgggAACCCCAAAIIIOC/ANGO/1akRAABBBBAAAEE&#10;EEAAgdYkQLTTmkaLtiKAAAIIIIAAAggggID/AkQ7/luREgEEEEAAAQQQQAABBFqTANFOaxot2ooA&#10;AggggAACCCCAAAL+CxDt+G9FSgQQQAABBBBAAAEEEGhNAkQ7rWm0aCsCCCCAAAIIIIAAAgj4L0C0&#10;478VKRFAAAEEEEAAAQQQQKA1CRDttKbRoq0IIIAAAggggAACCCDgvwDRjv9WpEQAAQQQQAABBBBA&#10;AIHWJEC005pGi7YigAACCCCAAAIIIICA/wJEO/5bkRIBBBBAAAEEEEAAAQRakwDRTmsaLdqKAAII&#10;IIAAAggggAAC/gsQ7fhvRUoEEEAAAQQQQAABBBBoTQJEO61ptGgrAggggAACCCCAAAII+C9AtOO/&#10;FSkRQAABBBBAAAEEEECgNQkQ7bSm0aKtCCCAAAIIIIAAAggg4L8A0Y7/VqREAAEEEEAAAQQQQACB&#10;1iRAtNOaRou2IoAAAggggAACCCCAgP8CRDv+W5ESAQQQQAABBBBAAAEEWpMA0U5rGi3aigACCCCA&#10;AAIIIIAAAv4LRFVXV/uf2qGUWcuXfFhhlx07cJBx7tYHH5uY0HRdeZlLTgyeP3NY0ynrS1GSvfxt&#10;w7ui/MwlRwfPn93C4lrWCHIhgAACCCCAAAIIIICAYwJhEe2YvXOHLnYQMqb09a1nrOjnjkcf656z&#10;ZFuhXidNmT97uLlTaV4/YIVHvac+2m2P9TppqitQKcla/rpiJ6+MsSPSHkt4d4lZYJdOsQNmPTY0&#10;f/l6455+p3cq2tHrFUqu7IOPWtGO8aaVsqZAx+wpGAEEEEAAAQQQQAABBJwUCMZKtuvXrx84cKC5&#10;vVBsMz9thHFqz4YPKkekma8rP8gqsYKd/FOGuWdKkmFczD9lzwoVHs2zazh3QbHLlPmaHco/YcZI&#10;hlFx+rCZT/HP/BmDjFP5+YdPG/2GdbOO5b/7YcyU+Y/eUbkn+6L5vjhrT/mIR+fbe6za2BBAAAEE&#10;EEAAAQQQQOAmCRw9evT06dM3qbCmi3F8bmfjxo3btm1LsLbo6OioqChPo9q3b//QQw+53h5el3Eq&#10;Jf2BIeffXbHZmD6yPHN/19lpg46s2HIpwSjpNC1tnLFjxRZjetq4eOP8DiXRnhJlSUytOG5Mm25s&#10;sfaYy9+OrMs4kTLeyDkQNzr2UFG/9JRTGSfc/84YqryZhypjUmelDTnmqkhHZxgqqnOvwqqUWXH7&#10;rVoMqxlp98ZrPPLyXIFU05ykQAABBBBAAAEEEEAAgfoEbty4ce3atZKSksrKypkzZ44aNSoITs5G&#10;O+rP4sWLv/3tb8fExDTRmTrRTo41MRMzbHZat10ZuWf1utf49BlDrWKU2NpjJE2Y3XV/Zn6lEZM6&#10;2wyEzO3I+gzl9crYa4LCmfVmzGNmV94DcUrsimcUUK09ZOafNbJs7YkUK6VVtZlrSBBGgCoQQAAB&#10;BBBAAAEEEGhLAop2/vCHP/z0pz8NQqcdj3Zeeumlf/mXf2luTxSxuIKT5uYkPQIIIIAAAggggAAC&#10;CIS3wIsvvvjMM88EoY3O3rejpWudO3duQTeGPOCexmlBZrIggAACCCCAAAIIIIBAGAvoJpfgtM7Z&#10;aEd9UMATnJ5QCwIIIIAAAggggAACCLQKgaDFCI5HO96PJWgV9DQSAQQQQAABBBBAAAEEHBUIWozg&#10;eLTjKBOFI4AAAggggAACCCCAAAINCRDt8NlAAAEEEEAAAQQQQACByBQg2mnt41qVt2ZVXmVr7wXt&#10;RwABBBBAAAEEEEDg5guEMtopyFnk2nIKmtOzgtw1eVW1M1Tlrcq1/j5P41tBThOBgcpxNalOFQ2U&#10;XFXVaKTh27DCXHefc60+K1axX/izeRJ7VVp56nCPscOb+mtG/pROGgQQQAABBBBAAAEEIkwgdNFO&#10;Ye4y4/EF1va4sas5sxPJ4+cM93msdefhc8cnBTw0hbnPHx36tNWkpwcfXu8bUtVTflXe+n0V/tdb&#10;kPuyu8/fUJ8VsnUePmd8sv8FWClrVRozfO6E5hbQzPpIjgACCCCAAAIIIIBA6xSIXrhwoaMtP3jw&#10;YGpqaj1VRFWeO3i5b2rPDoYR22dYz45mEs32/P6V7Ozsc91HaY/mcDbuXpNZ2rP77uxiM2Vl3qp1&#10;enFl95oz8ak9z7kSt+s/sU903qrdV4f1idXsx++WrsnOLul+p1Wya1PG55ZmZp+7dJuRMMAq2a6n&#10;drKCA7v7jZucZLWkQ89hfW+92qFjB0OzMVbadgMm9olVpLHqdyrJlffKvqVbtu9Xa/sW734r+5XM&#10;Q93vHHZ1t3f6q8WHijqpYXZDoitL9l1Otjpr9lkNVIN3X0m12n+09JVXXsmO6t//49+rwnMqqudV&#10;+2isIQp1Oa7scFGn1HZHPJWuszpretmJvd92MFy9zlaZZtNViN0y11tHh53CEUAAAQQQQAABBBBo&#10;UODw4cMjRowIAlDoop2OPYclF79lBiHu6+/KvI2fjP3O1748cWLssXW6uO9UtOba8AVfuz3hSuma&#10;TzoqpDmefTz+rpE9L505fDkxuXj7waFf//bc6QPObDwTP9A4rqAi/sxbO+O//p250++8nr2+uK8V&#10;TlhB1O7smJnfmfvFvjcOHzcGDOt8fGPRPa563joT70lW8fGhy4muuMsMeBTqKEL4ffnkBWpT/zO/&#10;/7DdxD63Fh8qG2pW0f989ifd7hna61yne+aOSbhavOd4wrzvTE4+Vze9V7TToWdq32JXiGIGabHG&#10;1WIzgDGLff2S+jql+54/fXL7gq9N6n5od1lfV3ijZBVml11vb+/f3VVp5+Tp0784ceKo7odO3Rim&#10;Mg6XDZ2nbvYvzf3EjAZdvZ54Z+VGhYLtDvy+fIrVk49//2G0Ff6wIYAAAggggAACCCAQCoGgRTuh&#10;W8kmVq3CspeNddu1Ssu6KsqOZC2zbmtZtv1QWakSpMZ1M/WT+07afrqw6tRRY2gf9xK2ijJjcD/z&#10;TdL4ue51baWlrgSd+ww19Ma1VZUXJ3Y172zp3LWHuau09Mj2l616Xt5+pCaZzzhXFRRWGZXlRZP6&#10;WgvF1IaicusWncQ4n2V0dkarivrS1y5XS9esPj8Vt6v2rUGT+9sL0ib31ZK8mK6JTX/sOhsfW3cZ&#10;vbD2iCux3U17U6+PrH3BPP782iNFZefKi62S1ZP+k4vKfO57aroyUiCAAAIIIIAAAggg0OoEQhbt&#10;aEmYGeFYW+c469o+Nm7IJNedPAsW1LqbRRfo20/uKzvkdTUfG2ccPWXm13ot90MOunUzDn9s7qv6&#10;+LChN65NQY4dqCgAMHd16zZk8jfsO4YWLPC66SW5f+LaTa426d6YZe+dqlLUkXXaeopAweks71ii&#10;gYFuPL2a6olw/Ipn3LUoiKpbYWHueuMBswvfmFxfa9TrIbOecvVy7vCeXXsoYrR6cnJ7AwFbq/v0&#10;0mAEEEAAAQQQQAABBBoTCNlKtg49+97Ifd6+7ST7yqivT0rq0LFnrHXLivuumE5F5vItazlabLt2&#10;r7y5fdLkL5sLsKxlXSOHD7ye/bzWwb1nTJh5T1y5eXtMSoqrzF3tJpgFujse2+1G9gtKWmb0MO/b&#10;SUqOPeOux7rjxZ0wto+WwJllZmerhKfNZyHE9hlgp93f7xtfu91ceea6D8de9pYUVfrKy7u7jxpo&#10;fGQuSIttOL3Zlo49+7rLz86+NGqe7hGqWclmLXhzvXUvXUuKu777T2pPpZFgJAx0L2xLuGpVOml4&#10;+2V/MrW69ptcHOW+q8ez7K1ngqvXJqduOrr9di3Gs3rS93GzJ2wIIIAAAggggAACCIRIIGgr2aKq&#10;q6sd7eOrr746Z84cR6ugcAQQQAABBBBAAAEEEGhFAmvWrJk3b14QGhyylWxB6BtVIIAAAggggAAC&#10;CCCAQFsWINppy6NP3xFAAAEEEEAAAQQQiGQBop1IHl36hgACCCCAAAIIIIBAWxYg2mnLo0/fEUAA&#10;AQQQQAABBBCIZAHHo50bN25Esh99QwABBBBAAAEEEEAAgWYKBC1GcDzauXbtWjP7TnIEEEAAAQQQ&#10;QAABBBCIZIGgxQjORjvqRlWV60+IRvJw0TcEEEAAAQQQQAABBBDwW6CkpMTvtAEldDbaUdMuXLhQ&#10;WVkZUBvJjAACCCCAAAIIIIAAApEioOigvLw8OL1x/K+Lbtq0aevWrQnWFh0dHRUV5emYXgdtxV6L&#10;NTt06HDlypUWZycjAggggAACCCCAAAIISEBX/lr5pVkdRTszZ84cNWpUEFgcj3aC0AeqQAABBBBA&#10;AAEEEEAAAQTqCji+kg10BBBAAAEEEEAAAQQQQCAkAkQ7IWGnUgQQQAABBBBAAAEEEHBcgGjHcWIq&#10;QAABBBBAAAEEEEAAgZAIEO2EhJ1KEUAAAQQQQAABBBBAwHEBoh3HiakAAQQQQAABBBBAAAEEQiJA&#10;tBMSdipFAAEEEEAAAQQQQAABxwWIdhwnpgIEEEAAAQQQQAABBBAIiQDRTkjYqRQBBBBAAAEEEEAA&#10;AQQcFyDacZyYChBAAAEEEEAAAQQQQCAkAkQ7IWGnUgQQQAABBBBAAAEEEHBcgGjHcWIqQAABBBBA&#10;AAEEEEAAgZAIEO2EhJ1KEUAAAQQQQAABBBBAwHEBoh3HiakAAQQQQAABBBBAAAEEQiJAtBMSdipF&#10;AAEEEEAAAQQQQAABxwWIdhwnpgIEEEAAAQQQQAABBBAIiQDRTkjYqRQBBBBAAAEEEEAAAQQcFyDa&#10;cZyYChBAAAEEEEAAAQQQQCAkAkQ7IWGnUgQQQAABBBBAAAEEEHBcgGjHcWIqQAABBBBAAAEEEEAA&#10;gZAIhEW0U5K9fMmS5VnFhpGXuUSvskvqWuS/uSQzz2t3cdby5Vkl9r/2bu/X3vlV5pv5tQqsu6c5&#10;9mpt7RbmZy7JrF1Bc4ojLQIIIIAAAggggAACCDgjEFVdXe1Myc0oVfHD6wcqYu949EHj7bdPGUa/&#10;B8eUvr71jEpImjp/Qsny1z+sMEtLmvJo9w+s172nzr+3ZPl648EHjLf1750XXt9WaKaIHfGo63Xs&#10;iLTHhh02izX3K/3MYfq/XZG959Fue6zXqmK2ecwoybIqUjMe656zxCzQLCTh3SVmS7p0ih0w67Gh&#10;+ar0nn6ndxoPmq9XKLmyDz665Ojg+bONN62UNQU2Q4CkCCCAAAIIIIAAAgggcNMFgjS3U1pa2njT&#10;Y3snGaX5+aeMmK6G8dmePeUjHp0//9E7Kve8s+e0Yb6e2lsFJCToqLbyEu/Zn49OFCZNmT8/bUSs&#10;DvXsbv5rVFw4V6LSRqTNnz8lyV21956L+aessMcoPOqaMjp3QbHLlPmPTUzIP2HFTkbF6cNmPYp/&#10;5s8YZJzKzz982ug3rJt1LP/dD2OmWC3Mvmi+L86qaXN9c1M3feQoEAEEEEAAAQQQQACBVidw3dqC&#10;1mzH53ZWr1598ODBXr16derUKTo6OioqytO39u3bP/TQQ3p7/t0Vm43kLvmHzsakTuhdsP9SglHc&#10;aXraOEP73a9L1mecSEi9+JExfZqxeUutfwfGHirqlz4jYceKLYb9OuVUxol+s+MObDampY0rWZdx&#10;KiX9gSGqZ4fqce1JTK04bkybbmyx9iSoFUfWZZxIGW/kHIgbXVOIXVT6jKHKm3moMiZ1VtqQYypl&#10;+sjyTHO/ocI79yqsSpkVt1+tstus/98bf/To0bw877V3QRtTKkIAAQQQQAABBBBAIOwEbty4ce3a&#10;taqqqvLy8jvvvPO+++4LQhMdj3Z+/vOff+9734uJiWmkM1a0Y8YPOcaE2V33u16b8yu9JiigWJ+R&#10;Y8219Bo/wcjNOauyKruMtKMLT+Sz9lClUsSkTu1dsDW/0qyu9/S0brsycs+aOZMmWNGOYRxe59mj&#10;ijLzK5Vldtq4eKtxR6yKYobNdmd01W5FO1beA3FK7IpnBh1ZYVaq+Gdk2doTKTXtNHNZlbEhgAAC&#10;CCCAAAIIIICAr0BlZeVzzz23ePHiINA4G+0UFxdnZmY+9thjQegJVSCAAAIIIIAAAggggECrEHjx&#10;xRefeeaZIDTV2ft2evTooQVsQegGVSCAAAIIIIAAAggggEBrEUhIMO8kCcLmbLSjDuhenSB0gyoQ&#10;QAABBBBAAAEEEECgtQgELUZwPNrxfixBa9GnnQgggAACCCCAAAIIIOCcQNBiBMejHeeMKBkBBBBA&#10;AAEEEEAAAQQQaESAaIePBwIIIIAAAggggAACCESmANFOZI4rvUIAAQQQQAABBBBAAIGQRTurFuUW&#10;1PAX5C5alXc0d1Velc+QVOWtyjX/2E5Vlfn3dJraKvNW5XiVWk9yVeTarGL92CqrfNtUK1NB7po6&#10;jfajVJIggAACCCCAAAIIIICA0wIhi3bGTtp+2hNvFJ7enjq03+Dxc4d39ulw5+FzxycZVXnr91UE&#10;TlGVt2aZ8Y0F1va48bJ3uNVQ4QW5m04FXjElIIAAAggggAACCCCAQPAFohcuXOhorQcPHkxNTa1b&#10;RWx0u1dOtpvYJ1aHCg68cin5gZFXd686Ez/s1mOrnluamZ2dHdVfRzW3s/tqbNHrW7bvP9d91LAr&#10;uxf9/hUdcx31FFuQY+2vNBI6Jw+zcv3OKqPdALsGa6s8ll059v7b7fexfSbGR1d26NBRIdDvlq7J&#10;zi7pfmdqzw6Fue4K2qn66LyNr+fk7orqf2flh2/lvpJ5WGk6H/NOb1ScOXw5URkdRaRwBBBAAAEE&#10;EEAAAQQiSODw4cMjRowIQodCFu0Yse3avXLaCncKPnwlbvjclNjKM4cuJfYt33nxnu987csT7TDl&#10;avGhok73jOp3rtM9c8ckVEV3mz79ixMnTuzfbk95vCfGqMzb+MlYM09saWZZ3MQ+FbtzY2Z/e+70&#10;iXdWbt59JdUd71wpPvRJJ8VCblaFOpo1emtn/Ne/M3f6ndez1xf3HdapKLvr5AVf+/Kd3XcfuTos&#10;JSW2XUm/2fcPNIp3H1eySUlXfdL3vES0E4SPKVUggAACCCCAAAIIRJJA0KKdkK1kM4zkUbOKzMVs&#10;WsY2qW+ye/Q6Dx9rvGzdWlPP/TCdO1fY990s2+492hVlRrdu1oRN3BD9W1ledGjt82ay59ceKipv&#10;6IafwgLd4lNaagztYy6f69xnqPnGMIbYRdXZEuPMZHXTR9LHjr4ggAACCCCAAAIIIBBJAiGMdswA&#10;o+hkQcHJ7ZP7e4Id2SaPt2+s6XH4lE+goocQnOxrHntqlhnVeLbYODtQMSrKjujfmK6JqbOetm/P&#10;WTB3eIw7XUy/ocXL3A8nKMh9eZliLYU2hz82H0NQ9fFhV8jU6PA2N30kfVboCwIIIIAAAggggAAC&#10;rUsglNGOYYUfy4pnjUqqQdMtN/ZD05YZYz2BSue4xO0vr8ozzPTmsU1liUaZFd9YW4zmg6z97xVZ&#10;UVDyqMGHrbkdbd6PIug8fI4eTuAu/hsL9PyDzsMfGHrUTPv80aEP1HlGgmF0izPWPu/1nLem0reu&#10;0ae1CCCAAAIIIIAAAghEskBUdXW1o/179dVX58yZ42gVFI4AAggggAACCCCAAAKtSGDNmjXz5s0L&#10;QoNDOrcThP5RBQIIIIAAAggggAACCLRVAaKdtjry9BsBBBBAAAEEEEAAgUgXINqJ9BGmfwgggAAC&#10;CCCAAAIItFUBop22OvL0GwEEEEAAAQQQQACBSBdwPNq5ceNGpBvSPwQQQAABBBBAAAEEEGiGQNBi&#10;BMejnWvXrjWj3yRFAAEEEEAAAQQQQACBSBcIWozgbLRTXFx86dKlSB8s+ocAAggggAACCCCAAALN&#10;ECgpKWlG6gCSOhvt9OjRo7CwsLKyMoAWkhUBBBBAAAEEEEAAAQQiR0DRwSeffBKc/jj+10VXr159&#10;8ODBXr16derUKTo6OioqytMxvQ7air3gaHrX0qFDhytXrgS/XmpEAAEEEEAAAQQQQCAMBXTlrwVs&#10;VVVV5eXlY8aM+eIXvxiERjoe7QShD1SBAAIIIIAAAggggAACCNQVcHYlG+IIIIAAAggggAACCCCA&#10;QKgEiHZCJU+9CCCAAAIIIIAAAggg4KwA0Y6zvpSOAAIIIIAAAggggAACoRIg2gmVPPUigAACCCCA&#10;AAIIIICAswJEO876UjoCCCCAAAIIIIAAAgiESoBoJ1Ty1IsAAggggAACCCCAAALOChDtOOtL6Qgg&#10;gAACCCCAAAIIIBAqAaKdUMlTLwIIIIAAAggggAACCDgrQLTjrC+lI4AAAggggAACCCCAQKgEiHZC&#10;JU+9CCCAAAIIIIAAAggg4KwA0Y6zvpSOAAIIIIAAAggggAACoRIg2gmVPPUigAACCCCAAAIIIICA&#10;swJEO876UjoCCCCAAAIIIIAAAgiESoBoJ1Ty1IsAAggggAACCCCAAALOChDtOOtL6QgggAACCCCA&#10;AAIIIBAqAaKdUMlTLwIIIIAAAggggAACCDgrQLTjrC+lI4AAAggggAACCCCAQKgEiHZCJU+9CCCA&#10;AAIIIIAAAggg4KxAq4x2SrKz8lvMkpeVVdzizGREAAEEEEAAAQQQQACBViMQFtFOSfbyJcuzSgxD&#10;L5Znl5hvl2S64pnirOXWIa8tP+fAhZYCl2R9cLqlecmHAAIIIBBGAvYpQw3yvPC7cfmZb+bnv7kk&#10;M8/M4XnRcPb8TM9Zye86SIgAAgggEA4CUdXV1SFvh05Urx+oSJoyf8KF5W8b9/Q1rk4aWpJ1btKk&#10;4YahaGe9cU+/0+8cqDDb2Xvqo932KLHR+wsjynd/qH29p86/t2T5ig8rYmNjjb4PPmC8rddG7MBB&#10;xvFjOpw0df7go0u2FpqZY0fcFfPh+4X6/5dcBerobOPNJVvPWOXMHBZyChqAAAIIIOCngM4dbxsP&#10;PjYxwfWie86SbeYve51NBp+wf7F7nSlm9sxa/rp5erjj0ce652Qas5XmaMr82cPNaEcvXFm8zxqx&#10;SUlGYWFF7Ii0MRdW2OeRmnNK0pSpxjZzp1ngxAQ/20wyBBBAAIEgCwRjbuf69esHDhxovGOxd4ww&#10;ttnzOd2GGXuWrLiQoFDHa9PpZH7aiNjyEmPimCSdb+69dNoKf4wzRze9+2HMlPnzH+jrTq6z0WP3&#10;J8VYbytLzHVr2jN/au+KC10mjIiNHfHAsLOn7MyFR/NKSsrNcxWhTpA/eVSHAAJtSuDo0aOnTzdv&#10;at2fc0fFgdeXLFlifgVmlGZ9UDkibb7OFJUfZF20gpD5M+9O6Goxl5eUGOcuVJiBkBkdXTC697TO&#10;AduU24qLKrP2lI94dP78R++o3JOt3DprPDrCqOz+gHXuOOc6j7iPKv7RV2VHrfjHqDjV8rXVbeoz&#10;QGcRQAABW6AFZ4RA6Byf29m4ceO2bdsSrC06OjoqKsrT3Pbt2z/00EN6e/7dFZuN6dONzZn5lTHD&#10;ZqfdG1/TpZIdK7YYd/UueN+YnjboiF5PT4vflXEiZVbcfr2eZmzeYgyMPVTUL31GgpnS3jM9bcgR&#10;FTlturFF/44sW3siJX2GsT7jRL/ZcQc8++2j1r93JBfklqUpjWFs2rSpsrIyEFPyIoAAAgh4BG7c&#10;uHHt2rWSkhL9ap05c+aoUaP8wWnk3KHzyOzZsz3nDp0yrJPIXcln3jempY0zzHNBfecF69wx3sg5&#10;0Km/cSkpzT4ppM8YahzRi4TUix/p3DHOMIsa2CW/KCV97HnzPJIW/76STTByzfNIQs3RGUMOr8s4&#10;lZLe74T57wNDPv300w0bNvjTNdIggAACbVagZWeEALmcjXZ0hlu8ePG3v/3tmBh7pqX+zY520u7V&#10;OSqzoLc/0U7O2aTRqRV7D1Uaio7sMMkw60h2RzvjStZn5BRqV2WXO1xnKXe0k3nISJ3au2CrmSV1&#10;tnVuM7MnTdDpKkBNsiOAAAIINCSgaOcPf/jDT3/60yaJmnnusKOd6WnddmXknlXhvcanp5yyI5kj&#10;6zJyzlqngpHWd145hTprjO5S3nnGA0PMIMcT7fQzs+iock9ITzmhuMg32skxi645OmOIYRVuVaeQ&#10;iQ0BBBBAwH8B/88I/pfZUErHo52XXnrpX/7lXwJvaGMlaP5nrQIfM/KpNS/kbK2UjgACCCDQPIEX&#10;X3zxmWeeaTKPop1gnDuabAcJEEAAAQQcE/DzjBB4/c7et6Ola507dw68lU2UkDAuLd3cCHUcp6YC&#10;BBBAIAABLWn2J3eQzh3+NIU0CCCAAALOCPh5Rgi8cmejHbVPJ63AW0kJCCCAAAIRIOD/GcH/lBHA&#10;QhcQQACBNigQtN/zjkc73o8laIMDSZcRQAABBDwC/p8R/E8JLwIIIIBAaxQI2u95x6Od1qhPmxFA&#10;AAEEEEAAAQQQQCACBIh2ImAQ6QICCCCAAAIIIIAAAgjUI0C0w8cCAQQQQAABBBBAAAEEIlMghNFO&#10;Vd6aRea2Jq8qMm3pFQIIIIDATRfwOXcU5HpOIpV5qxblFtz0CikQAQQQQKA1C4Qu2inct7bH4wsW&#10;LHi8x9p95h90Y0MAAQQQQKApgQbPHQW5m4wHFoxPbqoAjiOAAAIItCmBkEU7VWVFk/ubZ6Xk/pOL&#10;ypjdaVOfOjqLAAIItFCggXOHJnxO950z3Pm/79bCZpMNAQQQQCBUAiGLdkLVYepFAAEEEIgwgVM5&#10;z6814rpFWK/oDgIIIIDAzRAg2rkZipSBAAIIIBAqgUNry/oveHrw4fXcBBqqIaBeBBBAIIwFQhbt&#10;dI5L3H7SvJu04OT2xDhWH4TxZ4SmIYAAAmEjUM+5I3XWqCSj8/C5Y0ufz+Uu0LAZKRqCAAIIhIlA&#10;yKIdI2nUrOJleiTbMuPx8UlhokEzEEAAAQTCW6Dhc0fyhMeNl1flVYZ3+2kdAggggEBwBaKqq6sd&#10;rfHVV1+dM2eOo1VQOAIIIIBAqxBYs2bNvHnz/Gkq5w5/lEiDAAIItF4B/88IAfYxdHM7ATac7Agg&#10;gAACCCCAAAIIIIBAowJEO3xAEEAAAQQQQAABBBBAIDIFiHYic1zpFQIIIIAAAggggAACCBDt8BlA&#10;AAEEEEAAAQQQQACByBRwPNq5ceNGZMrRKwQQQACBZgr4f0bwP2Uzm0ByBBBAAIGwEAja73nHo51r&#10;166FhSiNQAABBBAItYD/ZwT/U4a6T9SPAAIIINASgaD9nnc22lE3qqqqWgJAHgQQQACBiBMoKSnx&#10;p0+cO/xRIg0CCCDQqgX8PCME3kdnox2178KFC5WV/LG3wEeKEhBAAIHWLaBzQXl5uZ994NzhJxTJ&#10;EEAAgdYo0KwzQoAddPyvi27atGnr1q0J1hYdHR0VFeVpsV4HbcWe/0zt27d3+i+u+t8YUiKAAAKt&#10;XUC/5zVXo+/wdG6bOXPmqFGj/OlRqzt3tGvX7vr16/50jTQIIIBAmxVo2RkhQC7Ho50A20d2BBBA&#10;AAEEEEAAAQQQQKBlAo6vZGtZs8iFAAIIIIAAAggggAACCAQoQLQTICDZEUAAAQQQQAABBBBAIEwF&#10;iHbCdGBoFgIIIIAAAggggAACCAQoQLQTICDZEUAAAQQQQAABBBBAIEwFiHbCdGBoFgIIIIAAAggg&#10;gAACCAQoQLQTICDZEUAAAQQQQAABBBBAIEwFiHbCdGBoFgIIIIAAAggggAACCAQoQLQTICDZEUAA&#10;AQQQQAABBBBAIEwFiHbCdGBoFgIIIIAAAggggAACCAQoQLQTICDZEUAAAQQQQAABBBBAIEwFiHbC&#10;dGBoFgIIIIAAAggggAACCAQoQLQTICDZEUAAAQQQQAABBBBAIEwFiHbCdGBoFgIIIIAAAggggAAC&#10;CAQoQLQTICDZEUAAAQQQQAABBBBAIEwFiHbCdGBoFgIIIIAAAggggAACCAQoQLQTICDZEUAAAQQQ&#10;QAABBBBAIEwFiHbCdGBoFgIIIIAAAggggAACCAQoQLQTICDZEUAAAQQQQAABBBBAIEwFiHbCdGBo&#10;FgIIIIAAAggggAACCAQoQLQTICDZEUAAAQQQQAABBBBAIEwFiHbCdGBoFgIIIIAAAggggAACCAQo&#10;QLQTICDZEUAAAQQQQAABBBBAIEwFiHbCdGBoFgIIIIAAAggggAACCAQo0AqinZLsrPwAe0l2BBBA&#10;AIE2K5CXlVXcZjtPxxFAAIG2LhAW0U5J9vIlS5abZ6O8zCV6lV3iNSz5OQcuBDxK+ZlLMgMuhAIQ&#10;QAABBMJKoCRLZw/ztJHlfdqo3cSSrA9ON9Ro6+zjOumUZHOaCKvBpTEIIIDAzRGIXrhw4c0pKYBS&#10;Pv34QN4nFZeiByR9lnfms45GXEJ51mt/y9m9u6jLgHN73v2k5FSRcem9THvP3UN6mFUpLlq5effu&#10;I5f6j6zavGTFpt3ajlwecMv+/86tvntoceaSndcHnFv/32aef3S5O/787vND7x4aQBvJigACCCAQ&#10;XgIl2avej5v9xFemDKjIevvjpJEX37HOC7v/0dk6C5iv/9Gl88e7jpScO3NpQPu9/+052tPVkVP7&#10;c672G3HlwJFb7k44vf9i3yF9w6uHtAYBBBBAIGCBYMzt3Lhxo7i4iWUEsb2TjNL8/FNGTFfD+Oyj&#10;0xVWz84cPTdxTJKRNHXm3Qnar628xPUFXs/useb7igvnzP8lTZk/f0pSRan1xr0ldI+xXlaWsIYh&#10;4A8KBSCAAAKBCJSWllZWVjarhCbPHedKK2K6J6jMhImPPTbRyPqgckTa/PlpIyo/yDp2odKIHfHo&#10;/NnDhk8YERs74oFh+V5HPRNBw1KSCg98WNF78DDj3AXDLIoNAQQQQMBpgRacEQJpUlR1dXUg+ZvM&#10;u2/fvjfeeCMhISE+Pj46OjoqKsqTpX379g899JDenn93xWYjuUv+obMxqRN6F+y/lGAUd5o+zdi8&#10;xZieFr8r40TKrLj9eu3aMy7eMI6szzjRLz3lVM2/M4x1GadSJhg52m+9TkytOG5Mm25s2WxMG1m2&#10;9sQM7TYMfe1XUFDQZLNJgAACCCBwUwQUtFy7du38+fM6vc2bN2/oUL+m2Rs5d+g8Mnv2bPe5Y3ra&#10;vfHWSeSu5DPvG9PSxhk7Vmwx7upd8L4xMvlMTtkds+MO6CxgnwtcR6enmecRnXx2KJ99aECXgqtj&#10;VZT2rlmz5qZ0nEIQQAABBHwEWnZGCJDR2WhHXfrFL37xve99LybGnmapf7NOVNNHlmfmGBNmd91v&#10;nbS2Hqo0YobNTru3ZF1Gztmkgb0Kj59VKZVdRqbPGGIFSJn5lWaxvc2M7ggnRdm136wmaYIin5xC&#10;K88dE4xcV7QToBfZEUAAAQRaJqC5nRdeeEEnhSaz+3nusMKVTJ0sDKPXBJ0aDq/LyD1rvhmfPiNh&#10;x4q1OqL9Y88rjZE6+46yTM9Rd8Bln0qMmNSpvcuKBs0Yx+xOk2NDAgQQQOBmCPh/Rgi8NsejnT/+&#10;8Y/f/OY3A28oJSCAAAIItHaBF1988ZlnnmmyF4p2OHc0qUQCBBBAoFUL+HlGCLyPzt63o/UGXbp0&#10;CbyVlIAAAgggEAECWtXsTy84d/ijRBoEEECgVQv4eUYIvI/ORjtqn+7VCbyVlIAAAgggEAEC/p8R&#10;/E8ZASx0AQEEEGiDAkH7Pe94tOP9WII2OJB0GQEEEEDAI+D/GcH/lPAigAACCLRGgaD9nnc82mmN&#10;+rQZAQQQQAABBBBAAAEEIkCAaCcCBpEuIIAAAggggAACCCCAQD0CRDt8LBBAAAEEEEAAAQQQQCAy&#10;BUIY7VTlrVlkbavymvf3tSNzJOgVAggggIA/AgU59rlj0aIcz5+KLsiteW0Yhbn28dzCWuVV5a2q&#10;ddJpIJk/bSANAggggEBrEQhhtFNa1uPxBeY2d3hjf3q0tUjSTgQQQAAB5wUKc5cZ9rljwePGLteX&#10;ZZXlRrdu7rqr8t4rmvXUggVPzSp6L6+qpkUF+9Ymmjm/kbh2v8KkhpI53wVqQAABBBAIokDoop3K&#10;8qKsZebXbGu8z0ZB7DpVIYAAAgi0OoHYuCHF5XYMkzzB9WVZ1cdlcX06u7tSWmYM7acv0WL6DTXK&#10;Sj0d1ElnUt9kvU3qO9ksoYFkrQ6EBiOAAAIINCoQuminouzIJPNbtqcHH15PvMPHFAEEEEDAH4GY&#10;4XO/aKyvvZKt1Igzwxs2BBBAAAEE6giELtpJGr9ggvktW+e4RMYFAQQQQAABfwUU8Fgr2Z7utmuV&#10;+WVZwenSrp6ZHX8LIR0CCCCAQNsQCFm0o7tFrbOUUVVWlBjHeaptfNzoJQIIIBCYgOfcUfNlWeFp&#10;o7/53Zl76xZnHD6lh99UnjpsxHnu5jFiuiZmnTYfa1B4ensPRUcNJAuseeRGAAEEEAg3gZBFO52H&#10;PzD06PNajPB86djxSeHGQnsQQAABBMJRwHPuMNeyvRf3wPDOVWVGXKx3UzsPvztx7QuLFr1weOgX&#10;h+u7tIIc+8mfyaNmFZl3i75sPG6uLPBNFo69pU0IIIAAAgELRFVXVwdcSGMFvPrqq3PmzHG0CgpH&#10;AAEEEGgVAmvWrJk3b54/TeXc4Y8SaRBAAIHWK+D/GSHAPoZsbifAdpMdAQQQQAABBBBAAAEEEGhc&#10;gGiHTwgCCCCAAAIIIIAAAghEpgDRTmSOK71CAAEEEEAAAQQQQAABoh0+AwgggAACCCCAAAIIIBCZ&#10;Ao5HOzdu3IhMOXqFAAIIINBMAf/PCP6nbGYTSI4AAgggEBYCQfs973i0c+3atbAQpREIIIAAAqEW&#10;8P+M4H/KUPeJ+hFAAAEEWiIQtN/zzkY7CtouXrzYEgDyIIAAAghEnEBJSYk/feLc4Y8SaRBAAIFW&#10;LeDnGSHwPjob7ah9586dq6w0/64bGwIIIIBAWxbQuaC0tNRPAc4dfkKRDAEEEGiNAs06IwTYQcf/&#10;uui+ffveeOONhISE+Pj46OjoqKgoT4v1Omgr9jyVduzY8fLlywGqkR0BBBBAwE8B/Z7XcoXz588r&#10;1Pnnf/7nIUOG+JMxVOeOkJyY/AEhDQIIIBABAi07IwTYccejnQDbR3YEEEAAAQQQQAABBBBAoGUC&#10;jq9ka1mzyIUAAggggAACCCCAAAIIBChAtBMgINkRQAABBBBAAAEEEEAgTAWIdsJ0YGgWAggggAAC&#10;CCCAAAIIBChAtBMgINkRQAABBBBAAAEEEEAgTAWIdsJ0YGgWAggggAACCCCAAAIIBChAtBMgINkR&#10;QAABBBBAAAEEEEAgTAWIdsJ0YGgWAggggAACCCCAAAIIBChAtBMgINkRQAABBBBAAAEEEEAgTAWI&#10;dsJ0YGgWAggggAACCCCAAAIIBChAtBMgINkRQAABBBBAAAEEEEAgTAWIdsJ0YGgWAggggAACCCCA&#10;AAIIBChAtBMgINkRQAABBBBAAAEEEEAgTAWIdsJ0YGgWAggggAACCCCAAAIIBChAtBMgINkRQAAB&#10;BBBAAAEEEEAgTAWIdsJ0YGgWAggggAACCCCAAAIIBChAtBMgINkRQAABBBBAAAEEEEAgTAWIdsJ0&#10;YGgWAggggAACCCCAAAIIBCgQSdFOSVZ2foAcZEcAAQQQQAABBBBAAIGIEQiLaKcke/kS15bZWLxS&#10;nLV8eVZJQ/Z5OR+WRsy40BEEEEAAAQQQQAABBBAIVCCquro60DICzq9o523jwccmJuS/ueRoylRj&#10;29ZCw0gaM6Jyz4cVhhF7x6OPdc9Zsk379GbEl/qd3qnEQ/OXr9f/huUvf12JkqY82v0D64V3rokJ&#10;ATeNAhBAAAEEEEAAAQQQQKC1CgRjbufGjRvFxcWNC1UceF2zO1vPJA0ebsU0afMHn/swZsr8+fOn&#10;xhzI2XSiMEmv00bE+pSi+ZyuU7W/8oP8YXcmGb2neudqrWNCuxFAAAEEEEAAAQQQiFCB0tLSysrK&#10;oHXO8bmdffv2vfHGGwkJCfHx8dHR0VFRUZ6+tW/f/qGHHtLb8++u2GxMT7s33jp0ZF3GiZT0Gcb6&#10;jBP90mcMNd92TjpbpdcJO1ZsMe7qXfC+Eg86otfT7yjLPJWS/oBhZhlv5JxKmWDkeHLNUCGGsWnT&#10;pmCCBm3kqAgBBBBAAAEEEEAAgVYkoCmQa9eunT9/XgHPvHnzhg4dGoTGOxvtqEu/+MUvvve978XE&#10;xDTSmXqjnSElO1asPaS4L2bYbDO2sV4bMamzFeHknjVL0+u0IUdWZOqAmabbrozcs71Gpl7c787l&#10;Cp+CwEgVCCCAAAIIIIAAAggg4JeApiJeeOEFhQl+pQ4skePRzh//+MdvfvObgTWS3AgggAACCCCA&#10;AAIIIBA5Ai+++OIzzzwThP44e9+O1q116dIlCN2gCgQQQAABBBBAAAEEEGgtArrPJThNdTbaUR90&#10;r05wekItCCCAAAIIIIAAAggg0CoEghYjOB7teD+WoFXQ00gEEEAAAQQQQAABBBBwVCBoMYLj0Y6j&#10;TBSOAAIIIIAAAggggAACCDQkQLTDZwMBBBBAAAEEEEAAAQQiU4Bop864FuYuyimIzNGmVwgggAAC&#10;CCCAAAIItCWB0EU7lXmrFmnLtQKLqrycvKoG3AtyVuU158+tVlU2VFKDA1uVtyq30HW04GTRrJHJ&#10;/nwGmtswf8r0SeNqWGHuqgZ5vHJUVjW7581skzdUM7OSHAEEEEAAAQQQQACBYAuELNqp+vhw4jcW&#10;PD2r6LTCjMJ9Zf2Hd74pfS/MXf9xswvqPHzu+CRXruQJc4c39qdQm134TciQNH5u0zxVeZv2ld6E&#10;yigCAQQQQAABBBBAAIEIEYheuHCho105ePBgampq3So63Hpj95+W/v3I7ZO/HH/mwKWht/fs4JNI&#10;kz/PLc3MPnfpNiNhwLCeHQtyF/3+lezs7JLud6Z6JdbCM2t3dna7/hPjz2x+PTdnV7sBerXqd8qt&#10;vQMm9onV5JHrrTu7u7So/jqso7uvDusTW2unUatkleHefBp2xW5ndrZVVE0nXMns/dF5a353LFbH&#10;VcXGylF9i9ftPnb+lVdeyT7X/c5h6k2txCrE1ZKydgldkob1qcxddSZeyQpy7L6e6z7KC8TuY+Xu&#10;pZu27zdxruyuBVWlqpeusX1q2ucBacDH7ofy1mrn1eJDRZ3M9niZ96lwtcpTRW1GRz9eFI4AAggg&#10;gAACCCDQCgUOHz48YsSIIDQ8qrq62tFqXn311Tlz5jRWRWFurjHeM7XiSal1YuUjNc2iC+71xhfn&#10;9vt41b44awZGy7rKRnnmOrRurXOMOS3kSl9hHy3NXVM+ao4mRJR9X9c547vlrVpvPKBcdjKV5vNW&#10;hfc9ueh0/wWqQkGF+cLIXXSy74IJyQoMXFVbjfNpWNf9djvNgKq+ZJ79igFOG5O2G2YVatXzZXfb&#10;L8zmGa7OuhKPKnMV5WmJ2ak+p1bt7zp3glbZFVi967pv0em+C8YnK1Iy93fz9LQWVE0u70GwS2jQ&#10;xz275dtOMarwUbG1za2pMHXfTVqb0T1p5ujHjMIRQAABBBBAAAEEWpHAmjVr5s2bF4QGh2wlm7tv&#10;VXkn40bF2vfweN+fU1VenNjVvIzu3LWHmba09Mj2l81Ei17efqS0ZsVW55jSXGv3siwvrsryokNr&#10;nzd3P7/2UFG5ddtPYlzNWjkVMLSP+dZr3ZpqnNzXujRP7j+5qMy8BWZIt251xsCnYXp7ZO0Ldk1H&#10;7FzWVnd/8vhvGNuNx91xnV2Xeqfm+SZW8+KsWaJu3YbUNKCi7EjWMruv2w+VmQSpcXXb5wsVM3ys&#10;Yefy4m3Kx6vX3u107a5r7gl1rI77Mgbhc0wVCCCAAAIIIIAAAgjUFQjZSjZXUwp3H+s2JuXysdJR&#10;X/vaqNLsT8z1WtahDlfO7y7vpvVaVWf2HDcGDOt15Vyne77ztS9PNDfvBVlrjnzu29p9Z/cSM1nP&#10;y2cOXUoclnyjtKTf7G/PnW6mViGGawlWrFHx8aHLiSrt0M7yvqrLXsOWeEkLtEZ+7sorp6PNsgsO&#10;vHKt1/Q+hlVUzw6evPU1bGTXynP9Zn5n7hftmjzL8dR+n/0FuZujRnVeccys4mrx4X2Xk+3eXew6&#10;MqVT7cTRlYdORWllnXHuaGZ5t4nullw612msF0HFmcOXE7Wo70rxoU+0vOzW4sNFnVL7dKv0hYrt&#10;Y6EN8OLteKVxH4lZm087VYeg+lZurm1ekvu7s8O/c1eC26c2o9fiPn4CEUAAAQQQQAABBBCQQNBW&#10;soU22rECgLt7dohtd+b3v39lf6cJXxrpvs42YrvdyH5B98OUGT3M+3aSkmPNNNYNOq57XaygqPN1&#10;3f6ju2bKEocZl25ThFB5aNnLpQO+PKpz9vPW3TT2/SrWZboZP9jRTlJy3xu5z+tull3tJsy+u6dh&#10;Hb399v52Ffv7Pv6122ONynqjHd+GDUy022nVZN0jZG/u9tv7VfKuuHmThw/SC923M9D46PjhjzIz&#10;1+wyxs++RwCuzroKSUlxdfbSbUPM+3bsuCs5KfZjN4F5f06nolrRTsKV868s29P9nkkpRd5Qtx5z&#10;3Va0v9+X56Z4Whd/vTEfr2inVjutwG/k0M7e5n0r33v9yJ79rpEZNWyg2UcvRn6gEUAAAQQQQAAB&#10;BBCoLRC0aCcM7ttpi2Pvul3Hrwddh9KntbQzlEbUjQACCCCAAAIIINBcgbZz305zZUiPAAIIIIAA&#10;AggggAACCPglEPKnFPjVyohL1Hn4nPFhP7Ej9dbSzoj7gNAhBBBAAAEEEEAAgZshQLRzMxQpAwEE&#10;EEAAAQQQQAABBMJPgGgn/MaEFiGAAAIIIIAAAggggMDNEHA82rlx48bNaCdlIIAAAggggAACCCCA&#10;QIQIBC1GcDzauXbtWoSMCd1AAAEEEEAAAQQQQACBmyEQtBjB2WhHQdvFixdvBghlIIAAAggggAAC&#10;CCCAQIQIlJSUBKcnzkY76sO5c+cqKyuD0xlqQQABBBBAAAEEEEAAgTAXUHRQWloanEY6/tdF9+3b&#10;98YbbyQkJMTHx0dHR0dFRXk6ptdBWLHXvn376urq4GhSCwIIIIAAAggggAACCNQroCt/LWA7f/68&#10;Qp1//ud/HjJkSBCgHI92gtAHqkAAAQQQQAABBBBAAAEE6go4vpINdAQQQAABBBBAAAEEEEAgJAJE&#10;OyFhp1IEEEAAAQQQQAABBBBwXIBox3FiKkAAAQQQQAABBBBAAIGQCBDthISdShFAAAEEEEAAAQQQ&#10;QMBxAaIdx4mpAAEEEEAAAQQQQAABBEIiQLQTEnYqRQABBBBAAAEEEEAAAccFiHYcJ6YCBBBAAAEE&#10;EEAAAQQQCIkA0U5I2KkUAQQQQAABBBBAAAEEHBcg2nGcmAoQQAABBBBAAAEEEEAgJAJEOyFhp1IE&#10;EEAAAQQQQAABBBBwXIBox3FiKkAAAQQQQAABBBBAAIGQCBDthISdShFAAAEEEEAAAQQQQMBxAaId&#10;x4mpAAEEEEAAAQQQQAABBEIiQLQTEnYqRQABBBBAAAEEEEAAAccFiHYcJ6YCBBBAAAEEEEAAAQQQ&#10;CIkA0U5I2KkUAQQQQAABBBBAAAEEHBcg2nGcmAoQQAABBBBAAAEEEEAgJAJEOyFhp1IEEEAAAQQQ&#10;QAABBBBwXIBox3FiKkAAAQQQQAABBBBAAIGQCBDthISdShFAAAEEEEAAAQQQQMBxAaIdx4mpAAEE&#10;EEAAAQQQQAABBEIiQLQTEnYqRQABBBBAAAEEEEAAAccFiHYcJ6YCBBBAAAEEEEAAAQQQCIlA24h2&#10;8rKyiuvlLcnKzg+JO5UigAACCCCAAAIIIICA0wJhE+3kZS5ZsryBmMRCKM5avjyrRC/yMpdnm//3&#10;eyvJ+uB0/Ynzcj4stY/kZ9qFe20l2cubWZHfLSIhAggggAACCCCAAAIIOC8QVV1d7XwtTdeQ/+by&#10;o4ZR2e3BxyYmKJ5Zsq3QiB3x6GOTzr25ZOsZI/aORx8bmr98vfHgA8bbKz6sMMw9Dxpvv35ALw2j&#10;99T5M4eZL+yMypmmnPbrpKlTjK1maUk9KwrP6f2Uqca2rWaiO77U99Q7Kstrz6OPdc9RrtjY2Iqu&#10;Yx7ttudt40F7j9WYYfnLXzfr9lTXdLdIgQACCCCAAAIIIIAAAiETCMbczo0bNwoLFV80suUfLe87&#10;YeaYmFP5JYamYipHpM2f2vXDnF1Ze8pHPDp/asyBHHvB2UfvfhgzZf58a89HVswzP21EbHmJPS2T&#10;f8KupeL04ZKSC5VmiDJ/9rDhE0bExo54YPAtZhQ0f/bwnt1jrUSlVyfdmaTQZbZx1JXt1J4NVtWP&#10;3RnjbmtpTWPyEhK6WrvLmzWzFLKhpWIEEEAAAQQQQAABBMJN4JNPPilxXbwHo2mOz+289957b775&#10;ZkJCQnx8fHR0dFRUlKdb7du3f+ihh/T2/LsrMvMr7f29xs+OO7DZmJY25NiKzZcSjOJO09OGHFmx&#10;2bgzueADY2DsoaJ+6TOGHlmXcSJx2MXjxvS0QUdWbNH/xsUbxpH1GSf6paecMv8dW6o8I5PP5JTd&#10;YRc4smztiZT0GUMOr8s4lZLe70R9/yamVhxX1eNKzDSzu+7fbNyVfOb9Wo2ZZmzeYqSljVNTN23a&#10;VFnpanYwxoo6EEAAAQQQQAABBBBotQKaArl27dr58+dLS0vT0tKGDx8ehK44G+1cv3793//937/3&#10;ve/FxHhmS+rp1I4VK8wYI8EwPKFI7lkFPhPSZxjrM3LM9WgT0u86b0Y1CjbWHlKEETNs9nRj8+ba&#10;0Y6Z3Z1xSMmOFWZKFTL2/IrMQ0avhEpjqKIde7/ZoOTpd5Rl5p7tNX6CkZtj1jfejJRUnQ5Wxo60&#10;op3pad12uctMOZGRc9Y81iVNDWNDAAEEEEAAAQQQQACB5gtowuCFF174xS9+0fyszc7heLTzf/7P&#10;//nmN7/Z7HaFKoMrXjIjnxlDQ9UI6kUAAQQQQAABBBBAIJIFXnzxxWeeeSYIPXT2vp127dp16dIl&#10;CN24aVUMnZFubYQ6N42UghBAAAEEEEAAAQQQqC2g+1yCQ+JstKM+6F6d4PSEWhBAAAEEEEAAAQQQ&#10;QKBVCAQtRnA82vF+LEGroKeRCCCAAAIIIIAAAggg4KhA0GIEx6MdR5koHAEEEEAAAQQQQAABBBBo&#10;SIBoh88GAggggAACCCCAAAIIRKYA0U5kjiu9QgABBBBAAAEEEEAAgdBFO4W5izzbmrwqhgIBBBBA&#10;AAEEEEAAAQQQuKkCoYt2DGPIrKcXWNvTgw8/n1NwU/tFYQgggAACCCCAAAIIINDWBUIZ7XjsOw9/&#10;YFbxaTPcqcxbZU/42MFPYe6qnFxzz5q8AvuIKygqcE0MESO19Q8w/UcAAQQQQAABBBBAoEGBsIh2&#10;PK0r2H946FPWbE+3XbmF5u4jxXEPLFjweI+1uwzz/5OzzKCoIGeZ8Q0z2ePGMjsZGwIIIIAAAggg&#10;gAACCCDgIxAm0U5pmRHXzagqLz6y9gVzCuf5tUeKysx7eYYM7tfZbPKQoX30/25xqXqtZJP7Jpl7&#10;k/tPtpOxIYAAAggggAACCCCAAAJhGe0Unt7eo2tno3PXHkNmWXM72uYOt8KcejYl237amtIpOLk9&#10;Ma6hZIw1AggggAACCCCAAAIItGmBUM7tHFn7vOupbO/FPT0hWeOQPHLoYWtuR1sjS9SSJzxuvGym&#10;WWY8Pt6a5GFDAAEEEEAAAQQQQAABBHwEoqqrqx1FefXVV+fMmeNoFRSOAAIIIIAAAggggAACrUhg&#10;zZo18+bNC0KDQzm3E4TuUQUCCCCAAAIIIIAAAgi0WQGinTY79HQcAQQQQAABBBBAAIEIFyDaifAB&#10;pnsIIIAAAggggAACCLRZAaKdNjv0dBwBBBBAAAEEEEAAgQgXcDzauXHjRoQT0j0EEEAAAQQQQAAB&#10;BBBojkDQYgTHo51r1641p+OkRQABBBBAAAEEEEAAgQgXCFqM4Gy0o25UVVVF+FjRPQQQQAABBBBA&#10;AAEEEGiOQElJSXOStzyts9GO2nXhwoXKysqWN5CcCCCAAAIIIIAAAgggEEECig7Ky8uD0yHH/7ro&#10;pk2btm7dmmBt0dHRUVFRno7pddBW7Dmh2b59e6f/NqsTzaZMBBBAAAEEEEAAAQSCL6Arf6380qyO&#10;op2ZM2eOGjUqCG1wPNoJQh+oAgEEEEAAAQQQQAABBBCoK+D4SjbQEUAAAQQQQAABBBBAAIGQCBDt&#10;hISdShFAAAEEEEAAAQQQQMBxAaIdx4mpAAEEEEAAAQQQQAABBEIiQLQTEnYqRQABBBBAAAEEEEAA&#10;AccFiHYcJ6YCBBBAAAEEEEAAAQQQCIkA0U5I2KkUAQQQQAABBBBAAAEEHBcg2nGcmAoQQAABBBBA&#10;AAEEEEAgJAJEOyFhp1IEEEAAAQQQQAABBBBwXIBox3FiKkAAAQQQQAABBBBAAIGQCBDthISdShFA&#10;AAEEEEAAAQQQQMBxAaIdx4mpAAEEEEAAAQQQQAABBEIiQLQTEnYqRQABBBBAAAEEEEAAAccFiHYc&#10;J6YCBBBAAAEEEEAAAQQQCIkA0U5I2KkUAQQQQAABBBBAAAEEHBcg2nGcmAoQQAABBBBAAAEEEEAg&#10;JAJEOyFhp1IEEEAAAQQQQAABBBBwXIBox3FiKkAAAQQQQAABBBBAAIGQCBDthISdShFAAAEEEEAA&#10;AQQQQMBxAaIdx4mpAAEEEEAAAQQQQAABBEIiQLQTEnYqRQABBBBAAAEEEEAAAccFiHYcJ6YCBBBA&#10;AAEEEEAAAQQQCIkA0U5I2KkUAQQQQAABBBBAAAEEHBcg2nGcmAoQQAABBBBAAAEEEEAgJAJEOyFh&#10;p1IEEEAAAQQQQAABBBBwXCCqurra8UqowBK4cOHCoUOHioqKrl275iGJjo5OTExMTU3t3r07Tggg&#10;gAACCCCAAAIIIHATBYh2biJmY0Up1Nm6devIkSP79evXvn17T1JFm6dOndq/f//UqVMJeII0GFSD&#10;AAIIIIAAAggg0DYEwnYl277f/HZfJA2BZnUU6gwcONA71FEH9VY7dUgJIqm/9AUBBBBAAAEEEEAA&#10;gZALBCPaKV715GB7e2JlsXpctPLJwb/xhDLm0TqBTfGqJRmmzb7fDH5yZVGLlRrNbjbDq1W1KnFl&#10;3PfbwU+uMptsbY2VVm8vvIvUAjbN6jTUEx1SAp+jZWVlr7/++sWLF1vcf58GaAYpkKLUnoqKChVi&#10;N1UN27x589WrV5ss8/r163//+99Xrly5bdu2ZjWpsrJSlTZZft0EN27cePfdd5cvX75p06aWAXq6&#10;6VO4+h4gYwu640+WK1eubNiwQZ3Vlp2d7clid0R7WubgT9WkQQABBBBAAAEEwlbA+Whnz2/G/2jg&#10;iqPmtmLwj8e7ApvjS54wI43f7KmRUWjhjoj2/flH242laU+uKjUPH/iNHSa5I4rilVZeV+xkBiG+&#10;RRl77H1pVshkZbSS7POq7TeT3vlSlqtVC8yQxlVO3dDLpzQrWjM3KxByNWa8GqytdiDnPeq6V8dn&#10;Vsf7qA5538xjHzp27FhUVNTJkyf1Wteyly9f1gWrIge91b96rZ26rNd+/et5cenSJTuZNr3+7LPP&#10;7CwqXyn1wpPA0wDl/fTTT3XULsou3L6hy36tLHrx4YcflpSU6Bajnj17KllVVZVeq+VqhjZP2zzF&#10;KpeKVcrz58+r9n/6p3+69957PWWqfJWjEuzeedqsNiijNmXUGr/Tp0+rap/ytcfui+eFXaknmdpW&#10;XFw8c+bMiRMn3nbbbR4u7x7ZFIrftOmFp9lqmBojN7XZO6OdoF5GZVEh3rfA2b1Qe7wx7RptEyWw&#10;x8h+oX+1Xy/0r53AZ6R8qrAHVyntlttDIN5bbrnFU4j26JBKVpvvvvvueh3sNPYHwFOv9yeT1wgg&#10;gAACCCCAQKsWiF64cKGjHdj3yrfOPfL7bw/rrFoSO336woYbX51mbP7vE19avvGPX/r0Wy+enT3o&#10;xKuldz/V6eVJG76Su/HfU9782pakX33rrgN/7v8fG5+8NfeF3d2endf/Z6+VP3LvqT8t7J/2qyHv&#10;/o+vtfuPo6/9j0Qz5VMTzr78reKv5C7u//+8eParM4eb1SgCWfj/XPvX3I0/TTnw3ydS/unyn74d&#10;9R9HX3/ks28tKfrqTKslxh7luuvf/9lMnzj+Ke0sXvX/2/vExte/YrVwZvxe1fvNmfH7X9jdffbl&#10;V39QU9o3Z15d9l/d/mvjvw8+sPDE0Kc6vTHn/7tzhVn4CyuNR566f/rMpyYk1geal5c3fPjwRqh9&#10;Eugy9MCBA2PHjlVAlpKSopmK3NxcXba+//77ffr0eeuttzSpsnPnzk6dOunL+y5duugaV9/f69p3&#10;3759umzds2fP5z73ub/85S8qp1u3brfeeqvmSbSVlpbu3bvXTqAVdO3ameGuyvn4448VXOlF7969&#10;NQ+jnTt27OjVq1dOTo6u+/WvKiosLNTFtP5VLrVWcUh5ebmap7hi165dqvq9995TEGiXqT0qULMK&#10;Z8+e1Z4TJ06oGWpbjx491qxZoz0qX5GSClGrlFjxicrU0WXLlinGU3/VZgVXduCxe/duO8GAAQN0&#10;VJf+msdISkpSgoMHD/bt21c1Hj582FNObGysVgaqNNWoet9++21xiU690GyPEqvAjh07qs3nzp3T&#10;a80g2YUoaPnb3/4mTBUl9u3btwtQGSXctWtXJbAZlUxWdsMSEhI0Z6Wh2bJly6BBg0SkZG+++aa6&#10;r3KysrJsTLVW8uL65JNPxKKjCvZUuA6pp6+99pp9B5ciQ/VIvZZtI1WoDUuXLtUjLlSmalRI3KFD&#10;B7VQDda4qyU6pOFQf9VIaagL3g6KfOx5OfsjJDo52PV+/vOfd/QXAoUjgAACCCCAAALBFHB+bqf+&#10;3gwcpJggacBk76NZPx4/ePyPs4zjpzyLx+zDo+5/Yvs7y/78Tlb6/WOMwhPbJ6ckGUaPKQ9ONlOO&#10;uT9dGefZszg128B+PYzEQQNdOzLSNNGz1Nh+orAh3B5z5xvzBg+uU46d3ru0UY9/6Z1Jg12TOTo2&#10;aYBak5RSqyuBD6EuiHUJrmcb6OJY4YSuaPUYg3vuuUfX6B999JEunb/whS9MmTLl+PHjusIuKChQ&#10;uKKr86HWputmXQ3rC3vFBpMnT9Zlrqc9Q4YM8SSw53x0wa0La00LKKUulxWcqC5tMTExKtyeYFHQ&#10;pdBIl9F6fJwCFTuLap8wYYJe66JZDbvrrrt0Ve0pU9ff8fHxcXFxinNUrDIqKlB1Kl9R3+jRo2fP&#10;nt25sxl5KgDQIYUT6qb6q6hDExGjRo1SsdqviEsleBIovFEWNU9r//7xj38oWFJ8ZffOuxxFRKox&#10;OTlZ+1WmWi6uWbNmqfDp06cruz2XpdBObdOl//jx4+1CFMupeWPGjFGX5a9wSKGIaleg5T2m0lY5&#10;6rW6rMhHrRLIjBkzVJSdTC/kY0vamIq+FGpOsjZZ+XxCVKn2C8Ee0DvuuKPJKjSUGjW10579897s&#10;Q+qUPiqe/d4O8vF8hBR3KVLy1Bv4R5cSEEAAAQQQQACB8BFwPNoZNT19+4/+vM/q8b7NGcbgQT3M&#10;l8eP6daPwo+s5V/ubdKvco/m/mqSFVrU3sxClmZsf+L+UVZcYQUtxdve3m6m3LMh4wktlFuRnvWR&#10;O5TpMWiwFTIVHTvuKifdTPGEYYVJ1mbGSO9ss+6UMVfQ/Xbfvt+mGa8ePfpqep2xia9dWvHKn5hL&#10;4HJ/bYU3CtisehWD3cRBVYyhi2NdsGoaR5fp+fn52qMYxl7gpCkRe9GU4gH7Ada67td1rQIDTe8o&#10;/Lj99tvt0EJXsfZMi2fzSWDvt5dUqUxtSq9yVK/iDV0064L+vvvuU+iliQJPIbpWtrPYudQee0LD&#10;e1Mko1iif//+06ZNU4RWF0eTGPYyKjVSYYlqVLil6Khum70TeB5bp4t1RSCKNDx7vJN5B3ieqhWQ&#10;KDDQXIrdO+1XPKNJD4UlHiW9sG01V6NuilGJtdxOo+DdBXt+ScOhLigcevjhhxWfaIZHsZydTOMi&#10;Fm9MxTD2IWVUBGuHhTa+/tUEi/5V5DZnzhwN6zvvvNNkFWqhvYJRHVch9mu7NO9DdeXloAkf74+Q&#10;d71107MHAQQQQAABBBBovQKORzvGmB/m/vq4plbM22iO/ir3B+ZVprZ3fmJOpKR/95F4+/2Yb/3K&#10;sOZ2Bq/44RijR7+BNfftmEfvVxSSPt3Mq0mY9KUqb/yPjV99a4yV8ag5c5NhxUL2NurxXxk/Gj94&#10;0o/NEKTHI/OfsOZ2jv5q0VxPHDXqh1nmFI2nVQqiMjS38+JxO3rx3mqVZiiU2v5jze28bUw+eqw4&#10;0V34UitHw/ft6PK3kT9tpENK4KlUq7Z0Ga3rbE0daFJFUwfas379ei1g02Wx9mjF0bp167Rn2LBh&#10;2qMlW4ooNDOgK2/NCWjNm+Kfequrm0DXyponefXVV1etWqUZIYUoZ86cUQyg1VC6dNZKJy150oyH&#10;qlALtaRNDbOnVrTia/Xq1Zo2UQk+PwDao4kmLeLSwiqV5h1xaXblyJEjarniLl3QK+OIESNUrCpS&#10;9OITm6lTWtImh7oJFM+oPQrMPIGWdzl2yfamlnu4lFivFT0qeFNn1QUFPJJUY2wuu3laJqclcIqj&#10;tFMN27hxo/eNPUqmqRh1ITMzU6/FLgell4zmcLwpVJoHU8GPjbZ27VoFaZr4ErhK0CyTJ4ump5RA&#10;0yzqV5NVKL7VmkOFWApK1Uf1QgVqfkyl6ZDarIHToXodvE30EfKu12coeYsAAggggAACCLRqgdD/&#10;vR09QmD8iflH3VFQq9ZspPGKQBQYKFCpN40ucPV9v2c9Vd00ujrXbIa2uof0jb5uwtFNIIoKWqCn&#10;kEaPH9DMg77vV5Bz//33t6CQ4GdRsxVK6cndbfOPFCle0p1FmnYLvjw1IoAAAggggAACrUjA+bmd&#10;xjHMJ7bZ9+FE+KbVUHqcgKIanykXvdVOHbKfTtbQpiVVnntCfNLoi3lNZdj3qLRg03SKgihFDh98&#10;8MG4ceNaUEJIsujufC3ha5uhjsA1e1Zv6BuSsaBSBBBAAAEEEEAgbAVCP7cTtjQ3vWG6TVx34+ge&#10;GO+HTds33ijUabMX7jfdmQIRQAABBBBAAAEEELAFiHb4JCCAAAIIIIAAAggggEBkCoR6JVtkqtIr&#10;BBBAAAEEEEAAAQQQCL0A0U7ox4AWIIAAAggggAACCCCAgBMCRDtOqFImAggggAACCCCAAAIIhF6A&#10;aCf0Y0ALEEAAAQQQQAABBBBAwAkBoh0nVCkTAQQQQAABBBBAAAEEQi9AtBP6MaAFCCCAAAIIIIAA&#10;Aggg4IQAT6B2QrX+Mvl7O8GzpiYEEEAAAQQQQAABBPh7O0H7DCjU2bp168iRI/v169e+fXtPvdXV&#10;1adOndq/f//UqVP5A6NBGw4qQgABBBBAAAEEEGgLAsztBGmUc3NzP/e5zw0cOLDe+o4fP/7JJ5+M&#10;Hz8+SK2hGgQQQAABBBBAAAEE2oAA9+0EaZCLioo0q9NQZTqkBN5H33vvvZ9b2//9v/+3pKTE6VZm&#10;Z2dfvHixZbWUlZVVVFTULcH/MtV3zW6p9qtXr27evNmflniy1G3zCWurty+qxce5ZV1uJFcLqrAB&#10;6y2zkW7Wm150Yvc55P9A3HQNCkQAAQQQQAABBEIrQLQTJP9r1655L2DzqVWHlMBn5xNPPPHTn/70&#10;/vvv37Zt26effnr58uVLly7duHFDr7XpxfXr17VTF7hXrM3e6Z1AO5VGxdovtCmx1s5pj12a9tuV&#10;6rUngV57WqIEdhV2OXYJdgL7kCr98MMPFY994QtfuO222+yi7Jbcfffdt956q/3WzmK3zac0tadn&#10;z56pqalKoEMDBgxQOXbXlMu7MZ4GeLLY/VKxSmyD2M2z+6UXnrqURa8/++wzOXs3Q1lsOjuLTwtt&#10;Bx83pfQU653ALkEt8R5K78Se9nj3Tq9tQNvTZ4hVlHZ6D4d3jxQj2aNpt1AliE7sPiNlD26QPuhU&#10;gwACCCCAAAIIhJNA9MKFC8OpPRHblry8vOHDhzfSPZ8EhYWFsdamL/71Bb/+1Vq4Dh06fPTRR8eO&#10;HdOyt6NHjyqWWL16dbt27dauXauLXe3X9a53gqioqLNnz/bo0WPTpk26Dt6wYYMasGPHjqSkpHfe&#10;eUfpVYJ9s5ByKdm6dev0evfu3R07duzWrZudWPXqmvv9999PTk5+8803PQmOHDmSk5MTHR197ty5&#10;W2655dChQ1qq98EHH6hhap7arPJV6bJly5Rm7969SqM+FhQU6KhW7iUkJKxZs0aNVxUK9k6fPq1r&#10;d9WiNqsBiYmJy5cv1+t33323c+fOdmOUwCeLalGaTp06bd++XbW//fbbuvpXgZorUy2qVGHMnj17&#10;FE2pa7ri37Vrl8Kqffv2eZqhvCtXrlQzVMLnP/95JfYcUtxlV2r32nbbuHHjyZMnFZyod/a6RJm/&#10;9dZb+leN79KliwbCHjgdkonarxArPz9fCXbu3KnXPr1TAzTWwtHtW3WHWINSWVmpelXaxx9/rLxq&#10;j3ohH7VKsLoZLD4+Xq3StJgaIMkDBw4ovaA8I1VaWqqx05hG7E8XHUMAAQQQQAABBBoQINoJ0kej&#10;udGOrn115a0VWbpUnTRpki6vFSz179//8OHDep6BruYVbHTt2lWXsOPGjVMsdO+99+qqV5f4uhr2&#10;JNDluNLHxcXpGQm6DlZRunrWXIGuuRUV6DYh+zLajnb6WpvCgzNnzig8UErtV7CkJysMGzZMl/ja&#10;mZKS4kmgctQkBQ/l5eWKE9RCxRsKY6ZMmaJkvXr1UheURZGS9qipCg/USIUcaoxCAl3lK9AaNWrU&#10;4MGD7QkQNV49VV5d/SuuszMqDNALuzEq0CeLdiquUDikQ4rc9FYzGwo59ELFKq9CBRWroEttU0cU&#10;Gim9WDzNkIBiBhmqOyrH+9DQoUNtGW83BRXqhYKHf/zjH2qqEiji0jCpHBWunWqGJ9pRuKWSVWaf&#10;Pn20wq3e3mk2Se0UoJpa7xBrZsYeJrVQ8ZJejx07VuOiHt1xxx1qs0IpsahVdpfVhiFDhigc8oyU&#10;PhJEO0H6OacaBBBAAAEEEAgzAVayhdmAuJujy9bp06c//PDDWskWExOjK3Lt0UF7vZk2hSuakVDM&#10;oJ16YefTBbd3Al33K9TRJbLCJJWgCESX3QowdDWstz4r686fP6/pCzuBB0XX4qpI/2qPYirvBJ4m&#10;1RVUFsUY9n575Zg2VacpJgUDo0ePtiMTe1O99howNd6uS29VuAIeT798qvBksZex2WvYlMVe1mW3&#10;VjerqJzbb79dk0gqxz6kxmjzaYZtaB+t20LlbdxNCVSF3BT4aTlfXQ0Vq+kvj2RDvWtoiD0FKoia&#10;N29e7969NZWkyMfukUrzKCnsVMikncXFxXWHsm7D2IMAAggggAACCES8ANFOkIbYcy1eb326clWC&#10;JpuiAECzOn/729+0gE1f7Xsu0z0ZFVF4J1BQoekaXWrrm3690KSNFjtt2bKl3rs4VLgmWDRRoAck&#10;aFrALlMp169fr8tr1aUJlroJlEYt15I2XXYrHrNr18o6z233mhv5+9//rluPFGKpeZqEycrK0nW5&#10;5ig0PaXCFZYozlE5mtnQ28zMTL2u92Hc6oJPFnv13apVq3R9bzdPb+3b9NV3Lf3S2jDNdShcUUYt&#10;5NMaNh3ybobP7VLeh+xwokk3DYRSKqTUcjKfu4zsHklPq+MUdzXUOw+gqmtkiEW6YsUKTRJqqkrT&#10;SjaF6lWIZXdcb+1R04xfvSPV5AeMBAgggAACCCCAQIQJ8ATqIA1oK30CtSIfhSWeBW/NxbJvMrnv&#10;vvuam5H0CCCAAAIIIIAAAggELsDcTuCGfpWgZU66c0O3tdgzBp5Nb7VTh+yHkoXbpjVa9pPWWrZp&#10;pqLFkVLLaiQXAggggAACCCCAAAIeAeZ2gvdh0N35ekiXbmr3Xj2lVUxaZqZQp961W8FrHDUhgAAC&#10;CCCAAAIIIBBxAkQ7ETekdAgBBBBAAAEEEEAAAQQsAVay8UFAAAEEEEAAAQQQQACByBQg2onMcaVX&#10;CCCAAAIIIIAAAgggQLTDZwABBBBAAAEEEEAAAQQiU4BoJzLHlV4hgAACCCCAAAIIIIAA0Q6fAQQQ&#10;QAABBBBAAAEEEIhMAaKdyBxXeoUAAggggAACCCCAAAI8gTp4nwH+3k7wrKkJAQQQQAABBBBAAAHD&#10;INoJ0qdAoc7WrVtHjhzZr1+/9u3be2qtrq4+derU/v37p06dyh8YDdJgUA0CCCCAAAIIIIBA2xCI&#10;XrhwYdvoaYh7+cEHH6SkpAwcOLBdu1qrB/VWQU6HDh0U8/Tp08fTyvfee2/p0qXbra137971BkJl&#10;ZWVXrlzp2LGjJ9fFixd37drVt2/fFvRWEZdydenSpQV5leX69etnz56NioryNEAFVlVV1dvyJttp&#10;d+3w4cMqWQGhTze9W1hUVHTixInExER/ml1vvcpeWlrq3U7vMm/cuHHw4MFVq1a9//77cXFx8fHx&#10;2dnZ+ldDZteoBJ988kmnTp18Rtaf9qhfGzZs6NGjh7Kr0p07dw4YMKChjD71Nl5+3cSNmKsLR48e&#10;Xbly5e7du9WSnj17ahwbKr/up86TMsCPkD9ipEEAAQQQQAABBJolwH07zeJqeWJdy2pWp6H8OqQE&#10;3kcvXbqUlpb2U2tTmKRYQlerujhWGv17+fLlTz/99MMPPywpKdGlqhLrqNJo02s79tAexQl2mdqp&#10;9Erp/doux06vTa+vXbumNEppl+Zpj6d2uwHepWmPnVgXwXv27FEMcPfdd9uNvPXWW5OSkuySPcns&#10;Mm+77TYlUy7tV3V2sXYtKlwv7K6lpqYmJCTYr5VG+9U8laZ/PR3UpbmS2a3yINj98nStro/dDE+N&#10;Hli7BDmoBDtNeXn5Rx999K//+q9PPPFEXl6eEqjlar9sKyoq9O9nn32mIMGuyyOjQlSCPWR2H9Xm&#10;em0VKWnSz65URakQu2S7Sd5l2vX6fBK8YT3dsXN5RtCu1zPWPp8NJT5z5syxY8e+853vqJsff/xx&#10;QUGBncVutvcweYbG5rUHxfPJtD9Cno8NLxBAAAEEEEAAgZALMLcTpCHQ/MCIESMaqkzTAkowfPhw&#10;T4LTp09HR0d37tz56tWruqBcu3atXui7f331rq/hc3JydPTcuXO33HLL+fPn9+3bpwtTBRuaBdIE&#10;i+YK3nzzTRW1Y8cOxRt79+5VFl1VK6D6xz/+oetavVAyXdTm5uYqPvnc5z6nxIWFhbGxsSpK+5X4&#10;+PHj9jyDrmjfeustXYJv3LhRl7PK6ClBl8K60NelueZzunXrpv2aY9EciBqgBnft2lUTU9qzZcuW&#10;kydPKmJRAs1uqczKykq1TeGQ5hPUdzvZu+++q8t9dU19VGPUNf2rKkRhv1ZKHVJizbGog3qrQrQs&#10;UAnUBuHYgYeKWr58uWYnVKAAlVEC3j6KHr37pUIUbYpRvdBklEIahVi6grdDNdWieTktRBTO6NGj&#10;NZOm4ET/qp26slfXVN2hQ4eUOD8/3yOjXKtXr9a/clBR2i/GI0eO+NiqBNWrGEbNk4ZsNRbKov5q&#10;aBTIHThwwDN2KkTIb7/9tvcnQW1W1KGZQE0MKqMaLAE1T7NVycnJ9ryfZBTDKGZTS/QJ8f5syFMJ&#10;FE9qXFS40AYPHqyBUxZVp4+BavceJjVP5ah5qlGfEH0Is7KyPO2Rv5S0BemHimoQQAABBBBAAIGm&#10;BJjbaUoodMd1ramLVF2s64Uupr/whS9MmTJF16C6hp44caKuvHXpqUvtodamaEQhhD17Y4cK2mJi&#10;YnQhrgvfSdZ2xx13KOrQKixFC1q+pSwqxycGUy29evWy5yXsrhcXF6uWMWPGTJ48Wde13iWoOi3A&#10;0yXvl770JUUISmYvhFMDdIeSWnjvvffq4liXy+PHj1cJddd6qeWashgyZIhKtksbO3asrrztrim9&#10;ghnPa89QCESRocqfPXu24hntF9T06dPvueceXWorftBaPhU7atQodUSF+/j49Euq2qPLenVB7Vd/&#10;NZ/jqUvR4Ne+9rXbb79dMc+f/vQnhVU6pFYpeFOyGTNmKCZRU0XtLaMIRGGD2qB/1ao777xTkUBd&#10;WxWlAOOuu+5S7RomvVX7dQeXXiju0uYZO6XRTlXq80lQ4TqkXGqnBDTo9jSOp/2KstRODYQ+ABp3&#10;78+GPkt2MgVd3veS2VnEMmHCBHtiyjNMCrzt4RCUEqhe7/aE7meFmhFAAAEEEEAAgfoFiHbC95Oh&#10;S3ZdZOtiXRey9po0hQQKLbTpotbTbt2hoUtSpdTFur1TQYIiFn3Zr8v9QYMG2TtVguaCFBvo2/3+&#10;/ftPmzZN3+t7l2Nf9W7atEnBiQIJ/espza5dtSgg8S5Bczjz5s1TgZr80aW5p0lqgCeL3WDvi2lv&#10;cXtuwd504X7fffdp3knzBnVHxV7GZi+s8hxVYGOv+FLMoBp1VG9VncQ8kVVdH59+2SGismgyRGgK&#10;6jS54alCcZRmqxTSPPDAAwqxFG/okOZMHn74YUWP27Zts5cgqgHeMirN7pqnGfXa2rUopQIhTRnZ&#10;j6zQ5JJmnxRgeNqg/Qrw7NIa+iSoYZqksgfdR89e4qid+tf7s6GPlp1SvdOkk/1a+Lpdys6iTdXZ&#10;U2o+Zdpj6tOeuqPGHgQQQAABBBBAILQCRDuh9ferdn2brpmWdevWrV+/ftiwYZ48uuLUeipddOqK&#10;XAuftErNvhRWmKQ7MXSNrnVWOqplWn/729+0zEnTC7qM1tIjLQZTgnrvRFd6XXArjb7dt0uza//r&#10;X/+q++kVHXmXoP0rVqzQ1bnWYulaX2VqdZPdAK3aUmu1IMoTbjXZVSXevHmzJh8URNldsyMZ+7Wm&#10;ESSgpwVo7kXxlV2+Ihm7F4pD9DYzM1OvfZ6LoLDNx8duiUdVheit5rhUi9qg7ng3VSGQIo2XX35Z&#10;AgoX9VZHNXmihWpa9acWqmG6Z0kLEb1l6s5iqZ11bT0VqVhFKQJXXKG4RSXrjn8FSJ6xs+eUJFPv&#10;J0GHFF/pkFbTKVzRbIynZO23C9FCRO33/mx44kaFPVK1+6jaFTnbWdRHKfmEOt5DU+8nUw3QzGGT&#10;w00CBBBAAAEEEEAgCAI8gToIyGYVukyfNWtWQ1McusxVNDJ37twgtaY51egaWmu0dAWsS3BFNZ4J&#10;geaUQVoEEEAAAQQQQAABBEIgwNxOkNB1q4PmTBqqTIf8fIZykJrrVY0mbfR1vr7pV0jm/0RN8NtJ&#10;jQgggAACCCCAAAII+AgwtxOkjwR/XTRI0FSDAAIIIIAAAggggIBbgGgneJ8FBTx6Qppuavf+mySa&#10;NtGsjv5iTL1/hTN4jaMmBBBAAAEEEEAAAQQiToBoJ+KGlA4hgAACCCCAAAIIIICAJcB9O3wQEEAA&#10;AQQQQAABBBBAIDIFiHYic1zpFQIIIIAAAggggAACCBDt8BlAAAEEEEAAAQQQQACByBQg2onMcaVX&#10;CCCAAAIIIIAAAgggQLTDZwABBBBAAAEEEEAAAQQiU4BnsgVvXHkCdfCsqQkBBBBAAAEEEEAAAcMg&#10;2gnSp4C/LhokaKpBAAEEEEAAAQQQQMAtQLQTpM9Cbm7u5z73uYEDB9Zb3/Hjxz/55JPx48cHqTVU&#10;gwACCCCAAAIIIIBAGxDgvp0gDXJRUVG/fv0aqkyHlMD76PXr13fv3v2HP/zhT3/600cffdRIK2/c&#10;uKG81dXVdhq93m9tPgV6SmjkkHctdjnN1bl48WJ2drafuZRS6ZVYHdy7d2/juRop2VOOTwkt64J3&#10;IY1baYz+8Y9/1NtsHfr73//+5ptvXr16tUmNZrWzSeGGNJpsRnMTNGv4mls46RFAAAEEEEAAgZsi&#10;QLRzUxibLuTatWvt27dvKJ0OKYH30by8vEuXLn33u999/PHH9+zZU1ZWpgtoXeleuXJFyfSvNr3V&#10;zs8++0xxkRJfvnxZ/3bt2jU1NVWvtdkJtOm1ciki0qajPXv2tBPbpWlTyPTpp5/a6e09ao+dS8m8&#10;92uPJ693k+wS7EPa72mnXaB26qjSeL++++67b7vtNiXQfnvWy7tfHg3vku00Pu2xa7Qbo9eejOqm&#10;OutTpnebGyK1rVSabG0Hb0Y7lxJoUDQ0elG36vPnzyvjfffdZ3ffllc53o33lGO305vaHjL1xdMd&#10;zyjokGenXaynfLvjDWn40PkUqJ4qMFOlGia99vTXbonng9eC4Wv6Z4MUCCCAAAIIIICAYwLRCxcu&#10;dKxwCq4RUPQyfPjwRkS8E+j6XpfRd955p4IBBULK2K5du8zMTF2P7ty5s1OnTkePHt21a5cuWN97&#10;773ExMSDBw8mJSVt3br12LFjVVVV586d0xWq5iWU/v3331cC5UpJSTly5IhuH/r444+joqLsxLfe&#10;emv37t3VKn1PX1BQoNV0WlM3YMAA7am0ttLSUs266ApY7VFAombokKYslDc6OlrL83T5riq6dOmS&#10;n5+vkjVLoyvjbt26KYGapFyqS11Tg1W4JjFUi+e10ijl22+/3bFjRwVsPv0aPHiwXZ0a7ylZlarj&#10;6qPKVDtVuBKo0h49eqxbt06vVY5KU7F6rYkXVXHmzBmPlebQ7PkWtVm2mzdvbohUpelCXxkVhyix&#10;AhL1dMeOHapozZo1apheq4STJ08mJyfXrbqwsPDEiRNqxr59+zzy7777rtKXlJSoVSrQU46G+PTp&#10;0xUVFeqpHbtqyJYvX67eKUvnzp1VmmcUevfuffbsWZWpDhYXF6uFclAWvVWg24jGoUOHVJrK10ip&#10;L951/eUvf9EefWb0GVP4pM9Jr1697P7qE/LKK6+IVK/V5gMHDjR3+PgtgAACCCCAAAIIhFCAuZ0Q&#10;4jdYtaIdn7kgXdcqePjCF74wZcoUXSvravuee+656667YmNjdc2ti+OEhAS90NE+ffqo3FtuuWXq&#10;1Knjxo1TCKEpiLo12Ynti2ZtKlkXuPa3+N6JhwwZMnToUF0BK/LxTPvYeVW1wi1dDatqRVbl5eX3&#10;3nvvpEmT4uLivEtQOKGQSfu1jRw50vNajVcyXfo31C+7Ol1ze5esS21Vp+BKIMrrqUiX49OnT1ev&#10;7fkl7wZ4WymL7p5SZ2fNmqVYoqGqFV0owhwzZszYsWN96BRp6NDo0aNnz56t7JJX/FO3au23B8U7&#10;u6x0a5aKVZO8y1E8o2SK6FSOhlWwmhrq27ev5r5GjRql7niPgj0/Zm+qWkrqlEZHw9e4hqK+yZMn&#10;q0f6YOi1d12Kl3RIwZK6pmHq0KGDd7M1UmqJxk7xW3OHLxx/umgTAggggAACCLQlAaKdcBxtXQ1r&#10;ysW+8UZXtxs2bNDFvb1mScGD5je06crep+na6Vksp1xKb18Z28vk9Nr7Qtk7sVJu2rRJ1+K6iNe/&#10;3sVqzkfxxu233+594W7nVSO1U8GVZj90QWyvfVJe+197YZ738jzVoukdu3DPaxXSZL+8S9aFuOZS&#10;VKmuzu1ZKXtTeKDJB+1XeFCXpa6VIijNcjRUtadVdvs9YZ7nhV2jHVZpaBqq2hbwyHube7fcXvWn&#10;6MseMr1VSvXUntrSVu8oaL8SfP7zn9f0jii8+9iIhtqjqT/Px8OnLsXGdftr33qkLJ4oqFnD5zMc&#10;vEUAAQQQQAABBIIpQLQTJG1dv3oeJFC3Sh1SAu/9mgHQ8qS//vWvy5Yti4mJGTFihGZdtGJq/fr1&#10;w4YN806pjJq9+eCDD7x36rp848aNSq+LYM1m6Lv/119/XQu36u2tLpoVvZw6dSorK0thgHc7Ffxo&#10;zkEr1rQqzKf9KlZ7tCBKFekaWovE/va3v+m1Zlc0S3D48OEVK1ZoJZsaYB9au3atAgzPay3cUmM0&#10;O9FQv+ym6grbu2Q55OTkqFKtZPMEA3YylaM1WlrapwY0NKje1TVStVaLaTWXgkytQ1NR8fHxq1at&#10;0iovlawpFx3SKCgCEZomSbQ1VLX0GpL3Lsdej6d5FRWrWvTaO5DT20ZGoX///hoa/evd5Xo17PLf&#10;eustLSZU+NpQXT791VtN3Gn49O+gQYOaO3xB+umiGgQQQAABBBBAoAEBnkAdpI8GT6AOEnQbq0ZB&#10;o+Z2tCzNO/a7iQZa1KdNK9luYpkUhQACCCCAAAIIBE2AuZ0gUWu5l74d1zMAfGZI9FY7dch+Khcb&#10;Av4L6L4pTQDaNwL5n6tZKXWPls/dR83KTmIEEEAAAQQQQCC0AsztBM9fz0PTc7F0N4733Sxah6bb&#10;2RXq+CxeCl6zqAkBBBBAAAEEEEAAgQgVINqJ0IGlWwgggAACCCCAAAIItHkBpxbAtHlYABBAAAEE&#10;EEAAAQQQQCDEAkQ7IR4AqkcAAQQQQAABBBBAAAGHBIh2HIKlWAQQQAABBBBAAAEEEAixANFOiAeA&#10;6hFAAAEEEEAAAQQQQMAhAaIdh2ApFgEEEEAAAQQQQAABBEIsQLQT4gGgegQQQAABBBBAAAEEEHBI&#10;gGjHIViKRQABBBBAAAEEEEAAgRALEO2EeACoHgEEEEAAAQQQQAABBBwSINpxCJZiEUAAAQQQQAAB&#10;BBBAIMQCRDshHgCqRwABBBBAAAEEEEAAAYcEiHYcgqVYBBBAAAEEEEAAAQQQCLEA0U6IB4DqEUAA&#10;AQQQQAABBBBAwCEBoh2HYCkWAQQQQAABBBBAAAEEQixAtBPiAaB6BBBAAAEEEEAAAQQQcEiAaMch&#10;WIpFAAEEEEAAAQQQQACBEAsQ7YR4AKgeAQQQQAABBBBAAAEEHBIg2nEIlmIRQAABBBBAAAEEEEAg&#10;xAJEOyEeAKpHAAEEEEAAAQQQQAABhwSIdhyCpVgEEEAAAQQQQAABBBAIsQDRTogHgOoRQAABBBBA&#10;AAEEEEDAIQGiHYdgKRYBBBBAAAEEEEAAAQRCLEC0E+IBoHoEEEAAAQQQQAABBBBwSIBoxyFYikUA&#10;AQQQQAABBBBAAIEQCxDthHgAqB4BBBBAAAEEEEAAAQQcEiDacQiWYhFAAAEEEEAAAQQQQCDEAkQ7&#10;IR4AqkcAAQQQQAABBBBAAAGHBIh2HIKlWAQQQAABBBBAAAEEEAixANFOiAeA6hFAAAEEEEAAAQQQ&#10;QMAhAaIdh2ApFgEEEEAAAQQQQAABBEIsQLQT4gGgegQQQAABBBBAAAEEEHBIgGjHIViKRQABBBBA&#10;AAEEEEAAgRALEO2EeACoHgEEEEAAAQQQQAABBBwSINpxCJZiEUAAAQQQQAABBBBAIMQCRDshHgCq&#10;RwABBBBAAAEEEEAAAYcEiHYcgqVYBBBAAAEEEEAAAQQQCLEA0U6IB4DqEUAAAQQQQAABBBBAwCEB&#10;oh2HYCkWAQQQQAABBBBAAAEEQixAtBPiAaB6BBBAAAEEEEAAAQQQcEiAaMchWIpFAAEEEEAAAQQQ&#10;QACBEAsQ7YR4AKgeAQQQQAABBBBAAAEEHBIg2nEIlmIRQAABBBBAAAEEEEAgxAJEOyEeAKpHAAEE&#10;EEAAAQQQQAABhwSIdhyCpVgEEEAAAQQQQAABBBAIsQDRTogHwFX9nsWDBj2xsig8GkMrEEAAAQQQ&#10;QAABBBCICIEgRDt7zQv5VcXeXHt/a17b19p10zSLVz4xaNBv9/pfXvGqJxbv8T+5cdMaX2S21Kq6&#10;eOWLGemvLX0k0TD2LLatblotXj1rTpnNZmxMsKanzXAmKQIIIIAAAggggAACAQoEIdqpp4Wjf3Ds&#10;2NJHegTY9vqz93hk6bFjPxjtb9lFK3/07HZ/EzuVzmzzs2PMGGfxVzPsSpwk8qcbzWT0p0jSIIAA&#10;AggggAACCCAQXIHQRDueSQbrxeLFmuMwt8X2jIwmW+z37ikaa57Ba4+VYPFi5bVyrXSnd82TeOZ2&#10;rCkFr5Lt+YrFmmsyN3Nyae/iiQsU62R81Z59MqehXAdrT0aZ0y/uRm7wjJBv+e4D5rK0QYt/6yrM&#10;PXHk24uagXZNfShBmmKd7c+OU8e95mFqWuUqqqZee2rIs1lVPPGE2VK7d+7e+K6Rq1tCzR57QZ33&#10;3E4dFmvd3eLfukXsNli9dsnaS/Lce55YdqKmiZ7BdQ93cD/w1IYAAggggAACCCDQhgRCE+3UAt5+&#10;POWXx45lL5psZCxRjLFn8bhnB644pm1F+ktpCkKKV/1ogbFoh3a8lm68tMR94Z5hTHflWnBi/rFj&#10;O8z8L3qvjjMjmYGvWQU9mZHmWTj3knG/XdT2BRl7Rj9r1mukv3Zs6VzDDDYmuypSyOEdSJht2D55&#10;UbZy3m+8ZDe/gfLdfcuw6tmxeHLGV80obu9vxy3Ynm72SzVa/arzKdN0yop0w5i8eIfX3JQVAlmt&#10;chdVvPInCwylMfvl02WryO0DxXFs6ZRtT6Qdt5LtWGwsmOiKJK0UdUuwor4nzdateHL7gp94M9Y0&#10;QGheLBq2X3uxm7NSYrT2bF+wzOyxOU9llfnrlOOu6TNzcLe7k3kNShv6iaOrCCCAAAIIIIAAAsET&#10;CINoZ/L9U3S/SuLAgXYMsVnTGxlp5hyBNdFxoqDH3KXHfmn8SDvcq7yshOn3m0u/zG1ySrJh9Bg4&#10;uLbang1mQV+1ClJ8ooLs40/eb65yS0pRkFNrK9q2YbuR/l1rfd2YdDN22lxz80/Bie2G3U5j9P1P&#10;WvkaKt9daPp0s54e/dStjA179m54SWFMurkr8ZH5Txrb397m321LVs0PTlGrTIdjz442zDVmv7Y8&#10;zH7V3SwOw+qOOU00aJACDMM4frzmEQh1Sig6flygVoN9V9A1yDL5/vFmo9zso59VILjZrM2cLDMb&#10;UFNmj/H329rm4E5elG4OXI9HvquAc8M2HsxQ3xiyDwEEEEAAAQQQQOCmCIRBtFNPP6w5EHv7wWhz&#10;TdfEDfdrXkUTMs3crGkEe1OccPM3p8uvr8XmurJxb9+vWRvN7TS+mdNErs16BIJra0YJ/pJZC+HS&#10;DI2bOcnGhgACCCCAAAIIIIBAOAiEXbQzerpCGk2GaHLAfmRZ8fGjmr4x51WKT2kGwu9tzP1mQeb8&#10;jH+PF0ucogkI11q4PRmaoLDnOuwtWVNBrokIc5bG3Joq354astqsaShzRmj7sxnmrqKVSzTPY03X&#10;+LFZNdsTQfZTqj8050ys7JZMQ5vVHTuj76PYrFmXWiVYE2uuBlv3RNXMajXKUlN5oaagbDFzMsrc&#10;vMvM1TyTuZmDay4gNGH0GDr3dJkfDCRBAAEEEEAAAQQQQKD5AkGKduwlVa4nBjT+uOcxz5q3o2gF&#10;mnUnybNj7CVPC5R/3NuGLuBPFPrZy9HPmvf5aE2cdcNMQ09psy/KzacUGOZtM1ZFWjKnWRHrIWmu&#10;rcfcX5u3o0zUsQ2Ga0alifLTjQ32KrL018xppdE/0KSHtULP6tfSufUGO1ZsYz2lwFOzd6vMp1SP&#10;sBbCmZ7jNlgerhV6vio9Hvml2WSlS3tp8qJfej0Bz15KV6sE6/4l00oNNhZle8+DWXcTNcBSU6e9&#10;9s9cN7jkuOZ2jh4vNjw+g350YqBrvmfMs9bdR/aCt/QVTj2Xz89PCMkQQAABBBBAAAEEIlwgqrq6&#10;OsK7GPzuaRLGumXfO14KfiuoEQEEEEAAAQQQQACBNi4QpLmdNq5M9xFAAAEEEEAAAQQQQCD4Aszt&#10;BN+cGhFAAAEEEEAAAQQQQCAYAsztBEOZOhBAAAEEEEAAAQQQQCD4AkQ7wTenRgQQQAABBBBAAAEE&#10;EAiGANFOMJSpAwEEEEAAAQQQQAABBIIvQLQTfHNqRAABBBBAAAEEEEAAgWAIEO0EQ5k6EEAAAQQQ&#10;QAABBBBAIPgCRDvBN6dGBBBAAAEEEEAAAQQQCIYA0U4wlKkDAQQQQAABBBBAAAEEgi9AtBN8c2pE&#10;AAEEEEAAAQQQQACBYAgQ7QRDmToQQAABBBBAAAEEEEAg+AJEO8E3p0YEEEAAAQQQQAABBBAIhkAw&#10;op3r168fOHAgGL2hDgQQQAABBBBAAAEEEAhjgaNHj54+fTpoDYyqrq52tLKNGzdu27Ytwdqio6Oj&#10;oqI81en1jRs3HK29VRQulmvXrrWKptJIBBBAAAEEEEAAAQRaJqArf130lpSUVFZWzpw5c9SoUS0r&#10;p1m5nI121J/Fixd/+9vfjomJaVazSIwAAggggAACCCCAAAIRKaBo5w9/+MNPf/rTIPTO8ZVs8fHx&#10;hDpBGEiqQAABBBBAAAEEEECgVQgoOoiNjQ1OU52NdrRGq3PnzsHpCbUggAACCCCAAAIIIIBAqxDQ&#10;TS7Baaez0Y76oIAnOD2hFgQQQAABBBBAAAEEEGgVAkGLERyPdrwfS9Aq6GkkAggggAACCCCAAAII&#10;OCoQtBjB8WjHUSYKRwABBBBAAAEEEEAAAQQaEiDa4bOBAAIIIIAAAggggAACkSlAtBOZ40qvEEAA&#10;AQQQQAABBBBAIByinfM7VmTY24p3zzcxJIfXZWSsO2IY599dkbFe//d/O7IuY8WOEsNQCSt2NFWN&#10;/8U2p8DD69Ydbk7JpEUAAQQQQAABBBBAAIEABEIf7RxZn3kodkK6uU3okp/pZzwQf29a+gNDWtLx&#10;oTPS08bFtyRnA3n8LfDIutyzN7FaikIAAQQQQAABBBBAAIHGBaKqq6sdNXr11VfnzJnTSBWaaomb&#10;lTbO54nbmoGxY4OkCVZUo5mZHL3XnyKqrOwyIX1GwrsrMstH6tCR9Rk5he4D49NnDDVcewyjl/XW&#10;vamE/WZFJesyDsTNThtyZEVmgaHSKpVQBaoOzRdl5uttTKrVHk85McNmp92rbGYDrCalplYcOlRp&#10;WPvjzckis8Bx8e422/WapZ1xVzA+fWypXbjVqoQdK9aqALMqM6OjA0DhCCCAAAIIIIAAAgiEmcCa&#10;NWvmzZsXhEaFfm7nYt1eluxYkXsxdZY529OrMEezPeff3X9WgUF6+vTetVOX7NhfqOAkPX1asn1A&#10;MUZOhZkyfXyvs7nmmrfGtt7TzSqMsye0wKxkx+Z8xVHK2OXQFnOp25AHrAmn8b0qzxyxV74pUEmf&#10;lRpTWGBMS589LMaz3zqoqRurzbNSL9bUm2xWkGScPXUk/t6RvVwB2JF1aw91UVHps1ONQ5ubXLwX&#10;hE8BVSCAAAIIIIAAAgggEIkCoY92utQT7ZRVGl3izdmeISlJxsXS8yXllUZsvOZA4rvVTl7iTpkQ&#10;bx/wpDSGpvQyLp7XjToNb126qciEuBg7p4o6m6ObhzSnVFlm5jPvEbLe+m5m2+q05PxFo/LQ2owM&#10;c9LGXa/V5oSudgXurUQpY+LM3sUP6R1TWd5oEyPxM0efEEAAAQQQQAABBBAIjkDoo52UpMpD79tz&#10;MFpslmHet2MGIHbAcOREoaGYxAwYKs5rguV8ae2pIE9KM4QwN09K4/CJs66QyT9JsygtabO3GUPM&#10;+SXDmurRlIwfmxluWbNM5lZnYZ7VNFdYZaa0w6nzR85UxnT1WcPnR10kQQABBBBAAAEEEEAAAT8E&#10;Qh/tDHlgdmqFOaeSoRtjkiaYd9okjJs+zDDnSdx74u+drkVfmRkZm8/U7lPCuJEKlpTy/TJ7bseT&#10;UnMyvcabd+P4u5lFWXM79qPhEoYkx1hvD1yMsWOTJrYhY11tzmjgYXHx8bHG2VyFc0NmmKvsVHTm&#10;ISN1uu78YUMAAQQQQAABBBBAAAEHBEL/lILAOuV+9kCC50Vg5ZEbAQQQQAABBBBAAAEEHBZoQ08p&#10;CExSN/ZYczvmLNBI3we7BVY0uRFAAAEEEEAAAQQQQKBVC4R+JVuAfK4np+lmmZb9+Z0Aqyc7Aggg&#10;gAACCCCAAAIIhKtAq492whWWdiGAAAIIIIAAAggggECIBYh2QjwAVI8AAggggAACCCCAAAIOCTge&#10;7dy4ccOhplMsAggggAACCCCAAAIItEaBoMUIjkc7165da40DQJsRQAABBBBAAAEEEEDAIYGgxQjO&#10;RjvqRlVVlUNGFIsAAggggAACCCCAAAKtUaCkxI+/Z3kzOuZstKMWXrhwobKy8mY0lTIQQAABBBBA&#10;AAEEEECg1QsoOigvLw9ONxz/66KbNm3aunVrgrVFR0dHRUV5OqbXQVuxFxzNltUilqDN5bWsheRC&#10;AAEEEEAAAQQQQCBAAV3566JXszqKdmbOnDlq1KgAC/Qnu+PRjj+NIA0CCCCAAAIIIIAAAgggcNMF&#10;HF/JdtNbTIEIIIAAAggggAACCCCAgD8CRDv+KJEGAQQQQAABBBBAAAEEWp8A0U7rGzNajAACCCCA&#10;AAIIIIAAAv4IEO34o0QaBBBAAAEEEEAAAQQQaH0CRDutb8xoMQIIIIAAAggggAACCPgjQLTjjxJp&#10;EEAAAQQQQAABBBBAoPUJEO20vjGjxQgggAACCCCAAAIIIOCPANGOP0qkQQABBBBAAAEEEEAAgdYn&#10;QLTT+saMFiOAAAIIIIAAAggggIA/AkQ7/iiRBgEEEEAAAQQQQAABBFqfANFO6xszWowAAggggAAC&#10;CCCAAAL+CBDt+KNEGgQQQAABBBBAAAEEEGh9AkQ7rW/MaDECCCCAAAIIIIAAAgj4I0C0448SaRBA&#10;AAEEEEAAAQQQQKD1Cfz/AWTxmAR2NdI7AAAAAElFTkSuQmCCUEsDBAoAAAAAAAAAIQD1R/bn0TQA&#10;ANE0AAAUAAAAZHJzL21lZGlhL2ltYWdlMi5wbmeJUE5HDQoaCgAAAA1JSERSAAAEUAAAATYIAgAA&#10;AMlw8YsAAAABc1JHQgCuzhzpAAA0i0lEQVR4Xu3dC5BV5YEn8NM0TSPQDQqoRGyJwvhKosBMMoIu&#10;Gcksidb4WFdGN9kkW63JzrjRmq0y5bBWTU2t61BxkqqYcVIZ6dpNMrM6WEZNTXxs1LEDaBJHiY74&#10;AntUIILdKN1NA02/9jvnNk3TNnC7T3Pvubd/pyjTfft7/r4bDn++7x4qmpqa6urqIhcBAgQIECBA&#10;gAABAgTKTmBC2c3IhAgQIECAAAECBAgQINAvIPB4KxAgQIAAAQIECBAgULYCAk/ZLq2JESBAgAAB&#10;AgQIECAg8HgPECBAgAABAgQIECBQtgICT9kurYkRIECAAAECBAgQICDweA8QIECAAAECBAgQIFC2&#10;AgJP2S6tiREgQIAAAQIECBAgIPB4DxAgQIAAAQIECBAgULYCAk/ZLq2JESBAgAABAgQIECAg8HgP&#10;ECBAgAABAgQIECBQtgICT9kurYkRIECAAAECBAgQIFCwwLNx9YLDr29tTKHf/MANq9PUH1nXL4Sx&#10;3/DAjmNU2vituFTzyJpWmgABAgQIECBAgACB4yhQsMATz2HZ6mc3D1zfXDjqaTU/+OerGkdde+QV&#10;F9+2efOaa08deUU1CBAgQIAAAQIECBAoqkBBA8+QmQ7aEgk7NgsWJHs+zQ+Gr5IrtwW0I/7J6m/1&#10;7w/d8GBz9MLqJbeFuNOwMrfrEm+/5K6PbMIkdXPX6heSzocpfGjrKW48ueKBDR7DoR2eZJyDfxQN&#10;vLL6iUPTG6bNoq6yzgkQIECAAAECBAiMU4GCBp7G25YMHGsLCWTh8vqo8YlnQmjZ8cwTjVH98oVJ&#10;mJm/Nt4FWlt/78qBBNIQrYhfujFqvK1h4+Lbnl29LIrq14Zdl+iBG65ryG0crb2xcdUlg8+5NT9w&#10;+6qo/0dRw/fDYbPmB77fEC2789nNz965rHHVj0KgCnFlZUP8yubN99eH4YVRhcS18t5ld67bvHnd&#10;ncvuXdmflJK3R7yzFPUXju69J8StZK8pKbx5RXRv7j00TJvj9M1l2gQIECBAgAABAgSKLVDQwDP4&#10;SNtti6No8Yo48Wxobt4Q550Vi6ONTzUkWzfhWhm+anxrW84nzkJRNPeskHMOu3IVb7pmdnh14Zfv&#10;XBY1PJHbyYmv2deu2fxX0Z/HbfVHkdnzfyc0umrJgiWrGuvXhjN1uaD1J9fG9RfXx/Wf2rjtrcZo&#10;2YrPhgNsp4YGNsfjHGjxmjWb70havC6MLr4OFY4WrrgxeWm4Nou9yvonQIAAAQIECBAgME4FChp4&#10;PmIch4TGxxoaHmtctrr+4Gd6wtbNwSvF53zCwbRw1m3JYyvC7k3YGspdC7+Z7NvEX4ZYNeLHHsRH&#10;3S55YkXYz7m/fpy+X0ybAAECBAgQIECAQEkJFDfwJNsyjQ0NjctWLE12acIht9wuTe6jO4e2a4ZH&#10;nb10RdiVuSf57M3GH4UHGcTbRP3Xji1bwmMSvvDZ2VHzljdzryWft/nR/LBvkxyKC3s4n43rx6fd&#10;wsd7GuL6yxfG+0i5g3ZJZBo4Vheqx+0kmz/Nb4e242tw4Sdy+0jDtVlSbwmDJUCAAAECBAgQIFA+&#10;AgUNPIM/w9P/BOckHvQfIQuqi28LuzEN14WNlFWNN64dfJxsMPnsefP7H1oQXbsm+exNcm4tfJbm&#10;tkOPfjv12pviz/yEHy15IgoZJhyPm33tHfHHckLh8NiD+vtD4XDsbW19fMgtPqUWTtyFHmdfsyb5&#10;OFByrO7GtWuS83LJNfvaPwlH8OLCSx5LWtweCv9V/HGguPATUf8+0jBtls/7xUwIECBAgAABAgQI&#10;lJRARVNTU11dXUmN2WAJECBAgAABAgQIECCQl0BBd3jyGpFCBAgQIECAAAECBAgQGCMBgWeMIDVD&#10;gAABAgQIECBAgED2BASe7K2JEREgQIAAAQIECBAgMEYCAs8YQWqGAAECBAgQIECAAIHsCQg82VsT&#10;IyJAgAABAgQIECBAYIwEBJ4xgtQMAQIECBAgQIAAAQLZExB4srcmRkSAAAECBAgQIECAwBgJCDxj&#10;BKkZAgQIECBAgAABAgSyJyDwZG9NjIgAAQIECBAgQIAAgTESEHjGCFIzBAgQIECAAAECBAhkT0Dg&#10;yd6aGBEBAgQIECBAgAABAmMkIPCMEaRmCBAgQIAAAQIECBDInkBBA8+HH36YPQEjIkCAAAECBAgQ&#10;IECgoAK9yVWYLiuamprq6uqOd2c/+clPXnnllTlz5kyePLmysrKiomKgx/B1X1/f8R5Acduvrq7u&#10;7Ows7hj0ToAAAQIECBAgQKDoAuFP/j09PR0dHa2trYsWLfrDP/zD4z2kAgWev/zLv/zTP/3Tmpqa&#10;4z0f7RMgQIAAAQIECBAgkH2B9vb2b3/726tXrz7eQy3Ekbbm5uaPfexj0s7xXkvtEyBAgAABAgQI&#10;ECgVgZAOTjnllAKMthCBZ/bs2eEkWwEmowsCBAgQIECAAAECBEpFYNasWQUYaiECT5hG+NxOASaj&#10;CwIECBAgQIAAAQIESkWgMBmhQIFn8FMKSmUBjJMAAQIECBAgQIAAgeMnUJiMUKDAc/yYtEyAAAEC&#10;BAgQIECAAIEjCQg83hsECBAgQIAAAQIECJStgMBTtktrYgQIECBAgAABAgQIZCXwPLu2YdD16Buj&#10;Wpk3Hh9lxfx62xUG+ejrRyn7xqMNRy+QXz9KESBAgAABAgQIECAwRgJZCTxhOjXnXVXff1129iim&#10;9/qj67ePolr+VWYuWVl/2Tn5l1eSAAECBAgQIECAAIEiC1Tecsst06dPP96jeOWVV84999yj9LJ1&#10;08a26eecf/qUg2XCbskjm6csWjAr7Kvc91zbGeefvi988f9+uXHjlv3hmylRKPD0xi2//GX/K1N+&#10;8/S/tBzY8+7GHVMXLdj1eMMjjRvDtSNuYaDbuKm4hYOv73ru4PfvT100P5QbKLBlf10yltfDKH4R&#10;ym/p7B/Av1b2D2lwO2/kutvyYcWBA5Pq4h77Xxk6gOPNrH0CBAgQIECAAAECJSPw+uuvf/KTnzze&#10;w83QDk/7qw/3n2p7PJxoO/sz59W89/YbUcsb29rnXHDRzF3PPfVa7cVhB+ji2teeem5X4tI+7VP1&#10;9VeeW9O+7Y2WmUs+NSeK5lxcf9ms59aubzs33i1aOue9DYMPucVbNOG6KtdytOuNre3920qfj7eU&#10;3nj84VwXV50Xvfb0s7tCptrw3pylcRfRq78adMru8HZann1pe825V9bXXzo3t1ohRx1hAMd7NbVP&#10;gAABAgQIECBAgMBhAhkKPIeOtCXxY+aCuTXb33p287b2084K37e0tkfb14dEFM6ttbe2JJOomRF2&#10;ZWbNnHb4msYla2fODC+ec9acaM+uXNmDUSS08PCr7cl3cUbqT1lrQ7zZtastqpke7wfFXbfvbmnZ&#10;tae/i/gs2+BTdiHSHGqnZXd7NG3moJEcZQDefQQIECBAgAABAgQIFFIgQ4Fn6LRnnT235r3XXm2f&#10;My/OGrOm10Snxdsv8ZUkoo+Un1GTvBSXbNsV7wG9/tZ7uSiSu15/9OGtc8POT9jh6X/lnMvi1uI9&#10;ot0t0cyZtf1RaldIWSFMxVEq/kHUEp5WsPbZgeA0pJ1Zod8kVsUB6agDKOTC6osAAQIECBAgQIAA&#10;gSjKUOA5dKStIXcObebZp4dkMues5DkBMy+6YE6yw9MwOHsMXsI4n7y3vuHRlouWnxu9Fh+Piw+k&#10;DdqZCRs+7fHrT22NcokofNImvh55LbeJdPbnL8518fCr0bmXLpkZnX1ZfCguLhCdt3zJQHAa0s6s&#10;JcvDEbhHGhqe3pYbzswjDcAbjgABAgQIECBAgACBwgpUNDU11dXVHe9O77vvvquvvvp496J9AgQI&#10;ECBAgAABAgRKReChhx66/vrrj/doM7TDc7ynqn0CBAgQIECAAAECBMabgMAz3lbcfAkQIECAAAEC&#10;BAiMIwGBZxwttqkSIECAAAECBAgQGG8CAs94W3HzJUCAAAECBAgQIDCOBAoUePr6+sYRqqkSIECA&#10;AAECBAgQIHAsgcJkhAIFnp6enmPN188JECBAgAABAgQIEBhHAoXJCIUIPM3Nzfv37x9HS2eqBAgQ&#10;IECAAAECBAgcS6ClpeVYRcbg54UIPLNnz96+fXt7e/sYjFcTBAgQIECAAAECBAiUvkBIBzt37izA&#10;PAr0D4/+5Cc/eeWVV+bMmTN58uTKysqKioqBuYWvC3N6rwCaR+qiurq6s7OziAPQNQECBAgQIECA&#10;AIEsCIQ/+YeTbB0dHa2trYsXL/7c5z53vEdVoMBzvKehfQIECBAgQIAAAQIECHxUoBBH2rgTIECA&#10;AAECBAgQIECgKAICT1HYdUqAAAECBAgQIECAQCEEBJ5CKOuDAAECBAgQIECAAIGiCAg8RWHXKQEC&#10;BAgQIECAAAEChRAQeAqhrA8CBAgQIECAAAECBIoiIPAUhV2nBAgQIECAAAECBAgUQkDgKYSyPggQ&#10;IECAAAECBAgQKIqAwFMUdp0SIECAAAECBAgQIFAIAYGnEMr6IECAAAECBAgQIECgKAICT1HYdUqA&#10;AAECBAgQIECAQCEEBJ5CKOuDAAECBAgQIECAAIGiCAg8RWHXKQECBAgQIECAAAEChRAQeAqhrA8C&#10;BAgQIECAAAECBIoiIPAUhV2nBAgQIECAAAECBAgUQkDgKYSyPggQIECAAAECBAgQKIqAwFMUdp0S&#10;IECAAAECBAgQIFAIAYGnEMr6IECAAAECBAgQIECgKAICT1HYdUqAAAECBAgQIECAQCEEBJ5CKOuD&#10;AAECBAgQIECAAIGiCAg8RWHXKQECBAgQIECAAAEChRAQeAqhrA8CBAgQIECAAAECBIoiIPAUhV2n&#10;BAgQIECAAAECBAgUQkDgKYSyPggQIECAAAECBAgQKIqAwFMUdp0SIECAAAECBAgQIFAIAYGnEMr6&#10;IECAAAECBAgQIECgKAICT1HYdUqAAAECBAgQIECAQCEEBJ5CKOuDAAECBAgQIECAAIGiCAg8RWHX&#10;KQECBAgQIECAAAEChRAQeAqhrA8CBAgQIECAAAECBIoiIPAUhV2nBAgQIECAAAECBAgUQkDgKYSy&#10;PggQIECAAAECBAgQKIpAxgPPxtULFtzwYHNRaAre6biabMF1dUiAAAECBAgQIDAuBQoWeOI/zQ+6&#10;Vm/Mg7v5wXsably75prZRy070pww0vJJ5y/Ew1/9Qh6DzrdI8wM3LFjwrUMM+U0239aVI0CAAAEC&#10;BAgQIEAgCBQs8MTay1Y/uzm+1tZHDSsH/Vn/SCsx+5o1m7+5MBPrtPi2MO7bFo/hWGZfu2bz4Nll&#10;aLJjOEtNESBAgAABAgQIECiqQEEDz8GZLlxxYxS9uSWcVGt+MGxzJFcu/yQbKTfcEL+4+oVBeyDJ&#10;68l1wwM7kmZ2xBskScUnBgEe2kcaehBuuPJDex/U0LADy+3wfLTWxm8dHF0yi6RAbpzJeHJTGxhA&#10;/48G7/B8ZNjxfG9Y/a3+KY7pzlJR3246J0CAAAECBAgQIFBYgaIEno1P3BtFvzN/9gurl9w2f21u&#10;z+felYciyhf+6rDtlBAVrmvI7Q6tvbFx1SXhOFzzA7evalx2Z/zS8qihnyxEiJUNuRfvr2+8bcmg&#10;nDBc+SP1nuSu4Qc23I9CvFl577I7123evO7OZfeuPEI42bj6klWNN8Zzjadw+wODPpZ0pGE3bjkr&#10;ODx757Ko4fuDyxf2DaI3AgQIECBAgAABAqUsUNDAE0JIshWysiGqX/vNhRufClGlYWX/K1HjW9ty&#10;kvPnHfahneYNTzRG9Tcln+RZ+OX4z/9PvLDtrcZo2Rc+G7+0eEV9rtqOZ+Jyf3Jt8mJ9XO6pgU/I&#10;DFP+SL2H2iP6UdL0is+eGkWnxofUhj/2tmPLliiqXx4fz1v4zc2b1ySDPMawl61YGkrNnv87pfz+&#10;MnYCBAgQIECAAAECRRUoaOA5+BmeeP/m4Edz6pMdnuQqwsd1jtL76H5U1MXUOQECBAgQIECAAAEC&#10;hwsUNPAMwV+4POzNhO2a/s+3HOmTKrOXrgi7NfckD6fe+KNVYRdnxeK5Zy2LGh97Jn7phSf6j7Sd&#10;+tm4XO701wsNcblkRyW5hil/lN5H9KOk6SeeOfiJnXAwb/a8+VHYr9oe5hVv7MTXqfPDS7kdp+QT&#10;PoMeUne0YXu3EiBAgAABAgQIECCQSqCYgSdafNvaG6OG6xYsSD7fcsRnoIWjYslncuLDcPGnZcLu&#10;0Oxr77hzWeOq+KWnov4jbeHFNWvrcy8mn/kZ1OBw5Y/S+0h+FJ6ulnyyKDmql3uIdnLKLp7Xj94K&#10;OSe5Ft6WfMInFFpyW5RMYeA6yrBTLa3KBAgQIECAAAECBAhUNDU11dXVgTiGQHhs2nVb7ly35trw&#10;WR0XAQIECBAgQIAAAQIlIlDUHZ4SMYofln1dQ/+TCUplzMZJgAABAgQIECBAgEAU2eHxLiBAgAAB&#10;AgQIECBAoGwF7PCU7dKaGAECBAgQIECAAAECAo/3AAECBAgQIECAAAECZSsg8JTt0poYAQIECBAg&#10;QIAAAQICj/cAAQIECBAgQIAAAQJlKyDwlO3SmhgBAgQIECBAgAABAgKP9wABAgQIECBAgAABAmUr&#10;IPCU7dKaGAECBAgQIECAAAECAo/3AAECBAiUv0DLul+8Wv6zNEMCBAgQGEYgQ4GnZd2P7+m/Hj7W&#10;banlFz/+8S+arSgBAgQIjHeBcO/48bqWoDDwxXAir65/+YPxLmX+BAgQGK8Clbfccsv06dOzMP29&#10;77689ZSrbviPnz2z8/l/eqnqzPcf/9//tP7553877dPnNP/0nrVPPv/8jmmfPrv54XvWPvX8pvc7&#10;q085v2rj/wlfP/9G55kXnDElC1MwBgIECBAosEC4d2yJFoS7QO6L09598KP3jjPff+G5nS1v74j2&#10;//rh+MYS301mF3icuiNAgACBYgkUboent7f35Zdfzmees06qiaI9r77dlhTe/uamlpbWqPZTf3zT&#10;FedFm97cfvof3HTTH3+yNoqa3tyelGh7+1gbQvn0qgwBAgQIHGeBN99885133hlRJ/ncO9pe/sdw&#10;PuAfX47vGskdJFztLc2H7h2zLll8WnTaH1zx6Vm5v99rjXeEXAQIECBQRIFR3BFGPdqKpqamurq6&#10;UdfPs+LPf/7zZ555ZlZyVVZWVlRUDFScOHHiH/3RH4Vvdz239qlo+cqLZoYvHm6df27blujS5dHT&#10;T/X/91Nzt23YfcHSaP3bZ9V/ftazoeyZ015rOat+3lsN8StnHzhw4Gc/+1me41GMAAECBAop0NfX&#10;19PT09LS0t7efsUVV1x44YX59H6Ue0e4j1x11VVD7h1PRb87d+u/DHPvqD/rrYa3zrpyxktPR8sv&#10;jZ56Olq5ckmo+/jjj+/bty+fkShDgAABAmMlMLo7QpreCxF4wk1u9erVX/va12pqcn/xNvwV55xX&#10;25Ofzbm4/rJZuW9rzr0q3JZyX592cRJ1Hn4tLlVz7pUX7H5k/Xuh9NL6y85Jg6AuAQIECBRIIASe&#10;v/3bv/2Lv/iLY/aX/71j4C/LwhcXtD68fnu427RP+1T9Zz4cuHdEjzasf++0+XO2b3kv+eHK+suO&#10;OQAFCBAgQOC4CuR/R0g5jAIFnnvvvferX/1qyrGqToAAAQJlIPD973//z/7sz445kRB43DuOqaQA&#10;AQIESlogzztCyjkW4jM84Qzb1KlTUw5UdQIECBAoD4Fwtjmfibh35KOkDAECBEpaIM87Qso5FiLw&#10;hCGG+1bKgapOgAABAuUhkP8dIf+S5SFjFgQIEBhvAoX5fb5AgWfwUwrG20KaLwECBAgMFsj/jpB/&#10;ScIECBAgUIoChfl9vkCBpxQXwJgJECBAgAABAgQIECh1AYGn1FfQ+AkQIECAAAECBAgQOKKAwOPN&#10;QYAAAQIECBAgQIBA2QpU3nLLLdOn5/7p6eN4vfLKK+eee+5wHWzbcOff/P26detaTlp07smT2jc9&#10;+O01D4dvB16Jtm1Y31ZXV7npob9e89DBYlFH/7cVH7+krjZpNles7bDWBorlGg+F1uc6e/+kC887&#10;ubp/OOHFf6082MxxNNA0AQIECMQCr7/++ic/+cl8LFLcOzo2rd88tW7q5sPuHeGu8OBfxzeZCQdv&#10;HsPeOwaK9d8s3DvyWSxlCBAgMAqB/O8Io2h8oEqRA0/Hpp/v+P2vf/HySxb1rvtN13l1s04+75Lk&#10;OnPChNMWnxWyTPvWrQfm1HX9Zs2BZau+ePnHd615I4ST9ufXTb3q69cs//i7P996YhJdkmIzmxsP&#10;a639+cNqVWz6+c7PxJ1d2LfupQPn5ZLS9g1/89N35l0o8KR5F6lLgACBEQjkf3s7UuA59r0jen/z&#10;u5PPqnzjsLtA7bbnN9Rc9bVrlp+59edbZ54X/h5s2HtHKLamJ77lnPnhmtcnXHLiVveOEayuogQI&#10;EBiJQP53hJG0OrRskY+0TT3/mqWnfXT82zb8esaFyesd7+6eUTe1Y/eOZR+fG76d+/FlO3Z3RKct&#10;veb88A/7dLQ2nzq95lCxIa0NrVVz/jUXx40MurZt+GF05ZVnpxFUlwABAgQKLHDMe0e0/Z3o43OH&#10;3gWiuUuvTm4eu3ecOiP+1+Fyt5ihrbW37vh3Z8R3i9POWNbc2uHeUeDV1R0BAgTGWqDIgad/Ou2b&#10;Hn/znFzCia9wo/p0fE8K14fRjHlJpPnIFc7CffeR2ck9aUixIa0Nrdmx6cnXz7kgrrdt/Y+iryyd&#10;N9am2iNAgACBQggc+d7RsXvGGcP8bVo8qHA+7buPnJr76WG3GPeOQqyZPggQIFAEgQwEnu0b7nwy&#10;+nzyt27J1bHp19HBG9W2dz6cfvD1ITpzl65aterj7zy4qSPcvw4VG9rakFohJj0efe6a8+MQte2d&#10;X0SNPwx3vjcaf7hhWxHwdUmAAAECoxU42r2j4+0PoxOP0PDci8PN44x3Hgo3D/eO0eKrR4AAgZIS&#10;KHbgCU8p+LczVh1KO/HfuO2OZvTfqJIzCeGlqTNObfy3OJJs+7fGcA4hfOo0yTnxsYRY+2Cx6PDW&#10;htSKo9RD75yxKpd2wpVEplWrbrny7GVfWTrkrFtJLaLBEiBAYJwJHP3e0f727hPnhb8sG3oXCLXi&#10;nBM+9tka3zyOcO+Iaqaf+ot34lvO9ncaZ4e/dHPvGGfvLtMlQKDsBIr80ILwydCnf/FS7qls75+0&#10;KPcR0ufbp1+QPFGgY+vW/SfXxc8kqJ150gt/F57S9tIZX/7iJ2onnXxG34bvhm9/NeHiL/2707oO&#10;Fhva2lmnDq4VbX9+zZON/Z0dfG5b6KWr+bUdk/sfYVB262tCBAgQyJxA/h9RPdJDC45+74haNm+d&#10;fFZ8Gzn83hFVn3xG77rvhqe0/Tq6+PplM3b232I+0tqsmSc9/3eh2Evz4luOe0fm3kEGRIBA+Qjk&#10;f0dIM+eKpqamurq6NE3kU/e+++67+uqr8ympDAECBAiUt8BDDz10/fXX5zNH9458lJQhQIBA6Qrk&#10;f0dIM8diH2lLM3Z1CRAgQIAAAQIECBAgcFQBgccbhAABAgQIECBAgACBshUQeMp2aU2MAAECBAgQ&#10;IECAAAGBx3uAAAECBAgQIECAAIGyFShQ4Onr6ytbQhMjQIAAgZEI5H9HyL/kSPpXlgABAgSyIlCY&#10;3+cLFHh6enqy4mocBAgQIFBUgfzvCPmXLOqEdE6AAAECoxQozO/zhQg8YSYdHfE/9eYiQIAAAQIt&#10;LS35ILh35KOkDAECBEpaIM87Qso5FiLwhCF+8MEH7e3tKceqOgECBAiUukC4F7S2tuY5C/eOPKEU&#10;I0CAQCkKjOiOkGaCBfqHR5988sl//ud/npVclZWVFRUVA4MOX4/J6b2xaieNproECBAgMKxA+H0+&#10;7NiEv8kLt7crrrjiwgsvzAfqeN87JkyY0Nvbm89IlCFAgACBsRIY3R0hTe8FCjxphqguAQIECBAg&#10;QIAAAQIERidQoCNtoxucWgQIECBAgAABAgQIEEgjIPCk0VOXAAECBAgQIECAAIFMCwg8mV4egyNA&#10;gAABAgQIECBAII2AwJNGT10CBAgQIECAAAECBDItIPBkenkMjgABAgQIECBAgACBNAICTxo9dQkQ&#10;IECAAAECBAgQyLSAwJPp5TE4AgQIECBAgAABAgTSCAg8afTUJUCAAAECBAgQIEAg0wICT6aXx+AI&#10;ECBAgAABAgQIEEgjIPCk0VOXAAECBAgQIECAAIFMCwg8mV4egyNAgAABAgQIECBAII2AwJNGT10C&#10;BAgQIECAAAECBDItIPBkenkMjgABAgQIECBAgACBNAICTxo9dQkQIECAAAECBAgQyLSAwJPp5TE4&#10;AgQIECBAgAABAgTSCAg8afTUJUCAAAECBAgQIEAg0wICT6aXx+AIECBAgAABAgQIEEgjIPCk0VOX&#10;AAECBAgQIECAAIFMCwg8mV4egyNAgAABAgQIECBAII2AwJNGT10CBAgQIECAAAECBDItIPBkenkM&#10;jgABAgQIECBAgACBNAICTxo9dQkQIECAAAECBAgQyLSAwJPp5TE4AgQIECBAgAABAgTSCAg8afTU&#10;JUCAAAECBAgQIEAg0wICT6aXx+AIECBAgAABAgQIEEgjIPCk0VOXAAECBAgQIECAAIFMCwg8mV4e&#10;gyNAgAABAgQIECBAII2AwJNGT10CBAgQIECAAAECBDItIPBkenkMjgABAgQIECBAgACBNAICTxo9&#10;dQkQIECAAAECBAgQyLSAwJPp5TE4AgQIECBAgAABAgTSCAg8afTUJUCAAAECBAgQIEAg0wICT6aX&#10;x+AIECBAgAABAgQIEEgjIPCk0VOXAAECBAgQIECAAIFMCwg8mV4egyNAgAABAgQIECBAII2AwJNG&#10;T10CBAgQIECAAAECBDItIPBkenkMjgABAgQIECBAgACBNAICTxo9dQkQIECAAAECBAgQyLSAwJPp&#10;5TE4AgQIECBAgAABAgTSCAg8afTUJUCAAAECBAgQIEAg0wICT6aXx+AIECBAgAABAgQIEEgjIPCk&#10;0VOXAAECBAgQIECAAIFMCwg8mV4egyNAgAABAgQIECBAII2AwJNGT10CBAgQIECAAAECBDItIPBk&#10;enkMjgABAgQIECBAgACBNAICTxo9dQkQIECAAAECBAgQyLSAwJPp5TE4AgQIECBAgAABAgTSCAg8&#10;afTUJUCAAAECBAgQIEAg0wICT6aXx+AIECBAgAABAgQIEEgjIPCk0VOXAAECBAgQIECAAIFMCwg8&#10;mV4egyNAgAABAgQIECBAII2AwJNGT10CBAgQIECAAAECBDItIPBkenkMjgABAgQIECBAgACBNAIC&#10;Txo9dQkQIECAAAECBAgQyLSAwJPp5TE4AgQIECBAgAABAgTSCAg8afTUJUCAAAECBAgQIEAg0wIC&#10;T6aXx+AIECBAgAABAgQIEEgjIPCk0VOXAAECBAgQIECAAIFMCwg8mV4egyNAgAABAgQIECBAII2A&#10;wJNGT10CBAgQIECAAAECBDItIPBkenkMjgABAgQIECBAgACBNAICTxo9dQkQIECAAAECBAgQyLSA&#10;wJPp5TE4AgQIECBAgAABAgTSCAg8afTUJUCAAAECBAgQIEAg0wICT6aXx+AIECBAgAABAgQIEEgj&#10;IPCk0VOXAAECBAgQIECAAIFMCwg8mV4egyNAgAABAgQIECBAII2AwJNGT10CBAgQIECAAAECBDIt&#10;IPBkenkMjgABAgQIECBAgACBNAICTxo9dQkQIECAAAECBAgQyLSAwJPp5TE4AgQIECBAgAABAgTS&#10;CAg8afTUJUCAAAECBAgQIEAg0wICT6aXx+AIECBAgAABAgQIEEgjIPCk0VOXAAECBAgQIECAAIFM&#10;Cwg8mV4egyNAgAABAgQIECBAII2AwJNGT10CBAgQIECAAAECBDItIPBkenkMjgABAgQIECBAgACB&#10;NAICTxo9dQkQIECAAAECBAgQyLSAwJPp5TE4AgQIECBAgAABAgTSCAg8afTUJUCAAAECBAgQIEAg&#10;0wICT6aXx+AIECBAgAABAgQIEEgjIPCk0VOXAAECBAgQIECAAIFMCwg8mV4egyNAgAABAgQIECBA&#10;II2AwJNGT10CBAgQIECAAAECBDItIPBkenkMjgABAgQIECBAgACBNAICTxo9dQkQIECAAAECBAgQ&#10;yLSAwJPp5TE4AgQIECBAgAABAgTSCAg8afTUJUCAAAECBAgQIEAg0wICT6aXx+AIECBAgAABAgQI&#10;EEgjIPCk0VOXAAECBAgQIECAAIFMCwg8mV4egyNAgAABAgQIECBAII2AwJNGT10CBAgQIECAAAEC&#10;BDItIPBkenkMjgABAgQIECBAgACBNAICTxo9dQkQIECAAAECBAgQyLSAwJPp5TE4AgQIECBAgAAB&#10;AgTSCAg8afTUJUCAAAECBAgQIEAg0wICT6aXx+AIECBAgAABAgQIEEgjUNHU1FRXV5emCXUJECBA&#10;gEBKgb5BV8qmSqV6xaCrVMZsnAQIEChFAYGnFFfNmAkQKDGB7u7uffv2dXV1hT/Vl9jQ8x5u+NN7&#10;VVXVCSecMHHixLwrxQWDSW9v7/6XfrPne3d3Pbsh6uwcUfUSLlxdXbVk6bRv3Dz5ggsnTJgQAEt4&#10;LoZOgACBDAsIPBleHEMjQKAsBELaaWtrmzJlSnV1dRn/oTbkls7Ozr1799bW1o4o8/T09Ozd+GLr&#10;F68fR1Fn8Bu7unr6P9w3ZeGiysrKsni/mwQBAgQyJ+AzPJlbEgMiQKDMBMLeTkg7kydPLuO0E5Ys&#10;zC7MMcw0zDf/FQwxKQTCsLczTtNOkOrsDNMPCGW8+5f/+0FJAgQIHA8Bged4qGqTAAEChwTCSbaw&#10;tzNORMJMw3zzn2z4U34o3/PL5/KvUn4lw/TL+7hj+S2ZGREgUFoCAk9prZfREiBQegLhz/Tlvbcz&#10;eEnCTEe0U5Hb4Rm/2zs5u85OOzyl939sIyZAoHQEBJ7SWSsjJUCAQDkKhCcWlOO0RjYnCCPzUpoA&#10;AQIjERB4RqKlLAECBAiMqcCItoPGtOfMNYYic0tiQAQIlIuAwFMuK2keBAgQIECAAAECBAh8REDg&#10;8aYgQIAAAQIECBAgQKBsBQSesl1aEyNAYBwI7Gv7YNeu3R1HnWlH664P2vJ4UnTc1jGaKqroXU/P&#10;fXtr/68n70qG8vXZL289JfdlPldo4eX7a/IpmZSpuW/T3P6O8q6jIAECBAhkT0Dgyd6aGBEBAuNY&#10;oKujrX1vd74A+7q6o4kTe7uPlnj29fTk19wJtSfNnDE1v7KFL3XXKdcu6Hrg9G3zwq/7u+Zf97H7&#10;vh5FP2j+1Ok7b817MLdeuu1T17XnXXzi7Np8yk75zv0zv1SXT0llCBAgQKAoAgJPUdh1SoAAgWEE&#10;uva27jkQTayemKdOkncmTZrY03lwByfZpWlt3ZVc8XbNvrZ9XX1RX1f437jRsNuTu/r3fAbKh+8H&#10;7fAkG0eDikV7wi5Ra+uxd5PyHPjIi91wemXU1vtGruKtO+ed/tvrf3DYDk///s+mU57MbcvEmz9J&#10;KIqigY2dQTs8Jz7Zv1k0qMzTp7ycvJjbBbrr6anzo2j+dbkdpKHlB81g76NbJ/73+2SekS+qGgQI&#10;ECiQgMBTIGjdECBA4OgCIe207++bdEL1hO7O5Oo61s5MyDuV1bUnnFA1MeruOnRmrSeaOHPmzClV&#10;FXEOOqH2hKqKqKIq/G8IPx/sj6rDz2bOrK48GIGiKCl/Uvj5watj996uCZP7i+1t7d8+6uupOGFm&#10;0baA1lzX/lxUfXscSPojymGaA/s/d/eefOxtmXBWbWp0f26zqOeim2ffkLRVe0rv3cn2Ue3SKSHk&#10;3Hppx5Yo2nJ/2EEavvy8pSf8h6umhF+1G9obtlT9uczj/+IECBDIqIDAk9GFMSwCBMaZQGfngZ6+&#10;KOrev3//vv5fnUcnCHlnwsT4CNqQxFNREf/OfkJl5dDqvX19UXdnsnPT2R31HQxJufKHrn09veGc&#10;XHK2bdrEiVFPT3+Wqqw8lImKsDjt159/MKLcHmLPYR/duWtxVbT5QHy27Qf7N7Udc3DxWbX51yUf&#10;B7quKqqtWp5sBEU7u9eE/27p/UgDw5dfdFXNf725/9eVp1dEddWXXzXpmH0rQIAAAQIFFxB4Ck6u&#10;QwIECAwjUD2tZsqkCSFqTJk+Y3ryq2bKUaE6Orv6evYn8WVvV99AfDk6bkXVlGSHJ74Gb+qU0JLE&#10;59lan2urWpj/wwqGmV3vc3ck8Sn+lZyOO8Y1TPmf3Pr+v790Z/zrq3vfnx69+YMPrr/7wLHa8XMC&#10;BAgQKLyAwFN4cz0SIEBgOIHKyTU1UyZ0t+/uyOehBR3dPYPSy5SqqOvA0R/WFkUTKir6ujqTUuEz&#10;ObsOnlUbOpYTKidE3bnnIOzp7o6KvLHTP7r4Izqb+s+eJS/1NocDZwevW1/oihZMihPQ1yefnzvS&#10;9oPu96MJs8OncKITFy4YMsXu5rYJF/3xifGrd50yZLNouJU5evlpax6aNvWhD6++Y7/3NQECBAhk&#10;UkDgyeSyGBQBAuNTIM4802sm5/HQghBFKiZWDZwxC6faKrq79wynFp9tyz20IDyGbfLE3KZQZ0/V&#10;lOlHeiLb1BlTqnqPXaygS3Trpa0HP8MTjqJNn/3o4dsyt+58YHPVteGI2s0T3u8/kfbhxs25c2uT&#10;os1DhhpOx3VsWTA1OdJW+dwdR3rOW8g5uYcWHL38nu9+uUXaKei7QWcECBAYmUBFU1NTXZ3naY5M&#10;TWkCBAjkLxDyRThAln/5Ui85ovl2d3e3tbXtXXTBGM06PJzt9qpNd+RzSm2MehybZqa8+FJtbe3E&#10;8JkpFwECBAiMtYAdnrEW1R4BAgQIFFogPpmWPITg9upoQ3sen8kp9AD1R4AAAQLFExB4imevZwIE&#10;CBAYG4H4SQb9DyEYyT8tOjada4UAAQIEsi0g8GR7fYyOAAECBAgQIECAAIEUAgJPCjxVCRAgQIAA&#10;AQIECBDItoDAk+31MToCBAgQIECAAAECBFIICDwp8FQlQIAAAQIECBAgQCDbAgJPttfH6AgQKH2B&#10;ivDvffb1lf488ppBmGmYb15Fk0K5wn2TJuVfpfxK5qY/IrfyQzAjAgQIHD8Bgef42WqZAAECsUBV&#10;VVVnZ+c4sQgzDfMd0WQnTJjQu/h3R1SlzAqH6QeEMpuU6RAgQCA7An6Hzc5aGAkBAuUpcMIJJ+zd&#10;u3f//v3lvc8TZhfmGGYa5pv/QoZtjfCvbfZ99b+M202eMPEw/YBghyf/t42SBAgQGJFARVNTU11d&#10;3YjqKEyAAAECIxLo7u7et29fV1dXGWee8Of1sLcT0k74s3v+OAHkwIEDbW1tu3/1y8of/bDqNxsr&#10;DhzIv3pJlwxRp+vChT1f/sqMz/x+bW3tpEmTZJ6SXlCDJ0AgswICT2aXxsAIECAwLgR6enrCQbiO&#10;jo49e/aE8BO+HRfTjqLKysoQcqZNmzZ16tTq6urw7TiZuGkSIECgwAICT4HBdUeAAAEChwmETZ7e&#10;3t6wCRZ2wMJ/w9fjBCh8bifshoVtsfDf8LXtnXGy7qZJgEDhBQSewpvrkQABAgSGCoTYM3CNE52Q&#10;cAaucTJl0yRAgEBRBASeorDrlAABAgQIECBAgACBQgh4SlshlPVBgAABAgQIECBAgEBRBASeorDr&#10;lAABAgQIECBAgACBQggIPIVQ1gcBAgQIECBAgAABAkUREHiKwq5TAgQIECBAgAABAgQKISDwFEJZ&#10;HwQIECBAgAABAgQIFEXAU9qKwq5TAgQIZFSg1B8P7VnPGX1jGRYBAgSKJyDwFM9ezwQIEMiSQO4f&#10;AN3/0m86/uZ7Xc9u6Nu/P0ujy3csFZMnVy1ZOvW/fWPyBRf61zzzVVOOAAECZS0g8JT18pocAQIE&#10;8hbo6enZu/HFti/9p+n/4/YpV18zYdq0vKtmqGDvnj17H3qw9X/dUfv3/3fKwkWVlZUZGpyhECBA&#10;gEAxBASeYqjrkwABAhkTCNs7Bw4c+PDrN05bvnzaf/5KxkY34uHs+fEP9zz11Ik/uHfSpEnhkNuI&#10;66tAgAABAmUk4KEFZbSYpkKAAIHRCoTA09XV1f3cs2FvZ7RtZKhemEWYS5hRmFeGhmUoBAgQIFAM&#10;AYGnGOr6JECAQMYEQjDo7u6OOjtL9CTbEM54Fp2dYUYCT8beaIZDgACBIggIPEVA1yUBAgQyKBCe&#10;WJDBUaUZUvnNKI2GugQIEBi3AgLPuF16EydAgMAhgXLdCSnXeXnvEiBAgED+AgJP/lZKEiBAgAAB&#10;AgQIECBQYgICT4ktmOESIECAAAECBAgQIJC/gMCTv5WSBAgQIJATeL/5ptO3zUt+3fRw+xirxI3v&#10;3DjGjWqOAAECBMatgMAzbpfexAkQIDA6gRd3zlvcteKFuW9vDb+mr3i0dewzz+gGphYBAgQIEBhG&#10;QODxtiBAgACBkQhsXN91+fdqrjg5V6fmijum37Ak+fIj2z4b79520907c3tBA6HovYd/O2RraOCV&#10;eXd/OGQgoYVc4Xn9ez7tP/3atrvv3jnv9N/+9P2RDFpZAgQIEBi/AgLP+F17MydAgMAoBD5cd1d0&#10;dl3NoZon1yw8Of72vW0Tb4/3fOa+/UjVzx7d/15S4mevTIhfDK98Y298Su395ju+Ed0d7w5NPfsb&#10;7XFoeXHnRY9WPZdsFt39SsfdLw4e0ofRxf37SHd/oWvdwR99J5r09taPHUxco5iCKgQIECAwrgQE&#10;nnG13CZLgACBtAIT531h+CbmLDpxTm6T58quQyU+MXFO+GbuhMtzL23r/dkXqn4v3h068eYktLz3&#10;bk/0WOdF8R5O682PRd9ZP3iT58SFi6Jkkyf+0cB1ed3EtJNQnwABAgTGkYDAM44W21QJECCQXqDm&#10;9E9Eb7w76EEFB58xECeTxb03JPs5I+vm1qnJx4GSXzefeKhuEp/W1E2PN3+OkLJG1pHSBAgQIDAe&#10;BQSe8bjq5kyAAIHRCyy8OJxPS06jxVf7T2/vjL43ZWHyzeXJF+FDPkdsPWz1PNb1fFz3w7tP3xYO&#10;sM2pq4zu2pe0Fn8+5yPPP6i64aqa6P39Twza4Rn90NUkQIAAgfEoIPCMx1U3ZwIECKQQWHTK249U&#10;3rw49yyB1icum35PyCRRlASh1vDiurrqyx/r3TFsDyfPvqe/bsd3bp1686IoWnTKc9+LktZab/7E&#10;1FxT/dfJk1d8oevq0Mvt0YpbD99WSjF8VQkQIEBgnAlUNDU11dXVjbNZmy4BAgQIHCbQ3d3d1ta2&#10;d9EF4VxZedCEBDXlxZdqa2snTvSRn/JYUrMgQIDAKAXs8IwSTjUCBAgQIECAAAECBLIvIPBkf42M&#10;kAABAgQIECBAgACBUQoIPKOEU40AAQIECBAgQIAAgewLCDzZXyMjJECAAAECBAgQIEBglAICzyjh&#10;VCNAgAABAgQIECBAIPsCAk/218gICRAgQIAAAQIECBAYpYDAM0o41QgQIFBOAhUVFfF0qqt79+wp&#10;g3nFs6iuDhPpn1cZTMkUCBAgQGC0AgLPaOXUI0CAQHkJTJgwoe93f2/vQw+WwbTCLMJcwozKYC6m&#10;QIAAAQIpBdwMUgKqToAAgXIQCDsh4R/o7PnyV3bf8T/3/PiHpbvPE0Yexh9mEeYSZmSHpxzeneZA&#10;gACBdAIVTU1NdXV16RpRmwABAgRKW6Cvr+/AgQNtbW27f/XLSf/w95UvvhB1dpbklKqrexYtPvDF&#10;L834zO/X1tZOmjRJ5inJdTRoAgQIjJ2AwDN2lloiQIBAKQv09PR0dnZ2dHSEPZIQfsK3pTibysrK&#10;EHKmTZs2derU6urq8G0pzsKYCRAgQGAMBQSeMcTUFAECBEpYIGzy9Pb2dnd3d3V1hf+Gr0txMuFz&#10;O+EkW1VVVfhv+Nr2TikuojETIEBgbAUEnrH11BoBAgRKWyDEnoGrFGcSEs7AVYrjN2YCBAgQGHMB&#10;gWfMSTVIgAABAgQIECBAgEBWBP4/EiIvbXvOX2IAAAAASUVORK5CYIJQSwMEFAAGAAgAAAAhALb/&#10;quPdAAAABQEAAA8AAABkcnMvZG93bnJldi54bWxMj0FLw0AQhe+C/2GZgje7SSWxpNmUUtRTEWwF&#10;8TbNTpPQ7GzIbpP037t6sZeBx3u8902+nkwrBupdY1lBPI9AEJdWN1wp+Dy8Pi5BOI+ssbVMCq7k&#10;YF3c3+WYaTvyBw17X4lQwi5DBbX3XSalK2sy6Oa2Iw7eyfYGfZB9JXWPYyg3rVxEUSoNNhwWauxo&#10;W1N53l+MgrcRx81T/DLszqft9fuQvH/tYlLqYTZtViA8Tf4/DL/4AR2KwHS0F9ZOtArCI/7vBu95&#10;uUhAHBUkaZqALHJ5S1/8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DFaB/SCAgAAjgcAAA4AAAAAAAAAAAAAAAAAOgIAAGRycy9lMm9Eb2MueG1s&#10;UEsBAi0ACgAAAAAAAAAhAHZFlyQqrQAAKq0AABQAAAAAAAAAAAAAAAAA6AQAAGRycy9tZWRpYS9p&#10;bWFnZTEucG5nUEsBAi0ACgAAAAAAAAAhAPVH9ufRNAAA0TQAABQAAAAAAAAAAAAAAAAARLIAAGRy&#10;cy9tZWRpYS9pbWFnZTIucG5nUEsBAi0AFAAGAAgAAAAhALb/quPdAAAABQEAAA8AAAAAAAAAAAAA&#10;AAAAR+cAAGRycy9kb3ducmV2LnhtbFBLAQItABQABgAIAAAAIQAubPAAxQAAAKUBAAAZAAAAAAAA&#10;AAAAAAAAAFHoAABkcnMvX3JlbHMvZTJvRG9jLnhtbC5yZWxzUEsFBgAAAAAHAAcAvgEAAE3pAAAA&#10;AA==&#10;">
                <v:shape id="Imagen 374130325" o:spid="_x0000_s1027" type="#_x0000_t75" style="position:absolute;width:54006;height:32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N9ezQAAAOIAAAAPAAAAZHJzL2Rvd25yZXYueG1sRI9Pa8JA&#10;FMTvhX6H5RW8FN3V1D9EV5FKS7WXNrX0+sg+k9Ds25BdNfXTd4VCj8PM/IZZrDpbixO1vnKsYThQ&#10;IIhzZyouNOw/nvozED4gG6wdk4Yf8rBa3t4sMDXuzO90ykIhIoR9ihrKEJpUSp+XZNEPXEMcvYNr&#10;LYYo20KaFs8Rbms5UmoiLVYcF0ps6LGk/Ds7Wg2zWpr7t/Xlc6e+ZPG6eR5P99lW695dt56DCNSF&#10;//Bf+8VoSKYPw0QlozFcL8U7IJe/AAAA//8DAFBLAQItABQABgAIAAAAIQDb4fbL7gAAAIUBAAAT&#10;AAAAAAAAAAAAAAAAAAAAAABbQ29udGVudF9UeXBlc10ueG1sUEsBAi0AFAAGAAgAAAAhAFr0LFu/&#10;AAAAFQEAAAsAAAAAAAAAAAAAAAAAHwEAAF9yZWxzLy5yZWxzUEsBAi0AFAAGAAgAAAAhAHoI317N&#10;AAAA4gAAAA8AAAAAAAAAAAAAAAAABwIAAGRycy9kb3ducmV2LnhtbFBLBQYAAAAAAwADALcAAAAB&#10;AwAAAAA=&#10;">
                  <v:imagedata r:id="rId147" o:title=""/>
                </v:shape>
                <v:shape id="Imagen 374130326" o:spid="_x0000_s1028" type="#_x0000_t75" style="position:absolute;top:32176;width:54006;height:15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eQ4ygAAAOIAAAAPAAAAZHJzL2Rvd25yZXYueG1sRI9Ba8JA&#10;FITvQv/D8gredFcjVqKrlEJpsL2YetDbM/tMgtm3Ibtq+u+7hYLHYWa+YVab3jbiRp2vHWuYjBUI&#10;4sKZmksN++/30QKED8gGG8ek4Yc8bNZPgxWmxt15R7c8lCJC2KeooQqhTaX0RUUW/di1xNE7u85i&#10;iLIrpenwHuG2kVOl5tJizXGhwpbeKiou+dVq2H1+zdrD4SPz2dlu1dHl25PKtR4+969LEIH68Aj/&#10;tzOjIXmZTRKVTOfwdyneAbn+BQAA//8DAFBLAQItABQABgAIAAAAIQDb4fbL7gAAAIUBAAATAAAA&#10;AAAAAAAAAAAAAAAAAABbQ29udGVudF9UeXBlc10ueG1sUEsBAi0AFAAGAAgAAAAhAFr0LFu/AAAA&#10;FQEAAAsAAAAAAAAAAAAAAAAAHwEAAF9yZWxzLy5yZWxzUEsBAi0AFAAGAAgAAAAhADyt5DjKAAAA&#10;4gAAAA8AAAAAAAAAAAAAAAAABwIAAGRycy9kb3ducmV2LnhtbFBLBQYAAAAAAwADALcAAAD+AgAA&#10;AAA=&#10;">
                  <v:imagedata r:id="rId148" o:title=""/>
                </v:shape>
                <w10:anchorlock/>
              </v:group>
            </w:pict>
          </mc:Fallback>
        </mc:AlternateContent>
      </w:r>
    </w:p>
    <w:p w14:paraId="2AAA3085" w14:textId="18F7D387" w:rsidR="002A7CCD" w:rsidRPr="004D2A1F" w:rsidRDefault="002A7CCD" w:rsidP="002A7CCD">
      <w:pPr>
        <w:pStyle w:val="Descripcin"/>
        <w:jc w:val="center"/>
        <w:rPr>
          <w:lang w:val="es-ES"/>
        </w:rPr>
      </w:pPr>
      <w:bookmarkStart w:id="321" w:name="_Toc163122700"/>
      <w:bookmarkStart w:id="322" w:name="_Toc167295427"/>
      <w:r>
        <w:t xml:space="preserve">Imagen </w:t>
      </w:r>
      <w:r>
        <w:fldChar w:fldCharType="begin"/>
      </w:r>
      <w:r>
        <w:instrText xml:space="preserve"> SEQ Imagen \* ARABIC </w:instrText>
      </w:r>
      <w:r>
        <w:fldChar w:fldCharType="separate"/>
      </w:r>
      <w:r w:rsidR="00562282">
        <w:rPr>
          <w:noProof/>
        </w:rPr>
        <w:t>96</w:t>
      </w:r>
      <w:r>
        <w:fldChar w:fldCharType="end"/>
      </w:r>
      <w:r w:rsidRPr="0012492A">
        <w:t>: Ver Detalles Servicio de Control/ Ver Datos Servicio</w:t>
      </w:r>
      <w:r>
        <w:t xml:space="preserve"> de control</w:t>
      </w:r>
      <w:bookmarkEnd w:id="321"/>
      <w:bookmarkEnd w:id="322"/>
    </w:p>
    <w:p w14:paraId="5E142486" w14:textId="77777777" w:rsidR="002A7CCD" w:rsidRPr="00D301BB" w:rsidRDefault="002A7CCD" w:rsidP="002A7CCD">
      <w:pPr>
        <w:pStyle w:val="Prrafodelista"/>
        <w:rPr>
          <w:sz w:val="22"/>
          <w:szCs w:val="22"/>
          <w:lang w:val="es-ES"/>
        </w:rPr>
      </w:pPr>
      <w:r w:rsidRPr="00D301BB">
        <w:rPr>
          <w:sz w:val="22"/>
          <w:szCs w:val="22"/>
          <w:lang w:val="es-ES"/>
        </w:rPr>
        <w:t>Muestra la información de los datos de servicio de control:</w:t>
      </w:r>
    </w:p>
    <w:p w14:paraId="45CA0A16" w14:textId="77777777" w:rsidR="002A7CCD" w:rsidRDefault="002A7CCD" w:rsidP="00F52FDE">
      <w:pPr>
        <w:pStyle w:val="Prrafodelista"/>
        <w:numPr>
          <w:ilvl w:val="0"/>
          <w:numId w:val="49"/>
        </w:numPr>
        <w:rPr>
          <w:lang w:val="es-ES"/>
        </w:rPr>
      </w:pPr>
      <w:r>
        <w:rPr>
          <w:lang w:val="es-ES"/>
        </w:rPr>
        <w:t>Código de planificación, código de catálogo</w:t>
      </w:r>
    </w:p>
    <w:p w14:paraId="72F1CCEC" w14:textId="77777777" w:rsidR="002A7CCD" w:rsidRDefault="002A7CCD" w:rsidP="00F52FDE">
      <w:pPr>
        <w:pStyle w:val="Prrafodelista"/>
        <w:numPr>
          <w:ilvl w:val="0"/>
          <w:numId w:val="49"/>
        </w:numPr>
        <w:rPr>
          <w:lang w:val="es-ES"/>
        </w:rPr>
      </w:pPr>
      <w:r w:rsidRPr="004D2A1F">
        <w:rPr>
          <w:lang w:val="es-ES"/>
        </w:rPr>
        <w:t>Datos generales:</w:t>
      </w:r>
      <w:r>
        <w:rPr>
          <w:lang w:val="es-ES"/>
        </w:rPr>
        <w:t xml:space="preserve"> Planificada, muestra información del tipo de servicio, modalidad de servicio, </w:t>
      </w:r>
      <w:proofErr w:type="spellStart"/>
      <w:r>
        <w:rPr>
          <w:lang w:val="es-ES"/>
        </w:rPr>
        <w:t>N°</w:t>
      </w:r>
      <w:proofErr w:type="spellEnd"/>
      <w:r>
        <w:rPr>
          <w:lang w:val="es-ES"/>
        </w:rPr>
        <w:t xml:space="preserve"> de integrante, horas hombre, meta anual, costo, producto y acción estratégica.</w:t>
      </w:r>
    </w:p>
    <w:p w14:paraId="414F7F42" w14:textId="77777777" w:rsidR="002A7CCD" w:rsidRDefault="002A7CCD" w:rsidP="00F52FDE">
      <w:pPr>
        <w:pStyle w:val="Prrafodelista"/>
        <w:numPr>
          <w:ilvl w:val="0"/>
          <w:numId w:val="49"/>
        </w:numPr>
        <w:rPr>
          <w:lang w:val="es-ES"/>
        </w:rPr>
      </w:pPr>
      <w:r>
        <w:rPr>
          <w:lang w:val="es-ES"/>
        </w:rPr>
        <w:t>Botón Siguiente: Nos permite avanzar al siguiente segmento.</w:t>
      </w:r>
    </w:p>
    <w:p w14:paraId="21D1D4D4" w14:textId="77777777" w:rsidR="002A7CCD" w:rsidRDefault="002A7CCD" w:rsidP="00F52FDE">
      <w:pPr>
        <w:pStyle w:val="Prrafodelista"/>
        <w:numPr>
          <w:ilvl w:val="0"/>
          <w:numId w:val="49"/>
        </w:numPr>
        <w:rPr>
          <w:lang w:val="es-ES"/>
        </w:rPr>
      </w:pPr>
      <w:r>
        <w:rPr>
          <w:lang w:val="es-ES"/>
        </w:rPr>
        <w:t>Botón Cancelar: Nos permite cerra el formulario</w:t>
      </w:r>
    </w:p>
    <w:p w14:paraId="09DE984B" w14:textId="77777777" w:rsidR="002A7CCD" w:rsidRPr="00C22D14" w:rsidRDefault="002A7CCD" w:rsidP="002A7CCD">
      <w:pPr>
        <w:pStyle w:val="Prrafodelista"/>
        <w:ind w:left="1800"/>
        <w:rPr>
          <w:lang w:val="es-ES"/>
        </w:rPr>
      </w:pPr>
    </w:p>
    <w:p w14:paraId="3B852F77" w14:textId="77777777" w:rsidR="002A7CCD" w:rsidRPr="00D301BB" w:rsidRDefault="002A7CCD" w:rsidP="002A7CCD">
      <w:pPr>
        <w:pStyle w:val="Prrafodelista"/>
        <w:rPr>
          <w:sz w:val="22"/>
          <w:szCs w:val="22"/>
          <w:lang w:val="es-ES"/>
        </w:rPr>
      </w:pPr>
      <w:r w:rsidRPr="00D301BB">
        <w:rPr>
          <w:b/>
          <w:bCs/>
          <w:sz w:val="22"/>
          <w:szCs w:val="22"/>
          <w:lang w:val="es-ES"/>
        </w:rPr>
        <w:t>Personal:</w:t>
      </w:r>
      <w:r w:rsidRPr="00D301BB">
        <w:rPr>
          <w:sz w:val="22"/>
          <w:szCs w:val="22"/>
          <w:lang w:val="es-ES"/>
        </w:rPr>
        <w:t xml:space="preserve"> Muestra la información:</w:t>
      </w:r>
    </w:p>
    <w:p w14:paraId="7F7AC73C" w14:textId="77777777" w:rsidR="002A7CCD" w:rsidRDefault="002A7CCD" w:rsidP="002A7CCD">
      <w:pPr>
        <w:pStyle w:val="Prrafodelista"/>
        <w:keepNext/>
      </w:pPr>
      <w:r>
        <w:rPr>
          <w:noProof/>
        </w:rPr>
        <w:drawing>
          <wp:inline distT="0" distB="0" distL="0" distR="0" wp14:anchorId="0E37C421" wp14:editId="0C6BE8E7">
            <wp:extent cx="5000625" cy="853134"/>
            <wp:effectExtent l="19050" t="19050" r="9525" b="23495"/>
            <wp:docPr id="628814726" name="Imagen 628814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010916" cy="854890"/>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243A554A" w14:textId="66EEAED4" w:rsidR="002A7CCD" w:rsidRPr="000358B1" w:rsidRDefault="002A7CCD" w:rsidP="002A7CCD">
      <w:pPr>
        <w:pStyle w:val="Descripcin"/>
        <w:jc w:val="center"/>
        <w:rPr>
          <w:lang w:val="es-ES"/>
        </w:rPr>
      </w:pPr>
      <w:bookmarkStart w:id="323" w:name="_Toc163122701"/>
      <w:bookmarkStart w:id="324" w:name="_Toc167295428"/>
      <w:r>
        <w:t xml:space="preserve">Imagen </w:t>
      </w:r>
      <w:r>
        <w:fldChar w:fldCharType="begin"/>
      </w:r>
      <w:r>
        <w:instrText xml:space="preserve"> SEQ Imagen \* ARABIC </w:instrText>
      </w:r>
      <w:r>
        <w:fldChar w:fldCharType="separate"/>
      </w:r>
      <w:r w:rsidR="00562282">
        <w:rPr>
          <w:noProof/>
        </w:rPr>
        <w:t>97</w:t>
      </w:r>
      <w:r>
        <w:fldChar w:fldCharType="end"/>
      </w:r>
      <w:r w:rsidRPr="00EC5C26">
        <w:t xml:space="preserve">: Ver Detalles Servicio de Control/ Ver Datos </w:t>
      </w:r>
      <w:r>
        <w:t>Personal</w:t>
      </w:r>
      <w:bookmarkEnd w:id="323"/>
      <w:bookmarkEnd w:id="324"/>
    </w:p>
    <w:p w14:paraId="6CE6C189" w14:textId="77777777" w:rsidR="002A7CCD" w:rsidRDefault="002A7CCD" w:rsidP="002A7CCD">
      <w:pPr>
        <w:pStyle w:val="Prrafodelista"/>
        <w:keepNext/>
      </w:pPr>
      <w:r>
        <w:rPr>
          <w:noProof/>
        </w:rPr>
        <w:lastRenderedPageBreak/>
        <w:drawing>
          <wp:inline distT="0" distB="0" distL="0" distR="0" wp14:anchorId="22D2A143" wp14:editId="05815BCA">
            <wp:extent cx="4985832" cy="2251206"/>
            <wp:effectExtent l="19050" t="19050" r="24765" b="15875"/>
            <wp:docPr id="374130331" name="Imagen 374130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a:srcRect t="8676"/>
                    <a:stretch/>
                  </pic:blipFill>
                  <pic:spPr bwMode="auto">
                    <a:xfrm>
                      <a:off x="0" y="0"/>
                      <a:ext cx="4993953" cy="2254873"/>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6B9B93D0" w14:textId="110C6D1D" w:rsidR="002A7CCD" w:rsidRDefault="002A7CCD" w:rsidP="002A7CCD">
      <w:pPr>
        <w:pStyle w:val="Descripcin"/>
        <w:jc w:val="center"/>
        <w:rPr>
          <w:lang w:val="es-ES"/>
        </w:rPr>
      </w:pPr>
      <w:bookmarkStart w:id="325" w:name="_Toc163122702"/>
      <w:bookmarkStart w:id="326" w:name="_Toc167295429"/>
      <w:r>
        <w:t xml:space="preserve">Imagen </w:t>
      </w:r>
      <w:r>
        <w:fldChar w:fldCharType="begin"/>
      </w:r>
      <w:r>
        <w:instrText xml:space="preserve"> SEQ Imagen \* ARABIC </w:instrText>
      </w:r>
      <w:r>
        <w:fldChar w:fldCharType="separate"/>
      </w:r>
      <w:r w:rsidR="00562282">
        <w:rPr>
          <w:noProof/>
        </w:rPr>
        <w:t>98</w:t>
      </w:r>
      <w:r>
        <w:fldChar w:fldCharType="end"/>
      </w:r>
      <w:r w:rsidRPr="00692EC2">
        <w:t xml:space="preserve">: Ver Detalles Servicio de Control/ Ver Datos </w:t>
      </w:r>
      <w:r>
        <w:t>Información de Personal</w:t>
      </w:r>
      <w:bookmarkEnd w:id="325"/>
      <w:bookmarkEnd w:id="326"/>
    </w:p>
    <w:p w14:paraId="4A8273E5" w14:textId="77777777" w:rsidR="002A7CCD" w:rsidRPr="00D301BB" w:rsidRDefault="002A7CCD" w:rsidP="002A7CCD">
      <w:pPr>
        <w:pStyle w:val="Prrafodelista"/>
        <w:rPr>
          <w:sz w:val="22"/>
          <w:szCs w:val="22"/>
          <w:lang w:val="es-ES"/>
        </w:rPr>
      </w:pPr>
      <w:r w:rsidRPr="00D301BB">
        <w:rPr>
          <w:sz w:val="22"/>
          <w:szCs w:val="22"/>
          <w:lang w:val="es-ES"/>
        </w:rPr>
        <w:t>Muestra la información del personal:</w:t>
      </w:r>
    </w:p>
    <w:p w14:paraId="09A4F03C" w14:textId="77777777" w:rsidR="002A7CCD" w:rsidRDefault="002A7CCD" w:rsidP="00F52FDE">
      <w:pPr>
        <w:pStyle w:val="Prrafodelista"/>
        <w:numPr>
          <w:ilvl w:val="0"/>
          <w:numId w:val="50"/>
        </w:numPr>
        <w:rPr>
          <w:lang w:val="es-ES"/>
        </w:rPr>
      </w:pPr>
      <w:r>
        <w:rPr>
          <w:lang w:val="es-ES"/>
        </w:rPr>
        <w:t>Fecha inicio, fecha fin</w:t>
      </w:r>
    </w:p>
    <w:p w14:paraId="17A0F1AF" w14:textId="77777777" w:rsidR="002A7CCD" w:rsidRDefault="002A7CCD" w:rsidP="00F52FDE">
      <w:pPr>
        <w:pStyle w:val="Prrafodelista"/>
        <w:numPr>
          <w:ilvl w:val="0"/>
          <w:numId w:val="50"/>
        </w:numPr>
        <w:rPr>
          <w:lang w:val="es-ES"/>
        </w:rPr>
      </w:pPr>
      <w:r>
        <w:rPr>
          <w:lang w:val="es-ES"/>
        </w:rPr>
        <w:t>Tabla agregar personal: muestra nombres, categoría, cargo, fechas, horas, costos, días de comisión, viáticos y otros.</w:t>
      </w:r>
    </w:p>
    <w:p w14:paraId="14648FC8" w14:textId="77777777" w:rsidR="002A7CCD" w:rsidRDefault="002A7CCD" w:rsidP="00F52FDE">
      <w:pPr>
        <w:pStyle w:val="Prrafodelista"/>
        <w:numPr>
          <w:ilvl w:val="0"/>
          <w:numId w:val="50"/>
        </w:numPr>
        <w:rPr>
          <w:lang w:val="es-ES"/>
        </w:rPr>
      </w:pPr>
      <w:r>
        <w:rPr>
          <w:lang w:val="es-ES"/>
        </w:rPr>
        <w:t>Botón Anterior: Nos permite retornar al segmento anterior.</w:t>
      </w:r>
    </w:p>
    <w:p w14:paraId="70ECB0E3" w14:textId="77777777" w:rsidR="002A7CCD" w:rsidRDefault="002A7CCD" w:rsidP="00F52FDE">
      <w:pPr>
        <w:pStyle w:val="Prrafodelista"/>
        <w:numPr>
          <w:ilvl w:val="0"/>
          <w:numId w:val="50"/>
        </w:numPr>
        <w:rPr>
          <w:lang w:val="es-ES"/>
        </w:rPr>
      </w:pPr>
      <w:r>
        <w:rPr>
          <w:lang w:val="es-ES"/>
        </w:rPr>
        <w:t>Botón Siguiente: Nos permite avanzar al siguiente segmento.</w:t>
      </w:r>
    </w:p>
    <w:p w14:paraId="434AEE60" w14:textId="77777777" w:rsidR="002A7CCD" w:rsidRPr="000358B1" w:rsidRDefault="002A7CCD" w:rsidP="00F52FDE">
      <w:pPr>
        <w:pStyle w:val="Prrafodelista"/>
        <w:numPr>
          <w:ilvl w:val="0"/>
          <w:numId w:val="50"/>
        </w:numPr>
        <w:rPr>
          <w:lang w:val="es-ES"/>
        </w:rPr>
      </w:pPr>
      <w:r>
        <w:rPr>
          <w:lang w:val="es-ES"/>
        </w:rPr>
        <w:t>Botón Cancelar: Nos permite cerra el formulario</w:t>
      </w:r>
    </w:p>
    <w:p w14:paraId="2CA7A0BC" w14:textId="77777777" w:rsidR="002A7CCD" w:rsidRDefault="002A7CCD" w:rsidP="002A7CCD">
      <w:pPr>
        <w:ind w:left="720"/>
        <w:rPr>
          <w:rFonts w:cs="Arial"/>
          <w:sz w:val="20"/>
          <w:lang w:val="es-ES" w:eastAsia="es-PE"/>
        </w:rPr>
      </w:pPr>
    </w:p>
    <w:p w14:paraId="35CE0731" w14:textId="77777777" w:rsidR="002A7CCD" w:rsidRPr="00D301BB" w:rsidRDefault="002A7CCD" w:rsidP="002A7CCD">
      <w:pPr>
        <w:pStyle w:val="Prrafodelista"/>
        <w:rPr>
          <w:sz w:val="22"/>
          <w:szCs w:val="22"/>
          <w:lang w:val="es-ES"/>
        </w:rPr>
      </w:pPr>
      <w:r w:rsidRPr="00D301BB">
        <w:rPr>
          <w:b/>
          <w:bCs/>
          <w:sz w:val="22"/>
          <w:szCs w:val="22"/>
          <w:lang w:val="es-ES"/>
        </w:rPr>
        <w:t>Metas acumuladas:</w:t>
      </w:r>
      <w:r w:rsidRPr="00D301BB">
        <w:rPr>
          <w:sz w:val="22"/>
          <w:szCs w:val="22"/>
          <w:lang w:val="es-ES"/>
        </w:rPr>
        <w:t xml:space="preserve"> Muestra la información:</w:t>
      </w:r>
    </w:p>
    <w:p w14:paraId="3BF6B3CD" w14:textId="77777777" w:rsidR="002A7CCD" w:rsidRDefault="002A7CCD" w:rsidP="002A7CCD">
      <w:pPr>
        <w:pStyle w:val="Prrafodelista"/>
        <w:keepNext/>
      </w:pPr>
      <w:r>
        <w:rPr>
          <w:noProof/>
        </w:rPr>
        <w:drawing>
          <wp:inline distT="0" distB="0" distL="0" distR="0" wp14:anchorId="4EAAFCB2" wp14:editId="10AD07DE">
            <wp:extent cx="4914900" cy="811926"/>
            <wp:effectExtent l="19050" t="19050" r="19050" b="26670"/>
            <wp:docPr id="70165020" name="Imagen 70165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4948640" cy="817500"/>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025C8084" w14:textId="3AF646BD" w:rsidR="002A7CCD" w:rsidRPr="000358B1" w:rsidRDefault="002A7CCD" w:rsidP="002A7CCD">
      <w:pPr>
        <w:pStyle w:val="Descripcin"/>
        <w:jc w:val="center"/>
        <w:rPr>
          <w:lang w:val="es-ES"/>
        </w:rPr>
      </w:pPr>
      <w:bookmarkStart w:id="327" w:name="_Toc163122703"/>
      <w:bookmarkStart w:id="328" w:name="_Toc167295430"/>
      <w:r>
        <w:t xml:space="preserve">Imagen </w:t>
      </w:r>
      <w:r>
        <w:fldChar w:fldCharType="begin"/>
      </w:r>
      <w:r>
        <w:instrText xml:space="preserve"> SEQ Imagen \* ARABIC </w:instrText>
      </w:r>
      <w:r>
        <w:fldChar w:fldCharType="separate"/>
      </w:r>
      <w:r w:rsidR="00562282">
        <w:rPr>
          <w:noProof/>
        </w:rPr>
        <w:t>99</w:t>
      </w:r>
      <w:r>
        <w:fldChar w:fldCharType="end"/>
      </w:r>
      <w:r>
        <w:t>:</w:t>
      </w:r>
      <w:r w:rsidRPr="000670B9">
        <w:t xml:space="preserve">: Ver Detalles Servicio de Control/ Ver </w:t>
      </w:r>
      <w:r>
        <w:t>Metas Acumuladas</w:t>
      </w:r>
      <w:bookmarkEnd w:id="327"/>
      <w:bookmarkEnd w:id="328"/>
    </w:p>
    <w:p w14:paraId="31BAEE8B" w14:textId="77777777" w:rsidR="002A7CCD" w:rsidRDefault="002A7CCD" w:rsidP="002A7CCD">
      <w:pPr>
        <w:pStyle w:val="Prrafodelista"/>
        <w:keepNext/>
      </w:pPr>
      <w:r>
        <w:rPr>
          <w:noProof/>
        </w:rPr>
        <w:lastRenderedPageBreak/>
        <w:drawing>
          <wp:inline distT="0" distB="0" distL="0" distR="0" wp14:anchorId="591382E6" wp14:editId="5C9194AF">
            <wp:extent cx="4873924" cy="3046990"/>
            <wp:effectExtent l="19050" t="19050" r="22225" b="20320"/>
            <wp:docPr id="374130336" name="Imagen 374130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4880659" cy="3051200"/>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6B5E12E0" w14:textId="7E336361" w:rsidR="002A7CCD" w:rsidRDefault="002A7CCD" w:rsidP="002A7CCD">
      <w:pPr>
        <w:pStyle w:val="Descripcin"/>
        <w:jc w:val="center"/>
        <w:rPr>
          <w:lang w:val="es-ES"/>
        </w:rPr>
      </w:pPr>
      <w:bookmarkStart w:id="329" w:name="_Toc163122704"/>
      <w:bookmarkStart w:id="330" w:name="_Toc167295431"/>
      <w:r>
        <w:t xml:space="preserve">Imagen </w:t>
      </w:r>
      <w:r>
        <w:fldChar w:fldCharType="begin"/>
      </w:r>
      <w:r>
        <w:instrText xml:space="preserve"> SEQ Imagen \* ARABIC </w:instrText>
      </w:r>
      <w:r>
        <w:fldChar w:fldCharType="separate"/>
      </w:r>
      <w:r w:rsidR="00562282">
        <w:rPr>
          <w:noProof/>
        </w:rPr>
        <w:t>100</w:t>
      </w:r>
      <w:r>
        <w:fldChar w:fldCharType="end"/>
      </w:r>
      <w:r w:rsidRPr="00636395">
        <w:t xml:space="preserve">: Ver Detalles Servicio de Control/ Ver Datos </w:t>
      </w:r>
      <w:r>
        <w:t>Metas Acumuladas</w:t>
      </w:r>
      <w:bookmarkEnd w:id="329"/>
      <w:bookmarkEnd w:id="330"/>
    </w:p>
    <w:p w14:paraId="13071E0E" w14:textId="77777777" w:rsidR="002A7CCD" w:rsidRPr="00D301BB" w:rsidRDefault="002A7CCD" w:rsidP="002A7CCD">
      <w:pPr>
        <w:pStyle w:val="Prrafodelista"/>
        <w:rPr>
          <w:sz w:val="22"/>
          <w:szCs w:val="22"/>
          <w:lang w:val="es-ES"/>
        </w:rPr>
      </w:pPr>
      <w:r w:rsidRPr="00D301BB">
        <w:rPr>
          <w:sz w:val="22"/>
          <w:szCs w:val="22"/>
          <w:lang w:val="es-ES"/>
        </w:rPr>
        <w:t>Muestra la información de las metas acumuladas:</w:t>
      </w:r>
    </w:p>
    <w:p w14:paraId="1318AA2C" w14:textId="77777777" w:rsidR="002A7CCD" w:rsidRDefault="002A7CCD" w:rsidP="00F52FDE">
      <w:pPr>
        <w:pStyle w:val="Prrafodelista"/>
        <w:numPr>
          <w:ilvl w:val="0"/>
          <w:numId w:val="51"/>
        </w:numPr>
        <w:rPr>
          <w:lang w:val="es-ES"/>
        </w:rPr>
      </w:pPr>
      <w:r>
        <w:rPr>
          <w:lang w:val="es-ES"/>
        </w:rPr>
        <w:t>Numero de servicio, denominación, ejecución, meta anual, horas hombre, costo personal y estado.</w:t>
      </w:r>
    </w:p>
    <w:p w14:paraId="34451E78" w14:textId="77777777" w:rsidR="002A7CCD" w:rsidRDefault="002A7CCD" w:rsidP="00F52FDE">
      <w:pPr>
        <w:pStyle w:val="Prrafodelista"/>
        <w:numPr>
          <w:ilvl w:val="0"/>
          <w:numId w:val="51"/>
        </w:numPr>
        <w:rPr>
          <w:lang w:val="es-ES"/>
        </w:rPr>
      </w:pPr>
      <w:r>
        <w:rPr>
          <w:lang w:val="es-ES"/>
        </w:rPr>
        <w:t xml:space="preserve">Tabla prorrateo: muestra información sobre fecha de corte, meta, avance%, </w:t>
      </w:r>
      <w:proofErr w:type="spellStart"/>
      <w:r>
        <w:rPr>
          <w:lang w:val="es-ES"/>
        </w:rPr>
        <w:t>N°</w:t>
      </w:r>
      <w:proofErr w:type="spellEnd"/>
      <w:r>
        <w:rPr>
          <w:lang w:val="es-ES"/>
        </w:rPr>
        <w:t xml:space="preserve"> HH, costo personal</w:t>
      </w:r>
    </w:p>
    <w:p w14:paraId="5AAEBC2E" w14:textId="77777777" w:rsidR="002A7CCD" w:rsidRDefault="002A7CCD" w:rsidP="00F52FDE">
      <w:pPr>
        <w:pStyle w:val="Prrafodelista"/>
        <w:numPr>
          <w:ilvl w:val="0"/>
          <w:numId w:val="51"/>
        </w:numPr>
        <w:rPr>
          <w:lang w:val="es-ES"/>
        </w:rPr>
      </w:pPr>
      <w:r>
        <w:rPr>
          <w:lang w:val="es-ES"/>
        </w:rPr>
        <w:t>Botón Anterior: Nos permite retornar al segmento anterior.</w:t>
      </w:r>
    </w:p>
    <w:p w14:paraId="7C7621B3" w14:textId="77777777" w:rsidR="002A7CCD" w:rsidRDefault="002A7CCD" w:rsidP="00F52FDE">
      <w:pPr>
        <w:pStyle w:val="Prrafodelista"/>
        <w:numPr>
          <w:ilvl w:val="0"/>
          <w:numId w:val="51"/>
        </w:numPr>
        <w:rPr>
          <w:lang w:val="es-ES"/>
        </w:rPr>
      </w:pPr>
      <w:r>
        <w:rPr>
          <w:lang w:val="es-ES"/>
        </w:rPr>
        <w:t>Botón Siguiente: Nos permite avanzar al siguiente segmento.</w:t>
      </w:r>
    </w:p>
    <w:p w14:paraId="5AF7CCEE" w14:textId="77777777" w:rsidR="002A7CCD" w:rsidRPr="000358B1" w:rsidRDefault="002A7CCD" w:rsidP="00F52FDE">
      <w:pPr>
        <w:pStyle w:val="Prrafodelista"/>
        <w:numPr>
          <w:ilvl w:val="0"/>
          <w:numId w:val="51"/>
        </w:numPr>
        <w:rPr>
          <w:lang w:val="es-ES"/>
        </w:rPr>
      </w:pPr>
      <w:r>
        <w:rPr>
          <w:lang w:val="es-ES"/>
        </w:rPr>
        <w:t>Botón Cancelar: Nos permite cerra el formulario</w:t>
      </w:r>
    </w:p>
    <w:p w14:paraId="6F7DBEDE" w14:textId="77777777" w:rsidR="002A7CCD" w:rsidRDefault="002A7CCD" w:rsidP="002A7CCD">
      <w:pPr>
        <w:ind w:left="720"/>
        <w:rPr>
          <w:rFonts w:cs="Arial"/>
          <w:sz w:val="20"/>
          <w:lang w:val="es-ES" w:eastAsia="es-PE"/>
        </w:rPr>
      </w:pPr>
    </w:p>
    <w:p w14:paraId="461046E1" w14:textId="77777777" w:rsidR="002A7CCD" w:rsidRPr="00D301BB" w:rsidRDefault="002A7CCD" w:rsidP="002A7CCD">
      <w:pPr>
        <w:pStyle w:val="Prrafodelista"/>
        <w:rPr>
          <w:sz w:val="22"/>
          <w:szCs w:val="22"/>
          <w:lang w:val="es-ES"/>
        </w:rPr>
      </w:pPr>
      <w:r w:rsidRPr="00D301BB">
        <w:rPr>
          <w:b/>
          <w:bCs/>
          <w:sz w:val="22"/>
          <w:szCs w:val="22"/>
          <w:lang w:val="es-ES"/>
        </w:rPr>
        <w:t>Gestión de Riesgo:</w:t>
      </w:r>
      <w:r w:rsidRPr="00D301BB">
        <w:rPr>
          <w:sz w:val="22"/>
          <w:szCs w:val="22"/>
          <w:lang w:val="es-ES"/>
        </w:rPr>
        <w:t xml:space="preserve"> Muestra la información:</w:t>
      </w:r>
    </w:p>
    <w:p w14:paraId="797C05DE" w14:textId="77777777" w:rsidR="002A7CCD" w:rsidRDefault="002A7CCD" w:rsidP="002A7CCD">
      <w:pPr>
        <w:pStyle w:val="Prrafodelista"/>
        <w:keepNext/>
      </w:pPr>
      <w:r>
        <w:rPr>
          <w:noProof/>
        </w:rPr>
        <w:drawing>
          <wp:inline distT="0" distB="0" distL="0" distR="0" wp14:anchorId="5801E353" wp14:editId="5B7ADA9E">
            <wp:extent cx="4867275" cy="872161"/>
            <wp:effectExtent l="19050" t="19050" r="9525" b="23495"/>
            <wp:docPr id="70165022" name="Imagen 70165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4883783" cy="875119"/>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25FA1793" w14:textId="0C0D09F3" w:rsidR="002A7CCD" w:rsidRPr="000358B1" w:rsidRDefault="002A7CCD" w:rsidP="002A7CCD">
      <w:pPr>
        <w:pStyle w:val="Descripcin"/>
        <w:jc w:val="center"/>
        <w:rPr>
          <w:lang w:val="es-ES"/>
        </w:rPr>
      </w:pPr>
      <w:bookmarkStart w:id="331" w:name="_Toc163122705"/>
      <w:bookmarkStart w:id="332" w:name="_Toc167295432"/>
      <w:r>
        <w:t xml:space="preserve">Imagen </w:t>
      </w:r>
      <w:r>
        <w:fldChar w:fldCharType="begin"/>
      </w:r>
      <w:r>
        <w:instrText xml:space="preserve"> SEQ Imagen \* ARABIC </w:instrText>
      </w:r>
      <w:r>
        <w:fldChar w:fldCharType="separate"/>
      </w:r>
      <w:r w:rsidR="00562282">
        <w:rPr>
          <w:noProof/>
        </w:rPr>
        <w:t>101</w:t>
      </w:r>
      <w:r>
        <w:fldChar w:fldCharType="end"/>
      </w:r>
      <w:r>
        <w:t xml:space="preserve">: </w:t>
      </w:r>
      <w:r w:rsidRPr="0074089E">
        <w:t xml:space="preserve">Ver Detalles Servicio de Control/ Ver </w:t>
      </w:r>
      <w:r>
        <w:t>Gestión de Riesgos</w:t>
      </w:r>
      <w:bookmarkEnd w:id="331"/>
      <w:bookmarkEnd w:id="332"/>
    </w:p>
    <w:p w14:paraId="06673B0C" w14:textId="77777777" w:rsidR="002A7CCD" w:rsidRDefault="002A7CCD" w:rsidP="002A7CCD">
      <w:pPr>
        <w:pStyle w:val="Prrafodelista"/>
        <w:keepNext/>
      </w:pPr>
      <w:r>
        <w:rPr>
          <w:noProof/>
        </w:rPr>
        <w:lastRenderedPageBreak/>
        <w:drawing>
          <wp:inline distT="0" distB="0" distL="0" distR="0" wp14:anchorId="1321B5B8" wp14:editId="0F4510EA">
            <wp:extent cx="4951562" cy="3194500"/>
            <wp:effectExtent l="19050" t="19050" r="20955" b="25400"/>
            <wp:docPr id="374130340" name="Imagen 374130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4958518" cy="3198988"/>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4150EA44" w14:textId="7B242121" w:rsidR="002A7CCD" w:rsidRDefault="002A7CCD" w:rsidP="002A7CCD">
      <w:pPr>
        <w:pStyle w:val="Descripcin"/>
        <w:jc w:val="center"/>
        <w:rPr>
          <w:lang w:val="es-ES"/>
        </w:rPr>
      </w:pPr>
      <w:bookmarkStart w:id="333" w:name="_Toc163122706"/>
      <w:bookmarkStart w:id="334" w:name="_Toc167295433"/>
      <w:r>
        <w:t xml:space="preserve">Imagen </w:t>
      </w:r>
      <w:r>
        <w:fldChar w:fldCharType="begin"/>
      </w:r>
      <w:r>
        <w:instrText xml:space="preserve"> SEQ Imagen \* ARABIC </w:instrText>
      </w:r>
      <w:r>
        <w:fldChar w:fldCharType="separate"/>
      </w:r>
      <w:r w:rsidR="00562282">
        <w:rPr>
          <w:noProof/>
        </w:rPr>
        <w:t>102</w:t>
      </w:r>
      <w:r>
        <w:fldChar w:fldCharType="end"/>
      </w:r>
      <w:r w:rsidRPr="00FB6926">
        <w:t xml:space="preserve">: Ver Detalles Servicio de Control/ Ver Datos </w:t>
      </w:r>
      <w:r>
        <w:t>Gestión de Riesgos</w:t>
      </w:r>
      <w:bookmarkEnd w:id="333"/>
      <w:bookmarkEnd w:id="334"/>
    </w:p>
    <w:p w14:paraId="5838014D" w14:textId="77777777" w:rsidR="002A7CCD" w:rsidRPr="00D301BB" w:rsidRDefault="002A7CCD" w:rsidP="002A7CCD">
      <w:pPr>
        <w:pStyle w:val="Prrafodelista"/>
        <w:rPr>
          <w:sz w:val="22"/>
          <w:szCs w:val="22"/>
          <w:lang w:val="es-ES"/>
        </w:rPr>
      </w:pPr>
      <w:r w:rsidRPr="00D301BB">
        <w:rPr>
          <w:sz w:val="22"/>
          <w:szCs w:val="22"/>
          <w:lang w:val="es-ES"/>
        </w:rPr>
        <w:t>Muestra la información de l</w:t>
      </w:r>
      <w:r>
        <w:rPr>
          <w:sz w:val="22"/>
          <w:szCs w:val="22"/>
          <w:lang w:val="es-ES"/>
        </w:rPr>
        <w:t>os Riesgos</w:t>
      </w:r>
      <w:r w:rsidRPr="00D301BB">
        <w:rPr>
          <w:sz w:val="22"/>
          <w:szCs w:val="22"/>
          <w:lang w:val="es-ES"/>
        </w:rPr>
        <w:t>:</w:t>
      </w:r>
    </w:p>
    <w:p w14:paraId="7796D590" w14:textId="77777777" w:rsidR="002A7CCD" w:rsidRDefault="002A7CCD" w:rsidP="00F52FDE">
      <w:pPr>
        <w:pStyle w:val="Prrafodelista"/>
        <w:numPr>
          <w:ilvl w:val="0"/>
          <w:numId w:val="52"/>
        </w:numPr>
        <w:rPr>
          <w:lang w:val="es-ES"/>
        </w:rPr>
      </w:pPr>
      <w:r>
        <w:rPr>
          <w:lang w:val="es-ES"/>
        </w:rPr>
        <w:t>Numero de servicio</w:t>
      </w:r>
    </w:p>
    <w:p w14:paraId="708BF969" w14:textId="77777777" w:rsidR="002A7CCD" w:rsidRDefault="002A7CCD" w:rsidP="00F52FDE">
      <w:pPr>
        <w:pStyle w:val="Prrafodelista"/>
        <w:numPr>
          <w:ilvl w:val="0"/>
          <w:numId w:val="52"/>
        </w:numPr>
        <w:rPr>
          <w:lang w:val="es-ES"/>
        </w:rPr>
      </w:pPr>
      <w:r>
        <w:rPr>
          <w:lang w:val="es-ES"/>
        </w:rPr>
        <w:t xml:space="preserve">Tabla Riesgo sugerido: muestra información sobre riesgo, tipo, probabilidad, impacto y estrategia. </w:t>
      </w:r>
    </w:p>
    <w:p w14:paraId="44EC13FA" w14:textId="77777777" w:rsidR="002A7CCD" w:rsidRPr="00AF51AD" w:rsidRDefault="002A7CCD" w:rsidP="00F52FDE">
      <w:pPr>
        <w:pStyle w:val="Prrafodelista"/>
        <w:numPr>
          <w:ilvl w:val="0"/>
          <w:numId w:val="52"/>
        </w:numPr>
        <w:rPr>
          <w:lang w:val="es-ES"/>
        </w:rPr>
      </w:pPr>
      <w:r>
        <w:rPr>
          <w:lang w:val="es-ES"/>
        </w:rPr>
        <w:t xml:space="preserve">Tabla Riesgo manualmente: muestra información sobre riesgo, tipo, probabilidad, impacto y estrategia. </w:t>
      </w:r>
    </w:p>
    <w:p w14:paraId="2FC727C7" w14:textId="77777777" w:rsidR="002A7CCD" w:rsidRDefault="002A7CCD" w:rsidP="00F52FDE">
      <w:pPr>
        <w:pStyle w:val="Prrafodelista"/>
        <w:numPr>
          <w:ilvl w:val="0"/>
          <w:numId w:val="52"/>
        </w:numPr>
        <w:rPr>
          <w:lang w:val="es-ES"/>
        </w:rPr>
      </w:pPr>
      <w:r>
        <w:rPr>
          <w:lang w:val="es-ES"/>
        </w:rPr>
        <w:t>Botón Anterior: Nos permite retornar al segmento anterior.</w:t>
      </w:r>
    </w:p>
    <w:p w14:paraId="064DBB7D" w14:textId="77777777" w:rsidR="002A7CCD" w:rsidRDefault="002A7CCD" w:rsidP="00F52FDE">
      <w:pPr>
        <w:pStyle w:val="Prrafodelista"/>
        <w:numPr>
          <w:ilvl w:val="0"/>
          <w:numId w:val="52"/>
        </w:numPr>
        <w:rPr>
          <w:lang w:val="es-ES"/>
        </w:rPr>
      </w:pPr>
      <w:r>
        <w:rPr>
          <w:lang w:val="es-ES"/>
        </w:rPr>
        <w:t>Botón Siguiente: Nos permite avanzar al siguiente segmento.</w:t>
      </w:r>
    </w:p>
    <w:p w14:paraId="6F1E54BE" w14:textId="77777777" w:rsidR="002A7CCD" w:rsidRPr="000358B1" w:rsidRDefault="002A7CCD" w:rsidP="00F52FDE">
      <w:pPr>
        <w:pStyle w:val="Prrafodelista"/>
        <w:numPr>
          <w:ilvl w:val="0"/>
          <w:numId w:val="52"/>
        </w:numPr>
        <w:rPr>
          <w:lang w:val="es-ES"/>
        </w:rPr>
      </w:pPr>
      <w:r>
        <w:rPr>
          <w:lang w:val="es-ES"/>
        </w:rPr>
        <w:t>Botón Cancelar: Nos permite cerra el formulario</w:t>
      </w:r>
    </w:p>
    <w:p w14:paraId="79A5EEE9" w14:textId="77777777" w:rsidR="002A7CCD" w:rsidRDefault="002A7CCD" w:rsidP="002A7CCD">
      <w:pPr>
        <w:ind w:left="720"/>
        <w:rPr>
          <w:rFonts w:cs="Arial"/>
          <w:sz w:val="20"/>
          <w:lang w:val="es-ES" w:eastAsia="es-PE"/>
        </w:rPr>
      </w:pPr>
    </w:p>
    <w:p w14:paraId="6DCB6471" w14:textId="77777777" w:rsidR="002A7CCD" w:rsidRPr="00D301BB" w:rsidRDefault="002A7CCD" w:rsidP="002A7CCD">
      <w:pPr>
        <w:pStyle w:val="Prrafodelista"/>
        <w:rPr>
          <w:sz w:val="22"/>
          <w:szCs w:val="22"/>
          <w:lang w:val="es-ES"/>
        </w:rPr>
      </w:pPr>
      <w:r w:rsidRPr="00D301BB">
        <w:rPr>
          <w:b/>
          <w:bCs/>
          <w:sz w:val="22"/>
          <w:szCs w:val="22"/>
          <w:lang w:val="es-ES"/>
        </w:rPr>
        <w:t>SAGU:</w:t>
      </w:r>
      <w:r w:rsidRPr="00D301BB">
        <w:rPr>
          <w:sz w:val="22"/>
          <w:szCs w:val="22"/>
          <w:lang w:val="es-ES"/>
        </w:rPr>
        <w:t xml:space="preserve"> Muestra la información:</w:t>
      </w:r>
    </w:p>
    <w:p w14:paraId="2ED9305F" w14:textId="77777777" w:rsidR="002A7CCD" w:rsidRDefault="002A7CCD" w:rsidP="002A7CCD">
      <w:pPr>
        <w:pStyle w:val="Prrafodelista"/>
        <w:keepNext/>
      </w:pPr>
      <w:r>
        <w:rPr>
          <w:noProof/>
        </w:rPr>
        <w:drawing>
          <wp:inline distT="0" distB="0" distL="0" distR="0" wp14:anchorId="67A695E8" wp14:editId="7CD1C842">
            <wp:extent cx="4977665" cy="1733550"/>
            <wp:effectExtent l="19050" t="19050" r="13970" b="19050"/>
            <wp:docPr id="70165023" name="Imagen 70165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4982255" cy="1735149"/>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5D2186F3" w14:textId="3FF29CCF" w:rsidR="002A7CCD" w:rsidRDefault="002A7CCD" w:rsidP="002A7CCD">
      <w:pPr>
        <w:pStyle w:val="Descripcin"/>
        <w:jc w:val="center"/>
        <w:rPr>
          <w:lang w:val="es-ES"/>
        </w:rPr>
      </w:pPr>
      <w:bookmarkStart w:id="335" w:name="_Toc163122707"/>
      <w:bookmarkStart w:id="336" w:name="_Toc167295434"/>
      <w:r>
        <w:t xml:space="preserve">Imagen </w:t>
      </w:r>
      <w:r>
        <w:fldChar w:fldCharType="begin"/>
      </w:r>
      <w:r>
        <w:instrText xml:space="preserve"> SEQ Imagen \* ARABIC </w:instrText>
      </w:r>
      <w:r>
        <w:fldChar w:fldCharType="separate"/>
      </w:r>
      <w:r w:rsidR="00562282">
        <w:rPr>
          <w:noProof/>
        </w:rPr>
        <w:t>103</w:t>
      </w:r>
      <w:r>
        <w:fldChar w:fldCharType="end"/>
      </w:r>
      <w:r w:rsidRPr="00932ED6">
        <w:t>: Ver Detalles Servicio de Control/ Ver Da</w:t>
      </w:r>
      <w:r>
        <w:t>tos SAGU</w:t>
      </w:r>
      <w:bookmarkEnd w:id="335"/>
      <w:bookmarkEnd w:id="336"/>
    </w:p>
    <w:p w14:paraId="6A42FB55" w14:textId="77777777" w:rsidR="002A7CCD" w:rsidRPr="00AF51AD" w:rsidRDefault="002A7CCD" w:rsidP="002A7CCD">
      <w:pPr>
        <w:pStyle w:val="Prrafodelista"/>
        <w:rPr>
          <w:lang w:val="es-ES"/>
        </w:rPr>
      </w:pPr>
    </w:p>
    <w:p w14:paraId="26B0CAAA" w14:textId="77777777" w:rsidR="002A7CCD" w:rsidRPr="00D301BB" w:rsidRDefault="002A7CCD" w:rsidP="002A7CCD">
      <w:pPr>
        <w:pStyle w:val="Prrafodelista"/>
        <w:rPr>
          <w:sz w:val="22"/>
          <w:szCs w:val="22"/>
          <w:lang w:val="es-ES"/>
        </w:rPr>
      </w:pPr>
      <w:r w:rsidRPr="00D301BB">
        <w:rPr>
          <w:sz w:val="22"/>
          <w:szCs w:val="22"/>
          <w:lang w:val="es-ES"/>
        </w:rPr>
        <w:lastRenderedPageBreak/>
        <w:t xml:space="preserve">Muestra la información </w:t>
      </w:r>
      <w:r>
        <w:rPr>
          <w:sz w:val="22"/>
          <w:szCs w:val="22"/>
          <w:lang w:val="es-ES"/>
        </w:rPr>
        <w:t>del SAGU</w:t>
      </w:r>
      <w:r w:rsidRPr="00D301BB">
        <w:rPr>
          <w:sz w:val="22"/>
          <w:szCs w:val="22"/>
          <w:lang w:val="es-ES"/>
        </w:rPr>
        <w:t>:</w:t>
      </w:r>
    </w:p>
    <w:p w14:paraId="675BACFA" w14:textId="77777777" w:rsidR="002A7CCD" w:rsidRPr="00AF51AD" w:rsidRDefault="002A7CCD" w:rsidP="00F52FDE">
      <w:pPr>
        <w:pStyle w:val="Prrafodelista"/>
        <w:numPr>
          <w:ilvl w:val="0"/>
          <w:numId w:val="53"/>
        </w:numPr>
        <w:rPr>
          <w:lang w:val="es-ES"/>
        </w:rPr>
      </w:pPr>
      <w:r>
        <w:rPr>
          <w:lang w:val="es-ES"/>
        </w:rPr>
        <w:t xml:space="preserve">Vincular plan inicial SAGU </w:t>
      </w:r>
    </w:p>
    <w:p w14:paraId="4307EF20" w14:textId="77777777" w:rsidR="002A7CCD" w:rsidRDefault="002A7CCD" w:rsidP="00F52FDE">
      <w:pPr>
        <w:pStyle w:val="Prrafodelista"/>
        <w:numPr>
          <w:ilvl w:val="0"/>
          <w:numId w:val="53"/>
        </w:numPr>
        <w:rPr>
          <w:lang w:val="es-ES"/>
        </w:rPr>
      </w:pPr>
      <w:r>
        <w:rPr>
          <w:lang w:val="es-ES"/>
        </w:rPr>
        <w:t>Botón Anterior: Nos permite avanzar al siguiente segmento.</w:t>
      </w:r>
    </w:p>
    <w:p w14:paraId="226D8594" w14:textId="77777777" w:rsidR="002A7CCD" w:rsidRDefault="002A7CCD" w:rsidP="00F52FDE">
      <w:pPr>
        <w:pStyle w:val="Prrafodelista"/>
        <w:numPr>
          <w:ilvl w:val="0"/>
          <w:numId w:val="53"/>
        </w:numPr>
        <w:rPr>
          <w:lang w:val="es-ES"/>
        </w:rPr>
      </w:pPr>
      <w:r>
        <w:rPr>
          <w:lang w:val="es-ES"/>
        </w:rPr>
        <w:t>Botón Cancelar: Nos permite cerra el formulario</w:t>
      </w:r>
    </w:p>
    <w:p w14:paraId="5EAA4845" w14:textId="77777777" w:rsidR="002A7CCD" w:rsidRDefault="002A7CCD" w:rsidP="002A7CCD">
      <w:pPr>
        <w:ind w:left="720"/>
        <w:rPr>
          <w:rFonts w:cs="Arial"/>
          <w:sz w:val="20"/>
          <w:lang w:val="es-ES" w:eastAsia="es-PE"/>
        </w:rPr>
      </w:pPr>
    </w:p>
    <w:p w14:paraId="45A3602C" w14:textId="77777777" w:rsidR="002A7CCD" w:rsidRDefault="002A7CCD" w:rsidP="002A7CCD">
      <w:pPr>
        <w:ind w:left="720"/>
        <w:rPr>
          <w:lang w:val="es-ES"/>
        </w:rPr>
      </w:pPr>
      <w:r w:rsidRPr="00C00BD0">
        <w:rPr>
          <w:b/>
          <w:lang w:val="es-ES"/>
        </w:rPr>
        <w:t>Opción 3: Metas Programadas según fecha programada</w:t>
      </w:r>
      <w:r w:rsidRPr="00C00BD0">
        <w:rPr>
          <w:rStyle w:val="Ttulo3Car"/>
        </w:rPr>
        <w:t>:</w:t>
      </w:r>
      <w:r>
        <w:rPr>
          <w:b/>
          <w:bCs/>
          <w:lang w:val="es-ES"/>
        </w:rPr>
        <w:t xml:space="preserve"> </w:t>
      </w:r>
      <w:r>
        <w:rPr>
          <w:lang w:val="es-ES"/>
        </w:rPr>
        <w:t>Para visualizar las metas programadas:</w:t>
      </w:r>
    </w:p>
    <w:p w14:paraId="27AD6169" w14:textId="77777777" w:rsidR="002A7CCD" w:rsidRPr="00C81977" w:rsidRDefault="002A7CCD" w:rsidP="002A7CCD">
      <w:pPr>
        <w:ind w:left="720"/>
        <w:rPr>
          <w:lang w:val="es-ES"/>
        </w:rPr>
      </w:pPr>
      <w:r w:rsidRPr="00C81977">
        <w:rPr>
          <w:lang w:val="es-ES"/>
        </w:rPr>
        <w:t xml:space="preserve">Primero se debe elegir un registro de la lista y </w:t>
      </w:r>
      <w:r>
        <w:rPr>
          <w:lang w:val="es-ES"/>
        </w:rPr>
        <w:t xml:space="preserve">luego </w:t>
      </w:r>
      <w:r w:rsidRPr="00C81977">
        <w:rPr>
          <w:lang w:val="es-ES"/>
        </w:rPr>
        <w:t xml:space="preserve">dar clic en </w:t>
      </w:r>
      <w:r>
        <w:rPr>
          <w:noProof/>
        </w:rPr>
        <w:drawing>
          <wp:inline distT="0" distB="0" distL="0" distR="0" wp14:anchorId="16FC8A29" wp14:editId="714CF5DF">
            <wp:extent cx="133350" cy="114300"/>
            <wp:effectExtent l="0" t="0" r="0" b="0"/>
            <wp:docPr id="374130313" name="Imagen 374130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133350" cy="114300"/>
                    </a:xfrm>
                    <a:prstGeom prst="rect">
                      <a:avLst/>
                    </a:prstGeom>
                  </pic:spPr>
                </pic:pic>
              </a:graphicData>
            </a:graphic>
          </wp:inline>
        </w:drawing>
      </w:r>
      <w:r w:rsidRPr="00C81977">
        <w:rPr>
          <w:lang w:val="es-ES"/>
        </w:rPr>
        <w:t>metas programadas.</w:t>
      </w:r>
    </w:p>
    <w:p w14:paraId="417EC26D" w14:textId="77777777" w:rsidR="002A7CCD" w:rsidRDefault="002A7CCD" w:rsidP="002A7CCD">
      <w:pPr>
        <w:keepNext/>
        <w:ind w:left="720"/>
      </w:pPr>
      <w:r>
        <w:rPr>
          <w:noProof/>
        </w:rPr>
        <w:drawing>
          <wp:anchor distT="0" distB="0" distL="114300" distR="114300" simplePos="0" relativeHeight="252052485" behindDoc="0" locked="0" layoutInCell="1" allowOverlap="1" wp14:anchorId="308167F2" wp14:editId="6F7D732C">
            <wp:simplePos x="0" y="0"/>
            <wp:positionH relativeFrom="margin">
              <wp:posOffset>5106988</wp:posOffset>
            </wp:positionH>
            <wp:positionV relativeFrom="paragraph">
              <wp:posOffset>1882193</wp:posOffset>
            </wp:positionV>
            <wp:extent cx="190854" cy="204368"/>
            <wp:effectExtent l="0" t="6668" r="0" b="0"/>
            <wp:wrapNone/>
            <wp:docPr id="374130314" name="Gráfico 374130314"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190854" cy="204368"/>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AB84B08" wp14:editId="4B23490C">
            <wp:extent cx="4915861" cy="2305050"/>
            <wp:effectExtent l="19050" t="19050" r="18415" b="19050"/>
            <wp:docPr id="628814730" name="Imagen 628814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4927678" cy="2310591"/>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36F59BCD" w14:textId="7213F84B" w:rsidR="002A7CCD" w:rsidRDefault="002A7CCD" w:rsidP="002A7CCD">
      <w:pPr>
        <w:pStyle w:val="Descripcin"/>
        <w:jc w:val="center"/>
        <w:rPr>
          <w:lang w:val="es-ES"/>
        </w:rPr>
      </w:pPr>
      <w:bookmarkStart w:id="337" w:name="_Toc163122708"/>
      <w:bookmarkStart w:id="338" w:name="_Toc167295435"/>
      <w:r>
        <w:t xml:space="preserve">Imagen </w:t>
      </w:r>
      <w:r>
        <w:fldChar w:fldCharType="begin"/>
      </w:r>
      <w:r>
        <w:instrText xml:space="preserve"> SEQ Imagen \* ARABIC </w:instrText>
      </w:r>
      <w:r>
        <w:fldChar w:fldCharType="separate"/>
      </w:r>
      <w:r w:rsidR="00562282">
        <w:rPr>
          <w:noProof/>
        </w:rPr>
        <w:t>104</w:t>
      </w:r>
      <w:r>
        <w:fldChar w:fldCharType="end"/>
      </w:r>
      <w:r>
        <w:t>: Servicio de Control - Metas Programadas</w:t>
      </w:r>
      <w:bookmarkEnd w:id="337"/>
      <w:bookmarkEnd w:id="338"/>
    </w:p>
    <w:p w14:paraId="0766D6E7" w14:textId="77777777" w:rsidR="002A7CCD" w:rsidRDefault="002A7CCD" w:rsidP="002A7CCD">
      <w:pPr>
        <w:ind w:left="720"/>
        <w:rPr>
          <w:lang w:val="es-ES"/>
        </w:rPr>
      </w:pPr>
      <w:r>
        <w:rPr>
          <w:lang w:val="es-ES"/>
        </w:rPr>
        <w:t>Luego se desplegará una ventana con la lista de las metas programadas según fecha de término.</w:t>
      </w:r>
    </w:p>
    <w:p w14:paraId="0F4EFDB7" w14:textId="77777777" w:rsidR="002A7CCD" w:rsidRDefault="002A7CCD" w:rsidP="002A7CCD">
      <w:pPr>
        <w:keepNext/>
        <w:ind w:left="720"/>
      </w:pPr>
      <w:r>
        <w:rPr>
          <w:noProof/>
        </w:rPr>
        <w:drawing>
          <wp:inline distT="0" distB="0" distL="0" distR="0" wp14:anchorId="23B634B7" wp14:editId="201124C7">
            <wp:extent cx="4796155" cy="1299276"/>
            <wp:effectExtent l="19050" t="19050" r="23495" b="15240"/>
            <wp:docPr id="374130316" name="Imagen 374130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4813129" cy="1303874"/>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646805E2" w14:textId="68FF4193" w:rsidR="002A7CCD" w:rsidRPr="00C81977" w:rsidRDefault="002A7CCD" w:rsidP="002A7CCD">
      <w:pPr>
        <w:pStyle w:val="Descripcin"/>
        <w:jc w:val="center"/>
        <w:rPr>
          <w:lang w:val="es-ES"/>
        </w:rPr>
      </w:pPr>
      <w:bookmarkStart w:id="339" w:name="_Toc163122709"/>
      <w:bookmarkStart w:id="340" w:name="_Toc167295436"/>
      <w:r>
        <w:t xml:space="preserve">Imagen </w:t>
      </w:r>
      <w:r>
        <w:fldChar w:fldCharType="begin"/>
      </w:r>
      <w:r>
        <w:instrText xml:space="preserve"> SEQ Imagen \* ARABIC </w:instrText>
      </w:r>
      <w:r>
        <w:fldChar w:fldCharType="separate"/>
      </w:r>
      <w:r w:rsidR="00562282">
        <w:rPr>
          <w:noProof/>
        </w:rPr>
        <w:t>105</w:t>
      </w:r>
      <w:r>
        <w:fldChar w:fldCharType="end"/>
      </w:r>
      <w:r w:rsidRPr="0020335A">
        <w:t xml:space="preserve">: Servicio de Control - </w:t>
      </w:r>
      <w:r>
        <w:t xml:space="preserve">Lista de </w:t>
      </w:r>
      <w:r w:rsidRPr="0020335A">
        <w:t>Metas Programadas</w:t>
      </w:r>
      <w:bookmarkEnd w:id="339"/>
      <w:bookmarkEnd w:id="340"/>
    </w:p>
    <w:p w14:paraId="05B695FB" w14:textId="77777777" w:rsidR="002A7CCD" w:rsidRDefault="002A7CCD" w:rsidP="002A7CCD">
      <w:pPr>
        <w:ind w:left="720"/>
        <w:rPr>
          <w:rFonts w:cs="Arial"/>
          <w:szCs w:val="22"/>
          <w:lang w:val="es-ES" w:eastAsia="es-PE"/>
        </w:rPr>
      </w:pPr>
      <w:r w:rsidRPr="00515CFB">
        <w:rPr>
          <w:szCs w:val="22"/>
          <w:lang w:val="es-ES"/>
        </w:rPr>
        <w:t>En la ventana “Metas programadas según fecha de término” se visualiza:</w:t>
      </w:r>
      <w:r w:rsidRPr="00515CFB">
        <w:rPr>
          <w:rFonts w:cs="Arial"/>
          <w:szCs w:val="22"/>
          <w:lang w:val="es-ES" w:eastAsia="es-PE"/>
        </w:rPr>
        <w:t xml:space="preserve"> El año, mes y meta.</w:t>
      </w:r>
    </w:p>
    <w:p w14:paraId="48A480B8" w14:textId="77777777" w:rsidR="002A7CCD" w:rsidRDefault="002A7CCD" w:rsidP="002A7CCD">
      <w:pPr>
        <w:ind w:left="720"/>
        <w:rPr>
          <w:lang w:val="es-ES"/>
        </w:rPr>
      </w:pPr>
      <w:r w:rsidRPr="00C00BD0">
        <w:rPr>
          <w:b/>
          <w:lang w:val="es-ES"/>
        </w:rPr>
        <w:t xml:space="preserve">Opción </w:t>
      </w:r>
      <w:r>
        <w:rPr>
          <w:b/>
          <w:lang w:val="es-ES"/>
        </w:rPr>
        <w:t>4</w:t>
      </w:r>
      <w:r w:rsidRPr="00C00BD0">
        <w:rPr>
          <w:b/>
          <w:lang w:val="es-ES"/>
        </w:rPr>
        <w:t xml:space="preserve">: </w:t>
      </w:r>
      <w:r>
        <w:rPr>
          <w:b/>
          <w:lang w:val="es-ES"/>
        </w:rPr>
        <w:t>Planificar Servicio</w:t>
      </w:r>
      <w:r w:rsidRPr="00C00BD0">
        <w:rPr>
          <w:rStyle w:val="Ttulo3Car"/>
        </w:rPr>
        <w:t>:</w:t>
      </w:r>
      <w:r>
        <w:rPr>
          <w:b/>
          <w:bCs/>
          <w:lang w:val="es-ES"/>
        </w:rPr>
        <w:t xml:space="preserve"> </w:t>
      </w:r>
    </w:p>
    <w:p w14:paraId="69EAF812" w14:textId="77777777" w:rsidR="002A7CCD" w:rsidRPr="00C81977" w:rsidRDefault="002A7CCD" w:rsidP="002A7CCD">
      <w:pPr>
        <w:ind w:left="720"/>
        <w:rPr>
          <w:lang w:val="es-ES"/>
        </w:rPr>
      </w:pPr>
      <w:r w:rsidRPr="00C81977">
        <w:rPr>
          <w:lang w:val="es-ES"/>
        </w:rPr>
        <w:t>Primero se debe elegir un registro</w:t>
      </w:r>
      <w:r>
        <w:rPr>
          <w:lang w:val="es-ES"/>
        </w:rPr>
        <w:t xml:space="preserve"> en estado “Pendiente”</w:t>
      </w:r>
      <w:r w:rsidRPr="00C81977">
        <w:rPr>
          <w:lang w:val="es-ES"/>
        </w:rPr>
        <w:t xml:space="preserve"> de la lista y </w:t>
      </w:r>
      <w:r>
        <w:rPr>
          <w:lang w:val="es-ES"/>
        </w:rPr>
        <w:t xml:space="preserve">luego </w:t>
      </w:r>
      <w:r w:rsidRPr="00C81977">
        <w:rPr>
          <w:lang w:val="es-ES"/>
        </w:rPr>
        <w:t xml:space="preserve">dar clic en </w:t>
      </w:r>
      <w:r>
        <w:rPr>
          <w:noProof/>
        </w:rPr>
        <w:drawing>
          <wp:inline distT="0" distB="0" distL="0" distR="0" wp14:anchorId="4CBCA708" wp14:editId="7C60B558">
            <wp:extent cx="123825" cy="114300"/>
            <wp:effectExtent l="0" t="0" r="9525" b="0"/>
            <wp:docPr id="70165024" name="Imagen 70165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123825" cy="114300"/>
                    </a:xfrm>
                    <a:prstGeom prst="rect">
                      <a:avLst/>
                    </a:prstGeom>
                  </pic:spPr>
                </pic:pic>
              </a:graphicData>
            </a:graphic>
          </wp:inline>
        </w:drawing>
      </w:r>
      <w:r>
        <w:rPr>
          <w:lang w:val="es-ES"/>
        </w:rPr>
        <w:t>Planificar Servicio</w:t>
      </w:r>
    </w:p>
    <w:p w14:paraId="763BB396" w14:textId="77777777" w:rsidR="002A7CCD" w:rsidRDefault="002A7CCD" w:rsidP="002A7CCD">
      <w:pPr>
        <w:keepNext/>
        <w:ind w:left="720"/>
      </w:pPr>
      <w:r>
        <w:rPr>
          <w:noProof/>
        </w:rPr>
        <w:lastRenderedPageBreak/>
        <w:drawing>
          <wp:anchor distT="0" distB="0" distL="114300" distR="114300" simplePos="0" relativeHeight="252073989" behindDoc="0" locked="0" layoutInCell="1" allowOverlap="1" wp14:anchorId="2519F033" wp14:editId="6F20987C">
            <wp:simplePos x="0" y="0"/>
            <wp:positionH relativeFrom="margin">
              <wp:posOffset>5100714</wp:posOffset>
            </wp:positionH>
            <wp:positionV relativeFrom="paragraph">
              <wp:posOffset>1045933</wp:posOffset>
            </wp:positionV>
            <wp:extent cx="190854" cy="204368"/>
            <wp:effectExtent l="0" t="6668" r="0" b="0"/>
            <wp:wrapNone/>
            <wp:docPr id="15" name="Gráfico 15"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190854" cy="204368"/>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5086C395" wp14:editId="5D0A12C1">
            <wp:extent cx="4952390" cy="2376914"/>
            <wp:effectExtent l="19050" t="19050" r="19685" b="23495"/>
            <wp:docPr id="70165026" name="Imagen 70165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4958781" cy="2379981"/>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6B6574A8" w14:textId="15422528" w:rsidR="002A7CCD" w:rsidRDefault="002A7CCD" w:rsidP="002A7CCD">
      <w:pPr>
        <w:pStyle w:val="Descripcin"/>
        <w:jc w:val="center"/>
      </w:pPr>
      <w:bookmarkStart w:id="341" w:name="_Toc167295437"/>
      <w:r>
        <w:t xml:space="preserve">Imagen </w:t>
      </w:r>
      <w:r>
        <w:fldChar w:fldCharType="begin"/>
      </w:r>
      <w:r>
        <w:instrText xml:space="preserve"> SEQ Imagen \* ARABIC </w:instrText>
      </w:r>
      <w:r>
        <w:fldChar w:fldCharType="separate"/>
      </w:r>
      <w:r w:rsidR="00562282">
        <w:rPr>
          <w:noProof/>
        </w:rPr>
        <w:t>106</w:t>
      </w:r>
      <w:r>
        <w:fldChar w:fldCharType="end"/>
      </w:r>
      <w:r w:rsidRPr="009C741F">
        <w:t>: Servicio de Control – Planificar Servicio</w:t>
      </w:r>
      <w:bookmarkEnd w:id="341"/>
    </w:p>
    <w:p w14:paraId="2E3931EA" w14:textId="77777777" w:rsidR="002A7CCD" w:rsidRDefault="002A7CCD" w:rsidP="002A7CCD">
      <w:pPr>
        <w:ind w:left="720"/>
        <w:rPr>
          <w:lang w:val="es-ES"/>
        </w:rPr>
      </w:pPr>
      <w:r>
        <w:rPr>
          <w:lang w:val="es-ES"/>
        </w:rPr>
        <w:t>Luego se desplegará una ventana de confirmación, el registro pasaría a un estado “Planificado”</w:t>
      </w:r>
    </w:p>
    <w:p w14:paraId="633CB29A" w14:textId="77777777" w:rsidR="002A7CCD" w:rsidRDefault="002A7CCD" w:rsidP="002A7CCD">
      <w:pPr>
        <w:keepNext/>
        <w:ind w:left="720"/>
      </w:pPr>
      <w:r>
        <w:rPr>
          <w:noProof/>
        </w:rPr>
        <w:drawing>
          <wp:inline distT="0" distB="0" distL="0" distR="0" wp14:anchorId="667E57F8" wp14:editId="1801A77A">
            <wp:extent cx="4898263" cy="1839512"/>
            <wp:effectExtent l="19050" t="19050" r="17145" b="27940"/>
            <wp:docPr id="70165031" name="Imagen 70165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4905532" cy="1842242"/>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2A9C9A8F" w14:textId="2AD0B8BC" w:rsidR="002A7CCD" w:rsidRPr="00C81977" w:rsidRDefault="002A7CCD" w:rsidP="002A7CCD">
      <w:pPr>
        <w:pStyle w:val="Descripcin"/>
        <w:jc w:val="center"/>
        <w:rPr>
          <w:lang w:val="es-ES"/>
        </w:rPr>
      </w:pPr>
      <w:bookmarkStart w:id="342" w:name="_Toc167295438"/>
      <w:r>
        <w:t xml:space="preserve">Imagen </w:t>
      </w:r>
      <w:r>
        <w:fldChar w:fldCharType="begin"/>
      </w:r>
      <w:r>
        <w:instrText xml:space="preserve"> SEQ Imagen \* ARABIC </w:instrText>
      </w:r>
      <w:r>
        <w:fldChar w:fldCharType="separate"/>
      </w:r>
      <w:r w:rsidR="00562282">
        <w:rPr>
          <w:noProof/>
        </w:rPr>
        <w:t>107</w:t>
      </w:r>
      <w:r>
        <w:fldChar w:fldCharType="end"/>
      </w:r>
      <w:r w:rsidRPr="0020335A">
        <w:t xml:space="preserve">: Servicio de Control </w:t>
      </w:r>
      <w:r>
        <w:t>–</w:t>
      </w:r>
      <w:r w:rsidRPr="0020335A">
        <w:t xml:space="preserve"> </w:t>
      </w:r>
      <w:r>
        <w:t>Ventana de confirmación</w:t>
      </w:r>
      <w:bookmarkEnd w:id="342"/>
    </w:p>
    <w:p w14:paraId="54E226E8" w14:textId="77777777" w:rsidR="002A7CCD" w:rsidRDefault="002A7CCD" w:rsidP="002A7CCD">
      <w:pPr>
        <w:ind w:left="720"/>
        <w:rPr>
          <w:rFonts w:cs="Arial"/>
          <w:sz w:val="20"/>
          <w:lang w:val="es-ES" w:eastAsia="es-PE"/>
        </w:rPr>
      </w:pPr>
    </w:p>
    <w:p w14:paraId="02FB6CA6" w14:textId="77777777" w:rsidR="002A7CCD" w:rsidRDefault="002A7CCD" w:rsidP="002A7CCD">
      <w:pPr>
        <w:ind w:left="720"/>
        <w:rPr>
          <w:lang w:val="es-ES"/>
        </w:rPr>
      </w:pPr>
      <w:bookmarkStart w:id="343" w:name="_Toc165644114"/>
      <w:bookmarkStart w:id="344" w:name="_Toc167295635"/>
      <w:r w:rsidRPr="00C00BD0">
        <w:rPr>
          <w:rStyle w:val="Ttulo3Car"/>
          <w:u w:val="single"/>
        </w:rPr>
        <w:t>Sección Otros Servicios:</w:t>
      </w:r>
      <w:bookmarkEnd w:id="343"/>
      <w:bookmarkEnd w:id="344"/>
      <w:r>
        <w:rPr>
          <w:b/>
          <w:bCs/>
          <w:lang w:val="es-ES"/>
        </w:rPr>
        <w:t xml:space="preserve"> </w:t>
      </w:r>
      <w:r w:rsidRPr="0005635A">
        <w:rPr>
          <w:lang w:val="es-ES"/>
        </w:rPr>
        <w:t xml:space="preserve">Para </w:t>
      </w:r>
      <w:r>
        <w:rPr>
          <w:lang w:val="es-ES"/>
        </w:rPr>
        <w:t xml:space="preserve">visualizar los </w:t>
      </w:r>
      <w:r w:rsidRPr="00D83D1A">
        <w:rPr>
          <w:lang w:val="es-ES"/>
        </w:rPr>
        <w:t>Servicios Relacionados, Otros Productos, Conducción OUO y Operativos de Control POU - OP</w:t>
      </w:r>
      <w:r>
        <w:rPr>
          <w:lang w:val="es-ES"/>
        </w:rPr>
        <w:t>.</w:t>
      </w:r>
    </w:p>
    <w:p w14:paraId="0283D208" w14:textId="77777777" w:rsidR="002A7CCD" w:rsidRDefault="002A7CCD" w:rsidP="002A7CCD">
      <w:pPr>
        <w:ind w:left="720"/>
        <w:rPr>
          <w:lang w:val="es-ES"/>
        </w:rPr>
      </w:pPr>
      <w:r>
        <w:rPr>
          <w:lang w:val="es-ES"/>
        </w:rPr>
        <w:t xml:space="preserve">Primeramente, debe seleccionar un registro de la lista y en </w:t>
      </w:r>
      <w:r>
        <w:rPr>
          <w:noProof/>
          <w:lang w:val="es-ES"/>
        </w:rPr>
        <w:drawing>
          <wp:inline distT="0" distB="0" distL="0" distR="0" wp14:anchorId="1282B9C2" wp14:editId="3C1CF110">
            <wp:extent cx="159026" cy="159026"/>
            <wp:effectExtent l="0" t="0" r="0" b="0"/>
            <wp:docPr id="628814732" name="Gráfico 628814732" descr="Engranaje único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168225" name="Gráfico 814168225" descr="Engranaje único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V="1">
                      <a:off x="0" y="0"/>
                      <a:ext cx="165778" cy="165778"/>
                    </a:xfrm>
                    <a:prstGeom prst="rect">
                      <a:avLst/>
                    </a:prstGeom>
                  </pic:spPr>
                </pic:pic>
              </a:graphicData>
            </a:graphic>
          </wp:inline>
        </w:drawing>
      </w:r>
      <w:r>
        <w:rPr>
          <w:lang w:val="es-ES"/>
        </w:rPr>
        <w:t>Acciones hacer clic en</w:t>
      </w:r>
      <w:r w:rsidRPr="002A47A2">
        <w:rPr>
          <w:noProof/>
        </w:rPr>
        <w:t xml:space="preserve"> </w:t>
      </w:r>
      <w:r>
        <w:rPr>
          <w:lang w:val="es-ES"/>
        </w:rPr>
        <w:t>“Otros Servicios”</w:t>
      </w:r>
    </w:p>
    <w:p w14:paraId="161D3974" w14:textId="77777777" w:rsidR="002A7CCD" w:rsidRDefault="002A7CCD" w:rsidP="002A7CCD">
      <w:pPr>
        <w:keepNext/>
        <w:ind w:left="720"/>
      </w:pPr>
      <w:r>
        <w:rPr>
          <w:noProof/>
        </w:rPr>
        <w:lastRenderedPageBreak/>
        <w:drawing>
          <wp:anchor distT="0" distB="0" distL="114300" distR="114300" simplePos="0" relativeHeight="252061701" behindDoc="0" locked="0" layoutInCell="1" allowOverlap="1" wp14:anchorId="3D58C562" wp14:editId="119920E3">
            <wp:simplePos x="0" y="0"/>
            <wp:positionH relativeFrom="margin">
              <wp:posOffset>5096192</wp:posOffset>
            </wp:positionH>
            <wp:positionV relativeFrom="paragraph">
              <wp:posOffset>1456002</wp:posOffset>
            </wp:positionV>
            <wp:extent cx="206456" cy="221075"/>
            <wp:effectExtent l="0" t="7302" r="0" b="0"/>
            <wp:wrapNone/>
            <wp:docPr id="628814733" name="Gráfico 628814733"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206456" cy="2210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A8F679A" wp14:editId="2A864F32">
            <wp:extent cx="4915259" cy="2115210"/>
            <wp:effectExtent l="19050" t="19050" r="19050" b="18415"/>
            <wp:docPr id="371519457" name="Imagen 371519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4938447" cy="2125188"/>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7A31D89F" w14:textId="6B3A816B" w:rsidR="002A7CCD" w:rsidRPr="00515CFB" w:rsidRDefault="002A7CCD" w:rsidP="002A7CCD">
      <w:pPr>
        <w:pStyle w:val="Descripcin"/>
        <w:jc w:val="center"/>
        <w:rPr>
          <w:lang w:val="es-ES"/>
        </w:rPr>
      </w:pPr>
      <w:bookmarkStart w:id="345" w:name="_Toc163122710"/>
      <w:bookmarkStart w:id="346" w:name="_Toc167295439"/>
      <w:r>
        <w:t xml:space="preserve">Imagen </w:t>
      </w:r>
      <w:r>
        <w:fldChar w:fldCharType="begin"/>
      </w:r>
      <w:r>
        <w:instrText xml:space="preserve"> SEQ Imagen \* ARABIC </w:instrText>
      </w:r>
      <w:r>
        <w:fldChar w:fldCharType="separate"/>
      </w:r>
      <w:r w:rsidR="00562282">
        <w:rPr>
          <w:noProof/>
        </w:rPr>
        <w:t>108</w:t>
      </w:r>
      <w:r>
        <w:fldChar w:fldCharType="end"/>
      </w:r>
      <w:r>
        <w:t>:Planes Operativos Anuales - Otros Servicios</w:t>
      </w:r>
      <w:bookmarkEnd w:id="345"/>
      <w:bookmarkEnd w:id="346"/>
    </w:p>
    <w:p w14:paraId="65503AE6" w14:textId="77777777" w:rsidR="002A7CCD" w:rsidRDefault="002A7CCD" w:rsidP="002A7CCD">
      <w:pPr>
        <w:ind w:left="720"/>
        <w:rPr>
          <w:lang w:val="es-ES"/>
        </w:rPr>
      </w:pPr>
      <w:r>
        <w:rPr>
          <w:lang w:val="es-ES"/>
        </w:rPr>
        <w:t>Seguidamente se desplegará el formulario “</w:t>
      </w:r>
      <w:r w:rsidRPr="00D83D1A">
        <w:rPr>
          <w:lang w:val="es-ES"/>
        </w:rPr>
        <w:t>Servicios Relacionados, Otros Productos, Conducción OUO y Operativos de Control POU - OP</w:t>
      </w:r>
      <w:r>
        <w:rPr>
          <w:lang w:val="es-ES"/>
        </w:rPr>
        <w:t xml:space="preserve">”: </w:t>
      </w:r>
    </w:p>
    <w:p w14:paraId="51F069FD" w14:textId="77777777" w:rsidR="002A7CCD" w:rsidRDefault="002A7CCD" w:rsidP="002A7CCD">
      <w:pPr>
        <w:keepNext/>
        <w:ind w:left="720"/>
      </w:pPr>
      <w:r>
        <w:rPr>
          <w:noProof/>
        </w:rPr>
        <w:drawing>
          <wp:inline distT="0" distB="0" distL="0" distR="0" wp14:anchorId="7D98F93E" wp14:editId="709EB5AF">
            <wp:extent cx="4942936" cy="2006233"/>
            <wp:effectExtent l="19050" t="19050" r="10160" b="13335"/>
            <wp:docPr id="371519458" name="Imagen 371519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4955986" cy="2011530"/>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0F1EDFFC" w14:textId="44DDAA1C" w:rsidR="002A7CCD" w:rsidRDefault="002A7CCD" w:rsidP="002A7CCD">
      <w:pPr>
        <w:pStyle w:val="Descripcin"/>
        <w:jc w:val="center"/>
        <w:rPr>
          <w:lang w:val="es-ES"/>
        </w:rPr>
      </w:pPr>
      <w:bookmarkStart w:id="347" w:name="_Toc163122711"/>
      <w:bookmarkStart w:id="348" w:name="_Toc167295440"/>
      <w:r>
        <w:t xml:space="preserve">Imagen </w:t>
      </w:r>
      <w:r>
        <w:fldChar w:fldCharType="begin"/>
      </w:r>
      <w:r>
        <w:instrText xml:space="preserve"> SEQ Imagen \* ARABIC </w:instrText>
      </w:r>
      <w:r>
        <w:fldChar w:fldCharType="separate"/>
      </w:r>
      <w:r w:rsidR="00562282">
        <w:rPr>
          <w:noProof/>
        </w:rPr>
        <w:t>109</w:t>
      </w:r>
      <w:r>
        <w:fldChar w:fldCharType="end"/>
      </w:r>
      <w:r w:rsidRPr="00F33C5D">
        <w:t xml:space="preserve">:Planes Operativos Anuales - </w:t>
      </w:r>
      <w:r>
        <w:t>Lista Otros Servicios</w:t>
      </w:r>
      <w:bookmarkEnd w:id="347"/>
      <w:bookmarkEnd w:id="348"/>
    </w:p>
    <w:p w14:paraId="2E838E8E" w14:textId="77777777" w:rsidR="002A7CCD" w:rsidRDefault="002A7CCD" w:rsidP="002A7CCD">
      <w:pPr>
        <w:ind w:left="720"/>
        <w:rPr>
          <w:lang w:val="es-ES"/>
        </w:rPr>
      </w:pPr>
      <w:r>
        <w:rPr>
          <w:b/>
          <w:bCs/>
          <w:noProof/>
          <w:lang w:val="es-ES"/>
        </w:rPr>
        <w:drawing>
          <wp:inline distT="0" distB="0" distL="0" distR="0" wp14:anchorId="13ACE5A6" wp14:editId="6AF2DA82">
            <wp:extent cx="258793" cy="258793"/>
            <wp:effectExtent l="0" t="0" r="8255" b="8255"/>
            <wp:docPr id="628814736" name="Gráfico 628814736" descr="Lup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738536" name="Gráfico 1611738536" descr="Lupa con relleno sólido"/>
                    <pic:cNvPicPr/>
                  </pic:nvPicPr>
                  <pic:blipFill>
                    <a:blip r:embed="rId38" cstate="print">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262304" cy="262304"/>
                    </a:xfrm>
                    <a:prstGeom prst="rect">
                      <a:avLst/>
                    </a:prstGeom>
                  </pic:spPr>
                </pic:pic>
              </a:graphicData>
            </a:graphic>
          </wp:inline>
        </w:drawing>
      </w:r>
      <w:r w:rsidRPr="00842563">
        <w:rPr>
          <w:b/>
          <w:bCs/>
          <w:lang w:val="es-ES"/>
        </w:rPr>
        <w:t>Sección Filtro de Búsqueda:</w:t>
      </w:r>
      <w:r>
        <w:rPr>
          <w:lang w:val="es-ES"/>
        </w:rPr>
        <w:t xml:space="preserve"> Se puede </w:t>
      </w:r>
      <w:r w:rsidRPr="002A66EA">
        <w:rPr>
          <w:lang w:val="es-ES"/>
        </w:rPr>
        <w:t xml:space="preserve">buscar </w:t>
      </w:r>
      <w:r w:rsidRPr="00D83D1A">
        <w:rPr>
          <w:lang w:val="es-ES"/>
        </w:rPr>
        <w:t xml:space="preserve">Servicios Relacionados, Otros Productos, Conducción OUO y Operativos de Control POU </w:t>
      </w:r>
      <w:r>
        <w:rPr>
          <w:lang w:val="es-ES"/>
        </w:rPr>
        <w:t>–</w:t>
      </w:r>
      <w:r w:rsidRPr="00D83D1A">
        <w:rPr>
          <w:lang w:val="es-ES"/>
        </w:rPr>
        <w:t xml:space="preserve"> OP</w:t>
      </w:r>
      <w:r w:rsidRPr="002A66EA">
        <w:rPr>
          <w:lang w:val="es-ES"/>
        </w:rPr>
        <w:t xml:space="preserve"> utilizando los filtros disponibles</w:t>
      </w:r>
      <w:r>
        <w:rPr>
          <w:lang w:val="es-ES"/>
        </w:rPr>
        <w:t xml:space="preserve"> Tipo de actividad.</w:t>
      </w:r>
    </w:p>
    <w:p w14:paraId="0800A66C" w14:textId="77777777" w:rsidR="002A7CCD" w:rsidRDefault="002A7CCD" w:rsidP="002A7CCD">
      <w:pPr>
        <w:ind w:left="720"/>
        <w:rPr>
          <w:lang w:val="es-ES"/>
        </w:rPr>
      </w:pPr>
      <w:r w:rsidRPr="002A66EA">
        <w:rPr>
          <w:lang w:val="es-ES"/>
        </w:rPr>
        <w:t xml:space="preserve">Luego </w:t>
      </w:r>
      <w:r>
        <w:rPr>
          <w:lang w:val="es-ES"/>
        </w:rPr>
        <w:t>ingresar</w:t>
      </w:r>
      <w:r w:rsidRPr="002A66EA">
        <w:rPr>
          <w:lang w:val="es-ES"/>
        </w:rPr>
        <w:t xml:space="preserve"> los criterios de búsqueda, ha</w:t>
      </w:r>
      <w:r>
        <w:rPr>
          <w:lang w:val="es-ES"/>
        </w:rPr>
        <w:t xml:space="preserve">cer </w:t>
      </w:r>
      <w:r w:rsidRPr="002A66EA">
        <w:rPr>
          <w:lang w:val="es-ES"/>
        </w:rPr>
        <w:t>clic en "Buscar".</w:t>
      </w:r>
    </w:p>
    <w:p w14:paraId="1BFD1FA1" w14:textId="77777777" w:rsidR="002A7CCD" w:rsidRPr="002A66EA" w:rsidRDefault="002A7CCD" w:rsidP="002A7CCD">
      <w:pPr>
        <w:ind w:left="720"/>
        <w:rPr>
          <w:lang w:val="es-ES"/>
        </w:rPr>
      </w:pPr>
    </w:p>
    <w:p w14:paraId="58B32546" w14:textId="77777777" w:rsidR="002A7CCD" w:rsidRDefault="002A7CCD" w:rsidP="002A7CCD">
      <w:pPr>
        <w:keepNext/>
        <w:ind w:left="720"/>
      </w:pPr>
      <w:r>
        <w:rPr>
          <w:noProof/>
        </w:rPr>
        <w:lastRenderedPageBreak/>
        <w:drawing>
          <wp:inline distT="0" distB="0" distL="0" distR="0" wp14:anchorId="01B598D4" wp14:editId="2EB4AA33">
            <wp:extent cx="4924425" cy="1991193"/>
            <wp:effectExtent l="19050" t="19050" r="9525" b="28575"/>
            <wp:docPr id="371519459" name="Imagen 371519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4949248" cy="2001230"/>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6BA9DAB3" w14:textId="157248A6" w:rsidR="002A7CCD" w:rsidRDefault="002A7CCD" w:rsidP="002A7CCD">
      <w:pPr>
        <w:pStyle w:val="Descripcin"/>
        <w:jc w:val="center"/>
        <w:rPr>
          <w:lang w:val="es-ES"/>
        </w:rPr>
      </w:pPr>
      <w:bookmarkStart w:id="349" w:name="_Toc163122712"/>
      <w:bookmarkStart w:id="350" w:name="_Toc167295441"/>
      <w:r>
        <w:t xml:space="preserve">Imagen </w:t>
      </w:r>
      <w:r>
        <w:fldChar w:fldCharType="begin"/>
      </w:r>
      <w:r>
        <w:instrText xml:space="preserve"> SEQ Imagen \* ARABIC </w:instrText>
      </w:r>
      <w:r>
        <w:fldChar w:fldCharType="separate"/>
      </w:r>
      <w:r w:rsidR="00562282">
        <w:rPr>
          <w:noProof/>
        </w:rPr>
        <w:t>110</w:t>
      </w:r>
      <w:r>
        <w:fldChar w:fldCharType="end"/>
      </w:r>
      <w:r w:rsidRPr="005C21D0">
        <w:t>:Planes Operativos Anuales - Lista Otros Servicios</w:t>
      </w:r>
      <w:r>
        <w:t>/Sección búsqueda</w:t>
      </w:r>
      <w:bookmarkEnd w:id="349"/>
      <w:bookmarkEnd w:id="350"/>
    </w:p>
    <w:p w14:paraId="6E37F0EC" w14:textId="77777777" w:rsidR="002A7CCD" w:rsidRPr="00515CFB" w:rsidRDefault="002A7CCD" w:rsidP="00F52FDE">
      <w:pPr>
        <w:pStyle w:val="Prrafodelista"/>
        <w:numPr>
          <w:ilvl w:val="0"/>
          <w:numId w:val="36"/>
        </w:numPr>
        <w:ind w:left="1352"/>
        <w:rPr>
          <w:lang w:val="es-ES"/>
        </w:rPr>
      </w:pPr>
      <w:r w:rsidRPr="00515CFB">
        <w:rPr>
          <w:lang w:val="es-ES"/>
        </w:rPr>
        <w:t xml:space="preserve">Filtros de búsqueda: </w:t>
      </w:r>
    </w:p>
    <w:p w14:paraId="73227D26" w14:textId="77777777" w:rsidR="002A7CCD" w:rsidRPr="00515CFB" w:rsidRDefault="002A7CCD" w:rsidP="00F52FDE">
      <w:pPr>
        <w:pStyle w:val="Prrafodelista"/>
        <w:numPr>
          <w:ilvl w:val="0"/>
          <w:numId w:val="25"/>
        </w:numPr>
        <w:ind w:left="1624"/>
        <w:rPr>
          <w:rFonts w:cs="Times New Roman"/>
          <w:lang w:val="es-ES" w:eastAsia="es-ES"/>
        </w:rPr>
      </w:pPr>
      <w:r w:rsidRPr="00515CFB">
        <w:rPr>
          <w:rFonts w:cs="Times New Roman"/>
          <w:b/>
          <w:bCs/>
          <w:lang w:val="es-ES" w:eastAsia="es-ES"/>
        </w:rPr>
        <w:t>Tipo de actividad</w:t>
      </w:r>
      <w:r w:rsidRPr="00515CFB">
        <w:rPr>
          <w:rFonts w:cs="Times New Roman"/>
          <w:lang w:val="es-ES" w:eastAsia="es-ES"/>
        </w:rPr>
        <w:t>: el usuario puede seleccionar servicios relacionados, conducción del UO, Otros productos, Operativos de control</w:t>
      </w:r>
    </w:p>
    <w:p w14:paraId="0D281EE8" w14:textId="77777777" w:rsidR="002A7CCD" w:rsidRPr="00515CFB" w:rsidRDefault="002A7CCD" w:rsidP="00F52FDE">
      <w:pPr>
        <w:pStyle w:val="Prrafodelista"/>
        <w:numPr>
          <w:ilvl w:val="0"/>
          <w:numId w:val="36"/>
        </w:numPr>
        <w:ind w:left="1352"/>
        <w:rPr>
          <w:rFonts w:cs="Times New Roman"/>
          <w:lang w:val="es-ES" w:eastAsia="es-ES"/>
        </w:rPr>
      </w:pPr>
      <w:r w:rsidRPr="00515CFB">
        <w:rPr>
          <w:bdr w:val="single" w:sz="12" w:space="0" w:color="CC0000"/>
          <w:lang w:val="es-ES"/>
        </w:rPr>
        <w:t xml:space="preserve"> </w:t>
      </w:r>
      <w:proofErr w:type="gramStart"/>
      <w:r w:rsidRPr="00515CFB">
        <w:rPr>
          <w:bdr w:val="single" w:sz="12" w:space="0" w:color="CC0000"/>
          <w:lang w:val="es-ES"/>
        </w:rPr>
        <w:t xml:space="preserve">Buscar </w:t>
      </w:r>
      <w:r w:rsidRPr="00515CFB">
        <w:rPr>
          <w:lang w:val="es-ES"/>
        </w:rPr>
        <w:t>:</w:t>
      </w:r>
      <w:proofErr w:type="gramEnd"/>
      <w:r w:rsidRPr="00515CFB">
        <w:rPr>
          <w:lang w:val="es-ES"/>
        </w:rPr>
        <w:t xml:space="preserve"> Se hace uso para realizar la búsqueda, posterior al ingreso de un criterio de búsqueda.</w:t>
      </w:r>
    </w:p>
    <w:p w14:paraId="573666BF" w14:textId="77777777" w:rsidR="002A7CCD" w:rsidRPr="00515CFB" w:rsidRDefault="002A7CCD" w:rsidP="00F52FDE">
      <w:pPr>
        <w:pStyle w:val="Prrafodelista"/>
        <w:numPr>
          <w:ilvl w:val="0"/>
          <w:numId w:val="36"/>
        </w:numPr>
        <w:ind w:left="1352"/>
        <w:rPr>
          <w:rFonts w:cs="Times New Roman"/>
          <w:lang w:val="es-ES" w:eastAsia="es-ES"/>
        </w:rPr>
      </w:pPr>
      <w:r w:rsidRPr="00515CFB">
        <w:rPr>
          <w:bdr w:val="single" w:sz="12" w:space="0" w:color="CC0000"/>
          <w:lang w:val="es-ES"/>
        </w:rPr>
        <w:t xml:space="preserve"> </w:t>
      </w:r>
      <w:proofErr w:type="gramStart"/>
      <w:r w:rsidRPr="00515CFB">
        <w:rPr>
          <w:bdr w:val="single" w:sz="12" w:space="0" w:color="CC0000"/>
          <w:lang w:val="es-ES"/>
        </w:rPr>
        <w:t xml:space="preserve">Limpiar </w:t>
      </w:r>
      <w:r w:rsidRPr="00515CFB">
        <w:rPr>
          <w:lang w:val="es-ES"/>
        </w:rPr>
        <w:t>:</w:t>
      </w:r>
      <w:proofErr w:type="gramEnd"/>
      <w:r w:rsidRPr="00515CFB">
        <w:rPr>
          <w:lang w:val="es-ES"/>
        </w:rPr>
        <w:t xml:space="preserve"> Permite eliminar los criterios de búsqueda y empezar de nuevo.</w:t>
      </w:r>
    </w:p>
    <w:p w14:paraId="5D109DA1" w14:textId="77777777" w:rsidR="002A7CCD" w:rsidRDefault="002A7CCD" w:rsidP="002A7CCD">
      <w:pPr>
        <w:rPr>
          <w:lang w:val="es-ES"/>
        </w:rPr>
      </w:pPr>
    </w:p>
    <w:p w14:paraId="617C0712" w14:textId="77777777" w:rsidR="002A7CCD" w:rsidRDefault="002A7CCD" w:rsidP="002A7CCD">
      <w:pPr>
        <w:ind w:left="720"/>
        <w:rPr>
          <w:lang w:val="es-ES"/>
        </w:rPr>
      </w:pPr>
      <w:r>
        <w:rPr>
          <w:lang w:val="es-ES"/>
        </w:rPr>
        <w:t>Como ejemplo seleccionaremos Servicios Relacionados. En la columna acciones de la tabla se muestra las tres opciones que tiene acceso el usuario.</w:t>
      </w:r>
    </w:p>
    <w:p w14:paraId="6E2838B8" w14:textId="77777777" w:rsidR="002A7CCD" w:rsidRDefault="002A7CCD" w:rsidP="002A7CCD">
      <w:pPr>
        <w:keepNext/>
        <w:ind w:left="720"/>
      </w:pPr>
      <w:r>
        <w:rPr>
          <w:noProof/>
        </w:rPr>
        <w:drawing>
          <wp:inline distT="0" distB="0" distL="0" distR="0" wp14:anchorId="63F22E4F" wp14:editId="5CE77DFD">
            <wp:extent cx="4977704" cy="2324100"/>
            <wp:effectExtent l="19050" t="19050" r="13970" b="19050"/>
            <wp:docPr id="371519460" name="Imagen 371519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000876" cy="2334919"/>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1814DC5D" w14:textId="0071E606" w:rsidR="002A7CCD" w:rsidRDefault="002A7CCD" w:rsidP="002A7CCD">
      <w:pPr>
        <w:pStyle w:val="Descripcin"/>
        <w:jc w:val="center"/>
        <w:rPr>
          <w:lang w:val="es-ES"/>
        </w:rPr>
      </w:pPr>
      <w:bookmarkStart w:id="351" w:name="_Toc163122713"/>
      <w:bookmarkStart w:id="352" w:name="_Toc167295442"/>
      <w:r>
        <w:t xml:space="preserve">Imagen </w:t>
      </w:r>
      <w:r>
        <w:fldChar w:fldCharType="begin"/>
      </w:r>
      <w:r>
        <w:instrText xml:space="preserve"> SEQ Imagen \* ARABIC </w:instrText>
      </w:r>
      <w:r>
        <w:fldChar w:fldCharType="separate"/>
      </w:r>
      <w:r w:rsidR="00562282">
        <w:rPr>
          <w:noProof/>
        </w:rPr>
        <w:t>111</w:t>
      </w:r>
      <w:r>
        <w:fldChar w:fldCharType="end"/>
      </w:r>
      <w:r w:rsidRPr="00D1599F">
        <w:t>:Planes Operativos Anuales - Lista Otros Servicios</w:t>
      </w:r>
      <w:r>
        <w:t>/Acciones</w:t>
      </w:r>
      <w:bookmarkEnd w:id="351"/>
      <w:bookmarkEnd w:id="352"/>
    </w:p>
    <w:p w14:paraId="73569674" w14:textId="77777777" w:rsidR="002A7CCD" w:rsidRDefault="002A7CCD" w:rsidP="002A7CCD">
      <w:pPr>
        <w:ind w:left="720"/>
        <w:rPr>
          <w:lang w:val="es-ES"/>
        </w:rPr>
      </w:pPr>
    </w:p>
    <w:p w14:paraId="5BD6C298" w14:textId="77777777" w:rsidR="002A7CCD" w:rsidRDefault="002A7CCD" w:rsidP="002A7CCD">
      <w:pPr>
        <w:ind w:left="720"/>
        <w:rPr>
          <w:lang w:val="es-ES"/>
        </w:rPr>
      </w:pPr>
      <w:r w:rsidRPr="00C00BD0">
        <w:rPr>
          <w:b/>
          <w:lang w:val="es-ES"/>
        </w:rPr>
        <w:t>Opción 1: Editar Servicio Simultaneo:</w:t>
      </w:r>
      <w:r>
        <w:rPr>
          <w:b/>
          <w:bCs/>
          <w:lang w:val="es-ES"/>
        </w:rPr>
        <w:t xml:space="preserve"> </w:t>
      </w:r>
      <w:r>
        <w:rPr>
          <w:lang w:val="es-ES"/>
        </w:rPr>
        <w:t>Para editar un servicio relacionado.</w:t>
      </w:r>
    </w:p>
    <w:p w14:paraId="58F43522" w14:textId="77777777" w:rsidR="002A7CCD" w:rsidRPr="00C81977" w:rsidRDefault="002A7CCD" w:rsidP="002A7CCD">
      <w:pPr>
        <w:ind w:left="720"/>
        <w:rPr>
          <w:lang w:val="es-ES"/>
        </w:rPr>
      </w:pPr>
      <w:r w:rsidRPr="00C81977">
        <w:rPr>
          <w:lang w:val="es-ES"/>
        </w:rPr>
        <w:t xml:space="preserve">Primero se debe elegir un registro de la lista y </w:t>
      </w:r>
      <w:r>
        <w:rPr>
          <w:lang w:val="es-ES"/>
        </w:rPr>
        <w:t xml:space="preserve">luego </w:t>
      </w:r>
      <w:r w:rsidRPr="00C81977">
        <w:rPr>
          <w:lang w:val="es-ES"/>
        </w:rPr>
        <w:t xml:space="preserve">dar clic en </w:t>
      </w:r>
      <w:r>
        <w:rPr>
          <w:noProof/>
        </w:rPr>
        <w:drawing>
          <wp:inline distT="0" distB="0" distL="0" distR="0" wp14:anchorId="37D94554" wp14:editId="25456901">
            <wp:extent cx="190500" cy="180975"/>
            <wp:effectExtent l="0" t="0" r="0" b="9525"/>
            <wp:docPr id="628814739" name="Imagen 628814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190500" cy="180975"/>
                    </a:xfrm>
                    <a:prstGeom prst="rect">
                      <a:avLst/>
                    </a:prstGeom>
                  </pic:spPr>
                </pic:pic>
              </a:graphicData>
            </a:graphic>
          </wp:inline>
        </w:drawing>
      </w:r>
      <w:r>
        <w:rPr>
          <w:lang w:val="es-ES"/>
        </w:rPr>
        <w:t>Editar Servicio.</w:t>
      </w:r>
    </w:p>
    <w:p w14:paraId="2BA7331E" w14:textId="77777777" w:rsidR="002A7CCD" w:rsidRDefault="002A7CCD" w:rsidP="002A7CCD">
      <w:pPr>
        <w:ind w:left="720"/>
        <w:rPr>
          <w:rFonts w:cs="Arial"/>
          <w:sz w:val="20"/>
          <w:lang w:val="es-ES" w:eastAsia="es-PE"/>
        </w:rPr>
      </w:pPr>
    </w:p>
    <w:p w14:paraId="4860D09A" w14:textId="77777777" w:rsidR="002A7CCD" w:rsidRDefault="002A7CCD" w:rsidP="002A7CCD">
      <w:pPr>
        <w:keepNext/>
        <w:ind w:left="720"/>
      </w:pPr>
      <w:r>
        <w:rPr>
          <w:noProof/>
        </w:rPr>
        <w:lastRenderedPageBreak/>
        <w:drawing>
          <wp:anchor distT="0" distB="0" distL="114300" distR="114300" simplePos="0" relativeHeight="252064773" behindDoc="0" locked="0" layoutInCell="1" allowOverlap="1" wp14:anchorId="72DA1BC2" wp14:editId="3467DDDC">
            <wp:simplePos x="0" y="0"/>
            <wp:positionH relativeFrom="margin">
              <wp:posOffset>4948335</wp:posOffset>
            </wp:positionH>
            <wp:positionV relativeFrom="paragraph">
              <wp:posOffset>1457187</wp:posOffset>
            </wp:positionV>
            <wp:extent cx="190854" cy="204368"/>
            <wp:effectExtent l="0" t="6668" r="0" b="0"/>
            <wp:wrapNone/>
            <wp:docPr id="628814740" name="Gráfico 628814740"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190854" cy="204368"/>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FB7087B" wp14:editId="7BCD1C10">
            <wp:extent cx="4953000" cy="2197839"/>
            <wp:effectExtent l="19050" t="19050" r="19050" b="12065"/>
            <wp:docPr id="371519461" name="Imagen 371519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4967777" cy="2204396"/>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452F8175" w14:textId="41F4713A" w:rsidR="002A7CCD" w:rsidRDefault="002A7CCD" w:rsidP="002A7CCD">
      <w:pPr>
        <w:pStyle w:val="Descripcin"/>
        <w:jc w:val="center"/>
        <w:rPr>
          <w:rFonts w:cs="Arial"/>
          <w:sz w:val="20"/>
          <w:lang w:val="es-ES" w:eastAsia="es-PE"/>
        </w:rPr>
      </w:pPr>
      <w:bookmarkStart w:id="353" w:name="_Toc163122714"/>
      <w:bookmarkStart w:id="354" w:name="_Toc167295443"/>
      <w:r>
        <w:t xml:space="preserve">Imagen </w:t>
      </w:r>
      <w:r>
        <w:fldChar w:fldCharType="begin"/>
      </w:r>
      <w:r>
        <w:instrText xml:space="preserve"> SEQ Imagen \* ARABIC </w:instrText>
      </w:r>
      <w:r>
        <w:fldChar w:fldCharType="separate"/>
      </w:r>
      <w:r w:rsidR="00562282">
        <w:rPr>
          <w:noProof/>
        </w:rPr>
        <w:t>112</w:t>
      </w:r>
      <w:r>
        <w:fldChar w:fldCharType="end"/>
      </w:r>
      <w:r w:rsidRPr="00C24619">
        <w:t xml:space="preserve">:Planes Operativos Anuales - </w:t>
      </w:r>
      <w:r>
        <w:t xml:space="preserve">Editar </w:t>
      </w:r>
      <w:r w:rsidRPr="00C24619">
        <w:t>Otros Servicios</w:t>
      </w:r>
      <w:bookmarkEnd w:id="353"/>
      <w:bookmarkEnd w:id="354"/>
    </w:p>
    <w:p w14:paraId="4A86335B" w14:textId="77777777" w:rsidR="002A7CCD" w:rsidRDefault="002A7CCD" w:rsidP="002A7CCD">
      <w:pPr>
        <w:ind w:left="720"/>
        <w:rPr>
          <w:lang w:val="es-ES"/>
        </w:rPr>
      </w:pPr>
      <w:r>
        <w:rPr>
          <w:lang w:val="es-ES"/>
        </w:rPr>
        <w:t xml:space="preserve">Luego se desplegará un formulario donde se podrá editar la información del Servicio Relacionado. Se visualiza los datos del </w:t>
      </w:r>
      <w:r w:rsidRPr="004D2A1F">
        <w:rPr>
          <w:lang w:val="es-ES"/>
        </w:rPr>
        <w:t>Órgano auditor</w:t>
      </w:r>
      <w:r>
        <w:rPr>
          <w:lang w:val="es-ES"/>
        </w:rPr>
        <w:t xml:space="preserve"> no editable.</w:t>
      </w:r>
    </w:p>
    <w:p w14:paraId="196CF956" w14:textId="77777777" w:rsidR="002A7CCD" w:rsidRPr="00AE7C27" w:rsidRDefault="002A7CCD" w:rsidP="002A7CCD">
      <w:pPr>
        <w:ind w:left="720"/>
        <w:rPr>
          <w:lang w:val="es-ES"/>
        </w:rPr>
      </w:pPr>
      <w:r>
        <w:rPr>
          <w:lang w:val="es-ES"/>
        </w:rPr>
        <w:t>En el presente segmento se podrá editar los datos del servicio Relacionado, personal, metas acumuladas, gestión de riesgos, Productos clave y SAGU.</w:t>
      </w:r>
    </w:p>
    <w:p w14:paraId="04A61277" w14:textId="77777777" w:rsidR="002A7CCD" w:rsidRDefault="002A7CCD" w:rsidP="002A7CCD">
      <w:pPr>
        <w:keepNext/>
        <w:ind w:left="720"/>
      </w:pPr>
      <w:r>
        <w:rPr>
          <w:noProof/>
        </w:rPr>
        <w:drawing>
          <wp:inline distT="0" distB="0" distL="0" distR="0" wp14:anchorId="06BA99A9" wp14:editId="3FA5A802">
            <wp:extent cx="4905854" cy="1112686"/>
            <wp:effectExtent l="19050" t="19050" r="9525" b="11430"/>
            <wp:docPr id="371519462" name="Imagen 371519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4935787" cy="1119475"/>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721F17E0" w14:textId="3892C6D2" w:rsidR="002A7CCD" w:rsidRDefault="002A7CCD" w:rsidP="002A7CCD">
      <w:pPr>
        <w:pStyle w:val="Descripcin"/>
        <w:jc w:val="center"/>
        <w:rPr>
          <w:lang w:val="es-ES"/>
        </w:rPr>
      </w:pPr>
      <w:bookmarkStart w:id="355" w:name="_Toc163122715"/>
      <w:bookmarkStart w:id="356" w:name="_Toc167295444"/>
      <w:r>
        <w:t xml:space="preserve">Imagen </w:t>
      </w:r>
      <w:r>
        <w:fldChar w:fldCharType="begin"/>
      </w:r>
      <w:r>
        <w:instrText xml:space="preserve"> SEQ Imagen \* ARABIC </w:instrText>
      </w:r>
      <w:r>
        <w:fldChar w:fldCharType="separate"/>
      </w:r>
      <w:r w:rsidR="00562282">
        <w:rPr>
          <w:noProof/>
        </w:rPr>
        <w:t>113</w:t>
      </w:r>
      <w:r>
        <w:fldChar w:fldCharType="end"/>
      </w:r>
      <w:r w:rsidRPr="005A324F">
        <w:t xml:space="preserve">:Planes Operativos Anuales - </w:t>
      </w:r>
      <w:r>
        <w:t>Editar</w:t>
      </w:r>
      <w:r w:rsidRPr="005A324F">
        <w:t xml:space="preserve"> </w:t>
      </w:r>
      <w:r>
        <w:t>Servicios Relacionados</w:t>
      </w:r>
      <w:bookmarkEnd w:id="355"/>
      <w:bookmarkEnd w:id="356"/>
    </w:p>
    <w:p w14:paraId="2DE3D281" w14:textId="77777777" w:rsidR="002A7CCD" w:rsidRDefault="002A7CCD" w:rsidP="002A7CCD">
      <w:pPr>
        <w:ind w:left="720"/>
        <w:rPr>
          <w:lang w:val="es-ES"/>
        </w:rPr>
      </w:pPr>
    </w:p>
    <w:p w14:paraId="180F6885" w14:textId="77777777" w:rsidR="002A7CCD" w:rsidRPr="00515CFB" w:rsidRDefault="002A7CCD" w:rsidP="002A7CCD">
      <w:pPr>
        <w:pStyle w:val="Prrafodelista"/>
        <w:rPr>
          <w:sz w:val="22"/>
          <w:szCs w:val="22"/>
          <w:lang w:val="es-ES"/>
        </w:rPr>
      </w:pPr>
      <w:r w:rsidRPr="00515CFB">
        <w:rPr>
          <w:b/>
          <w:bCs/>
          <w:sz w:val="22"/>
          <w:szCs w:val="22"/>
          <w:lang w:val="es-ES"/>
        </w:rPr>
        <w:t>Editar Datos del Servicio Relacionado:</w:t>
      </w:r>
      <w:r w:rsidRPr="00515CFB">
        <w:rPr>
          <w:sz w:val="22"/>
          <w:szCs w:val="22"/>
          <w:lang w:val="es-ES"/>
        </w:rPr>
        <w:t xml:space="preserve"> </w:t>
      </w:r>
    </w:p>
    <w:p w14:paraId="22297F00" w14:textId="77777777" w:rsidR="002A7CCD" w:rsidRDefault="002A7CCD" w:rsidP="002A7CCD">
      <w:pPr>
        <w:pStyle w:val="Prrafodelista"/>
        <w:keepNext/>
      </w:pPr>
      <w:r>
        <w:rPr>
          <w:noProof/>
        </w:rPr>
        <w:drawing>
          <wp:inline distT="0" distB="0" distL="0" distR="0" wp14:anchorId="512B36BB" wp14:editId="01DF9441">
            <wp:extent cx="4932512" cy="482523"/>
            <wp:effectExtent l="19050" t="19050" r="20955" b="13335"/>
            <wp:docPr id="371519463" name="Imagen 371519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4978863" cy="487057"/>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2CF9DDD2" w14:textId="02FF8F44" w:rsidR="002A7CCD" w:rsidRDefault="002A7CCD" w:rsidP="002A7CCD">
      <w:pPr>
        <w:pStyle w:val="Descripcin"/>
        <w:jc w:val="center"/>
        <w:rPr>
          <w:lang w:val="es-ES"/>
        </w:rPr>
      </w:pPr>
      <w:bookmarkStart w:id="357" w:name="_Toc163122716"/>
      <w:bookmarkStart w:id="358" w:name="_Toc167295445"/>
      <w:r>
        <w:t xml:space="preserve">Imagen </w:t>
      </w:r>
      <w:r>
        <w:fldChar w:fldCharType="begin"/>
      </w:r>
      <w:r>
        <w:instrText xml:space="preserve"> SEQ Imagen \* ARABIC </w:instrText>
      </w:r>
      <w:r>
        <w:fldChar w:fldCharType="separate"/>
      </w:r>
      <w:r w:rsidR="00562282">
        <w:rPr>
          <w:noProof/>
        </w:rPr>
        <w:t>114</w:t>
      </w:r>
      <w:r>
        <w:fldChar w:fldCharType="end"/>
      </w:r>
      <w:r w:rsidRPr="00B729D3">
        <w:t>:Planes Operativos Anuales - Servicios Relacionados</w:t>
      </w:r>
      <w:bookmarkEnd w:id="357"/>
      <w:bookmarkEnd w:id="358"/>
    </w:p>
    <w:p w14:paraId="08BF8B52" w14:textId="77777777" w:rsidR="002A7CCD" w:rsidRDefault="002A7CCD" w:rsidP="002A7CCD">
      <w:pPr>
        <w:pStyle w:val="Prrafodelista"/>
        <w:keepNext/>
      </w:pPr>
      <w:r>
        <w:rPr>
          <w:noProof/>
          <w:lang w:val="es-ES"/>
        </w:rPr>
        <w:lastRenderedPageBreak/>
        <mc:AlternateContent>
          <mc:Choice Requires="wpg">
            <w:drawing>
              <wp:inline distT="0" distB="0" distL="0" distR="0" wp14:anchorId="79473FCD" wp14:editId="3D679289">
                <wp:extent cx="5080958" cy="4477110"/>
                <wp:effectExtent l="0" t="0" r="5715" b="0"/>
                <wp:docPr id="371519466" name="Grupo 371519466"/>
                <wp:cNvGraphicFramePr/>
                <a:graphic xmlns:a="http://schemas.openxmlformats.org/drawingml/2006/main">
                  <a:graphicData uri="http://schemas.microsoft.com/office/word/2010/wordprocessingGroup">
                    <wpg:wgp>
                      <wpg:cNvGrpSpPr/>
                      <wpg:grpSpPr>
                        <a:xfrm>
                          <a:off x="0" y="0"/>
                          <a:ext cx="5080958" cy="4477110"/>
                          <a:chOff x="0" y="0"/>
                          <a:chExt cx="5400675" cy="4662266"/>
                        </a:xfrm>
                      </wpg:grpSpPr>
                      <pic:pic xmlns:pic="http://schemas.openxmlformats.org/drawingml/2006/picture">
                        <pic:nvPicPr>
                          <pic:cNvPr id="371519465" name="Imagen 371519465"/>
                          <pic:cNvPicPr>
                            <a:picLocks noChangeAspect="1"/>
                          </pic:cNvPicPr>
                        </pic:nvPicPr>
                        <pic:blipFill>
                          <a:blip r:embed="rId169">
                            <a:extLst>
                              <a:ext uri="{28A0092B-C50C-407E-A947-70E740481C1C}">
                                <a14:useLocalDpi xmlns:a14="http://schemas.microsoft.com/office/drawing/2010/main" val="0"/>
                              </a:ext>
                            </a:extLst>
                          </a:blip>
                          <a:stretch>
                            <a:fillRect/>
                          </a:stretch>
                        </pic:blipFill>
                        <pic:spPr>
                          <a:xfrm>
                            <a:off x="0" y="3114136"/>
                            <a:ext cx="5400675" cy="1548130"/>
                          </a:xfrm>
                          <a:prstGeom prst="rect">
                            <a:avLst/>
                          </a:prstGeom>
                        </pic:spPr>
                      </pic:pic>
                      <pic:pic xmlns:pic="http://schemas.openxmlformats.org/drawingml/2006/picture">
                        <pic:nvPicPr>
                          <pic:cNvPr id="371519464" name="Imagen 371519464"/>
                          <pic:cNvPicPr>
                            <a:picLocks noChangeAspect="1"/>
                          </pic:cNvPicPr>
                        </pic:nvPicPr>
                        <pic:blipFill>
                          <a:blip r:embed="rId170">
                            <a:extLst>
                              <a:ext uri="{28A0092B-C50C-407E-A947-70E740481C1C}">
                                <a14:useLocalDpi xmlns:a14="http://schemas.microsoft.com/office/drawing/2010/main" val="0"/>
                              </a:ext>
                            </a:extLst>
                          </a:blip>
                          <a:stretch>
                            <a:fillRect/>
                          </a:stretch>
                        </pic:blipFill>
                        <pic:spPr>
                          <a:xfrm>
                            <a:off x="0" y="0"/>
                            <a:ext cx="5400675" cy="3161030"/>
                          </a:xfrm>
                          <a:prstGeom prst="rect">
                            <a:avLst/>
                          </a:prstGeom>
                        </pic:spPr>
                      </pic:pic>
                    </wpg:wgp>
                  </a:graphicData>
                </a:graphic>
              </wp:inline>
            </w:drawing>
          </mc:Choice>
          <mc:Fallback>
            <w:pict>
              <v:group w14:anchorId="2FD49823" id="Grupo 371519466" o:spid="_x0000_s1026" style="width:400.1pt;height:352.55pt;mso-position-horizontal-relative:char;mso-position-vertical-relative:line" coordsize="54006,466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hiZXewIAAI4HAAAOAAAAZHJzL2Uyb0RvYy54bWzUVdtu4yAQfV9p/wHx&#10;3tgkzqVWk2q13UaVqt1oLx9AMLZRzUVAbn+/A3actmm1q0p96EPIDHiGM3MOcHW9lw3acuuEVnNM&#10;BilGXDFdCFXN8Z/ftxczjJynqqCNVnyOD9zh68XnT1c7k/OhrnVTcIsgiXL5zsxx7b3Jk8Sxmkvq&#10;BtpwBYultpJ6cG2VFJbuILtskmGaTpKdtoWxmnHnYPamXcSLmL8sOfM/ytJxj5o5Bmw+jjaO6zAm&#10;iyuaV5aaWrAOBn0DCkmFgk37VDfUU7Sx4iyVFMxqp0s/YFomuiwF47EGqIakz6pZWr0xsZYq31Wm&#10;bxO09lmf3pyWfd+uLBLFHI+mZEwus8kEI0UlULW0G6PRaRpatTNVDhFLa36Zle0mqtYL1e9LK8M/&#10;1IX2scmHvsl87xGDyXE6Sy/HIAsGa1k2nRLS0cBq4OosjtXfjpEZED4dd5GTyXAIYAFEctw4Cfh6&#10;OEawHH5d18A669q/1QVRfmM57pLI/8ohqX3YmAsg2FAv1qIR/hDFClQGUGq7EmxlW+ecACiwJeBO&#10;0oqrnoFxqDXEh5A2AQ0F3mv24JDSX2uqKv7FGRA9HMXYmaefJ8F9svu6EeZWNE0gLdhdnXBAngns&#10;hVa14r3RbCO58u1ptLyBkrVytTAOI5tzueYgLntXREA0d95yz+qwYQkb/wSwLYX9QkR5AhYwO1Db&#10;q/oaEZKRUVQCzXuVPdYKGWczMooq67UCrbPOL7mWKBgAEZAAQTSn23vXYTp+Aho7wYgmuC0ZYHw4&#10;hWWvKCz72AobBvjvobDufnpRWyMyIek7aCveZXDpx+ute6DCq/LYB/vxM7r4CwAA//8DAFBLAwQK&#10;AAAAAAAAACEAxhMIWaxDAACsQwAAFAAAAGRycy9tZWRpYS9pbWFnZTEucG5niVBORw0KGgoAAAAN&#10;SUhEUgAABC8AAAEzCAIAAACe/74tAAAAAXNSR0IArs4c6QAAQ2ZJREFUeF7t3Qt8FFWe6PHqTocE&#10;QhJACMhr+HwEdUVlEXdXnooziogP/MzwGtfxzoLiTgQW9+IwLrruDOugrDKCeC9L2N1Z74w81isq&#10;iIAjAgozc4U4o/gg4V5GHkKCQN4h6e7cf1V1dzpJJ6nqVHdVd/3qw4dP6Jz6n3O+VVTXv8851R6/&#10;36+wIYAAAggggAACCCCAAAJJF/AmvUYqRAABBBBAAAEEEEAAAQRUAbIRzgMEEEAAAQQQQAABBBCw&#10;R4BsxB53akUAAQQQQAABBBBAAAGyEc4BBBBAAAEEEEAAAQQQsEeAbMQed2pFAAEEEEAAAQQQQAAB&#10;shHOAQQQQAABBBBAAAEEELBHgGzEHndqRQABBBBAAAEEEEAAAbIRzgEEEEAAAQQQQAABBBCwR4Bs&#10;xB53akUAAQQQQAABBBBAAAGyEc4BBBBAAAEEEEAAAQQQsEeAbMQed2pFAAEEEEAAAQQQQAABshHO&#10;AQQQQAABBBBAAAEEELBHgGzEHndqRQABBBBAAAEEEEAAAbIRzgEEEEAAAQQQQAABBBCwR4BsxB53&#10;akUAAQQQQAABBBBAAAGyEc4BBBBAAAEEEEAAAQQQsEeAbMQed2pFAAEEEEAAAQQQQAABshHOAQQQ&#10;QAABBBBAAAEEELBHgGzEHndqRQABBBBAAAEEEEAAAbIRzgEEEEAAAQQQQAABBBCwR4BsxB53akUA&#10;AQQQQAABBBBAAAGyEc4BBBBAAAEEEEAAAQQQsEeAbMQed2pFAAEEEEAAAQQQQAABj9/vT5CC59hO&#10;745C5eLxBMUnLAIIIIAAAggggAACCCRJoNew4MQnm0Y9aG11CcxGMn4xWKk+Y21ziYYAAggggAAC&#10;CCCAAAL2CPiyA0urra06kTO1SEWsPVZEQwABBBBAAAEEEEDARgF/fXuVf/XVVz6fb/r06WZbl8ix&#10;keU+vTWBZYmaDGa2t5RHAAEEEEAAAQQQQAABswIZnd3Yr1q1qrS0dN26dWaXgSRybMRsLzstf2bL&#10;vBEj5r1W3mnBtC9Q/poqsYV5cGl/pOkgAggggAACCCDgeAEZGJFU5Hvf+14cLU1+NlK8YkSLzXh2&#10;Uf7hzr0PbS76br/O+3lIrWTFoc4LtigR3156iIRmSq0bVv7+jr1zNxbNGGCygxRHAAEEEEAAAQQQ&#10;QMBqgddee+3hhx+OL2rysxGtnQ9tLtG2zQ8pe5f+xOBn/P2+W1Ty+Oj4+pnwvQbMKCopMZQpxdGU&#10;MUvFaumYyJ79pLKof8YRkV0QQAABBBBAAAEEELBAQAZG9u7dO2rUqPhi2ZSNhBs7+gfP3Kzs3fmh&#10;NvlKGwHQthXFegF9TOA57fXn9mjztLaE5mlpYxGh0uExEG3+krb/b1poFD8XLhrZPer37ezVPIYT&#10;a4ylzW9bjI3E2rdtg6NGPFrMvOqwpKI0Bw8PK5XrMltC3QzrxXdGsBcCCCCAAAIIIIAAAoYFZGBk&#10;0aJFhou3LmhzNtLcHLkFn73h5hUHSkoOPHPzhplRacMGZYo6jPL4tS0KT3xCUQuXHFhx84bZ2gqK&#10;M1t+snSvPuoyRdkQKSypyMz1c7WxmM1z9z4x7rlQphMqEHsvub+fueHmZ9TWROI3Vx/Hb4tXhBss&#10;w0EbZneQMHRcUlKRmRv0kaWNc/cuHdecKe3dqfygpGS/ZHcb1rK0Ju7/EOyIAAIIIIAAAgggYFhA&#10;HxiZPHmy4T0clo0U/+cTe5Wbp4zvp64J0X5QlH63TJXxkmMnw02d++3Ws7OiCiv9vls4V9n7xH8W&#10;6y8+8wO18Ohvzw3vXbxzvUwMm6KFGD13xc3K+rXRE8Ni73XmfTXW1FvU1oyforbmVBRcHL89tHND&#10;qHfK6MfVWVftTjjruKT6WyUEMmaumnn8j/BgkTJ8uCwjGTB8uBKNF/eJwY4IIIAAAggggAACCHQi&#10;cOzYsW3btsmzfWW77bbbpLT88Ic//ME4nE1jI+tn6nOnZq5X9NXYJ4/tlbvoJyaqL46TIQ6ltLT9&#10;B0ZphbWb7063M6WlinLzFYM7LdiiwCmtNUvHqa2ZKPmSUno86kFe5n9bflxaYWjruKT225uvGBQr&#10;lOlOGmoPhRBAAAEEEEAAAQQQaE9ARkXkkb76tnv3bikmP5haQ2JTNhJexR5ZnD34ipvlPvuZ/fri&#10;dtk6emCUVjhmutJyEEM8DI0VtNlrkNYabSZYqDXRD/Iy/9t+w7QRi+gBlnYOaccljcfh/wwCCCCA&#10;AAIIIIAAAs4XsCkbaQOjT4jSlrOH1mR38K0iUYWV8tfWyiQomaClvahs+I26LKT4N5F1I6OnPKQo&#10;63dqi0WKN6gLSwqjH4wbe68Bt6it2fG+2pq23+wRx2/HTJGpY3rbmgNqWY026qI+sTdEErNkhCvq&#10;t8qhDTJqM/dvZxh44LHzz0NaiAACCCCAAAIIIJDaAvo4idk+OCUbUeQJudqybJmo9cTeuZuLOrzJ&#10;lsL7n1G0mVTjlirP7NcGUrQIijYHbKcSWTeirtPY/NAGbWaYtv671TOCY+8lj9DVlrxr08bafLNH&#10;HL8dvVTWl2ttaw44YEah+oBjqeQnx66UxETfYpVsPqqjl8pafH2e2+wNczfynF+zJzzlEUAAAQQQ&#10;QAABBBwk4IkjgzHY/E6/QN5gnNQoJs8E056alaivHEkNBVqJAAIIIIAAAgggkIYCibuxd8zYSCof&#10;NXXylbrYfW6hke+JT+We0nYEEEAAAQQQQAABBCwUYGzEQkxCIYAAAggggAACCCCQhgKMjaThQaVL&#10;CCCAAAIIIIAAAgi4XICZWi4/Aeg+AggggAACCCCAAAK2CZCN2EZPxQgggAACCCCAAAIIuFyAbMTl&#10;JwDdRwABBBBAAAEEEEDANgGyEdvoqRgBBBBAAAEEEEAAAZcLkI24/ASg+wgggAACCCCAAAII2CZA&#10;NmIbPRUjgAACCCCAAAIIIOByAbIRl58AdB8BBBBAAAEEEEAAAdsEyEZso6diBBBAAAEEEEAAAQRc&#10;LkA24vITgO4jgAACCCCAAAIIIGCbANmIbfRUjAACCCBggcCRrVuPWBCGEAgggAACtgg4NxvZujay&#10;bf3MgM25/a+sfdNIQQOxKIIAAgggYKtA8yW9fN8razt4Fzi37/ApW1tK5QgggAACXRLw+P3+LgVo&#10;f+eM5T79l4Fl8VSxde0rfWY+MKmfIu9Jmy6MKbxH2bp2j7zn5F0/64GJZfrPg24pnD7y3L5XNn1S&#10;qdU0ZHLh2HOvbFb/pf0qQT0jLAIIIIBAYgXCV/5rFMlGNp8fUzhdeXPtnhNS6aDJkZ/lmn/F0bXv&#10;q+8M180cc36z+r6gvhHcc01iG0d0BBBAwH0CXbyx7wDMhrGRmpqaixcvttemttlR36u/lVdx7vdv&#10;7qm6flbhzOuUP37w2ZGjp/Kum3XLoFOH95078sEnlfLmVDh5iISs3vfOJ7m3FBZqv5J/NzQ0NDU1&#10;ue+EoccIIIBAYgXkMi4X8/jqOHbsWHs7trhin9ijDpFrHzBJTnJIUa/0g5Sqc+WfHT0h6cfkQScO&#10;7SuYcF2efPz0wDVfHFK0i79ScY6Lf3zHhb0QQMDlAh1cnBMqk+yxkfPnz2/dulWShAEDBng8nrZ9&#10;Gz9+fN++feX1yNiI/sHY5UNOfal+KiZb1GdgkpPccH7T4T6zHpikqEMoV11X8X9C4yTKoEL5/ExR&#10;Dhw4UF5enlBEgiOAAAKuEpCc4cyZM926dZs+fXqfPn2M9/3LL7/ct29fZmZmr169Yr4FXHXVVVdf&#10;fbUEbH9sRN4CHuh7UB8nkZ+nKu9sOn+DDIZ/po+Zy2uF8o6gKJ9++qld76zGQSiJAAIIOERALuzy&#10;MVNjY+OkSZPkUty2VYkbG0lqNnL69Olt27ZNmDDhmms6H0ZvNVNrsrLnUO9ZD1z9mTpkf4uy59iV&#10;2tyto1fO7HMoMoiv/IVkI+rbkvzmcB/9DYkNAQQQQCARAp999tkHH3zw8MMPGw++fv16+cjJyFtA&#10;62yk+bJ/qI86Kevoldp8raNXzOpzWM1GrjwmP3PxN34oKIkAAgjEEJAL+4cffvjQQw8lMxtJ6kyt&#10;qqqqYDBo5H1II6j8ZLM6Sr/pj7mT77nmmrEyR2uTDNnn3jL9mpETrquQEfw9p4ZceU2/SWOGnFL/&#10;oX5O1nPSDYNOvb927ftV191BKsJ/MwQQQCCBAnIxl0u6qQpkVMTwW0DLwAV98tSJW4eq8irPl10z&#10;4foq7bI/6MqRffvmK6fef+VEdp568T+s/t5UkyiMAAIIIBARkEu0XKiTDJLUsRHpm0zTkpH9JHeS&#10;6hBAAAEEEiFg9pJutnwi2kxMBBBAAIEOBNq7UCduplZSx0ak5zEnCnNOIIAAAgikooDZS7rZ8qlo&#10;QpsRQACBlBZI/oU62dlISh8eGo8AAggggAACCCCAAAIWCpCNWIhJKAQQQAABBBBAAAEEEDAhQDZi&#10;AouiCCCAQHoKVH2xvWj9wZOtO3fqwPr1276oSs8+0ysEEEAgjQVOHSxav/2z1tfvqs+2ry86qD4M&#10;3Ukb2YiTjgZtQQABBJIv0FBXV1N1vvRYVXVdq62q8tixC1Xyot/co7OS3wdqRAABBBAIC/jlsl1V&#10;VXrsfJurel31+WOlVdpl3UFcyX6m1htvvHHvvfc6CICmIIAAAm4WqDiycc0rH1d3QtBz9AOLZo3M&#10;bVPK7CXdbHk3Hxn6jgACCMQj4D/13ro1u0LfGN5+gCG3L5h/6yBfjALtXajT55la8bCyDwIIIIBA&#10;ggQqznaaikjN1cVn+RaPBB0BwiKAAAJWCtSUn+o0FZH6Tpwqr7Gy2q7EctRMrfK3Fo4IbS8Vh3tV&#10;/PKIl5v/8dKIEZFfffyy+rP8HdoK3zqj7yS7aNvCt8q1f5dvKwyXaQ4Vej1cpiuI7IsAAgg4QKC+&#10;ZPe7n0e/u9R8/u7uknoHtMxwEyLvApHrubwS+Vm7mDdftPV3h/AFf8SIwm2hS374rSR8wY/xNqG1&#10;6MxbhSOagxtuJAURQACBJAnUH3333S+iLutNNZ/vfje1LutGpByUjZRve/qxKzeXqNvmxS/ODL2v&#10;fHxw1aKxo/WufPzyzBebO1X8warFE5SXZxx5Yb+6z4FVymMT1fee4pdmHll1QF54QXlsy8fq+83T&#10;i0eG4i5aNTPyTqa+vsuIEWUQQACBVBDIHjikeve/bQ0lJDWfb/233dVDBmZ33vS/uPehefM6+DP9&#10;LzqPYUWJ4pfGvXO7XL1LSraMfOy/tI+hzvz2HeWOmwaEkocWF23t3UEJXfBLSva/oCwe9/LHkrGE&#10;3ko2L1pVpOYnxW3fJrRw5W898xjvAVYcN2IggECiBLIHDarevWGrnpBIKvLWht11gwZmdVrdFbfe&#10;3+FV/f5br+g0RhILOCgb6XfX2pJH9bxj9NhFIYPyk0cWT9BflHcU5YVVt4dxyk8eXTz2z0f/qGTt&#10;3dobVb8b79B+V3zwRWXk4H7ywk23377qg2JlwN1rS34UijthcWT3t555545VkX8mkZyqEEAAgcQI&#10;5Fw9fe5tipqQnFVTEeW2udOvzjFQVe+BVwwf3sGfgb0NBOl6Ebl6L553l1y9FeXPfxR6OzhzQrn9&#10;Ju0lSR5aXLT1d4fRj5as1XcZcNMdU9Viv9216/Zhg9U3kgmLd+36bbnS9m1CC7ft6Xduf4H3gK4f&#10;NiIggEACBXL+bPrfyGV9w9YjZWoqIpf1u/8sx9NphdkFQzu8qg8tMPBBVae1WFbAQdlIVJ/kPen2&#10;O26UNxh5X1GGaMmGjHgoW350U6SQ+oHZEPUNJ7yVf/TOrtAoyu36Lup29KQ+cq9vMpxyu/bGpr0P&#10;PX139P6WkRIIAQQQsE1ATUgm+d/5z3f8kwymIrY1NWbFB2U6rrqFJlDJRVv7dKntRbv53SEUR94U&#10;dshHVOq/9F3UbceJ6KcWN79NyNj4rjuevov3AGcdfVqDAAIxBCQh+W+T/bt++U7jZGOpSOopOjAb&#10;kVnCknhoIx6RMXqZo6Vs/pH2NqNv8qYS/sBM+/fHL4/bdceB0NBK7MMgE44liPopWuh9KPx2lXpH&#10;jRYjgAAC7QjIpOJ9p4dcO+T0vt0t1pCYAasrKy09pv8pqzOzY5fKnjl5RFmlTAjPvH1GFv6poyVq&#10;gtH2oh09g0uttfjlie/csT80DB67Gc1vE9owyxN38x7QpePFzgggkBwBmaC1Z8/pb1035PSe3V/G&#10;ufDcX3EqfFU/VeWkZ/vqhE7LRmQ94tPKEyV64hFJOeTjMeXFmfJx2ThZ6SE/vPSejJlogydaMVnX&#10;+MHYktWRt5ZdJ0LL2RXlytBHZMUvSdyn9aF/9eOxHY+Nk3AzVinyAwvZk/PfiVoQQCDRAtpaERnJ&#10;/97U74WmbMX1zlX2SVHRev3Pp2WJbnMk/oDBI5XQyHY/+VGGNcLrBttetL+I/kBKXYx+cGx41q7E&#10;OxIZFJ8aGkJv8TahjqLsemyivAfMXKXIDyxkT9oxpiIEEDApoK8Vkcv6fXd8T5+yFb2o3XCwuuPv&#10;ha/q7x2L633BcFXxFHRUNiKpSIt3lJPHd+kD7jIzWN8OyLqRRZtLHu19YsfIwdp0LHmPiaQZGoC6&#10;5kR7K1JnD+trTiQVOTghPLdYFpTIAhV927JYmfrCgeY0Jh5B9kEAAQScIXDu4Kb3ImtF9DUk7206&#10;eM4ZjTPQCrl673rnI3V2rawJUaYO6X7yiL4CpO1Fuy787qA+F+sZ+agpMiqirhjcdVydnxU1Nbfl&#10;24S6mFDfNi9Wbn9hf2jxoYEWUgQBBBBIqsC532mXdX2tiL6G5DepdFk3iOWgbERWhqxSVqkjIPqs&#10;4W3vhcbo23Yl8qAt7blYuxar4xzapj5Ta/Sjm0eqr4yTJ3SpYyzak7hWzQgXYSTE4KlBMQQQSDGB&#10;vmN/WBi9bF0SksIfju2bOr0IX71lGHzk5tU3lUSNgbfsRHgGl/5cLH2sW38P+FhSl6dfOKq+k8w8&#10;+sLT+tTcNm8TqUNCSxFAwNUCfW/6m8LoZeuSkPzob1Lpsm7s6PFd7MacKIUAAgikpcBX7y19Wfnb&#10;Fbd+K7p3DXV1Af3fmd27+5SYZbRfm/1udbPl05KcTiGAAAIJFKj4+JWff3LdTx748/yoSvx1dY2h&#10;f6qX9ZhlwsX5LvYEHh1CI4AAAgjEEpC3qZZbKBWRso3qL2qdt+aRA4kAAggg0L6Adu2O2sKpSPiy&#10;HvVvBzAyNuKAg0ATEEAAAbsEKo5sXPPKx9WdVN9z9AOLZo3MbVPK7FiH2fJ2qVAvAgggkKoC/lPv&#10;rVuz60RnzR9y+4L5tw7yxSiW/LERspHOjha/RwABBNJbIGoEv72OahO2TLxptReHbCS9TyV6hwAC&#10;jhAI+usudTL6kZnV3dfO4vHkZyMOWsXuiONHIxBAAAG3Cfi6d7rFTEXc5kR/EUAAgdQQ8HZ+WW8v&#10;FbGlg2QjtrBTKQIIIIAAAggggAACCDju2w85JAgggAACCCCAAAIIIOAWgWSPjTQ1NbmFln4igAAC&#10;6S5g9pJutny6+9E/BBBAwHECyb9QJzUb+fLLL8+cOeM4dRqEAAIIIBCXgNlL+sWLF+Oqh50QQAAB&#10;BJIkkPwLdVKzkdzcXK/X+9lnnyWJk2oQQAABBBImIBdzuaSbCt/Y2MhbgCkxCiOAAALJFJBLtFyo&#10;k1mj1JXsJ/yeP39+69atDQ0NAwYM8Hg8bXs7aNCgU6dOWaiQk5NTU1NjYUBCIYAAAi4XkHF8GRXp&#10;1q3b9OnT+/TpY1zj6NGje/fuzczM7NWrV8y3gN69e1+4cMF4wA5KShXJ/4TPkpYTBAEEEEi+gFzY&#10;5ZopqcjNN9985ZVXtm1AxvLQ4xUDyyz+StxkZyPJx6VGBBBAAAEEEEAAAQQQ6IpA4rIRc4PsXekD&#10;+yKAAAIIIIAAAggggAAC0QJkI5wPCCCAAAIIIIAAAgggYI8A2Yg97tSKAAIIIIAAAggggAACZCOc&#10;AwgggAACCCCAAAIIIGCPANmIPe7UigACCCCAAAIIIIAAAmQjnAMIIIAAAggggAACCCBgj0AynvBr&#10;T8+oFQEEEEAAAQQQQAABBCwVsPz7RhI5NuLLtrTvBEMAAQQQQAABBBBAAIG0EkhgNhKc+GRaUdEZ&#10;BBBAAAEEEEAAAQRcLNA0Zr7lvU/gTC3L20pABBBAAAEEEEAAAQQQSCeBBI6NpBMTfUEAAQQQQAAB&#10;BBBAAAHLBchGLCclIAIIIIAAAggggAACCBgSIBsxxEQhBBBAAAEEEEAAAQQQsFyAbMRyUgIigAAC&#10;CCCAAAIIIICAIQGyEUNMFEIAAQQQQAABBBBAAAHLBchGLCclIAIIIIAAAggggAACCBgSIBsxxEQh&#10;BBBAAAEEEEAAAQQQsFyAbMRyUgIigAACCCCAAAIIIICAIQGyEUNMFEIAAQQQQAABBBBAAAHLBchG&#10;LCclIAIIIIAAAggggAACCBgSIBsxxEQhBBBAAAEEEEAAAQQQsFyAbMRyUgIigAACCCCAAAIIIICA&#10;IQGyEUNMFEIAAQQQQAABBBBAAAHLBchGLCclIAIIIIAAAggggAACCBgSIBsxxEQhBBBAAAEEEEAA&#10;AQQQsFyAbMRyUgIigAACCCCAAAIIIICAIQGyEUNMFEIAAQQQQAABBBBAAAHLBchGLCclIAIIIIAA&#10;AggggAACCBgSIBsxxEQhBBBAAAEEEEAAAQQQsFyAbMRyUgIigAACCCCAAAIIIICAIQGyEUNMFEIA&#10;AQQQQAABBBBAAAHLBchGLCclIAIIIIAAAggggAACCBgSIBsxxEQhBBBAAAEEEEAAAQQQsFyAbMRy&#10;UgIigAACCCCAAAIIIICAIQGyEUNMFEIAAQQQQAABBBBAAAHLBchGLCclIAIIIIAAAggggAACCBgS&#10;IBsxxEQhBBBAAAEEEEAAAQQQsFyAbMRyUgIigAACCCCAAAIIIICAIQGyEUNMFEIAAQQQQAABBBBA&#10;AAHLBchGLCclIAIIIIAAAggggAACCBgSIBsxxEQhBBBAAAEEEEAAAQQQsFyAbMRyUgIigAACCCCA&#10;AAIIIICAIQGyEUNMFEIAAQQQQAABBBBAAAHLBchGLCclIAIIIIAAAggggAACCBgSIBsxxEQhBBBA&#10;AAEEEEAAAQQQsFyAbMRyUgIigAACCCCAAAIIIICAIQGyEUNMFEIAAQQQQAABBBBAAAHLBchGLCcl&#10;IAIIIIAAAggggAACCBgSIBsxxEQhBBBAAAEEEEAAAQQQsFyAbMRyUgIigAACCCCAAAIIIICAIQGy&#10;EUNMFEIAAQQQQAABBBBAAAHLBchGLCclIAIIIIAAAggggAACCBgSIBsxxEQhBBBAAAEEEEAAAQQQ&#10;sFyAbMRyUgIigAACCCCAAAIIIICAIQGyEUNMFEIAAQQQQAABBBBAAAHLBchGLCclIAIIIIAAAggg&#10;gAACCBgSIBsxxEQhBBBAAAEEEEAAAQQQsFyAbMRyUgIigAACCCCAAAIIIICAIQGyEUNMFEIAAQQQ&#10;QAABBBBAAAHLBchGLCclIAIIIIAAAggggAACCBgSIBsxxEQhBBBAAAEEEEAAAQQQsFyAbMRyUgIi&#10;gAACCCCAAAIIIICAIQGyEUNMFEIAAQQQQAABBBBAAAHLBchGLCclIAIIIIAAAggggAACCBgSIBsx&#10;xEQhBBBAAAEEEEAAAQQQsFyAbMRyUgIigAACCCCAAAIIIICAIQGyEUNMFEIAAQQQQAABBBBAAAHL&#10;BchGLCclIAIIIIAAAggggAACCBgSIBsxxEQhBBBAAAEEEEAAAQQQsFyAbMRyUgIigAACCCCAAAII&#10;IICAIQGyEUNMFEIAAQQQQAABBBBAAAHLBchGLCclIAIIIIAAAggggAACCBgSIBsxxEQhBBBAAAEE&#10;EEAAAQQQsFyAbMRyUgIigAACCCCAAAIIIICAIQGyEUNMFEIAAQQQQAABBBBAAAHLBTx+v9/yoARE&#10;AAEEEEAAgZQQ8Bzb6d1RqFw8nqjW9hoWnPhk06gHExWfuAggkOICZCMpfgBpPgIIOECgqanJAa2I&#10;pwkejyee3cL7pG7Hu9LryL5d1LOkDV0PkvGLwUr1ma7H6SiCLzuwtDqxVRAdAQRSVoBsJGUPHQ1H&#10;wA6BhH+MGt2p1PlINXVvyrt4P526Hbfkf08X9SxpQ9eDZCz3dT1IpxECy5iI0SkSBRBwqQDZiEsP&#10;PN1GID6BZHyMGt0yB3+kKjfisgWDwVS/I5dbaq/XK38bvLdOm47H91+g1V5m9Syp1NogkWwkEQlD&#10;QoNb60A0BBCwS4BsxC556kUgJQWS8zFqNE0i7pC6Ti9JSCAQqHhuxaXt25pOn+56QBsjeAYOzJp2&#10;V/7jSzMyMiQt6bglkY43vL09eOqUjc12SNXeQYO63TnNoJ5D2tyqGQlNGBIa3JmetAoBBMwKkI2Y&#10;FaM8Aq4WSNq9RdIqiuNwyh25PP/j/JxZ/kMfxbG7M3fxjbmxz6ubfD5fBwmJ3vEL35/dbfjwnvMe&#10;yhw+wpl9SWarGktLqovWN5SW9v71xo71ktkqU3Ul9P9aQoOb6iaFEUDAsQI84dexh4aGIYCAEwVk&#10;npKMilx89ufplIoItHRHOiVda2/iWaTjkor0XvEcqYh+doqDaIhJx3pOPJVpEwIIIOAMAbIRZxwH&#10;WoEAAikiIPfrtbW1MkErRdpropnSKemadDDmPnrHZYKWjIqYCOqOomIiMh3ouYOBXiKAAALxCJCN&#10;xKPGPggg4E4BfQG33Jd7ziT4iah2+Eqn9LGRtsMjkY4rX3/NqEjbg6OafP11e3p2HEzqRAABBFJG&#10;gGwkZQ4VDUUAAYcIpPpDtDpg7LhradxxS04tfCxhJAgCCLhNgGzEbUec/iKAQFcF0vimk2ykKydH&#10;Gp8YOktZWVlRUZEs1pftqaee6ooV+yKAAAIRAbIRTgYEEEiIwPTp0/W7lsiWkGoIigACSRGoqKh4&#10;+OGHc3Nz5blqss2bNy8p1VIJAgikvwDZSPofY3qIgC0C27Zt2717t37jom+2NINKEUDAEoH9+/cP&#10;GjRo1qxZerShQ4daEpYgCCCAANkI5wACCCCAAAJJEvAc2+nd/feeP/wySfVZV83vf//7qVOnWheP&#10;SAgggEBIgGyEUwEBBBBQBeQG0buj0PPlG1ZzzO/3xxODj4f+DHx1voXxc189MviPG3MtjGhZqMNn&#10;hw05Gf2ncGuV2eBfbz09bPWFDvYqXn2ybdiYL5qt2try9RfVs+v1+zP+pa/31Wme373oqfiTtTUk&#10;IdozzzxTUlJSWFgocy/lb1lDkoRKqQIBBNwgQDbihqNMHxGwR+C2226TGxdZQLJp0yZ7WmCmVrlB&#10;9Bxa593y3YwVPeVv9dPr6q4/xndl/+PLsso2hu/LNwbGLuu/0kyzUrls5uuRNOxQlrKg6k2X3b+e&#10;+0ISD++/j1eTkLfmeo5sUuovpvLxVGTRiOQk+qzLl156KaX7QuMRQMA5Ah4mczvnYNASBJwvkLHc&#10;pzcysMzoOpCjR48+/vjjd911l6llr3FU1EU9776fevb9tFWQpv6jmq6ZqQy/Q36QX8lDk+SaKct5&#10;628cbaQ6GbvIH/lJxfWzI8MC6iv93j75nSXKvI0DlxXUDbtV/ex/5XuDp5SFi0kCMztTj166US2p&#10;KL3fPdG9oNKblxc8uPz0nHVq+RkjFKWysVTJLAjHD72o7te4ZchZdT8ZllmWqag7hl/ppNXZHxXn&#10;5+dLDunxeKKLRndcxnkM9F3GRu5VXj/RP+xU9ebDFccfGbzwBnVfGfQYuyCo/rQk5/jC3no4GdO4&#10;T0/U9BfVCI3N/ywrLxxzabv2+2lr8tdOV0eEZJeioVlXLbj0QlQo7cVQgZgVtY6shrywekiNGkTx&#10;rj408J6CUHuKPvVu3xGctmbw2umddlkSTl0v80+/8f6/3eog28Xjne7lqAId/6eWs0JWgk2ePFna&#10;vGfPHvmswcj9Q/L/IzuKlMYggIARAcZGjChRBgEE4he48sorJQ955JFH4guR8dJwuaFJwp+2qYg0&#10;2HP2D949/+BdP0aaYX4e1/zskXnBI3uiZyhVzRmpJxjtbJI/zM44uFwdS1n+YXD4nf3CDy7yKp9U&#10;DBuipiKSxswYIdnFyWGrgwV5oTjqi/0vLVcnR1UcrMyc0jx9y1v2tryoJSc2bmX1O3d4hw3WWnD4&#10;7NgFGdqwSc5jK2tCU60On73v06yD6ov5qz+tU0dRbuh/cI03nK5cWD3m0lVvaBPe3sjcvqC2ONyX&#10;7Qsahx0KhVp9uGUPY1YkWY2aJukV1Wi7SKZU8+WafAl+cI2ycMzZ5uBKpjTJQCoiQXw9A7kHnsr6&#10;xYCMjXfJkEjKpSKdnhxPPPFEZHZWTU2NfL7Q6S4UQAABBIwIkI0YUaIMAgh0VSD+exeHfMB88bjM&#10;48r4r+9lP987b88iufU0KBI4uU4vKeMbodUjHa30WFd+vZZyyFZ0okUdZSdCWc1VBd7KD2vV7GJd&#10;+c6SUDOKZp8eNrK8SP1X1cmz0W0LlpcabKrlxRrviywdUXOJ8JjDB43Kkm7amEnvGWu8279qNcqW&#10;e8+/hkpGNaj3whOhcRVlsHdadEuXdNeGMtRQL3zQYpFJcayKvj7QuD1Uu1SkxdQypSnj1MGWy6d3&#10;f0wJnIjMKLvWd7lRFX91RtW4nzZ+f1dw3OP6SFqabTIq8uqrr8rAoGzyrSOmhjrTjILuIICAtQJk&#10;I9Z6Eg0BBFoLfPXVV2ly79L36uBfLmyYs7Ny8oty62nwSGcMDi1bv/Ad7dZ8Szh/aG9/mXAVWvIe&#10;nq+llYwkFbmD+8fctTnbUSdxNW+RdMhggy0sFlo3og5xTM2aoc3RCm0ra/QF7up8rU/9X8urMhJy&#10;Z+NY7cWY693VFe16bhOer6WHmjY0NHcwdrvbVHTmK22GWOstuHCMvrZH5msFj58M/bqT4LHiFFwf&#10;nPzPwYcOBR4tDU5d23TVvTHb1TTpKZkW5ZA/Bo+4ZCNz5sy5TNvkh/g/XzBYH8UQQMA1AmQjrjnU&#10;dBSB5AqsWrVK/97DZ599dtGiRXHfuyTtjk1uEGPfOF4xJXjb83JzGXjkU/khOPAvDUOuqz9S6R05&#10;udNnXkUlGCv7h2ZhyZ3xRm3VROut1dBH+Pb+vZzhJaFb/E4THsMdsKbg5dNzVyuXxkY9HUsWfoQf&#10;Mjb4+L/208cfLp8+UHsxf8rbFa3nXJWVL1+grFZnZA0+figremwkMrQSM81oW9GAoTHf9qIW3EcG&#10;YbrW+17DmsbMD854LbC0Wv5uGvWg0nNA1yLav7d82Yj+3UGRbx2xv020AAEEUl+AbCT1jyE9QMCR&#10;AosXL9ZvXNauXauvfE2lLbuX3D4G7/tV4L+fC87Z3vRXi5Rew+Jof9Wctxvzxue/G3mKlppsRMUZ&#10;0U39jbq8pG3w3FfvDK1lb/W7JYckZg9tx35TWgyDaAVjvhhH263cJfee5VnTVmqrQRRl9ITIwg9Z&#10;sCGrX9TpVS0f5hteYRKrDcUbQ2vZQ79c2aAt87iwf6Xy2ITQgnj9VzErunxohhLaRa1dHYcpyJ4y&#10;tbFIfwCx+mDi09Y++8uXLSMkwbs3BP7upIyZNI3/cVrO47LydCEWAgi4TIBsxGUHnO4igEAHAn2v&#10;lsQj+MMP1STk7g1NI2cp2b26BrZE7m5rlNmRyVfqCnX9EVtFs6tkufkM+bB/oXIkMn1rSW3oxRO5&#10;ytuXKvO8V7Wtf8nZLSXajsu8Rz4MzTtasulS5YgcdehgobLzw2BeQYfzl7rWp3j2Lug3b0lw4bLy&#10;0KSsNQFtSUnFQiXroPZMLXX85FN9bKdi5525+lOttMyhRk1X9N21yVT7J+REL+2Ytsa7X5thJcvQ&#10;9Qd2NW/qOvjWFWmL48MvXpujPZtLFpDkXLVAHhJwUp7i9Vh4fUs83exkH8lD9HlcwXYG4hJQJyER&#10;QAABpwvwhF+nHyHah4CjBJL2vM6kVWSK1+wTfk0Fd0Jh657w64TeJLUNkSf8tn0+clLbYb6yhP5f&#10;S2hw831lDwQQcKIAYyNOPCq0CQEEEEAAAQQQQAABNwiQjbjhKNNHBBBAAAEEEEAAAQScKEA24sSj&#10;QpsQQAABBBBAAAEEEHCDANmIG44yfUQAAQQQQAABBBBAwIkCZCNOPCq0CQEEEEAAAQQQQAABNwjw&#10;TC03HGX6iIBlApEn5FgWsbNA8u2HnRVJ3u95plb9jaPlacXJE0+dmtLgmVoJxXbUf+SE9pTgCCBg&#10;VoCxEbNilEfA3QK+bHf3X+29x+NJV4SOu5bGHbfkgKaqD/+pLTn8BEEAgXgFyEbilWM/BFwpEJz4&#10;ZDL73TRmfjKrM1iX3HQG+/c3WDiFikmnOs9GLr+8sTTyXY0p1LnENlU1ufzyFM1GkvCf2pn/kRN7&#10;ThAdAQQMCzBTyzAVBRFAAAFF8fv9NTU1F5/9ecavf5VmHoHv39/rxz/JycmR7+9r2zW94xXPrcgN&#10;BHqveC7N+t7F7lxY+nhVRkb+40vb0+tifHZHAAEE0liAsZE0Prh0DQEErBfwer2ZmZndFiwKXHud&#10;9dHtiyjdkU5J16SDMVuhdzzz0YU1n39+/sdLGCHRlcRBNMREZDrQs+/AUjMCCCDgdAHGRpx+hGgf&#10;Agg4SkBfyF5bW1tZWdmw5kXf+3syysoc1UKzjQkUFPhvmSypSF5eXo8ePWRgJOaMo1Yd77Zvr+fM&#10;GbN1pV/5pgEDGibd3Kle+nWcHiGAAAJWCZCNWCVJHAQQcItAMBiUhKSurk5ykvr6+oaGBnklRTsv&#10;Ix7dunXLzs6WPKR79+6SirQ3NiIdTKeOW3K8TOlZUiNBEEAAgfQTIBtJv2NKjxBAIOECcl8eCAQa&#10;tU1+kHED2RJeq9UVyBiIbBkZGeoUrMxM+aGDVESvPD06bglkHHqW1EsQBBBAIM0EyEbS7IDSHQQQ&#10;SJKAnoHI3Xkq5iHRRnJXLUmIfm9txC5tOm6ks52WMavXaUAKIIAAAm4TIBtx2xGnvwggYL1A6iYk&#10;BjOQ9shSt+OWnARd1LOkDQRBAAEEUl2AbCTVjyDtRwABBBBAAAEEEEAgVQV4wm+qHjnajQACCCCA&#10;AAIIIIBAqguQjaT6EaT9CCCAAAIIIIAAAgikqgDZSKoeOdqNAAIIIIAAAggggECqC5CNpPoRpP0I&#10;IIAAAggggAACCKSqANlIqh452o0AAggggAACCCCAQKoLkI2k+hGk/QgggAACCCCAAAIIpKoA2Uiq&#10;HjnajQACCCCAAAIIIIBAqguQjaT6EaT9CCCAAAIIIIAAAgikqgDZSKoeOdqNAAIIIIAAAggggECq&#10;C5CNpPoRpP0IIIAAAggggAACCKSqANlIqh452o0AAggggAACCCCAQKoLePx+f6r3gfYjgAACCDhW&#10;oKmpybFtS1rDPB5P0uqKoyLPsZ3eHYXKxeNx7NvJLr2GBSc+2TTqQesjExEBBNJFgGwkXY4k/UAA&#10;AQQcKUA2IofF4dlIxi8GK9VnEnX6+LIDS6sTFZy4CCCQ+gJkI6l/DOkBAggg4DAByUBkCwaDpCKR&#10;IyMJidfrlb8dmJlkLPcl9AwKLGMWRkKBCY5AaguQjaT28aP1CCBguUBtbe2lS5fkTtryyCkRUO6Y&#10;s7KyevToEXdrhS4QCFQ8t+LS9m1Np0/HHSfNdvQMHJg17a78x5dmZGQIsqN6F8lGrE0bEhTWUXQ0&#10;BgEEui5ANtJ1QyIggED6CFRUVPh8vuzsbLllTJ9ememJJBL19fWypDA/P9/MfqGykorIvufnzPIf&#10;+iiO3dN+F9+YG/u8uknOMUclJAlKGxIUNu1PEjqIgNsEnPXxjNv06S8CCDhKQEZF5DYxJyfHtamI&#10;HA7puwiIg2iYPToyL0uSmYvP/pxUpD06kREfUWIOm9mzi/IIIJCuAmQj6Xpk6RcCCJgWkAlaMipi&#10;erd03EEcRMNsz+QmW53ntn2b2R1dVV58REmsXNVrOosAAgi0J0A2wrmBAAIIhARklpGbR0WizwNx&#10;MLtyRl+5LjfZnjMJezpTWpyq4qOPjTA8khbHk04ggEBXBchGuirI/ggggAACEQHusI2cDCgZUaIM&#10;Agi4RIBsxCUHmm4igAACyRDgPtuIMkpGlCiDAAIuESAbccmBppsIIIAAAggggAACCDhOgGzEcYeE&#10;BiGAAAIIIOAoAXnGWqvNUc2jMQggkNICZCMpffhoPAIIIIAAAgkXkO+QiWwrtS3hVVIBAgi4RoBs&#10;xDWHmo4igIBTBOoqz3/zzcWaTpujljNQLBSnuuKb85V1nQZ1UoHcV48MPn5C/zPw1fmhpq18b/Af&#10;N+aaa+f8fn880d/sHfK8jQOPv9fbXEXJKO05ttO7++89f/hlMiozWYd8PeiSJUtuvfVWk/tRHAEE&#10;EGhXgGyEkwMBBBDokoDpL46obmj0+nwBf+fpiKl29cy/rE9ed1O72FpYUpH8sWdrhg05qf7ZGBi7&#10;LJSQLLn15PWzq8y1bV359UPOLjG3j8nSQzOvG2pyFzPF6y9K+uF9/f6Mf+nrfXWa53cveir+ZGb/&#10;JJXdv3//XXfdNWrUqCTVRzUIIOACAbIRFxxkuogAAgkTaKyVD4uravwmKqjx+32+fF+G/1LzSIY6&#10;ClJxseIbfdPHQ6orahublEB9eHhEG1HRtopqvTr1lfPn1VfVV6LHRqLKhnOeloVNtDdRRX398pTS&#10;QxdC4ZfUHqz0jpysDolEj43Iz9rISf93IwMm0cMgK/sfP9JvnuzTYmyk97utx1vklYHvvjdQH4cJ&#10;Dbys7L9svFcZkRMeHmm7V4uez/lZ3/969bK/tjohOfeFJB7efx+vJiFvzfUc2aTUX0yUuBVxi4qK&#10;5s1TxdkQQAABqwQ8MhPUqljEQQABBFJaQG7rL7vsMuNdkFSkqr4ps0dubnaG4b1qKr7x+y7Lz5Hs&#10;oE7pHhrNkH/UNiqZPeSfklRcCmg/qdlGbTDrsl45Erzm4jf1Srb6c3MBbS+v9qKWvXzT4NH2kyrq&#10;9RDqXsHmYM2FDTTXrIY8tVbeUCQ5q79xtIHwWtYxY4RS+WFFq5EQeX1KmfaiJBuzlS0y6CHJxrIs&#10;RS+p/uzdqY+ESIE7g8tHlhc1v6gOuYz8RC0pE7GWjQ+ouyuSaeQML6kZduuFqBcV9eeCOnlRUWLu&#10;1aoXmQs39iscculnc775X18Z6mD7hfL+9/O5ZQcySt5y2gBIYFlHtwRHjx695pprTp8+XVBQYEQg&#10;Y7lPL9ZxWCOhKIMAAmkswNhIGh9cuoYAAgkUiCsVkZzB78/wqdlD90yf4m+MWufh8WWq86x6+kJ3&#10;cC3aXuMPKD5tP6Vnt0yPfOd56Nceb5vLeF1AymZpk7ZysqRscy0xCidQqLPQMiNr2PJLyvj8FkMW&#10;UXutHJNZ+WGtmnWsK99Z0lk4/ffzs0fmBY/sUSd6Fc2uK1UyBoeXo+jjMEV7GivbRmp/r6iyjatn&#10;n/+Pc1lPxj9C4usZ6H1T5ZAfnO399vd9H73ktFSkU+F9+/Y98cQTBlORTqNRAAEEENAFyEY4ExBA&#10;AAHzAv6amnp/U1NQchKZKxXeLlbWdxJKpmmpk6/UTeZhRSUKipLh7WTRh/+SPlFLm8AVDOUxMfYK&#10;NDVFWtE9I3rUptMqzEN0cQ91vYe2bmRITdn4/HdbrEPPHdw/vujescv0+V05wxVvv+F6kGB5acfR&#10;Yu6lLH9n0JHSyJ/L/nqkN2to90U/0/JC05u/OuPCb/PObu9TM3pBsOB60/vbuoOMej3yyCPf/e53&#10;bW0FlSOAQBoKkI2k4UGlSwggkHABX05uj24ZHsWXnd+neeuVl91hzXWVlwKezB4yHUzbemQqjQ2G&#10;17JH7XhZh+vVMzyeSCvUcRJnbjK3Sl/yEdouFJcoBUOiH6VVdfJsJ02fNyTmDLnGLaEMR81zvmN0&#10;bXvsvZbdcWrk8PCfWy/s/Krp/OGqnzxo+KjF6EHDN5nVf/UPDT/8XeDR0uDUtU1X3Ruzm02TnpIJ&#10;Tsn5Y+QUOXz4MOvXjUBRBgEEzAqQjZgVozwCCCCgCmRk5+b2yAzWV1TWGr3hr2v0N4XmY2mG6sCF&#10;3x9akt6xao4vo6nxknYPrK1QDy9kj7WXFlZfIl9zqbFFjQ46dOvqjyhZCyNP8p3fb8oIpexEi0dp&#10;LTnUmDe+hzpeov02asscrb6a++3r2ryHSdjKzCl6WFlVEvXg4I76bmSvoT1e+I/et1RVP35vxbvW&#10;ODblf6tpzPzgjNcCS6vl76ZRDyo9B1gTOgFR9uzZM2fOnAQEJiQCCLhdgGzE7WcA/UcAgbgF1ISk&#10;uy9wyegztVolI7Kswyd5Q0O7XxLS3ZsReaZWTi819dEnasly9/yeHbQ6J18ddamVsvUBX7ZTH/tb&#10;NWdkxZHrQotGji/LKtvYZhxjydktJZkzZM7VQuVIZN3IuvLVHwaHz5aJWLnKJ41tGCSsOulLnak1&#10;O7N04+k569qVKjoRCD9Tq/O95vws/zsNNdalIi1a5cuWEZLg3RsCf3cy+NChpvE/burvuEfo/vSn&#10;P501a1bc/1nYEQEEEGhPgGdqcW4ggAACIQGzT5FKbzizGqafqWWGT30oltI2XTETwkllsz8qzs/P&#10;9/l8nqhZdTY2MEEPv0pQWBuhqBoBBBIhwNhIIlSJiQACCCDQZQH1u9JD3xySU/BhheEVIF2umAAI&#10;IIAAAskTIBtJnjU1IYAAAgiYECiafTr0Te1DzH87u4l6KIoAAgggYKMA2YiN+FSNAAIIIIAAAggg&#10;gICrBchGXH346TwCCCCAAAIIIIAAAjYKkI3YiE/VCCCAAAIIIIAAAgi4WoBsxNWHn84jgAACCCCA&#10;AAIIIGCjAE/4tRGfqhFAwFkCZp9p66zWW90asxoJfcKv1Z2zOZ5jn/CbIBf5RvkERSYsAgikgQBj&#10;I2lwEOkCAggg4BQBh3yBhlM42mmH45R82Q4Xo3kIIJDGAmQjaXxw6RoCCJgT8Hq9gUDA3D5pWloc&#10;RCOOzsl9drB//zh2dM8u4uO0bCQ48cnE+TeNmZ+44ERGAIE0EGCmVhocRLqAAALWCNTW1sp0o5yc&#10;HGvCpXKUmpoauWPu0aOHqU74/X7Z8eKzP8/49a9M7eiqwoHv39/rxz+R00y+i91VHaezCCCAQEyB&#10;eD76ghIBBBBISwG5+dbvp908QiJ9FwFxMJuKyCkhwymZmZndFiwKXHtdWp4hXe+UyIiPKMU39NT1&#10;BhABAQQQcJoAYyNOOyK0BwEEbBaQEZJLly4Fg0Gb22FT9XKXnJWVFUcqIu3VF7ILYGVlZcOaF33v&#10;78koK7OpH46rNlBQ4L9lsqQieXl5wisDI06br+U4MhqEAALuECAbccdxppcIIIBAUgQki5OEpK6u&#10;TnKS+vr6hoYG1+Z10d6S43Xr1i07O1vykO7du0sqwthIUs5HKkEAgRQQIBtJgYNEExFAAIEUEpD0&#10;Q6Z7NWqb/CADJrKlUPstb6qMgciWkZEhE7Rkkx9IRSxHJiACCKSuANlI6h47Wo4AAgg4VEDPQCQt&#10;cXkeEn14JCGRJETPTBx62GgWAgggYIcA2Ygd6tSJAAIIuEaAhEQONRmIa853OooAAqYFyEZMk7ED&#10;AggggAACCCCAAAIIWCLAE34tYSQIAggggAACCCCAAAIImBYgGzFNxg4IIIAAAggggAACCCBgiQDZ&#10;iCWMBEEAAQQQQAABBBBAAAHTAqwbMU3GDggggEBKCKTT8nFWgSfulPMc2+ndUahcPG5xFb2GBSc+&#10;2TTqQYvDEg4BBNJOgGwk7Q4pHUIAAQQ0AbIRTgQjAhm/GKxUnzFS0nQZX3ZgabXpvdgBAQRcJkA2&#10;4rIDTncRQCCtBdL4iz74vo4EnbkZy30JiixhA8v8iQtOZAQQSA8BspH0OI70AgEEEFD0L0GveG5F&#10;w9vbg6dOpZmId9CgbndOy398Kd9lbu2RjWQjFmYOiYhpba+JhgACzhEgG3HOsaAlCCCAQPwCkor4&#10;/f4L35/dbfjwnvMeyhw+Iv5YjtyzsbSkumh9Q2lp719v9Pl88r3mjmxm6jUqEZlDImKmniwtRgAB&#10;YwJczY05UQoBBBBwsIBM0JJRkYvP/lxSkd4rnku/VETspVPSNemgdFM6m06rYhx8ZtE0BBBAIOEC&#10;ZCMJJ6YCBBBAINECcndeW1srE7RkVCTRddkbXzoo3ZTOSpftbQm1I4AAAghYIkA2YgkjQRBAAAHb&#10;BPSV6+rd+ddfp+WoSLSs2sGvv9bHRhgese2co2IEEEDAOgGyEessiYQAAgjYJ+CqW3NXdda+c4qa&#10;EUAAgWQIkI0kQ5k6EEAAgUQLuOoG3VWdTfSZQ3wEEEDAXgGyEXv9qR0BBBBAAAEEEEAAAfcKkI24&#10;99jTcwQQQCDtBTzHdnp3/73nD79M+54muoNlZWVFRUXybGXZVq1aJf9MdI3ERwABlwiQjbjkQNNN&#10;BBBAwDUC9Rcl/fC+fn/Gv/T1vjrN87sXPRV/ck3nE9XRX/3qV8XFxfKdNrKVlpb+0z/9U6JqIi4C&#10;CLhMgGzEZQec7iKAAAIhgcNnhw05qf8p3FqVSJYLq4ecfjPxH6Wf+0ISD++/j1eTkLfmeo5sUuov&#10;JrJb7oq9ZMmSqVOn6n2WH9atW+eu/tNbBBBImADfxZ4wWgIjgAACSRGQJd3ycXVFRUX9jaMHHz9h&#10;rE5JRe4NrD408J4CKV/15sMVO+/MXzs919jOZktJNlI3LFSX2X3blpf0Kfuj4vz8fJky5JHt2E7P&#10;/93l+fIN5eLxrgd3c4TAMn8H3ZfZWXv37v3lL38p8oWFhZKQ3HXXXe2V57vY3Xwi0XcEzAowNmJW&#10;jPIIIIBAygtUvfk/G6etydVSEdly71mepSyoLdb/VVZe2HrMRB3cWL36dNuBlK+3tnmxefezoYDR&#10;XDGCK8WrTxY+rMYp3GpcViZfyYKQyFwsUhHjdPGVXLx4saQfzz///FNPPdVxKhJffPZCAAHXCpCN&#10;uPbQ03EEEHCtQFn9zh3eKeOiRkIK+q090X+0CnJh9ZhLV70hYyyDj7+RuT2SoijBF5Tu8uLBNd7m&#10;Fw+fHft25kEpeSLnqgVV2lys5t1fX9J438PlX7dAbi+4sl1R46ydbvyQNOV/K3jb88EHftM0/sdN&#10;/UcZ35GScQt89dVXvXv3lt1lOTur2ONmZEcEEGglwEwtTgkEEEAgtQXMz9SSAYoxwXmh9KP9zjcX&#10;k7GRGuWNwQtv0EZOwvvKmEbR0Jbzu9QJYMrreuQWu7eZqdUyzn1KzvGF6n2uga3VTK3QHhePN0/Z&#10;ahOkadJTwUlPGYjtxiIGZ1XJTC1ZvL527Voxkpla8rf+c8zNYEw3ctNnBBBoI8DYCCcFAggg4EaB&#10;wIl2lpVHJl8NG3Npe7OMd9jgVkxVJz6NCdd4nz7RS929dS3tBFemDfV18SD0GtY0Zn5wxmuBpdXy&#10;d9OoB5WeA7oYkt2jBWQV+/Dhw/VX5AdWsXN6IICAVQJkI1ZJEgcBBBBIFYGC7ClTgzsPRD9HS0Y/&#10;tGUeZeXLFyirD2kztQ5lTeuoR7lDro3166lZ2twt/Y++Sj68mQgeP6Uvu+mqe4N3bwj83cngQ4eY&#10;xxW/ZMs958+fL2Mj+mvyw8qVK62KTBwEEHC5ANmIy08Auo8AAm4UyL3nEVkToq/0kE2eqVXzwpJu&#10;2rqR5q14Y/TYSAymAUO929+u11aGSDJzcvVhRbmh22M7Lm2RHxRFGwaJtZBdi9RpcCsOi6wnCU7+&#10;Z8lJmKbVdc5//Md/lCER/dsPR48eff/993c9JhEQQAABESAb4TRAAAEEXChwQ//jb2QsHKN/30jF&#10;wmvDyzYK+s1bEtRf3z8h57E2U62iqS6fPvD1ay+NVSPUfLkmX11VovReeCjry3vV3ceqYyz6yvjw&#10;Zia4C4+Js7tcUFAgj9XSv/1w3rx58k9nt5fWIYBAygiwij1lDhUNRQABBGIKmF/FntqQsVexp3af&#10;7Gx9IlacJyKmnUbUjQACiRRgbCSRusRGAAEEEEAAAQQQQACB9gXIRjg7EEAAAQQQQAABBBBAwB4B&#10;shF73KkVAQQQQAABBBBAAAEEyEY4BxBAAAEEEEAAAQQQQMAeAVax2+NOrQgggIBVAqxit0rSnXEi&#10;K84T0f3AMn8iwhITAQTSSYCxkXQ6mvQFAQQQQAABkwK+bJM7UBwBBBCwUoBsxEpNYiGAAAJ2CXg8&#10;HruqTn69rupsonmDE59MUBVNY+YnKDJhEUAgnQSYqZVOR5O+IICAGwX0mVpVVVW10+7o/8qvMoeP&#10;SGOFxtKSsw/c32P7O7m5ufKl4KQlaXys6RoCCLhEgLERlxxouokAAmkrIHfksmVkZARv/XZ10fq0&#10;7afWMemgdFM6q/c6vTtL7xBAAAE3CJCNuOEo00cEEEhzAa/XmynbowtrPv/8/I+XyABC+nVYOiVd&#10;kw5KN6Wv0uX06yM9QgABBFwowEwtFx50uowAAukmoE/Wqq2traysbFjzYrd9ez1nzqRZJ5sGDGiY&#10;dHO3BYvy8vJ69OjBNK00O750BwEEXCtANuLaQ0/HEUAgrQSCwaAkJHV1dZKT1NfXNzQ0yCtp00MZ&#10;CenWrVt2drbkId27d5dUhLGRtDm4dAQBBFwuQDbi8hOA7iOAQPoISPoRCAQatU1+kAET2dKge5GF&#10;MepstMxMWTRCKpIGh5UuIIAAAroA2QhnAgIIIJA+AnoGImlJeuQh0QdGchJJQli8nj4nKz1BAAEE&#10;yEY4BxBAAIE0FkinhITHZ6XxiUrXEEDA5QKMjbj8BKD7CCCAAAIIIIAAAgjYJsATEm2jp2IEEEAA&#10;AQQQQAABBFwuQDbi8hOA7iOAAAIIIIAAAgggYJsA2Yht9FSMAAIIIIAAAggggIDLBchGXH4C0H0E&#10;EEAAAQQQQAABBGwTIBuxjZ6KEUAAAQQQQAABBBBwuQDZiMtPALqPAAIIIIAAAggggIBtAmQjttFT&#10;MQIIIIAAAggggAACLhcgG3H5CUD3EUAAAQQQQAABBBCwTYBsxDZ6KkYAAQQQQAABBBBAwOUCZCMu&#10;PwHoPgIIIIAAAggggAACtgmQjdhGT8UIIIAAAggggAACCLhcgGzE5ScA3UcAAQQQQAABBBBAwDYB&#10;shHb6KkYAQQQQAABBBBAAAGXC/x/97mEQzVZ3swAAAAASUVORK5CYIJQSwMECgAAAAAAAAAhAFu/&#10;jCIDmAAAA5gAABQAAABkcnMvbWVkaWEvaW1hZ2UyLnBuZ4lQTkcNChoKAAAADUlIRFIAAAQxAAAC&#10;dAgCAAAAhC0vPwAAAAFzUkdCAK7OHOkAAJe9SURBVHhe7d0LeBXVvfD/iQTUgwlBEo3N5lbuplxS&#10;eKtcA7XFYMGgSDg8R/Q5TfS1psof21Mrciz1senl6R8eWkM9lrT/iuflJZEKghJDLSYEUAuGywmX&#10;BAqERAIJJCSiogn8f2tm37OT7J3s7D177+88PprMrFnrtz5rnJnfXjM7US0tLRoLAggggAACCCCA&#10;AAIIIBAkgRuC1C7NIoAAAggggAACCCCAAAJKgJyE4wABBBBAAAEEEEAAAQSCKUBOEkx92kYAAQQQ&#10;QAABBBBAAAFyEo4BBBBAAAEEEEAAAQQQCKYAOUkw9WkbAQQQQAABBBBAAAEEyEk4BhBAAAEEEEAA&#10;AQQQQCCYAuQkwdSnbQQQQAABBBBAAAEEEIg6deoUCggggAACCCCAAAIIIIBAgAU++eST/v37S6NR&#10;VVVVAW6b5hBAAAEEEEAAAQQQQACBmpqaW2+9VeUktbW1cCCAAAIIIIAAAggggAACARZw5CSXL18O&#10;cNs0hwACCCCAAAIIIIAAAgicPXs2Pj5ezZN8/vnncCCAAAIIIIAAAggggAACARaQnGTAgAEqJ/ny&#10;yy8D3DbNIYAAAggggAACCCCAAALyZrt1nqSlpcVfHFEn371he7bWeNpfFVIPAggggAACCCCAAAII&#10;BFMgbsi16f95ffyjPRGDPSfx598nuWFrJglJT4wWdSKAAAIIIIAAAgggEByBxtNq1qGHF3/mJNqn&#10;fIVXDw8X1SOAAAIIIIAAAgggEGCBli96usEoPz671eulaCPc1hV+ex6sp/tP/QgggAACCCCAAAII&#10;IOBRoKdv73vk2S3GEgEEEEAAAQQQQAABBBDwVcCvz2752jjlEUAAAQQQQAABBBBAIOIFyEki/hAA&#10;AAEEEEAAAQQQQACBoAqQkwSVn8YRQAABBBBAAAEEEIh4AXKSiD8EAEAAAQQQ6FygufJQZXPnxSiB&#10;AAIIINAVAdPmJEc25xrL5iP2fpVvXr+r3tHL8s2560sqd63PfctRpHMDfS+nWjzvceStXJe22pQy&#10;CtRL67Js2rzeOc4Og3Cp2a1HnUdPCQQQQCAiBORUab0GlNv7e2Szy9lbLhPrSypKvD/96hXpe9U5&#10;G7Zd40m4/L2ig+euqi31JeuNC5N3O0bEcNFJBBBAwCpw8ODB6OjonTt3+ipi0u8ClovMpW9mz0/W&#10;5KZ/Y8PE7PtvK1m/8XCTpsWOXbRkxoW3cnee1XsaO3b2kDNFqsCdcgGTlbGxsU395Fdtc+7OGikw&#10;cJZsMlCMAsZei5bEl+oFYsctWjI9Xq2sK1mff0aLbWpq0pJmZo88mbu/v2y6YK9nUf/9G09bt8/K&#10;nq+9JQX+V8yhf6hKRgzXKj+fqK9UTehBahL5IT3iDPlFKlfhO9Usq+w9kmD2N+tNO+LxdSQpjwAC&#10;CISLgO3Mf6d+Zr4kZ9fbnM+ocmJ+X53g1Qn2u4PP7HAUUJcAbfCiJXcecbpk6Kd4TZMPpOx7ZSyJ&#10;32s/Xasz8K1yok5QpVTT6tSdJOf5O1Xr+pVn3OzBp4vUTwNnqWuB9dw+8VK+saMkJ44rTqcXo3AZ&#10;JfqBAAIRIeDTdwFLQrJp06acnJwdO3bMmjXLGyCzfxfwmaakkcmqI/HTl0hSUb9r++F+s7KzF43V&#10;Dpd+ULL/rNzoZy8aF+voap2slEtI9sR+ctGQ9GNn87hF2dmzks7ut34epgo49vqnUSBjrHao1HmS&#10;ZXBadvbMpJqPSz7Vq67ftV+bqdZol+sb1IrBcySG2JoK6+d2X58mMQyctSTlZiOr2X95rGq13+HS&#10;8iOlpwcvUoWbLl3Qjuw9HCP1ZIxtdtTs1CNVW1PMN1VDTad9mfPxZqgpgwACCISawJHTTUnD9I+T&#10;EmYs0XOD7Ydi1DVgnHZ470clH9fIxzdyRnW6BhwpPaTJdWHOELVTg/Mlw3q6rnfZ65+bd6rTtX5N&#10;cczDqKtHqbWh5v276o/sPTNYv9Y0NXw145tJ6vOm+zXnc7vh6nLFqWj3YhRqg0C8CCCAgM8CkpC8&#10;+OKLPu+m7xCEeZJr166dP39e2r5+/XpUVJRz3LLptttukzUbXt2W8vjc0bZtx955tSxuweIpAy7u&#10;2VD0+W3ayc/V1qPbXj3Q/57BVe81pjw+9IT8vGDxVG3Phk2NI5Ivf9ww4fG5YzTZ8cRQ9YNWv3vD&#10;Xxvse32zX/nH1UbtMckPLp4qH6PZC8gPO7QR/corVYt1214t+UQvZW3ovoTdGzZJ5cNPqZBma0Wb&#10;pPVvXVSVT9dK9BgG6PVKqJv+Rz17/LXpC/ofULuoMDQVkuyY0rjJ0SNtRMz/VPaXMKS1A/0fXzxV&#10;ZOrr691wujbA7IUAAgj4S8B+0r799ttvuKGLj/6eOHGib9++Hi8BsjI+Xs1q7N7wqv2cqYLXz/bq&#10;7KrOz1+oa4A6ox7b9mpZ/28Pqvp7Q8qD/ctcz/D6CVy/ZGiz5Qc5JRunbuteKTHlZerUrs7u3/im&#10;9QzsfCEwtqnrQrk6j1tmuFxlrOd2mQ8v6//gbG2H9Qyvrjg3fe2T854vRqPve1wA6+rqukznr3Gk&#10;HgQQQMAuYD+xX7lyZfjw4W1lfJonMXaXZ7e6ME8S0Jzkww8/3L59e+/evS0Wi4Tb9rw8ffp044K0&#10;Jz+vcVzmfaO1i3vzN5+1zBpYvfPy+My0+D35mxvHTdN2H4xLzxhV6bRp0sX8LY3jM+/TCvNKtWnT&#10;tNKD/eZnTK5/J0+VnKKqPG78bOyVEnv0hBQYcdzYa5S69uzJ31JtkcKy06E4o8D4y5tPDpFK1RrX&#10;GDKHnc6TJu7R3tssgRmtp8cdtMVw8MahWt1N92SMOq4CthY2mrs96dx5+46uPTKazsyYIuF89NFH&#10;NTXGwwksCCCAgFkE5JOjlpaW6urqr776as6cOXfddZf3kcklqqSkZMCAAf379/d4CRg9evSYMerD&#10;G3XmV+f8UdYzc6qlulidq+P19dYzvDqjVlusm4addDrDu52u5VKirgGF6qStn4erLeNvOfrPuPnW&#10;U7T1muJ+pbg8fEzTCe3b+lVDghlyUs7P87+tvfd3zXZut+44YJ9es3HFsYXa9mJ0X2aGhCEndjm9&#10;e49GSQQQQKCnBYwTe0NDw8WLF2fMmPHd737XucXwzEmee+659PT0sWPH9urVqzNfSSFKz6lCd0xT&#10;OYPt15gx8+WWXS5LR/SvP4kZY7v2jJLrTWmNFhMT0xxrJAlHVYmkaeqqpi/qImfbS11X9AJ3TFWZ&#10;j1r0nESLaW5uVisdKYfsoiq9Zfidn5Y58iJPOYmREak8QmKWC6SKX3bVBt6jXwVVczF3qjzHdvXS&#10;O6h6NOBDI3dyykk682E7AgggEDSB1tbWw4cPb9my5Ze//KX3Qbzwwgv33Xefd5cAlULop1PrWdr2&#10;a8wYOVXKx1bGGV5OoM7pypFmdbbWLPpJ1X6CVbMktpO8ba/0e7S/b1a/qGuEfOxk//TKfqVQDUmy&#10;oWJQ53HLPcZVI2n4HTUnbOf24bccOaFO3fZ49CtOpxcj78UoiQACCARMwDixv/POO24PX4VhTrJv&#10;37633377xz/+sRcJie/+KqNwfIpmz0N8qMhWgzWD8WFPiiKAAAIRJyBXr9/+9rc/+9nPvOy5PLL7&#10;+uuvP/HEEz1yCbDNhBuf7MhHV9Y8xMvg/Fis+xcjPwZDVQgggIAvAnJif+WVV370ox857xSwnKSL&#10;DwT70kFr2UmTJsmUfc9cjeQZ5FGWmHOleXnyBY1jJpFWdGF82AUBBBDwQUBO5nJK934HeQXlxhtv&#10;7KlLgDZqWFLz0S15ebvP3TEueAmJcHAx8v6YoCQCCJhMQE7RcqIOVlCBy0mkh3369Omxfg6YkpGp&#10;L8bbI74v8VKB/mIJCwIIIICAFwK+ntJ9Le9FCI4io9KMS4DtcVyfdvZn4W5fjPwZDHUhgAACvgn0&#10;6Im641ACmpPwZSO+HReURgABBEws4Osp3dfyJu46oSGAAALhKdDNE7V8f4ksQiMvyvv6lxMDmpOE&#10;5+jRKwQQQAABBBBAAAEEIl5Avr/LefHyzyYabOQkEX/4AIAAAggggAACCCCAQFAFyEmCyk/jCCCA&#10;AAIIIIAAAghEvAA5ScQfAgAggAACCCCAAAIIIBBUAXKSoPLTOAIIIIAAAggggAACES8QJW+i+Auh&#10;0z+qsm7duocffthzc83lm35/bPRTC5Jj9O3q18a7lk+1WH/ectzYbcYjy6epdc7LlfJNa6zbUx8x&#10;drEt1aU5r2kedtG06t2y5dHlU5M0rWZ3zl+K1R5j0pc+kNxXtsleJUYVo9LtIRkr7IUdm1RVan/r&#10;7lfK31yz5aiHaFWcFaONJpxjdN3dtsUJxNHBtt1vE7yxv9ql4S7Dyt6dUelLF6jGHRGmGgKOxb7J&#10;Ltl2jVt/29bvNj78igAC4SkgfwMxKyvL+751dAmw1eLluct2LXA632ru53/vA6MkAggggIAh0PbE&#10;3untfTfpqqqq4uPV3/Ew/TyJujXfkvjocn1Zml73Wk5ptUvnm8sLtyQ+om9+ZEbxa2+WX/HCprpU&#10;zyLUUr37L8Vya65qH3lsjar8yuU6zVizfLktR3IUrk1/yghF2/L73VJaqqpNX2qsOFAj9/uFWxKs&#10;4aSWvLbJHo6K05pYOQfotrvjuvw3W2m1o6Y3+ohUuLvGZe82wetdKs2xJWkqiXqtRC7VKuTRFWtk&#10;d0eEj6YW/0V1wb7YN4nkh3rkbde4B9ymfi/4KYIAAgh4EHA/d9Wpc+vyp+TkWlje7PHs2tB4VD45&#10;Mk7XLh9I4YsAAgggEFoCZs9Jqg9uOT7jEdtn+X2Tv5M+quRDuTg5lpjkBbZLkWVoqlf6chutpaeP&#10;0cs2X67VUgfrcwV94xK1ustXNHWRi4v1WJNlqi1L6TtotP4HFqvPlGiJcTL50HfIyFHFp6r7SjjW&#10;mRzL4BlOd/t/OzY6vW147rsbO0gmcGykrXRMv0RHLK6BeQhezZCcGSrpmXWfK4212ozB+txR334J&#10;Wm3jFacIZW4nrr+j8iunK46P6q9WiOTxitNXtLZr3ANuW79XQ0AhBBBAwFXA7dylJU1d7phVTuwX&#10;o3k4u6pzoNrEggACCCAQ6gImz0nUlIVxl2xdYoaMHnO8sckze/Wp4lEjh7g+GdW2pEyMaI9MG2Kr&#10;UO74i8/okw/q9vpoY0PNmWLt+Jbf56jFbU7GqbIrVceOW+/1nfIEldLYF7l9HzV6kApHzzHSkuM8&#10;ht1md5kYqRidltzPVloSobsaVTxnBrvN26h0xTV4yTySFzg/jqUSrZIz+mSIwjze0KBXKw885MgT&#10;a6nfcnuQzMiv9EUo9P+2WeMSsOa5/lD//4L4EUAg0AJu5y6jeZk5yfm9zBRPcH1m13p2Vedhrfg1&#10;/WztmJQOdOC0hwACCCDgBwGT5yQ+9FA+Y5NXR/T3JTpa5NEj7VHnKX7LVPUIk7qkFTYkqqkP+XDO&#10;uqhHxTxf52p2qzdD2rzZ4tSw3PRLQ/qjX9Yco7NcybrzlXKZUfmOUzfkjRGVjcgy+ExOjuuzW22C&#10;b9v1pKnqkTa9f40J+tSOWvomP6AeBtP+4lahD+DWop7r970e9kAAAQTaCFimWZ87dToVO86uaubE&#10;ujySuEU9m8qCAAIIIBCiAqbJSVyeULJjqseNbB/t6yubTx9TD1bpH/MbH43pz3HJZ2mFWpr9lW5j&#10;m6frk3r0SM9A1Gvo8oMqY0tCFgzVjrs8y2RtXX1Q51ShJD85pwY7PVTgNG+T0E/PPOQt8ELtO9bX&#10;x9UneUe3rJEa5E16+eHNfftcgnfdXXXQmKWRN17kh037auwPX6mHwYpPVbj0vd3gHQekflFX78YM&#10;1qyPZtm29Y8bo57mcj52Hb/aKNqsce9v+/WH6P8UhI0AAqYScL4QuJxdnaL0cDYzVR8IBgEEEECg&#10;YwHT5CSaXFGOH6uy3h+r10j0e2LLeHmBxP5it8whyOsldyXHGB/zW99Bl5xB3qCwz5DYbpHdvlHK&#10;cJDnoIxlqbxPon/rlFzhjMTmSvlH+qNfMi9hfWRLJTCpQy3OFUpCYk9+jAolT9Dv2tWrF1JYT0hc&#10;HrJyfJL3aKr+3VyTJjmCb7O7ej3GWB5J1b/aa1KSy8NXo/onOfW9TfBtR1u6Y7z331z+of4smXTB&#10;+omjnuAZT5fpi3olxsgAbU/BtV3TJuA29fO/HAIIIOAHgTan4rZn1/bPZn5onyoQQAABBAIpYJrv&#10;Aladtn3JrPrZ+VsdndZ38GW4Bpvt+3yN35y+1Vev1PHVt+obJBu/5fpdwLbKHXu5Nad/CZjTl2cZ&#10;QdrC0wu7tWj7+l09GrnEfhTX7ncBu3dNqv0wTv8mYq++C9h1d+cvQbaHZOt+m+8Cln79TUtTr5Pa&#10;NjkY265x6a8zcptvFg7kkUxbCCAQaIGe+C5gj+cu40Tq6eyq2b973eVkG2gJ2kMAAQTCRCCI3wVs&#10;qpwkTIaTbiCAAAKRINATOUkkuNFHBBBAwLQCQcxJzPPslmlHh8AQQAABBBBAAAEEEECgBwXISXoQ&#10;l6oRQAABBBBAAAEEEECgUwFykk6JKIAAAggggAACCCCAAAI9KEBO0oO4VI0AAggggAACCCCAAAKd&#10;CpCTdEpEAQQQQAABBBBAAAEEEOhBgYDmJK2trT3YFapGAAEEEAiggK+ndF/LB7ArNIUAAgggoASC&#10;eKIOaE7y5ZdfMuAIIIAAAuEh4Osp3dfy4aFELxBAAIEQEgjiiTpwOcm+ffvq6+u/+uqrEBoYQkUA&#10;AQQQ8CggJ3M5pXuPc/78+c8++4xLgPdilEQAAQQCLCCnaDlRB7hRe3OBy0kmTZrUq1evHTt2dHBN&#10;un79erAgzNYuFGYbEeJBAAG7gJzG5WQup3TvTW6//Xb5+I1LAOd2748ZSiKAQCAFjBN7EOdJAvp3&#10;3E+ePPnmm282NTXFxcVFR0dHRUW5WY8YMaKqqiqQA2DOtsTn6tWrjY2N5gyPqBBAIGIF5Ja6paVF&#10;zk6xsbEPPPDAsGHDvKf48MMPd+3aJZe9G2+80eMl4I477rh06ZL3FYZcSTm3/8u//MupU6dCLnIC&#10;RgCBMBYwTuxy59m7d+/p06ffddddzp3t9VK08WvripaeQJA7//j4eKk5oDlJT/SEOhFAAAEEEEAA&#10;AQQQQKAnBAKWkwTu2a2eYKJOBBBAAAEEEEAAAQQQCHUBcpJQH0HiRwABBBBAAAEEEEAgtAV65Nmt&#10;0CYhegQQQAABBBBAAAEEEHAS6On3Sfw6TxJ9E2OHAAIIIIAAAggggAACCPgk4M+c5Nr0//SpbQoj&#10;gAACCCCAAAIIIICAyQWuT/zfPR2hP5/d6ulYqR8BBBBAAAEEEEAAAQTCRsD+XcD+nCcJGx06ggAC&#10;CCCAAAIIIIAAAgETICcJGDUNIYAAAggggAACCCCAgAcBchIOCwQQQAABBBBAAAEEEAimADlJMPVp&#10;GwEEEEAAAQQQQAABBMhJOAYQQAABBBBAAAEEEEAgmALkJMHUp20EEEAAAQQQQAABBBAgJ+EYQAAB&#10;BBBAAAEEEEAAgWAKkJMEU5+2EUAAAQQQQAABBBBAgJyEYwABBBBAAAEEEEAAAQSCKUBOEkx92kYA&#10;AQQQQAABBBBAAAFyEo4BBBBAAAEEEEAAAQQQCKYAOUkw9WkbAQQQQAABBBBAAAEEyEk4BhBAAAEE&#10;EEAAAQQQQCCYAuQkwdSnbQQQQAABBBBAAAEEECAn4RhAAAEEEEAAAQQQQACBYAqQkwRTn7YRQAAB&#10;BBBAAAEEEECAnIRjAAEEEEAAAQQQQAABBIIpQE4STH3aRgABBBBAAAEEEEAAAXISjgEEEEAAAQQQ&#10;QAABBBAIpgA5STD1aRsBBBBAAAEEEEAAAQTISTgGEEAAAQQQQAABBBBAIJgC5CTB1KdtBBBAAAEE&#10;EEAAAQQQiGppaem+QtTJd2/Ynq01nu5+VdSAAAIIIIAAAggggAACZhSIG3Jt+n9eH/+ov2KrqqqK&#10;j4+X2vwzT3LD1kwSEn+NDfUggAACCCCAAAIIIGBGgcbTah6iBxb/5CTap7U9EBtVIoAAAggggAAC&#10;CCCAgJkEWr7oiWj88+xWr5eijeBaV/jhSbCe6Cd1IoAAAggggAACCCCAQJcFeuKG38/PbnW5b+yI&#10;AAIIIIAAAggggAACES7gp2e3IlyR7iOAAAIIIIAAAggggEBXBchJuirHfggggAACCCCAAAIIIOAP&#10;gQDnJGW/GuGyZG2q67AXdQVZvyrzRz8DV0dtQdaIEZ31K3Dh0BICCCCAAAIIIIAAAiYXCHBOoms8&#10;ll9pLP83s/inUzq4fS/7zZTlxSYHJDwEEEAAAQQQQAABBBDolkAwchJ7wBN/mv+YVvzTPGMmpOw3&#10;9ikUNTdStykr44+yOi9jRFaB/lXDjgJZBfbpFY8r7S3Ytmb96jdq9sKoR9tvn62xTcLoa361SU1x&#10;yOJIk9or+Ru9ht+UafqsiLF4Sq4c80K/2m8NSvpl2yPUpoC6daSxMwIIIIAAAggggAACngWCmpNo&#10;mmVYqqadOCGpwv5fZVTk7JHJk105qZKH/KYsYcE6yVg0LTO/ct3CRJWQZPxRfpYlP7N4+RTJB/Ts&#10;QvKWzP+r71W8/Dm3J8H0ram/klp/OazCNuEiWcS/5ukr9+Sk5mU4pTd5J4evk9rtaVIHJbV7VSA/&#10;sRSsWD5cWrfu9Zw157FlHwVZGXmpqlN7fpWa9696RlRb8NxPi/XW8zP1bnJgIoAAAggggAACCCAQ&#10;4QJBzkkc+hN/KqlHtUyVTPf4uFbZuzJn8ti9KWqHlMxfpWp/zLUnAHn/OuJXNQslnVi3IMF5OMve&#10;y9O01HunysqEmXMk+VFL3e53i51XFp+stu2TOswiP9rTpA5KZt6jB6IlSKs/TVJTJfqUjutS+75q&#10;ac5M1fzUe1O14pM11gL6E2uWn6qsxqiHBQEEEEAAAQQQQACBkBSoqKh44YUXovVl3bp1XeuDWXIS&#10;44mmDE0mQmQCoe39/YkTkl7oOYPLMjFTZlVkkbREPXxlez7Kqczw4Ykue1SflAmT4uXTVfkpP5Wf&#10;9VkafRk+xCWl6aCkrUb90azp7967S82EuMdWo7f00ymqJT3ROnG6TktcmK0mf6zreRW+a0cteyGA&#10;AAIIIIAAAgiYROD111/PyspqaWm5ePFiWVnZ6tWruxBYkHMS/b5f0oa697fLnELOnvbmDRKHD5f7&#10;eMeUhr2naqZCFiMlyPvXtm9oOFIOYx99GiQ1Z5f1NXuZXJEHwzwunZfc/65MxGT+33ZqSNJbUo9p&#10;WRdjGiflJ9b3+/XMxO1xry6MILsggAACCCCAAAIIIBA0gRdffHHQoEHSfL9+/R566KH/+I//6EIo&#10;Qc1Jagty1fsemSlawvCR1pyjblOu3Oi3WVLulemFP76rv35RlifzG49lSy6hz66o9zQSFvxSTZi4&#10;zqSk3CMzLsXv7pb34fVd9MV4jEpfKV80rPZu79uIOy+pZx1q9sOpfkfkiTNVS9vfVy3Z4jRer1fz&#10;Ofr7/Xo+1oVRYxcEEEAAAQQQQAABBEwncOXKlblz53YhrGDkJH/MsH7x1PTl2q/2WGcPHtFfbVfP&#10;U2mpcqdfcUJu5fWkQq2Um3iZXsh/TP0sT3jlybcJ6zMq+nvwxoNY8q3BqTkvLXR5+sr6vV7y9FSu&#10;9pjt2arEhev07yDWd8nMX+e6izNhpyX1B7H0qjJOqKAdb4wY6c/Cdfrr+PpDYtbplIk/1d9317uh&#10;3s7/KS+UdOGoZRcEEEAAAQQQQAABEwrI+ySLFy/uQmBR8uxXF3Zz26XXS9HGmtYVfqit+/FYa5BJ&#10;iX/Nk2/l+ulE+9d2kQP4TZeKEEAAAQQQQAABBCJHoNMb/o0bN27YsGHz5s3em1RVVcXHx0v5YMyT&#10;eB9mN0vqb8AzKdFNRXZHAAEEEEAAAQQQQKBjgW3btklC8uqrr3YNKqznSbpGwl4IIIAAAggggAAC&#10;CCDgKtDBPMnBgwcnTpz4ySef3HbbbT6xRcY8iU8kFEYAAQQQQAABBBBAAAEfBYyEZP/+/b4mJM7t&#10;hPWzWz6CUhwBBBBAAAEEEEAAAQR8EpCERMrLv40/myiLT7sbhclJuoDGLggggAACCCCAAAIIIKAE&#10;5Buz3JYuuJCTdAGNXRBAAAEEEEAAAQQQQMBvAuQkfqOkIgQQQAABBBBAAAEEEOiCADlJF9DYBQEE&#10;EEAAAQQQQAABBPwmQE7iN0oqQgABBBBAAAEEEEAAgS4IkJN0AY1dEEAAAQQQQAABBBBAwG8C5CR+&#10;o6QiBBBAAAEEEEAAAQQQ6IIAOUkX0NgFAQQQQAABBBBAAAEE/CZATuI3SipCAAEEEEAAAQQQQACB&#10;LgiQk3QBjV0QQAABBBBAAAEEEEDAbwLkJH6jpCIEEEAAAQQQQAABBBDoggA5SRfQ2AUBBBBAAAEE&#10;EEAAAQT8JkBO4hVla3292z9e7UYhBBBAAAEE2hf4rM2CFgIIIBCZAlEtLS3d73mvl6KNSlpX+KG2&#10;7sfjrxquXb58+Vc5n21+8/rnn7vVGXXzzf8y/4F+P11+Q79+/mqOehBAAAEEIkHg6tWre/fuPX78&#10;eJ8+fdz6++WXX44aNWry5Mk33nhjJFDQRwQQCCGBnrjhr6qqio+PFwRyknaPhGuffnrhoQdajh3r&#10;4FiJHj36tjfevOGWW0LoeCJUBBBAAIEgCkjW8de//nXw4METJky4+eab3SL5/PPPDxw4cObMmQcf&#10;fLBtxhLEsGkaAQQQ6NGcJLDPbu3/9UjH8usDMrayJqugrtNBthWr2/SYquA37xdkjfz1/k53sxVQ&#10;7erN+bI0r/ptxwmJVCYFpJgvtVIWAQQQiFiBA87XAK9O/j5Qqcq9ui7s/7VXxaxNS7WPFdT6EEen&#10;RT/66KOBAwfKTEjbhET2lZWySQpIsU6rogACCCAQNgKBzUkUW2Z+hVrys/IyfuN1mjDx2Yp1CxM0&#10;reZkceovd1f8ZObCdRXPTuzZUfjs7W3tNjDk3+OW3mNs7ahYzwZI7QgggEDoCWRu0K8Bsuhn9YAv&#10;B369OC/gjbo0eOLEiW984xsdxyAFpFhw46R1BBBAIJACgc9JjN7VVVZoqcOS7F098BvrBMpjm2TW&#10;pE6mQR7L0qdEjPkNY55k/68z1mnFz019bNMx2zyJKukoVltg7GObFbF+JvfYH6xndtdWNPVr+3lR&#10;6/nznkdiyAPxf34h5ttTjRn3dosFchhpCwEEEAhNAbfTsvUKIVPiWY9ZrwFqSlxNVjwmZ3s1r24/&#10;7VunL6w1ZOUaJ3o1na6f2F1+MC4M+2VlrmQkeYv1GRX71L3rhcA6Ie8262IvrGKwz8noVyt12bJN&#10;ARlVdTg5f+XKlX6dvYgoBaRYaA4pUSOAAAJdEQh8TpKXoS4NU58vycxe4PiMbMJP9I/NNmQWb3/f&#10;+ijXnByZTcnU8t61P6M18fu/mKHJPMkfFwywXbeWP6/9Yrc+65IrV4XEhX9Utez+xQy1l7r2zFBb&#10;c+ZYadxaUb/+ZIJvbCohWXVz05/r0190f+3dt4oojQACCESigOQDxmLcyr+7TjNmTv7odEXQXWbL&#10;NWD3L1Pz/mA831s8/AdqaqXmN1OfH6mm23f/Unt+RUFdbUHuutRflFRUvDTbs2ZtwfLnNFVgQ6ZU&#10;pS3IzpT5+g0VzyYVPLb4hFovF5p1GY6nuVzLOx4tlul6fY4/s6To/doJ35fA3jug1b5fpF/LDvwm&#10;44TM4cvVp0KvShV+1serSyQeDPQZAQQQsAsEPiexPrvlfr42PoJymlIfPkQylqSvz+hosORRLm3k&#10;CCkn2YV+PTM+P5OER+1l35owZLi1ljateHEofKPfiy9YX0IkIfHCiyIIIIBABwL2Z7f0k7Z+c29k&#10;KW6z1vq5XZ29S/5Zo6pL/bqaWXfMsSdMnZ0qm2r+WawNH5GoaYkjbCd618btBWzPAFs329drE+7N&#10;0k6ctmUf7ZW3zoRkGA9+qdbXvVuwu6g4694JelQyh29cfRxVcRwggAACCHgtEPicxFNo8szVYk19&#10;8LVBPsDyYUkalqpVVKqP2vSnsA78ZmrRHP2TKj2TsW+tO61P6XetlSEjek//94S//b83k5D4MDIU&#10;RQABBLwSSFigT2/LyV8/mTuWde8ekBREzt4z9GTEuiSMGKkVn1RJSp3kA7Ip6eup2olKeQe9ttLx&#10;+oVelfpYSl0JbAWsz1PZPuqyr9fnavRPwfTFvbyxVj7wytDUfI7M3utL4szZM/Kef644854JkqFI&#10;VOpdR31pM+HjlQOFEEAAgQgXMEdOop/c1TNdfzihPvfyekwSFuT8QntePpvKWJeZ/5MJE+7J1D+p&#10;Wl6kqU+q7FuXb3dcQpxb6fh9EmsUp9+sn5V1pdeDt+3M5ZEtr0eGgggggIBnAfuzWy4vhyzOS50z&#10;0+WV9xkncmXeQR67esnlVfgJP1GPWqkJcWNT4sIceYhrxsiRK+TErxZ9/kRdF3IrUvXkwVZgcV7m&#10;BnmeSuUP6n2SGtv6kRl5WfmOL01xL2+tdeYcYz4n98SMYv0qlSBr5Cmwe/VvW5nwyC80dfWxvc3Y&#10;pS975IhBAAEEIlmAv0/S7uifnzXjq1OnbJvv6f/rqV886+Edkt5Dh96+U39WjAUBBBBAwB8C8pb5&#10;1JPZPr/v54+mA1DHf//3f997773G3whrb6mvr3/33Xf/7d/+LQDx0AQCCCDgpUAY/X0SL3tsjmI3&#10;PfCgUyDvNXhKSKSAazFzhE4UCCCAAAJmFZDJlI8//rjj6KSAFDNrD4gLAQQQ8L8A8yQdmdZn/vsX&#10;7/2tgxI33fOd+Lw/+39YqBEBBBBAIHwF3n777RtuuGH8+PFxcXFuvWxsbDx48OC1a9e+973vhS8A&#10;PUMAgZAU6NF5EnKSTo6J5j/+1+dbt7Z+4v6SS6+vJd08b17MY/87JI8pgkYAAQQQCKpAWVmZ/FXE&#10;Tz/91C2KW265Zfjw4SkpKUGNjsYRQAABDwLkJBwWCCCAAAIIIIAAAgggEEyBHs1JzPG9W8HkpW0E&#10;EEAAAQQQQAABBBAIpgA5STD1aRsBBBBAAAEEEEAAAQTISTgGEEAAAQQQQAABBBBAIJgC5CTB1Kdt&#10;BBBAAAEEEEAAAQQQICfhGEAAAQQQQAABBBBAAIFgCpCTBFOfthFAAAEEEEAAAQQQQICchGMAAQQQ&#10;QAABBBBAAAEEgilAThJMfdpGAAEEEEAAAQQQQAABchKOAQQQQAABBBBAAAEEEAimADlJMPVpGwEE&#10;EEAAAQQQQAABBMhJOAYQQAABBBBAAAEEEEAgmALkJMHUp20EEEAAAQQQQAABBBAgJ+EYQAABBBBA&#10;AAEEEEAAgWAKkJMEU5+2EUAAAQQQQAABBBBAgJyEYwABBBBAAAEEEEAAAQSCKUBOEkx92kYAAQQQ&#10;QAABBBBAAAFyEo4BBBBAAAEEEEAAAQQQCKYAOUkw9WkbAQQQQAABBBBAAAEEyEk4BhBAAAEEEEAA&#10;AQQQQCCYAuQkwdSnbQQQQAABBBBAAAEEECAn4RhAAAEEEEAAAQQQQACBYAqQkwRTn7YRQAABBBBA&#10;AAEEEECAnIRjAAEEEEAAAQQQQAABBIIpQE7ivX5z5aHKZu+LUxIBBBBAAAEEEEAAAQS8EDBpTlKy&#10;Pnf9rnqJv37X+ty3jnTekTrZY7MX5ew11asdyjuv2FGi/L2ig+euakc2564vqXPZ8chb1mj1tR3U&#10;rPb1pUnKIoAAAggggAACCCAQ/gJRLS0t3e9lr5eijUpaV/ihNqlHEobDTUmzsufftmv9xoaJ2fff&#10;VrJ+4+EmTYsdu2hJfGnu/ubYpqYmLWlgUs3ZGrUyTduef0YzVs7MHnkyd+dZqSZpVsat+/PVfrJy&#10;frIeomQv+hq1eWb2tEvrNx5S26WtO40+2ArEjlu0ZPqFzbk7a6TZcbMHny5Suw0clXT23K0ZEy/l&#10;7781Y8kMiTT/0h0Da871X7Rk9BFPNceOlWJSzftSjSyx2dlLug9ODQgggAACCCCAAAIIBFLA7zf8&#10;EnxVVVV8fLz8YNJ5EpUwDNT261MlstTv2n6436zs7EVjtcOl+uTG4LTsWQO1Gm1kdsbY2KZLF/Ri&#10;sjJ7ZlLNxyWfyi8Dpfy0+sLDMTOtK426juw93KQ2zUqSX5pLth+KUb8MrLG3dWTvmcEZ2YvGxTY1&#10;XKjftb953CLZHnOoPP6bSSr5uf9rejV3jhzYdOZYff2xM00DRxqrXGrWjpSeHrxIAlbB1Zd8XCMZ&#10;jgo1kAcObSGAAAIIIIAAAgggEAoCgZ4n+eSTTz777LO+ffsKzvXr16OiopyVZNImMTFR1uze8GrD&#10;hAX9DxQ19NM+0VJkOqIsbsHiKQMu7tlQpI2I+Z/a4Y/PTVA/z148pW7bqyeGP9i/7K8NKY/PHV2/&#10;e8MObUS/8kpVXurZVG59BeRrM2Srph1751W9KrWpYXhyc5ltu2XG4/fJdkmAdm/4q77SMsPerlp/&#10;dNurB/ovWDxg76tl/R9cPFWaPaB9TaKb8PjwU6rOlMZNjponPD65YcOm/1HVfG26dGRTw4TH5445&#10;tu3VsrmPL25tbb106ZJb30PhaCFGBBBAAAEEEEAAgfARsN+Ny3zFXXfd1XHHenSeJKA5yalTp/70&#10;pz/ddNNNFoslOjr6hhvcZ2mmT59uTN/syc9rHJd5n/ZO3u5zWtK0+f0Obr48PjMtfk/+5sZx07Td&#10;J4dl3he/N/897Z6MyfXv5J0clh53cEu1JT1jivx2KC4l9uiJfvMzJks9Ul6v51Dc/IwpAzTt4t58&#10;vSpZVaqNH/Ppwcbxsr0w76Aqr7bvkVq/nTGqUhWztSuFD8aNv+XoP6WSAR/Kz9JQ/HGp4Zx2xzTb&#10;7vdo77nU/E8JbtRxPYBhp/X6RxzP31KdkZkhHayoqCgv9+l1lvA5+ukJAggggAACCCCAgEkErl27&#10;JrMC1dXV8grEgw8+2EFmEiY5SV1d3e9///v77rtv7NixvXr16ngYrDnJaMkQNh+NnWakEOdkn5gx&#10;elbgOSfRYpqbm7U7ptpyAMkxjulZjeymsgijTSOXUItRslRe9FDVqoxFbS401sTEaJZ7VFt64aRp&#10;mZMu5m852pw0/I6a83pOopfUJLZR8oOe0kg+ZK9ZEif1s6pm4D16NnJUn7CJydRzEhYEEEAAAQQQ&#10;QAABBEwiIE/xHD58+N133/3Zz37WXkhhkpNI+vXKK68899xznSYkJhkbwkAAAQQQQAABBBBAIEIE&#10;JC1ZvXr1ihUrgpKTBO4dd3leS94VISGJkMOabiKAAAIIIIAAAgiEkIDcpcfFxQUr4MDlJNLDPn36&#10;BKuftIsAAggggAACCCCAAAIdCATxXj2gOUnbl9o5LBBAAAEEEEAAAQQQQMAMAkG8Vw9oTmIGa2JA&#10;AAEEEEAAAQQQQAABUwmQk5hqOAgGAQQQQAABBBBAAIGIEyAnibghp8MIIIAAAggggAACCJhKgJzE&#10;VMNBMAgggAACCCCAAAIIRJwAOUnEDTkdRgABBBBAAAEEEEDAVAKmyUmayzfluCy75Y+pe1iulL+Z&#10;084ml9JXpL7S6m5bV+/O2VSu/wH29hbVkHXZ3f32uh0wFSCAAAIIIIAAAgggEGICpslJlNuo9KeW&#10;G8vS9FHFH5Vf6QZm3+QFy6dZulGBd7s2lxduSXxEj/mRGcWvvdmtmL1rklIIIIAAAggggAACCISV&#10;gKlyEods30GjRx1tbFArZKbCWNzmK9SEiXUxMgH7TIv+q9M8ib0GfR6jZnfOm7t3G/taU4g2Vcne&#10;RoHSM7aY7GVcw4iR1GeqkfpYhqaG1aFBZxBAAAEEEEAAAQQQCIiASXOSK1XHjo+J669yg9e0R/Vp&#10;iEcTt/zNaRaiuaHfd4w5lUdSjx473Xyl/G9btPSl6veELYWOgqqGWn390vRa6zzG0do4ta/suOWA&#10;PCHmXpW0Wmita6hWrA9DdemaLQn6dIiE8XvPz2hVnyoeNXJI34AMG40ggAACCCCAAAIIIBA2AqbK&#10;SY5v+b115mON5ATfSe6rNTQe1Yr/oq/8S7Gmcg+bfIzFEmPMXbympw1SctToQSojsExbvkB2tS6O&#10;9U5zL4n9YmRz/7gxeiH3qq6crjhuzS6SButzH1cu12mpQ/XpELWm9nKbN0xkWuY17RGndsPmCKEj&#10;CCCAAAIIIIAAAgj0rICpchLr+yTyMok2ZvQQlTbI4njJZLnkGtaV+iNYOWsav6VPd3STqNtVVZfm&#10;FGppgXh9pZs9ZXcEEEAAAQQQQAABBMwnYKqcxMojr6fL81dr1LdmyVTG8S0H9a+zUpmD60NTY9In&#10;JMn6M/o8iSp5rEq9VyIZgtM3bjnW254H8zQILlX1HTJy1PGK06oua+V9+yVoxaeMMKQ5Y5rFukhz&#10;Z4Y6z8yYb5CJCAEEEEAAAQQQQAABEwuYMScRLsu0R1JLXsspbUh+QP9BPbtVm/6U9W1y5SnPUB3d&#10;skbWn4pLH3O8samvlEzUV7xWkvqI4xu3HOvXyBdkPeB4qMsxKO5VaX2T09I1o3LNmISxTFuaXucp&#10;jJrdr5XYni5zvDRv4gEnNAQQQAABBBBAAAEETCYQ1dLS0v2Qer0UbVTSuqKj2tatW/fwww93vzlq&#10;QAABBBBAAAEEEEAAAf8KvP7661lZWe3V6eUNv08hVVVVxcfHyy4mnSfxqTMURgABBBBAAAEEEEAA&#10;gdAVICcJ3bEjcgQQQAABBBBAAAEEwkGAnCQcRpE+IIAAAggggAACCCAQugLkJKE7dkSOAAIIIIAA&#10;AggggEA4CJCThMMo0gcEEEAAAQQQQAABBEJXIKA5SWtra+hKETkCCCCAAAIIIIAAAmEsEMR79YDm&#10;JF9++WUYjyJdQwABBBBAAAEEEEAgdAWCeK8euJzk/PnzZ86c+eqrr0J3nIgcAQQQQAABBBBAAIGw&#10;FJC79Pr6+mB1LXA5SWxsbL9+/Xbs2NFBWnL9+vVgQQS43cjpaYBhaQ4BBBBAAAEEEEDAVwG5P5e7&#10;9N69e/u6o7/KB/TvuEtv16xZI7MlQ4cOjY6OjoqKcuvG8OHDz54966++mbaeL7744mtf+9q5c+dM&#10;GyGBIYAAAggggAACCESCgHxQ3tLS0tjYGBMT8+CDDw4bNqy9Xvfo33EPaE4SCeNKHxFAAAEEEEAA&#10;AQQQCD+BHs1JAvfsVvgNDD1CAAEEEEAAAQQQQACB7guQk3TfkBoQQAABBBBAAAEEEECg6wLkJF23&#10;Y08EEEAAAQQQQAABBBDovgA5SfcNqQEBBBBAAAEEEEAAAQS6LkBO0nU79kQAAQQQQAABBBBAAIHu&#10;C5CTdN+QGhBAAAEEEEAAAQQQQKDrAuQkXbdjTwQQQAABBBBAAAEEEOi+ADlJ9w2pAQEEEEAAAQQQ&#10;QAABBLouQE7SdTv2RAABBBBAAAEEEEAAge4LkJN035AaEEAAAQQQQAABBBBAoOsC5CRdt2NPBBBA&#10;AAEEEEAAAQQQ6L4AOUn3DakBAQQQQAABBBBAAAEEui5ATtJ1O/ZEAAEEEEAAAQQQQACB7guQk3Tf&#10;kBoQQAABBBBAAAEEEECg6wLkJF23Y08EEEAAAQQQQAABBBDovgA5SfcNqQEBBBBAAAEEEEAAAQS6&#10;LkBO0nU79kQAAQQQQAABBBBAAIHuC5CTdN+QGhBAAAEEEEAAAQQQQKDrAuQkXbdjTwQQQAABBBBA&#10;AAEEEOi+ADlJ9w2pAQEEEEAAAQQQQAABBLouYNKcpGR9rn3ZXO5T945szl1fUuflLj4V9rJOiiGA&#10;AAIIIIAAAggggIAPAibNSaQHSTOzZVk0Lrbm5BFNk+RBX95y/GzkKkfe0tevL6l37XX9LiOt2Sw7&#10;aHV6jrN+/Xo9XbHuYmxiQQABBBBAAAEEEEAAgaAKmDcnqXlfpRQbD2ljJ99Zv2u/JinKzCTtcn19&#10;eUVN7NhFM5NqPi6pL9+88/LYRdmLxmqHS52nUxpKth+KmZWdPWtgzf5d9Uf2HtbGLcpOG6yoG0r2&#10;a2pLktZc7+10SlCHiMYRQAABBBBAAAEEEAhrgaiWlpbud7DXS9FGJa0rOq/t2rVr58+fl8LXr1+P&#10;iopybl023XbbbbJm94ZXGyY8PneMph3d9uqB/gsWD9j7asknsiEm2eXnCQ2bdqnVass3FiyeMkDT&#10;jm17taz/twdV/b282dhg+Wby5Y/12vRNDy4e8NGrJdV6XQ+mNPxVrZkar124cOGGG8yboXV/jKgB&#10;AQQQQAABBBBAAAFnAfvd+JUrV4YPH94xjk83/F46V1VVxcfHS+GA5iQffvjh9u3be/fubbFYoqOj&#10;2+YA06dPN8Lak5/XOC7zvtGSYryTdyguJfZo7ZDM+zT18/xxjZtPD8tMk19ODpuqlcqajFHH8zdb&#10;y2vH38k7GJdqqS5uHC97FOYd7Dd//OXN8u+MEcfzt1Rbxt9ytN7Y/WBc+vjGLfLvjCnxmoxEUVGR&#10;l3wUQwABBBBAAAEEEEAgDARkSkCmKBoaGi5evDhjxozvfve77XUqfHKS5557Lj09fezYsb169ep4&#10;CCUnOWqd5tDumJp5V0P+5iPNWkxMTPMt4zPvupi/WW1NmpaZFr/H8fMovU49J0nPGLAvr7RG5kLG&#10;zM+YMqB+T/6Wo81qd82i0hXZW69r3DRttzUnCYNDii4ggAACCCCAAAIIINAFgdbW1sOHD7/zzjsv&#10;vvhimOck+/bte/vtt3/84x93mpB0wbHjXY7rsyUZk+uNdEVmRVgQQAABBBBAAAEEEEDALiBpySuv&#10;vPKjH/0oKDlJ4N6gmDRp0oABAwKfkAjrqCF3NB/ZnJdXei5pPAkJ/+8hgAACCCCAAAIIIOAmIHfp&#10;N954Y7BYApeTSA/79OkTnH6Ovi/TWNKM57tYEEAAAQQQQAABBBBAwEUgaPfqmhbQnIQvtuLARwAB&#10;BBBAAAEEEEDAnAJBvFcPaE5iTn2iQgABBBBAAAEEEEAAgSAKkJMEEZ+mEUAAAQQQQAABBBBAILDP&#10;buGNAAIIIIAAAggggAACCLgJME/CIYEAAggggAACCCCAAALBFCAnCaY+bSOAAAIIIIAAAggggIBp&#10;cpLm8k05Lstu+SvsHpYr5W/mtLPJpfQVqa+0utsDXL07Z1O57S/KtxOQPfDd3W+v2wFTAQIIIIAA&#10;AggggAACISZgmpxEuY1Kf2q5sSxNH1X8UfmVbmD2TV6wfJqlGxV4t2tzeeGWxEf0mB+ZUfzam92K&#10;2bsmKYUAAggggAACCCCAQFgJmConccj2HTR61NHGBrVCZiqMxW2+Qk2YWBcjE7DPtOi/Os2T2GvQ&#10;5zFqdue8uXu3sa81hWhTlextFCg9Y4vJXsY1jBhJfaYaqY9laGpYHRp0BgEEEEAAAQQQQACBgAiY&#10;NCe5UnXs+Ji4/io3eE17VJ+GeDRxy9+cZiGaG/p9x5hTeST16LHTzVfK/7ZFS1+qfk/YUugoqGqo&#10;1dcvTa+1zmMcrY1T+8qOWw7IE2LuVUmrhda6hmrF+jBUl67ZkqBPh0gYv/f8jFb1qeJRI4f0Dciw&#10;0QgCCCCAAAIIIIAAAmEjYKqc5PiW31tnPtZITvCd5L5aQ+NRrfgv+sq/FGsq97DJx1gsMcbcxWt6&#10;2iAlR40epDICy7TlC2RX6+JY7zT3ktgvRjb3jxujF3Kv6srpiuPW7CJpsD73ceVynZY6VJ8OUWtq&#10;L7d5w0SmZV7THnFqN2yOEDqCAAIIIIAAAggggEDPCpgqJ7G+TyIvk2hjRg9RaYMsjpdMlkuuYV2p&#10;P4KVs6bxW/p0RzeJul1VdWlOoZYWiNdXutlTdkcAAQQQQAABBBBAwHwCpspJrDzyero8f7VGfWuW&#10;TGUc33JQ/zorlTm4PjQ1Jn1Ckqw/o8+TqJLHqtR7JZIhOH3jlmO97XkwT4PgUlXfISNHHa84reqy&#10;Vt63X4JWfMoIQ5ozplmsizR3ZqjzzIz5BpmIEEAAAQQQQAABBBAwsYAZcxLhskx7JLXktZzShuQH&#10;9B/Us1u16U9Z3yZXnvIM1dEta2T9qbj0Mccbm/pKyUR9xWslqY84vnHLsX6NfEHWA46HuhyD4l6V&#10;1jc5LV0zKteMSRjLtKXpdZ7CqNn9Wont6TLHS/MmHnBCQwABBBBAAAEEEEDAZAJRLS0t3Q+p10vR&#10;RiWtKzqqbd26dQ8//HD3m6MGBBBAAAEEEEAAAQQQ8K/A66+/npWV1V6dXt7w+xRSVVVVfHy87GLS&#10;eRKfOkNhBBBAAAEEEEAAAQQQCF0BcpLQHTsiRwABBBBAAAEEEEAgHATIScJhFOkDAggggAACCCCA&#10;AAKhK0BOErpjR+QIIIAAAggggAACCISDADlJOIwifUAAAQQQQAABBBBAIHQFApqTtLa2hq4UkSOA&#10;AAIIIIAAAgggEMYCQbxXD2hO8uWXX4bxKNI1BBBAAAEEEEAAAQRCVyCI9+qBy0n27dtXX1//1Vdf&#10;he44ETkCCCCAAAIIIIAAAmEpIHfpn332WbC6FricZNKkSb169dqxY0cHacn169eDBUG7CCCAAAII&#10;IIAAAghEpoDcn8tdehDnSQL6d9xPnjz55ptvNjU1xcXFRUdHR0VFuY36iBEj5K85BuVQkJDOnz8f&#10;lKZpFAEEEEAAAQQQQACBoAjIlEBLS8vVq1d79+49ffr0u+66q70wevTvuAc0JwkKNI0igAACCCCA&#10;AAIIIIBANwV6NCcJ3LNb3VRgdwQQQAABBBBAAAEEEAhLAXKSsBxWOoUAAggggAACCCCAQMgIkJOE&#10;zFARKAIIIIAAAggggAACYSlAThKWw0qnEEAAAQQQQAABBBAIGQFykpAZKgJFAAEEEEAAAQQQQCAs&#10;BchJwnJY6RQCCCCAAAIIIIAAAiEjQE4SMkNFoAgggAACCCCAAAIIhKUAOUlYDiudQgABBBBAAAEE&#10;EEAgZATISUJmqAgUAQQQQAABBBBAAIGwFCAnCcthpVMIIIAAAggggAACCISMADlJyAwVgSKAAAII&#10;IIAAAgggEJYC5CRhOax0CgEEEEAAAQQQQACBkBEgJwmZoSJQBBBAAAEEEEAAAQTCUoCcJCyHlU4h&#10;gAACCCCAAAIIIBAyAuQkITNUBIoAAggggAACCCCAQFgKkJOE5bDSKQQQQAABBBBAAAEEQkaAnCRk&#10;hopAEUAAAQQQQAABBBAISwFykrAcVjqFAAIIIIAAAggggEDICJCThMxQESgCCCCAAAIIIIAAAmEp&#10;QE4SlsNKpxBAAAEEEEAAAQQQCBmBcMpJag8equ0ufO3Bg92uo7sxsD8CCCCAAAIIIIAAApEkYNKc&#10;pGR97vpd9TIQ9bvW5751RCvfnJtrXeNY6TpO9bt2lJ6+1L2xqy/ZUXrqYvfqYG8EEEAAge4JWM/8&#10;UkmdXA02H/G5tvqS9etLPtycu75EXUi0I+qnus5rOfKW40LTeWlKIIAAAgj4TyCqpaWl+7X1eina&#10;qKR1hR9qk3rkKnS4KWlW9vzbdq3f2DBxllah3T+t/q0jd94/I15PVGTlov77N57WYpuamjQpObIi&#10;d2eNpsWOWzSxYePOs/LT2EVLZlx4K1d+jo2Nbeqnlz/UpDZ8d/CZHYfVT+MWzdG2OyqZqe18X9Ux&#10;NmPipXxrbUumx8tVSlU4cFb2/Xd234oaEEAAAQQ6FjBO8uqUKzlJ/qWJxrXAOIFnLInfq5+T5cyf&#10;cev+fOvJfMnoI+vVz6rAjIQjm9fXT/vmpY0f3yoXgniVk+y/VdZf2JyrTvJa0szsaZfWbz+tqQtI&#10;bFKSVlMjF5KZ2SNP5u6/rF9V5AqSpm23VW6/rGQvmcHYIYAAAhEr4PcbfpGsqqqKj5e7e82k8yTq&#10;mjFQ269Plchy5zBtZ+7GM/3vVCG7LIPnZC8aG1tTUX7ntHGxkjYsubV05+Wxi2Sldrj0g5L9ZyVd&#10;yZ7YT65k+iKXmewl8cfODM7IXjQutqnhgr7WVok2bWysXJbkgrezedyi7Iyx2qHSI9qRirNykZuV&#10;dHZ/xB6CdBwBBBAItMDZnTI9nqtnBZKZbD8UIyfzReO0w3v1WRP5kCh7vrbXcTKvP3amaeAsa4Hy&#10;ipp++iWu6fBGVYv6jEnNlrzfPDYjO3tmUs3HJQ2ysd9EOc/HNjXfmpY9a6DWfEldcdRK4wpyUr9m&#10;ZGQ7X1YCjUB7CCCAQMQIBGGe5Nq1a+fPnxfh69evR0VFOVPLpttuu03W7N7wasOEBf0PFDX00z7R&#10;Uh6/b7RzsYt7NmxqTFkQVyb/fvy+hN0bNjVMeHxyg1r5+NATr+76xCgc87WE5ubbFiyeqrmUH63V&#10;797w1/JmKWGZ4VqJtKiqGn7q1ZJqax3JDy4e8JHxa8zjjy+WmOvq6m64wby5XMQcunQUAQQCLWA/&#10;ad9+++1dPg2eOHGib9++Hi8BstL4tMw4yaszvzpdN6RM10oO9JeT+QD5dYc2ol95ZdyCxVMGOJ/M&#10;H//WRecTe5E2e3H/va8ae2nHtr1a1v/bg6r+3pDy+NzR6tcTid9orpQyU+rk5+GPz03Ys0F2SWnc&#10;VKbXfOydV08kJDeX6eWPbrNfVh5//HGuAoE+7GgPAQR6UsB+Yr9y5crw4cM7bqpH50kCmpN8+OGH&#10;27dv7927t8ViiY6ObntJmz59unFB2pOf1zgu8z7tnbzd57SkaZlpo1xykr35my+Pn9/voPw7My1+&#10;T/5mKXxXg1qZOeRk3qG4+RmjjsvKr4/59GDjeKmmMK9Um+ZU/j3t2xmjKttWMj/ukKpq2Om8g/3m&#10;Z4w4nr9Fdh92Mu/kML2SUWmZEsYnn3wiHenJw4O6EUAAAZMKyCdH8sRvdXX1V199NWfOnLvuusv7&#10;QHfs2FFSUjJgwID+/ft7vASMHj16zJgxKifRT/LqzF+/R52H0+MOqrPxffH6+mlaqTpFT5YrhcvJ&#10;/D3tHnXe/vsX8Vr9Td/OmFL/jn45kNzl+Dt5B+PSxzdukX9b188aWL1Pyk+WQuoMLzXL7uMvb5aL&#10;hfWyYruCjDpm1KMuK1MyuAp4P+CURACB0BAwTuwNDQ0XL16cMWPGd7/73fbiDp+c5LnnnktPTx87&#10;dmyvXr06HiVrTjL6ouQbR2O9ykmMBCbmzlmWszuPyiSInskcl2ykRouJiWmOtecw1pVqrWaZNLB6&#10;p1NiI9lIaU3MmFRLdbGq446pmfI5nbo6HlG/ZUpmwoIAAghEvEBra+vhw4e3bNnyy1/+0nuMF154&#10;4b777vPmEuCekxgfLakHsGLGpGcM2Kd/bDR5gHGGN07m92QM+DCv9Jz8dmfKLUdqJc2w5RL2nET/&#10;KEqdzNW5XT7GUjlMm5zkYFNMc3OztDP/29p7eiI0SqZt5Epku6x4319KIoAAAiEkYJzY33nnnRdf&#10;fDHMc5J9+/a9/fbbP/7xjztNSPw2fsYHbLaP1twmW/zWChUhgAACkScgV6/f/va3P/vZz7zsujyy&#10;+/rrrz/xxBOBuwR4GRnFEEAAAQR0ATmxv/LKKz/60Y+CkpME7r2ISZMmyZR9QK9G8aMsMedK8/Lk&#10;iyTHTHJ5+otjDwEEEECgOwJyMpdTuvc1yCsoN954Y0AvAd4HR0kEEEAAAU2TU7ScqIMlEbicRHrY&#10;p0+fwPZzgDz7qy8ZU9p8Y1dgI6E1BBBAINwEfD2l+1o+3LzoDwIIIGB6gSCeqAOak3T5e1pMP4IE&#10;iAACCEScgK+ndF/LRxwoHUYAAQSCLRDEE3VAc5JgO9M+AggggAACCCCAAAIImE6AnMR0Q0JACCCA&#10;AAIIIIAAAghElAA5SUQNN51FAAEEEEAAAQQQQMB0AuQkphsSAkIAAQQQQAABBBBAIKIEyEkiarjp&#10;LAIIIIAAAggggAACphMwU05SsztHXzaVXzGdEwEhgAACCPSsQLX1GvCmfg1oLt8kVwP1V9fVUl0q&#10;F4fd1T0bALUjgAACCARNwDw5SfXuv9SmP7V8+VPp2pYDXHiCdkTQMAIIIBAMgerS12rTly5fvlRd&#10;A2pcIpCE5DXtkeXLp1qCERhtIoAAAggEQMA0OUnNmWItsV+MpsUMGT2m+IzrBSkAEDSBAAIIIBA8&#10;geozJVpiXF9N6ztk5KjiU44PpqwJyTTykeANDi0jgAACPS9gmpxEujomrr+tw7WNPL7V84NPCwgg&#10;gICJBEbFxdqiqbtsXAOO/S3ntZLUR0hITDRMhIIAAgj0iICZcpIe6SCVIoAAAgiEqMDx4wmPLE2v&#10;fc14w4QFAQQQQCB8BcyUkxxtbLBB6zP4LAgggAACkSNwvLHJ1tmEfvo1YFT6eEvf5DR5w6SQrCRy&#10;DgR6igACESlgmpwkaXCqVntZvmKl+fSxo6mDkyJyNOg0AgggEKEClsEzNP2p3SunK46nDnV+e6Rv&#10;8nckK1mzm/cMI/TYoNsIIBARAqbJSTTL1EcTt/w+J+f3WxIf5ctVIuLgo5MIIICAXcAy7ZHELWty&#10;ctZsSXhkqtvHUjHJCx5NLf6L46uBcUMAAQQQCDMB8+QkmpY0dbm+uF+Nwoyc7iCAAAIIeBCwWK8B&#10;xhvtkocsX5AsX8ZoLOoC4fQrgAgggAAC4SVgppwkvGTpDQIIIIAAAggggAACCHgjQE7ijRJlEEAA&#10;AQQQQAABBBBAoKcEyEl6SpZ6EUAAAQQQQAABBBBAwBsBchJvlCiDAAIIIIAAAggggAACPSVATtJT&#10;stSLAAIIIIAAAggggAAC3ggENCdpbW31JibKIIAAAgiYX8DXU7qv5c0vQIQIIIBAmAkE8UQd0Jzk&#10;yy+/DLORozsIIIBAxAr4ekr3tXzEwtJxBBBAIFgCQTxRBy4n2bdvX319/VdffRUsZdpFAAEEEPCX&#10;gJzM5ZTufW3nz5//7LPPuAR4L0ZJBBBAIMACcoqWE3WAG7U3F7icZNKkSb169dqxY0cH16Tr168H&#10;C8L7dkMiSO+7Q0kEEEDAVwE5jcvJXE7p3u94++23y8dvYXAJkC5zFfB+3CmJAAKhImCc2IM4TxLV&#10;0tLSfaxeL0UblbSu6Ki2kydPvvnmm01NTXFxcdHR0VFRUW5Njxgxoqqqqvvx9FwNEvktt9wiHem5&#10;JqgZAQQQMK2A3I7LVaOxsTE2NvaBBx4YNmyY96F++OGHu3btksvejTfe6PEScMcdd1y6dMn7CoNS&#10;kqtAUNhpFAEEek7AOLFfvXq1d+/e06dPv+uuu9pry8sbfp9ClTv/+Ph42SWgOYlPIVIYAQQQQAAB&#10;BBBAAAEETCLQozlJ4J7dMokmYSCAAAIIIIAAAggggICpBMhJTDUcBIMAAggggAACCCCAQMQJkJNE&#10;3JDTYQQQQAABBBBAAAEETCVATmKq4SAYBBBAAAEEEEAAAQQiToCcJOKGnA4jgAACCCCAAAIIIGAq&#10;AXISUw0HwSCAAAIIIIAAAgggEHEC5CQRN+R0GAEEEEAAAQQQQAABUwmQk5hqOAgGAQQQQAABBBBA&#10;AIGIEyAnibghp8MIIIAAAggggAACCJhKgJzEVMNBMAgggAACCCCAAAIIRJwAOUnEDTkdRgABBBBA&#10;AAEEEEDAVALkJKYaDoJBAAEEEEAAAQQQQCDiBMhJIm7I6TACCCCAAAIIIIAAAqYSICcx1XAQDAII&#10;IIAAAggggAACESdAThJxQ06HEUAAAQQQQAABBBAwlQA5iamGg2AQQAABBBBAAAEEEIg4AXKSiBty&#10;OowAAggggAACCCCAgKkEyElMNRwEgwACCCCAAAIIIIBAxAmQk0TckNNhBBBAAAEEEEAAAQRMJUBO&#10;YqrhIBgEEEAAAQQQQAABBCJOgJwk4oacDiOAAAIIIIAAAgggYCoBchJTDQfBIIAAAggggAACCCAQ&#10;cQLkJBE35HQYAQQQQAABBBBAAAFTCZCTmGo4CAYBBBBAAAEEEEAAgYgTICeJuCGnwwgggAACCCCA&#10;AAIImEogRHOS5spDlc2mgiQYBBBAAIEgCHA5CAI6TSKAAAJ+FzBpTrI5Nzd3fUm9dLeuZL38/NYR&#10;l56Xv1d08NxVf2GoJjb7qzLqQQABBBDovsCRt+TUr5bN5R1W1snl4Ii6mlgrqS9Zv777gVEDAggg&#10;gEBPCPR64YUXul/vDSUvGpVcn+GH2qSeY//4R/PVL24YOr7vsZKPz1/V+g391q1H1/9/20r/8Y9P&#10;+n79wsd7LzRdKK+95esXCv+s1h3/Yuj4wX31CCTB0Isdv/r13gf/XPjR8dLSUtn+9fFXinILL0ix&#10;05tz372g/5r/3j/+8Y/aW7418LND5Z+P/9bo7jtQAwIIIIBA9wXqd63f9sWU7CXf+9bQL/7xdlnv&#10;b42O2rXecbb/zDjPy5k/6cwu6+XgWy27cwvUSf2Tvt8afZs1hPpdhXv7TFk05NLeT3p/a9SVskN9&#10;Ro8f3P3wqAEBBBCITAG/3/AL4+XLl//lX/5FfjDpPImmxSYN1M4cq7/QoCUNjNW0T0sKD8fMzM6e&#10;mVTz8ZE7v5mkxY5ddL9WenrwouxFY2ObLl2wHhtH9p4ZnJG9aFxsU4Na1dRvYnb2rKSmM0fqXA6e&#10;hl37Nb027XK9mo1hQQABBBAwjcCR001Jw+5U4STMWJI9/866ku2HYmZly7ldO7z3SP2xM00DZ+k/&#10;X5hhuxxsfr95bIZxjdDn2PUl/tYY7ezOjQ0Ts++/UyuvqOkXb5ouEggCCCCAgItAVEtLS/dJer0U&#10;bVTSuqKT2s6fP3/16tW+fY1JDfdFgklISJC1b/3h9f5jY/+nUUs6q/Uf2/Q/jaO+0bjvf6xvkCTN&#10;TNXe/7j/woena6WvFxxWa5NSfyBXHLXU7Xr9Db3gwJkztff3xy18eFrdW3/Y3/+hiQ1vyL8fni6/&#10;qX3j9/zh/RopFvONhfdqhW80PPyD+1tbWxsbG2+4wbR5WvcHihoQQAABPwhcuXLlxhtvvP3227tQ&#10;14cffjho0CDZ8fr161FRUc41yBrjErB7w6sNEx6fO8a28ei2Vw/0X7B46oD63Rt2aLO/qxX9tVyd&#10;5y0zHh96Qm1SaxpSHp87Wju27dUTw9UPtkV2kcIxyfcMrvpIm714ygA51V+6dMmt6S50hF0QQACB&#10;MBCwn4qrqqruuuuujnvk/Q2/9zLSbny8+sAooDnJJ5988tZbb8XGxhptt10mTZp06623yvrNuetv&#10;zZh4KX9njXwY1n//xoZRYy//49I3s+fLlo9vXfTNSxvl32na9kJtzpI7j6zfqDYly37yuPB2LW3J&#10;ncfWywdjs7Sd+/svWjL9wubc/Xpt8m990+nB/6vf4U+G2WqTevIvyUdxsv8///nPEydOeO9ISQQQ&#10;QCACBerr65uamu6///6vfe1r3ndfspG//vWvcgmwWCzR0dFtPwAaPXr0mDEqEbm4N3/z5fGZaaO0&#10;+j35W6otqZbq4sbxmffF6+vn9zv4nnZPxojj+X/X7hnXuPlQ3PyMAR/mHYxLz5hS/06e+nXKAD2s&#10;44V5B/vNVyW31N0SczXu2xlT9IvPwYMH5WzvfeSURAABBMJY4Nq1azIrUF1dLSf2Bx98sIPMJExy&#10;EvlcauPGjd/73veMT8g6XvScZI5WuPHMkEVztO1q5n1YRa6a2Igdm7FkhlayPv9w08BRSWePq1Wx&#10;sdqQOUumq0uNvBa586yxavCofoePO3KSJfF79U2yxI6dPeRM0aEmVawpZmLGrfttOUlncbEdAQQQ&#10;QEAJyCdbb7/99g9+8APvOX7+85/fe++9Y8eO7dWrV6d7STpRquaytTumZt43WmUX+q8xYyTxiD/+&#10;Tl7pOfnlTiPfONqcNE0Slc1H1NyJUd66qJTmqKyNuTPlliO1wzLvG9VpwxRAAAEEIlJA5pAPHz78&#10;7rvv/uxnP2sPIExyEpkkkQvYY489FpEDTacRQACBcBP44x//6NMp/aWXXlq2bJk3CUm4SdEfBBBA&#10;IBQEJC1ZvXr1ihUrgpKTBO7dCZniNx4UZkEAAQQQCAMBX0/pcXFxJCRhMO50AQEEwlVATtFyog5W&#10;7wKXk0gPeacwWMNMuwgggIDfBXw9pffp08fvMVAhAggggIAfBYJ4og5oTuJHMqpCAAEEEAgtAb7V&#10;MLTGi2gRQCACBYJ4oiYnicDjjS4jgAACCCCAAAIIIGAiAXISEw0GoSCAAAIIIIAAAgggEIEC5CQR&#10;OOh0GQEEEEAAAQQQQAABEwmQk5hoMAgFAQQQQAABBBBAAIEIFCAnicBBp8sIIIAAAggggAACCJhI&#10;wDw5Sd3Wp0dYl5fLTCREKAgggAACgRCo3p1jX3ZX21q8Ur5pU/kVR/s11lIuKwMRHm0ggAACCPSg&#10;gFlykrptK58ZmV+plvxlazKyt9X1YKepGgEEEEDAZALVpa8Vz3hkub48MqP4tTeNROTK6Qpt9KC+&#10;tmCrd/+lNv2p5cufSte2HLDnLSbrCuEggAACCPgsYJacJGFubuUPU/TwUyYv9bkb7IAAAgggEMoC&#10;Vy7XaaP69ze6YJm2fPkDyXoi0tCojR4SY+tZzZliLbGf/BozZPSY4jM1odxjYkcAAQQQcBIwS07i&#10;FFLZ3jWz0yYlMEwIIIAAAhEj0Df5OzL1sUY9vGWdIdG7LklIQj/7LIlaMybOmrhoWm2j0zNdESNF&#10;RxFAAIGwFDBbTiJvlWRoBbnzEsNSm04hgAACCLQjEJO8wHhwK0FPTUrVk1nVp4pTh1ogQwABBBAI&#10;ewFT5SRla0es1JZXPjkh7NnpIAIIIICAZwH14NZT6aNKzlRr1WdKUgcnuRY72thgW5EY5zKDAigC&#10;CCCAQOgKmCcnkYRk7+RKZkhC91gicgQQQKDLAupLt1y+Skue0Wq+XOv0pJaqOmlwqlZ7uVnTmk8f&#10;O9omXely4+yIAAIIIBBsAbPkJGUvZ6zWVmfYvg2Y790K9oFB+wgggEAgBSxT1Vdp6e+TyPL7xrse&#10;SNaqjmkjh7hOhVimPpq45fdSYEvio1N5qCuQI0RbCCCAQI8KRLW0tHS/gV4vRRuVtK7oqLYtW7ak&#10;p6d3vzlqQAABBBAIuoCvp/R169Y9/PDDQQ+bABBAAAEE2hN4/fXXs7Ky2tvq5Q2/T7xVVVXx8fGy&#10;i1nmSXyKnsIIIIAAAggggAACCCAQNgLkJGEzlHQEAQQQQAABBBBAAIGQFCAnCclhI2gEEEAAAQQQ&#10;QAABBMJGgJwkbIaSjiCAAAIIIIAAAgggEJIC5CQhOWwEjQACCCCAAAIIIIBA2AiQk4TNUNIRBBBA&#10;wNQCra2tpo6P4BBAAIGIFwjiiTqgOcn169cjfqwBQAABBMJEwNdT+pdffhkmPacbCCCAQJgKBPFE&#10;Hbic5NKlS2fPng3TEaRbCCCAQMQJ+HpKr6+v/+qrryKOiQ4jgAACISIgp2g5UQcr2MDlJDfffPNN&#10;N930j3/8o4Ou+vqpm9/Vgh6A33tEhQgggEBPCMjJXE7pPtXcu3fvHTt2dJCWBOwMHLCGfPKhMAII&#10;IBBEATk5yylaTtTBiiGgf8ddertx48Zz584NGjQoKiqqbZ9lvWwNlsXVq1cTEhIuXrwYrABoFwEE&#10;EDC/gNzQy5/dveOOOxYtWuTT1evkyZN//etfm5ub4+LioqOj214FpE6ZUe9pgS+++EL+ZjCn+p52&#10;pn4EEAgVATmrt7S0NDY2xsTEPPjgg8OGDWsv8h79O+4BzUlCZWyIEwEEEEAAAQQQQAABBJwFejQn&#10;CdyzWwwqAggggAACCCCAAAIIINBWgJyEowIBBBBAAAEEEEAAAQSCKUBOEkx92kYAAQQQQAABBBBA&#10;AAFyEo4BBBBAAAEEEEAAAQQQCKYAOUkw9WkbAQQQQAABBBBAAAEEyEk4BhBAAAEEEEAAAQQQQCCY&#10;AuQkwdSnbQQQQAABBBBAAAEEECAn4RhAAAEEEEAAAQQQQACBYAqQkwRTn7YRQAABBBBAAAEEEECA&#10;nIRjAAEEEEAAAQQQQAABBIIpQE4STH3aRgABBBBAAAEEEEAAAXISjgEEEEAAAQQQQAABBBAIpgA5&#10;STD1aRsBBBBAAAEEEEAAAQTISTgGEEAAAQQQQAABBBBAIJgC5CTB1KdtBBBAAAEEEEAAAQQQICfh&#10;GEAAAQQQQAABBBBAAIFgCpCTBFOfthFAAAEEEEAAAQQQQICchGMAAQQQQAABBBBAAAEEgilAThJM&#10;fdpGAAEEEEAAAQQQQAABchKOAQQQQAABBBBAAAEEEAimQETkJM0nD1Y2B1OZthFAAAEEEEAAAQQQ&#10;QKA9AZPmJJtz7cvmI52MXn3J+tzN5R0UOvJe4aFzX3AMIIAAAggggAACCCCAgBkFolpaWrofV6+X&#10;oo1KWlf4oTapZ3Pu+lszlsxI0I68lbu///+KOfSPGlk7cFb2sIrc99WPSTOz599Wsj7/cJPebtLM&#10;Wdr7+9UuFzbnfnzrIvnvW7k7z2pa7NjZQ84UHZJSSbOyR1bk7rTWc/+d3e81NSCAAAIIIIAAAggg&#10;ECECfr/hF7eqqqr4+Hj5waTzJG2HVpKQ7Pu1ze83j83Izp6ZVPNxyUd7DzdJlpI9K6lt6bqS/ZfH&#10;LpJt/Q6X3zoxSVKTjPnaWzubx6l1SWf3R8ihQzcRQAABBBBAAAEEEDC/QKDnSc6fP3/16tW+fft6&#10;pJFJm4SEBNn01h/+oCY01JI08wcjKv+wv/9DD0/Xdr3+RsPEH9w/Rjv61h8qbxlY80ncwoenydqC&#10;hm/O1Ir1MnVv/eHj/gu/2VAg/354ukq7VGHZlKa9K8V+IBMkR7f9YczcH7S2tjY0NPTq1cv8g0SE&#10;CCCAAAIIIIAAAgj0nEBNTc24ceM6rr9H50kCmpN88sknb731VmxsrDFH03aZNGnSrbfeKuvtz27p&#10;ZY5sztWfy0qw/aA/oKUeymqYqCZPcndqtme37jy2fuPpwYvStO35lyZmy9yI8ejXcdk9fq/8vGjJ&#10;dNl5//zsJVKvJEgHDx7sudGlZgQQQAABBBBAAAEEzC9QX19/8eLF1NTUDjKTMMlJLl26tHHjxu99&#10;73uDBg3qdGDayUm0+l3rN6qXQ/T3SZIlRdHfD9F/HXlSf4FEltixjvdJ1Gsk0+rXbzzclDQr49b9&#10;xvsn8sQX75N0OgYUQAABBBBAAAEEEIgYAXm14913333sscfa63GY5CQySfL222930M+IGXE6igAC&#10;CCCAAAIIIICA6QRef/31hx9+OCg5SeDecf/a175mvCvCggACCCCAAAIIIIAAAmYTuOWWW4IVUuBy&#10;EulhVFRUsPpJuwgggAACCCCAAAIIINCBQBDv1QOak3AQIIAAAggggAACCCCAAAJuAuQkHBIIIIAA&#10;AggggAACCCAQTAFykmDq0zYCCCCAAAIIIIAAAgiQk3AMIIAAAggggAACCCCAQDAFyEmCqU/bCCCA&#10;AAIIIIAAAgggQE7CMYAAAggggAACCCCAAALBFDBNTlK7NXtE9tZajxZ1W58eIUv2trpgUtE2Aggg&#10;gAACCCCAAAII9ICAaXKSDvpW+0Hh9mX5lZW5c/mTiz1wCFAlAggggAACCCCAAAJBFTBfTnJg7Yin&#10;167VJ0ZGPL21TitbO/2ZIm11hvpZq9uWrW8w5kzU/Mnal9fKb1v/Jntt3fqybS+pRC9lTLyUGeuZ&#10;aQnqoUbjCCCAAAIIIIAAAgh4FDBfTiJhbi8fuLyysjJ/2fZnCg6kPLlr1WxtWf7v5iUcWDtlWbJM&#10;mMim5GVT1h5QPVqtTZYZlHnxstczZ6dZ95pSKiv3rJpTVLivTtKYDE3fSe21sp3Hwzg8EEAAAQQQ&#10;QAABBBAIC4FrzccK1/7UdVlbeKz5mnl7Z8qcREu2JAqZZeAcF7i66nJt6eQUtS5l8lKtvPqi/DR7&#10;iMVWaNnkCda9lk2TUgmWkWpL9ekibU2GPk2SsVpTWYp5R4PIEEAAAQQQQAABBBDopsANMaPT/j1r&#10;5iB7NYNmZv172ugYc97461GaOLRuDobT7rNX79HnSdTCSyn+c6UmBBBAAAEEEEAAAXMK3Dzclpbo&#10;Ccnwm80Zpi2qUMpJEizJ2pq9ZSr0sr1rZDJlgDe2liGzi5YVGHvJWybGE18sCCCAAAIIIIAAAgiE&#10;tYCeliwOgYRERiGUchJtwpN7Vpfrj2FllK/e8+QEr46ihLm5+UtX+7qXV1VTCAEEEEAAAQQQQAAB&#10;8wrcPHy82WdIDLyolpaW7jP2einaqKR1RUe1bdmyJT09vfvNUQMCCCCAAAIIIIAAAgj4V6Dje3Uv&#10;b/h9Cqmqqio+Xr6rKrTmSXzqIoURQAABBBBAAAEEEEAgFARC6tmtUAAlRgQQQAABBBBAAAEEEPBJ&#10;gJzEJy4KI4AAAggggAACCCCAgJ8FyEn8DEp1CCCAAAIIIIAAAggg4JMAOYlPXBRGAAEEEEAAAQQQ&#10;QAABPwuQk/gZlOoQQAABBBBAAAEEEEDAJ4GA5iTXr1/3KTgKI4AAAggggAACCCCAQGAEgnivHric&#10;5NKlS2fPng0MKK0ggAACCCCAAAIIIICATwINDQ0+lfdj4cDlJDfffPNNN930j3/8o4PoA5ycBbg5&#10;Pw4bVSGAAAIIIIAAAggg4EcBuUtvbW31Y4U+VRXQv+P+1Vdfbdy48dy5c4MGDYqKimobqKyXrT51&#10;oMuFr169arFYPvnkky7XwI4IIIAAAggggAACCIS6gHxM39zc3KdPn5kzZ8rdeHvd6dG/4x7QnCTU&#10;B4z4EUAAAQQQQAABBBCITIEezUkC9+xWZA4evUYAAQQQQAABBBBAAIGOBchJOEIQQAABBBBAAAEE&#10;EEAgmALkJMHUp20EEEAAAQQQQAABBBAgJ+EYQAABBBBAAAEEEEAAgWAKkJMEU5+2EUAAAQQQQAAB&#10;BBBAgJyEYwABBBBAAAEEEEAAAQSCKUBOEkx92kYAAQQQQAABBBBAAAFyEo4BBBBAAAEEEEAAAQQQ&#10;CKYAOUkw9WkbAQQQQAABBBBAAAEEyEk4BhBAAAEEEEAAAQQQQCCYAuQkwdSnbQQQQAABBBBAAAEE&#10;ECAn4RhAAAEEEEAAAQQQQACBYAqQkwRTn7YRQAABBBBAAAEEEECAnIRjAAEEEEAAAQQQQAABBIIp&#10;QE4STH3aRgABBBBAAAEEEEAAAXISjgEEEEAAAQQQQAABBBAIpgA5STD1aRsBBBBAAAEEEEAAAQTI&#10;STgGEEAAAQQQQAABBBBAIJgC5CTB1KdtBBBAAAEEEEAAAQQQICfhGEAAAQQQQAABBBBAAIFgCpCT&#10;BFOfthFAAAEEEEAAAQQQQICchGMAAQQQQAABBBBAAAEEgilAThJMfdpGAAEEEEAAAQQQQAABchKO&#10;AQQQQAABBBBAAAEEEAimADlJMPVpGwEEEEAAAQQQQAABBMhJmisPVTa3dyDUHjxYy0GCAAIIIIAA&#10;AggggAACPShg4pykfHNu7uYjHfe9rmS9o8yRzetL6n21Kn+v6OC5q573qi/ZUXrqor6tfPP6XR7q&#10;PvJWrsf1vkZBeQQQQAABBBBAAAEEIlYgqqWlpfud7/VStFFJ6wo/1KbXVF+yfvulfpo2bMn8ZPn1&#10;yObcnTWaFjtu0ZLpFxw/jz6yPv/SxOz5t+1av/FQk2wfm7HkzmPrN57WYpuamrSkWdnz7zSqsxbQ&#10;10gmk3+4SRWeoxVulJ+0gaOSzh6X+rWBs2ZpO3eelZ+SZs3Udr6v2hybMfFSvr31eMlDpEBsbGxT&#10;v4lSeH//RUtUGKqapJnZ85OtoUpV2fcbjbMggAACCCCAAAIIIBDaAj1ww69VVVXFx8eLi1nnSeqO&#10;nOk3cf7kwc0n1UxJ/a79zeMWZWfPijlU+pHTz9ZZlLqS7YdiZmVnLxqnHd5rrBs8J3vR2NiainL9&#10;N1uBWQNr9u+qrz92pmngLL3whRnfTJKkY9H9X1NZyMzs7Mn1+zWpaVaS1lx/27SxsbJySfzenar1&#10;jLHaodIjdSX7z0pikz2xn+Qg1uXI3sMxsm/G2OaPSyp37dfk55lJ2mWf52xC+zglegQQQAABBBBA&#10;AAEEuiQQhHmSa9eunT9/XqK9fv16VFSUc9iy6bbbbpM1F/ds2Nt/8dwxF3dvKNK+u3jAR6+WxS1Y&#10;PGWAbDr2juNnrX73hr82pEzXSg70X7B46gD5dYf2rcFV7zWmPH5fwu4NmxomPD53jOQ0Uqzc+tKI&#10;Zcbj37po/VV+HnriVbXvgL2vlvV/cPHUeFV/SbW0E5P84Gxth6ph+Cljjb4yJab8hGpL27NhU2PK&#10;DK2kLO6eQWfeszakyhzb9mrJJ3rZxxdPlT7W19e7dbNLI8VOCCCAAAIIIIAAAgj4U8B+N37lypXh&#10;w4d3XHWPzpMENCf58MMPt2/f3rt3b4vFEh0dfcMN7rM006dPN6Zv3snLO2dTiblz/j3ae5svj89M&#10;k/UHb/q6duqq9ee4VEt1ceP49LiDWxrHZ94Xvzdfis3vd1AvHL8nf3PjuMz7RktOsidfL6AV5h3s&#10;p2p7T7snY8Tx/L9r94xr3Hwobn7GgA/zDsalZ0ypfyfv9DCjobj0e7S/qxqGnVZ7qfJSia0tqapU&#10;mzZNK5VN4y9vthe4PenclSHS0jt5h+IyM6ZIJw4fPnzixAl/Hj7UhQACCCCAAAIIIICAPwRkSkBe&#10;5WhoaLh48eKMGTO++93vtldr+OQkzz33XHp6+tixY3v16tWxYV7h8cy0UaqMpBOSOaicoVRlKUnT&#10;9ITB9vOki/Zko1S9DhIzJj1jVKXKTFxyEk07LimEFIgZMz9DZluOGzVItqNnGkebk4bfUXNe5SSa&#10;ZC9Hm7WYmJjmW/RspLQmZozKfGSldsdUleEYVakSseONnMRaiV6hSp+OWCvIkNyEBQEEEEAAAQQQ&#10;QAABcwu0trbKx+jvvPPOiy++GOY5yb59+95+++0f//jHnSYkph4y25SLMSdjTZxMHTHBIYAAAggg&#10;gAACCCDQiYCkJa+88sqPfvSjoOQkgXvHfdKkSQMGDAjthESGKH6UJeZcaV6efEvxmEn6TA4LAggg&#10;gAACCCCAAAIhLiB36TfeeGOwOhG4nER62KdPn2D103/tDpiSkakvGVPUmy8sCCCAAAIIIIAAAgiE&#10;g0AQ79UDmpO0fak9HEaPPiCAAAIIIIAAAgggEPoCQbxXD2hOEvojRQ8QQAABBBBAAAEEEEDAzwLk&#10;JH4GpToEEEAAAQQQQAABBBDwSYCcxCcuCiOAAAIIIIAAAggggICfBchJ/AxKdQgggAACCCCAAAII&#10;IOCTADmJT1wURgABBBBAAAEEEEAAAT8LRMkfk+9+lV7+qfl169Y9/PDDHTXXXL7p91sSH10+NUkv&#10;pf963GmHUelLFyT31VdU7855rdi1rtRHl8Z9tGbLUae1Y9KXPiA7OBdOfWT51P7lm9a4VKxp1pKO&#10;fa9ImYa7lk+zdN+HGhBAAAEEEEAAAQQQMLnA66+/npWV1V6QXt7w+9THqqqq+Hj15zXMlZNIGlDY&#10;kKhpgxcYmYDKSY6NfmpBckz7vavZnfNRnJ54yHKl/M01x0ba8xbrXtWlOa9pjxjZhfq5zkhUrOUb&#10;v2VLgZwaUcVKNG2GdS+fcCmMAAIIIIAAAggggEDICQQxJzHVs1tXTldoo8dPGF33YXmzHwfxyuU6&#10;bVT//kaNlmnLl1sTknabkNTozNDlj8zwYwxUhQACCCCAAAIIIIAAAp4FzJSTNJ8+lnBXckzfISO1&#10;Y1VXbPEe3/L7HPuyu6bzgTy+ZY1jh9JqTeub/J10zVj5Zrm93g4q6pu8wPrwWOetUQIBBBBAAAEE&#10;EEAAAQS6JWCinORK1bHEoerxqr6DRmsVp23Jw6j0p5bbF29SBXnnxLGD8QxYTPICfdUjCXpqohIV&#10;FgQQQAABBBBAAAEEEDCFgHlykuoDW44X/0Wf4ZD32o8eO+3Px7es1urBrafSR5WcISkxxdFHEAgg&#10;gAACCCCAAAIIaJppcpKaM8XyzVe2CY6l8rDVQX8lDvKlWzmbnB/aGhNnfbmEIwABBBBAAAEEEEAA&#10;AQSCLWCWnKT6VPGokUOMb/mVRR7fss1muLxP4s0LIS7vk0gy0myZ+pTtfRI1CdN4V2fvuAd7UGgf&#10;AQQQQAABBBBAAIEIEjDXdwFHEDxdRQABBBBAAAEEEEDATAJ8F7CZRoNYEEAAAQQQQAABBBBAIIAC&#10;Znl2K4BdpikEEEAAAQQQQAABBBAwkQA5iYkGg1AQQAABBBBAAAEEEIhAAXKSCBx0uowAAggggAAC&#10;CCCAgIkEyElMNBiEggACCCCAAAIIIIBABAoENCdpbW2NQGK6jAACCCCAAAIIIICA+QWCeK8e0Jzk&#10;yy+/NP9gECECCCCAAAIIIIAAAhEoEMR79cDlJPv27auvr//qq68icIDpMgIIIIAAAggggAACZhaQ&#10;u/TPPvssWBEGLieZNGlSr169duzY0UFacv369WBB9Fy7YdmpnuOiZgQQQAABBBBAAIEAC8j9udyl&#10;B3GeJKB/x/3kyZNvvvlmU1NTXFxcdHR0VFSUG/eIESOqqqoCPAY92pz0VHKSCxcu9GgrVI4AAggg&#10;gAACCCCAQBcE5E61paXl6tWrvXv3nj59+l133dVeJb1eijY2ta5o6UJDHneRO//4+HjZFNCcxF/R&#10;Uw8CCCCAAAIIIIAAAggEUqBHc5LAPbsVSDLaQgABBBBAAAEEEEAAgVARICcJlZEiTgQQQAABBBBA&#10;AAEEwlOAnCQ8x5VeIYAAAggggAACCCAQKgLkJKEyUsSJAAIIIIAAAggggEB4CpCThOe40isEEEAA&#10;AQQQQAABBEJFwM/fuxUq3SZOBBBAAAEEEEAAAQQQ6IJAT3wXsJ/mSaJv6kJ/2AUBBBBAAAEEEEAA&#10;AQQQ8E9Ocm36f0KJAAIIIIAAAggggAAC4S1wfeL/7okO+ufZrZ6IjDoRQAABBBBAAAEEEEAgjAXs&#10;f8fdP/MkYSxF1xBAAAEEEEAAAQQQQKBHBchJepSXyhFAAAEEEEAAAQQQQKATAXISDhEEEEAAAQQQ&#10;QAABBBAIpgA5STD1aRsBBBBAAAEEEEAAAQTISTgGEEAAAQQQQAABBBBAIJgC5CTB1KdtBBBAAAEE&#10;EEAAAQQQICfhGEAAAQQQQAABBBBAAIFgCpCTBFOfthFAAAEEEEAAAQQQQICchGMAAQQQQAABBBBA&#10;AAEEgingh7/jHnXy3Ru2Z2uNp4PZD9pGAAEEui8QN+Ta9P+8Pv7R7tdEDQgggAACCCDQqYA//477&#10;DVszSUg6FacAAgiEgEDjafUJCwsCCCCAAAIIBFbAH89ufVob2JhpDQEEEOgxgZYveqxqKkYAAQQQ&#10;QAABzwJ+eHar10vRRt2tK1pgRgABBEJUgFNZiA4cYSOAAAIIhK6AP5/dCl0FIkcAAQQQQAABBBBA&#10;AIGgC/jj2a2gd4IAEEAAAQQQQAABBBBAIGQFyElCdugIHAEEEEAAAQQQQACBsBAgJwmLYaQTCCCA&#10;AAIIIIAAAgiErAA5ScgOHYEjgAACCCCAAAIIIBAWAuQkITCMrfX1zv+EQMSEiECkClRUVLzwwgvR&#10;+rJ69eoLFy5EqgT9RgABBBBAwAcBchIfsAJc9Nrlyw3PPVszZuS5SSnO/8gaWS9bAxwPzSGAQKcC&#10;r7/+elZWVktLyz//+c/i4uKf//znne5CAQQQQAABBBAgJzHpMXDt008vLHroyob/c/3zz91ClDWy&#10;XrZKGZNG71tYdVufzt7KH970Dc1cpcteHrH2gLlCClY0L7744qBBg6R1+Xdqaup//dd/BSsS2kUA&#10;AQQQQCCEBAKek+z/9Ujb8uv9OpSsySqoc5jVFWSNtG5yhTzwm1+r2x738l3TVq08tsmpWfdqVAFj&#10;8VzMGkabaFUH9Tg9L522a92tedVvW44d66BvslXKtCkg9/cjsrd10K+ucWl127L9dNNZV6fSj7K1&#10;T2+1Rln7QeHIrHmJXgdWuzV7xIgRL29w1GDb1bsgjQC6sbQfgE+Vlr3cQSbm5ONTpcEpXLa3YtXC&#10;CdK2HH5ry5z+X9Z/dVsZnBAD3+oHH3zwH//xH5s3bw5807SIAAIIIIBAyAkENiepLXhscV7mBnni&#10;uqKi5BcnFj9W4OHuMGHhuopnJ7aR3P/rjHX6yonPVqxbmNDD0gd+M/X5kfl6oPnDn5vqMUfSQ2gn&#10;2m6H99nb29qro8/SZ2OHqI0eyqj7+2XJRR/4Pynpdo+MCuq2rdQHPeXJ382zDmLivNwfpvhQfe1Z&#10;bfWeyh8udtRg2zlhbu6TEzqpyRaADw26F20/gG5UGtK7Oo2mh34kzPvdk74McEhTqOCNl0mmTZv2&#10;3//933Pnzg35/tABBBBAAAEEel4goDlJ3e6i4qx8a76RuDA7q7hot3HzXLTcMSNhn3mwzVSoWZS6&#10;gj/kaVpehkxBGBMU9ukIyXNG6rmN+kFfrLMuB2wzMi6ZT90mo9TyIiuucyt27wPvrkv9xSPG7e2E&#10;Zyv0HMlev8s0iD1aa3OP/eGEUcuB37hMs7i3aw+7nTFuPX/e45Y+S/Nvf+qBG6erh0Palil745nk&#10;aU9OHln4gZ7sqXmDl9fKpMII66REmf6LTDLIZ9nys/GRtvHolJpgMRZ9mkU+p8+W6Qj3uZED1gpk&#10;i9PH4Zo8uqN2fHlttqrZ+qus0J/Istcsu5QVLCtavVDWW+cBJEKjTb2kLTy3do15CXvYC1cXLZuy&#10;9oC1BqNpIx7rPIlLebXS2jGFYA/ALUgD283ENgJeB6C5+DhIbf56hdbastdVOP9qDIr74urjMea6&#10;rS+rkZJRs1FYp19c9j2w1pg9sxLJr0+r4S1ztbLHb4y7W4V6cGrSY60x3KpC+xyIfWKnfJ1+IDlN&#10;1lnLuPbFhmMcmW5htPM/RaislpdJZCktLf23f/u3jRs3hkrYxIkAAggggEAQBQKak9ScLHbravHJ&#10;GrWmZHi2TEhsyCx+7k/6vZB+77NpuTFTkT/y+eWbtIU/yNS0zPyKZycYmyd+/xcz8t7dr+l5TvbC&#10;xAO/nvH8cDUDs/sXmpSv0/a/m6fKy/LHhY7ngg786blifaIme3hJ21Zsswu1ldbEwjncxIV/VLXt&#10;Ntp1W+o25ebN+MXuioqcOdYtE36iz7JIp7a/X6e5t6up2pwD8+oY0BOSQV/8PKNufZWnHcr2rlk2&#10;eYKWMi35mTesN7irtcmVlZV7ZhcWHJBbzAytQH6rzNcy1h5IWbi6fK9wy9SKlnZ3onb3crWpctcq&#10;7XS1qnx7clZlpdu0Q13iQr1QZf7S8mr7HFft1nVavqxcOaRcZXq2Xysrs87mbK1TUzdqq1SWokmj&#10;s5cV5Fqf1KrdurIobY9qNK1QSqpWl6miu1aVlzpu0MveKEzbpfbfM2SdhP1kwbLZq/dYA5O2Klap&#10;Ggq0dbYn1lzLq0qlvIpZpWq2ADRrzNYgrZruJsZq7wNw9ZH5AcNKW/Z926SQo7aVaR4qdx1Vdx/1&#10;iJTqSaUN0CheoYlP7qQPjFGw9Uiyr2QdM63QdjA41140Ug2vZV9hsn5IVKqpqrK1C40q8rWFKoH0&#10;3Jy2WpumRiOtqMBDFqVpaepAarvVJR6ZrSqcrboiR+bKbXV1LmF49f+C+Qvdfffdy5cvl7TE/KES&#10;IQIIIIAAAkEXCGhOkjQs1a3DqcOS1JoZX1f/Sfp6qnai0nanqxKYdRky1yCPbFlTF5edE2bOSc17&#10;r+D97cWZ90zQVBaRqtei1qvyetKi9pfXO+wphKNY0tdnqOo8t5I4YriHkTFmVKY+ryczbouqZ+QI&#10;eRgpYYhtV+PNmcUyvSO36fbwrO16OfDR6S/0f0JNicjSWUIiUzN7V2urM+Qz6oWrtTV7jfvFZdPU&#10;UzMJluTy6mPVFSpjkSVl2rLy6rqESWly6y+3g9rsuxO0BG2fPp8w/RnrDNKcgZY2USYkVhsTJRlr&#10;nLbJs0xDVFmpcLbq7NmiNSoKKbV6+9nqxHlZmvFrm9cnZEfVtKYl3p2mnVWZkIdG66orip6Zrvaf&#10;sqxIwnYJyl7DhCdz5xrPgnkon2xp86yfW5C2Sl1NjLU+BNDWR6Ya9k5zTu2ktmSLSpITLCO9rtzq&#10;k7JwduEUY1bogDODXqFbj2qry5dOVmPfzqNxs40hm5ulLdRrlPkK+y5aymSVc7bXnHEUSfxOeakj&#10;HHvvXLe6xlN9WkubpAZFwCUHdgmjzVEX0it4diukh4/gEUAAAQQCJhDQnCRh6uzUdRn2V9sz1qXO&#10;nqrfLJYUvS+pSM0/i7XhI2xzGiqByTLe6Kio+MkEPWNxWfTann++JPNeebBKZRHF/1STLnWSpeip&#10;jnrTQ02zZGknTttuZB3Fav6ppxburVhbmHBvVvHzrxn3feqhLIlZ3jApmiMTITJP4mF0VD0VlepZ&#10;ltP6FIt6c0ZT0W+Q6R3n8KztejnANwz5xi3PvnX7E4M6T0jkKZo/la/S5xPUx8/GHIimGTfxddXl&#10;yZbRlpGrjZVlpavVbbrc6VasW1mk3x0eWLtSW6n2LFjWfmzyvM1eNe1SuWeVbTpI791A69SK3Bbr&#10;v85eanxgL4t6kSDlh/qPBcmF+1wzCtnRePVFzdV4SIH0SOTed7a9X7bEwxajo4atxmNjnZS3961N&#10;kNYtzibWVd4H8Hc3H3laad0Q25SOozbjZl2Sk86ibeMjL8woSdd5JFvkruyJlmRrXuryunz1adtD&#10;i9bdUp7UB0dNImmOXfauUalFO83Z4zfSD32RlMP6k6et6qhwiefmIZpxMKiUWGVHTmF08xsI2j98&#10;A7NF/jiJ8TdJDh48mJOTI98LHJh2aQUBBBBAAIGQFghoTqIeWNqQmbdYn7xQL7vbHl6aoRXNUGtS&#10;f/n9CTbOhAXZmfo8iXzxlXpdRKUT+vskjtvKmbMlPci6V99lwrPWmqc+r/0iZ0GC/fUPR+bjUiz3&#10;hJ5auLdiq3zCT3b/osJoPSNPfwdmwj3yaNlU40UUR5LjiDZHnhlTm7frqxIlNn2W5g8nUkskV7KH&#10;Z21XD8/jK/4uh9OXazLO/bqiz7Mf3NHRI1v6LrZHsIz91ef9f9p6UX4qWqlmGIrS5GuRUn4oz+To&#10;8xdavv7sU8LdszV5hkc9STVhcvIy/SP4Um1ZhdtkhD0kKV+uT3msPDtSO2u/d7TPhPypXM2TOCZG&#10;jE/fbW+DLNSy5ibIjI3+PomhNG+l8cH/9MK05Y6nm9z+j0p5KK1QnydpMz/gWsND1veoOyqvTxmp&#10;ADT77I39ZRurnMPEFofXAXzb1Ue9uyKvvhiB2x9zstW2slCv39vKlY/tfRvhsnXWYeXGLnf5Bcb8&#10;VIYmT47ZxnddhRoi+2J/2SZDk8PAaZcCSSbbba4wRx1ThbMXpqhDSD8kcozeqMVpq3NTLvGMnrsy&#10;rUjJyJG5cm6Caxhu4x9iv86aNUv+Jom84/6zn/1MvnSLeZIQGz/CRQABBBAIkkCUvIvZzaZ7vRRt&#10;1NC6ortV6dXII1JT//kDT1+91c1AQ2r387NmfHXqlBFy9BO/iL3yX5favEPSe+jQ23d6epLM1lO5&#10;1SuwdPRVVG2eLOqSkWQdb1jUd2fJG96lk/U3E0J48Y9JCAN0HLrMlRVYwvR7tPx9Kgvbg4COIYAA&#10;Aggg4C+Bqqqq+Ph4qS2w8ySdh68SkudLjDdDInq56YEH7f1veeX5tgmJbHUu0wUsufnOsP5ZiS7s&#10;7bSL/RP6heWr2n5+3726A7y330wCHDfNIYAAAggggAACoSxgwnmSUOb0a+z1mf/+xXt/a6/Km+75&#10;Tnzen/3aIJUhENECzJNE9PDTeQQQQACBYAiYdp4kGBhmbVNSjn7Pr+gzbnyv+Hjnf2SNrCchMeu4&#10;ERcCCCCAAAIIIICAbwLMk/jmRWkEEAhXAeZJwnVk6RcCCCCAgGkFmCcx7dAQGAIIIIAAAggggAAC&#10;kSVgtnfcI0uf3iKAAAIIIIAAAggggAA5CccAAggggAACCCCAAAIIBFOAnCSY+rSNAAIIIIAAAggg&#10;gAAC5CQcAwgggAACCCCAAAIIIBBMAXKSYOrTNgIIIIAAAggggAACCJCThMAx0Fpf7/xPCERMiAgg&#10;gAACCCCAAAIIeC1ATuI1VcALXrt8ueG5Z2vGjDw3KcX5H1kj62VrwCOiQQQQQAABBBBAAAEE/C9A&#10;TuJ/U7/UeO3TTy8seujKhv9z/fPP3SqUNbJetkoZv7QV7pXUbX06e2ttuPeS/iGAAAIIIIAAAiEr&#10;QE5i0qFrXvXblmPHOghOtkoZ5wJ127JH2Jent9YFtGdla/3QYl2dyhw8VCVdW3vAp/44VVL7QeHI&#10;rHmJXu7eYUdqt2a/XNZuRR1v9bJ9H4pJrrW2/Wg6rKi2rqPD48Da7G1dOHw8xtONIH2goCgCCCCA&#10;AAIIhLYAOYlJx++zt7e1F1mfpc/GDlEb25ZZVlBpLHtmFxb4dhMffIe6bSsLVE6S8uTv5iW4hpMw&#10;N/fJCT5F6FRJ4rzcH6Z4vbOH1r3eN1QK1m3NKaj2f7AJ8373pPfQ/m+fGhFAAAEEEEAgZAXISUw6&#10;dK3nz3uMrM/S/NufeuDG6YNka3tl7DvWbVub/fSIEWoGo2ytMYWif8yvph1e1le8XFb2svqv8bm4&#10;baZFf9LpwFqjsPUHmQRwqcFes3OY8qG4dabG+YN2R3PGXIrUbF3Ux/y2INf8eVnR6oXStHWmwghs&#10;xAijjJon6bgezRah3rS1Epce2RGkUueEzcOOttkS29SHNZicQr237t3scKtN3tqoZyJ78PYBsgq5&#10;zj7Zp8I8zRq5DLEdWS/p2uiBgme2r86QmmU+5GkZVRG2FfA02WUbCOP5N7eSzo1ap0Rs5a0Hm0n/&#10;ByMsBBBAAAEEEDCTADmJmUajs1j0hGTQFz/PqFtf5bHs6oXWW9kpRWkLJ0iRcm32nsrfzat+OUPT&#10;p1DytQzjdna1NllmU1ZVZOydVlm5a5VW9EFd7daVRWl7pNCutMKcrXWJA2dXVKu7+9LVy6allL1R&#10;mLZLn4EZsk6vwVqz24TG3cv1aRqp8LTLB/F6c9bZm7rEhcZkTv7S8mp1m2tUtfTfV89eVpBrfciq&#10;duu6ilUqmAJtndNzRB3UU/bGM8mqj3vSigqsTzS59Uj1e1m+Hl55qeOhJw87uuFKMJrar/L7yUX6&#10;Jpdudry1TaMeidrwarNXq97njyz8wPEmTFmBMUCVewb+yf2prbpt68qNXbR1Kq9baEScry00Ss5e&#10;pYYvP1kGesLCVXOW5euTUUUjsyorn7RsW1koQ6AP0Er3p7bK9hoDUamGRuaynEu6Nmqo1Vkesg7v&#10;Mv34YUEAAQQQQAABBDoVICfplCiYBaLTX+j/hJoSkaXThETdceuJh1psjz8lW+TOs666YtnkCaqS&#10;lGnLyvUbRUkz9Fr19YmWZPmx9qw2+26VYyTenaadrVb/lhvisr1rpIzUUPTMdJXwTFlWZNSg1+y2&#10;JGj79NmU6c8Y9+72xWguwZIs+yYkVhsTJRlrrNs9VGUPZsKTuXMdDbVfj72PTk8QufVIWpsz0OIe&#10;s6cd3cpIPUP0/SRPU/9x7WbHW90b9UjkHW9tdfn2Z6bog/DMdiOdcyzVp7W0SQoq5Ye587Tq8qWT&#10;9QFOmWxN/JItnt6oma33y75vwqQ0t2RSalg4u1BvVE0uuZV0adRaf0JCrXV4V7c5PliBAAIIIIAA&#10;Agh4FCAnMfWBccOQb9zy7Fu3PzHIm4Sk/Z4kWEau3ntAbZdJD0+5hL5r4kA1WyI/yEvhmty7J9w9&#10;Wyt8Y2+5uo+XGowP2vUPzJ2SBJdGD6xdqa1UJQqWuQVjpDF11eXJFm3r03vVpInM0sxpP2RHMC6v&#10;lbdfj1MfX7Z9y5Z7jzw252lHe8Hasyq5knqMaR/jV7dudrzVrU3PRN7xSuo4x5iysM5aONdtGaIV&#10;7rM+gLe21pK8Zq8+PSIppedsxPO++wqt2ZfTZnmZRzWoTy45WtFLujSqH2DqIbRSfXh3rdLzNxYE&#10;EEAAAQQQQKBzAXKSzo2CWOLLNRnnfl3R59kP7ujwka1OI0z5oTzDo09NaPntviyeOG+l8Yn49MK0&#10;5erBHvWp+ZrVxuRJykNphfo8ifF5uedlwuTkZfpH6qWa+3M7RSvVx/vqiTJJdcozVKGVZ0dqZ50+&#10;7JdZFP19Er1u52Aecnpxuv16nPpo+5atNj3yGLaHHWV6YaQ+I/GncnVjnTgvS9NDNn5162bHW92a&#10;bIfIK16nKQvjNRvnJWHuyrQiFbKOnPJkgRGxPLPX9r1zlYap90ls+zvvu9I94bS9MSJHxUMpbiVd&#10;GzUG7u60Cr3lnLPJMtvW6aFJAQQQQAABBBBAQNOiWlpauunQ66Voo4bWFd2tqpuRhNPu52fN+OrU&#10;KaNH0U/8IvbKf11q8w5J76FDb99ZYv5ey5vZBRZfvzjLQ7f8VY/5xYgwKAKcyoLCTqMIIIAAApEs&#10;UFVVFR8fLwLMk5j0MLjpgQftkbW88nzbhES2OpcxaTcICwEEEEAAAQQQQACBzgSYJ+lMKHjb6zP/&#10;/Yv3/tZe+zfd8534vD8HLzpaRiDcBJgnCbcRpT8IIIAAAqYXYJ7E9EOkaZJy9Ht+RZ9x43vFxzv/&#10;I2tkPQlJCAwhISKAAAIIIIAAAgh4IcA8iRdIFEEAgQgQYJ4kAgaZLiKAAAIImEuAeRJzjQfRIIAA&#10;AggggAACCCAQsQK84x6xQ0/HEUAAAQQQQAABBBAwhQA5iSmGgSAQQAABBBBAAAEEEIhYAXKSiB16&#10;Oo4AAggggAACCCCAgCkEyElMMQwEgQACCCCAAAIIIIBAxAqQk0Ts0NNxBBBAAAEEEEAAAQRMIUBO&#10;Yoph6DiI1vp6539CIGJCRAABBBBAAAEEEEDAawFyEq+pAl7w2uXLDc89WzNm5LlJKc7/yBpZL1sD&#10;HhENIoAAAggggAACCCDgfwFyEv+b+qXGa59+emHRQ1c2/J/rn3/uVqGskfWyVcr4pa1QqKRu69PZ&#10;W2tDIVJiRAABBBBAAAEEEPBRgJzER7BAFW9e9duWY8c6aE22ShnnAnXbskfYl6e31nWwc21d262y&#10;+9oD3epe92uwNV9Xp9KPsrX2XtR+UDgya15iu+F51bTea1tJo4mOFq/qdK3A8y61W7NfLmvTklPv&#10;1DZJuqyDl71NDU47VXkYOJ/GTB0kDlWPgbnWd2CtEY8Pi+dd3Prbpr4Da20H79q2WB5a93QMO4p1&#10;IWwfekhRBBBAAAEEEPCzADmJn0H9Vd1nb29rr6o+S5+NHaI2ti2zrKDSuvxuXkK7oZStzfnAX3H2&#10;RD1121YWqIQh5Ul7LxLn5f4wpYO2EubmPjmh41isvTZK2proaBcv6vRb7yWewtl79LHbk1ZUIDfl&#10;nlr308Btf6bggNeRT3gyd277h5LX1XRSUNK2hVq+cewWaBkeUji3Cuq25hRU+6t16kEAAQQQQACB&#10;YAuQkwR7BNppv/X8eY9b+izNv/2pB26cPki2tlfGvqNt5sR46kk+qM6WmZTf/G7d6u3PTJHbPo+f&#10;TMvdofF5tXFfaPvV+LC87GVjm0uF7rMr7Xzgbeyb/fJaY9LAtSr7LIF8Rl5WsKxo9UJpwvrJunsv&#10;7B+nO91YG7MKjpkiYyrAFokEX7fN2mu9pHsTqpsuUamP6m0zFWXWD/D1Au01MWKEh0/3rX3MKTRG&#10;xLXLLsObYEkuOm3cYyfM+92Tkn5ZW/fUBfugGGOkSr6sx/hymRVZDZb7xIu9vWUF+dpC52g9TNE4&#10;Rtk64WAr4wpr7bX9mLEeGC5ds4o9va5cX20HdD5s6vYVJheoXqtlwpOVD1mch08v6RrkgYJntq/O&#10;kGAkvKflgJXuuEbYzv9WrEYAAQQQQAABcwqQk5hzXDxHpSckg774eUbd+iqPJVYvtN6wq9u42q0r&#10;i9LUZ++70gpz9Hv07clZlZU/eTpr2ZxVe36YUpe40PhgOn9pebXtQaayNwrTdukf1w9ZJ5WUvfFM&#10;spp70T+8r926zvpZdtZZpwrdJig8VivBGPuuHFJeJJG4VaUezTI+JZcb05SFq2cvK8i1PqnVthfa&#10;MlV016ryUg/P+MxerXqcP7Lwg1qtrLR8ld4X+aQ/Ya6117qbaxN2SomqYpXav0BbZ3tgqezlDE2f&#10;fcrXMozbaOcmPHfWqNDex+8ne+iy2/jJjfi0vdaEz+lZKY9dcBsjqWm1NlnGaFVFxt5pSkYr+kCG&#10;++7luqj8as127E2mPOnUQVnrWlIStmRdOK3wDauwfRpnz+zClUZ4S1WRPavL9yqTu1fqTe1ZrZ11&#10;fyKurMA4CJen6c3bfq3cM/BP7T+jlZiQICm0debEnkHN1kczP1l6N2HhqjnL8vVptKKRclA/abFN&#10;NDkiDKX/s4kVAQQQQACBSBcgJzH1ERCd/kL/J9SUiCydJiRSxv7slsoTas9qs+9Wj90k3p2mnVUf&#10;ws8ZaHHqbkJitTEDkLHGvrauuqLomelq5ZRlReXVx6orlk2WqowP72vPFq3JMPZYvd1DhUYtnqrV&#10;gxmiGk+YlDZb/uNWVeK8LM2ouc2L7J31wm38ki2OB41SHkor1PtinfPpdKjtbTkeWBIQQ0BLmbas&#10;vFrdjjs34bmzRkO2LmuJAz10uW0wkpboS9bpKfY5BE9dcBsjFdKyacYcgx5qoiVZHwdtnz7jNf0Z&#10;lRG5LRMWphWttH1ngGvJ2urypZNVdU7Py1Wf1tImKVgZPiPDma2PpnVJ1D7QX4aRY8a9IaltpD4k&#10;RlTyq8zR6WWf2e7IhN32KjtQpkoaYWgpk605c7LF0wtFRiRtI2zbadYggAACCCCAgGkFyElMOzQq&#10;sBuGfOOWZ9+6/YlB3iQk7j1JHGh8Xq7JLITmko3oJeVZl73y6br6fH2OfdcEy0jj02hjemG0ZeRq&#10;/YNwee4oe2uvgbP1T8f1xfakjXurHquVW9KB1k/rJRtRd6juVaX8UK+1ILlwn+sb1Z30osPhk7tq&#10;o4MVezt5bdoWlU3M/vK3gNgESlc7ZyPtG9pC6qzLzqHLM1f2PMQyRKUw1sVDF9zGqJ2XPQ6sXanp&#10;sxcFyzwZJcxbnla4UE9X3EpK8rDG4HK8lW4ZohnjIg9ZGbmla/ArNX1OJn9pm6aktgo9k5McQ427&#10;JVnm6GzHl/1LCyTVKbc/TnZgbcbCvWVOYexd4zkbcW6s4wg7PErYiAACCCCAAALBFyAnCf4YdBDB&#10;l2syzv26os+zH9zR4SNbnmtInLdydqH6THp6Ydpy51feLQM1eZ+k+u7Z5frcxMqzIx2P3Dg+mJeH&#10;9A9oKT+UJ2f0mREta95Y+2zGCMd3N7m3neCxWvnQ3ToT8qdydcftmBjRq7K/kLBQy5LnrCzJ+vsk&#10;etXt9qLzgbO9vzGlcPbCFM3otTU3sTWRMnmk/rG9LSqH2EPWtxucBPLbvEbfTmeN0Drusmv49lbU&#10;DMLpLHtDHrvgNkaeISZMTl6mT0iUasuMrMBtkfCMFMK9pHqySz8wMrTvWw+bhLkr04pUbVOK0la2&#10;eeU9ZVqyMbe2V7NOJTk1lbLQOAitL9XYflXFnZ7dktTL2uiIEeqRLfUInyMM+6smjnpVrqjeJ7Gt&#10;8Ryh52886/zIoQQCCCCAAAIIBFggqqWlpZtN9nop2qihdUV3q+pmJOG0+/lZM746dcroUfQTv4i9&#10;8l+X2rxD0nvo0Nt3loRGr+Xu8A2L+u4seWm7dHJlh1+iFRo9IsqwE+BUFnZDSocQQAABBMwuUFVV&#10;FR8fL1EyT2LSobrpgQftkbW88nzbhES2OpcxaTfsYdknDRaWr7JNQZg9ZuJDAAEEEEAAAQQQCIgA&#10;OUlAmH1vpN/T/89N93yng/1kq5TxveKg7WF9Y6TS9oVaQQuEhhFAAAEEEEAAAQTMJUBOYq7xcI4m&#10;Pu/P/Z5f0Wfc+F7x8c7/yBpZL1vNGzqRIYAAAggggAACCCDgtQDvk3hNRUEEEAhrAd4nCevhpXMI&#10;IIAAAmYU4H0SM44KMSGAAAIIIIAAAgggEIECPLsVgYNOlxFAAAEEEEAAAQQQMJEAOYmJBoNQEEAA&#10;AQQQQAABBBCIQAFykggcdLqMAAIIIIAAAggggICJBMhJTDQYhIIAAggggAACCCCAQAQKkJNE4KDT&#10;ZQQQQAABBBBAAAEETCRATmKiwWgvlNb6eud/QiBiQkQAAQQQQAABBBBAwGsBchKvqQJe8Nrlyw3P&#10;PVszZuS5SSnO/8gaWS9bAx4RDSKAAAIIIIAAAggg4H8BchL/m/qlxmuffnph0UNXNvyf659/7lah&#10;rJH1slXK+KWtcKykbuvT2Vtrw7Fn9KkDgdqt2U9vrYMIAQQQQAABBEJNgJzEpCPWvOq3LceOdRCc&#10;bJUybgXqtmWPMBYv78xq65xv4GT3tQc049/tLR1vbRtPB1V1Qi/3ly+X+TI8ZWvtva79oHBk1rzE&#10;zvcue7mD1MWpwjY1+eTQURxedbOurqP8qmyt9yNuhHJgbfY2H2/dO99F8sC1Pg1Y58PjTQmnwOr2&#10;FSZ/f16CN3tRBgEEEEAAAQTMJEBOYqbRcIrls7e3tRdZn6XPxg5RG93LHFg7pShtT6Va9swuXNn5&#10;TWfZ2pwPnFtJmJv75IROQLwpEyTTlCd/Z7sfTZyX+8OUHg0jkA5121YWdJCT1FaXL82vtPfdm25P&#10;eDJ3brjcujv1JZCD4g0zZRBAAAEEEEDASwFyEi+hAl2s9fx5j032WZp/+1MP3Dh9kGx1K1NWWr5q&#10;ufWmXG7OVk5SFdhmTozZAP0DdX3R50PWrd7+zJSXy+q2rc1+Wk2tHLPNkJT/SZ9v0acd7BMCxpSC&#10;bS7Fuovtw3b5jNxas4cP4A84mnX6HF1mIbKlGYmk7GVjX+uUhfXXnEJdwDZZYZtPsBXWP5KXlcae&#10;KgGzluygyw5S647Z6yr0dbZ6RniYmfHcNfucksvElEs8HeGrjhm97rybZQXLilYvVDi2vo9wirNu&#10;a84zRWsysrcds01TGA7uYbuwWOcWbGWM+SW3YbKb2MbFoSclDShPz0p5CtLp2DN2tLWlT6PVbX1Z&#10;HQmqC/YfrFMu9r6sXatzGUeXz30J9P++tIcAAggggAACvgmQk/jmFdzSekIy6IufZ9Str+o0koTE&#10;BLllXGnMnOxKK8wxnrNflq9+XVVeWpYwN2vZnFV71HxCuTZ7j3zQPsBe6eyVxmRLgbpl9LhYd7F/&#10;2H73cn2CZtcq7XS12w51iQv1bZX5S8urnT/v356cVVn5ZOLWdZoKqrIy66wEWWv79fvJRW1blq0V&#10;q1SPCrR12+rK3ngmuUBFmlZUYM12Ouyyvb6yNwrTdsmOK9P0VbZfK/cMWdf2YbMOuib7zl6twskf&#10;WfiB5AzO8XQciQ/dtCxcPXtZQe68xDrLQ1bIZRXVtmwwYd7yVbOX5ufOdYyerZuzV6k+5icXfVCn&#10;SWKTrA99WuEbViqZfimUcXeeVZP5Fvl1dfleNe53q4NA/aqddZulmbBwVcVeqUWeldJm3+064eIx&#10;SJUAlxtQ2rqttWVrFxpDnq8t1HPLCk2GQ3XB/oP70K/WptkHugt96fR/FwoggAACCCCAQDAFyEmC&#10;qd9p29HpL/R/Qk2JyOJTQiK3i2UH6rTas9ZbxsS707SzKleYM9DiqdVki8uNpfFrgiW53H7r22Yv&#10;110StH36jMX0Z9omEgmJ1cZEScYa11qMYGrPysf8xvbV289WS8xD9BgTB85uG6q9R+qJHa26Ytnk&#10;CSrSeb970vqollddrquuSLaot00SLCPl3/Jr0TPTVQRTlhW16XJHXZOdnRykHqd4Oo7Eh27ahyYh&#10;odYKubrTQ0cVMPqoL+r5rsmKyOmpturTWtokfaAnpRmZ5GxD3lgStQ/0uS8xadNawt2zJW+p+6DI&#10;WoNTAc9B2ttK+WHuPM0WjJYy2Zqm2kN1itmlVSusZWR59WHf++IVF4UQQAABBBBAIGgC5CRBo/em&#10;4RuGfOOWZ9+6/YlB3iQkKdOSn7FOhsjH0isz/vRBXeJATX1GLrekHxRqnrMRj2EY9+V11eWuN9zt&#10;h3xg7UpN/1S9YFmbQvKA0N7J+gfuq+Z4qkFyD/3jeX15MkViNmZaJFdxLm786uiRvAFfbRm5Wv9E&#10;Xx5qsr2q7lWXJRUxZmwki5B/y6/GlIJa3F+06Khrbt2Repzi6dUhvg/dtD3vJg9KleqQu1Z5yNbs&#10;sUj60ZY50ZK8Rs1sOJ6F0zTLEK1wnz7QMt3hnI3ou5e9vFLT577yl3oYNUljyv+0slBLu9vtiwTa&#10;CdLRljwfWOsIZu+a9pIQvVFHX+zjlWwZ63NfvPl/jTIIIIAAAgggEEQBcpIg4nfe9JdrMs79uqLP&#10;sx/c4c0jWxOelKetpugzDupld3npOXHeSmPN9MI026smTq1aBmrqfRIPcRStNCpZOEF9iF6+UH6T&#10;G9D2lwmTk5fpLZdqTo8VGeXVZ+r6PMjKsyPbPAUk2xPnZWnGPIn+Bov91z+V63feKZNHPqOqNn51&#10;7tFDKSk/lId/9BkWzfYtW5102dqFlIfSCtXEiLVTtl9VVe7PbnXUNXcQl3jGdojvSzdlwkq9T6Ld&#10;nVahQ+WcTTZmvVwWm7P1BRW3rSlPFhjKGZrtm6kS5q5MK1K0MtAr27zyrlJcfe5or7bMw3SZmnkr&#10;8vAlV7LeU5DObS2c4BRMgW2Cq7O+FOaoSAtnL0zRfO5L5/+nUQIBBBBAAAEEgioQ1dLS0s0Aer0U&#10;bdTQuqK7VXUzknDa/fysGV+dOmX0KPqJX8Re+a9Lbd4h6T106O07S8Kp1/QldATk+xJk+stjRuH3&#10;TshUW4HF/nie36u3VciprMdoqRgBBBBAAAHPAlVVVfHx8bKNeRKTHiI3PfCgPbKWV55vm5DIVucy&#10;Ju0GYYWngCQkGeWrZcqCBQEEEEAAAQQQ8IMA8yR+QOyhKuoz//2L9/7WXuU33fOd+Lw/91DTVItA&#10;BAowTxKBg06XEUAAAQSCK8A8SXD9vWpdUo5+z6/oM258r/h4539kjawnIfEKkUIIIIAAAggggAAC&#10;phdgnsT0Q0SACCAQEAHmSQLCTCMIIIAAAgg4BJgn4WhAAAEEEEAAAQQQQAABUwjwjrsphoEgEEAA&#10;AQQQQAABBBCIWAFykogdejqOAAIIIIAAAggggIApBMhJTDEMBIEAAggggAACCCCAQMQKkJNE7NDT&#10;cQQQQAABBBBAAAEETCFATmKKYSAIBBBAAAEEEEAAAQQiVoCcJGKHno4jgAACCCCAAAIIIGAKAXIS&#10;UwwDQSCAAAIIIIAAAgggELEC5CQRO/R0HAEEEEAAAQQQQAABUwiQk5hiGAgCAQQQQAABBBBAAIGI&#10;FSAnidihp+MIIIAAAggggAACCJhCgJzEFMNAEAgggAACCCCAAAIIRKwAOUnEDj0dRwABBBBAAAEE&#10;EEDAFALkJKYYBoJAAAEEEEAAAQQQQCBiBchJInbo6TgCCCCAAAIIIIAAAqYQICcxxTAQBAIIIIAA&#10;AggggAACEStAThKxQ0/HEUAAAQQQQAABBBAwhUBUS0tLNwPp9VJ0N2tgdwQQQMA8Aq0runtWNE9f&#10;iAQBBBBAAAEzC1RVVcXHx0uE/pgnib7JzF0lNgQQQAABBBBAAAEEEDCzgB9ykmvT/9PMPSQ2BBBA&#10;wHuB6xP/t/eFKYkAAggggAACfhHww7NbfomDShBAAAEEEEAAAQQQQCCiBPz67FZEydFZBBBAAAEE&#10;EEAAAQQQ8KuAH57d8ms8VIYAAggggAACCCCAAAKRJUBOElnjTW8RQAABBBBAAAEEEDCbADmJ2UaE&#10;eBBAAAEEEEAAAQQQiCwBcpLIGm96iwACCCCAAAIIIICA2QTIScw2IsSDAAIIIIAAAggggEBkCZCT&#10;RNZ401sEEEAAAQQQQAABBMwmQE5ithEhHgQQQAABBBBAAAEEIkuAnCSyxpveIoAAAggggAACCCBg&#10;NgFyErONCPEggAACCCCAAAIIIBBZAuQkkTXe9BYBBBBAAAEEEEAAAbMJkJOYbUSIBwEEEEAAAQQQ&#10;QACByBIgJ4ms8aa3CCCAAAIIIIAAAgiYTYCcxGwjQjwIIIAAAggggAACCESWADlJZI03vUUAAQQQ&#10;QAABBBBAwGwC5CRmGxHiQQABBBBAAAEEEEAgsgTISSJrvOktAggggAACCCCAAAJmEyAnMduIEA8C&#10;CCCAAAIIIIAAApElQE4SWeNNbxFAAAEEEEAAAQQQMJsAOYnZRoR4EEAAAQQQQAABBBCILIH/H2zw&#10;FPztacUDAAAAAElFTkSuQmCCUEsDBBQABgAIAAAAIQB98P7Y3QAAAAUBAAAPAAAAZHJzL2Rvd25y&#10;ZXYueG1sTI9Ba8JAEIXvhf6HZQre6m4UW0mzEZHWkxSqhdLbmB2TYHY2ZNck/nu3vbSXgcd7vPdN&#10;thptI3rqfO1YQzJVIIgLZ2ouNXwe3h6XIHxANtg4Jg1X8rDK7+8yTI0b+IP6fShFLGGfooYqhDaV&#10;0hcVWfRT1xJH7+Q6iyHKrpSmwyGW20bOlHqSFmuOCxW2tKmoOO8vVsN2wGE9T1773fm0uX4fFu9f&#10;u4S0njyM6xcQgcbwF4Yf/IgOeWQ6ugsbLxoN8ZHwe6O3VGoG4qjhWS0SkHkm/9PnNwA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CEhiZXewIAAI4H&#10;AAAOAAAAAAAAAAAAAAAAADoCAABkcnMvZTJvRG9jLnhtbFBLAQItAAoAAAAAAAAAIQDGEwhZrEMA&#10;AKxDAAAUAAAAAAAAAAAAAAAAAOEEAABkcnMvbWVkaWEvaW1hZ2UxLnBuZ1BLAQItAAoAAAAAAAAA&#10;IQBbv4wiA5gAAAOYAAAUAAAAAAAAAAAAAAAAAL9IAABkcnMvbWVkaWEvaW1hZ2UyLnBuZ1BLAQIt&#10;ABQABgAIAAAAIQB98P7Y3QAAAAUBAAAPAAAAAAAAAAAAAAAAAPTgAABkcnMvZG93bnJldi54bWxQ&#10;SwECLQAUAAYACAAAACEALmzwAMUAAAClAQAAGQAAAAAAAAAAAAAAAAD+4QAAZHJzL19yZWxzL2Uy&#10;b0RvYy54bWwucmVsc1BLBQYAAAAABwAHAL4BAAD64gAAAAA=&#10;">
                <v:shape id="Imagen 371519465" o:spid="_x0000_s1027" type="#_x0000_t75" style="position:absolute;top:31141;width:54006;height:15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XmygAAAOIAAAAPAAAAZHJzL2Rvd25yZXYueG1sRI9BTwIx&#10;FITvJP6H5pl4g3YVVlwphGAg4g008fqyfe6ubl+XtsLir7ckJh4nM/NNZrbobSuO5EPjWEM2UiCI&#10;S2carjS8va6HUxAhIhtsHZOGMwVYzK8GMyyMO/GOjvtYiQThUKCGOsaukDKUNVkMI9cRJ+/DeYsx&#10;SV9J4/GU4LaVt0rl0mLDaaHGjlY1lV/7b6thc5gG/5O/7OhzO3ZPtFXt+0ppfXPdLx9BROrjf/iv&#10;/Ww03N1nk+xhnE/gcindATn/BQAA//8DAFBLAQItABQABgAIAAAAIQDb4fbL7gAAAIUBAAATAAAA&#10;AAAAAAAAAAAAAAAAAABbQ29udGVudF9UeXBlc10ueG1sUEsBAi0AFAAGAAgAAAAhAFr0LFu/AAAA&#10;FQEAAAsAAAAAAAAAAAAAAAAAHwEAAF9yZWxzLy5yZWxzUEsBAi0AFAAGAAgAAAAhAH4SxebKAAAA&#10;4gAAAA8AAAAAAAAAAAAAAAAABwIAAGRycy9kb3ducmV2LnhtbFBLBQYAAAAAAwADALcAAAD+AgAA&#10;AAA=&#10;">
                  <v:imagedata r:id="rId171" o:title=""/>
                </v:shape>
                <v:shape id="Imagen 371519464" o:spid="_x0000_s1028" type="#_x0000_t75" style="position:absolute;width:54006;height:31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gH5ygAAAOIAAAAPAAAAZHJzL2Rvd25yZXYueG1sRI9fS8NA&#10;EMTfBb/DsYIvYi+p/WfstUhREN9sbZ+XuzWJ5vZibpum394TBB+HmfkNs1wPvlE9dbEObCAfZaCI&#10;bXA1lwbed8+3C1BRkB02gcnAmSKsV5cXSyxcOPEb9VspVYJwLNBAJdIWWkdbkcc4Ci1x8j5C51GS&#10;7ErtOjwluG/0OMtm2mPNaaHCljYV2a/t0RvobeuPPtvb841sXp8+h0Mt32Njrq+GxwdQQoP8h//a&#10;L87A3Tyf5veT2QR+L6U7oFc/AAAA//8DAFBLAQItABQABgAIAAAAIQDb4fbL7gAAAIUBAAATAAAA&#10;AAAAAAAAAAAAAAAAAABbQ29udGVudF9UeXBlc10ueG1sUEsBAi0AFAAGAAgAAAAhAFr0LFu/AAAA&#10;FQEAAAsAAAAAAAAAAAAAAAAAHwEAAF9yZWxzLy5yZWxzUEsBAi0AFAAGAAgAAAAhANSKAfnKAAAA&#10;4gAAAA8AAAAAAAAAAAAAAAAABwIAAGRycy9kb3ducmV2LnhtbFBLBQYAAAAAAwADALcAAAD+AgAA&#10;AAA=&#10;">
                  <v:imagedata r:id="rId172" o:title=""/>
                </v:shape>
                <w10:anchorlock/>
              </v:group>
            </w:pict>
          </mc:Fallback>
        </mc:AlternateContent>
      </w:r>
    </w:p>
    <w:p w14:paraId="37508DF3" w14:textId="3E68279F" w:rsidR="002A7CCD" w:rsidRPr="004D2A1F" w:rsidRDefault="002A7CCD" w:rsidP="002A7CCD">
      <w:pPr>
        <w:pStyle w:val="Descripcin"/>
        <w:ind w:left="720"/>
        <w:jc w:val="center"/>
        <w:rPr>
          <w:lang w:val="es-ES"/>
        </w:rPr>
      </w:pPr>
      <w:bookmarkStart w:id="359" w:name="_Toc163122717"/>
      <w:bookmarkStart w:id="360" w:name="_Toc167295446"/>
      <w:r>
        <w:t xml:space="preserve">Imagen </w:t>
      </w:r>
      <w:r>
        <w:fldChar w:fldCharType="begin"/>
      </w:r>
      <w:r>
        <w:instrText xml:space="preserve"> SEQ Imagen \* ARABIC </w:instrText>
      </w:r>
      <w:r>
        <w:fldChar w:fldCharType="separate"/>
      </w:r>
      <w:r w:rsidR="00562282">
        <w:rPr>
          <w:noProof/>
        </w:rPr>
        <w:t>115</w:t>
      </w:r>
      <w:r>
        <w:fldChar w:fldCharType="end"/>
      </w:r>
      <w:r w:rsidRPr="0026248A">
        <w:t xml:space="preserve">:Planes Operativos Anuales - Editar </w:t>
      </w:r>
      <w:r>
        <w:t xml:space="preserve">Datos </w:t>
      </w:r>
      <w:r w:rsidRPr="0026248A">
        <w:t>Servicios Relacionados</w:t>
      </w:r>
      <w:bookmarkEnd w:id="359"/>
      <w:bookmarkEnd w:id="360"/>
    </w:p>
    <w:p w14:paraId="28626FDB" w14:textId="77777777" w:rsidR="002A7CCD" w:rsidRPr="00515CFB" w:rsidRDefault="002A7CCD" w:rsidP="002A7CCD">
      <w:pPr>
        <w:pStyle w:val="Prrafodelista"/>
        <w:rPr>
          <w:sz w:val="22"/>
          <w:szCs w:val="22"/>
          <w:lang w:val="es-ES"/>
        </w:rPr>
      </w:pPr>
      <w:r w:rsidRPr="00515CFB">
        <w:rPr>
          <w:sz w:val="22"/>
          <w:szCs w:val="22"/>
          <w:lang w:val="es-ES"/>
        </w:rPr>
        <w:t xml:space="preserve">Muestra la información </w:t>
      </w:r>
      <w:r>
        <w:rPr>
          <w:sz w:val="22"/>
          <w:szCs w:val="22"/>
          <w:lang w:val="es-ES"/>
        </w:rPr>
        <w:t xml:space="preserve">donde se podrá editar </w:t>
      </w:r>
      <w:r w:rsidRPr="00515CFB">
        <w:rPr>
          <w:sz w:val="22"/>
          <w:szCs w:val="22"/>
          <w:lang w:val="es-ES"/>
        </w:rPr>
        <w:t>los datos del servicio relacionado:</w:t>
      </w:r>
    </w:p>
    <w:p w14:paraId="6369F076" w14:textId="77777777" w:rsidR="002A7CCD" w:rsidRDefault="002A7CCD" w:rsidP="00F52FDE">
      <w:pPr>
        <w:pStyle w:val="Prrafodelista"/>
        <w:numPr>
          <w:ilvl w:val="0"/>
          <w:numId w:val="37"/>
        </w:numPr>
        <w:rPr>
          <w:lang w:val="es-ES"/>
        </w:rPr>
      </w:pPr>
      <w:r>
        <w:rPr>
          <w:lang w:val="es-ES"/>
        </w:rPr>
        <w:t>Código de planificación, código de catálogo (No editables)</w:t>
      </w:r>
    </w:p>
    <w:p w14:paraId="723AB8C7" w14:textId="77777777" w:rsidR="002A7CCD" w:rsidRDefault="002A7CCD" w:rsidP="00F52FDE">
      <w:pPr>
        <w:pStyle w:val="Prrafodelista"/>
        <w:numPr>
          <w:ilvl w:val="0"/>
          <w:numId w:val="37"/>
        </w:numPr>
        <w:rPr>
          <w:lang w:val="es-ES"/>
        </w:rPr>
      </w:pPr>
      <w:r w:rsidRPr="004D2A1F">
        <w:rPr>
          <w:lang w:val="es-ES"/>
        </w:rPr>
        <w:t>Datos generales:</w:t>
      </w:r>
      <w:r>
        <w:rPr>
          <w:lang w:val="es-ES"/>
        </w:rPr>
        <w:t xml:space="preserve"> Solo se podrá editar la </w:t>
      </w:r>
      <w:r w:rsidRPr="00F86569">
        <w:rPr>
          <w:i/>
          <w:iCs/>
          <w:lang w:val="es-ES"/>
        </w:rPr>
        <w:t>meta anual</w:t>
      </w:r>
      <w:r>
        <w:rPr>
          <w:i/>
          <w:iCs/>
          <w:lang w:val="es-ES"/>
        </w:rPr>
        <w:t xml:space="preserve">, </w:t>
      </w:r>
      <w:r w:rsidRPr="00F86569">
        <w:rPr>
          <w:i/>
          <w:iCs/>
          <w:lang w:val="es-ES"/>
        </w:rPr>
        <w:t>el producto</w:t>
      </w:r>
      <w:r>
        <w:rPr>
          <w:i/>
          <w:iCs/>
          <w:lang w:val="es-ES"/>
        </w:rPr>
        <w:t xml:space="preserve"> y Seleccionar producto clave</w:t>
      </w:r>
      <w:r>
        <w:rPr>
          <w:lang w:val="es-ES"/>
        </w:rPr>
        <w:t xml:space="preserve">. El nombre de actividad, base legal, </w:t>
      </w:r>
      <w:proofErr w:type="spellStart"/>
      <w:r>
        <w:rPr>
          <w:lang w:val="es-ES"/>
        </w:rPr>
        <w:t>N°</w:t>
      </w:r>
      <w:proofErr w:type="spellEnd"/>
      <w:r>
        <w:rPr>
          <w:lang w:val="es-ES"/>
        </w:rPr>
        <w:t xml:space="preserve"> de integrante, horas hombre, costo y acción estratégica son campos no editables. </w:t>
      </w:r>
    </w:p>
    <w:p w14:paraId="51CFA94C" w14:textId="77777777" w:rsidR="002A7CCD" w:rsidRDefault="002A7CCD" w:rsidP="00F52FDE">
      <w:pPr>
        <w:pStyle w:val="Prrafodelista"/>
        <w:numPr>
          <w:ilvl w:val="0"/>
          <w:numId w:val="37"/>
        </w:numPr>
        <w:rPr>
          <w:lang w:val="es-ES"/>
        </w:rPr>
      </w:pPr>
      <w:r>
        <w:rPr>
          <w:lang w:val="es-ES"/>
        </w:rPr>
        <w:t>Objetivos de calidad: El usuario puede seleccionar uno o más objetivos de calidad.</w:t>
      </w:r>
    </w:p>
    <w:p w14:paraId="269E9DF4" w14:textId="77777777" w:rsidR="002A7CCD" w:rsidRDefault="002A7CCD" w:rsidP="00F52FDE">
      <w:pPr>
        <w:pStyle w:val="Prrafodelista"/>
        <w:numPr>
          <w:ilvl w:val="0"/>
          <w:numId w:val="37"/>
        </w:numPr>
        <w:rPr>
          <w:lang w:val="es-ES"/>
        </w:rPr>
      </w:pPr>
      <w:r>
        <w:rPr>
          <w:lang w:val="es-ES"/>
        </w:rPr>
        <w:t>El usuario debe seleccionar la fecha de inicio y la fecha final del periodo de ejecución: Considerar que l</w:t>
      </w:r>
      <w:r w:rsidRPr="00A966AE">
        <w:rPr>
          <w:lang w:val="es-ES"/>
        </w:rPr>
        <w:t>a fecha de fin de ejecución no puede ser menor o igual a la fecha de inicio de ejecución</w:t>
      </w:r>
      <w:r>
        <w:rPr>
          <w:lang w:val="es-ES"/>
        </w:rPr>
        <w:t>.</w:t>
      </w:r>
    </w:p>
    <w:p w14:paraId="2E1E6F36" w14:textId="77777777" w:rsidR="002A7CCD" w:rsidRDefault="002A7CCD" w:rsidP="00F52FDE">
      <w:pPr>
        <w:pStyle w:val="Prrafodelista"/>
        <w:numPr>
          <w:ilvl w:val="0"/>
          <w:numId w:val="37"/>
        </w:numPr>
        <w:rPr>
          <w:lang w:val="es-ES"/>
        </w:rPr>
      </w:pPr>
      <w:r>
        <w:rPr>
          <w:lang w:val="es-ES"/>
        </w:rPr>
        <w:t>Una vez finalizada la edición de los datos del servicio relacionado dar clic en el botón “Guardar” y muestra un mensaje de éxito.</w:t>
      </w:r>
    </w:p>
    <w:p w14:paraId="609D2EBA" w14:textId="77777777" w:rsidR="002A7CCD" w:rsidRPr="00F86569" w:rsidRDefault="002A7CCD" w:rsidP="00F52FDE">
      <w:pPr>
        <w:pStyle w:val="Prrafodelista"/>
        <w:numPr>
          <w:ilvl w:val="0"/>
          <w:numId w:val="37"/>
        </w:numPr>
        <w:rPr>
          <w:lang w:val="es-ES"/>
        </w:rPr>
      </w:pPr>
      <w:r>
        <w:rPr>
          <w:lang w:val="es-ES"/>
        </w:rPr>
        <w:t>Botón Reestablecer: Nos permite borrar los cambios realizados antes de guardar.</w:t>
      </w:r>
    </w:p>
    <w:p w14:paraId="091673AF" w14:textId="77777777" w:rsidR="002A7CCD" w:rsidRDefault="002A7CCD" w:rsidP="00F52FDE">
      <w:pPr>
        <w:pStyle w:val="Prrafodelista"/>
        <w:numPr>
          <w:ilvl w:val="0"/>
          <w:numId w:val="37"/>
        </w:numPr>
        <w:rPr>
          <w:lang w:val="es-ES"/>
        </w:rPr>
      </w:pPr>
      <w:r>
        <w:rPr>
          <w:lang w:val="es-ES"/>
        </w:rPr>
        <w:t>Botón Siguiente: Nos permite avanzar al siguiente segmento.</w:t>
      </w:r>
    </w:p>
    <w:p w14:paraId="3D60B972" w14:textId="77777777" w:rsidR="002A7CCD" w:rsidRPr="009D52FE" w:rsidRDefault="002A7CCD" w:rsidP="00F52FDE">
      <w:pPr>
        <w:pStyle w:val="Prrafodelista"/>
        <w:numPr>
          <w:ilvl w:val="0"/>
          <w:numId w:val="37"/>
        </w:numPr>
        <w:rPr>
          <w:lang w:val="es-ES"/>
        </w:rPr>
      </w:pPr>
      <w:r>
        <w:rPr>
          <w:lang w:val="es-ES"/>
        </w:rPr>
        <w:t>Botón Cancelar: Nos permite cerra el formulario.</w:t>
      </w:r>
    </w:p>
    <w:p w14:paraId="42B71F15" w14:textId="77777777" w:rsidR="002A7CCD" w:rsidRPr="009D52FE" w:rsidRDefault="002A7CCD" w:rsidP="002A7CCD">
      <w:pPr>
        <w:pStyle w:val="Prrafodelista"/>
        <w:rPr>
          <w:sz w:val="22"/>
          <w:szCs w:val="22"/>
          <w:lang w:val="es-ES"/>
        </w:rPr>
      </w:pPr>
      <w:r w:rsidRPr="009D52FE">
        <w:rPr>
          <w:b/>
          <w:bCs/>
          <w:sz w:val="22"/>
          <w:szCs w:val="22"/>
          <w:lang w:val="es-ES"/>
        </w:rPr>
        <w:lastRenderedPageBreak/>
        <w:t>Editar Personal:</w:t>
      </w:r>
      <w:r w:rsidRPr="009D52FE">
        <w:rPr>
          <w:sz w:val="22"/>
          <w:szCs w:val="22"/>
          <w:lang w:val="es-ES"/>
        </w:rPr>
        <w:t xml:space="preserve"> Muestra la información:</w:t>
      </w:r>
    </w:p>
    <w:p w14:paraId="06304C36" w14:textId="77777777" w:rsidR="002A7CCD" w:rsidRDefault="002A7CCD" w:rsidP="002A7CCD">
      <w:pPr>
        <w:pStyle w:val="Prrafodelista"/>
        <w:keepNext/>
      </w:pPr>
      <w:r>
        <w:rPr>
          <w:noProof/>
        </w:rPr>
        <w:drawing>
          <wp:inline distT="0" distB="0" distL="0" distR="0" wp14:anchorId="496D744D" wp14:editId="07138259">
            <wp:extent cx="4972050" cy="1000256"/>
            <wp:effectExtent l="19050" t="19050" r="19050" b="28575"/>
            <wp:docPr id="371519468" name="Imagen 371519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009614" cy="1007813"/>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05E87675" w14:textId="5BA4AD95" w:rsidR="002A7CCD" w:rsidRPr="009D52FE" w:rsidRDefault="002A7CCD" w:rsidP="002A7CCD">
      <w:pPr>
        <w:pStyle w:val="Descripcin"/>
        <w:jc w:val="center"/>
        <w:rPr>
          <w:lang w:val="es-ES"/>
        </w:rPr>
      </w:pPr>
      <w:bookmarkStart w:id="361" w:name="_Toc163122718"/>
      <w:bookmarkStart w:id="362" w:name="_Toc167295447"/>
      <w:r>
        <w:t xml:space="preserve">Imagen </w:t>
      </w:r>
      <w:r>
        <w:fldChar w:fldCharType="begin"/>
      </w:r>
      <w:r>
        <w:instrText xml:space="preserve"> SEQ Imagen \* ARABIC </w:instrText>
      </w:r>
      <w:r>
        <w:fldChar w:fldCharType="separate"/>
      </w:r>
      <w:r w:rsidR="00562282">
        <w:rPr>
          <w:noProof/>
        </w:rPr>
        <w:t>116</w:t>
      </w:r>
      <w:r>
        <w:fldChar w:fldCharType="end"/>
      </w:r>
      <w:r w:rsidRPr="00903FA6">
        <w:t>:Planes Operativos Anuales - Editar</w:t>
      </w:r>
      <w:r>
        <w:t xml:space="preserve"> Personal</w:t>
      </w:r>
      <w:bookmarkEnd w:id="361"/>
      <w:bookmarkEnd w:id="362"/>
    </w:p>
    <w:p w14:paraId="42151AE1" w14:textId="77777777" w:rsidR="002A7CCD" w:rsidRDefault="002A7CCD" w:rsidP="002A7CCD">
      <w:pPr>
        <w:pStyle w:val="Prrafodelista"/>
        <w:keepNext/>
      </w:pPr>
      <w:r>
        <w:rPr>
          <w:noProof/>
        </w:rPr>
        <w:drawing>
          <wp:inline distT="0" distB="0" distL="0" distR="0" wp14:anchorId="127C31AE" wp14:editId="418A8D2B">
            <wp:extent cx="4981575" cy="2178891"/>
            <wp:effectExtent l="19050" t="19050" r="9525" b="12065"/>
            <wp:docPr id="371519469" name="Imagen 371519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4994702" cy="2184633"/>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3EB5024E" w14:textId="221842D4" w:rsidR="002A7CCD" w:rsidRDefault="002A7CCD" w:rsidP="002A7CCD">
      <w:pPr>
        <w:pStyle w:val="Descripcin"/>
        <w:jc w:val="center"/>
        <w:rPr>
          <w:lang w:val="es-ES"/>
        </w:rPr>
      </w:pPr>
      <w:bookmarkStart w:id="363" w:name="_Toc163122719"/>
      <w:bookmarkStart w:id="364" w:name="_Toc167295448"/>
      <w:r>
        <w:t xml:space="preserve">Imagen </w:t>
      </w:r>
      <w:r>
        <w:fldChar w:fldCharType="begin"/>
      </w:r>
      <w:r>
        <w:instrText xml:space="preserve"> SEQ Imagen \* ARABIC </w:instrText>
      </w:r>
      <w:r>
        <w:fldChar w:fldCharType="separate"/>
      </w:r>
      <w:r w:rsidR="00562282">
        <w:rPr>
          <w:noProof/>
        </w:rPr>
        <w:t>117</w:t>
      </w:r>
      <w:r>
        <w:fldChar w:fldCharType="end"/>
      </w:r>
      <w:r w:rsidRPr="00184EC0">
        <w:t xml:space="preserve">:Planes Operativos Anuales - Editar </w:t>
      </w:r>
      <w:r>
        <w:t xml:space="preserve">Datos </w:t>
      </w:r>
      <w:r w:rsidRPr="00184EC0">
        <w:t>Personal</w:t>
      </w:r>
      <w:bookmarkEnd w:id="363"/>
      <w:bookmarkEnd w:id="364"/>
    </w:p>
    <w:p w14:paraId="412638A3" w14:textId="77777777" w:rsidR="002A7CCD" w:rsidRPr="009D52FE" w:rsidRDefault="002A7CCD" w:rsidP="002A7CCD">
      <w:pPr>
        <w:pStyle w:val="Prrafodelista"/>
        <w:rPr>
          <w:sz w:val="22"/>
          <w:szCs w:val="22"/>
          <w:lang w:val="es-ES"/>
        </w:rPr>
      </w:pPr>
      <w:r w:rsidRPr="009D52FE">
        <w:rPr>
          <w:sz w:val="22"/>
          <w:szCs w:val="22"/>
          <w:lang w:val="es-ES"/>
        </w:rPr>
        <w:t>Muestra la información del personal:</w:t>
      </w:r>
    </w:p>
    <w:p w14:paraId="725797EF" w14:textId="77777777" w:rsidR="002A7CCD" w:rsidRDefault="002A7CCD" w:rsidP="00F52FDE">
      <w:pPr>
        <w:pStyle w:val="Prrafodelista"/>
        <w:numPr>
          <w:ilvl w:val="0"/>
          <w:numId w:val="38"/>
        </w:numPr>
        <w:rPr>
          <w:lang w:val="es-ES"/>
        </w:rPr>
      </w:pPr>
      <w:r>
        <w:rPr>
          <w:lang w:val="es-ES"/>
        </w:rPr>
        <w:t>Fecha inicio, fecha fin: campos no editables</w:t>
      </w:r>
    </w:p>
    <w:p w14:paraId="256C9A0C" w14:textId="77777777" w:rsidR="002A7CCD" w:rsidRDefault="002A7CCD" w:rsidP="00F52FDE">
      <w:pPr>
        <w:pStyle w:val="Prrafodelista"/>
        <w:numPr>
          <w:ilvl w:val="0"/>
          <w:numId w:val="38"/>
        </w:numPr>
        <w:rPr>
          <w:lang w:val="es-ES"/>
        </w:rPr>
      </w:pPr>
      <w:r>
        <w:rPr>
          <w:lang w:val="es-ES"/>
        </w:rPr>
        <w:t>Tabla agregar personal: Para agregar un personal dar clic en “Buscar y agregar</w:t>
      </w:r>
    </w:p>
    <w:p w14:paraId="525E7954" w14:textId="77777777" w:rsidR="002A7CCD" w:rsidRDefault="002A7CCD" w:rsidP="002A7CCD">
      <w:pPr>
        <w:pStyle w:val="Prrafodelista"/>
        <w:keepNext/>
      </w:pPr>
      <w:r>
        <w:rPr>
          <w:noProof/>
        </w:rPr>
        <w:drawing>
          <wp:anchor distT="0" distB="0" distL="114300" distR="114300" simplePos="0" relativeHeight="252065797" behindDoc="0" locked="0" layoutInCell="1" allowOverlap="1" wp14:anchorId="7B5683DB" wp14:editId="410D7593">
            <wp:simplePos x="0" y="0"/>
            <wp:positionH relativeFrom="margin">
              <wp:posOffset>3298028</wp:posOffset>
            </wp:positionH>
            <wp:positionV relativeFrom="paragraph">
              <wp:posOffset>331470</wp:posOffset>
            </wp:positionV>
            <wp:extent cx="287796" cy="308175"/>
            <wp:effectExtent l="0" t="0" r="0" b="6985"/>
            <wp:wrapNone/>
            <wp:docPr id="628814747" name="Gráfico 628814747"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287796" cy="3081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C645C8C" wp14:editId="713F4005">
            <wp:extent cx="5029200" cy="1446965"/>
            <wp:effectExtent l="19050" t="19050" r="19050" b="20320"/>
            <wp:docPr id="628814748" name="Imagen 628814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112795" cy="1471016"/>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0D61637C" w14:textId="781E7675" w:rsidR="002A7CCD" w:rsidRDefault="002A7CCD" w:rsidP="002A7CCD">
      <w:pPr>
        <w:pStyle w:val="Descripcin"/>
        <w:jc w:val="center"/>
        <w:rPr>
          <w:lang w:val="es-ES"/>
        </w:rPr>
      </w:pPr>
      <w:bookmarkStart w:id="365" w:name="_Toc163122720"/>
      <w:bookmarkStart w:id="366" w:name="_Toc167295449"/>
      <w:r>
        <w:t xml:space="preserve">Imagen </w:t>
      </w:r>
      <w:r>
        <w:fldChar w:fldCharType="begin"/>
      </w:r>
      <w:r>
        <w:instrText xml:space="preserve"> SEQ Imagen \* ARABIC </w:instrText>
      </w:r>
      <w:r>
        <w:fldChar w:fldCharType="separate"/>
      </w:r>
      <w:r w:rsidR="00562282">
        <w:rPr>
          <w:noProof/>
        </w:rPr>
        <w:t>118</w:t>
      </w:r>
      <w:r>
        <w:fldChar w:fldCharType="end"/>
      </w:r>
      <w:r w:rsidRPr="002532D5">
        <w:t>:Planes Operativos Anuales - Editar Datos Personal</w:t>
      </w:r>
      <w:r>
        <w:t>/Buscar</w:t>
      </w:r>
      <w:bookmarkEnd w:id="365"/>
      <w:bookmarkEnd w:id="366"/>
    </w:p>
    <w:p w14:paraId="6C3248F6" w14:textId="77777777" w:rsidR="002A7CCD" w:rsidRDefault="002A7CCD" w:rsidP="002A7CCD">
      <w:pPr>
        <w:pStyle w:val="Prrafodelista"/>
        <w:ind w:left="1440"/>
        <w:rPr>
          <w:lang w:val="es-ES"/>
        </w:rPr>
      </w:pPr>
      <w:r>
        <w:rPr>
          <w:lang w:val="es-ES"/>
        </w:rPr>
        <w:t>Luego se desplegará la ventana Agregar Personal, donde se debe seleccionar por lo menos un registro y dar clic en “Agregar Personal”</w:t>
      </w:r>
    </w:p>
    <w:p w14:paraId="6025F90E" w14:textId="77777777" w:rsidR="002A7CCD" w:rsidRDefault="002A7CCD" w:rsidP="002A7CCD">
      <w:pPr>
        <w:pStyle w:val="Prrafodelista"/>
        <w:keepNext/>
      </w:pPr>
      <w:r>
        <w:rPr>
          <w:noProof/>
        </w:rPr>
        <w:lastRenderedPageBreak/>
        <w:drawing>
          <wp:inline distT="0" distB="0" distL="0" distR="0" wp14:anchorId="228805DE" wp14:editId="5755C77A">
            <wp:extent cx="4953000" cy="2759822"/>
            <wp:effectExtent l="19050" t="19050" r="19050" b="21590"/>
            <wp:docPr id="371519470" name="Imagen 371519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4992772" cy="2781983"/>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2BD0794F" w14:textId="4D61E61E" w:rsidR="002A7CCD" w:rsidRDefault="002A7CCD" w:rsidP="002A7CCD">
      <w:pPr>
        <w:pStyle w:val="Descripcin"/>
        <w:ind w:left="720"/>
        <w:jc w:val="center"/>
        <w:rPr>
          <w:lang w:val="es-ES"/>
        </w:rPr>
      </w:pPr>
      <w:bookmarkStart w:id="367" w:name="_Toc163122721"/>
      <w:bookmarkStart w:id="368" w:name="_Toc167295450"/>
      <w:r>
        <w:t xml:space="preserve">Imagen </w:t>
      </w:r>
      <w:r>
        <w:fldChar w:fldCharType="begin"/>
      </w:r>
      <w:r>
        <w:instrText xml:space="preserve"> SEQ Imagen \* ARABIC </w:instrText>
      </w:r>
      <w:r>
        <w:fldChar w:fldCharType="separate"/>
      </w:r>
      <w:r w:rsidR="00562282">
        <w:rPr>
          <w:noProof/>
        </w:rPr>
        <w:t>119</w:t>
      </w:r>
      <w:r>
        <w:fldChar w:fldCharType="end"/>
      </w:r>
      <w:r w:rsidRPr="00610B41">
        <w:t>:Planes Operativos Anuales - Editar Datos Personal</w:t>
      </w:r>
      <w:r>
        <w:t>/Agregar</w:t>
      </w:r>
      <w:bookmarkEnd w:id="367"/>
      <w:bookmarkEnd w:id="368"/>
    </w:p>
    <w:p w14:paraId="77CAA2C3" w14:textId="77777777" w:rsidR="002A7CCD" w:rsidRDefault="002A7CCD" w:rsidP="002A7CCD">
      <w:pPr>
        <w:pStyle w:val="Prrafodelista"/>
        <w:ind w:left="1440"/>
        <w:rPr>
          <w:lang w:val="es-ES"/>
        </w:rPr>
      </w:pPr>
      <w:r w:rsidRPr="00216E5C">
        <w:rPr>
          <w:b/>
          <w:bCs/>
          <w:lang w:val="es-ES"/>
        </w:rPr>
        <w:t>Nota</w:t>
      </w:r>
      <w:r w:rsidRPr="00256014">
        <w:rPr>
          <w:b/>
          <w:bCs/>
          <w:i/>
          <w:iCs/>
          <w:lang w:val="es-ES"/>
        </w:rPr>
        <w:t>:</w:t>
      </w:r>
      <w:r w:rsidRPr="00256014">
        <w:rPr>
          <w:i/>
          <w:iCs/>
          <w:lang w:val="es-ES"/>
        </w:rPr>
        <w:t xml:space="preserve"> Para visualizar el servicio/actividad y HH asignadas del personal dar clic en la flecha</w:t>
      </w:r>
      <w:r>
        <w:rPr>
          <w:lang w:val="es-ES"/>
        </w:rPr>
        <w:t xml:space="preserve">  </w:t>
      </w:r>
      <w:r>
        <w:rPr>
          <w:noProof/>
        </w:rPr>
        <w:drawing>
          <wp:inline distT="0" distB="0" distL="0" distR="0" wp14:anchorId="10D26525" wp14:editId="727EFD67">
            <wp:extent cx="1457325" cy="189781"/>
            <wp:effectExtent l="0" t="0" r="0" b="1270"/>
            <wp:docPr id="371519473" name="Imagen 371519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1540692" cy="200638"/>
                    </a:xfrm>
                    <a:prstGeom prst="rect">
                      <a:avLst/>
                    </a:prstGeom>
                  </pic:spPr>
                </pic:pic>
              </a:graphicData>
            </a:graphic>
          </wp:inline>
        </w:drawing>
      </w:r>
    </w:p>
    <w:p w14:paraId="33D31597" w14:textId="77777777" w:rsidR="002A7CCD" w:rsidRDefault="002A7CCD" w:rsidP="002A7CCD">
      <w:pPr>
        <w:pStyle w:val="Prrafodelista"/>
        <w:ind w:left="1440"/>
        <w:rPr>
          <w:lang w:val="es-ES"/>
        </w:rPr>
      </w:pPr>
      <w:r>
        <w:rPr>
          <w:lang w:val="es-ES"/>
        </w:rPr>
        <w:t>Luego de agregar, el personal se muestra en la tabla donde se visualiza los nombres y apellidos, categoría, cargo, HH, fecha inicio y fecha final. En la tabla se tiene las opciones de editar y eliminar el registro.</w:t>
      </w:r>
    </w:p>
    <w:p w14:paraId="43F01A59" w14:textId="77777777" w:rsidR="002A7CCD" w:rsidRDefault="002A7CCD" w:rsidP="002A7CCD">
      <w:pPr>
        <w:pStyle w:val="Prrafodelista"/>
        <w:keepNext/>
      </w:pPr>
      <w:r>
        <w:rPr>
          <w:noProof/>
        </w:rPr>
        <w:drawing>
          <wp:inline distT="0" distB="0" distL="0" distR="0" wp14:anchorId="0CCC44C5" wp14:editId="1376DFDC">
            <wp:extent cx="5029200" cy="1063790"/>
            <wp:effectExtent l="19050" t="19050" r="19050" b="22225"/>
            <wp:docPr id="371519474" name="Imagen 371519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104291" cy="1079673"/>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6D2F8FA9" w14:textId="3BF415EF" w:rsidR="002A7CCD" w:rsidRDefault="002A7CCD" w:rsidP="002A7CCD">
      <w:pPr>
        <w:pStyle w:val="Descripcin"/>
        <w:jc w:val="center"/>
        <w:rPr>
          <w:lang w:val="es-ES"/>
        </w:rPr>
      </w:pPr>
      <w:bookmarkStart w:id="369" w:name="_Toc163122722"/>
      <w:bookmarkStart w:id="370" w:name="_Toc167295451"/>
      <w:r>
        <w:t xml:space="preserve">Imagen </w:t>
      </w:r>
      <w:r>
        <w:fldChar w:fldCharType="begin"/>
      </w:r>
      <w:r>
        <w:instrText xml:space="preserve"> SEQ Imagen \* ARABIC </w:instrText>
      </w:r>
      <w:r>
        <w:fldChar w:fldCharType="separate"/>
      </w:r>
      <w:r w:rsidR="00562282">
        <w:rPr>
          <w:noProof/>
        </w:rPr>
        <w:t>120</w:t>
      </w:r>
      <w:r>
        <w:fldChar w:fldCharType="end"/>
      </w:r>
      <w:bookmarkStart w:id="371" w:name="_Hlk163117888"/>
      <w:r w:rsidRPr="0035442D">
        <w:t>:Planes Operativos Anuales - Editar Datos Personal/</w:t>
      </w:r>
      <w:r>
        <w:t>Acciones</w:t>
      </w:r>
      <w:bookmarkEnd w:id="369"/>
      <w:bookmarkEnd w:id="370"/>
    </w:p>
    <w:bookmarkEnd w:id="371"/>
    <w:p w14:paraId="54A74399" w14:textId="77777777" w:rsidR="002A7CCD" w:rsidRDefault="002A7CCD" w:rsidP="002A7CCD">
      <w:pPr>
        <w:pStyle w:val="Prrafodelista"/>
        <w:ind w:left="1440"/>
        <w:rPr>
          <w:lang w:val="es-ES"/>
        </w:rPr>
      </w:pPr>
      <w:r>
        <w:rPr>
          <w:lang w:val="es-ES"/>
        </w:rPr>
        <w:t xml:space="preserve">Seleccionar el icono de </w:t>
      </w:r>
      <w:r>
        <w:rPr>
          <w:noProof/>
        </w:rPr>
        <w:drawing>
          <wp:inline distT="0" distB="0" distL="0" distR="0" wp14:anchorId="5276A76E" wp14:editId="2D01FCC1">
            <wp:extent cx="142875" cy="133350"/>
            <wp:effectExtent l="0" t="0" r="9525" b="0"/>
            <wp:docPr id="628814752" name="Imagen 628814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142875" cy="133350"/>
                    </a:xfrm>
                    <a:prstGeom prst="rect">
                      <a:avLst/>
                    </a:prstGeom>
                  </pic:spPr>
                </pic:pic>
              </a:graphicData>
            </a:graphic>
          </wp:inline>
        </w:drawing>
      </w:r>
      <w:r>
        <w:rPr>
          <w:lang w:val="es-ES"/>
        </w:rPr>
        <w:t>editar para completar el registro del personal</w:t>
      </w:r>
    </w:p>
    <w:p w14:paraId="2FD93281" w14:textId="77777777" w:rsidR="002A7CCD" w:rsidRDefault="002A7CCD" w:rsidP="002A7CCD">
      <w:pPr>
        <w:pStyle w:val="Prrafodelista"/>
        <w:keepNext/>
      </w:pPr>
      <w:r>
        <w:rPr>
          <w:noProof/>
        </w:rPr>
        <w:drawing>
          <wp:anchor distT="0" distB="0" distL="114300" distR="114300" simplePos="0" relativeHeight="252067845" behindDoc="0" locked="0" layoutInCell="1" allowOverlap="1" wp14:anchorId="404A5121" wp14:editId="7E1730BB">
            <wp:simplePos x="0" y="0"/>
            <wp:positionH relativeFrom="margin">
              <wp:posOffset>5234940</wp:posOffset>
            </wp:positionH>
            <wp:positionV relativeFrom="paragraph">
              <wp:posOffset>626110</wp:posOffset>
            </wp:positionV>
            <wp:extent cx="234633" cy="251247"/>
            <wp:effectExtent l="0" t="8255" r="0" b="5080"/>
            <wp:wrapNone/>
            <wp:docPr id="628814753" name="Gráfico 628814753"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234633" cy="251247"/>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5AB57CA7" wp14:editId="7F7C0348">
            <wp:extent cx="5086350" cy="907230"/>
            <wp:effectExtent l="19050" t="19050" r="19050" b="26670"/>
            <wp:docPr id="371519475" name="Imagen 371519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207908" cy="928912"/>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3A73443F" w14:textId="4E3C20BA" w:rsidR="002A7CCD" w:rsidRDefault="002A7CCD" w:rsidP="002A7CCD">
      <w:pPr>
        <w:pStyle w:val="Descripcin"/>
        <w:jc w:val="center"/>
        <w:rPr>
          <w:lang w:val="es-ES"/>
        </w:rPr>
      </w:pPr>
      <w:bookmarkStart w:id="372" w:name="_Toc163122723"/>
      <w:bookmarkStart w:id="373" w:name="_Toc167295452"/>
      <w:r>
        <w:t xml:space="preserve">Imagen </w:t>
      </w:r>
      <w:r>
        <w:fldChar w:fldCharType="begin"/>
      </w:r>
      <w:r>
        <w:instrText xml:space="preserve"> SEQ Imagen \* ARABIC </w:instrText>
      </w:r>
      <w:r>
        <w:fldChar w:fldCharType="separate"/>
      </w:r>
      <w:r w:rsidR="00562282">
        <w:rPr>
          <w:noProof/>
        </w:rPr>
        <w:t>121</w:t>
      </w:r>
      <w:r>
        <w:fldChar w:fldCharType="end"/>
      </w:r>
      <w:r w:rsidRPr="00B43405">
        <w:t>:Planes Operativos Anuales - Editar Datos Personal/</w:t>
      </w:r>
      <w:r>
        <w:t>Editar</w:t>
      </w:r>
      <w:bookmarkEnd w:id="372"/>
      <w:bookmarkEnd w:id="373"/>
    </w:p>
    <w:p w14:paraId="730E065E" w14:textId="77777777" w:rsidR="002A7CCD" w:rsidRDefault="002A7CCD" w:rsidP="002A7CCD">
      <w:pPr>
        <w:pStyle w:val="Prrafodelista"/>
        <w:ind w:left="1440"/>
        <w:rPr>
          <w:lang w:val="es-ES"/>
        </w:rPr>
      </w:pPr>
      <w:r>
        <w:rPr>
          <w:lang w:val="es-ES"/>
        </w:rPr>
        <w:t xml:space="preserve">Al hacer uso de la opción editar se podrá modificar la fila del registro, permitiendo seleccionar el cargo, Fecha fin, HH por asignar, pasaje, días de comisión, viatico y otros. Al finalizar la edición dar clic en </w:t>
      </w:r>
      <w:r>
        <w:rPr>
          <w:noProof/>
        </w:rPr>
        <w:drawing>
          <wp:inline distT="0" distB="0" distL="0" distR="0" wp14:anchorId="5396E195" wp14:editId="5E58F7DB">
            <wp:extent cx="123825" cy="152400"/>
            <wp:effectExtent l="0" t="0" r="9525" b="0"/>
            <wp:docPr id="628814755" name="Imagen 628814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123825" cy="152400"/>
                    </a:xfrm>
                    <a:prstGeom prst="rect">
                      <a:avLst/>
                    </a:prstGeom>
                  </pic:spPr>
                </pic:pic>
              </a:graphicData>
            </a:graphic>
          </wp:inline>
        </w:drawing>
      </w:r>
      <w:r>
        <w:rPr>
          <w:lang w:val="es-ES"/>
        </w:rPr>
        <w:t xml:space="preserve">Guardar o </w:t>
      </w:r>
      <w:r>
        <w:rPr>
          <w:noProof/>
        </w:rPr>
        <w:drawing>
          <wp:inline distT="0" distB="0" distL="0" distR="0" wp14:anchorId="16296786" wp14:editId="4D7546C9">
            <wp:extent cx="190500" cy="95250"/>
            <wp:effectExtent l="0" t="0" r="0" b="0"/>
            <wp:docPr id="628814756" name="Imagen 628814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190500" cy="95250"/>
                    </a:xfrm>
                    <a:prstGeom prst="rect">
                      <a:avLst/>
                    </a:prstGeom>
                  </pic:spPr>
                </pic:pic>
              </a:graphicData>
            </a:graphic>
          </wp:inline>
        </w:drawing>
      </w:r>
      <w:r>
        <w:rPr>
          <w:lang w:val="es-ES"/>
        </w:rPr>
        <w:t xml:space="preserve">Cancelar para deshacer los cambios realizados en la tabla y seguidamente se activará el botón “Guardar”. </w:t>
      </w:r>
    </w:p>
    <w:p w14:paraId="7C172A0C" w14:textId="77777777" w:rsidR="002A7CCD" w:rsidRDefault="002A7CCD" w:rsidP="002A7CCD">
      <w:pPr>
        <w:pStyle w:val="Prrafodelista"/>
        <w:keepNext/>
      </w:pPr>
      <w:r>
        <w:rPr>
          <w:noProof/>
        </w:rPr>
        <w:lastRenderedPageBreak/>
        <w:drawing>
          <wp:inline distT="0" distB="0" distL="0" distR="0" wp14:anchorId="27297552" wp14:editId="7C869EA1">
            <wp:extent cx="4966970" cy="1093259"/>
            <wp:effectExtent l="19050" t="19050" r="24130" b="12065"/>
            <wp:docPr id="371519478" name="Imagen 371519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014334" cy="1103684"/>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1FB50FC3" w14:textId="4ED20763" w:rsidR="002A7CCD" w:rsidRDefault="002A7CCD" w:rsidP="002A7CCD">
      <w:pPr>
        <w:pStyle w:val="Descripcin"/>
        <w:jc w:val="center"/>
        <w:rPr>
          <w:lang w:val="es-ES"/>
        </w:rPr>
      </w:pPr>
      <w:bookmarkStart w:id="374" w:name="_Toc163122724"/>
      <w:bookmarkStart w:id="375" w:name="_Toc167295453"/>
      <w:r>
        <w:t xml:space="preserve">Imagen </w:t>
      </w:r>
      <w:r>
        <w:fldChar w:fldCharType="begin"/>
      </w:r>
      <w:r>
        <w:instrText xml:space="preserve"> SEQ Imagen \* ARABIC </w:instrText>
      </w:r>
      <w:r>
        <w:fldChar w:fldCharType="separate"/>
      </w:r>
      <w:r w:rsidR="00562282">
        <w:rPr>
          <w:noProof/>
        </w:rPr>
        <w:t>122</w:t>
      </w:r>
      <w:r>
        <w:fldChar w:fldCharType="end"/>
      </w:r>
      <w:r w:rsidRPr="001053D1">
        <w:t>:Planes Operativos Anuales - Editar Datos Personal/</w:t>
      </w:r>
      <w:r>
        <w:t>Guarda</w:t>
      </w:r>
      <w:bookmarkEnd w:id="374"/>
      <w:bookmarkEnd w:id="375"/>
    </w:p>
    <w:p w14:paraId="002A79FF" w14:textId="77777777" w:rsidR="002A7CCD" w:rsidRDefault="002A7CCD" w:rsidP="002A7CCD">
      <w:pPr>
        <w:pStyle w:val="Prrafodelista"/>
        <w:ind w:left="1440"/>
        <w:rPr>
          <w:lang w:val="es-ES"/>
        </w:rPr>
      </w:pPr>
      <w:r>
        <w:rPr>
          <w:noProof/>
          <w:lang w:val="es-ES"/>
        </w:rPr>
        <w:drawing>
          <wp:inline distT="0" distB="0" distL="0" distR="0" wp14:anchorId="53809081" wp14:editId="0634952F">
            <wp:extent cx="207034" cy="207034"/>
            <wp:effectExtent l="0" t="0" r="2540" b="2540"/>
            <wp:docPr id="628814758" name="Gráfico 628814758" descr="Advertenci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334545" name="Gráfico 2085334545" descr="Advertencia con relleno sólido"/>
                    <pic:cNvPicPr/>
                  </pic:nvPicPr>
                  <pic:blipFill>
                    <a:blip r:embed="rId34" cstate="print">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210746" cy="210746"/>
                    </a:xfrm>
                    <a:prstGeom prst="rect">
                      <a:avLst/>
                    </a:prstGeom>
                  </pic:spPr>
                </pic:pic>
              </a:graphicData>
            </a:graphic>
          </wp:inline>
        </w:drawing>
      </w:r>
      <w:r w:rsidRPr="00B353AC">
        <w:rPr>
          <w:b/>
          <w:bCs/>
          <w:i/>
          <w:iCs/>
          <w:lang w:val="es-ES"/>
        </w:rPr>
        <w:t>Importante</w:t>
      </w:r>
      <w:r w:rsidRPr="00B353AC">
        <w:rPr>
          <w:i/>
          <w:iCs/>
          <w:lang w:val="es-ES"/>
        </w:rPr>
        <w:t xml:space="preserve">: </w:t>
      </w:r>
      <w:r w:rsidRPr="00256014">
        <w:rPr>
          <w:i/>
          <w:iCs/>
          <w:lang w:val="es-ES"/>
        </w:rPr>
        <w:t>El Cargo es requerido, Horas Asignado el valor vacío no está permitido, Horas Asignado el valor nulo no está permitido, Ingrese un año fin no nulo.</w:t>
      </w:r>
    </w:p>
    <w:p w14:paraId="7896CA0E" w14:textId="77777777" w:rsidR="002A7CCD" w:rsidRPr="00B353AC" w:rsidRDefault="002A7CCD" w:rsidP="00F52FDE">
      <w:pPr>
        <w:pStyle w:val="Prrafodelista"/>
        <w:numPr>
          <w:ilvl w:val="0"/>
          <w:numId w:val="38"/>
        </w:numPr>
        <w:rPr>
          <w:lang w:val="es-ES"/>
        </w:rPr>
      </w:pPr>
      <w:r w:rsidRPr="00B353AC">
        <w:rPr>
          <w:lang w:val="es-ES"/>
        </w:rPr>
        <w:t xml:space="preserve">Una vez finalizada la edición de los datos del </w:t>
      </w:r>
      <w:r>
        <w:rPr>
          <w:lang w:val="es-ES"/>
        </w:rPr>
        <w:t>Personal</w:t>
      </w:r>
      <w:r w:rsidRPr="00B353AC">
        <w:rPr>
          <w:lang w:val="es-ES"/>
        </w:rPr>
        <w:t xml:space="preserve"> dar clic en el botón “Guardar”.</w:t>
      </w:r>
    </w:p>
    <w:p w14:paraId="4BD2718C" w14:textId="77777777" w:rsidR="002A7CCD" w:rsidRPr="004665C6" w:rsidRDefault="002A7CCD" w:rsidP="00F52FDE">
      <w:pPr>
        <w:pStyle w:val="Prrafodelista"/>
        <w:numPr>
          <w:ilvl w:val="0"/>
          <w:numId w:val="38"/>
        </w:numPr>
        <w:rPr>
          <w:lang w:val="es-ES"/>
        </w:rPr>
      </w:pPr>
      <w:r>
        <w:rPr>
          <w:lang w:val="es-ES"/>
        </w:rPr>
        <w:t>Botón Anterior: Nos permite retornar al segmento anterior.</w:t>
      </w:r>
    </w:p>
    <w:p w14:paraId="635AF6D4" w14:textId="77777777" w:rsidR="002A7CCD" w:rsidRDefault="002A7CCD" w:rsidP="00F52FDE">
      <w:pPr>
        <w:pStyle w:val="Prrafodelista"/>
        <w:numPr>
          <w:ilvl w:val="0"/>
          <w:numId w:val="38"/>
        </w:numPr>
        <w:rPr>
          <w:lang w:val="es-ES"/>
        </w:rPr>
      </w:pPr>
      <w:r>
        <w:rPr>
          <w:lang w:val="es-ES"/>
        </w:rPr>
        <w:t>Botón Siguiente: Nos permite avanzar al siguiente segmento.</w:t>
      </w:r>
    </w:p>
    <w:p w14:paraId="33BBFD3B" w14:textId="77777777" w:rsidR="002A7CCD" w:rsidRPr="000358B1" w:rsidRDefault="002A7CCD" w:rsidP="00F52FDE">
      <w:pPr>
        <w:pStyle w:val="Prrafodelista"/>
        <w:numPr>
          <w:ilvl w:val="0"/>
          <w:numId w:val="38"/>
        </w:numPr>
        <w:rPr>
          <w:lang w:val="es-ES"/>
        </w:rPr>
      </w:pPr>
      <w:r>
        <w:rPr>
          <w:lang w:val="es-ES"/>
        </w:rPr>
        <w:t>Botón Cancelar: Nos permite cerra el formulario</w:t>
      </w:r>
    </w:p>
    <w:p w14:paraId="4DEE8E95" w14:textId="77777777" w:rsidR="002A7CCD" w:rsidRDefault="002A7CCD" w:rsidP="002A7CCD">
      <w:pPr>
        <w:ind w:left="720"/>
        <w:rPr>
          <w:rFonts w:cs="Arial"/>
          <w:sz w:val="20"/>
          <w:lang w:val="es-ES" w:eastAsia="es-PE"/>
        </w:rPr>
      </w:pPr>
    </w:p>
    <w:p w14:paraId="53E0D547" w14:textId="77777777" w:rsidR="002A7CCD" w:rsidRPr="009D52FE" w:rsidRDefault="002A7CCD" w:rsidP="002A7CCD">
      <w:pPr>
        <w:pStyle w:val="Prrafodelista"/>
        <w:rPr>
          <w:sz w:val="22"/>
          <w:szCs w:val="22"/>
          <w:lang w:val="es-ES"/>
        </w:rPr>
      </w:pPr>
      <w:r w:rsidRPr="009D52FE">
        <w:rPr>
          <w:b/>
          <w:bCs/>
          <w:sz w:val="22"/>
          <w:szCs w:val="22"/>
          <w:lang w:val="es-ES"/>
        </w:rPr>
        <w:t>Editar Metas acumuladas:</w:t>
      </w:r>
      <w:r w:rsidRPr="009D52FE">
        <w:rPr>
          <w:sz w:val="22"/>
          <w:szCs w:val="22"/>
          <w:lang w:val="es-ES"/>
        </w:rPr>
        <w:t xml:space="preserve"> Muestra la información:</w:t>
      </w:r>
    </w:p>
    <w:p w14:paraId="7362D4E3" w14:textId="77777777" w:rsidR="002A7CCD" w:rsidRDefault="002A7CCD" w:rsidP="002A7CCD">
      <w:pPr>
        <w:pStyle w:val="Prrafodelista"/>
        <w:keepNext/>
      </w:pPr>
      <w:r>
        <w:rPr>
          <w:noProof/>
        </w:rPr>
        <w:drawing>
          <wp:inline distT="0" distB="0" distL="0" distR="0" wp14:anchorId="2A4BEA44" wp14:editId="3D670367">
            <wp:extent cx="4976495" cy="737259"/>
            <wp:effectExtent l="19050" t="19050" r="14605" b="24765"/>
            <wp:docPr id="371519479" name="Imagen 371519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4985999" cy="738667"/>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318E0F56" w14:textId="1DE2CAEE" w:rsidR="002A7CCD" w:rsidRPr="000358B1" w:rsidRDefault="002A7CCD" w:rsidP="002A7CCD">
      <w:pPr>
        <w:pStyle w:val="Descripcin"/>
        <w:jc w:val="center"/>
        <w:rPr>
          <w:lang w:val="es-ES"/>
        </w:rPr>
      </w:pPr>
      <w:bookmarkStart w:id="376" w:name="_Toc163122725"/>
      <w:bookmarkStart w:id="377" w:name="_Toc167295454"/>
      <w:r>
        <w:t xml:space="preserve">Imagen </w:t>
      </w:r>
      <w:r>
        <w:fldChar w:fldCharType="begin"/>
      </w:r>
      <w:r>
        <w:instrText xml:space="preserve"> SEQ Imagen \* ARABIC </w:instrText>
      </w:r>
      <w:r>
        <w:fldChar w:fldCharType="separate"/>
      </w:r>
      <w:r w:rsidR="00562282">
        <w:rPr>
          <w:noProof/>
        </w:rPr>
        <w:t>123</w:t>
      </w:r>
      <w:r>
        <w:fldChar w:fldCharType="end"/>
      </w:r>
      <w:r w:rsidRPr="00AD1342">
        <w:t xml:space="preserve">:Planes Operativos Anuales - Editar </w:t>
      </w:r>
      <w:r>
        <w:t>Metas Acumuladas</w:t>
      </w:r>
      <w:bookmarkEnd w:id="376"/>
      <w:bookmarkEnd w:id="377"/>
    </w:p>
    <w:p w14:paraId="31EF2E49" w14:textId="77777777" w:rsidR="002A7CCD" w:rsidRDefault="002A7CCD" w:rsidP="002A7CCD">
      <w:pPr>
        <w:pStyle w:val="Prrafodelista"/>
        <w:keepNext/>
      </w:pPr>
      <w:r>
        <w:rPr>
          <w:noProof/>
        </w:rPr>
        <w:drawing>
          <wp:inline distT="0" distB="0" distL="0" distR="0" wp14:anchorId="33FA51F2" wp14:editId="25268E5A">
            <wp:extent cx="4986068" cy="3209140"/>
            <wp:effectExtent l="0" t="0" r="5080" b="0"/>
            <wp:docPr id="371519480" name="Imagen 371519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999149" cy="3217559"/>
                    </a:xfrm>
                    <a:prstGeom prst="rect">
                      <a:avLst/>
                    </a:prstGeom>
                  </pic:spPr>
                </pic:pic>
              </a:graphicData>
            </a:graphic>
          </wp:inline>
        </w:drawing>
      </w:r>
    </w:p>
    <w:p w14:paraId="3FCF6A68" w14:textId="3A1FEADD" w:rsidR="002A7CCD" w:rsidRDefault="002A7CCD" w:rsidP="002A7CCD">
      <w:pPr>
        <w:pStyle w:val="Descripcin"/>
        <w:jc w:val="center"/>
        <w:rPr>
          <w:lang w:val="es-ES"/>
        </w:rPr>
      </w:pPr>
      <w:bookmarkStart w:id="378" w:name="_Toc163122726"/>
      <w:bookmarkStart w:id="379" w:name="_Toc167295455"/>
      <w:r>
        <w:t xml:space="preserve">Imagen </w:t>
      </w:r>
      <w:r>
        <w:fldChar w:fldCharType="begin"/>
      </w:r>
      <w:r>
        <w:instrText xml:space="preserve"> SEQ Imagen \* ARABIC </w:instrText>
      </w:r>
      <w:r>
        <w:fldChar w:fldCharType="separate"/>
      </w:r>
      <w:r w:rsidR="00562282">
        <w:rPr>
          <w:noProof/>
        </w:rPr>
        <w:t>124</w:t>
      </w:r>
      <w:r>
        <w:fldChar w:fldCharType="end"/>
      </w:r>
      <w:r w:rsidRPr="0004251B">
        <w:t xml:space="preserve">:Planes Operativos Anuales - Editar </w:t>
      </w:r>
      <w:r>
        <w:t xml:space="preserve">Datos </w:t>
      </w:r>
      <w:r w:rsidRPr="0004251B">
        <w:t>Metas Acumuladas</w:t>
      </w:r>
      <w:bookmarkEnd w:id="378"/>
      <w:bookmarkEnd w:id="379"/>
    </w:p>
    <w:p w14:paraId="1331E0FD" w14:textId="77777777" w:rsidR="002A7CCD" w:rsidRPr="009D52FE" w:rsidRDefault="002A7CCD" w:rsidP="002A7CCD">
      <w:pPr>
        <w:pStyle w:val="Prrafodelista"/>
        <w:rPr>
          <w:sz w:val="22"/>
          <w:szCs w:val="22"/>
          <w:lang w:val="es-ES"/>
        </w:rPr>
      </w:pPr>
      <w:r w:rsidRPr="009D52FE">
        <w:rPr>
          <w:sz w:val="22"/>
          <w:szCs w:val="22"/>
          <w:lang w:val="es-ES"/>
        </w:rPr>
        <w:lastRenderedPageBreak/>
        <w:t>Permite editar la información de las metas acumuladas:</w:t>
      </w:r>
    </w:p>
    <w:p w14:paraId="7B910F24" w14:textId="77777777" w:rsidR="002A7CCD" w:rsidRDefault="002A7CCD" w:rsidP="00F52FDE">
      <w:pPr>
        <w:pStyle w:val="Prrafodelista"/>
        <w:numPr>
          <w:ilvl w:val="0"/>
          <w:numId w:val="39"/>
        </w:numPr>
        <w:rPr>
          <w:lang w:val="es-ES"/>
        </w:rPr>
      </w:pPr>
      <w:r>
        <w:rPr>
          <w:lang w:val="es-ES"/>
        </w:rPr>
        <w:t xml:space="preserve">Campos no editables: Numero de servicio, denominación, ejecución, meta anual, horas hombre y costo personal </w:t>
      </w:r>
    </w:p>
    <w:p w14:paraId="06FED1FE" w14:textId="77777777" w:rsidR="002A7CCD" w:rsidRDefault="002A7CCD" w:rsidP="00F52FDE">
      <w:pPr>
        <w:pStyle w:val="Prrafodelista"/>
        <w:numPr>
          <w:ilvl w:val="0"/>
          <w:numId w:val="39"/>
        </w:numPr>
        <w:rPr>
          <w:lang w:val="es-ES"/>
        </w:rPr>
      </w:pPr>
      <w:r>
        <w:rPr>
          <w:lang w:val="es-ES"/>
        </w:rPr>
        <w:t>Tabla prorrateo: Para agregar un prorrateo dar clic en “Prorratear”</w:t>
      </w:r>
    </w:p>
    <w:p w14:paraId="78CA9EC3" w14:textId="77777777" w:rsidR="002A7CCD" w:rsidRDefault="002A7CCD" w:rsidP="002A7CCD">
      <w:pPr>
        <w:pStyle w:val="Prrafodelista"/>
        <w:keepNext/>
      </w:pPr>
      <w:r>
        <w:rPr>
          <w:noProof/>
        </w:rPr>
        <w:drawing>
          <wp:anchor distT="0" distB="0" distL="114300" distR="114300" simplePos="0" relativeHeight="252066821" behindDoc="0" locked="0" layoutInCell="1" allowOverlap="1" wp14:anchorId="532FD994" wp14:editId="6DBAD629">
            <wp:simplePos x="0" y="0"/>
            <wp:positionH relativeFrom="margin">
              <wp:posOffset>4712970</wp:posOffset>
            </wp:positionH>
            <wp:positionV relativeFrom="paragraph">
              <wp:posOffset>227330</wp:posOffset>
            </wp:positionV>
            <wp:extent cx="253191" cy="271119"/>
            <wp:effectExtent l="0" t="8890" r="0" b="5080"/>
            <wp:wrapNone/>
            <wp:docPr id="628814761" name="Gráfico 628814761"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253191" cy="271119"/>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3B6C31B" wp14:editId="05679EFB">
            <wp:extent cx="4972050" cy="1155761"/>
            <wp:effectExtent l="19050" t="19050" r="19050" b="25400"/>
            <wp:docPr id="628814762" name="Imagen 628814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4976619" cy="1156823"/>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1039A677" w14:textId="6728A913" w:rsidR="002A7CCD" w:rsidRDefault="002A7CCD" w:rsidP="002A7CCD">
      <w:pPr>
        <w:pStyle w:val="Descripcin"/>
        <w:jc w:val="center"/>
        <w:rPr>
          <w:lang w:val="es-ES"/>
        </w:rPr>
      </w:pPr>
      <w:bookmarkStart w:id="380" w:name="_Toc163122727"/>
      <w:bookmarkStart w:id="381" w:name="_Toc167295456"/>
      <w:r>
        <w:t xml:space="preserve">Imagen </w:t>
      </w:r>
      <w:r>
        <w:fldChar w:fldCharType="begin"/>
      </w:r>
      <w:r>
        <w:instrText xml:space="preserve"> SEQ Imagen \* ARABIC </w:instrText>
      </w:r>
      <w:r>
        <w:fldChar w:fldCharType="separate"/>
      </w:r>
      <w:r w:rsidR="00562282">
        <w:rPr>
          <w:noProof/>
        </w:rPr>
        <w:t>125</w:t>
      </w:r>
      <w:r>
        <w:fldChar w:fldCharType="end"/>
      </w:r>
      <w:r w:rsidRPr="004C121B">
        <w:t>:Planes Operativos Anuales - Editar Metas Acumuladas</w:t>
      </w:r>
      <w:r>
        <w:rPr>
          <w:noProof/>
        </w:rPr>
        <w:t xml:space="preserve"> /Prorrateo</w:t>
      </w:r>
      <w:bookmarkEnd w:id="380"/>
      <w:bookmarkEnd w:id="381"/>
    </w:p>
    <w:p w14:paraId="0EB3CE05" w14:textId="77777777" w:rsidR="002A7CCD" w:rsidRDefault="002A7CCD" w:rsidP="002A7CCD">
      <w:pPr>
        <w:pStyle w:val="Prrafodelista"/>
        <w:ind w:left="1440"/>
        <w:rPr>
          <w:lang w:val="es-ES"/>
        </w:rPr>
      </w:pPr>
      <w:r>
        <w:rPr>
          <w:lang w:val="es-ES"/>
        </w:rPr>
        <w:t xml:space="preserve">Luego se desplegará la ventana </w:t>
      </w:r>
      <w:r w:rsidRPr="00B2206B">
        <w:rPr>
          <w:lang w:val="es-ES"/>
        </w:rPr>
        <w:t>Prorrateo Metas Acumuladas</w:t>
      </w:r>
      <w:r>
        <w:rPr>
          <w:lang w:val="es-ES"/>
        </w:rPr>
        <w:t>, donde se debe seleccionar por lo menos un registro y dar clic en “+Agregar”</w:t>
      </w:r>
    </w:p>
    <w:p w14:paraId="22F33E6E" w14:textId="77777777" w:rsidR="002A7CCD" w:rsidRDefault="002A7CCD" w:rsidP="002A7CCD">
      <w:pPr>
        <w:pStyle w:val="Prrafodelista"/>
        <w:keepNext/>
      </w:pPr>
      <w:r>
        <w:rPr>
          <w:noProof/>
        </w:rPr>
        <w:drawing>
          <wp:inline distT="0" distB="0" distL="0" distR="0" wp14:anchorId="734AB130" wp14:editId="137C6C83">
            <wp:extent cx="4914457" cy="1285097"/>
            <wp:effectExtent l="19050" t="19050" r="19685" b="10795"/>
            <wp:docPr id="371519481" name="Imagen 371519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4971628" cy="1300047"/>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68AEC6AB" w14:textId="0FDD4891" w:rsidR="002A7CCD" w:rsidRDefault="002A7CCD" w:rsidP="002A7CCD">
      <w:pPr>
        <w:pStyle w:val="Descripcin"/>
        <w:ind w:left="720"/>
        <w:jc w:val="center"/>
        <w:rPr>
          <w:lang w:val="es-ES"/>
        </w:rPr>
      </w:pPr>
      <w:bookmarkStart w:id="382" w:name="_Toc163122728"/>
      <w:bookmarkStart w:id="383" w:name="_Toc167295457"/>
      <w:r>
        <w:t xml:space="preserve">Imagen </w:t>
      </w:r>
      <w:r>
        <w:fldChar w:fldCharType="begin"/>
      </w:r>
      <w:r>
        <w:instrText xml:space="preserve"> SEQ Imagen \* ARABIC </w:instrText>
      </w:r>
      <w:r>
        <w:fldChar w:fldCharType="separate"/>
      </w:r>
      <w:r w:rsidR="00562282">
        <w:rPr>
          <w:noProof/>
        </w:rPr>
        <w:t>126</w:t>
      </w:r>
      <w:r>
        <w:fldChar w:fldCharType="end"/>
      </w:r>
      <w:r w:rsidRPr="005B6883">
        <w:t>:Planes Operativos Anuales - Editar Metas Acumuladas /</w:t>
      </w:r>
      <w:r>
        <w:t xml:space="preserve">Agrega </w:t>
      </w:r>
      <w:r w:rsidRPr="005B6883">
        <w:t>Prorrateo</w:t>
      </w:r>
      <w:bookmarkEnd w:id="382"/>
      <w:bookmarkEnd w:id="383"/>
    </w:p>
    <w:p w14:paraId="14087D9E" w14:textId="77777777" w:rsidR="002A7CCD" w:rsidRDefault="002A7CCD" w:rsidP="002A7CCD">
      <w:pPr>
        <w:pStyle w:val="Prrafodelista"/>
        <w:ind w:left="1440"/>
        <w:rPr>
          <w:lang w:val="es-ES"/>
        </w:rPr>
      </w:pPr>
      <w:r w:rsidRPr="00216E5C">
        <w:rPr>
          <w:b/>
          <w:bCs/>
          <w:lang w:val="es-ES"/>
        </w:rPr>
        <w:t>Nota</w:t>
      </w:r>
      <w:r w:rsidRPr="00256014">
        <w:rPr>
          <w:b/>
          <w:bCs/>
          <w:i/>
          <w:iCs/>
          <w:lang w:val="es-ES"/>
        </w:rPr>
        <w:t>:</w:t>
      </w:r>
      <w:r w:rsidRPr="00256014">
        <w:rPr>
          <w:i/>
          <w:iCs/>
          <w:lang w:val="es-ES"/>
        </w:rPr>
        <w:t xml:space="preserve"> Para </w:t>
      </w:r>
      <w:r>
        <w:rPr>
          <w:i/>
          <w:iCs/>
          <w:lang w:val="es-ES"/>
        </w:rPr>
        <w:t xml:space="preserve">seleccionar el registro de la lista dar clic en </w:t>
      </w:r>
      <w:r>
        <w:rPr>
          <w:noProof/>
        </w:rPr>
        <w:drawing>
          <wp:inline distT="0" distB="0" distL="0" distR="0" wp14:anchorId="275B8AA0" wp14:editId="7DE1D5F7">
            <wp:extent cx="827550" cy="210868"/>
            <wp:effectExtent l="0" t="0" r="0" b="0"/>
            <wp:docPr id="371519482" name="Imagen 371519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838404" cy="213634"/>
                    </a:xfrm>
                    <a:prstGeom prst="rect">
                      <a:avLst/>
                    </a:prstGeom>
                  </pic:spPr>
                </pic:pic>
              </a:graphicData>
            </a:graphic>
          </wp:inline>
        </w:drawing>
      </w:r>
    </w:p>
    <w:p w14:paraId="24C7D4AA" w14:textId="77777777" w:rsidR="002A7CCD" w:rsidRDefault="002A7CCD" w:rsidP="002A7CCD">
      <w:pPr>
        <w:pStyle w:val="Prrafodelista"/>
        <w:ind w:left="1440"/>
        <w:rPr>
          <w:lang w:val="es-ES"/>
        </w:rPr>
      </w:pPr>
      <w:r>
        <w:rPr>
          <w:lang w:val="es-ES"/>
        </w:rPr>
        <w:t xml:space="preserve">El prorrateo agregado se muestra en la tabla donde se visualiza la fecha de corte, meta, avance%, </w:t>
      </w:r>
      <w:proofErr w:type="spellStart"/>
      <w:r>
        <w:rPr>
          <w:lang w:val="es-ES"/>
        </w:rPr>
        <w:t>N°HH</w:t>
      </w:r>
      <w:proofErr w:type="spellEnd"/>
      <w:r>
        <w:rPr>
          <w:lang w:val="es-ES"/>
        </w:rPr>
        <w:t>, Costo personal. En la tabla se tiene las opciones de editar y eliminar el registro.</w:t>
      </w:r>
    </w:p>
    <w:p w14:paraId="2136556D" w14:textId="77777777" w:rsidR="002A7CCD" w:rsidRDefault="002A7CCD" w:rsidP="002A7CCD">
      <w:pPr>
        <w:pStyle w:val="Prrafodelista"/>
        <w:keepNext/>
      </w:pPr>
      <w:r>
        <w:rPr>
          <w:noProof/>
        </w:rPr>
        <w:drawing>
          <wp:inline distT="0" distB="0" distL="0" distR="0" wp14:anchorId="5BDA6DA0" wp14:editId="65AC6791">
            <wp:extent cx="4943475" cy="759105"/>
            <wp:effectExtent l="19050" t="19050" r="9525" b="22225"/>
            <wp:docPr id="371519483" name="Imagen 371519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087006" cy="781145"/>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3C77FE01" w14:textId="5FC8E03A" w:rsidR="002A7CCD" w:rsidRDefault="002A7CCD" w:rsidP="002A7CCD">
      <w:pPr>
        <w:pStyle w:val="Descripcin"/>
        <w:ind w:left="720"/>
        <w:jc w:val="center"/>
        <w:rPr>
          <w:lang w:val="es-ES"/>
        </w:rPr>
      </w:pPr>
      <w:bookmarkStart w:id="384" w:name="_Toc163122729"/>
      <w:bookmarkStart w:id="385" w:name="_Toc167295458"/>
      <w:r>
        <w:t xml:space="preserve">Imagen </w:t>
      </w:r>
      <w:r>
        <w:fldChar w:fldCharType="begin"/>
      </w:r>
      <w:r>
        <w:instrText xml:space="preserve"> SEQ Imagen \* ARABIC </w:instrText>
      </w:r>
      <w:r>
        <w:fldChar w:fldCharType="separate"/>
      </w:r>
      <w:r w:rsidR="00562282">
        <w:rPr>
          <w:noProof/>
        </w:rPr>
        <w:t>127</w:t>
      </w:r>
      <w:r>
        <w:fldChar w:fldCharType="end"/>
      </w:r>
      <w:r w:rsidRPr="004E54AB">
        <w:t>:Planes Operativos Anuales - Editar Metas Acumuladas /Prorrate</w:t>
      </w:r>
      <w:r>
        <w:t>o - Acciones</w:t>
      </w:r>
      <w:bookmarkEnd w:id="384"/>
      <w:bookmarkEnd w:id="385"/>
    </w:p>
    <w:p w14:paraId="62584A2C" w14:textId="77777777" w:rsidR="002A7CCD" w:rsidRDefault="002A7CCD" w:rsidP="002A7CCD">
      <w:pPr>
        <w:pStyle w:val="Prrafodelista"/>
        <w:ind w:left="1440"/>
        <w:rPr>
          <w:lang w:val="es-ES"/>
        </w:rPr>
      </w:pPr>
      <w:r>
        <w:rPr>
          <w:lang w:val="es-ES"/>
        </w:rPr>
        <w:t xml:space="preserve">Seleccionar el icono de </w:t>
      </w:r>
      <w:r>
        <w:rPr>
          <w:noProof/>
        </w:rPr>
        <w:drawing>
          <wp:inline distT="0" distB="0" distL="0" distR="0" wp14:anchorId="220E1AB7" wp14:editId="1223ADAF">
            <wp:extent cx="142875" cy="133350"/>
            <wp:effectExtent l="0" t="0" r="9525" b="0"/>
            <wp:docPr id="628814766" name="Imagen 628814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142875" cy="133350"/>
                    </a:xfrm>
                    <a:prstGeom prst="rect">
                      <a:avLst/>
                    </a:prstGeom>
                  </pic:spPr>
                </pic:pic>
              </a:graphicData>
            </a:graphic>
          </wp:inline>
        </w:drawing>
      </w:r>
      <w:r>
        <w:rPr>
          <w:lang w:val="es-ES"/>
        </w:rPr>
        <w:t>editar para modificar el registro del prorrateo</w:t>
      </w:r>
    </w:p>
    <w:p w14:paraId="702263B5" w14:textId="77777777" w:rsidR="002A7CCD" w:rsidRDefault="002A7CCD" w:rsidP="002A7CCD">
      <w:pPr>
        <w:pStyle w:val="Prrafodelista"/>
        <w:keepNext/>
      </w:pPr>
      <w:r>
        <w:rPr>
          <w:noProof/>
        </w:rPr>
        <w:drawing>
          <wp:anchor distT="0" distB="0" distL="114300" distR="114300" simplePos="0" relativeHeight="252068869" behindDoc="0" locked="0" layoutInCell="1" allowOverlap="1" wp14:anchorId="7DCAC5D2" wp14:editId="671412C8">
            <wp:simplePos x="0" y="0"/>
            <wp:positionH relativeFrom="margin">
              <wp:posOffset>5064125</wp:posOffset>
            </wp:positionH>
            <wp:positionV relativeFrom="paragraph">
              <wp:posOffset>672465</wp:posOffset>
            </wp:positionV>
            <wp:extent cx="217962" cy="233395"/>
            <wp:effectExtent l="0" t="7620" r="0" b="3175"/>
            <wp:wrapNone/>
            <wp:docPr id="628814767" name="Gráfico 628814767"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217962" cy="233395"/>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821687D" wp14:editId="04B2311F">
            <wp:extent cx="4962525" cy="950495"/>
            <wp:effectExtent l="19050" t="19050" r="9525" b="21590"/>
            <wp:docPr id="628814768" name="Imagen 628814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081704" cy="973322"/>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7257FBE8" w14:textId="4F9C9E31" w:rsidR="002A7CCD" w:rsidRDefault="002A7CCD" w:rsidP="002A7CCD">
      <w:pPr>
        <w:pStyle w:val="Descripcin"/>
        <w:ind w:left="720"/>
        <w:jc w:val="center"/>
        <w:rPr>
          <w:lang w:val="es-ES"/>
        </w:rPr>
      </w:pPr>
      <w:bookmarkStart w:id="386" w:name="_Toc163122730"/>
      <w:bookmarkStart w:id="387" w:name="_Toc167295459"/>
      <w:r>
        <w:t xml:space="preserve">Imagen </w:t>
      </w:r>
      <w:r>
        <w:fldChar w:fldCharType="begin"/>
      </w:r>
      <w:r>
        <w:instrText xml:space="preserve"> SEQ Imagen \* ARABIC </w:instrText>
      </w:r>
      <w:r>
        <w:fldChar w:fldCharType="separate"/>
      </w:r>
      <w:r w:rsidR="00562282">
        <w:rPr>
          <w:noProof/>
        </w:rPr>
        <w:t>128</w:t>
      </w:r>
      <w:r>
        <w:fldChar w:fldCharType="end"/>
      </w:r>
      <w:r w:rsidRPr="00716E00">
        <w:t>:Planes Operativos Anuales - Editar Metas Acumuladas /</w:t>
      </w:r>
      <w:r>
        <w:t>Editar</w:t>
      </w:r>
      <w:r w:rsidRPr="00716E00">
        <w:t xml:space="preserve"> Prorrateo</w:t>
      </w:r>
      <w:bookmarkEnd w:id="386"/>
      <w:bookmarkEnd w:id="387"/>
    </w:p>
    <w:p w14:paraId="3467D583" w14:textId="77777777" w:rsidR="002A7CCD" w:rsidRDefault="002A7CCD" w:rsidP="002A7CCD">
      <w:pPr>
        <w:pStyle w:val="Prrafodelista"/>
        <w:ind w:left="1440"/>
        <w:rPr>
          <w:lang w:val="es-ES"/>
        </w:rPr>
      </w:pPr>
      <w:r>
        <w:rPr>
          <w:lang w:val="es-ES"/>
        </w:rPr>
        <w:lastRenderedPageBreak/>
        <w:t xml:space="preserve">Al hacer uso de la opción editar se podrá modificar la fila del registro, permitiendo ingresar un valor numérico solo en la columna meta, el resto de las columnas no se podrán editar. Al finalizar la edición dar clic en </w:t>
      </w:r>
      <w:r>
        <w:rPr>
          <w:noProof/>
        </w:rPr>
        <w:drawing>
          <wp:inline distT="0" distB="0" distL="0" distR="0" wp14:anchorId="43131E18" wp14:editId="4F766286">
            <wp:extent cx="123825" cy="152400"/>
            <wp:effectExtent l="0" t="0" r="9525" b="0"/>
            <wp:docPr id="628814769" name="Imagen 628814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123825" cy="152400"/>
                    </a:xfrm>
                    <a:prstGeom prst="rect">
                      <a:avLst/>
                    </a:prstGeom>
                  </pic:spPr>
                </pic:pic>
              </a:graphicData>
            </a:graphic>
          </wp:inline>
        </w:drawing>
      </w:r>
      <w:r>
        <w:rPr>
          <w:lang w:val="es-ES"/>
        </w:rPr>
        <w:t xml:space="preserve">Guardar o </w:t>
      </w:r>
      <w:r>
        <w:rPr>
          <w:noProof/>
        </w:rPr>
        <w:drawing>
          <wp:inline distT="0" distB="0" distL="0" distR="0" wp14:anchorId="0BAE866D" wp14:editId="4167AB9C">
            <wp:extent cx="190500" cy="95250"/>
            <wp:effectExtent l="0" t="0" r="0" b="0"/>
            <wp:docPr id="628814770" name="Imagen 628814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190500" cy="95250"/>
                    </a:xfrm>
                    <a:prstGeom prst="rect">
                      <a:avLst/>
                    </a:prstGeom>
                  </pic:spPr>
                </pic:pic>
              </a:graphicData>
            </a:graphic>
          </wp:inline>
        </w:drawing>
      </w:r>
      <w:r>
        <w:rPr>
          <w:lang w:val="es-ES"/>
        </w:rPr>
        <w:t xml:space="preserve">Cancelar para deshacer los cambios realizados en la tabla y seguidamente se activará el botón “Guardar”. </w:t>
      </w:r>
    </w:p>
    <w:p w14:paraId="0E76E187" w14:textId="77777777" w:rsidR="002A7CCD" w:rsidRDefault="002A7CCD" w:rsidP="002A7CCD">
      <w:pPr>
        <w:pStyle w:val="Prrafodelista"/>
        <w:keepNext/>
      </w:pPr>
      <w:r>
        <w:rPr>
          <w:noProof/>
        </w:rPr>
        <w:drawing>
          <wp:inline distT="0" distB="0" distL="0" distR="0" wp14:anchorId="412F595C" wp14:editId="50840885">
            <wp:extent cx="4988885" cy="933252"/>
            <wp:effectExtent l="19050" t="19050" r="21590" b="19685"/>
            <wp:docPr id="371519484" name="Imagen 371519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073729" cy="949123"/>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01B6B0D8" w14:textId="0DFED8E4" w:rsidR="002A7CCD" w:rsidRDefault="002A7CCD" w:rsidP="002A7CCD">
      <w:pPr>
        <w:pStyle w:val="Descripcin"/>
        <w:ind w:left="720"/>
        <w:jc w:val="center"/>
        <w:rPr>
          <w:lang w:val="es-ES"/>
        </w:rPr>
      </w:pPr>
      <w:bookmarkStart w:id="388" w:name="_Toc163122731"/>
      <w:bookmarkStart w:id="389" w:name="_Toc167295460"/>
      <w:r>
        <w:t xml:space="preserve">Imagen </w:t>
      </w:r>
      <w:r>
        <w:fldChar w:fldCharType="begin"/>
      </w:r>
      <w:r>
        <w:instrText xml:space="preserve"> SEQ Imagen \* ARABIC </w:instrText>
      </w:r>
      <w:r>
        <w:fldChar w:fldCharType="separate"/>
      </w:r>
      <w:r w:rsidR="00562282">
        <w:rPr>
          <w:noProof/>
        </w:rPr>
        <w:t>129</w:t>
      </w:r>
      <w:r>
        <w:fldChar w:fldCharType="end"/>
      </w:r>
      <w:r w:rsidRPr="00C65233">
        <w:t>:Planes Operativos Anuales - Editar Metas Acumuladas /</w:t>
      </w:r>
      <w:r>
        <w:t>Guardar</w:t>
      </w:r>
      <w:r w:rsidRPr="00C65233">
        <w:t xml:space="preserve"> Prorrateo</w:t>
      </w:r>
      <w:bookmarkEnd w:id="388"/>
      <w:bookmarkEnd w:id="389"/>
    </w:p>
    <w:p w14:paraId="58AAF5CE" w14:textId="77777777" w:rsidR="002A7CCD" w:rsidRPr="00A61FB8" w:rsidRDefault="002A7CCD" w:rsidP="002A7CCD">
      <w:pPr>
        <w:pStyle w:val="Prrafodelista"/>
        <w:ind w:left="1440"/>
        <w:rPr>
          <w:lang w:val="es-ES"/>
        </w:rPr>
      </w:pPr>
      <w:r>
        <w:rPr>
          <w:noProof/>
          <w:lang w:val="es-ES"/>
        </w:rPr>
        <w:drawing>
          <wp:inline distT="0" distB="0" distL="0" distR="0" wp14:anchorId="7447B7F2" wp14:editId="7E68B2C0">
            <wp:extent cx="207034" cy="207034"/>
            <wp:effectExtent l="0" t="0" r="2540" b="2540"/>
            <wp:docPr id="628814772" name="Gráfico 628814772" descr="Advertenci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334545" name="Gráfico 2085334545" descr="Advertencia con relleno sólido"/>
                    <pic:cNvPicPr/>
                  </pic:nvPicPr>
                  <pic:blipFill>
                    <a:blip r:embed="rId34" cstate="print">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210746" cy="210746"/>
                    </a:xfrm>
                    <a:prstGeom prst="rect">
                      <a:avLst/>
                    </a:prstGeom>
                  </pic:spPr>
                </pic:pic>
              </a:graphicData>
            </a:graphic>
          </wp:inline>
        </w:drawing>
      </w:r>
      <w:r w:rsidRPr="00B353AC">
        <w:rPr>
          <w:b/>
          <w:bCs/>
          <w:i/>
          <w:iCs/>
          <w:lang w:val="es-ES"/>
        </w:rPr>
        <w:t>Importante</w:t>
      </w:r>
      <w:r w:rsidRPr="00B353AC">
        <w:rPr>
          <w:i/>
          <w:iCs/>
          <w:lang w:val="es-ES"/>
        </w:rPr>
        <w:t xml:space="preserve">: </w:t>
      </w:r>
      <w:r>
        <w:rPr>
          <w:i/>
          <w:iCs/>
          <w:lang w:val="es-ES"/>
        </w:rPr>
        <w:t>Al ingresar un valor en la meta el resto de las columnas se actualizarán automáticamente</w:t>
      </w:r>
      <w:r w:rsidRPr="00256014">
        <w:rPr>
          <w:i/>
          <w:iCs/>
          <w:lang w:val="es-ES"/>
        </w:rPr>
        <w:t>.</w:t>
      </w:r>
    </w:p>
    <w:p w14:paraId="31A4C78A" w14:textId="77777777" w:rsidR="002A7CCD" w:rsidRPr="00A61FB8" w:rsidRDefault="002A7CCD" w:rsidP="002A7CCD">
      <w:pPr>
        <w:ind w:left="1440"/>
        <w:rPr>
          <w:rFonts w:cs="Arial"/>
          <w:sz w:val="20"/>
          <w:lang w:val="es-ES" w:eastAsia="es-PE"/>
        </w:rPr>
      </w:pPr>
      <w:r w:rsidRPr="00A61FB8">
        <w:rPr>
          <w:rFonts w:cs="Arial"/>
          <w:sz w:val="20"/>
          <w:lang w:val="es-ES" w:eastAsia="es-PE"/>
        </w:rPr>
        <w:t>Una vez finalizada la edición de</w:t>
      </w:r>
      <w:r>
        <w:rPr>
          <w:rFonts w:cs="Arial"/>
          <w:sz w:val="20"/>
          <w:lang w:val="es-ES" w:eastAsia="es-PE"/>
        </w:rPr>
        <w:t xml:space="preserve"> las metas acumuladas </w:t>
      </w:r>
      <w:r w:rsidRPr="00A61FB8">
        <w:rPr>
          <w:rFonts w:cs="Arial"/>
          <w:sz w:val="20"/>
          <w:lang w:val="es-ES" w:eastAsia="es-PE"/>
        </w:rPr>
        <w:t>dar clic en el botón “Guardar” y muestra un mensaje de éxito.</w:t>
      </w:r>
    </w:p>
    <w:p w14:paraId="1987D29A" w14:textId="77777777" w:rsidR="002A7CCD" w:rsidRPr="00F62FD6" w:rsidRDefault="002A7CCD" w:rsidP="00F52FDE">
      <w:pPr>
        <w:pStyle w:val="Prrafodelista"/>
        <w:numPr>
          <w:ilvl w:val="0"/>
          <w:numId w:val="39"/>
        </w:numPr>
        <w:rPr>
          <w:lang w:val="es-ES"/>
        </w:rPr>
      </w:pPr>
      <w:r w:rsidRPr="00F62FD6">
        <w:rPr>
          <w:lang w:val="es-ES"/>
        </w:rPr>
        <w:t>Botón Reestablecer: Nos permite borrar los cambios realizados antes de guardar.</w:t>
      </w:r>
    </w:p>
    <w:p w14:paraId="0AA70CC7" w14:textId="77777777" w:rsidR="002A7CCD" w:rsidRDefault="002A7CCD" w:rsidP="00F52FDE">
      <w:pPr>
        <w:pStyle w:val="Prrafodelista"/>
        <w:numPr>
          <w:ilvl w:val="0"/>
          <w:numId w:val="39"/>
        </w:numPr>
        <w:rPr>
          <w:lang w:val="es-ES"/>
        </w:rPr>
      </w:pPr>
      <w:r>
        <w:rPr>
          <w:lang w:val="es-ES"/>
        </w:rPr>
        <w:t>Botón Anterior: Nos permite retornar al segmento anterior.</w:t>
      </w:r>
    </w:p>
    <w:p w14:paraId="45A1F5ED" w14:textId="77777777" w:rsidR="002A7CCD" w:rsidRDefault="002A7CCD" w:rsidP="00F52FDE">
      <w:pPr>
        <w:pStyle w:val="Prrafodelista"/>
        <w:numPr>
          <w:ilvl w:val="0"/>
          <w:numId w:val="39"/>
        </w:numPr>
        <w:rPr>
          <w:lang w:val="es-ES"/>
        </w:rPr>
      </w:pPr>
      <w:r>
        <w:rPr>
          <w:lang w:val="es-ES"/>
        </w:rPr>
        <w:t>Botón Siguiente: Nos permite avanzar al siguiente segmento.</w:t>
      </w:r>
    </w:p>
    <w:p w14:paraId="71645172" w14:textId="77777777" w:rsidR="002A7CCD" w:rsidRPr="000358B1" w:rsidRDefault="002A7CCD" w:rsidP="00F52FDE">
      <w:pPr>
        <w:pStyle w:val="Prrafodelista"/>
        <w:numPr>
          <w:ilvl w:val="0"/>
          <w:numId w:val="39"/>
        </w:numPr>
        <w:rPr>
          <w:lang w:val="es-ES"/>
        </w:rPr>
      </w:pPr>
      <w:r>
        <w:rPr>
          <w:lang w:val="es-ES"/>
        </w:rPr>
        <w:t>Botón Cancelar: Nos permite cerra el formulario</w:t>
      </w:r>
    </w:p>
    <w:p w14:paraId="30958624" w14:textId="77777777" w:rsidR="002A7CCD" w:rsidRDefault="002A7CCD" w:rsidP="002A7CCD">
      <w:pPr>
        <w:ind w:left="720"/>
        <w:rPr>
          <w:rFonts w:cs="Arial"/>
          <w:sz w:val="20"/>
          <w:lang w:val="es-ES" w:eastAsia="es-PE"/>
        </w:rPr>
      </w:pPr>
    </w:p>
    <w:p w14:paraId="7347D324" w14:textId="77777777" w:rsidR="002A7CCD" w:rsidRPr="009D52FE" w:rsidRDefault="002A7CCD" w:rsidP="002A7CCD">
      <w:pPr>
        <w:pStyle w:val="Prrafodelista"/>
        <w:rPr>
          <w:sz w:val="22"/>
          <w:szCs w:val="22"/>
          <w:lang w:val="es-ES"/>
        </w:rPr>
      </w:pPr>
      <w:r w:rsidRPr="009D52FE">
        <w:rPr>
          <w:b/>
          <w:bCs/>
          <w:sz w:val="22"/>
          <w:szCs w:val="22"/>
          <w:lang w:val="es-ES"/>
        </w:rPr>
        <w:t>Editar Gestión de Riesgo:</w:t>
      </w:r>
      <w:r w:rsidRPr="009D52FE">
        <w:rPr>
          <w:sz w:val="22"/>
          <w:szCs w:val="22"/>
          <w:lang w:val="es-ES"/>
        </w:rPr>
        <w:t xml:space="preserve"> Muestra la información:</w:t>
      </w:r>
    </w:p>
    <w:p w14:paraId="257BF188" w14:textId="77777777" w:rsidR="002A7CCD" w:rsidRDefault="002A7CCD" w:rsidP="002A7CCD">
      <w:pPr>
        <w:pStyle w:val="Prrafodelista"/>
        <w:keepNext/>
      </w:pPr>
      <w:r>
        <w:rPr>
          <w:noProof/>
        </w:rPr>
        <w:drawing>
          <wp:inline distT="0" distB="0" distL="0" distR="0" wp14:anchorId="119E6910" wp14:editId="0531414A">
            <wp:extent cx="4962525" cy="752109"/>
            <wp:effectExtent l="19050" t="19050" r="9525" b="10160"/>
            <wp:docPr id="371519485" name="Imagen 371519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4980723" cy="754867"/>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1EEDC626" w14:textId="5A656F7E" w:rsidR="002A7CCD" w:rsidRPr="000358B1" w:rsidRDefault="002A7CCD" w:rsidP="002A7CCD">
      <w:pPr>
        <w:pStyle w:val="Descripcin"/>
        <w:jc w:val="center"/>
        <w:rPr>
          <w:lang w:val="es-ES"/>
        </w:rPr>
      </w:pPr>
      <w:bookmarkStart w:id="390" w:name="_Toc163122732"/>
      <w:bookmarkStart w:id="391" w:name="_Toc167295461"/>
      <w:r>
        <w:t xml:space="preserve">Imagen </w:t>
      </w:r>
      <w:r>
        <w:fldChar w:fldCharType="begin"/>
      </w:r>
      <w:r>
        <w:instrText xml:space="preserve"> SEQ Imagen \* ARABIC </w:instrText>
      </w:r>
      <w:r>
        <w:fldChar w:fldCharType="separate"/>
      </w:r>
      <w:r w:rsidR="00562282">
        <w:rPr>
          <w:noProof/>
        </w:rPr>
        <w:t>130</w:t>
      </w:r>
      <w:r>
        <w:fldChar w:fldCharType="end"/>
      </w:r>
      <w:r w:rsidRPr="00E01B07">
        <w:t xml:space="preserve">:Planes Operativos Anuales - Editar </w:t>
      </w:r>
      <w:r>
        <w:t>Gestión de Riesgos</w:t>
      </w:r>
      <w:bookmarkEnd w:id="390"/>
      <w:bookmarkEnd w:id="391"/>
    </w:p>
    <w:p w14:paraId="22D76E2F" w14:textId="77777777" w:rsidR="002A7CCD" w:rsidRDefault="002A7CCD" w:rsidP="002A7CCD">
      <w:pPr>
        <w:pStyle w:val="Prrafodelista"/>
        <w:keepNext/>
      </w:pPr>
      <w:r>
        <w:rPr>
          <w:noProof/>
        </w:rPr>
        <w:lastRenderedPageBreak/>
        <w:drawing>
          <wp:inline distT="0" distB="0" distL="0" distR="0" wp14:anchorId="4DA26962" wp14:editId="6AB1A29A">
            <wp:extent cx="4933950" cy="3267836"/>
            <wp:effectExtent l="19050" t="19050" r="19050" b="27940"/>
            <wp:docPr id="371519486" name="Imagen 371519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4942371" cy="3273413"/>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3DAAB467" w14:textId="13355C98" w:rsidR="002A7CCD" w:rsidRDefault="002A7CCD" w:rsidP="002A7CCD">
      <w:pPr>
        <w:pStyle w:val="Descripcin"/>
        <w:jc w:val="center"/>
        <w:rPr>
          <w:lang w:val="es-ES"/>
        </w:rPr>
      </w:pPr>
      <w:bookmarkStart w:id="392" w:name="_Toc163122733"/>
      <w:bookmarkStart w:id="393" w:name="_Toc167295462"/>
      <w:r>
        <w:t xml:space="preserve">Imagen </w:t>
      </w:r>
      <w:r>
        <w:fldChar w:fldCharType="begin"/>
      </w:r>
      <w:r>
        <w:instrText xml:space="preserve"> SEQ Imagen \* ARABIC </w:instrText>
      </w:r>
      <w:r>
        <w:fldChar w:fldCharType="separate"/>
      </w:r>
      <w:r w:rsidR="00562282">
        <w:rPr>
          <w:noProof/>
        </w:rPr>
        <w:t>131</w:t>
      </w:r>
      <w:r>
        <w:fldChar w:fldCharType="end"/>
      </w:r>
      <w:r w:rsidRPr="008C2DA3">
        <w:t xml:space="preserve">:Planes Operativos Anuales - Editar </w:t>
      </w:r>
      <w:r>
        <w:t xml:space="preserve">Datos </w:t>
      </w:r>
      <w:r w:rsidRPr="008C2DA3">
        <w:t>Gestión de Riesgos</w:t>
      </w:r>
      <w:bookmarkEnd w:id="392"/>
      <w:bookmarkEnd w:id="393"/>
    </w:p>
    <w:p w14:paraId="58D79727" w14:textId="77777777" w:rsidR="002A7CCD" w:rsidRPr="009D52FE" w:rsidRDefault="002A7CCD" w:rsidP="002A7CCD">
      <w:pPr>
        <w:pStyle w:val="Prrafodelista"/>
        <w:rPr>
          <w:sz w:val="22"/>
          <w:szCs w:val="22"/>
          <w:lang w:val="es-ES"/>
        </w:rPr>
      </w:pPr>
      <w:r w:rsidRPr="009D52FE">
        <w:rPr>
          <w:sz w:val="22"/>
          <w:szCs w:val="22"/>
          <w:lang w:val="es-ES"/>
        </w:rPr>
        <w:t>Muestra la información de gestión de riesgos:</w:t>
      </w:r>
    </w:p>
    <w:p w14:paraId="61CE94CC" w14:textId="77777777" w:rsidR="002A7CCD" w:rsidRDefault="002A7CCD" w:rsidP="00F52FDE">
      <w:pPr>
        <w:pStyle w:val="Prrafodelista"/>
        <w:numPr>
          <w:ilvl w:val="0"/>
          <w:numId w:val="40"/>
        </w:numPr>
        <w:rPr>
          <w:lang w:val="es-ES"/>
        </w:rPr>
      </w:pPr>
      <w:r w:rsidRPr="0014099D">
        <w:rPr>
          <w:lang w:val="es-ES"/>
        </w:rPr>
        <w:t>Numero de servicio</w:t>
      </w:r>
      <w:r>
        <w:rPr>
          <w:lang w:val="es-ES"/>
        </w:rPr>
        <w:t xml:space="preserve"> (no editable)</w:t>
      </w:r>
    </w:p>
    <w:p w14:paraId="4D2F49F3" w14:textId="77777777" w:rsidR="002A7CCD" w:rsidRDefault="002A7CCD" w:rsidP="00F52FDE">
      <w:pPr>
        <w:pStyle w:val="Prrafodelista"/>
        <w:numPr>
          <w:ilvl w:val="0"/>
          <w:numId w:val="40"/>
        </w:numPr>
        <w:rPr>
          <w:lang w:val="es-ES"/>
        </w:rPr>
      </w:pPr>
      <w:r w:rsidRPr="0014099D">
        <w:rPr>
          <w:lang w:val="es-ES"/>
        </w:rPr>
        <w:t xml:space="preserve">Tabla Riesgo sugerido: </w:t>
      </w:r>
      <w:r>
        <w:rPr>
          <w:lang w:val="es-ES"/>
        </w:rPr>
        <w:t>Para agregar un Riesgo sugerido dar clic en “Nuevo”</w:t>
      </w:r>
    </w:p>
    <w:p w14:paraId="2A34C213" w14:textId="77777777" w:rsidR="002A7CCD" w:rsidRDefault="002A7CCD" w:rsidP="002A7CCD">
      <w:pPr>
        <w:pStyle w:val="Prrafodelista"/>
        <w:keepNext/>
      </w:pPr>
      <w:r>
        <w:rPr>
          <w:noProof/>
        </w:rPr>
        <w:drawing>
          <wp:anchor distT="0" distB="0" distL="114300" distR="114300" simplePos="0" relativeHeight="252069893" behindDoc="0" locked="0" layoutInCell="1" allowOverlap="1" wp14:anchorId="3BB7CB28" wp14:editId="14F995E0">
            <wp:simplePos x="0" y="0"/>
            <wp:positionH relativeFrom="margin">
              <wp:posOffset>5027211</wp:posOffset>
            </wp:positionH>
            <wp:positionV relativeFrom="paragraph">
              <wp:posOffset>226563</wp:posOffset>
            </wp:positionV>
            <wp:extent cx="253191" cy="271119"/>
            <wp:effectExtent l="0" t="8890" r="0" b="5080"/>
            <wp:wrapNone/>
            <wp:docPr id="628814775" name="Gráfico 628814775"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253191" cy="271119"/>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45F76BC5" wp14:editId="3FEE43A7">
            <wp:extent cx="5010150" cy="1155191"/>
            <wp:effectExtent l="19050" t="19050" r="19050" b="26035"/>
            <wp:docPr id="628814776" name="Imagen 628814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074276" cy="1169977"/>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450621BA" w14:textId="5739B6F0" w:rsidR="002A7CCD" w:rsidRDefault="002A7CCD" w:rsidP="002A7CCD">
      <w:pPr>
        <w:pStyle w:val="Descripcin"/>
        <w:jc w:val="center"/>
        <w:rPr>
          <w:lang w:val="es-ES"/>
        </w:rPr>
      </w:pPr>
      <w:bookmarkStart w:id="394" w:name="_Toc163122734"/>
      <w:bookmarkStart w:id="395" w:name="_Toc167295463"/>
      <w:r>
        <w:t xml:space="preserve">Imagen </w:t>
      </w:r>
      <w:r>
        <w:fldChar w:fldCharType="begin"/>
      </w:r>
      <w:r>
        <w:instrText xml:space="preserve"> SEQ Imagen \* ARABIC </w:instrText>
      </w:r>
      <w:r>
        <w:fldChar w:fldCharType="separate"/>
      </w:r>
      <w:r w:rsidR="00562282">
        <w:rPr>
          <w:noProof/>
        </w:rPr>
        <w:t>132</w:t>
      </w:r>
      <w:r>
        <w:fldChar w:fldCharType="end"/>
      </w:r>
      <w:r w:rsidRPr="00E23C2E">
        <w:t>:Planes Operativos Anuales - Gestión de Riesgos</w:t>
      </w:r>
      <w:r>
        <w:rPr>
          <w:noProof/>
        </w:rPr>
        <w:t>/Agregar Riesgo</w:t>
      </w:r>
      <w:bookmarkEnd w:id="394"/>
      <w:bookmarkEnd w:id="395"/>
    </w:p>
    <w:p w14:paraId="1748B9B6" w14:textId="77777777" w:rsidR="002A7CCD" w:rsidRDefault="002A7CCD" w:rsidP="002A7CCD">
      <w:pPr>
        <w:pStyle w:val="Prrafodelista"/>
        <w:ind w:left="1440"/>
        <w:rPr>
          <w:lang w:val="es-ES"/>
        </w:rPr>
      </w:pPr>
      <w:r>
        <w:rPr>
          <w:lang w:val="es-ES"/>
        </w:rPr>
        <w:t xml:space="preserve">Luego se activará una fila en donde se muestran desplegables para seleccionar datos del riesgo, tipo, probabilidad, impacto y registrar la estrategia. Una vez finalizado hacer uso de </w:t>
      </w:r>
      <w:r>
        <w:rPr>
          <w:noProof/>
        </w:rPr>
        <w:drawing>
          <wp:inline distT="0" distB="0" distL="0" distR="0" wp14:anchorId="32A62467" wp14:editId="2ACF48E1">
            <wp:extent cx="123825" cy="114300"/>
            <wp:effectExtent l="0" t="0" r="9525" b="0"/>
            <wp:docPr id="628814777" name="Imagen 628814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123825" cy="114300"/>
                    </a:xfrm>
                    <a:prstGeom prst="rect">
                      <a:avLst/>
                    </a:prstGeom>
                  </pic:spPr>
                </pic:pic>
              </a:graphicData>
            </a:graphic>
          </wp:inline>
        </w:drawing>
      </w:r>
      <w:r>
        <w:rPr>
          <w:lang w:val="es-ES"/>
        </w:rPr>
        <w:t xml:space="preserve">Guardar para salvar la información ingresada o </w:t>
      </w:r>
      <w:r>
        <w:rPr>
          <w:noProof/>
        </w:rPr>
        <w:drawing>
          <wp:inline distT="0" distB="0" distL="0" distR="0" wp14:anchorId="6D2BA1D3" wp14:editId="3DEBFD6F">
            <wp:extent cx="142875" cy="85725"/>
            <wp:effectExtent l="0" t="0" r="9525" b="9525"/>
            <wp:docPr id="628814778" name="Imagen 628814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142875" cy="85725"/>
                    </a:xfrm>
                    <a:prstGeom prst="rect">
                      <a:avLst/>
                    </a:prstGeom>
                  </pic:spPr>
                </pic:pic>
              </a:graphicData>
            </a:graphic>
          </wp:inline>
        </w:drawing>
      </w:r>
      <w:r>
        <w:rPr>
          <w:lang w:val="es-ES"/>
        </w:rPr>
        <w:t xml:space="preserve"> Cancelar para borrar los cambios realizados. </w:t>
      </w:r>
    </w:p>
    <w:p w14:paraId="5C092620" w14:textId="77777777" w:rsidR="002A7CCD" w:rsidRDefault="002A7CCD" w:rsidP="002A7CCD">
      <w:pPr>
        <w:pStyle w:val="Prrafodelista"/>
        <w:keepNext/>
      </w:pPr>
      <w:r>
        <w:rPr>
          <w:noProof/>
        </w:rPr>
        <w:drawing>
          <wp:inline distT="0" distB="0" distL="0" distR="0" wp14:anchorId="216666D0" wp14:editId="70830B15">
            <wp:extent cx="4991100" cy="890827"/>
            <wp:effectExtent l="19050" t="19050" r="19050" b="24130"/>
            <wp:docPr id="628814779" name="Imagen 628814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067872" cy="904530"/>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66087D81" w14:textId="3FFCC649" w:rsidR="002A7CCD" w:rsidRDefault="002A7CCD" w:rsidP="002A7CCD">
      <w:pPr>
        <w:pStyle w:val="Descripcin"/>
        <w:jc w:val="center"/>
        <w:rPr>
          <w:lang w:val="es-ES"/>
        </w:rPr>
      </w:pPr>
      <w:bookmarkStart w:id="396" w:name="_Toc163122735"/>
      <w:bookmarkStart w:id="397" w:name="_Toc167295464"/>
      <w:r>
        <w:t xml:space="preserve">Imagen </w:t>
      </w:r>
      <w:r>
        <w:fldChar w:fldCharType="begin"/>
      </w:r>
      <w:r>
        <w:instrText xml:space="preserve"> SEQ Imagen \* ARABIC </w:instrText>
      </w:r>
      <w:r>
        <w:fldChar w:fldCharType="separate"/>
      </w:r>
      <w:r w:rsidR="00562282">
        <w:rPr>
          <w:noProof/>
        </w:rPr>
        <w:t>133</w:t>
      </w:r>
      <w:r>
        <w:fldChar w:fldCharType="end"/>
      </w:r>
      <w:r w:rsidRPr="00584F0E">
        <w:t>:Planes Operativos Anuales - Gestión de Riesgos</w:t>
      </w:r>
      <w:r>
        <w:rPr>
          <w:noProof/>
        </w:rPr>
        <w:t xml:space="preserve"> /Guardar Riesgo</w:t>
      </w:r>
      <w:bookmarkEnd w:id="396"/>
      <w:bookmarkEnd w:id="397"/>
    </w:p>
    <w:p w14:paraId="6EC39C92" w14:textId="77777777" w:rsidR="002A7CCD" w:rsidRDefault="002A7CCD" w:rsidP="002A7CCD">
      <w:pPr>
        <w:pStyle w:val="Prrafodelista"/>
        <w:ind w:left="1440"/>
        <w:rPr>
          <w:lang w:val="es-ES"/>
        </w:rPr>
      </w:pPr>
    </w:p>
    <w:p w14:paraId="615A7DA8" w14:textId="77777777" w:rsidR="002A7CCD" w:rsidRDefault="002A7CCD" w:rsidP="002A7CCD">
      <w:pPr>
        <w:pStyle w:val="Prrafodelista"/>
        <w:ind w:left="1440"/>
        <w:rPr>
          <w:lang w:val="es-ES"/>
        </w:rPr>
      </w:pPr>
      <w:r>
        <w:rPr>
          <w:lang w:val="es-ES"/>
        </w:rPr>
        <w:lastRenderedPageBreak/>
        <w:t>Luego de guardar,</w:t>
      </w:r>
      <w:r w:rsidRPr="004A731A">
        <w:rPr>
          <w:lang w:val="es-ES"/>
        </w:rPr>
        <w:t xml:space="preserve"> </w:t>
      </w:r>
      <w:r>
        <w:rPr>
          <w:lang w:val="es-ES"/>
        </w:rPr>
        <w:t>en la tabla se muestra los registros y se tiene las opciones de editar y eliminar el registro ingresado.</w:t>
      </w:r>
    </w:p>
    <w:p w14:paraId="6793702B" w14:textId="77777777" w:rsidR="002A7CCD" w:rsidRDefault="002A7CCD" w:rsidP="002A7CCD">
      <w:pPr>
        <w:pStyle w:val="Prrafodelista"/>
        <w:keepNext/>
      </w:pPr>
      <w:r>
        <w:rPr>
          <w:noProof/>
        </w:rPr>
        <w:drawing>
          <wp:inline distT="0" distB="0" distL="0" distR="0" wp14:anchorId="6E4D1671" wp14:editId="1E62E9F5">
            <wp:extent cx="5010150" cy="923682"/>
            <wp:effectExtent l="19050" t="19050" r="19050" b="10160"/>
            <wp:docPr id="628814780" name="Imagen 628814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078100" cy="936209"/>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1E430F2B" w14:textId="1DFB7230" w:rsidR="002A7CCD" w:rsidRDefault="002A7CCD" w:rsidP="002A7CCD">
      <w:pPr>
        <w:pStyle w:val="Descripcin"/>
        <w:jc w:val="center"/>
        <w:rPr>
          <w:lang w:val="es-ES"/>
        </w:rPr>
      </w:pPr>
      <w:bookmarkStart w:id="398" w:name="_Toc163122736"/>
      <w:bookmarkStart w:id="399" w:name="_Toc167295465"/>
      <w:r>
        <w:t xml:space="preserve">Imagen </w:t>
      </w:r>
      <w:r>
        <w:fldChar w:fldCharType="begin"/>
      </w:r>
      <w:r>
        <w:instrText xml:space="preserve"> SEQ Imagen \* ARABIC </w:instrText>
      </w:r>
      <w:r>
        <w:fldChar w:fldCharType="separate"/>
      </w:r>
      <w:r w:rsidR="00562282">
        <w:rPr>
          <w:noProof/>
        </w:rPr>
        <w:t>134</w:t>
      </w:r>
      <w:r>
        <w:fldChar w:fldCharType="end"/>
      </w:r>
      <w:r w:rsidRPr="00495153">
        <w:t xml:space="preserve">:Planes Operativos Anuales - Gestión de Riesgos </w:t>
      </w:r>
      <w:r>
        <w:t>/Acciones</w:t>
      </w:r>
      <w:bookmarkEnd w:id="398"/>
      <w:bookmarkEnd w:id="399"/>
    </w:p>
    <w:p w14:paraId="0DA9AD88" w14:textId="77777777" w:rsidR="002A7CCD" w:rsidRDefault="002A7CCD" w:rsidP="00F52FDE">
      <w:pPr>
        <w:pStyle w:val="Prrafodelista"/>
        <w:numPr>
          <w:ilvl w:val="0"/>
          <w:numId w:val="40"/>
        </w:numPr>
        <w:rPr>
          <w:lang w:val="es-ES"/>
        </w:rPr>
      </w:pPr>
      <w:r w:rsidRPr="0014099D">
        <w:rPr>
          <w:lang w:val="es-ES"/>
        </w:rPr>
        <w:t xml:space="preserve">Tabla Riesgo </w:t>
      </w:r>
      <w:r>
        <w:rPr>
          <w:lang w:val="es-ES"/>
        </w:rPr>
        <w:t>Manualmente</w:t>
      </w:r>
      <w:r w:rsidRPr="0014099D">
        <w:rPr>
          <w:lang w:val="es-ES"/>
        </w:rPr>
        <w:t xml:space="preserve">: </w:t>
      </w:r>
      <w:r>
        <w:rPr>
          <w:lang w:val="es-ES"/>
        </w:rPr>
        <w:t>Para agregar un Riesgo manualmente dar clic en “Nuevo”</w:t>
      </w:r>
    </w:p>
    <w:p w14:paraId="4172E3C4" w14:textId="77777777" w:rsidR="002A7CCD" w:rsidRDefault="002A7CCD" w:rsidP="002A7CCD">
      <w:pPr>
        <w:pStyle w:val="Prrafodelista"/>
        <w:keepNext/>
      </w:pPr>
      <w:r>
        <w:rPr>
          <w:noProof/>
        </w:rPr>
        <w:drawing>
          <wp:anchor distT="0" distB="0" distL="114300" distR="114300" simplePos="0" relativeHeight="252070917" behindDoc="0" locked="0" layoutInCell="1" allowOverlap="1" wp14:anchorId="53B62E0D" wp14:editId="0F117E98">
            <wp:simplePos x="0" y="0"/>
            <wp:positionH relativeFrom="margin">
              <wp:posOffset>5023485</wp:posOffset>
            </wp:positionH>
            <wp:positionV relativeFrom="paragraph">
              <wp:posOffset>288763</wp:posOffset>
            </wp:positionV>
            <wp:extent cx="253191" cy="271119"/>
            <wp:effectExtent l="0" t="8890" r="0" b="5080"/>
            <wp:wrapNone/>
            <wp:docPr id="628814781" name="Gráfico 628814781"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253191" cy="271119"/>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2D3246D7" wp14:editId="7CD473BA">
            <wp:extent cx="5052680" cy="1152522"/>
            <wp:effectExtent l="19050" t="19050" r="15240" b="10160"/>
            <wp:docPr id="628814782" name="Imagen 628814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105449" cy="1164559"/>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6F98BA3B" w14:textId="11A30538" w:rsidR="002A7CCD" w:rsidRDefault="002A7CCD" w:rsidP="002A7CCD">
      <w:pPr>
        <w:pStyle w:val="Descripcin"/>
        <w:ind w:left="720"/>
        <w:jc w:val="center"/>
        <w:rPr>
          <w:lang w:val="es-ES"/>
        </w:rPr>
      </w:pPr>
      <w:bookmarkStart w:id="400" w:name="_Toc163122737"/>
      <w:bookmarkStart w:id="401" w:name="_Toc167295466"/>
      <w:r>
        <w:t xml:space="preserve">Imagen </w:t>
      </w:r>
      <w:r>
        <w:fldChar w:fldCharType="begin"/>
      </w:r>
      <w:r>
        <w:instrText xml:space="preserve"> SEQ Imagen \* ARABIC </w:instrText>
      </w:r>
      <w:r>
        <w:fldChar w:fldCharType="separate"/>
      </w:r>
      <w:r w:rsidR="00562282">
        <w:rPr>
          <w:noProof/>
        </w:rPr>
        <w:t>135</w:t>
      </w:r>
      <w:r>
        <w:fldChar w:fldCharType="end"/>
      </w:r>
      <w:r w:rsidRPr="00CA6B78">
        <w:t>:Planes Operativos Anuales - Gestión de Riesgos</w:t>
      </w:r>
      <w:r>
        <w:t>/Nuevo Riesgo Manual</w:t>
      </w:r>
      <w:bookmarkEnd w:id="400"/>
      <w:bookmarkEnd w:id="401"/>
    </w:p>
    <w:p w14:paraId="512D5614" w14:textId="77777777" w:rsidR="002A7CCD" w:rsidRDefault="002A7CCD" w:rsidP="002A7CCD">
      <w:pPr>
        <w:pStyle w:val="Prrafodelista"/>
        <w:ind w:left="1440"/>
        <w:rPr>
          <w:lang w:val="es-ES"/>
        </w:rPr>
      </w:pPr>
      <w:r>
        <w:rPr>
          <w:lang w:val="es-ES"/>
        </w:rPr>
        <w:t xml:space="preserve">Luego se activará una fila en donde el usuario tiene que ingresar manualmente el riesgo, seguidamente hacer uso de los desplegables para seleccionar el tipo de riesgo, la probabilidad, el impacto e ingresar la estrategia a tomar. Una vez finalizado hacer uso de </w:t>
      </w:r>
      <w:r>
        <w:rPr>
          <w:noProof/>
        </w:rPr>
        <w:drawing>
          <wp:inline distT="0" distB="0" distL="0" distR="0" wp14:anchorId="7D68ADAA" wp14:editId="33DB3FC8">
            <wp:extent cx="123825" cy="114300"/>
            <wp:effectExtent l="0" t="0" r="9525" b="0"/>
            <wp:docPr id="371519425" name="Imagen 371519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123825" cy="114300"/>
                    </a:xfrm>
                    <a:prstGeom prst="rect">
                      <a:avLst/>
                    </a:prstGeom>
                  </pic:spPr>
                </pic:pic>
              </a:graphicData>
            </a:graphic>
          </wp:inline>
        </w:drawing>
      </w:r>
      <w:r>
        <w:rPr>
          <w:lang w:val="es-ES"/>
        </w:rPr>
        <w:t xml:space="preserve">Guardar para salvar la información ingresada o </w:t>
      </w:r>
      <w:r>
        <w:rPr>
          <w:noProof/>
        </w:rPr>
        <w:drawing>
          <wp:inline distT="0" distB="0" distL="0" distR="0" wp14:anchorId="7D2A9A38" wp14:editId="666B49E2">
            <wp:extent cx="142875" cy="85725"/>
            <wp:effectExtent l="0" t="0" r="9525" b="9525"/>
            <wp:docPr id="371519426" name="Imagen 371519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142875" cy="85725"/>
                    </a:xfrm>
                    <a:prstGeom prst="rect">
                      <a:avLst/>
                    </a:prstGeom>
                  </pic:spPr>
                </pic:pic>
              </a:graphicData>
            </a:graphic>
          </wp:inline>
        </w:drawing>
      </w:r>
      <w:r>
        <w:rPr>
          <w:lang w:val="es-ES"/>
        </w:rPr>
        <w:t xml:space="preserve"> Cancelar para borrar los cambios realizados. </w:t>
      </w:r>
    </w:p>
    <w:p w14:paraId="534C25CA" w14:textId="77777777" w:rsidR="002A7CCD" w:rsidRDefault="002A7CCD" w:rsidP="002A7CCD">
      <w:pPr>
        <w:pStyle w:val="Prrafodelista"/>
        <w:keepNext/>
      </w:pPr>
      <w:r>
        <w:rPr>
          <w:noProof/>
        </w:rPr>
        <w:drawing>
          <wp:inline distT="0" distB="0" distL="0" distR="0" wp14:anchorId="3CFE408A" wp14:editId="00FEB505">
            <wp:extent cx="5105843" cy="1027772"/>
            <wp:effectExtent l="19050" t="19050" r="19050" b="20320"/>
            <wp:docPr id="371519427" name="Imagen 371519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154321" cy="1037530"/>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2B529F22" w14:textId="30079106" w:rsidR="002A7CCD" w:rsidRPr="00A943D5" w:rsidRDefault="002A7CCD" w:rsidP="002A7CCD">
      <w:pPr>
        <w:pStyle w:val="Descripcin"/>
        <w:ind w:left="720"/>
        <w:jc w:val="center"/>
        <w:rPr>
          <w:lang w:val="es-ES"/>
        </w:rPr>
      </w:pPr>
      <w:bookmarkStart w:id="402" w:name="_Toc163122738"/>
      <w:bookmarkStart w:id="403" w:name="_Toc167295467"/>
      <w:r>
        <w:t xml:space="preserve">Imagen </w:t>
      </w:r>
      <w:r>
        <w:fldChar w:fldCharType="begin"/>
      </w:r>
      <w:r>
        <w:instrText xml:space="preserve"> SEQ Imagen \* ARABIC </w:instrText>
      </w:r>
      <w:r>
        <w:fldChar w:fldCharType="separate"/>
      </w:r>
      <w:r w:rsidR="00562282">
        <w:rPr>
          <w:noProof/>
        </w:rPr>
        <w:t>136</w:t>
      </w:r>
      <w:r>
        <w:fldChar w:fldCharType="end"/>
      </w:r>
      <w:r w:rsidRPr="0050779E">
        <w:t>:Planes Operativos Anuales - Gestión de Riesgos</w:t>
      </w:r>
      <w:r>
        <w:t>/Guardar Riesgo Manual</w:t>
      </w:r>
      <w:bookmarkEnd w:id="402"/>
      <w:bookmarkEnd w:id="403"/>
    </w:p>
    <w:p w14:paraId="1BAFB2A5" w14:textId="77777777" w:rsidR="002A7CCD" w:rsidRDefault="002A7CCD" w:rsidP="002A7CCD">
      <w:pPr>
        <w:pStyle w:val="Prrafodelista"/>
        <w:ind w:left="1440"/>
        <w:rPr>
          <w:lang w:val="es-ES"/>
        </w:rPr>
      </w:pPr>
      <w:r>
        <w:rPr>
          <w:lang w:val="es-ES"/>
        </w:rPr>
        <w:t>Luego de guardar, en la tabla se muestra los registros y se tiene las opciones de editar y eliminar el registro ingresado.</w:t>
      </w:r>
    </w:p>
    <w:p w14:paraId="3E652EDF" w14:textId="77777777" w:rsidR="002A7CCD" w:rsidRDefault="002A7CCD" w:rsidP="002A7CCD">
      <w:pPr>
        <w:pStyle w:val="Prrafodelista"/>
        <w:keepNext/>
      </w:pPr>
      <w:r>
        <w:rPr>
          <w:noProof/>
        </w:rPr>
        <w:drawing>
          <wp:inline distT="0" distB="0" distL="0" distR="0" wp14:anchorId="46732DD9" wp14:editId="4BB2BE0A">
            <wp:extent cx="5127108" cy="938614"/>
            <wp:effectExtent l="19050" t="19050" r="16510" b="13970"/>
            <wp:docPr id="371519428" name="Imagen 371519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193974" cy="950855"/>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4AC3ED10" w14:textId="6D8CAD64" w:rsidR="002A7CCD" w:rsidRDefault="002A7CCD" w:rsidP="002A7CCD">
      <w:pPr>
        <w:pStyle w:val="Descripcin"/>
        <w:ind w:left="720"/>
        <w:jc w:val="center"/>
        <w:rPr>
          <w:lang w:val="es-ES"/>
        </w:rPr>
      </w:pPr>
      <w:bookmarkStart w:id="404" w:name="_Toc163122739"/>
      <w:bookmarkStart w:id="405" w:name="_Toc167295468"/>
      <w:r>
        <w:t xml:space="preserve">Imagen </w:t>
      </w:r>
      <w:r>
        <w:fldChar w:fldCharType="begin"/>
      </w:r>
      <w:r>
        <w:instrText xml:space="preserve"> SEQ Imagen \* ARABIC </w:instrText>
      </w:r>
      <w:r>
        <w:fldChar w:fldCharType="separate"/>
      </w:r>
      <w:r w:rsidR="00562282">
        <w:rPr>
          <w:noProof/>
        </w:rPr>
        <w:t>137</w:t>
      </w:r>
      <w:r>
        <w:fldChar w:fldCharType="end"/>
      </w:r>
      <w:r w:rsidRPr="00817A6D">
        <w:t>:Planes Operativos Anuales - Gestión de Riesgos</w:t>
      </w:r>
      <w:r>
        <w:t>/Riesgo Manual-Acciones</w:t>
      </w:r>
      <w:bookmarkEnd w:id="404"/>
      <w:bookmarkEnd w:id="405"/>
    </w:p>
    <w:p w14:paraId="596A66A9" w14:textId="77777777" w:rsidR="002A7CCD" w:rsidRPr="0014099D" w:rsidRDefault="002A7CCD" w:rsidP="002A7CCD">
      <w:pPr>
        <w:pStyle w:val="Prrafodelista"/>
        <w:ind w:left="2160"/>
        <w:rPr>
          <w:lang w:val="es-ES"/>
        </w:rPr>
      </w:pPr>
    </w:p>
    <w:p w14:paraId="61F15827" w14:textId="77777777" w:rsidR="002A7CCD" w:rsidRDefault="002A7CCD" w:rsidP="00F52FDE">
      <w:pPr>
        <w:pStyle w:val="Prrafodelista"/>
        <w:numPr>
          <w:ilvl w:val="0"/>
          <w:numId w:val="40"/>
        </w:numPr>
        <w:rPr>
          <w:lang w:val="es-ES"/>
        </w:rPr>
      </w:pPr>
      <w:r w:rsidRPr="00397BE9">
        <w:rPr>
          <w:lang w:val="es-ES"/>
        </w:rPr>
        <w:lastRenderedPageBreak/>
        <w:t>Una vez finalizada la edición de los datos dar clic en el botón “Guardar” y muestra un mensaje de éxito.</w:t>
      </w:r>
      <w:r>
        <w:rPr>
          <w:lang w:val="es-ES"/>
        </w:rPr>
        <w:t xml:space="preserve"> </w:t>
      </w:r>
    </w:p>
    <w:p w14:paraId="02CFCC8E" w14:textId="77777777" w:rsidR="002A7CCD" w:rsidRDefault="002A7CCD" w:rsidP="00F52FDE">
      <w:pPr>
        <w:pStyle w:val="Prrafodelista"/>
        <w:numPr>
          <w:ilvl w:val="0"/>
          <w:numId w:val="40"/>
        </w:numPr>
        <w:rPr>
          <w:lang w:val="es-ES"/>
        </w:rPr>
      </w:pPr>
      <w:r>
        <w:rPr>
          <w:lang w:val="es-ES"/>
        </w:rPr>
        <w:t>Botón Siguiente: Nos permite avanzar al siguiente segmento.</w:t>
      </w:r>
    </w:p>
    <w:p w14:paraId="78E704C7" w14:textId="77777777" w:rsidR="002A7CCD" w:rsidRDefault="002A7CCD" w:rsidP="00F52FDE">
      <w:pPr>
        <w:pStyle w:val="Prrafodelista"/>
        <w:numPr>
          <w:ilvl w:val="0"/>
          <w:numId w:val="40"/>
        </w:numPr>
        <w:rPr>
          <w:lang w:val="es-ES"/>
        </w:rPr>
      </w:pPr>
      <w:r>
        <w:rPr>
          <w:lang w:val="es-ES"/>
        </w:rPr>
        <w:t>Botón Anterior: Nos permite retornar al segmento anterior.</w:t>
      </w:r>
    </w:p>
    <w:p w14:paraId="51AF320B" w14:textId="77777777" w:rsidR="002A7CCD" w:rsidRPr="000358B1" w:rsidRDefault="002A7CCD" w:rsidP="00F52FDE">
      <w:pPr>
        <w:pStyle w:val="Prrafodelista"/>
        <w:numPr>
          <w:ilvl w:val="0"/>
          <w:numId w:val="40"/>
        </w:numPr>
        <w:rPr>
          <w:lang w:val="es-ES"/>
        </w:rPr>
      </w:pPr>
      <w:r>
        <w:rPr>
          <w:lang w:val="es-ES"/>
        </w:rPr>
        <w:t>Botón Cancelar: Nos permite cerra el formulario</w:t>
      </w:r>
    </w:p>
    <w:p w14:paraId="491FA231" w14:textId="77777777" w:rsidR="002A7CCD" w:rsidRDefault="002A7CCD" w:rsidP="002A7CCD">
      <w:pPr>
        <w:ind w:left="720"/>
        <w:rPr>
          <w:rFonts w:cs="Arial"/>
          <w:sz w:val="20"/>
          <w:lang w:val="es-ES" w:eastAsia="es-PE"/>
        </w:rPr>
      </w:pPr>
    </w:p>
    <w:p w14:paraId="5D9E159B" w14:textId="77777777" w:rsidR="002A7CCD" w:rsidRPr="009D52FE" w:rsidRDefault="002A7CCD" w:rsidP="002A7CCD">
      <w:pPr>
        <w:pStyle w:val="Prrafodelista"/>
        <w:rPr>
          <w:sz w:val="22"/>
          <w:szCs w:val="22"/>
          <w:lang w:val="es-ES"/>
        </w:rPr>
      </w:pPr>
      <w:r w:rsidRPr="009D52FE">
        <w:rPr>
          <w:b/>
          <w:bCs/>
          <w:sz w:val="22"/>
          <w:szCs w:val="22"/>
          <w:lang w:val="es-ES"/>
        </w:rPr>
        <w:t>Editar Producto Clave:</w:t>
      </w:r>
      <w:r w:rsidRPr="009D52FE">
        <w:rPr>
          <w:sz w:val="22"/>
          <w:szCs w:val="22"/>
          <w:lang w:val="es-ES"/>
        </w:rPr>
        <w:t xml:space="preserve"> Muestra la información:</w:t>
      </w:r>
    </w:p>
    <w:p w14:paraId="14AFB30D" w14:textId="77777777" w:rsidR="002A7CCD" w:rsidRDefault="002A7CCD" w:rsidP="002A7CCD">
      <w:pPr>
        <w:pStyle w:val="Prrafodelista"/>
        <w:keepNext/>
      </w:pPr>
      <w:r>
        <w:rPr>
          <w:noProof/>
        </w:rPr>
        <w:drawing>
          <wp:inline distT="0" distB="0" distL="0" distR="0" wp14:anchorId="233173A1" wp14:editId="3B2DB3D7">
            <wp:extent cx="5122293" cy="792585"/>
            <wp:effectExtent l="19050" t="19050" r="21590" b="26670"/>
            <wp:docPr id="1169907521" name="Imagen 1169907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140165" cy="795350"/>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3374C819" w14:textId="7697EE81" w:rsidR="002A7CCD" w:rsidRPr="009D52FE" w:rsidRDefault="002A7CCD" w:rsidP="002A7CCD">
      <w:pPr>
        <w:pStyle w:val="Descripcin"/>
        <w:jc w:val="center"/>
        <w:rPr>
          <w:lang w:val="es-ES"/>
        </w:rPr>
      </w:pPr>
      <w:bookmarkStart w:id="406" w:name="_Toc163122740"/>
      <w:bookmarkStart w:id="407" w:name="_Toc167295469"/>
      <w:r>
        <w:t xml:space="preserve">Imagen </w:t>
      </w:r>
      <w:r>
        <w:fldChar w:fldCharType="begin"/>
      </w:r>
      <w:r>
        <w:instrText xml:space="preserve"> SEQ Imagen \* ARABIC </w:instrText>
      </w:r>
      <w:r>
        <w:fldChar w:fldCharType="separate"/>
      </w:r>
      <w:r w:rsidR="00562282">
        <w:rPr>
          <w:noProof/>
        </w:rPr>
        <w:t>138</w:t>
      </w:r>
      <w:r>
        <w:fldChar w:fldCharType="end"/>
      </w:r>
      <w:r w:rsidRPr="00F63EF7">
        <w:t xml:space="preserve">:Planes Operativos Anuales - </w:t>
      </w:r>
      <w:r>
        <w:t>Editar Producto Clave</w:t>
      </w:r>
      <w:bookmarkEnd w:id="406"/>
      <w:bookmarkEnd w:id="407"/>
    </w:p>
    <w:p w14:paraId="222D40C6" w14:textId="77777777" w:rsidR="002A7CCD" w:rsidRDefault="002A7CCD" w:rsidP="002A7CCD">
      <w:pPr>
        <w:pStyle w:val="Prrafodelista"/>
        <w:keepNext/>
      </w:pPr>
      <w:r>
        <w:rPr>
          <w:noProof/>
          <w:lang w:val="es-ES"/>
        </w:rPr>
        <w:lastRenderedPageBreak/>
        <mc:AlternateContent>
          <mc:Choice Requires="wpg">
            <w:drawing>
              <wp:inline distT="0" distB="0" distL="0" distR="0" wp14:anchorId="63591C77" wp14:editId="6CA5E781">
                <wp:extent cx="4867275" cy="6467475"/>
                <wp:effectExtent l="0" t="0" r="9525" b="9525"/>
                <wp:docPr id="1169907526" name="Grupo 1169907526"/>
                <wp:cNvGraphicFramePr/>
                <a:graphic xmlns:a="http://schemas.openxmlformats.org/drawingml/2006/main">
                  <a:graphicData uri="http://schemas.microsoft.com/office/word/2010/wordprocessingGroup">
                    <wpg:wgp>
                      <wpg:cNvGrpSpPr/>
                      <wpg:grpSpPr>
                        <a:xfrm>
                          <a:off x="0" y="0"/>
                          <a:ext cx="4867275" cy="6467475"/>
                          <a:chOff x="0" y="0"/>
                          <a:chExt cx="5231130" cy="7235262"/>
                        </a:xfrm>
                      </wpg:grpSpPr>
                      <pic:pic xmlns:pic="http://schemas.openxmlformats.org/drawingml/2006/picture">
                        <pic:nvPicPr>
                          <pic:cNvPr id="1169907523" name="Imagen 1169907523"/>
                          <pic:cNvPicPr>
                            <a:picLocks noChangeAspect="1"/>
                          </pic:cNvPicPr>
                        </pic:nvPicPr>
                        <pic:blipFill>
                          <a:blip r:embed="rId189">
                            <a:extLst>
                              <a:ext uri="{28A0092B-C50C-407E-A947-70E740481C1C}">
                                <a14:useLocalDpi xmlns:a14="http://schemas.microsoft.com/office/drawing/2010/main" val="0"/>
                              </a:ext>
                            </a:extLst>
                          </a:blip>
                          <a:stretch>
                            <a:fillRect/>
                          </a:stretch>
                        </pic:blipFill>
                        <pic:spPr>
                          <a:xfrm>
                            <a:off x="0" y="0"/>
                            <a:ext cx="5203825" cy="3374390"/>
                          </a:xfrm>
                          <a:prstGeom prst="rect">
                            <a:avLst/>
                          </a:prstGeom>
                        </pic:spPr>
                      </pic:pic>
                      <pic:pic xmlns:pic="http://schemas.openxmlformats.org/drawingml/2006/picture">
                        <pic:nvPicPr>
                          <pic:cNvPr id="1169907524" name="Imagen 1169907524"/>
                          <pic:cNvPicPr>
                            <a:picLocks noChangeAspect="1"/>
                          </pic:cNvPicPr>
                        </pic:nvPicPr>
                        <pic:blipFill>
                          <a:blip r:embed="rId190">
                            <a:extLst>
                              <a:ext uri="{28A0092B-C50C-407E-A947-70E740481C1C}">
                                <a14:useLocalDpi xmlns:a14="http://schemas.microsoft.com/office/drawing/2010/main" val="0"/>
                              </a:ext>
                            </a:extLst>
                          </a:blip>
                          <a:stretch>
                            <a:fillRect/>
                          </a:stretch>
                        </pic:blipFill>
                        <pic:spPr>
                          <a:xfrm>
                            <a:off x="0" y="3364302"/>
                            <a:ext cx="5231130" cy="3234690"/>
                          </a:xfrm>
                          <a:prstGeom prst="rect">
                            <a:avLst/>
                          </a:prstGeom>
                        </pic:spPr>
                      </pic:pic>
                      <pic:pic xmlns:pic="http://schemas.openxmlformats.org/drawingml/2006/picture">
                        <pic:nvPicPr>
                          <pic:cNvPr id="1169907525" name="Imagen 1169907525"/>
                          <pic:cNvPicPr>
                            <a:picLocks noChangeAspect="1"/>
                          </pic:cNvPicPr>
                        </pic:nvPicPr>
                        <pic:blipFill>
                          <a:blip r:embed="rId191">
                            <a:extLst>
                              <a:ext uri="{28A0092B-C50C-407E-A947-70E740481C1C}">
                                <a14:useLocalDpi xmlns:a14="http://schemas.microsoft.com/office/drawing/2010/main" val="0"/>
                              </a:ext>
                            </a:extLst>
                          </a:blip>
                          <a:stretch>
                            <a:fillRect/>
                          </a:stretch>
                        </pic:blipFill>
                        <pic:spPr>
                          <a:xfrm>
                            <a:off x="0" y="6564702"/>
                            <a:ext cx="5175250" cy="670560"/>
                          </a:xfrm>
                          <a:prstGeom prst="rect">
                            <a:avLst/>
                          </a:prstGeom>
                        </pic:spPr>
                      </pic:pic>
                    </wpg:wgp>
                  </a:graphicData>
                </a:graphic>
              </wp:inline>
            </w:drawing>
          </mc:Choice>
          <mc:Fallback>
            <w:pict>
              <v:group w14:anchorId="6688F889" id="Grupo 1169907526" o:spid="_x0000_s1026" style="width:383.25pt;height:509.25pt;mso-position-horizontal-relative:char;mso-position-vertical-relative:line" coordsize="52311,723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6FF7rQIAAPcJAAAOAAAAZHJzL2Uyb0RvYy54bWzsVltv2yAUfp+0/4D8&#10;3toxvqRWk2pa16hStUW7/ABCsI1qLgJy6b/fATtJm3RaVa0PlfYQwgFz+M75Pg5cXm1Fh9bMWK7k&#10;JBqdJxFikqoll80k+vXz5mwcIeuIXJJOSTaJHpiNrqYfP1xudMVS1apuyQwCJ9JWGz2JWud0FceW&#10;tkwQe640kzBZKyOIA9M08dKQDXgXXZwmSRFvlFlqoyizFkav+8loGvzXNaPuW11b5lA3iQCbC60J&#10;7cK38fSSVI0huuV0gEFegUIQLmHTvatr4ghaGX7iSnBqlFW1O6dKxKquOWUhBohmlBxFMzNqpUMs&#10;TbVp9D5NkNqjPL3aLf26nhvEl8DdqLi4SMo8LSIkiQCuZmalFXo0Dsna6KaCNTOjf+i5GQaa3vLx&#10;b2sj/D9EhrYhzQ/7NLOtQxQGs3FRpmUeIQpzRVaUGRiBCNoCWyfraPtlWJmneDTCwKNfWaYYwKZ+&#10;ZbzbOPb49nA0pxX8hrxB7yRvf9cXrHIrw6LBiXiRD0HM/UqfAcWaOL7gHXcPQa5Apgcl13NO56Y3&#10;nqEA7yi4FaRh8sAB9tF6D35R74L4EO8UvbdIqs8tkQ37ZDUIHygNuXn6eezNJ/svOq5veNd52nx/&#10;iBQOyZHInklWL+BrRVeCSdefSMM6CFpJ23JtI2QqJhYMBGZulwEQqawzzNHWb1jDxt8BbE/ifiKg&#10;PADzmC3o7aUKy9MEj9NBYRiXGb4IR32vE0iasW7GlEC+A+AAA5BDKrK+swOa3SegrwOA0AWzpwE6&#10;709d2Z/Ulb1vdYVS8BbqwrjIcDK431WxJ7UIpzgr/mvscInA2esvkeMKFiq9P07vs4KFAvwWGivy&#10;IitPNDaC+zgf7ruiTPLi35excGXC6yLcosNLyD9fHtvQf/xem/4GAAD//wMAUEsDBAoAAAAAAAAA&#10;IQDQjKZFyXQAAMl0AAAUAAAAZHJzL21lZGlhL2ltYWdlMS5wbmeJUE5HDQoaCgAAAA1JSERSAAAE&#10;UAAAAswIAgAAAEyR0WkAAAABc1JHQgCuzhzpAAB0g0lEQVR4Xu3dfXBc5Z0n+iNEBgbU8osEg8om&#10;kDhBlhmwl6SGwTYQ4mSWeCq2udwRxcwQale7Q21cVG7qbt2tYW6Rmak7ednapG4qYTLsouwQpoqK&#10;EoI8W6vxJJhXy4xvwgQT/CKDExhbZYIlbLnlLAQJ3+ec7tabZVu21ee0uj/nD6dfnvP8nufztFP9&#10;5TmnXfeLX/wichAgQIAAAQIECBAgQKAaBer2799fjfMyJwIECBAgQIAAAQIECER1hw4dwkCAAAEC&#10;BAgQIECAAIGqFKgbHh6uyomZFAECBAgQIECAAAECBOreeecdCgQIECBAgAABAgQIEKhKgbp33323&#10;KidmUgQIECBAgAABAgQIEKgbGRmhQIAAAQIECBAgQIAAgaoUOK9iZjXw7CMPxMcjzw4kYxp47pHu&#10;nRNGt7P7gb/fFV585LnC+w4CBAgQIECAAAECBAicRqBSdnhCkvmH6FN33dhcfLBw6wNP94exL/rY&#10;xtVvPfLdl47G87j8ljsWvBA3S95tbGw8Ou8jG5fsHWu54WrrTYAAAQIECBAgQIAAgXGB9HZ4Tv3r&#10;CG8ePppb2BzG1XzjXXfdGD37z/lr2jdubL8m/8//+MJrUfz4Y4tKoz5cePeu63JRNDyh5bMWlgAB&#10;AgQIECBAgACBChc4nhypDTKNHZ7t27f39PQ0NTUtWLCgvr6+rq5ubHrnn3/+pz/96fB08PmuLdGa&#10;9huakgcfXbz/J9HH21dG27qefLs5GrgwPB7o6XxtyYZ5O8bfjV+5rO3oq6WWUXv7ymPHjv3whz9M&#10;jU8hAgQIECBAgAABAgRmKBByzujo6FtvvTU0NLRu3boVK1bM8MRzaZZG4Ln//vvvvffeXC5syJzi&#10;GNzW1b07Hxq0rO5Y27qnp7P3YPxkVcfaqPg4WrQ6CTxrlg91b+2PQof5xuUdV+4bb7n0XCicS4AA&#10;AQIECBAgQIBAGgL5fP5rX/val770pRSKlT3whCvZ/vZv//buu++ezclMjENCzmzK6osAAQIECBAg&#10;QIBAGgLf+ta3Pv/5z6dQqez38FxwwQUXXXTRLM9k6dqO5Fgr7cyyrO4IECBAgAABAgQIpCHQ3Bzf&#10;wJ/CUfbAE+YQ7ttJYSZKECBAgAABAgQIECAwVwRSywhpBJ6Jv1IwVxbAOAkQIECAAAECBAgQKJ9A&#10;ahkhjcBTPiY9EyBAgAABAgQIECBA4BQCAo+PBwECBAgQIECAAAECVSsg8FTt0poYAQIECBAgQIAA&#10;AQLZB55jOx/r7S8uRHj8xfjoPZC8UHr6xcd2HouiA73JexMalF7ZWmieHPmdjz0et3YQIECAAAEC&#10;BAgQIECg7P8OTyB+9NFHb7vttmmtD2z94neejW6++75Vi5Ks8kR0621XXxwe7Jh3++rFB7b2RqtX&#10;LZ5yZn5n779cuerqiw9sfWxo+e1X56KxB3FEevzrm6L1nwudWFsCBAgQIECAAAECBCpV4PHHH7/z&#10;zjtTGF22OzwHog/c97n1rePzvGReHFRy8y47NHQsOjZ06JnvxBs6j+3MjzU5tvOJI1fEcebYUHTZ&#10;kSfit78TXR9iTziO7dy856r1N6fApgQBAgQIECBAgAABAnNBINvAs3hx2NiZeMQ5J2z1DL0Rv3j4&#10;yO6bP3Pffffdu3TPE6Wr1PKvHblqRXHP59Ab8z8R3r7vM9F34ovi8js3711669Xz5gK7MRIgQIAA&#10;AQIECBAgkIZAtoFn8gxzV9961Z6vhy2bJ45cdkl4a/Gq+5Lr2cKGT6nhgR175r+/dLXaJUuvTDZ2&#10;FiyI94iO/cuevt2bvv7F7zyze9Nmd/Gk8eFRgwABAgQIECBAgEClC1RS4IkOvLh36efCls0n5r8R&#10;zYvv5Cn8/EDY8Clc6hZf5HbZvCTkRNHF86JNLya/dnD4cDS/Mbr46tvj7Z77PnNz2/pb3cJT6R88&#10;4yNAgAABAgQIECCQhkBFBZ7FKwo7PN84cv3qxdHYhk/haRJtjkTzF5RYFq/+TPTwpHt40gBTgwAB&#10;AgQIECBAgACBuSOQ8a+0zR0oIyVAgAABAgQIECBAYNYEauRX2mbNS0cECBAgQIAAAQIECBA4UaCi&#10;LmmzQAQIECBAgAABAgQIEJhNAYFnNjX1RYAAAQIECBAgQIBARQkIPBW1HAZDgAABAgQIECBAgMBs&#10;CqQReI4fPz6bQ9YXAQIECBAgQIAAAQJzXCC1jJBG4BkdHZ3jy2H4BAgQIECAAAECBAjMpkBqGaHs&#10;geedd9751a9+NZs2+iJAgAABAgQIECBAYI4LDAwMpDODsgeeCy64oL+/P5/PpzMfVQgQIECAAAEC&#10;BAgQqHCBkA5++ctfpjPINP7h0e3bt/f09DQ1NS1YsKC+vr6urm5sbuHx7F69F/pPbXcsnRVShQAB&#10;AgQIECBAgEB1CIRv/uG7+ltvvTU0NLRu3boVK1akMK80Ak8K01CCAAECBAgQIECAAAECJwqU/ZI2&#10;6AQIECBAgAABAgQIEMhKQODJSl5dAgQIECBAgAABAgTKLiDwlJ1YAQIECBAgQIAAAQIEshIQeLKS&#10;V5cAAQIECBAgQIAAgbILCDxlJ1aAAAECBAgQIECAAIGsBASerOTVJUCAAAECBAgQIECg7AICT9mJ&#10;FSBAgAABAgQIECBAICsBgScreXUJECBAgAABAgQIECi7gMBTdmIFCBAgQIAAAQIECBDISkDgyUpe&#10;XQIECBAgQIAAAQIEyi4g8JSdWAECBAgQIECAAAECBLISEHiykleXAAECBAgQIECAAIGyCwg8ZSdW&#10;gAABAgQIECBAgACBrAQEnqzk1SVAgAABAgQIECBAoOwCAk/ZiRUgQIAAAQIECBAgQCArAYEnK3l1&#10;CRAgQIAAAQIECBAou4DAU3ZiBQgQIECAAAECBAgQyEpA4MlKXl0CBAgQIECAAAECBMouIPCcjHjX&#10;s88NlJ1fAQIECBAgQIAAAQIEyilQNzIyUs7+Z973wLOPfPdnR6Oo8Zo77rqpOYoGnntk68K7Nlxd&#10;6mFn9wP7rrpjwQv/EH3qrhvD+yc9dv39A0/tT94tdTV906TDjeuWTftuqH6SQru6H3iqP5xz+S0b&#10;10XdD+y9auOG6buY+dS1JECAAAECBAgQIECgPAKVEnjGAkbxwcKtDzwdx4pFH9u4+q1HvvtSSEJx&#10;xigGnuTdxsbGo/M+snHJ3rGWhXQUAs/eJRs3XB0S1D9E11/x+o9CjGq85qO5n/3k5B0u3fXI5uhT&#10;t0b/0BUaL7pl41V741TTeM0nC6dHjdfeUUhZpc4LD26Jng6BZ/VAIaqNDS/p7XevfP2H8bBDbxJR&#10;eT68eiVAgAABAgQIECBwOoGULmk7fvz4oUOHTjGYNw8fzS2ME0XzjXfddWP07D/nr2nfuLH9mvw/&#10;/+MLr0Xx448tKp1+uPDuXdflomh4Qstnxy5B63/6gQce+O7PoiuWLYhD0y0bPxXtPUWHxY5//vzP&#10;ch/beMe1+Reeu3T1tY2N136qeU/8ysaNt+Re2rorbjUwMNS48NL40bJ1IVMVTmxunpf879BAtPSK&#10;6LVdu/a8Hl3ZcvC1JKRF/Xt3nm4RvE+AAAECBAgQIECgZgQOHz6cz+dTm24aOzwvvvji97///ebm&#10;5qampvr6+rq6urHpnX/++Z/+9KfD08Hnu7ZEa9pvaEoefHTx/p9EH29fGW3revLt5mjgwvB4oKfz&#10;tSUb5u0Yfzd+5bK2o6+WWobzVzZFUd/mzn1XdqxdmhQZCD2E11v7Qq8n7XBN+4f7QrMPNe5+I5wY&#10;jRVas3yoO+mqr6dz35KOta0TOk+qrI569y1ZP39HKPHxaEuxUPfufK5t/ZroyVCx8Gf7yubo5z//&#10;+Y4dO1JbV4UIECBAgAABAgQIVJpA2AUZHR0dHBwMmefOO+9curTwlb28R9kDT5jVX/7lX372s5/N&#10;5cKGzCmOwW1dISqEBi2rQ7TY09PZezB+sipJIMnjaNHqJPDEOWRrfxQ6zDcu77hy33jLRGy6wLOy&#10;6SQdjp0e5do2hNCyKQwhxJX21le6undFbTcvPvBMPKjcsg0hjCWjD+Fnazya0L69aXschJbsC6/E&#10;o2lYXhj5S/M3hLD2fOgh7iw8LpzpIECAAAECBAgQIEAgCIQdnm984xshJqSgkUbg+Zu/+Zt/82/+&#10;zWxOZmJ6SSMWzubY9UWAAAECBAgQIECAwLe+9a3Pf/7zKTiU/R6ecAFbQ0PDLM9k6dqO5ChetzbL&#10;veuOAAECBAgQIECAAIHyCoQbXspboNR72QNPKBTu20lnMqoQIECAAAECBAgQIDAnBFLLCGkEnom/&#10;UjAn9A2SAAECBAgQIECAAIGyCqSWEdIIPGWV0jkBAgQIECBAgAABAgROJiDw+GwQIECAAAECBAgQ&#10;IFC1AgJP1S6tiREgQIAAAQIECBAgUH///feXW+Hll19ua2ubpkp/7xe/+XfPFY/zPnDj+xvjRgfG&#10;Xj3vg8WXJp57bOdjP353WaFp6TjQ+/j+prZLf2PshbGe6wq9Fvt8c+F1y+JWx3Y+/l8eevy55wYW&#10;XjfxrNBua2FEby5csezSC0K7x/7LQ90nPH1u0sBCrZfOmzzQqf1P6ScZ5gljLvcy6J8AAQIECBAg&#10;QIBAxQjs2bPnmmuuSWE4mQae/P43r9xwz+1rbgzHB/f/aH/Tskvf3fn4f3379+/7o98PL31g/zd/&#10;NiVJhEDyX384eOWKKUHo6P4971w2Iboc27//st/7o9s/cWOh3YGt3xz6WNxn497/sX/BsksHfvzQ&#10;r28Ozz8w+FBf/YSu8jt/9Mvr7wntVhx/bsevl73/6I8fGo3bffDwQ3vCQI7+uDe34U/CcD+wf8tY&#10;vjrQ+82/f/2K5ZMG1D+l/wOT+2mM8jsf+2rXC5cs/d3JcSuF9VaCAAECBAgQIECAQCUIpBZ4KuyS&#10;tvxrey75zKpFhSVYvOq+FQvyE5fjQPSB+z63vvW0K3T48DObvvHFcPT2F9q2zk92hBYsiI4cjY4d&#10;eePmDyyOC3zg5jeOHBvvLXf17avj14tHfuiNm66Iny+64uZDQ8fCeG67+uLJtQ9s/U60fuqApvY/&#10;tZ/o2NF5t973mZtPOw0NCBAgQIAAAQIECBA4N4GMA0/fpq/HuSQcD0fXT00TYWYXX5ybOL/Fi4tZ&#10;6NSTPjZ0qHX9vffdd99nood7D8Rt+0LOCcfhw30z4Dq284k9S5dPSD4nhpzfScba3/ud6DOr3j+D&#10;Lic3uXjR4inB6Yy7cAIBAgQIECBAgAABAjMQyDjwtK7/XMglybFqmoTRfyDElXAZW3w8vnPCXkwy&#10;s3DzTHw8tnPSLlAck66+7far46S0YH5y69Di1SH5xE1fj6bZVpncf7jbZ3P0icLpJx7h5pwvvv6B&#10;+wp7UAd+8Uz07He++I1Nfc9+J2wlnXScM1gGTQgQIECAAAECBAgQKIdAxoFn6pRyVy49FIeH5DjQ&#10;+/B3Xu8PcSUJRCdcThYtWpW8cWI4CaGlsLFz+Eg0f0H8GwXbo7vjpldEb4Rr2y6ef9kzv4jfD4nl&#10;svkXT+g/5JnXrxjrMDfvsmdfj9v1v/7MJfPCnsyBrSELFdNOkqOS+veub70pvgxvrJ9LJ/cfndBP&#10;ORZSnwQIECBAgAABAgQInChQNzIyUm6XRx999LbbbpumSn/vY0dW3H7CfTG9X/zOM0nrm+8eTxdj&#10;p4dfPHtx/u2l+3xK0ah0SjjpM2GzKGz+PBz6CBe2FeJQiEBxn2FDKSkXgs3XN+2Oops+c9/Em3aK&#10;ZyV9tq3/3G1XRzsf+/qmcBVc0mf4pYGwmVMcR/JK4XF4fce8STf/nNB/GPN4P8Uewq+0Da04McWV&#10;ezH0T4AAAQIECBAgQKACBB5//PE777wzhYFkGnhSmJ8SBAgQIECAAAECBAhUnkBqgafCLmmrvJUw&#10;IgIECBAgQIAAAQIE5q6AwDN3187ICRAgQIAAAQIECBA4jYDA4yNCgAABAgQIECBAgEDVCgg8Vbu0&#10;JkaAAAECBAgQIECAQBqB5/jx46AJECBAgAABAgQIECAwJpBaRkgj8IyOjlpaAgQIECBAgAABAgQI&#10;jAmklhHKHnhCdBseHra0BAgQIECAAAECBAgQGBMYGBhIR6PsgSdM480338zn8+nMRxUCBAgQIECA&#10;AAECBCpcIKSDw4cPpzPINP7h0RdffPH73/9+c3NzU1NTfX19XV3d2NzC49Su3ksH9GRVfvM3f/N/&#10;/a//le0YVCdAgAABAgQIECCQoUD45h+uZBscHAxp5w//8A9bW1tTGEwagSeFaShBgAABAgQIECBA&#10;gACBEwXSuKSNOwECBAgQIECAAAECBDIREHgyYVeUAAECBAgQIECAAIE0BASeNJTVIECAAAECBAgQ&#10;IEAgEwGBJxN2RQkQIECAAAECBAgQSENA4ElDWQ0CBAgQIECAAAECBDIREHgyYVeUAAECBAgQIECA&#10;AIE0BASeNJTVIECAAAECBAgQIEAgEwGBJxN2RQkQIECAAAECBAgQSENA4ElDWQ0CBAgQIECAAAEC&#10;BDIREHgyYVeUAAECBAgQIECAAIE0BASeNJTVIECAAAECBAgQIEAgEwGBJxN2RQkQIECAAAECBAgQ&#10;SENA4ElDWQ0CBAgQIECAAAECBDIREHgyYVeUAAECBAgQIECAAIE0BASeNJTVIECAAAECBAgQIEAg&#10;EwGBJxN2RQkQIECAAAECBAgQSENA4ElDWQ0CBAgQIECAAAECBDIREHgyYVeUAAECBAgQIECAAIE0&#10;BASeNJTVIECAAAECBAgQIEAgE4G6kZGRTAqfUHTg2Ue++7OjUdR4zR133dQcRQPPPbJ14V0bri41&#10;3Nn9wL6r7ljwwj9En7rrxvD+SY9df//A3iUbw4nFB1H3A0/3x61LPUfRru4HnkpemvjiLDKE/vde&#10;tXHDsrjLiY9nsYSuCBAgQIAAAQIECBA4vUClBJ4QbwpJpvhg4dZCSln0sY2r33rkuy+FJBRFl99S&#10;DDzJu42NjUfnfWTjkr1jLQvpaHLguSV6+oWF7XfddEn8+gsL7kjC0lgICSnrH6JbP/JWV5x/Gq+9&#10;466lux7pCrGr8Zr2u5qff+Cp/UkmCq+fZDwbbxgYa79sT2Gci27ZeNXeYqAqPA7hp/hK3NUp09rp&#10;V0wLAgQIECBAgAABAgRmLJDeJW3vvPPOKUb15uGjuYXxvk3zjXfddWP07D/nr2nfuLH9mvw//+ML&#10;r0Xx448tKp1+uPDuXdflomh4QstnB04skB/IN16x7JL4jWVLFh09/GapSf9TD4Tjuz+b95Gb3txb&#10;2O05+tqugTffOhonljggFeJWGEP02gv/OD6eZw8nESi83jg0MLF988IwnnDkBw7Fp96yceMd1+Zf&#10;eG44fm3neIkZL42GBAgQIECAAAECBKpQ4HhypDaxNHZ4tm/f3tPT09TUtGDBgvr6+rq6urHpnX/+&#10;+Z/+9KfD08Hnu7ZEa9pvaEoefHTx/p9EH29fGW3revLt5mjgwvB4oKfztSUb5u0Yfzd+5bK2o6+W&#10;WobzVzZFUd/mzh3zNoSuwoN9V66OenfMX9++snn89dCkp3Pfko61zc93dQ8t77hyX+h54p+ro62h&#10;h+VD3XE/H+4bH0M8nuijlx/4SSgVvx6tufZI92tLkva3JGNeEz25Jfr48iObiv1viT7UsOuNJaui&#10;rWMlbm0N8+3u7k5zmVP7PClEgAABAgQIECBA4GQC4Qvw6OjoW2+9NTQ0tG7duhUrVqRglUbguf/+&#10;+++9995crrABcrJjcFtX9+58eLdldcfa1j09nb0H4yerOtZGxcfRotVJ4FkTosjW/ih0mG9M4spY&#10;y6VJ5wPbujYlPeXaNoQIVOqq+DRuUQw8rVEoWsgnW0OxuNbS8FZ4nGtb3970k85QJe5m2Yb2BdvH&#10;qlx/OMlmhcDT3rR9Uvt4UA3XhpQVd5jMZcm+OFyFP8dKpLCsShAgQIAAAQIECBCoXIF8Pv+1r33t&#10;S1/6UgpDLHvgCVey/e3f/u3dd989m5OZGIcKIacMR7JBFCJQGbrWJQECBAgQIECAAIHaFvjWt771&#10;+c9/PgWDsgeeMIdHHnnkD/7gD1KYjBIECBAgQIAAAQIECMwJge9973t33XVXCkNN40cLwn07KcxE&#10;CQIECBAgQIAAAQIE5opAahkhjcAz8VcK5soCGCcBAgQIECBAgAABAuUTSC0jpBF4ysekZwIECBAg&#10;QIAAAQIECJxCQODx8SBAgAABAgQIECBAoGoFBJ6qXVoTI0CAAAECBAgQIEAg08DT3/vYzmMT1+DY&#10;zse+mByF10tPew8UGvX3Ft7tTf55HAcBAgQIECBAgAABAgROLZBp4DlhaIcPX/aZ++Lj9qsvjvI7&#10;N+9d+rnw5N7527eGyHNs5//3xvp7w9P1b/x/k3OSRSZAgAABAgQIECBAgMB0AhUVeI4NHXrmO4UN&#10;nnwy2EvmXRz+zM277NDQsejwkWjplbnw9Mql0ZHDlpMAAQIECBAgQIAAAQKnE6iowHP4yO6b4x2e&#10;e5fueSLZw4lzThTlh9443TS8T4AAAQIECBAgQIAAgRMFKirwLF5136rFhS2d+M+rb71qz9fDfs8T&#10;Ry67xNoRIECAAAECBAgQIEDgjAUqKfDkdz72eLKxE7Z04ovZDrxYuIfnE/PfiMLTBfOjPa+FS93y&#10;r+2J5i8445k6gQABAgQIECBAgACBmhPIOPD0bYq3cOIj/CzB2JbON45cvzrs9CxeUdjhKT69+Orf&#10;uWzTN8LTPUs/EX7TwEGAAAECBAgQIECAAIHTCNSNjIyUG+nRRx+97bbbyl1F/wQIECBAgAABAgQI&#10;zBWBxx9//M4770xhtBnv8KQwQyUIECBAgAABAgQIEKhZAYGnZpfexAkQIECAAAECBAhUv4DAU/1r&#10;bIYECBAgQIAAAQIEalZA4KnZpTdxAgQIECBAgAABAtUvkEbgOX78ePVDmiEBAgQIECBAgAABAjMW&#10;SC0jpBF4RkdHZzxxDQkQIECAAAECBAgQqH6B1DJC2QPPO++886tf/ar6V8wMCRAgQIAAAQIECBCY&#10;scDAwMCM255Tw7IHngsuuKC/vz+fz5/TMJ1MgAABAgQIECBAgEC1CIR08Mtf/jKd2aTxD49u3769&#10;p6enqalpwYIF9fX1dXV1Y3MLj1O7ei8d0BlWqdmJz9BHMwIECBAgQIAAgeoTCN/8w5Vsb7311tDQ&#10;0Lp161asWJHCHNMIPClMQwkCBAgQIECAAAECBAicKFD2S9qgEyBAgAABAgQIECBAICsBgScreXUJ&#10;ECBAgAABAgQIECi7gMBTdmIFCBAgQIAAAQIECBDISkDgyUpeXQIECBAgQIAAAQIEyi4g8JSdWAEC&#10;BAgQIECAAAECBLISEHiykleXAAECBAgQIECAAIGyCwg8ZSdWgAABAgQIECBAgACBrAQEnqzk1SVA&#10;gAABAgQIECBAoOwCAk/ZiRUgQIAAAQIECBAgQCArAYEnK3l1CRAgQIAAAQIECBAou4DAU3ZiBQgQ&#10;IECAAAECBAgQyEpA4MlKXl0CBAgQIECAAAECBMouIPCUnVgBAgQIECBAgAABAgSyEhB4spJXlwAB&#10;AgQIECBAgACBsgsIPGUnVoAAAQIECBAgQIAAgawEBJ6s5NUlQIAAAQIECBAgQKDsAgJP2YkVIECA&#10;AAECBAgQIEAgKwGBJyt5dQkQIECAAAECBAgQKLtA3cjISNmLzKDAwHOP/EP0qbtubC49eLP7gaf6&#10;4xMbr2m/66ZL4ke7/v6Bp/YX+hp/cQZ9z7DJru4H9l61ccOypHmotXfJxg1Xz/BczQgQIECAAAEC&#10;BAgQqESBCg08Hzn83RcW3BHyT7Sz+4F/XnjHXTc1TwghSSj63Ste++HPjkbR5bdsXHfps498Nzxu&#10;vPaOT0X/8N2XwqvJ6zcMPNIVNwmv37V0V+FxFC26ZePqgVL7uxZufeDpEKxCgvrIW12FiBUabIji&#10;wHPHwn+Ou01KFHKQgwABAgQIECBAgACBuSSQ3iVthw8fnjHM4YGhxiuWhowTRVdftejoW2+Wzux/&#10;+oFwfPel3EeWHnw9iS/R/r27ojffOhot+tjGOCAl8WbjxlsW7d/7xPM/y31sY3ice2nrrviNa+7Y&#10;eMc1jfmBQxPaX7qwMe6lUCNEnY13XJt/4bmB+LX8rrESMx65hgQIECBAgAABAgQInErgveRIzSiN&#10;HZ4f/OAHL7/8cktLy4UXXlhfX19XVzc2vfPPP//Tn/50eDr4fFf30PKOW1vDgy3RmuVD3TvmbWi/&#10;oSna09P50vwN7Suboqhvc+e+KzvWNm/r2nRk+fr5O56M1nw82hL+bG/a3rlvyapo60vzb7n8wFNx&#10;P1FP576LFx08Ftov7QuPlxTat7f2he4/vvzIpmL7f9W4+40rO5a8FnpeHfXuWxK6Lw1gX3Pb8M+L&#10;JdrbV4ZBPvPMM2+99VZqa6MQAQIECBAgQIAAgWoSOH78+Ojo6LFjx4aGhq677rpPfvKTKcwujcDz&#10;F3/xF5/97Gdzudwp5xNiydaDcYuW1R1rW6Oxp7m29e0rk82eYuBZGqejLdFHF+9/anc+yi2Lc1F4&#10;a2t//HhNtKV7Vz5uvWh1x0cHuzaFJkmbD/d1jQee9qafTGofj+3yDzXs+unYAKI4XG2Y/1L3WIkU&#10;FkMJAgQIECBAgAABArUgkM/nv/rVr375y19OYbJlDzyHDh3q7u6+6667UphMKFHYIIq3hhwECBAg&#10;QIAAAQIECFSqwLe+9a3Pf/7zKYyu7PfwXHLJJeFKthRmUijRdEO7tJOatkIECBAgQIAAAQIEzk6g&#10;uTm5iKv8R9kDT5hCuG+n/BNRgQABAgQIECBAgACBOSOQWkZII/BM/JWCObMCBkqAAAECBAgQIECA&#10;QNkEUssIaQSesinpmAABAgQIECBAgAABAqcSEHh8PggQIECAAAECBAgQqFoBgSfdpe3v/eLWA+mW&#10;VI0AAQIECBAgQIBA7QpkHHgObP1i8Zg+BhzofXznsXKvTn/vYzMocmznY739pxxKfudjX3xsZ/KP&#10;AJ3sOPCLN9YvXxy/Wyg6XenTFwqnh1qnCE4hVo0dJwc8li87bbmXTv8ECBAgQIAAAQIETi2QaeDp&#10;7/1O9Jn7kuMz0fZTR4UyLuSiVbdfffG593/sX/ZcdtNle/7lVCli8erbr574769OV/riq29ftehc&#10;h9O6/nMF2M9dtefr00aj/t7N/3KuVZxPgAABAgQIECBAoMIF6u+///5yD/Hll19ua2ubpkpd/s2X&#10;37mi7dLfiKLG9y+79ILQJGzp7G8Kr4QdjB//etn7o/17drz4eHf3c8+d98Eb398Yhd2P//JQ93N1&#10;5533Qr7Y7Kvh+XPP1X0gfjtsmGz5cffjhz9w43k/++I3/y68PrDwurj/A72Fp1P6ee7NhSuWXTrQ&#10;+9j+pmWXvrvz8f/y0ONxmzcXXrcsHlThKJ575LzmhkXL3t9Y6qrY89i0Dvz4odEr/uiK0d5fxgML&#10;I53SW9h1KQ0hHmt+/+63L1v27o8nlz4vvFUfpv7usvfni+0nDyYKe2JxN/mo+eLF8WgKTwsTiQGT&#10;o9B5MoXfuPSKhS/0/brt/Y2TBtC0f8t3e7duj1VLhQrCwbDU40SEcn9G9E+AAAECBAgQIFBbAnv2&#10;7LnmmmtSmHOmgeeCS5ctPvQ/JiaW6Oj+Pe9cFgLDrw/t/uWFceB5fPTq+/7o92/8wP4tIQj9+sXe&#10;3IY/uX1N/f6/67/wd9suffPHz+XW3XP7J268Lv+jOCRE+7t/HZr/dv3OH73xu/eE025sfOV/xGHm&#10;7f3Pzb859LNi4Y/3hBx1NIST5Onx53b8etmCoSQeRBcvXrPmEzfeuGLh7teOhyxR0D9W6qpxsHto&#10;wY1N+6f0XMpF/T/7u3lX/P77F583+FBffUgO7x7ac2TpnWFsHzicRKB365rWfGLNjTfe+IG6Hw8t&#10;WHbpO0kmufCN+M/ffO25/PXJcOOq7x7a/caFy877xY+vTKY2IXrFV7L96JdJy8bD3Ufm37hgf/Fp&#10;mGdPEhRPCDxxf3veuLDt/fWTBrD86ubz3rxyw79e8mbvN4diiiD8zZ+dd+P7j740Xd0UPolKECBA&#10;gAABAgQI1JJAaoEn00vawormrr69cOXVgu3T30jTNn9BvPAL5kdHDueH3rhkXnzx2aIrbk7CyNCh&#10;vk3fiO9W+fqmvjeOxNeStS6Imx8+3PfMw8ldLA8/03f4cNy22E/yIQr93HRFfCdNqL46uaMmPi6O&#10;/uWx+JRvbOqb8FELZ89Pss+CBa3T95w0PvCLZ6JnvxPO/s6z0TO/KPwswWXzJly9dnHucOHGmtBg&#10;6pG7+vooPveLE24BWrx86Z5kapN+5ODokTCO+PTG+fFojh7pS4qGXp/ZfSSZ54nH4SNRbDj9AMYo&#10;osVX3PTGUD6avu70PXuVAAECBAgQIECAQKULZBl4wvVpYyHn4vmXTaIKX+ULz4vf45Nv7bl5lx0a&#10;imNN+Joev3fxvEta199buFflvon34YRwcvPdxdfvG480pQqhn2dfT0LJhB9FCPe0RLfG59ydhKnS&#10;EfLFkaPxkxCiwp/T95zfuf1Q6aaZ+z63/lCh84lHuMLt9SuSZLd+uov7Fq9ORnv3hFuAilFwcm+N&#10;88M44n4LPiH23FS8Ceq++1aNRbdJlftffyZOiScZwASK159NEtq0dSv9Y2x8BAgQIECAAAECBKYX&#10;yPKStnB7yfHerxdum3nu1yv++KZFvxE1hkvC/mu4KeXXF7bG96hE+wf6+uJ7eHZc+fu3L2lsbHrv&#10;ua+He3bCHSxR84faLm1ecPy5byT38BRuzomK9678xqWN+79ZvGMmuQfm7clXyi1+/wcL7yfdFs5a&#10;csHhpPJz8668+VDd2OVhY129fVFruIdnyZIpPccXkR179blXmz66vHhB2W9c/N6PnznU0jz4VriQ&#10;rLF4kd6i+e/9+L/GIz1y2bLo7YvimU24pO2VxwrX9SXD+c3CJW0vFW6l2R6t2vC7YzcUXXBp478k&#10;Ay/4fPhDxafjdysly5zf3/3d7yYqMezn/vWHfiOKRzVpAI353d95+PAHf3/VihLF3X/0242le4Sm&#10;1PXXhwABAgQIECBAgMCsCqR2SVvdyMjIrI58ms4effTR2267bTaqhA2ZoRW3XX1x+EmDJ6Jbw4PZ&#10;6FQfBAgQIECAAAECBAikLPD444/feeedKRTN8pK2M5/e4hXhR5aT22wu+x1p58z9nEGAAAECBAgQ&#10;IECgxgTmVuCJwr9RU7g159z/pZoaW2jTJUCAAAECBAgQIFCLAnMs8NTiEpkzAQIECBAgQIAAAQJn&#10;KyDwnK2c8wgQIECAAAECBAgQqHiBNALP8ePHK97BAAkQIECAAAECBAgQSE8gtYyQRuAZHR1NT04l&#10;AgQIECBAgAABAgQqXiC1jFD2wHPo0KG333674sENkAABAgQIECBAgACB9AQGBgbSKVb2wHPJJZf0&#10;9/fn8/l05qMKAQIECBAgQIAAAQIVLhDSwS9/+ct0BpnGPzz6gx/84OWXX25pabnwwgvr6+vr6urG&#10;5hYep3b13rmDvu9973v33XfPvR89ECBAgAABAgQIEKhBgfDNP1zJduzYsaGhoY985COf+MQnUkBI&#10;I/CkMA0lCBAgQIAAAQIECBAgcKJA2S9pg06AAAECBAgQIECAAIGsBASerOTVJUCAAAECBAgQIECg&#10;7AICT9mJFSBAgAABAgQIECBAICsBgScreXUJECBAgAABAgQIECi7gMBTdmIFCBAgQIAAAQIECBDI&#10;SkDgyUpeXQIECBAgQIAAAQIEyi4g8JSdWAECBAgQIECAAAECBLISEHiykleXAAECBAgQIECAAIGy&#10;Cwg8ZSdWgAABAgQIECBAgACBrAQEnqzk1SVAgAABAgQIECBAoOwCAk/ZiRUgQIAAAQIECBAgQCAr&#10;AYEnK3l1CRAgQIAAAQIECBAou4DAU3ZiBQgQIECAAAECBAgQyEpA4MlKXl0CBAgQIECAAAECBMou&#10;IPCUnVgBAgQIECBAgAABAgSyEhB4spJXlwABAgQIECBAgACBsgsIPGUnVoAAAQIECBAgQIAAgawE&#10;BJ6s5NUlQIAAAQIECBAgQKDsAgJP2YkVIECAAAECBAgQIEAgKwGBJyt5dQkQIECAAAECBAgQKLuA&#10;wFN2YgUIECBAgAABAgQIEMhKQODJSl5dAgQIECBAgAABAgTKLiDwlJ1YAQIECBAgQIAAAQIEshKo&#10;GxkZyap2ynXffflnR7/+/7793LPH3357rHTdhRdeeONNjZ/7P97329ekPB7lCBAgQIAAAQIECBAo&#10;t8AcDTwvfuU/R//p/1oxc52Qdt783/+3iVFn4rkh9lz6/R/IPDP31JIAAQIECBAgQIDAnBBI45K2&#10;Q4/9+6tKx79/7NC5uxx67IHOM+wl7O2cLO2EnsJbocF4l7969Yf/7Ut/8ZXv7frVGZbRnAABAgQI&#10;ECBAgACBShJII/DE8/13XXvD8exfRX/67Rff+F4hAMXh54WvFKLQV16I4lz0n18MbV/8z8lbpWbh&#10;rcKL8fHvvncoevHbf/pM9FB7aFOKUv/+e2+EJoe+9+/ifqY9wpVs072+pul//rDpk/E7Exvs+u73&#10;ov/9T79w76Wbvv3TSlosYyFAgAABAgQIECBA4MwE0go8U0d18189u/e/3d7/lTtfDQ/2PtrR+a3v&#10;Rat+7+aH/vHF6MV/fOjm31sVfe///rMPPVp869Ab33tg71/17t3bddWfffuFFf/2SzeHBPXfVj19&#10;359+KASp3i9Ff/adkJQu+YOH9v6nj0w//+m2d9Y0PfXQRcM/GPpRfMqEBof2vXbp4gVRdNGy344O&#10;zMKG1JmtiNYECBAgQIAAAQIECMyaQFqB56H2eH/mpj+LvvRvV8SD/9CHL4uiN155tfDgI/+649mf&#10;91/2sd+76dVXXnjl1Zt+72PhxSjqvPOqq+7sjMJb/T9/Jpnyiv9rQqQJL970wUUh6ISktPeVmSST&#10;8698f0kuSTtvfuXgHX8zzY82LLg0N2vCOiJAgAABAgQIECBAIDOBtAJP4ZK2vWFX55LxuV724Q9F&#10;r74SrkZ74R874+hyycc+Ff3ZnX8WfepjhUYdyQ5PFN5a9MGbQ+wZu9qt0EXpxUO9P3zmqg9P6Pdk&#10;mv+pefMPf+tzvx1deVvzKdJOdMni6JWBuI9Dbx5rvCCzpVGYAAECBAgQIECAAIFzFUgr8Ew/znBx&#10;WvRnN8XbOB3/4Q9CYon3aqJwPVv88A/+Q0eyw/PqX/0/f3DJZX+w8d91hk2i9oc6Nt5+ySVXfii+&#10;h6f3Y4UXV/1p9FefWXHqe3iS+l95497/WX/v9xd1fe03T7a3k7T7V5++/Ht/9Xff++b3ot//3cZz&#10;FXY+AQIECBAgQIAAAQKZCVTYz1KHHyq46ecb9/6nEF9m9+hf+uHiXTqf/Opv3fnK4L+deiVb+GXq&#10;RXtemd2ieiNAgAABAgQIECBAIFuBbHd4Js89/GLb+E0+s8wS/nXRYo8/+j9/eULaCW+NN5jlyroj&#10;QIAAAQIECBAgQCAzgQrb4Smbg394tGy0OiZAgAABAgQIECBQuQKVtMNTTqX3/fY1l37/B7/5yd8L&#10;l65NrBOehhfDW6FBOevrmwABAgQIECBAgACBDARqZYcnA1olCRAgQIAAAQIECBDIWqBWdniydlaf&#10;AAECBAgQIECAAIEMBASeDNCVJECAAAECBAgQIEAgHQGBJx1nVQgQIECAAAECBAgQyEBA4MkAXUkC&#10;BAgQIECAAAECBNIREHjScVaFAAECBAgQIECAAIEMBASeDNCVJECAAAECBAgQIEAgHQGBJx1nVQgQ&#10;IECAAAECBAgQyEBA4MkAXUkCBAgQIECAAAECBNIREHjScVaFAAECBAgQIECAAIEMBASeDNCVJECA&#10;AAECBAgQIEAgHQGBJx1nVQgQIECAAAECBAgQyEBA4MkAXUkCBAgQIECAAAECBNIREHjScVaFAAEC&#10;BAgQIECAAIEMBASeDNCVJECAAAECBAgQIEAgHQGBJx1nVQgQIECAAAECBAgQyEBA4MkAXUkCBAgQ&#10;IECAAAECBNIREHjScVaFAAECBAgQIECAAIEMBASeDNCVJECAAAECBAgQIEAgHQGBJx1nVQgQIECA&#10;AAECBAgQyEBA4MkAXUkCBAgQIECAAAECBNIREHjScVaFAAECBAgQIECAAIEMBASeDNCVJECAAAEC&#10;BAgQIEAgHQGBJx1nVQgQIECAAAECBAgQyEAgpcDz3nvvvfTSSxnMT0kCBAgQIECAAAECBCpJYO/e&#10;va+//npqI6obGRkpd7Ef/ehHTz/9dHNy1NfX19XVjVUMj48fP17uAVRl/+iqcllNigABAgQIECBQ&#10;xQLhm//o6OjAwEA+n1+3bt2KFStSmGzZA0+Y0pe//OU/+ZM/yeVyKcxHCQIECBAgQIAAAQIEKlwg&#10;BJ6//uu//sIXvpDCONO4pK2pqUnaSWEtlSBAgAABAgQIECAwJwRCOmhsbExnqGUPPOEatosvvjid&#10;yahCgAABAgQIECBAgMCcEAh3u6QzzrIHnjCNkHnSmYwqBAgQIECAAAECBAjMCYHUMkIagWfirxTM&#10;CX2DJECAAAECBAgQIECgrAKpZYQ0Ak9ZpXROgAABAgQIECBAgACBkwkIPD4bBAgQIECAAAECBAhU&#10;rYDAU7VLa2IECBAgQIAAAQIECFRI4Bnc1tVZPLq2DZ77suzp6ZyVfuKRjI+t6/lZGNpZTK5vc0/f&#10;WZzmFAIECBAgQIAAAQI1L1ARgadvc/fuqG1DR3ysbtzdvfmcv94vXdvRvrJpNlY3Hlvj6sLQGnZ1&#10;9+yZjU7PqI89PVv7z+gEjQkQIECAAAECBAgQKArUjYyMlBvj0Ucfve22205RJWzHzF/fvrLwS9wD&#10;27o2HVnesbb5+a7u/VEun29Y1XH94a7uXfkoCv9CUT66fEP7DdG2ru7d4YUoalnVsXZp2ITpPhC3&#10;DS+1rO5Y2xp2eF6avyFknri3YsPwerS5sxQeWtqWDe8Ofeba4maho3BK78G4x0WrO25tLY22r6dz&#10;x/jYxuZwQuO+Us/TjyfsE4XpJFNoi2c6NuCG1evn75gwwtYorjhcmEo8tta+4kzDvK4fLDweG3O5&#10;V07/BAgQIECAAAECBMoj8Pjjj995553l6XtSrxWxwzM8daLDgwOFlxav6Qh5pm/7rnwIEh0dyxuS&#10;kBNFTSvb4z2XDctyB18rbQddHtqubokO7puwCTP4yoF8iAdx27XFEBPyTMeGttzBA9GajvVtufyB&#10;vlAr5KLe4bb18TZOS//W8W2cgcETxjZN4xBmth5NqqxqOdhbuvwsHk9caEe4EG5g25ZdDfE+0aqG&#10;3U+WrtmLG6xtbS5OJbQsjTzfcG1HaWxNK69tKaS45ue3FPaawibYlowurkvhE6kEAQIECBAgQIAA&#10;gVkUqIjA0zB1Qg1Nhd2exqZ47yVOHbn58SvN83PFpiFjhHt+kj2T4tGwILQdb1AMRjcsb8nv7o5v&#10;D+raVgxRE9o3NxVLDxzJR4WirUsWRcOHS/fqjDWYOMITGg8M5YtDXbqkJSqmtWQ8TU2NUX5oIIpP&#10;Obg1jCJsIuWPFAaSNAhH4R6h4oZV8koy2RNKx1X64z7CJlXcp4MAAQIECBAgQIAAgdMJVETgWbIo&#10;X9r3GNz25O78oiVjl5TF44+/+hdSQpwb4mNPT/f+xWFHJezwnG6CrWuTraCwlVPMGdOeEAelQlDp&#10;29c/FkXC05B/8rt/UthEChebdcabPyc0bp6Xi44OxiFpz76DxeAUJVtPg4NHo9y85uSUsEtTOEp7&#10;TYVON3cfuDyeStvJplIKcXGVeHsqOcYvujsdgPcJECBAgAABAgQI1LBARQSe1ls3tEWFfZjk1wum&#10;fptvvT5cutYbNmn2RYVUEDZSkn2bLfujYtI42RKGm20K3eZbliw9+To3r1yzLNq9Kd4+Obho9doJ&#10;LeOxHY33VcbfOqFx0w1riuPvPdiyqphnckd3FKaz5oamqHnl8kXJDk+YxOSr0VqvbMnviqdyIJqw&#10;szRxpHHeC+f2DITdqmSH58Tdqhr+AJs6AQIECBAgQIAAgVMJVMSPFpxuieJb/I9cW/xxguTB6c7I&#10;+P2xAWc8DuUJECBAgAABAgQIVKZAbf1owenWoKn18mSHJ9kwub7S087pZuN9AgQIECBAgAABAgTS&#10;EpgTOzxpYahDgAABAgQIECBAgEAqAnZ4UmFWhAABAgQIECBAgACBqhaoiB8tqGphkyNAgAABAgQI&#10;ECBAIDOBNALP8ePHM5ufwgQIECBAgAABAgQIVJ5AahkhjcAzOjpaecJGRIAAAQIECBAgQIBAZgKp&#10;ZYSyB54wk2PHjmUGqTABAgQIECBAgAABApUnMDAwkM6gyh54wjTeeuutfD6fznxUIUCAAAECBAgQ&#10;IECgwgVCOhgaGkpnkGn8LPUTTzzx1FNPNSdHfX19XV3d2NzC49Su3ksHNLUq6FKjVogAAQIECBAg&#10;QGBWBMI3/3D9V9jbCYFn3bp1K1asmJVuT91JGoEnhWkoQYAAAQIECBAgQIAAgRMF0rikjTsBAgQI&#10;ECBAgAABAgQyERB4MmFXlAABAgQIECBAgACBNAQEnjSU1SBAgAABAgQIECBAIBMBgScTdkUJECBA&#10;gAABAgQIEEhDQOBJQ1kNAgQIECBAgAABAgQyERB4MmFXlAABAgQIECBAgACBNAQEnjSU1SBAgAAB&#10;AgQIECBAIBMBgScTdkUJECBAgAABAgQIEEhDQOBJQ1kNAgQIECBAgAABAgQyERB4MmFXlAABAgQI&#10;ECBAgACBNAQEnjSU1SBAgAABAgQIECBAIBMBgScTdkUJECBAgAABAgQIEEhDQOBJQ1kNAgQIECBA&#10;gAABAgQyERB4MmFXlAABAgQIECBAgACBNAQEnjSU1SBAgAABAgQIECBAIBMBgScTdkUJECBAgAAB&#10;AgQIEEhDQOBJQ1kNAgQIECBAgAABAgQyERB4MmFXlAABAgQIECBAgACBNAQEnjSU1SBAgAABAgQI&#10;ECBAIBMBgScTdkUJECBAgAABAgQIEEhDQOBJQ1kNAgQIECBAgAABAgQyEUgv8LzzzjuZzFBRAgQI&#10;ECBAgAABAgQqR+B4cqQ2nrqRkZFyF9u+fXtPT8/8+fMvuuiiKbXq6+tHR0fLPYA0+7/wwgvffvvt&#10;NCuqRYAAAQIECBAgQGAOCfzqV7/K5/Pr1q1bsWJFCsNOI/Dcf//99957by6XS2E+ShAgQIAAAQIE&#10;CBAgUOECIfB87Wtf+9KXvpTCOMt+SVu4kq2lpUXaSWEtlSBAgAABAgQIECAwJwRCOmhqakpnqGUP&#10;PBdccMF555W9SjpYqhAgQIAAAQIECBAgMCsCqe2IiCKzsl46IUCAAAECBAgQIECgEgUEnkpcFWMi&#10;QIAAAQIECBAgQGBWBASeWWHUCQECBAgQIECAAAEClSgg8FTiqhgTAQIECBAgQIAAAQKzIiDwzAqj&#10;TggQIECAAAECBAgQqEQBgacSV8WYCBAgQIAAAQIECBCYFQGBZ1YYdUKAAAECBAgQIECAQCUKVETg&#10;2dbVOXZ0PT84Y6e+ns7Onj0zaT64bfO20/Ub91Y4in3u6ensOu1ZM6muDQECBAgQIECAAAEC2QhU&#10;ROAJU88t29ARjvVt0a4t2wZm2WLw+S27j566z8FtXVuHS2MY7u2a9THM8pR0R4AAAQIECBAgQIDA&#10;DAQqJfAUhzpwJB81NDVHg893dXZ1hY2feLNloLQDVNpv6ducbMR07RhOTosbb+6b+CAKmzOFJvF+&#10;Ud/2Xfkov7s7Pj0Em+I7kyLNQN+BfMvyG5ri7ppXtne0r2wexyuWK/VW2laKuyr0XyyWjMFBgAAB&#10;AgQIECBAgEDlCFRK4Mnv6o6DSO/B3LLrW4s8i9d0dKxd2tezaXfDqrD7s6Et2r0lBIyBbTv6c23r&#10;Ozo+vvgkjn09vQdbwinxftH2vqj1+mW5KNe2oX3lwObu3Y2r476WRbufnHC5Why0Tnq03hpvPnWs&#10;asnv7xtMejv4Wl9Uykh9mwtbQxvajm6d2fV1lbP6RkKAAAECBAgQIECgygUqJfAUL2nr6GgvbLOE&#10;o7EpfjQwOBzl5sf7LU2tl+fyQwNRaRcoam5qmHZ1xk6J92rWluJTaDo4eDTKzUv6+vDiXP7I+KVz&#10;zfNzp1jown5R78FCk/jc/n3bXjmQX7SkNekzSWvdu/PR8OHT3ShU5R8n0yNAgAABAgQIECBQWQKV&#10;EnhOqhKnmkI0Gezbn4/jShxOhgfDK3GwKR1HB0PUGBhK9mnGTomvhYvvxmlaUEhGTU2NURyZQl8h&#10;rhRiVOFobl2cO7ij8HsJpbOKb4WnvVG8K7SqZWLj3bvyLVeGMBX3OU1aq6xVNhoCBAgQIECAAAEC&#10;NSpQ8YEnal27quVgb9hh6d4dta0J+z/NK9eEC9I2dXY+eaCwaMl2ze6wybLjaGGfpnTKpt3RsjXx&#10;3TghIyX38DTfurqlf2vc166o7eMrS3tJcR8r21c3FC6rGztrQhaKz3lpuLQpFO81RVHLkqVJsY+G&#10;C+eSEzt73MRTo3+NTJsAAQIECBAgQKBSBepGRkbKPbYHH3zw7rvvLncV/RMgQIAAAQIECBAgMFcE&#10;Hn744XvuuSeF0Vb+Dk8KCEoQIECAAAECBAgQIFCdAgJPda6rWREgQIAAAQIECBAgEAQEHh8DAgQI&#10;ECBAgAABAgSqVkDgqdqlNTECBAgQIECAAAECBAQenwECBAgQIECAAAECBKpWQOCp2qU1MQIECBAg&#10;QIAAAQIEBB6fAQIECBAgQIAAAQIEqlZA4KnapTUxAgQIECBAgAABAgQEHp8BAgQIECBAgAABAgSq&#10;VkDgqdqlNTECBAgQIECAAAECBAQenwECBAgQIECAAAECBKpWQOCp2qU1MQIECBAgQIAAAQIEBB6f&#10;AQIECBAgQIAAAQIEqlZA4KnapTUxAgQIECBAgAABAgQEHp8BAgQIECBAgAABAgSqVkDgqdqlNTEC&#10;BAgQIECAAAECBAQenwECBAgQIECAAAECBKpWQOCp2qU1MQIECBAgQIAAAQIEBB6fAQIECBAgQIAA&#10;AQIEqlZA4KnapTUxAgQIECBAgAABAgQEHp8BAgQIECBAgAABAgSqVkDgqdqlNTECBAgQIECAAAEC&#10;BAQenwECBAgQIECAAAECBKpWQOCp2qU1MQIECBAgQIAAAQIEBB6fAQIECBAgQIAAAQIEqlZA4Kna&#10;pTUxAgQIECBAgAABAgQEHp8BAgQIECBAgAABAgSqVkDgqdqlNTECBAgQIECAAAECBMoeeN555533&#10;3nsPNAECBAgQIECAAAECBMYE8vl8OhplDzwXXHDBwYMHU5tPOmqqECBAgAABAgQIECBw1gIhHQwM&#10;DJz16Wd0Yt3IyMgZnXAWjbdv397T0zN//vyLLrpoyun19fWjo6Nn0WfFnnLhhRe+/fbbFTs8AyNA&#10;gAABAgQIECCQrcCvfvWrEHjWrVu3YsWKFEaSRuBJYRpKECBAgAABAgQIECBA4ESBsl/SBp0AAQIE&#10;CBAgQIAAAQJZCQg8WcmrS4AAAQIECBAgQIBA2QUEnrITK0CAAAECBAgQIECAQFYCAk9W8uoSIECA&#10;AAECBAgQIFB2AYGn7MQKECBAgAABAgQIECCQlYDAk5W8ugQIECBAgAABAgQIlF1A4Ck7sQIECBAg&#10;QIAAAQIECGQlIPBkJa8uAQIECBAgQIAAAQJlFxB4yk6sAAECBAgQIECAAAECWQkIPFnJq0uAAAEC&#10;BAgQIECAQNkFBJ6yEytAgAABAgQIECBAgEBWAgJPVvLqEiBAgAABAgQIECBQdgGBp+zEChAgQIAA&#10;AQIECBAgkJWAwJOVvLoECBAgQIAAAQIECJRdQOApO7ECBAgQIECAAAECBAhkJSDwZCWvLgECBAgQ&#10;IECAAAECZRcQeMpOrAABAgQIECBAgAABAlkJCDxZyatLgAABAgQIECBAgEDZBQSeshMrQIAAAQIE&#10;CBAgQIBAVgICT1by6hIgQIAAAQIECBAgUHYBgafsxAoQIECAAAECBAgQIJCVQEqB5/jx44cOHcpq&#10;kuoSIECAAAECBAgQIFAhAocPH87n86kNpm5kZKTcxV588cXvf//7CxYsaGhomFKrvr5+dHS03AM4&#10;df/ve9/73n333WzHoDoBAgQIECBAgACBGhEYHh4+evTonXfeuXTp0hSmXPbAE/Z2/vIv//Kzn/1s&#10;LpdLYT5KECBAgAABAgQIECBQ4QJhh+cb3/hGiAkpjDONS9qampqknRTWUgkCBAgQIECAAAECc0Ig&#10;pIPGxsZ0hlr2wFNXVxeuGUtnMqoQIECAAAECBAgQIDAnBFLbESl74JkT3AZJgAABAgQIECBAgEBV&#10;Cgg8VbmsJkWAAAECBAgQIECAQCwg8PgcECBAgAABAgQIECBQtQICT9UurYkRIECAAAECBAgQICDw&#10;+AwQIECAAAECBAgQIFC1AgJP1S6tiREgQIAAAQIECBAgIPD4DBAgQIAAAQIECBAgULUCFRF4tnV1&#10;9uw5JfGens7Onr5o8PQtJ3UTt+96frBqV8/ECBAgQIAAAQIECBA4pUBFBJ4Zr1HTyvaOtUtn3FxD&#10;AgQIECBAgAABAgRqW6D+/vvvL7fACy+8sGLFilNU2b/zp2//1nUfbu7r6Xzyp6/+0z/9009/+urb&#10;V1x9+UVReGXTs+HZkbpf//o33n/dwr1dj/6sPrSMBp/vevSHod1P37goftq3uXPTM+HZT199Jz6v&#10;9G7/Oxf8Opq3NO4p7BHFPf30p29efN2HmuOnSamdSftyC+ifAAECBAgQIECAAIGJAjt27PjoRz+a&#10;gkml7fDkG67t6Fjflssf6BsIqWbHwVzbho6ONZdPphjYtmVX1La+o2NVy8GXtoVL1lpv7YiPVS35&#10;/X2DUd/2XfmWVeH58oZ8cuLAtq7e4bh9x+qW/q3Fy+fyDcs7OtpvaEpBWQkCBAgQIECAAAECBDIR&#10;qLTAk5vfHEXNTQ2FnDKUjxqbQiJpWlB4oXQMHMlHDU2h5dK1He0r48gS3+TT2dl7MDltcDhK+oma&#10;5+cKHZXaR61LFkXDh5O7egpNHAQIECBAgAABAgQIVK9ApQWeSdLN83LR0cGQTgYPD09+IwSZ4cGB&#10;Qs7p6Ys3cKLVyQ5P3CzOS/kj4d0k6CSvlNpHffv6o4YFdnWq9xNtZgQIECBAgAABAgQmCFR04Gm6&#10;YU1btLu7s3PL/smL1rxyzbJo96Z4S6dl1drW5tbFuYNbww7PS8O5OOm0rg2XuvWG5zuGCzs8Y+07&#10;tx5ctNrPHvgrQIAAAQIECBAgQKBGBOpGRkbKPdUHH3zw7rvvLncV/RMgQIAAAQIECBAgMFcEHn74&#10;4XvuuSeF0Vb0Dk8K81eCAAECBAgQIECAAIEqFhB4qnhxTY0AAQIECBAgQIBArQsIPLX+CTB/AgQI&#10;ECBAgAABAlUsIPBU8eKaGgECBAgQIECAAIFaFxB4av0TYP4ECBAgQIAAAQIEqlhA4KnixTU1AgQI&#10;ECBAgAABArUuIPDU+ifA/AkQIECAAAECBAhUsYDAU8WLa2oECBAgQIAAAQIEal1A4Kn1T4D5EyBA&#10;gAABAgQIEKhiAYGnihfX1AgQIECAAAECBAjUuoDAU+ufAPMnQIAAAQIECBAgUMUCAk8VL66pESBA&#10;gAABAgQIEKh1AYGn1j8B5k+AAAECBAgQIECgigUEnipeXFMjQIAAAQIECBAgUOsCAk+tfwLMnwAB&#10;AgQIECBAgEAVCwg8Vby4pkaAAAECBAgQIECg1gUEnlr/BJg/AQIECBAgQIAAgSoWEHiqeHFNjQAB&#10;AgQIECBAgECtCwg8tf4JMH8CBAgQIECAAAECVSwg8FTx4poaAQIECBAgQIAAgVoXEHhq/RNg/gQI&#10;ECBAgAABAgSqWEDgqeLFNTUCBAgQIECAAAECtS4g8NT6J8D8CRAgQIAAAQIECFSxgMBTxYtragQI&#10;ECBAgAABAgRqXUDgqfVPgPkTIECAAAECBAgQqGIBgaeKF9fUCBAgQIAAAQIECNS6gMBT658A8ydA&#10;gAABAgQIECBQxQICTxUvrqkRIECAAAECBAgQqHWBsgee48ePv/vuu7XObP4ECBAgQIAAAQIECEwQ&#10;yOfz6XiUPfCEaQwODqY2n3TUVCFAgAABAgQIECBA4KwFQjo4evToWZ9+RifWjYyMnNEJZ9H4xRdf&#10;/P73v79gwYKGhoYpp9fX14+Ojp5Fn7N4yvve9z57ULPoqSsCBAgQIECAAAECpxAYHh4OaecP//AP&#10;W1tbU4BKI/CkMA0lCBAgQIAAAQIECBAgcKJAGpe0cSdAgAABAgQIECBAgEAmAgJPJuyKEiBAgAAB&#10;AgQIECCQhoDAk4ayGgQIECBAgAABAgQIZCIg8GTCrigBAgQIECBAgAABAmkICDxpKKtBgAABAgQI&#10;ECBAgEAmAgJPJuyKEiBAgAABAgQIECCQhoDAk4ayGgQIECBAgAABAgQIZCIg8GTCrigBAgQIECBA&#10;gAABAmkICDxpKKtBgAABAgQIECBAgEAmAgJPJuyKEiBAgAABAgQIECCQhoDAk4ayGgQIECBAgAAB&#10;AgQIZCIg8GTCrigBAgQIECBAgAABAmkICDxpKKtBgAABAgQIECBAgEAmAgJPJuyKEiBAgAABAgQI&#10;ECCQhoDAk4ayGgQIECBAgAABAgQIZCIg8GTCrigBAgQIECBAgAABAmkICDxpKKtBgAABAgQIECBA&#10;gEAmAgJPJuyKEiBAgAABAgQIECCQhoDAk4ayGgQIECBAgAABAgQIZCIg8GTCrigBAgQIECBAgAAB&#10;AmkICDxpKKtBgAABAgQIECBAgEAmAukFnl/96leZzFBRAgQIECBAgAABAgQqR+B4cqQ2nrqRkZFy&#10;F3vmmWeefPLJ+fPnX3TRRVNq1dfXj46OlnsA+q9wAR+DCl8gwyNAgAABAgQIzKJA2AjJ5/O33nrr&#10;7/zO78xityfrKo3Ac//999977725XC6F+ShBgAABAgQIECBAgECFC4TA87Wvfe1LX/pSCuMs+yVt&#10;R48ebWlpkXZSWEslCBAgQIAAAQIECMwJgZAOmpqa0hlq2QNPY2PjeeeVvUo6WKoQIECAAAECBAgQ&#10;IDArAqntiIgis7JeOiFAgAABAgQIECBAoBIFBJ5KXBVjIkCAAAECBAgQIEBgVgQEnllh1AkBAgQI&#10;ECBAgAABApUoIPBU4qoYEwECBAgQIECAAAECsyIg8MwKo04IECBAgAABAgQIEKhEAYGnElfFmAgQ&#10;IECAAAECBAgQmBUBgWdWGHVCgAABAgQIECBAgEAlClRI4Bnc1tVZPLq2DSZQg893dW7um2AWt+nZ&#10;Mx3inp7k9ZM3mF7+9O3jMcTjOX3LyRXi9l3PF+Zx+iNUSRr39XSeZIKn76OiWsx0+icscUXNwmAI&#10;ECBAgAABAgSqQaAiAk/f5u7dUduGjvhY3bi7e1LOGVNuWtnesXbpieh9Pb0Hk1dP1uDc16l8PYex&#10;9W3fFS3+cEr/0Oy5W8xiD00fXpzr3zcx1M5i57oiQIAAAQIECBAgEATqRkZGyg3x4IMP3n333aeo&#10;0tPZNX99+8rmpMnAtq5NR5Z3rG1+vqt7f5TL5/NR1LIqRJ2wb9B95No484Sdge5d4eVc2/r21lcK&#10;j0ObDfNfCg3iPw9cvqH9hqa+zZ1bo9Udt7ZGe3o6C6FoUfK0eJQ6jHo6XxouFMoti09MxrA7fprL&#10;5aPFG9pb+4ql41PiN6KW1R1rW+Odn8LTwgjHBxafl4xhaukwkqRWVCgUjviV+RvaVzbFOzxbo6Sf&#10;sSOeQv8p+h/o6dyRdNcWehiY3HhsFqXRlnotaUwecxEntp3Enoww0RtvnzRoSMDPbPrJHJOViNdu&#10;ZfP4mpb7Q6h/AgQIECBAgACBihJ4+OGH77nnnhSGVBE7PMNTJzo8OFB4afGajo4Ny3IHXype5xa/&#10;NrBty66G1WEzaFXD7ie3RTcsbyl9F09OaVp5bUt+f99g1LevP9f20db4e3/vcNv6ePeopX/r9BfF&#10;5RuWJ4WSE6O+n+zOh2jU0bG8MUkzpWPw+S2FnajViw7uiC9Ci3d+whGP8LWwURH2avIhFYTzGgrn&#10;TVs6qVVMO+E6vMPDUWPTtPs7IXtsPZpsfK1qOdjb03di/3GNfMO1obuV0dTG0eArB/K5wr5ZyGZj&#10;R9gQSzTWtw3HfQ727c+HmBe3Go+CE9mntB9fl7VLz3z6e/YdjLNiOAr5tqmpMRo+PNNr/1L4+6AE&#10;AQIECBAgQIBAlQlUROBpmIra0FTY7UmSQNOChih/pJiA4hRxJB8d3Bru+AnbDhNfH+tk6ZKW/IG+&#10;5/cdzC1uDf3E7Qsdti5ZdJKv17n54f24UHwMDh6NcvPiE5rn5SYObWAoXxhS663FxBLfhdLZWdhi&#10;igYGh6Oko6h5fuG8aUsXmszgGCsXhRlFw4OvntB/3Emxu6mNB6KmEAXzu7vjW6O6to3xxYPM797U&#10;2RlvYYVgmeTDXcVWxeQxkX1q+/F1iaXOdPpLr2/LJWtXJXcrzWAVNSFAgAABAgQIEMhUoCICz5JF&#10;+bBXk3zbHtz2ZNhdWVLckUhu8Ij3QCaGhDhNFHYJCnsXpXQx7hiCTX73roO5y1vjnZP4/cKWUdjz&#10;iRoWnPZumXjbIT8UnxCniAlHnH+ODsZbQJs74x9U2NPTvX9x2BwJOzxxq+amUjKLg07yypmWnvRZ&#10;GCsXxRsjDU0fOqH/6cZWbJwEvLXJ/lNbbkIujAcZLicr6CXbLEuTVusntJrIfmL7saJnM/3iptDq&#10;kyXPTP8yKE6AAAECBAgQIFB9AhUReFpv3dAWFfYikl8vGLu2Kje8I9k/abk23OJSOppXLl9U3CVI&#10;ftwszicHeyf9vlnrleEyt1zxlwCaV65ZFsV7GuHukUWrp/vZg6nL2nprfPFbOGHH0Uk7PE03rCmM&#10;c2t/y+owyHgrKX66ZX+UBKHWtfG1Z/F5w4XzZlA63lZKQlThSE4vboCMlQt7WS2rQrRrvT5cOxca&#10;dO2LJo0rPvGExsm9NwXSfMuS8fuCQicFjSSzFcJbOMKGz1jOLLJHbR8P7FPbj2OdxfTDNX5Jta39&#10;hdWJN9NmEEGr7++dGREgQIAAAQIECKQkUBE/WjCzuVbrDe7hPv4d47/ZcCqLMYEyUsQ/WjC0fML9&#10;PDNbnLNrVfqBigm3GJ1dR84iQIAAAQIECBCYYwK19aMFM1icwu+hzfj2lxn0WDFN4i2UA6/M5Mb9&#10;ptbLkx2eZB/s+ml+obti5jSzgYSfVYiWXS/tzExLKwIECBAgQIAAgbMRmEM7PGczPecQIECAAAEC&#10;BAgQIFCBAnZ4KnBRDIkAAQIECBAgQIAAgTkmUBE/WjDHzAyXAAECBAgQIECAAIE5IiDwzJGFMkwC&#10;BAgQIECAAAECBM5cQOA5czNnECBAgAABAgQIECAwRwQEnjmyUIZJgAABAgQIECBAgMCZCwg8Z27m&#10;DAIECBAgQIAAAQIE5oiAwDNHFsowCRAgQIAAAQIECBA4cwGB58zNnEGAAAECBAgQIECAwBwREHjm&#10;yEIZJgECBAgQIECAAAECZy4g8Jy5mTMIECBAgAABAgQIEJgjAgLPHFkowyRAgAABAgQIECBA4MwF&#10;BJ4zN3MGAQIECBAgQIAAAQJzREDgmSMLZZgECBAgQIAAAQIECJy5gMBz5mbOIECAAAECBAgQIEBg&#10;jggIPHNkoQyTAAECBAgQIECAAIEzFxB4ztzMGQQIECBAgAABAgQIzBEBgWeOLJRhEiBAgAABAgQI&#10;ECBw5gICz5mbOYMAAQIECBAgQIAAgTkiIPDMkYUyTAIECBAgQIAAAQIEzlxA4DlzM2cQIECAAAEC&#10;BAgQIDBHBASeObJQhkmAAAECBAgQIECAwJkLCDxnbuYMAgQIECBAgAABAgTmiIDAM0cWyjAJECBA&#10;gAABAgQIEDhzAYHnzM2cQYAAAQIECBAgQIDAHBEQeObIQhkmAQIECBAgQIAAAQJnLiDwnLmZMwgQ&#10;IECAAAECBAgQmCMCAs8cWSjDJECAAAECBAgQIEDgzAXKHnhGR0dHRkbOfGDOIECAAAECBAgQIECg&#10;agXy+Xw6c6srdxoJgecrX/nKH//xH593XtnDVTpkqhAgQIAAAQIECBAgcC4C77333re//e0///M/&#10;P5dOZnhu2QNPGMcTTzzx1FNPLVy4sKGhYcqw6uvrQyKa4Vg1q1YBH4NqXVnzIkCAAAECBAicKDA8&#10;PHzs2LF169atWLEiBZ80Ak8K01CCAAECBAgQIECAAAECJwq4zMynggABAgQIECBAgACBqhUQeKp2&#10;aU2MAAECBAgQIECAAAGBx2eAAAECBAgQIECAAIGqFRB4qnZpTYwAAQIECBAgQIAAAYHHZ4AAAQIE&#10;CBAgQIAAgaoVEHiqdmlNjAABAgQIECBAgAABgcdngAABAgQIECBAgACBqhUQeKp2aU2MAAECBAgQ&#10;IECAAAGBx2eAAAECBAgQIECAAIGqFRB4qnZpTYwAAQIECBAgQIAAAYHHZ4AAAQIECBAgQIAAgaoV&#10;EHiqdmlNjAABAgQIECBAgAABgcdngAABAgQIECBAgACBqhUQeKp2aU2MAAECBAgQIECAAAGBx2eA&#10;AAECBAgQIECAAIGqFRB4qnZpTYwAAQIECBAgQIAAAYHHZ4AAAQIECBAgQIAAgaoVEHiqdmlNjAAB&#10;AgQIECBAgAABgcdngAABAgQIECBAgACBqhUQeKp2aU2MAAECBAgQIECAAIGUAs9777330ksv4SZA&#10;gAABAgQIECBAoMYF9u7d+/rrr6eGUDcyMlLuYj/60Y+efvrphQsXNjQ0TKlVX18/Ojpa7gHon8As&#10;CtTV1R0/fnwWO9QVAQIECBAgQKCmBIaHh48dO7Zu3boVK1akMPGyB56QZ7785S/fdddd552X0m5S&#10;CmpKECBAgAABAgQIECBw1gLh+q///t//+xe+8IWz7mHmJ6YReP7mb/6mo6Nj5mPSkgABAgQIECBA&#10;gACB6hb45je/+R//439MYY5l33UJF62df/75KcxECQIECBAgQIAAAQIE5opALpdLZ6hlDzzpTEMV&#10;AgQIECBAgAABAgQInCgg8PhUECBAgAABAgQIECBQtQICT9UurYkRIECAAAECBAgQICDw+AwQIECA&#10;AAECBAgQIFC1AgJP1S6tiREgQIAAAQIECBAgIPD4DBAgQIAAAQIECBAgULUCAk9haQe3dXX27Kna&#10;ZU5rYhjTklaHAAECBAgQIEBgZgIVEXhC2Bg7up4fnNnIT9Zqxt+59/R0dm0rFhvoOxC1Xb/03CpP&#10;c3ZfXGMgCVSbS7VOUmTw+a7OzX1nMYL4xLGJnMX5UXGQZzmAs2eMV2q65Z7xCp7NZE97TtAQfU+r&#10;pAEBAgQIECBAYM4IVETgCVq5ZRs6wrG+LdrVfW47LU0r2zvWziS6LF3b0b6yqbBSzSvbxx7P5tq1&#10;xjWao8Hnt+w+epp+m25o77i1dTaLn2FfZzmANBjPcCaaEyBAgAABAgQIECgJ1I2MjJRb48EHH7z7&#10;7rtPUSX8l/4Dl29ovyFOH32bO3fMix+HDYfuXfkQhdrWFzJD4WkULVqdBIPwX+K3HoyjUtuGkFXC&#10;PsNLw7l8Plp2y+L9Tx25NmSe0GBH/FLSR9xmmlPmx68PbOvatDvuerzZlBOTsYcSvdHqjrWtcfsj&#10;y8ODsSnFbyVjWRZGHm3r6j4QhcINqzuW7OvcMX/98iObxoba2tfVHRebOuwNa6It3UPL46mVeps6&#10;0xJFsWxp2OEfqc1Hi4sIyTBaVk2MfGHDJKlYfD1+mgwvvNQSTydmCYNsb32lqzCAMepCP2FFtvbH&#10;pyezC2t0ovyZMIbdrtLKxgNP1n3yWscjTFawMNGTDnhl84SRFz4bgWhZw+5dAaEwtfFayadorKuG&#10;1evn7ygseqllcZqxZr5h8sQLDvEg98dw7R0d5f4ro38CBAgQIECAQNULPPzww/fcc08K06yUHZ6J&#10;U80PDUQD27bsCoGho2NVw+4nw8Vgg33788VdoGQbpG/z1oMh+XRsaIt2by/ce5NvWN7R0X7DvAld&#10;5RuuDV2sbsnHbaY5JW7a17Npd/iCW+hqS/GCuuTE9W25/IG++IK05Fi6pCU6uG9PNPjKgfyiJRP2&#10;Yvp6eg+G78TJ9tT24kVpl6/pGE9ErdcvyxUSThS2ehrjaa1uLNUqDru41RQm3tU73LY+GXb/1niz&#10;a8++g/GX8nDEwW/s6PvJ7nws0LG8sfBdPwwjOXF923Bvz4Rr4+Itr3h6y3IHXyu9HA9vQ1vu4I4T&#10;LyCM5aO4n1UtB1+KL8NrvTU+PTzN7+8LT8+VMerbvisfc3UsbygMfOpaT/exjwe8uuA//RF4Q4tF&#10;+d1DS8ZbTttzYWnCnl6iEhDiPge27egP0bqj4+OLC/2HeLP1aNxn7DDuuTicnMJfSyUIECBAgAAB&#10;AgRmS6ASA09uXnM0cCQfHdwa7uwJWxb5IwNR08prW/K7uuNbfeL7VQYHj0Zxs/D62AVsufkT4kDB&#10;p/BS8/xcNHz459OcEn/bHhwuNmtqvTwXZ62xE5ubGiYxx7nl4GvbQvRquXJC3hnrIf4OXdz2aVhQ&#10;CjCTF2pgKB/1x9MKeybFWlOGHU+8oSkeduuSRWHYg9HS68OX8vicSfeWjAlEzfNySWwIE8nv3tTZ&#10;GW9cDA+O5bTku3s4t7g/lownGV5TU2NpDBMHOTaAsWvVwo5TYSGSIHCujOPg8bokI5+y1tN8tpMB&#10;l9qf8rOffCpO1XNpaeI7hYJKYZcnGUPCXlr0eKUam+JVjINuybPwioMAAQIECBAgQGDuCFRa4Onb&#10;1598HY+/sha2NcKRpIjw/Tu5ySeX5J/Sl/WT3fheWIH8gVfCnkTyZXbBB6c/Jf6CG/cYvsrHm0jx&#10;1+WTHk0fXpw7euBAvmXJxHuExnoImzPFnyiY2kPTgmJ0isNJsi0TH9PesZOksySulCiSUBfv+BTy&#10;T/EYjyvxV/NwxMNI9ijiY8Je0J6e7v2Lw05F2OEZG1ay1TMemSYNd2wAcc7p6Yt3nMKFfPFGR9Ls&#10;JPIzZxxvGa9LMvIT1vr0f3+SJYuz0ymPk/fct7k7XEWZ7PCMjSFhL/UZr9TRwZg73mErRFAHAQIE&#10;CBAgQIDA3BOolMBT3L3p3Dq8bEN880bzyuWLitsahR/yCrdYxEfYvkguJ2u9Nb7iK/4v9FHbmuTm&#10;n+mOXLQ/bArFF7+FPk9ySuva+Jql5D/2n6qrwtfi1sVRfvL1bOHVUg+bdkfL1ky86mx8SOGbd353&#10;d9e26IblybCTjaoJmzATWq5csyyKN2pKw44vcktO2NqfW/zh8ZmWptO542jhO3vYgCqc2Dnp197C&#10;BkUo3dm5ZX9U/AYfdr6O7jjpfJtLA4iv0wuXfrUuLuwvxbdIxSnjnBnHwMONUgXVqWt9ur9G8d5X&#10;vGRPHjhNy5P33HplYcNwS+gijpFjsy712XTDmnCJY7ylWHA43Zi8T4AAAQIECBAgUJkCFfGjBeWh&#10;Kd7RPn0COcuSU+6nP8teMj2tCqaQqZ/iBAgQIECAAAECsyFQ0z9aMBuA5egjJKhwy8fk69nKUUef&#10;BAgQIECAAAECBAjMkkAV7/DMkpBuCBAgQIAAAQIECBCYbQE7PLMtqj8CBAgQIECAAAECBGpPoFJ+&#10;tKD25M2YAAECBAgQIECAAIGyCwg8ZSdWgAABAgQIECBAgACBrAQEnqzk1SVAgAABAgQIECBAoOwC&#10;Ak/ZiRUgQIAAAQIECBAgQCArAYEnK3l1CRAgQIAAAQIECBAou4DAU3ZiBQgQIECAAAECBAgQyEpA&#10;4MlKXl0CBAgQIECAAAECBMouIPCUnVgBAgQIECBAgAABAgSyEhB4spJXlwABAgQIECBAgACBsgsI&#10;PGUnVoAAAQIECBAgQIAAgawEBJ6s5NUlQIAAAQIECBAgQKDsAgJP2YkVIECAAAECBAgQIEAgKwGB&#10;Jyt5dQkQIECAAAECBAgQKLuAwFN2YgUIECBAgAABAgQIEMhKQODJSl5dAgQIECBAgAABAgTKLiDw&#10;lJ1YAQIECBAgQIAAAQIEshIQeLKSV5cAAQIECBAgQIAAgbILCDxlJ1aAAAECBAgQIECAAIGsBASe&#10;rOTVJUCAAAECBAgQIECg7AICT9mJFSBAgAABAgQIECBAICsBgScreXUJECBAgAABAgQIECi7gMBT&#10;dmIFCBAgQIAAAQIECBDISkDgyUpeXQIECBAgQIAAAQIEyi4g8JSdWAECBAgQIECAAAECBLISEHiy&#10;kleXAAECBAgQIECAAIGyCwg8ZSdWgAABAgQIECBAgACBrATKHngOHTp0/PjxrKanLgECBAgQIECA&#10;AAECFSiQz+fTGVXZA88ll1zyxhtvpDafdNRUIUCAAAECBAgQIEDgrAVCOhgYGDjr08/oxLqRkZEz&#10;OuEsGv/gBz94+eWXL7300rq6uimn19fXj46OnkWfTiGQlUD4GNu0zApfXQIECBAgQKAKBEIAGR4e&#10;/shHPvKJT3wihemkEXhSmIYSBAgQIECAAAECBAgQOFGg7Je0QSdAgAABAgQIECBAgEBWAgJPVvLq&#10;EiBAgAABAgQIECBQdgGBp+zEChAgQIAAAQIECBAgkJWAwJOVvLoECBAgQIAAAQIECJRdQOApO7EC&#10;BAgQIECAAAECBAhkJSDwZCWvLgECBAgQIECAAAECZRcQeMpOrAABAgQIECBAgAABAlkJCDxZyatL&#10;gAABAgQIECBAgEDZBQSeshMrQIAAAQIECBAgQIBAVgICT1by6hIgQIAAAQIECBAgUHYBgafsxAoQ&#10;IECAAAECBAgQIJCVgMCTlby6BAgQIECAAAECBAiUXUDgKTuxAgQIECBAgAABAgQIZCUg8GQlry4B&#10;AgQIECBAgAABAmUXEHjKTqwAAQIECBAgQIAAAQJZCQg8WcmrS4AAAQIECBAgQIBA2QUEnrITK0CA&#10;AAECBAgQIECAQFYCAk9W8uoSIECAAAECBAgQIFB2AYGn7MQKECBAgAABAgQIECCQlYDAk5W8ugQI&#10;ECBAgAABAgQIlF1A4Ck7sQIECBAgQIAAAQIECGQlkFLgee+991566aWsJqkuAQIECBAgQIAAAQIV&#10;IrB3797XX389tcHUjYyMlLvYj370o6effnrhwoUNDQ1TatXX14+OjpZ7APonkL7AeeedF3J++nVV&#10;JECAAAECBAhUuMDw8PCxY8fWrVu3YsWKFIZa9sAT8syXv/zlP/mTP8nlcinMRwkCBAgQIECAAAEC&#10;BCpcIJ/P//Vf//UXvvCFFMaZxiVt8+fPl3ZSWEslCBAgQIAAAQIECMwJgZAOLr744nSGWvbAEy5a&#10;O//889OZjCoECBAgQIAAAQIECMwJgdR2RMoeeOYEt0ESIECAAAECBAgQIFCVAgJPVS6rSREgQIAA&#10;AQIECBAgEAsIPD4HBAgQIECAAAECBAhUrYDAU7VLa2IECBAgQIAAAQIECAg8PgMECBAgQIAAAQIE&#10;CFStgMBTtUtrYgQIECBAgAABAgQICDxTPgN9PZ1d2wZ8MM5NYE+sOHhufTibAAECBAgQIECAwLkL&#10;VETg2dbVOXZ0PX+O35MHQ289e6aRGXy+q3Nz3wlvTG6/Z9/BRctXNp877KQexksPbOs5zQTPOnHF&#10;EzkXvdIgz24Akxj7XjvYcu3KphkqhnTU2XPiwkQnTU1hhNMv8QwLntjsJJ+NU/Q3+2M468E7kQAB&#10;AgQIECBA4BQCFRF4wvhyyzZ0hGN9W7Sre9q4MuNVbFrZ3rF26TTNm25o77i19YQ3Jrdfuna6NjMu&#10;fpKGpdKD257cPXyazlrXdrTPeuI6kwmc3QAmMbbeOv0SnMkwUm17ks9GqmNQjAABAgQIECBAoBwC&#10;dSMjI+Xod2KfDz744N13332KKmFr4sDlG9pviLcE+jZ37pgXPw7/0b17Vz5Eobb1cQAoPY2iRauT&#10;TBL+E/vWg3FUatvQvrIp7Aa8NJzL56Nltyze/9SRa8MX7tBgR/xS0kdoE4UOh5bH54bGvcmpy0Kh&#10;aFtXd9I+Gnu9WKLUZ9xB3LK4YxGPZP/iUtH58YPi3MIuR/fu0DpqWd2xtjUeYTKAqO2Wyw88FUpf&#10;uW+87oLthcctq+LSSZ9RaNuwanXUu2N+MuVAsbU/7nq8TQwyJlCqWoLK5fJRzBjPKB5GQWbMvTTr&#10;KWJjs4vHEPtEYdjJAKZMZ+zp1PEkw4vfLTBOM+xkaqFQYSKlo7iC4R/ZDfMuiSVrWlji2H8ib6nn&#10;wglxV6XPwHj70oIX12tszIVPUal9XKKt7ejuoFRY2Ylzn/iZaRrY1rUpWdLimp44hpPOt72jo9x/&#10;s/RPgAABAgQIEJi7Ag8//PA999yTwvgrZYdn4lTzQwPRwLYtu8KX4I6OVQ27nwx3gwz27c8Xd4GS&#10;XZq+zVsPhq+5HRvaot3bCxew5RuWd3S03zBvQlf5hmtDF6tb8qU28Xt9Pb0HwzfvZDdp+/iVVOGr&#10;be9w2/qkff/W4i5T0ueGZbn8/r6xK+2aPrw4lz/QNxCFC7dyl7eOJYrB57fsjtrCRtXqRQd3FK9b&#10;SwbQvrI4pqXXt+UK37AHegq11rcN945dzbV4Tcd4HghfwbcejXvrWNVyMG4zVWAsNmzflY+n07G8&#10;IfliHg+jMZZb3bh7y8TL58LmVXwEjXjwY2Kh//xEh1K/J0wn3sMJR9A4+FpfskBRPIUwvJfGb9c5&#10;YdiF7uKprV4UxSeO97/jYIhkHR1rLi++FNZ0ON7o29B2tOQ/8WMxsG1Hf8gtHR0fX1x4eZr2k9er&#10;b3N3gWLDsij5FMVHYelz/Qeij09d2SJKWLLQoKDUXJx0W+7gvvAxO2EMp5hvCn97lSBAgAABAgQI&#10;EDitQCUGnty85mjgSD46uDXc2RO2QfJHBqKmldeG7+Xd8a0+8d3wg4NHo7hZeH3sArbc/BNuvSm8&#10;1Dw/Fw0fLgWWgcHhKHk9/i4b9mFKR1yxoSlu37pkUal90rBpQcMkx+aVyxflD7yybV9/bvGHx3dQ&#10;BobyUWNTeB4u6CptB00zprireAz53Zs6O+Pdg+HBQvxIzh0fTqm3aOmSlrjNFIGxYZemk0wz7juc&#10;2B/Lhd2hODqOH/FtJ+HleAulcEzgKY5hugGMTSe+0aWzM9l2C2VKXCFHTdhHGkMoDXt8as3zkvGN&#10;Dbw0wRJvvKbJEsfbU+PrNX5CqWJzU7Ie07WftF5jH5IoyajhUzTxiNd66sqOoRRLxFWSG8wKG3cT&#10;Zl1qcIr5TqrmCQECBAgQIECAQEYClRZ4+vb1Rw0LmpJv7+HCsMKRxJLCBkX8n97j/NPUWPg2f+o7&#10;9UMsCTkn+W4e+iwc8VfV5Mtv2NKZ+INsSSxKvveXxnDyJWm9siW//8BwbnHrhIwVf6E/OhjqhWu6&#10;pvt1hNBdPOzSGJLNiviY/o6dsd6i8DsKhSQ2SaA0uLHpJNOM5xeGEe99Jcf4PUsBamsUbwStbhmb&#10;V2ETYzzpTZrw1Ons6Ykv5Et2eJIyJa7JPzkwzbBPwjjWcvBw4bamGKe4iRfv1J3wkwdjFeO4OIP2&#10;4x+SaPCVA/mTZM9T/70Le0ThYst406kQ1qaOIdFOFn18mTL6m6wsAQIECBAgQIDAtAKVEniKuzed&#10;8UVN8W0e8S5KssMTdnSS67LiFBGOsCWyaEnIP623xheexf/pPWpbc+KX4+Jcc9H+sGMQX/w24daR&#10;1rXxRWJxV9GyNeM/D9C8ck248CnsukxtP51b2HUJ96RMuJ4t/gJ+w5pwfV1cr79l9TS/jlBMI2Gm&#10;Xc83X1+sdbJoNN5b2ONqWRVHvikCpWGVphPfL5TkgBuWJzLJXtj4pkZT6+W5eNbJbUXFzY5cdCDM&#10;t9T/lHlOnU485Xh2W/ZH8Vf8Ma7Jp4+ddbJux6qMtYw7TI7Wj8Y/WZGMfLofbRur+OSBGbUf/5CE&#10;Xamo7eMz/tW4CRBxso2HtCWUjDedThjDzOfr/4AIECBAgAABAgQyEaiIHy0oz8zj3wwo3P1fhqOs&#10;nZdhvCd2ecJPAqRSVRECBAgQIECAAAECsUBN/2hBpX8E4mvhth6cfD1bpY/Z+AgQIECAAAECBAjU&#10;pEAV7/DU5HqaNAECBAgQIECAAIG5IGCHZy6skjESIECAAAECBAgQIFDZApXyowWVrWR0BAgQIECA&#10;AAECBAjMSQGBZ04um0ETIECAAAECBAgQIDATAYFnJkraECBAgAABAgQIECAwJwUEnjm5bAZNgAAB&#10;AgQIECBAgMBMBASemShpQ4AAAQIECBAgQIDAnBQQeObkshk0AQIECBAgQIAAAQIzERB4ZqKkDQEC&#10;BAgQIECAAAECc1JA4JmTy2bQBAgQIECAAAECBAjMREDgmYmSNgQIECBAgAABAgQIzEkBgWdOLptB&#10;EyBAgAABAgQIECAwEwGBZyZK2hAgQIAAAQIECBAgMCcFBJ45uWwGTYAAAQIECBAgQIDATAQEnpko&#10;aUOAAAECBAgQIECAwJwUEHjm5LIZNAECBAgQIECAAAECMxEQeGaipA0BAgQIECBAgAABAnNSQOCZ&#10;k8tm0AQIECBAgAABAgQIzERA4JmJkjYECBAgQIAAAQIECMxJAYFnTi6bQRMgQIAAAQIECBAgMBMB&#10;gWcmStoQIECAAAECBAgQIDAnBQSeOblsBk2AAAECBAgQIECAwEwEBJ6ZKGlDgAABAgQIECBAgMCc&#10;FBB45uSyGTQBAgQIECBAgAABAjMREHhmoqQNAQIECBAgQIAAAQJzUkDgmZPLZtAECBAgQIAAAQIE&#10;CMxEQOCZiZI2BAgQIECAAAECBAjMSYGyB57R0dGRkZE5aWPQBAgQIECAAAECBAiURyCfz5en46m9&#10;lj3whIJDQ0OpzScdNVUIECBAgAABAgQIEDhrgZAOhoeHz/r0MzqxLoXtlyeeeOKpp55auHBhQ0PD&#10;lMHV19eHLaAzGrHGBOaEwHnnnffee+/NiaEaJAECBAgQIEAgTYEQdY4dO7Zu3boVK1akUDeNwJPC&#10;NJQgQIAAAQIECBAgQIDAiQJpXNLGnQABAgQIECBAgAABApkICDyZsCtKgAABAgQIECBAgEAaAgJP&#10;GspqECBAgAABAgQIECCQiYDAkwm7ogQIECBAgAABAgQIpCEg8KShrAYBAgQIECBAgAABApkICDyZ&#10;sCtKgAABAgQIECBAgEAaAgJPGspqECBAgAABAgQIECCQiYDAkwm7ogQIECBAgAABAgQIpCEg8KSh&#10;rAYBAgQIECBAgAABApkICDyZsCtKgAABAgQIECBAgEAaAgJPGspqECBAgAABAgQIECCQiYDAkwm7&#10;ogQIECBAgAABAgQIpCEg8KShrAYBAgQIECBAgAABApkICDyZsCtKgAABAgQIECBAgEAaAgJPGspq&#10;ECBAgAABAgQIECCQiYDAkwm7ogQIECBAgAABAgQIpCEg8KShrAYBAgQIECBAgAABApkICDyZsCtK&#10;gAABAgQIECBAgEAaAgJPGspqECBAgAABAgQIECCQiYDAkwm7ogQIECBAgAABAgQIpCEg8KShrAYB&#10;AgQIECBAgAABApkIpBd4Dh8+nMkMFSVAgAABAgQIECBAoHIE3kuO1MZTNzIyUu5iP/jBD15++eVL&#10;L720rq5uSq36+vrR0dFyD2BK/+edd16axCnPTjkCBAgQIECAAAEClSwQAsjw8PB11133yU9+MoVx&#10;phF4/uIv/uKzn/1sLpdLYT5KECBAgAABAgQIECBQ4QL5fP6rX/3ql7/85RTGWfZL2g4dOvRbv/Vb&#10;0k4Ka6kEAQIECBAgQIAAgTkhENJBc3NzOkMte+C55JJLTrySLZ25qUKAAAECBAgQIECAQGUKpLYj&#10;UvbAU5m+RkWAAAECBAgQIECAQC0ICDy1sMrmSIAAAQIECBAgQKBGBQSeGl140yZAgAABAgQIECBQ&#10;CwICTy2ssjkSIECAAAECBAgQqFEBgadGF960CRAgQIAAAQIECNSCgMBTC6tsjgQIECBAgAABAgRq&#10;VKCSA09fT2fXtoEaXRjTJkCAAAECBAgQIEDg3AUqIvBs6+ocO7qeHyzOas++g4uWrzyHf49o8Pmu&#10;zs19526kBwIECBAgQIAAAQIE5qhARQSeYJdbtqEjOdpvaCpSLl3bcWvrHGU1bAIECBAgQIAAAQIE&#10;KkGg/v777y/3OF544YUVK1acosr+nT89Om/p1ZdfNN5mT0/npmd/Go43L77uQ81RePrkT1/9p3/a&#10;+c4V5+98dNMz8Ts//ekbb7/z0x/+8J9++urbV4ST4zaHJj6IDuzc885l132oblvXo6FVfMJF1334&#10;HLaMyg2lfwIECBAgQIAAAQI1IrBjx46PfvSjKUy2UnZ48ru6k6vakpt2BrZ19Q63rQ/7Patb+rf2&#10;7Ekc8g3Lx/Z/Fq3u6NjQljt4IFrTsb4tlz/Qd6pbfZpWtsd7RxuW5Q6+5gq3FD5UShAgQIAAAQIE&#10;CBCoFIFKCTylS9ra45t2Bo7ko4ameCumdcmiaPhwcldPbv6JezMNC5qi5qaG02HGN/N0dnbvyp+u&#10;ofcJECBAgAABAgQIEKgqgUoJPJNQm+fnouHBeNOmb19/FKeaGR75I+GkwcPDk5rv6enevzjcIRR2&#10;eGbYjWYECBAgQIAAAQIECFSHQGUGnpVrlkW7N4Vdma0HF61eu3Rm1EuXtEQHt3Z2btk/uX14Pb87&#10;XDAXv3609BNwM+tSKwIECBAgQIAAAQIE5rRA3cjISLkn8OCDD959993lrqJ/AgQIECBAgAABAgTm&#10;isDDDz98zz33pDDaitzhSWHeShAgQIAAAQIECBAgUAMCAk8NLLIpEiBAgAABAgQIEKhVAYGnVlfe&#10;vAkQIECAAAECBAjUgIDAUwOLbIoECBAgQIAAAQIEalVA4KnVlTdvAgQIECBAgAABAjUgIPDUwCKb&#10;IgECBAgQIECAAIFaFRB4anXlzZsAAQIECBAgQIBADQgIPDWwyKZIgAABAgQIECBAoFYFBJ5aXXnz&#10;JkCAAAECBAgQIFADAgJPDSyyKRIgQIAAAQIECBCoVQGBp1ZX3rwJECBAgAABAgQI1ICAwFMDi2yK&#10;BAgQIECAAAECBGpVQOCp1ZU3bwIECBAgQIAAAQI1ICDw1MAimyIBAgQIECBAgACBWhUQeGp15c2b&#10;AAECBAgQIECAQA0ICDw1sMimSIAAAQIECBAgQKBWBQSeWl158yZAgAABAgQIECBQAwICTw0ssikS&#10;IECAAAECBAgQqFUBgadWV968CRAgQIAAAQIECNSAgMBTA4tsigQIECBAgAABAgRqVUDgqdWVN28C&#10;BAgQIECAAAECNSAg8NTAIpsiAQIECBAgQIAAgVoVEHhqdeXNmwABAgQIECBAgEANCAg8NbDIpkiA&#10;AAECBAgQIECgVgUEnlpdefMmQIAAAQIECBAgUAMCAk8NLLIpEiBAgAABAgQIEKhVAYGnVlfevAkQ&#10;IECAAAECBAjUgIDAUwOLbIoECBAgQIAAAQIEalVA4KnVlTdvAgQIECBAgAABAjUgUPbAMzo6OjIy&#10;UgOSpkiAAAECBAgQIECAwEwF8vn8TJueW7u6cqeREHi+8pWv/PEf//F555U9XJ0bhbMJECBAgAAB&#10;AgQIEEhD4L333vv2t7/953/+5ykUK3vgCXN44oknnnrqqYULFzY0NEyZUn19fUhEKcxzYokQvQJx&#10;ykWVI0CAAAECBAgQIEAgCAwPDx87dmzdunUrVqxIASSNwJPCNJQgQIAAAQIECBAgQIDAiQIuM/Op&#10;IECAAAECBAgQIECgagUEnqpdWhMjQIAAAQIECBAgQEDg8RkgQIAAAQIECBAgQKBqBQSeql1aEyNA&#10;gAABAgQIECBAQODxGSBAgAABAgQIECBAoGoFBJ6qXVoTI0CAAAECBAgQIEDg/we8QLH5ZEoqxQAA&#10;AABJRU5ErkJgglBLAwQKAAAAAAAAACEA7j5wQqRiAACkYgAAFAAAAGRycy9tZWRpYS9pbWFnZTIu&#10;cG5niVBORw0KGgoAAAANSUhEUgAABE8AAAKqCAIAAABEmedLAAAAAXNSR0IArs4c6QAAYl5JREFU&#10;eF7t3W1sVuedJ/5jDG0VfAOJTRqvYZIO0xoTNaCk/+bPw386LamURSoQjdZVpG0zWq8aKdWoqrSv&#10;8iKZ7kpZ9kVXGu0m3WjkrdK8iMarSUw18qJJyFMNlGk7KRQwTss2DPY6LbfDw20yaWLD/zrnto0x&#10;hpiHc459n895kd4P51y/6/e57kr+6jr3Td3o6GjkIECAAAECBAgQIECAQM0JLKi5jjREgAABAgQI&#10;ECBAgACBWEDa8TkgQIAAAQIECBAgQKA2BaSd2lxXXREgQIAAAQIECBAgIO34DBAgQIAAAQIECBAg&#10;UJsC0k5trquuCBAgQIAAAQIECBCQdnwGCBAgQIAAAQIECBCoTQFppzbXVVcECBAgQIAAAQIECEg7&#10;PgMECBAgQIAAAQIECNSmQEZp59SpU7XppysCBAgQIECAAAECBGYtcD45Zn36jZ5YNzo6eqNjXPX6&#10;F1988dChQ7fffntdXd20E+vr68fGxlKtfvngCxYsyNI34+6UI0CAAAECBAgQIDCXBUL6GBkZuffe&#10;e7/61a9mMM/U0873vve9xx57rFQqZdCMEgQIECBAgAABAgQIzHGBSqXy/e9/f8eOHRnMM9072U6e&#10;PPnpT39a1MlgIZUgQIAAAQIECBAgMC8EQjpoamrKZqrppp3ly5dffgNbNo2pQoAAAQIECBAgQIDA&#10;3BTIbDsk3bQzN3HNigABAgQIECBAgACBIghIO0VYZT0SIECAAAECBAgQKKKAtFPEVdczAQIECBAg&#10;QIAAgSIISDtFWGU9EiBAgAABAgQIECiigLRTxFXXMwECBAgQIECAAIEiCEg7RVhlPRIgQIAAAQIE&#10;CBAoosCcTTv9PZ1de8tFXBI9EyBAgAABAgQIECBwUwTyTzt7uzonj659w+NdHT021LJ2ww38o0PD&#10;+7o6d/XfFCODECBAgAABAgQIECAwHwXyTztBrbRme0dytK9vHEdcvaXjwdb5CGrOBAgQIECAAAEC&#10;BAjMEYH6J554ItWp/OIXv1i3bt1VSpw4/NbZpavvXnnLxXOO9nTufPOtcPx+8b1/0hSFp6++9Zuf&#10;/vTwH+5cePiFnW/E77z11rsf/OGtf/iHn771mw/uDBfH55yc+iAaOHz0D3fc+yd1e7teCGfFF9xy&#10;72dvYLMoVSWDEyBAgAABAgQIECiOwIEDB77whS9k0O+c2NupHOlObmZLvqhT3tu1Z6RtW9jp2dQ8&#10;2NtzNEGoNKyd3Plp2dTRsb2tNDQQbe7Y1laqDPRf7es9jRva412j7WtKQ++4sS2DT5QSBAgQIECA&#10;AAECBOaKwJxIOxN3srXHX9Qpn65EDY3xJkzrqpZo5FTyTZ7Ssst3ZRpubYyaGhs+TjL+Ak9nZ/eR&#10;ysed6H0CBAgQIECAAAECBGpKYE6knUtEm5aVopHheLum/9hgFEeaWR6V0+Gi4VMjl5x+tKf7xIrw&#10;raCwtzPLYZxGgAABAgQIECBAgEBtCMzBtLNh85qob2fYj+kdatm0ZfXsnFevao6Gejs7d5+49Pzw&#10;eqUv3CcXv3524gffZjekswgQIECAAAECBAgQmNcCdaOjo6k28Oyzzz7yyCOpljA4AQIECBAgQIAA&#10;AQLzSOC555579NFHM5jw3NvbyaBpJQgQIECAAAECBAgQKICAtFOARdYiAQIECBAgQIAAgUIKSDuF&#10;XHZNEyBAgAABAgQIECiAgLRTgEXWIgECBAgQIECAAIFCCkg7hVx2TRMgQIAAAQIECBAogIC0U4BF&#10;1iIBAgQIECBAgACBQgpIO4Vcdk0TIECAAAECBAgQKICAtFOARdYiAQIECBAgQIAAgUIKSDuFXHZN&#10;EyBAgAABAgQIECiAgLRTgEXWIgECBAgQIECAAIFCCkg7hVx2TRMgQIAAAQIECBAogIC0U4BF1iIB&#10;AgQIECBAgACBQgpIO4Vcdk0TIECAAAECBAgQKICAtFOARdYiAQIECBAgQIAAgUIKSDuFXHZNEyBA&#10;gAABAgQIECiAgLRTgEXWIgECBAgQIECAAIFCCkg7hVx2TRMgQIAAAQIECBAogIC0U4BF1iIBAgQI&#10;ECBAgACBQgpIO4Vcdk0TIECAAAECBAgQKICAtFOARdYiAQIECBAgQIAAgUIKSDuFXHZNEyBAgAAB&#10;AgQIECiAgLRTgEXWIgECBAgQIECAAIFCCkg7hVx2TRMgQIAAAQIECBAogIC0U4BF1iIBAgQIECBA&#10;gACBQgpIO4Vcdk0TIECAAAECBAgQKICAtFOARdYiAQIECBAgQIAAgUIKSDuFXHZNEyBAgAABAgQI&#10;ECiAgLRTgEXWIgECBAgQIECAAIFCCkg7hVx2TRMgQIAAAQIECBAogEC6aWdsbGx0dLQAjFokQIAA&#10;AQIECBAgQGC2ApVKZban3th5dammkZB2/st/+S//9t/+2wUL0o1VN4bgagIECBAgQIAAAQIEMhI4&#10;f/78//yf//Ov/uqvMqiXbtoJDbzyyiuvvfbabbfd1tDQMK2f+vr6EIcyaHJqiZC7gm/GRZUjQIAA&#10;AQIECBAgQCAIjIyMnDt3buvWrevWrcsAJPW0k0EPShAgQIAAAQIECBAgQOByATeY+VQQIECAAAEC&#10;BAgQIFCbAtJOba6rrggQIECAAAECBAgQkHZ8BggQIECAAAECBAgQqE0Baac211VXBAgQIECAAAEC&#10;BAhIOz4DBAgQIECAAAECBAjUpoC0U5vrqisCBAgQIECAAAECBKQdnwECBAgQIECAAAECBGpTQNqp&#10;zXXVFQECBAgQIECAAAEC0o7PAAECBAgQIECAAAECtSkg7dTmuuqKAAECBAgQIECAAAFpx2eAAAEC&#10;BAgQIECAAIHaFJB2anNddUWAAAECBAgQIECAgLTjM0CAAAECBAgQIECAQG0KSDu1ua66IkCAAAEC&#10;BAgQIEBA2vEZIECAAAECBAgQIECgNgWkndpcV10RIECAAAECBAgQICDt+AwQIECAAAECBAgQIFCb&#10;AtJOba6rrggQIECAAAECBAgQkHZ8BggQIECAAAECBAgQqE0Baac211VXBAgQIECAAAECBAhkkXbO&#10;nz9/8OBB1gQIECBAgAABAgQIFFzg7bffPn78eGYIdaOjo6kWe/nll19//fXbbrutoaFhWqH6+vqx&#10;sbFUq9fY4IsWLfroo49qrCntECBAgAABAgQIFEdgZGTk3LlzW7duXbduXQZdp5t2QpjZsWPHN77x&#10;jQULsthEysBLCQIECBAgQIAAAQIEbkQg3Pn1wx/+8Mknn7yRQWZ5bepp53/8j//R0dExy9k4jQAB&#10;AgQIECBAgACBmhf47//9v/+H//AfMmgz3S2XcK/awoULM2hDCQIECBAgQIAAAQIE5otAqVTKZqrp&#10;pp1selCFAAECBAgQIECAAAEClwtIOz4VBAgQIECAAAECBAjUpoC0U5vrqisCBAgQIECAAAECBKQd&#10;nwECBAgQIECAAAECBGpTQNqpzXXVFQECBAgQIECAAAEC0o7PAAECBAgQIECAAAECtSkg7cy1de3v&#10;6ezaW55rszIfAgQIECBAgAABAvNPIP+0s7erc/Lo2jd8fYT9u3r6Z3Hl8L6uECWuXOOKSSO+MBy7&#10;ZlNkFvO49JR48MmRjx4balm7oemaB3EBAQIECBAgQIAAAQLTBPJPO2FCpTXbO5KjfX3j9azQ0Z7e&#10;weu57rJrWrd0tM+YNMpnKvEkH2y9KWWmDdK4vv3iyKu3pFQljZkbkwABAgQIECBAgMBcFqgbHR1N&#10;dX7PPvvsI488cpUSYW9nYOX2KTknbLAcWLYtpI7JB8N7u7r7KiEVtW1v39AYxa+PlCqV8Vda+6vv&#10;Rs2bOu4fvuTMibLlvV07kwFKpUq0Ih7kaE/nnqH4mo0dW1ZPzm68Yuuvu7pPRNUK8QnR+Mkh8LSv&#10;j8YnE2YzMcl4MlHbl1cOvHYknkc80TUNfUfC+GFKW1qjiflPlpuongzYGPZ2us+sjUPOxOtRy6bx&#10;pwcnGk3OTHWlDE6AAAECBAgQIEAgG4Hnnnvu0UcfzaDWnNjbqRzpTm5mm/n7KsP7dvct2RR2fjYt&#10;6ds9fqtbpeGejo5tbaXKQH+5ccM9zdVc0TTDmbFh/8/7KiE/dHSsXVJNI/09e0batsUjjOy50i1w&#10;KzaHii3R0Dv90er720rxBlTIG/27uquT2b4m6nu1elNcMpn2DUuTmBN2qTa1VPrOrAr/2xwNHTsa&#10;Xm3c0B7vXG1fU4pHi6sPhRAVqkdH9l+8Ny5EsuqswoWDvT3xhfHYa5MLKyf6r/Mmvww+REoQIECA&#10;AAECBAgQmJMCcyLtTNzJdsW7yKLB3hCGwu1qlTPV7++XloVvtjQ1NlxqGu43u+zMcMbw8NmotDT+&#10;KkzT0lJ8RXl4JKr07ezsjDd8RoZn/EmAJY1hJ2X8/ItVLg7V+NkVpcrp5NJkMpceSbmmZUm1eAbJ&#10;1366qzs/cfXq/EMICjs/E0f5dCVqaIyHal3VEo2cStJNcmLjrdManZMfJZMiQIAAAQIECBAgMMcE&#10;5kTaucwkiRFxKoiPOHIkOzPxMeM3ZyZixRXObGxcMh6T4jgUjxhiUrgPbfy7QtfykwAXhxr+9UBl&#10;hpgz0/Ie7ek+sSLs+YQtmonq1QbDTXxTtrPiLqrRq//YYNRwq/vW5tj/V0yHAAECBAgQIEBgvgnM&#10;wbQT72wM7ensfHWgitm4fm24s+sqt7ol6WWot7OnfIUzWx+M7w0LIxw4W91tab0/3IcW9nau/WfW&#10;JofqPhK1fSV8iWgWx+pVzZW+cK/e7hNRdHZ4OGrdsrE5bnBnX7Rm88Ws1bRh8/iseodaNk35NtEs&#10;SjiFAAECBAgQIECAAIHLBPL/lQKLQoAAAQIECBAgQIBAoQSK9SsFhVpazRIgQIAAAQIECBAgkI3A&#10;HLyTLZvGVSFAgAABAgQIECBAoMYFpJ0aX2DtESBAgAABAgQIECisgLRT2KXXOAECBAgQIECAAIEa&#10;F5B2anyBtUeAAAECBAgQIECgsALSTmGXXuMECBAgQIAAAQIEalxA2qnxBdYeAQIECBAgQIAAgcIK&#10;SDuFXXqNEyBAgAABAgQIEKhxAWmnxhdYewQIECBAgAABAgQKKyDtFHbpNU6AAAECBAgQIECgxgWk&#10;nRpfYO0RIECAAAECBAgQKKyAtFPYpdc4AQIECBAgQIAAgRoXkHZqfIG1R4AAAQIECBAgQKCwAtJO&#10;YZde4wQIECBAgAABAgRqXEDaqfEF1h4BAgQIECBAgACBwgpIO4Vdeo0TIECAAAECBAgQqHEBaafG&#10;F1h7BAgQIECAAAECBAorIO0Uduk1ToAAAQIECBAgQKDGBaSdGl9g7REgQIAAAQIECBAorIC0U9il&#10;1zgBAgQIECBAgACBGheQdmp8gbVHgAABAgQIECBAoLAC0k5hl17jBAgQIECAAAECBGpcQNqp8QXW&#10;HgECBAgQIECAAIHCCkg7hV16jRMgQIAAAQIECBCocQFpp8YXWHsECBAgQIAAAQIECisg7RR26TVO&#10;gAABAgQIECBAoMYFpJ0aX2DtESBAgAABAgQIECisgLRT2KXXOAECBAgQIECAAIEaF5B2anyBtUeA&#10;AAECBAgQIECgsALppp2TJ09euHChsLgaJ0CAAAECBAgQIEDgcoFKpZINS7ppZ/ny5e+++25mzWRD&#10;pgoBAgQIECBAgAABAtctENJBuVy+7suv6cK60dHRa7rgWk9+8cUXDx06dPvtt9fV1U27tr6+fmxs&#10;7FoHLPL5ixYt+uijj4osoHcCBAgQIECAAIF5LRDSx8jIyH333ffAAw9k0EjqaSeDHpQgQIAAAQIE&#10;CBAgQIDA5QLp3slGnAABAgQIECBAgAABAnkJSDt5yatLgAABAgQIECBAgEC6AtJOur5GJ0CAAAEC&#10;BAgQIEAgLwFpJy95dQkQIECAAAECBAgQSFdA2knX1+gECBAgQIAAAQIECOQlIO3kJa8uAQIECBAg&#10;QIAAAQLpCkg76foanQABAgQIECBAgACBvASknbzk1SVAgAABAgQIECBAIF0BaSddX6MTIECAAAEC&#10;BAgQIJCXgLSTl7y6BAgQIECAAAECBAikKyDtpOtrdAIECBAgQIAAAQIE8hKQdvKSV5cAAQIECBAg&#10;QIAAgXQFpJ10fY1OgAABAgQIECBAgEBeAtJOXvLqEiBAgAABAgQIECCQroC0k66v0QkQIECAAAEC&#10;BAgQyEtA2slLXl0CBAgQIECAAAECBNIVkHbS9TU6AQIECBAgQIAAAQJ5CUg7ecmrS4AAAQIECBAg&#10;QIBAugLSTrq+RidAgAABAgQIECBAIC8BaScveXUJECBAgAABAgQIEEhXQNpJ19foBAgQIECAAAEC&#10;BAjkJZBF2jl//vzBgwfz6lBdAgQIECBAgAABAgTmiMDbb799/PjxzCZTNzo6mmqxl19++fXXX29K&#10;jvr6+rq6usly4fGFCxdSrT7fB1+4cGHaCzTficyfAAECBAgQIEBgXgiEv/zHxsbK5XKlUtm6deu6&#10;desymHa6aSf0s2PHjm9961ulUimDZpQgQIAAAQIECBAgQGCOC4S088wzzzz55JMZzDP1O9kaGxtF&#10;nQwWUgkCBAgQIECAAAEC80IgpIMlS5ZkM9V00064dW3x4sXZdKIKAQIECBAgQIAAAQLzQiB8ySWb&#10;eaabdkIPIfBk04kqBAgQIECAAAECBAjMC4HMMkLqaWfqzxLMC3qTJECAAAECBAgQIEAgVYHMMkLq&#10;aSdVJoMTIECAAAECBAgQIEDgSgLSTt6fjaM9nV17h/OehfoECBAgQIAAAQIEak8g/7TT0xmOnv6E&#10;dnhfV3jSte8qf/wP7+2qntAfp4TybFYknNnZc3Q2Z37MOfH0dsUz7d8VT7pr3z/Neg5TR45bmJxP&#10;/ztDzfdsaLwJszMEAQIECBAgQIAAAQKXCOSfdpLpDB2L08hw/4nKrNendUtH+4aMfsthfFKN69s7&#10;HmwN8xw+GzVv7Ghff+91zaFxQ3vHltXjY7Y+ePHxrHt3IgECBAgQIECAAAECHy9Q/8QTT3z8WTdw&#10;xqFDh9ra2q4ywK/fequuVPrwE3fcvbL8q5+eqit9GC1dfffKW6Jwi9fON9966613b7n3s03xts8L&#10;//DTt94a/MMnqyec6Ol89eQfhRPDVknyzlu/+SB+erFU2IHZ+UZ4+VTdhx9+4o/CIGGTJxnx94vv&#10;/ZPJnBS/+Ou4RDzOvrN3JiNPOS1M49W3fvPTnx7+w513DPz9C4cX3nlyX+/ghyMnwsQW/3rntDm8&#10;uziMVJ6Y0VvJ02TPqjrFpJe40K/q4zfGZzi1x32HQ61warVrBwECBAgQIECAAIHaEzh69OjnP//5&#10;DPqaE3s7DStXRCf6h48eG2pZsWK86f6ePSNt2zo6trWN7An3ufXvP1IJ2ykdHWsbLt3+6d/V3bdk&#10;U3hj+5qo79UpX4Ap7z0wWIpH+Mr4kP27ekfWbA8ntp3tnXJjW+v9a0pD7/RH5f6BSvPa9Y0znFZp&#10;WNsRdnLGbzdrXL+2OYr3dib3Z4b37e6L2sLQm1qGDoS77JrC5k08o7ZSsmdV3rv7SBTPZGPz0MGL&#10;MwwRqPdsfFX8etxj9VixOR4niqfkIECAAAECBAgQIEDgBgTmRNqJbm1dEQ3sf2ektHTiCyzl4ZGo&#10;0rezs3NnXyUaGf5NeFpaFu91NC0rTW03vqmstDR+o/GzK0qV0xe/yFM+XYkaGsM7TY0N8RXxmZUj&#10;3Z2d3fGIpy5+NSi+cPDY3l8PVFpWtc54WrXylY/ymUq0pDFMPdyWloSi+Js51ULxMTmT1fGNb5Nf&#10;0Zm8Klq9qjn0WJ16Mk7T0kuavIH1dSkBAgQIECBAgACB4grMjbQTNTYuqQwNRismb96KI0qyMxMf&#10;7Rv+JDytRpk4Okw5woVR5Uz8xnCIK1NjSRyLkggRB6c4DYUzS/HeTjLixEZN/E5T64rSUF/YO7or&#10;fCfnyqdd+UMSh5Ozw/EvJ4RfL9jVH7abBlYmm0jVzDI5k3BT3MTvMcQvT1wVhU2tajBzECBAgAAB&#10;AgQIECBw8wTmSNqJWu8Kd4dN/Ys/3GAWxXs74Yh/Bq11S3y7V3hyYOTSbY/WBzc1D/bGOynhbrGv&#10;TPlxs6YNm6sjvDpQ5Wr9QlsU7+1c/Am4CcbG1pVh0OZVyS8HXPm0K6o3rt/cFvWFoXsHmzc92Bp6&#10;STaRdofC8SbS5Ez2DDVv3BISVfWYvKrz0tdv3uIaiQABAgQIECBAgEChBepGR0dTBXjhhRceeuih&#10;VEsYnAABAgQIECBAgACBeSTw0ksvPfzwwxlMeK7s7WTQqhIECBAgQIAAAQIECBRKQNop1HJrlgAB&#10;AgQIECBAgECBBKSdAi22VgkQIECAAAECBAgUSkDaKdRya5YAAQIECBAgQIBAgQSknQIttlYJECBA&#10;gAABAgQIFEog9bRz4cKFQoFqlgABAgQIECBAgACBqwtklhFSTztjY2MWmwABAgQIECBAgAABApMC&#10;mWWEdNNOaOPcuXPWlQABAgQIECBAgAABApMC5XI5G410007o4b333qtUKtk0owoBAgQIECBAgAAB&#10;AnNcIKSDM2fOZDPJutHR0VQrvfLKK6+99lpTctTX19fV1U2WC48zu2Mv1R7TG3zhwoVpL1B6kzcy&#10;AQIECBAgQIAAgUmB8Jd/uPMr7OqEtLN169Z169ZlgJN62smgByUIECBAgAABAgQIECBwuUDqd7JB&#10;J0CAAAECBAgQIECAQC4C0k4u7IoSIECAAAECBAgQIJC6gLSTOrECBAgQIECAAAECBAjkIiDt5MKu&#10;KAECBAgQIECAAAECqQtIO6kTK0CAAAECBAgQIECAQC4C0k4u7IoSIECAAAECBAgQIJC6gLSTOrEC&#10;BAgQIECAAAECBAjkIiDt5MKuKAECBAgQIECAAAECqQtIO6kTK0CAAAECBAgQIECAQC4C0k4u7IoS&#10;IECAAAECBAgQIJC6gLSTOrECBAgQIECAAAECBAjkIiDt5MKuKAECBAgQIECAAAECqQtIO6kTK0CA&#10;AAECBAgQIECAQC4C0k4u7IoSIECAAAECBAgQIJC6gLSTOrECBAgQIECAAAECBAjkIiDt5MKuKAEC&#10;BAgQIECAAAECqQtIO6kTK0CAAAECBAgQIECAQC4C8yDtlH/y5pFcbBQlQIAAAQIECBAgQGA+C8yJ&#10;tFP+yfNPP/38myej6HD30+HRT8pTSI/0HnxvPgubOwECBAgQIECAAAEC+QjUjY6O5lN5StWQdv72&#10;4Nkl93z9X0f/+3+/E0V3/b93vvMPvzobRSu//PVbfxHeilb+P58/87PqK9/euib3CZsAAQIECBAg&#10;QIAAAQJzXyCLvZ3z588fPHjw6hZLVrZEp44ceScqLY2if/k/x0OwCceJt3///93XErV8eesXm8Lr&#10;4Tgzddtn7vOaIQECBAgQIECAAAECFwXefvvt48ePZyaS+t7Oyy+//PrrrzclR319fV1d3WRvCxcu&#10;/NrXvhaeDu/r2h2taDjSN1Rq27Ry4MAHTdHJT23+SrT71Whze+P+zmOrti07EB4nr7S3bwiX7Nq1&#10;61/+5V8yY1KIAAECBAgQIECAAIEbEbhw4cLY2Fi5XK5UKlu3bl23bt2NjDbLa9NNO6GfHTt2fOtb&#10;3yqVSleZUJJ2Nq89090bbdq+9MDu6AsrTrzWV4lKa7a3ry/3dPYOtfxJ8+BvhsIolYb2ji2z7M1p&#10;BAgQIECAAAECBAjMNYGQdp555pknn3wyg4mlnnb+5m/+5i/+4i8y6EQJAgQIECBAgAABAgTmhcAP&#10;fvCD7373uxlMNd3v7YRb1xYvXpxBG0oQIECAAAECBAgQIDBfBMKXXLKZarppJ/QQAk82nahCgAAB&#10;AgQIECBAgMC8EMgsI6Sedqb+LMG8oDdJAgQIECBAgAABAgRSFcgsI6SedlJlMjgBAgQIECBAgAAB&#10;AgSuJCDt+GwQIECAAAECBAgQIFCbAtJOba6rrggQIECAAAECBAgQyDHtDOx5KjleOnwuWYdzh/8u&#10;ef53hyvx04He6tvjT6tLFV7cM2jVCBAgQIAAAQIECBAg8PECuaWdc4f3R488Ho7vfO7oL+MAM/DL&#10;nXd8Mzx/5I6dBwaiSng7fvb4X64+Gp5Wj8E9P3rz41tyBgECBAgQIECAAAECBIJAbmln8d1/vrFl&#10;yhJUzrz7p3euCC+03Pmlk2fOle7+803xsynHwJ7nom3bWi0bAQIECBAgQIAAAQIEZiOQW9oZn1zl&#10;8K63V6+bGnsumfW5w68cXb02jj0DvT+KHtl412x6cg4BAgQIECBAgAABAgRy3NuJ8Qf3PPVK9OBD&#10;dy+eeSXCF3t2RQ/8+d2lOOwcfzN647mn/npn/xvP7Zm4s80CEiBAgAABAgQIECBA4IoC+e3tVA7/&#10;3W/vfHwy6pSW3vHm8TjGDB5/Y/nSxeE3C146fufj1agTjhUb4y/xPP6dba1femTjtFvcLC8BAgQI&#10;ECBAgAABAgQuF8gt7Qwc2Nn/5o8mfnYt/CrbinXb3o2fPxd9M3xjZ/CXO/veGH974kfbrB8BAgQI&#10;ECBAgAABAgRmL1A3Ojo6+7Ov48wXXnjhoYceuo4LXUKAAAECBAgQIECAQE0KvPTSSw8//HAGreW2&#10;t5NBb0oQIECAAAECBAgQIFBkAWmnyKuvdwIECBAgQIAAAQK1LCDt1PLq6o0AAQIECBAgQIBAkQWk&#10;nSKvvt4JECBAgAABAgQI1LJA6mnnwoULteynNwIECBAgQIAAAQIErlEgs4yQetoZGxu7xt6dToAA&#10;AQIECBAgQIBALQtklhHSTTuhjXPnwr+l4yBAgAABAgQIECBAgMC4QLlczsYi3bQTenjvvfcqlUo2&#10;zahCgAABAgQIECBAgMAcFwjp4MyZM9lMMvV/XfSVV1557bXXmpKjvr6+rq5usrHw+Lrv2FuwYMH5&#10;8+ezMVKFAAECBAgQIECAAIEbFAh/+Yc7v8KuTkg7W7duXbdu3Q0OOJvLU087s5mEcwgQIECAAAEC&#10;BAgQIHDTBVK/k+2mz9iABAgQIECAAAECBAgQmI2AtDMbJecQIECAAAECBAgQIDD/BKSd+bdmZkyA&#10;AAECBAgQIECAwGwEpJ3ZKDmHAAECBAgQIECAAIH5JyDtzL81M2MCBAgQIECAAAECBGYjIO3MRsk5&#10;BAgQIECAAAECBAjMPwFpZ/6tmRkTIECAAAECBAgQIDAbAWlnNkrOIUCAAAECBAgQIEBg/glIO/Nv&#10;zcyYAAECBAgQIECAAIHZCEg7s1FyDgECBAgQIECAAAEC809A2pl/a2bGBAgQIECAAAECBAjMRkDa&#10;mY2ScwgQIECAAAECBAgQmH8C0s78WzMzJkCAAAECBAgQIEBgNgLSzmyUnEOAAAECBAgQIECAwPwT&#10;kHbm35qZMQECBAgQIECAAAECsxGQdmaj5BwCBAgQIECAAAECBOafgLQz/9bMjAkQIECAAAECBAgQ&#10;mI2AtDMbJecQIECAAAECBAgQIDD/BKSd+bdmZkyAAAECBAgQIECAwGwE5kjaOdL9/Jvlk28+//TT&#10;T//4SBSV33z++TdPRuWfPN99eDZdOIcAAQIECBAgQIAAAQLTBeZE2in/5BeVu9Y0/f690p99ueVM&#10;uXy491dL7/vT5VHT6jsr//SmRSNAgAABAgQIECBAgMB1CGSUdk6dOnWVyf3+1NnSbU3R7bdVXn9t&#10;cGl05J8qS8689vTT3UeWN5XOvncdXbmEAAECBAgQIECAAIE5KHA+OTKbWN3o6GiqxV588cVDhw41&#10;Nzd/6lOfqq+vr6urmyy3cOHCr33ta+Fp/67OY3d1bFkdvzO8r2t3tKLhRLRq5enhz646vfPYlo4t&#10;4fV9+/a9++67qU7V4AQIECBAgAABAgQIpCRw4cKFsbGxc+fOnTlz5t577/3qV7+aUqGpw6aedr73&#10;ve899thjpVLpKs0kCWdz+/rGEHx6Oo+t6rh/uKu7r9K8aduyA69G7e0bMoBQggABAgQIECBAgACB&#10;DAQqlcr3v//9HTt2ZFAr3TvZTp48+a/+1b+6etQJTTauX9twon84brc17OS0Ro0b2js6OrY0/Xqg&#10;4R5RJ4OPgRIECBAgQIAAAQIEMhII6eDTn/50NsXSTTvLly8PN7DNopPWLe0bws7OtKNxfXv19jYH&#10;AQIECBAgQIAAAQI1I9DU1JRNL+mmndBD+K5ONp2oQoAAAQIECBAgQIDAvBDILCOknnam/izBvKA3&#10;SQIECBAgQIAAAQIEUhXILCOknnZSZTI4AQIECBAgQIAAAQIEriQg7fhsECBAgAABAgQIECBQmwLS&#10;Tm2uq64IECBAgAABAgQIEMgx7Zw7/NJT8fHS4XOXrMPAnuTlp3oHkpevdJq1I0CAAAECBAgQIECA&#10;wNUE8ks7g7/cufybjz/++DeX7/zl4MUpnju8/91t33n88e9sO7n/cCWKrnCaVSVAgAABAgQIECBA&#10;gMDVBXJLO+dOv/ulz6wIk1vxmS+9e/ri7s6pU9HqP1ocRYvv+lx0+mx0pdOsKwECBAgQIECAAAEC&#10;BOZo2rEwBAgQIECAAAECBAgQSFUgt72dVLsyOAECBAgQIECAAAECBHJLO4uX3fHGb+PfIRj47Rt3&#10;LAu3ro0ft94aHf3ncGPbuXfejpYtia50mpUjQIAAAQIECBAgQIDA1QVySztRy7ptJ38UfnrtR9E3&#10;N7aESYbfXtsT0s/iu++/Y+dfP/XUXx/93IN3l6LLTrOgBAgQIECAAAECBAgQmJVA3ejo6KxOvN6T&#10;XnjhhYceeuh6r3YdAQIECBAgQIAAAQK1JvDSSy89/PDDGXSV395OBs0pQYAAAQIECBAgQIBAgQWk&#10;nQIvvtYJECBAgAABAgQI1LSAtFPTy6s5AgQIECBAgAABAgUWkHYKvPhaJ0CAAAECBAgQIFDTAqmn&#10;nQsXLtQ0oOYIECBAgAABAgQIELg2gcwyQuppZ2xs7NpadzYBAgQIECBAgAABAjUtkFlGSDftnDx5&#10;8oMPPqjpldIcAQIECBAgQIAAAQLXJlAul6/tgus9O920s3z58sHBwUqlcr3Tcx0BAgQIECBAgAAB&#10;AjUlENLB7373u2xaSv1fF33xxRcPHTrU3Nz8qU99qr6+vq6ubrKx8Hj2d+wtWrToo48+ygZFFQIE&#10;CBAgQIAAAQIEbq5A+Ms/3MB27ty5M2fO3HfffQ888MDNHX/G0VJPOxn0oAQBAgQIECBAgAABAgQu&#10;F0j3TjbiBAgQIECAAAECBAgQyEtA2slLXl0CBAgQIECAAAECBNIVkHbS9TU6AQIECBAgQIAAAQJ5&#10;CUg7ecmrS4AAAQIECBAgQIBAugLSTrq+RidAgAABAgQIECBAIC8BaScveXUJECBAgAABAgQIEEhX&#10;QNpJ19foBAgQIECAAAECBAjkJSDt5CWvLgECBAgQIECAAAEC6QpIO+n6Gp0AAQIECBAgQIAAgbwE&#10;pJ285NUlQIAAAQIECBAgQCBdAWknXV+jEyBAgAABAgQIECCQl4C0k5e8ugQIECBAgAABAgQIpCsg&#10;7aTra3QCBAgQIECAAAECBPISkHbykleXAAECBAgQIECAAIF0BaSddH2NToAAAQIECBAgQIBAXgLS&#10;Tl7y6hIgQIAAAQIECBAgkK6AtJOur9EJECBAgAABAgQIEMhLQNrJS15dAgQIECBAgAABAgTSFZB2&#10;0vU1OgECBAgQIECAAAECeQlIO3nJq0uAAAECBAgQIECAQLoC0k66vkYnQIAAAQIECBAgQCAvgSzS&#10;zvnz5w8ePJhXh+oSIECAAAECBAgQIDBHBN5+++3jx49nNpm60dHRVIu9/PLLr7/++m233dbQ0DCt&#10;0IIFC0IQSrW6wW+uwKJFiz766KObO6bRCBAgQIAAAQIEiiMwMjJy7ty5rVu3rlu3LoOu0007Y2Nj&#10;O3bs+Na3vlUqlTJoRgkCBAgQIECAAAECBOa4QKVSeeaZZ5588skM5pn6nWzLli0TdTJYSCUIECBA&#10;gAABAgQIzAuBkA4WL16czVTTTTv19fULFy7MphNVCBAgQIAAAQIECBCYFwKZbYekm3bmhbVJEiBA&#10;gAABAgQIECBQkwLSTk0uq6YIECBAgAABAgQIEIikHR8CAgQIECBAgAABAgRqU0Daqc111RUBAgQI&#10;ECBAgAABAtKOzwABAgQIECBAgAABArUpIO3U5rrqigABAgQIECBAgAABaacmPwPDe7s6e47WZGua&#10;IkCAAAECBAgQIDBbgfzTTvi7fMrR0z/jzMt7e/YNz7anmc/r7+ns2lue8t7R+IUbHPTappRZxXL/&#10;QNR2/+orzq5/V+Kc2XyujcnZBAgQIECAAAECBG6OQP5pJ/RRWrO9Y/zY0jpDX8N7X+0buTn9FmOU&#10;pg3t7Rsar9Tr0Z7eweS91Vs6rnJaMah0SYAAAQIECBAgUMMCdaOjo6m29+yzzz7yyCNXKRH2dgZW&#10;bm9ff/GP8+F9Xd0nolKlUomi5o0dW6Kezj1D1VC0OdpdfathY8f9p7q6j4RTSm3b2jc0RfFVydNS&#10;qRLFA0Z7u7r7wgvVQVaHvZ0DI9VBS23bw1/5YWfj4LL4QRTe6o0LtGzqeHAybYWbwboHJmaxqWNL&#10;a3lv187x8eKn8VXJgFHb9q9Euy95a7LdS0e+WDE5IX6aDLBme/ut+6s9TpnbxGTDu+sbL+uuMb68&#10;eskl046iyXlW25yc53jjrf3jLM2bNka9iUB5V+d4/oma29aM9AXG8Wuj/om3EsNUPykGJ0CAAAEC&#10;BAgQKIrAc8899+ijj2bQ7ZzY26kc6R6/mW3X5I1sKzZ3dGxqiYbe6Y9W399WiqPORCKK39rStHf3&#10;kYZNYUdoY0Pfq+GGtP79RyrhL/KOjrUNScKJosYN7fGG0fY1pXiQ+Kg03BNe2NRc6ds/5Tst/bt6&#10;R+LNpe1tZ3unf9dlZSi1va00dCDcRxc2TJLxwtNj45cnA4ZEMcNbcb2rjVydY6VhbRggJL2wzRIf&#10;YW4D/dXb7ZK3wuQrJ/pn6C5Emj0jbduSSwanTru/Z2dfiILxPKO+3eO3/01tvHHDPc0hACaBbcoR&#10;IlPS2kC0uWNbWymZRohYvWfb4n23jc1De65wk2EGH1IlCBAgQIAAAQIECFyXwJxIOxfvZJvcWlnS&#10;GPZ6mpaWZmgqeSsqn65EQ70hJIX9jcrpcnl4JCotawpvNC2buCj8sR7eTzZ8qsfFE0ZOTX5hZ3j4&#10;bJTErXgjaMrr8QUNt4ZSjY1LosqZEEHir/5XT7t0wPDs8rfiF68y8iUzip+EXaBwJFtMUybbeGtD&#10;/Ozy7uL2GxrjfltXtUyZ9sUzG1tXlpJpX6nxmT8vcctNjUnVqHymElW1V69qjkaGp37raearvUqA&#10;AAECBAgQIEBgDgnMibTzcR5x3ph+xKEmbFBUjy2t8R/oIfTEf6KHHBAfR3u6T6yIt2zWTEamysCv&#10;Q8hJgkIcY6pHPPhk3Jp6Q114L9kUikNLaWlT/67ucMddsgEyfS5XeOtqI186RAhLvVG8IbMpbLvM&#10;cFzeXdx+NX70Hxuc0s7FM4f7T1TCtJPRLm38Yh78GPg4bZ4djnPh0WND4+Hq49bK+wQIECBAgAAB&#10;AgTmjMCcSDsX72TrnPl2qfBndzina+rPsjVtWNuS7O10diavt94f7ljbE54ci6ppJGxHVPrCls3u&#10;E9H4n+zhjRPhhd6h0iW/V9b6hbZo/Fa66dVLZw/EmzlR2+b1ja13NSfz3D0QTd8CutJbVxn50g9A&#10;vA8TTz75IlCS2aYdl3XXtGHzmqhvZ7Id1LJpyjdqWrfEd50le1DJtJOBJhqvnhknokD38XemNa7f&#10;HG6Hi+8y3DPUvHHGH5CYMx9kEyFAgAABAgQIECBwmUD+v1JwkxYl/lGB0/eEb9JPPrjBgW/WODc4&#10;jerlN9Jd/GsKy5IfcnAQIECAAAECBAgQmAsCxfqVgpshPrk9Eu9pXOWfmrkZtbIfo7a7y95TRQIE&#10;CBAgQIAAgUII1MzeTiFWS5MECBAgQIAAAQIEakDA3k4NLKIWCBAgQIAAAQIECBDIU2BO/EpBngBq&#10;EyBAgAABAgQIECBQowLSTo0urLYIECBAgAABAgQIFF5A2in8RwAAAQIECBAgQIAAgRoVkHZqdGG1&#10;RYAAAQIECBAgQKDwAtJO4T8CAAgQIECAAAECBAjUqIC0U6MLqy0CBAgQIECAAAEChReQdgr/EQBA&#10;gAABAgQIECBAoEYFpJ0aXVhtESBAgAABAgQIECi8gLRT+I8AAAIECBAgQIAAAQI1KiDt1OjCaosA&#10;AQIECBAgQIBA4QWkncJ/BAAQIECAAAECBAgQqFEBaadGF1ZbBAgQIECAAAECBAovIO0U/iMAgAAB&#10;AgQIECBAgECNCkg7Nbqw2iJAgAABAgQIECBQeAFpp/AfAQAECBAgQIAAAQIEalRA2qnRhdUWAQIE&#10;CBAgQIAAgcILSDuF/wgAIECAAAECBAgQIFCjAtJOjS6stggQIECAAAECBAgUXkDaKfxHAAABAgQI&#10;ECBAgACBGhWQdmp0YbVFgAABAgQIECBAoPAC0k7hPwIACBAgQIAAAQIECNSogLRTowurLQIECBAg&#10;QIAAAQKFF5B2Cv8RAECAAAECBAgQIECgRgWknRpdWG0RIECAAAECBAgQKLyAtFP4jwAAAgQIECBA&#10;gAABAjUqkG7aGRsbGx0drVE6bREgQIAAAQIECBAgcD0ClUrlei679mvSTTthPmfOnMmsmWtv3xUE&#10;CBAgQIAAAQIECGQqENLByMhINiXr0t57eeWVV1577bXbbrutoaFhWksLFiw4f/58Nn2qclMEFi1a&#10;9NFHH92UoQxCgAABAgQIECBQQIGQc86dO7d169Z169Zl0H7qaSeDHpQgQIAAAQIECBAgQIDA5QKp&#10;38kGnQABAgQIECBAgAABArkISDu5sCtKgAABAgQIECBAgEDqAtJO6sQKECBAgAABAgQIECCQi4C0&#10;kwu7ogQIECBAgAABAgQIpC4g7aROrAABAgQIECBAgAABArkISDu5sCtKgAABAgQIECBAgEDqAtJO&#10;6sQKECBAgAABAgQIECCQi4C0kwu7ogQIECBAgAABAgQIpC4g7aROrAABAgQIECBAgAABArkISDu5&#10;sCtKgAABAgQIECBAgEDqAtJO6sQKECBAgAABAgQIECCQi4C0kwu7ogQIECBAgAABAgQIpC4g7aRO&#10;rAABAgQIECBAgAABArkISDu5sCtKgAABAgQIECBAgEDqAtJO6sQKECBAgAABAgQIECCQi4C0kwu7&#10;ogQIECBAgAABAgQIpC4g7aROrAABAgQIECBAgAABArkISDu5sCtKgAABAgQIECBAgEDqAtJO6sQK&#10;ECBAgAABAgQIECCQi4C0kwu7ogQIECBAgAABAgQIpC4g7aROrAABAgQIECBAgAABArkIZJR2/vCH&#10;P+TSnqIECBAgQIAAAQIECMwdgQvJkdl86kZHR1Mttn///p6enmXLlt1yyy3TCtXX14+NjaVa3eDZ&#10;CyxatOijjz7Kvq6KBAgQIECAAAECc1/g/fffr1QqW7duXbduXQazTT3tPPHEE3/5l39ZKpUyaEYJ&#10;AgQIECBAgAABAgTmuEBIO//1v/7X//yf/3MG80z3TrZwA1tzc7Ook8FCKkGAAAECBAgQIEBgXgiE&#10;dNDY2JjNVNNNO5/85CcXLEi3RDZMqhAgQIAAAQIECBAgcLMEMtsOEUVu1pIZhwABAgQIECBAgACB&#10;uSUg7cyt9TAbAgQIECBAgAABAgRuloC0c7MkjUOAAAECBAgQIECAwNwSkHbm1nqYDQECBAgQIECA&#10;AAECN0tA2rlZksYhQIAAAQIECBAgQGBuCUg7c2s9zIYAAQIECBAgQIAAgZslIO3cLEnjECBAgAAB&#10;AgQIECAwtwTyTzt7uzqnHD39M/qU9/bsG74xuf6ezq695SljHI1fuMFBr21K2Ve8tvlVzx7eu2tG&#10;lumAw/u6OnfNvFzXU9Y1BAgQIECAAAECBG62QP5pJ3RUWrO9Y/zY0jpDh8N7X+0budmdG29GgeF9&#10;u/vOsiFAgAABAgQIECBQCwJ1o6Ojqfbx7LPPPvLII1cpEfZ2BlZub1/fOHlO2DToPhGVKpVKFDVv&#10;7NgS9XTuGaqGos3R7upbDRs77j/V1X0knFJq29a+oSmKr0qelkqVKB4w2tvV3RdeqA6yOmxNHBip&#10;Dlpq296+oTHstBxcFj+Iwlu9cYGWTR0PTqat4XD5wMQsNnVsaS3v7do5Pl78NL4qGTBq2/6VaPcl&#10;b022cunIFysmJ8RPkwHWbG+/dX+1xylzm5hseHd942XdNcaXVy+5ZNpR/67O3sFkpOTCaLK7atdh&#10;66bKMv50Gkvj/ipFeHd6U9MBowB+Zm0sNjGTxDnVT5PBCRAgQIAAAQIEakHgueeee/TRRzPoZE7s&#10;7VSOdI/fzHbxzqgVmzs6NrVEQ+/0R6vvbytN/u0eTOK3tjTt3X2kYVPYEdrY0PdquPOqf/+RSvhr&#10;u6NjbUOScKKocUN7vGG0fU0pHiQ+Kg33hBc2NVf69h+9aNu/q3ck3lza3na2t2fK6/EZK0Op7W2l&#10;oQPhPrqm8fHC02PjpyUDhggxw1vx1VcbuVq/0rA2DBAyyeotyeZWmNtAf/V2u+StMPnKif4ZugvR&#10;a89I27bkksFLpt36YDLSxubkwngOQyEOhS6iuOt462ZJzLZpSd/u8ZsDp7K03r8mWCe56Er9Tgfs&#10;76nOZFvbyJ4r3IiYwQdZCQIECBAgQIAAAQKXCcyJtHPxTrbJrZUljWFXomlpaYYlS96Kyqcr0VBv&#10;CElhf6NyulweHolKy5rCG03LJi6Kv1jS2Zls+FSPiyeMnJr8ws7w8NkoiVvxjseU1+MLGm4NpRob&#10;l0SVMyGChF2ReLzq/s6UAcPDy9+KX7zKyNMHiHdgwpHsq0wZu/HWhvjZ5d3F7Tc0xv22rmq5dNph&#10;p6XKEh/xHEpLw3lx9gsbL+UzlWgwZgv7P0lTV2KZsamZAOO5Vfp2dnbGu1sjw1O/GTXZiwcECBAg&#10;QIAAAQIE8hCYE2nn4xqP88b0Iw41zfEmRXxsaW1qbIhDT5wMQg6Ij6M93SdWxFs2YbNi/KgM/DqE&#10;nCQoxDGmesSDT8atqTfUhfeSTaHxwNC/qzvccZds9UyfyxXeutrIlw4RwlJvFG9MbWqe0eLy7uL2&#10;q9Gi/9jglHbiPZ8o2fKqjnRJVOvaNxwHyHirJznGs+UlLOP5Kt4UurzfmQDjuYWbCasjxrcUOggQ&#10;IECAAAECBAjMEYE5kXYu3snWOfOtUOFv9HBO+GP9olrThrUtyd5OZ2fyenwL1tCe8ORYVE0jq1eF&#10;O9bCls3uE1F0dji5shSdCC/0DpXa7p/y9ZLWL7RF47fSTa9eOnsg3syJ2javb2y9qzmZ5+6BaPoW&#10;0JXeusrIly5/Y+vKZPLJF4GSzDbtuKy7pg2b10Txjkpop2XTxW/LNLWuKCUs8TeC4pFaH4xvdZvs&#10;onH92uRpzDbxC3UTLNVxQo4Kbl17m2bod0bAMLfqTDr9RNsc+X+1aRAgQIAAAQIECFQF8v+Vgpu0&#10;EvGX70/fE27WmnxwgwPfrHFucBrVy296d5Ozin97YFnyMw8OAgQIECBAgAABAtkIFOtXCm6G6eT2&#10;SLwVM3Xr5mYMnvsYtd1d7rwmQIAAAQIECBAgUJsCNbO3U5vLoysCBAgQIECAAAECtSdgb6f21lRH&#10;BAgQIECAAAECBAhkKjAnfqUg044VI0CAAAECBAgQIECgGALSTjHWWZcECBAgQIAAAQIEiicg7RRv&#10;zXVMgAABAgQIECBAoBgC0k4x1lmXBAgQIECAAAECBIonIO0Ub811TIAAAQIECBAgQKAYAtJOMdZZ&#10;lwQIECBAgAABAgSKJyDtFG/NdUyAAAECBAgQIECgGALSTjHWWZcECBAgQIAAAQIEiicg7RRvzXVM&#10;gAABAgQIECBAoBgC0k4x1lmXBAgQIECAAAECBIonIO0Ub811TIAAAQIECBAgQKAYAtJOMdZZlwQI&#10;ECBAgAABAgSKJyDtFG/NdUyAAAECBAgQIECgGALSTjHWWZcECBAgQIAAAQIEiicg7RRvzXVMgAAB&#10;AgQIECBAoBgC0k4x1lmXBAgQIECAAAECBIonIO0Ub811TIAAAQIECBAgQKAYAtJOMdZZlwQIECBA&#10;gAABAgSKJyDtFG/NdUyAAAECBAgQIECgGALSTjHWWZcECBAgQIAAAQIEiicg7RRvzXVMgAABAgQI&#10;ECBAoBgC0k4x1lmXBAgQIECAAAECBIonIO0Ub811TIAAAQIECBAgQKAYAtJOMdZZlwQIECBAgAAB&#10;AgSKJyDtFG/NdUyAAAECBAgQIECgGALppp0//OEP58+fL4akLgkQIECAAAECBAgQmJVApVKZ1Xk3&#10;fFK6aeeTn/zk0NBQZs3csIYBCBAgQIAAAQIECBBIVyCkg3K5nG6NidHrRkdHU620f//+np6eZcuW&#10;3XLLLdMK1dfXj42NpVrd4NkLLFq06KOPPsq+rooECBAgQIAAAQJzX+D9998PaWfr1q3r1q3LYLap&#10;p50MelCCAAECBAgQIECAAAEClwukeycbcQIECBAgQIAAAQIECOQlIO3kJa8uAQIECBAgQIAAAQLp&#10;Ckg76foanQABAgQIECBAgACBvASknbzk1SVAgAABAgQIECBAIF0BaSddX6MTIECAAAECBAgQIJCX&#10;gLSTl7y6BAgQIECAAAECBAikKyDtpOtrdAIECBAgQIAAAQIE8hKQdvKSV5cAAQIECBAgQIAAgXQF&#10;pJ10fY1OgAABAgQIECBAgEBeAtJOXvLqEiBAgAABAgQIECCQroC0k66v0QkQIECAAAECBAgQyEtA&#10;2slLXl0CBAgQIECAAAECBNIVkHbS9TU6AQIECBAgQIAAAQJ5CUg7ecmrS4AAAQIECBAgQIBAugLS&#10;Trq+RidAgAABAgQIECBAIC8BaScveXUJECBAgAABAgQIEEhXQNpJ19foBAgQIECAAAECBAjkJSDt&#10;5CWvLgECBAgQIECAAAEC6QpIO+n6Gp0AAQIECBAgQIAAgbwEpJ285NUlQIAAAQIECBAgQCBdAWkn&#10;XV+jEyBAgAABAgQIECCQl0AWaefChQuDg4N5daguAQIECBAgQIAAAQJzROB3v/tduVzObDJ1o6Oj&#10;qRb7x3/8xx//+Me33nprQ0PDtEL19fVjY2OpVjf4nBKw4nNqOUyGAAECBAgQIJC9wMjIyNmzZ9vb&#10;2+++++4Mqqebds6fP/+f/tN/euyxx0qlUgbNKEGAAAECBAgQIECAwBwXqFQq/+2//bf/+B//Ywbz&#10;TP1OtsbGRlEng4VUggABAgQIECBAgMC8EAjpYMmSJdlMNd20s2DBgkWLFmXTiSoECBAgQIAAAQIE&#10;CMwLgcy2Q9JNO/PC2iQJECBAgAABAgQIEKhJAWmnJpdVUwQIECBAgAABAgQIRNKODwEBAgQIECBA&#10;gAABArUpIO3U5rrqigABAgQIECBAgAABacdngAABAgQIECBAgACB2hSQdmpzXXVFgAABAgQIECBA&#10;gIC04zNAgAABAgQIECBAgEBtCuSfdvZ2dU45evpndC7v7dk3fGMr0N/T2bW3PGWMo/ELNzjotU0p&#10;i4rDwbPn6LXNa/zscnUpevqvMM/hfV2du2Zen+n1jvZc5xyua+IuIkCAAAECBAgQIDCjQP5pJ0yr&#10;tGZ7x/ixpXWGaQ7vfbVvxALOSqBxQ3vHltWzOnX6SeXTlVLb9o4trau3dLRvaLxsjMb17R0PzrQ+&#10;08/s79kzdF0zcBEBAgQIECBAgACBmylQNzo6ejPHu2ysZ5999pFHHrlKibChMLBye/v6i39dhz2E&#10;7hNRqVKpRFHzxo4tUU9n8tdzCEWbo93Vtxo2dtx/qqv7SDil1LatfUNTFF+VPC2VKlE8YLS3q7sv&#10;vFAdZHXY2zkwUh00/E0f/poPOxgHl8UPovBWb1ygZdOUv+bDJkn3wMQsNoUMELY+do6PFz+Nr0oG&#10;jNq2fyXafclbk+1eOvLFiskJ8dNkgDXb22/dX+1xytwmJhveXd94WXeN8eXVSy6b9ul7Zup3ss2q&#10;WHmi/fFZNe6vIgSce053V2UmSgT58TmcWRuIJieTyE+HahpfiJh92hql+kkzOAECBAgQIECAwHwR&#10;eO655x599NEMZjsn9nYqR7rHb2a7eKPUis0dHZtaoqF3+qPV97eV4qgzkYjit7Y07d19pGFT2BHa&#10;2ND3arghrX//kUr487qjY21DknCiKN7lCMf2NaV4kPioNNwTXtjUXOnbP+Ver/5dvSPx5tL2trO9&#10;0++/WhlKbW8rDR0I99E1jY8Xnh4bvzwZMKSCGd6K611t5OocKw1rwwAh6YXtlPgIcxvor95ul7wV&#10;Jl850T9DdyF67Rlp25ZcMnjZtMc/OMn0trWVqmMePTYUNcdiYcZNl3+0Wu9fE5STHDj+ZrxFE5Nu&#10;a4uO7L94B1t5mnxydgy1qTmKZRrXr22uJsxL1yiDT7MSBAgQIECAAAECBKYKzIm0c/FOtskbpZY0&#10;hr+5m5aWZlit5K0o3HYVDfWGkBT2Nyqny+Xhkai0LP4jvmnZxEXx90w6O5MNn+px8YSRU5Nf2Bke&#10;PhslcSveCJryenxBw62hVGPjkqhyJsSF+Csx1dMuHTA8u/yt+MWrjHzJjOInYRcoHMnuypTJNt7a&#10;ED+7vLu4/YbGuN/WVS3Tp33JEE2NyRBREhoTsfDVnNl8sWeyaJzlptxhOE0+GTuBuig/PoFLz5zs&#10;zAMCBAgQIECAAAEC2QjMibTzca3GeWP6Ef9pXd2pCMeW1vhv+hB64mQQckB8HO3pPrEi3rIJWxbj&#10;R2Xg1yHkJEEh/uu8esSDT8atqTfUhfeSTaE4tJSWNvXv6g533CVbPdPncoW3rjbypUOEsNQbxRtT&#10;YXtkpuPy7uL2R4bjfvuPDU5t5yqW45tdYcdsPNQlYMOnrvCVqMmi8a8XTPmBh2nyMxSciD2Xnvlx&#10;q+x9AgQIECBAgAABAjdZYE6knYt3soUfBJvxr/2lpXBO19SfZWvasLZlfKcieT2+EWtoT2dn17Go&#10;mkZWrwp3rIUtm90noujscLKVU4pOhBd6h0pt90/5Hn/rF8KdWtVb6aZXL509EG/mRG2b1ze23tWc&#10;zHP3QDR9L+VKb11l5Eu7bGxdmUw++SJQktmmHZd117Rh85qob2eyHdSyaVY/SzD+k2udvYOlFZ8N&#10;986tCjeeha2e2Gfmo3XLxuZ4Vjv7ojWbL978Nl3+8ovjmBcu7ClPW6Ob/Nk1HAECBAgQIECAAIGr&#10;C+T/KwU3aYXi78on386ffHCDA9+scW5wGtXLb3p3N2VWBiFAgAABAgQIECBwPQLF+pWC6xGafs3k&#10;9ki8FTN16+ZmDJ77GLXdXe68JkCAAAECBAgQIFCbAjWzt1Oby6MrAgQIECBAgAABArUnYG+n9tZU&#10;RwQIECBAgAABAgQIZCowJ36lINOOFSNAgAABAgQIECBAoBgC0k4x1lmXBAgQIECAAAECBIonIO0U&#10;b811TIAAAQIECBAgQKAYAtJOMdZZlwQIECBAgAABAgSKJyDtFG/NdUyAAAECBAgQIECgGALSTjHW&#10;WZcECBAgQIAAAQIEiicg7RRvzXVMgAABAgQIECBAoBgC0k4x1lmXBAgQIECAAAECBIonIO0Ub811&#10;TIAAAQIECBAgQKAYAtJOMdZZlwQIECBAgAABAgSKJyDtFG/NdUyAAAECBAgQIECgGALSTjHWWZcE&#10;CBAgQIAAAQIEiicg7RRvzXVMgAABAgQIECBAoBgC0k4x1lmXBAgQIECAAAECBIonIO0Ub811TIAA&#10;AQIECBAgQKAYAtJOMdZZlwQIECBAgAABAgSKJyDtFG/NdUyAAAECBAgQIECgGALSTjHWWZcECBAg&#10;QIAAAQIEiicg7RRvzXVMgAABAgQIECBAoBgC0k4x1lmXBAgQIECAAAECBIonIO0Ub811TIAAAQIE&#10;CBAgQKAYAtJOMdZZlwQIECBAgAABAgSKJyDtFG/NdUyAAAECBAgQIECgGALSTjHWWZcECBAgQIAA&#10;AQIEiicg7RRvzXVMgAABAgQIECBAoBgC0k4x1lmXBAgQIECAAAECBIonkG7aOXny5IULF4qnqmMC&#10;BAgQIECAAAECBK4oUKlUstGpGx0dTbXSX/3VX/27f/fvFixIN1al2oLBCRAgQIAAAQIECBC4WQLn&#10;z59/5plnduzYcbMGvMo4qaedF1988dChQ7fffntdXd20edTX14+NjWXQpBJzRMCKz5GFMA0CBAgQ&#10;IECAQF4CYa9lZGTkvvvue+CBBzKYQ+ppJ4MelCBAgAABAgQIECBAgMDlAm4w86kgQIAAAQIECBAg&#10;QKA2BaSd2lxXXREgQIAAAQIECBAgIO34DBAgQIAAAQIECBAgUJsC0k5trquuCBAgQIAAAQIECBCQ&#10;dnwGCBAgQIAAAQIECBCoTQFppzbXVVcECBAgQIAAAQIECEg7PgMECBAgQIAAAQIECNSmgLRTm+uq&#10;KwIECBAgQIAAAQIEpB2fAQIECBAgQIAAAQIEalNA2qnNddUVAQIECBAgQIAAAQLSjs8AAQIECBAg&#10;QIAAAQK1KSDt1Oa66ooAAQIECBAgQIAAAWnHZ4AAAQIECBAgQIAAgdoUkHZqc111RYAAAQIECBAg&#10;QICAtOMzQIAAAQIECBAgQIBAbQpIO7W5rroiQIAAAQIECBAgQEDa8RkgQIAAAQIECBAgQKA2BaSd&#10;2lxXXREgQIAAAQIECBAgUDc6Opq7Qvknz//v6F9/4/9rimdyuPv59zaNP/7YmZ188/muX52tnrby&#10;y9/euuZjr6ieECr+7cHSl7+9PbngSPfTrw1GUcuffXv73bMcwGkECBAgQIAAAQIECMx1gfonnngi&#10;9zm+/88HfxN9du2dt8Q5pP9n4fGiAz/seuVn4ej/wx+vHfmHp//X7vDwg8+sXfxPz//w73t/9rP/&#10;2/DF1cvD2e8fP3ji09v//b/5s8980H/4/ZaFb/1w4sw73+lOrgpnNvVVL3q34Yut8UWhyM/f/N2i&#10;2weHR7+4+vbxqBNFS+764tpzu59O6k6MnzuNCRAgQIAAAQIECBAgcL0CGd3JdurUqWudYdhp+faf&#10;tZw99fsjx8K+SzjOHj9abrqtlDyulE9OjHf2V3/79NNPd/2qdO+fNt1+25LkzPd+H5Xfq0RLPv/1&#10;sHtz8sjx6u7PibePVC8Kryz93Pb1n68cq77Q8uVvf/vLK8++d+zNX5wJl3z76/dUfvGT8rVO2PkE&#10;CBAgQIAAAQIECFxd4HxyZKaU+p1sL7744qFDh5qbmz/1qU/V19fX1dVN9rZw4cKvfe1r4enwvq7d&#10;0eb29Y2Tj9ee6T52V8eWqKfznVWbot7weNU7ncfu2r7s4O7oK5ujV8N/2zeEG9/Ke7teDVduaIz6&#10;ezqPLW4ZOjd+Zsf9p8KYa1ec6D39x20j/yfa/JVo9/iZUf+uzt5qgIpKbdvWnt55bFUotavzWFNy&#10;ZvuGaGI+J06c+PnPf57ZYihEgAABAgQIECBAoFYFLly4MDY2du7cuTNnztx7771f/epXM+g09bTz&#10;ve9977HHHiuVqnsyMx8h7XQfqVTTx5dXDvw82jw17XTcdaxzz1AUNW9KMknvYBis0nBPx5bVSdrZ&#10;2ZdcGXZoNm1feiCME9daubn9s/3JW+Gq+4e7usOj0prtSaCKc1GIN63jKetPGo68O552kqSUBKG4&#10;VjjBQYAAAQIECBAgQIDAzRWoVCrf//73d+zYcXOHnXG0dNPOyZMnu7u7v/GNb2TQiRIECBAgQIAA&#10;AQIECMwLgR/84Aff/e53M5hqut/bWb58ebiBLYM2lCBAgAABAgQIECBAYL4INDUlv8ac/pFu2gnz&#10;D9/VSb8LFQgQIECAAAECBAgQmDcCmWWE1NPO1J8lmDf8JkqAAAECBAgQIECAQGoCmWWE1NNOakQG&#10;JkCAAAECBAgQIECAwNUEpB2fDwIECBAgQIAAAQIEalNA2qnNddUVAQIECBAgQIAAAQI5pp2BPU8l&#10;x0uHzyXrcO7w3yXP/+5w8g/oDPRW3x5/Wl2q8OKe8X8Y1NoRIECAAAECBAgQIEDgagK5pZ1zh/dH&#10;jzweju987ugv4wAz8Mudd3wzPH/kjp0HBqJKeDt+9vhfrj4anlaPwT0/etNyEiBAgAABAgQIECBA&#10;YFYCuaWdxXf/+caWKVOsnHn3T+9cEV5oufNLJ8+cK93955viZ1OOgT3PRdu2tc6qLScRIECAAAEC&#10;BAgQIFB4gdzSzrh85fCut1evmxp7LlmSc4dfObp6bRx7Bnp/FD2y8a7CLxgAAgQIECBAgAABAgRm&#10;KZBr2hnc89Qr0YMP3b145smGL/bsih7487tLcdg5/mb0xnNP/fXO/jee2zNxZ9sse3QaAQIECBAg&#10;QIAAAQJFFMgv7VQO/91v73x8MuqUlt7x5vE4xgwef2P50sXhNwteOn7n49WoE44VG+Mv8Tz+nW2t&#10;X3pk47Rb3Iq4bnomQIAAAQIECBAgQODjBHJLOwMHdva/+aOJn10Lv8q2Yt22d+Pnz0XfDN/YGfzl&#10;zr43xt+e+NG2j+vF+wQIECBAgAABAgQIELgoUDc6OpqqxwsvvPDQQw+lWsLgBAgQIECAAAECBAjM&#10;I4GXXnrp4YcfzmDCue3tZNCbEgQIECBAgAABAgQIFFlA2iny6uudAAECBAgQIECAQC0LSDu1vLp6&#10;I0CAAAECBAgQIFBkAWmnyKuvdwIECBAgQIAAAQK1LJB62rlw4UIt++mNAAECBAgQIECAAIFrFMgs&#10;I6SedsbGxq6xd6cTIECAAAECBAgQIFDLApllhHTTzsmTJz/44INaXii9ESBAgAABAgQIECBwjQLl&#10;cvkar7jO09NNO8uXLx8cHKxUKtc5O5cRIECAAAECBAgQIFBbAiEd/O53v8ump9T/ddEXX3zx0KFD&#10;zc3Nn/rUp+rr6+vq6iYbC48zu2Pv+jQXLVr00UcfXd+1riJAgAABAgQIECBAYFIg/OUfbmA7d+7c&#10;mTNn7rvvvgceeCADnNTTTgY9KEGAAAECBAgQIECAAIHLBdK9k404AQIECBAgQIAAAQIE8hKQdvKS&#10;V5cAAQIECBAgQIAAgXQFpJ10fY1OgAABAgQIECBAgEBeAtJOXvLqEiBAgAABAgQIECCQroC0k66v&#10;0QkQIECAAAECBAgQyEtA2slLXl0CBAgQIECAAAECBNIVkHbS9TU6AQIECBAgQIAAAQJ5CUg7ecmr&#10;S4AAAQIECBAgQIBAugLSTrq+RidAgAABAgQIECBAIC8BaScveXUJECBAgAABAgQIEEhXQNpJ19fo&#10;BAgQIECAAAECBAjkJSDt5CWvLgECBAgQIECAAAEC6QpIO+n6Gp0AAQIECBAgQIAAgbwEpJ285NUl&#10;QIAAAQIECBAgQCBdAWknXV+jEyBAgAABAgQIECCQl4C0k5e8ugQIECBAgAABAgQIpCsg7aTra3QC&#10;BAgQIECAAAECBPISkHbykleXAAECBAgQIECAAIF0BaSddH2NToAAAQIECBAgQIBAXgJzIu2Uf/L8&#10;8z8pjxMc7r74+GNVTr75/NMTx4+PfOzpyQnlN59//s2TyaOpdaPoyI+f7j58lTGOdD//ZrlaMa41&#10;MU54ZbalZzdBZxEgQIAAAQIECBAgcDME6p944ombMc4NjfH+Px/8TfTZtXfeEieQ/p+Fx4sO/LDr&#10;lZ+Fo/8Pf7x25B+e/l+7w8MPPrN28T89/8O/7/3Zz/5vwxdXLw9nv3/84IlPb//3/+bPPvNB/+H3&#10;Wxa+9cOJM+98pzu5KpzZ1Fe96N2GL7aGi25ZfPbgz8sta+98/+dv/mbZ7b/7+53jg98y8LPh2754&#10;/qdPJ6XjEid/nDxOLiz/ZNfhZRvWn+//7V1fWPJOuWlh/6vvf/7f3Ls8Wrz4zD++eefatTdE4GIC&#10;BAgQIECAAAECBG62QBZ7O+fPnz948OC1zrzlz7797T9rOXvq90eODSbXnj1+tNx0Wyl5XCknmzPJ&#10;y7/627DZ0vWr0r1/2nT7bUuSl977fVR+rxIt+fzXv719zckjx88mZ554u7r707T6zuidI+XwenTn&#10;mj++eEky8Ju/OBOu+vbX76n8ItluWnLP17+9dU148PtTZ0u3NUW331Z5/bXBpdGRf6osOfPa0093&#10;H4mampZWCzgIECBAgAABAgQIELiawNtvv338+PHMjOpGR0dTLfbyyy+//vrrTclRX19fV1c3WW7h&#10;woVf+9rXwtPhfV27o83t6xsnH689033sro4tUU/nO6s2Rb3h8ap3Oo/dtX3Zwd3RVzZHr4b/tm9o&#10;CjtBe7teDVduaIz6ezqPLW4ZOjd+Zsf9p8KYa1ec6D39x20j/yfa/JVo9/iZcZG9XbtPL4lGlm6u&#10;FkoGT/7blJzcviFKpjQ+jdXxlPt3xedsSR4nE17RcCJatfL08Ge3NP68s/XBjvD6r371q9/85jep&#10;ehqcAAECBAgQIECAwHwUuHDhwtjYWLlcrlQqW7duXbduXQZdpJt2Qj87duz41re+VSpV92RmPkJ4&#10;6D5Sid8rtX155cDPJ2NGknY67jrWuWcoipo3hfizq7N3MAxWabgnCR4h7ezsS66MopZN25ceCOPE&#10;tVZubv9sf/JWuOr+4a7u8Ki0Zns1UFXjSveRhjBgU1K6eslk8umNN5PGy12acKqRLE5Wq8aHrY6/&#10;e0N7ewarpQQBAgQIECBAgACB+S4Q0s4zzzzz5JNPZtBI6mnnb/7mb/7iL/4ig07SL9Hf0zV8f7yP&#10;dOkREtfPG9sfbE1/AioQIECAAAECBAgQqAWBH/zgB9/97ncz6CTd7+2EW9cWL16cQRuZlGjdcnnU&#10;CYWbNog6mfgrQoAAAQIECBAgUCMC4Usu2XSSbtoJPYTAk00nqhAgQIAAAQIECBAgMC8EMssIqaed&#10;qT9LMC/oTZIAAQIECBAgQIAAgVQFMssIqaedVJkMToAAAQIECBAgQIAAgSsJSDs+GwQIECBAgAAB&#10;AgQI1KaAtFOb66orAgQIECBAgAABAgRyTDvnDr/0VHy8dPjcJeswsCd5+anegeTlK51m7QgQIECA&#10;AAECBAgQIHA1gfzSzuAvdy7/5uOPP/7N5Tt/Gf9rnuPHucP73932nccf/862k/sPh3839AqnWVUC&#10;BAgQIECAAAECBAhcXSC3tHPu9Ltf+syKMLkVn/nSu6cv7u6cOhWt/qPwT/Qsvutz0emz0ZVOs64E&#10;CBAgQIAAAQIECBCYo2nHwhAgQIAAAQIECBAgQCBVgdz2dlLtyuAECBAgQIAAAQIECBDILe0sXnbH&#10;G7+Nf4dg4Ldv3LEs3Lo2ftx6a3T0n8ONbefeeTtatiS60mlWjgABAgQIECBAgAABAlcXyC3tRC3r&#10;tp38UfjptR9F39zYEiYZfnttT0g/i+++/46df/3UU3999HMP3l2KLjvNghIgQIAAAQIECBAgQGBW&#10;AnWjo6OzOvF6T3rhhRceeuih673adQQIECBAgAABAgQI1JrASy+99PDDD2fQVX57Oxk0pwQBAgQI&#10;ECBAgAABAgUWkHYKvPhaJ0CAAAECBAgQIFDTAtJOTS+v5ggQIECAAAECBAgUWEDaKfDia50AAQIE&#10;CBAgQIBATQuknnYuXLhQ04CaI0CAAAECBAgQIEDg2gQyywipp52xsbFra93ZBAgQIECAAAECBAjU&#10;tEBmGSHdtBPaOHcu/FOhDgIECBAgQIAAAQIECIwLlMvlbCzSTTuhh/fee69SqWTTjCoECBAgQIAA&#10;AQIECMxxgZAOzpw5k80kU//XRV955ZXXXnutKTnq6+vr6uomGwuPM7tjLxvNT3ziEx9++GE2tVQh&#10;QIAAAQIECBAgMI8Ewl/+4c6vsKsT0s7WrVvXrVuXweRTTzsZ9KAEAQIECBAgQIAAAQIELhdI/U42&#10;6AQIECBAgAABAgQIEMhFQNrJhV1RAgQIECBAgAABAgRSF5B2UidWgAABAgQIECBAgACBXASknVzY&#10;FSVAgAABAgQIECBAIHUBaSd1YgUIECBAgAABAgQIEMhFQNrJhV1RAgQIECBAgAABAgRSF5B2UidW&#10;gAABAgQIECBAgACBXASknVzYFSVAgAABAgQIECBAIHUBaSd1YgUIECBAgAABAgQIEMhFQNrJhV1R&#10;AgQIECBAgAABAgRSF5B2UidWgAABAgQIECBAgACBXASknVzYFSVAgAABAgQIECBAIHUBaSd1YgUI&#10;ECBAgAABAgQIEMhFQNrJhV1RAgQIECBAgAABAgRSF5B2UidWgAABAgQIECBAgACBXASknVzYFSVA&#10;gAABAgQIECBAIHUBaSd1YgUIECBAgAABAgQIEMhFQNrJhV1RAgQIECBAgAABAgRSF5B2UidWgAAB&#10;AgQIECBAgACBXASknVzYFSVAgAABAgQIECBAIHUBaSd1YgUIECBAgAABAgQIEMhFIKO0c+rUqVza&#10;U5QAAQIECBAgQIAAgbkjcD45MptP3ejoaKrFXnzxxUOHDt1+++11dXXTCi1YsCDLVlNtc/4O/olP&#10;fOLDDz+cv/M3cwIECBAgQIAAgXkkENLHyMjIvffe+9WvfjWDaaeedr73ve899thjpVIpg2aUIECA&#10;AAECBAgQIEBgjgtUKpXvf//7O3bsyGCe6d7JdvLkyU9/+tOiTgYLqQQBAgQIECBAgACBeSEQ0kFT&#10;U1M2U0037SxfvvzyG9iyaUwVAgQIECBAgAABAgTmpkBm2yHppp25iWtWBAgQIECAAAECBAgUQUDa&#10;KcIq65EAAQIECBAgQIBAEQWknSKuup4JECBAgAABAgQIFEFA2inCKuuRAAECBAgQIECAQBEFpJ0i&#10;rrqeCRAgQIAAAQIECBRBQNopwirrkQABAgQIECBAgEARBaSdIq66ngkQIECAAAECBAgUQSD/tLO3&#10;q3Py6No3fE3ow/u6Onf1X3bJcBiz5+g1jXSTTj7a09m199p6uM7K/XGl8nVe7DICBAgQIECAAAEC&#10;RRDIP+0E5dKa7R3h2NYWHdl9TX/BN65v73iw9bJ1atzQ3rFldW0vX+uWjvYNGf0TtLUtqTsCBAgQ&#10;IECAAIGaFagbHR1Ntblnn332kUceuUqJsA8zsHJ7+/rGKGyM7Ik2dWxp2tfVfSIqVSoNGzu2ROHF&#10;oXB5c3gcB5iwp9EbPy+1bW/fEIUzz6wNgSds8nQfqcRVWjZ1PNi0t6v79D3J+fGY8enJ663x04Mj&#10;YeRwaohYE0WnjF/e27WzLxmoOcxkPEhNTKw1fvf02snXw1kfO/70AcO+U3dcIJl/Y9zOgXhCUXNT&#10;ZWhR3GN8Qgzy2f5pM5nsMaGIL1y2LQ48/bs6eweTGSdE8WmJXihy8ZUYp9SWnH+p1eVZMdWPg8EJ&#10;ECBAgAABAgQIRM8999yjjz6aAcSc2NupHOmOb2bbM1Rac//EX98rNnckf9PvGWnbFm/7jOzpCbes&#10;9e/qHQq5pWN7W9S3/+K9asP9JyrjG0RTt3pC0qhe3rGpebB3/N62SsPacP2aUuVE/3AIG5eOP/zr&#10;gUrIIfFO00TUCYuwelVzNHTsaBS/27LqYj648vgdG5srR/aHCU8bcHjf7r4lYf4dm5b07R6/ba/S&#10;cE9HR/uWTWtKQ+/0R+X+gUrz2pD9msIGVTi2t5Xi0lF57+4jUdzLxuahgxdvlgvRpfdsMuHwekKU&#10;HLHeppYoGTBc2BCX3NjQ92q48ApWGXzWlCBAgAABAgQIECCQrcCcSDvjQSX8zR/+yq8eSxrjR+Xh&#10;kajSt7OzM95vGRkuDw+fjUpLw/1b0+5Va9xwT0gXSWSa+rWZ8ulK1NAY3+7VuqolGjmVfKGmtCy+&#10;/taG+PH08aPG9WubK33jA138Vkzr/XEU2RsyVfNdUzZDrjx+1LSsFE94+oDlM5VosDdMM+zGVM5U&#10;CyQTClP67IrS4LG9FwNV/O2jzs5kIyie6kQvq+Nb2CaYonjAqlUcyeKKk3pNS0sTFw7FJcMeV+V0&#10;mNHMVtl+7FQjQIAAAQIECBAgkIHAnEg7V+yzqbEhvv8q3uMIUWhDU2PjkmpIiJPAJT9pEDJA8s2f&#10;UvwH/cQxETnCntCxwajh1smMMHnCtPHD6+H7MNUdlakDJVHk7EDYdVk19etAM45fGegPM5gShKYO&#10;GCeQeG8qOaZ946ipdUVpqO/IeKDq3xXfz5bMJJntZK1w71zn5B5OFA94djiOcUePDY1Hu0s54wvD&#10;XXnVI9mwmtEqg8+aEgQIECBAgAABAgSyFZjbaScKmypRvLcTjuS311ofjO9Ji3c8orbNkxtB8R1u&#10;yTlhC2jqnWZNGzaPXx7f/zbT7xZMHz/+Hk58hB2VacGmdUVUuWTwOIHMNH4pGggTnrwr79IB472j&#10;ZG8n3oSa/otqja0rQ7IZr9t6V3W3avdAlOxKTdbaM9S88eJddo3rN4eb+uLNqEtfv/gpatqwtiXZ&#10;2wklk3vnZrbK9mOnGgECBAgQIECAAIEMBPL/lYIMmrwZJeIfDxj/5YObMZwxCBAgQIAAAQIECBRW&#10;oFi/UjDnlzn8ANpluz1zftImSIAAAQIECBAgQKDgAnP8TrY5sjrVL/NM+ZW2OTIv0yBAgAABAgQI&#10;ECBA4MoC0o5PBwECBAgQIECAAAECtSkg7dTmuuqKAAECBAgQIECAAAFpx2eAAAECBAgQIECAAIHa&#10;FJB2anNddUWAAAECBAgQIECAgLTjM0CAAAECBAgQIECAQG0KSDu1ua66IkCAAAECBAgQIEBA2vEZ&#10;IECAAAECBAgQIECgNgWkndpcV10RIECAAAECBAgQICDt+AwQIECAAAECBAgQIFCbAtJOba6rrggQ&#10;IECAAAECBAgQkHZ8BggQIECAAAECBAgQqE0Baac211VXBAgQIECAAAECBAhIOz4DBAgQIECAAAEC&#10;BAjUpoC0U5vrqisCBAgQIECAAAECBKQdnwECBAgQIECAAAECBGpTQNqpzXXVFQECBAgQIECAAAEC&#10;0o7PAAECBAgQIECAAAECtSkg7dTmuuqKAAECBAgQIECAAAFpx2eAAAECBAgQIECAAIHaFJB2anNd&#10;dUWAAAECBAgQIECAgLTjM0CAAAECBAgQIECAQG0KSDu1ua66IkCAAAECBAgQIEBA2vEZIECAAAEC&#10;BAgQIECgNgWkndpcV10RIECAAAECBAgQICDt+AwQIECAAAECBAgQIFCbAtJOba6rrggQIECAAAEC&#10;BAgQSDftnDx58sKFC5QJECBAgAABAgQIECAwKVCpVLLRSDftLF++/N13382smWzIVCFAgAABAgQI&#10;ECBA4LoFQjool8vXffk1XVg3Ojp6TRdc68kvvvjioUOHbr/99rq6umnXLliw4Pz589c6oPNvrsAn&#10;PvGJDz/88OaOaTQCBAgQIECAAAECMwqE9DEyMnLfffc98MADGRClnnYy6EEJAgQIECBAgAABAgQI&#10;XC6Q7p1sxAkQIECAAAECBAgQIJCXgLSTl7y6BAgQIECAAAECBAikKyDtpOtrdAIECBAgQIAAAQIE&#10;8hKQdvKSV5cAAQIECBAgQIAAgXQFpJ10fY1OgAABAgQIECBAgEBeAtJOXvLqEiBAgAABAgQIECCQ&#10;roC0k66v0QkQIECAAAECBAgQyEtA2slLXl0CBAgQIECAAAECBNIVkHbS9TU6AQIECBAgQIAAAQJ5&#10;CUg7ecmrS4AAAQIECBAgQIBAugLSTrq+RidAgAABAgQIECBAIC+B/x/74GZZZS6RrAAAAABJRU5E&#10;rkJgglBLAwQKAAAAAAAAACEAyh85OfQbAAD0GwAAFAAAAGRycy9tZWRpYS9pbWFnZTMucG5niVBO&#10;Rw0KGgoAAAANSUhEUgAABFAAAACPCAIAAABSwriCAAAAAXNSR0IArs4c6QAAG65JREFUeF7t3Wts&#10;XGV6wPF3bh57PB7HiWITlEReGkTRpgtxoLsBqiJYNkoiAelqaVhYoFKWVMrGH1D9odp8W/MpUqQ6&#10;i9Sw9AMNbKIgGoiURIhLF3ExK4gDNLRLibJRYhHsNHE8Ho9nPLc+55yxPb7Ec+bmOZf/aBTZM+/7&#10;nuf5vRPih+ecY086nVY8EEAAAQQQQAABBBBAAAEnCnidmBQ5IYAAAggggAACCCCAAAKaAAUPnwME&#10;EEAAAQQQQAABBBBwrAAFj2O3lsQQQAABBBBAAAEEEECAgofPAAIIIIAAAggggAACCDhWgILHsVtL&#10;YggggAACCCCAAAIIIEDBw2cAAQQQQAABBBBAAAEEHCtAwePYrSUxBBBAAAEEEEAAAQQQoODhM4AA&#10;AggggAACCCCAAAKOFaDgcezWkhgCCCCAAAIIIIAAAgh40uk0CggggAACdRfI5XLyH+RMJlP3SEwG&#10;4PP5/H6/x+MpOl7ympiYSKVSkmPRwQ4YICaBQKCpqUl8HJAOKSCAAAJ2F6DgsfsOEj8CCDhBQCqB&#10;ZDJpx0yCweDiNY9UO9FoNBQKFR1px/QXjNnYzXg8HolEqHkcs60kggAC9hXglDb77h2RI4CAcwTs&#10;22wvGrn0dqTaaWxsNNMLcsaOSqaSr2QtuTsjI7JAAAEEbC1AwWPr7SN4BBBwiICNzmSbI140cjmT&#10;TXo7DtmnUtKQrCX3UmYwFgEEEECgJgIUPDVhZVEEEEAAAUNAzu9yT2+ncNMla5dcs8RHHQEEELC4&#10;AAWPxTeI8BBAAAEEEEAAAQQQQKB8AQqe8u2YiQACCCCAAAIIIIAAAhYXoOCx+AYRHgIIIIAAAggg&#10;gAACCJQvQMFTvh0zEUAAAQQQQAABBBBAwOIC/B4ei28Q4SGAgCsEEolE8TzP/+HoZ8P5Yc3rHtrW&#10;1VZ8zqIjZMH/iVS+jtyCeZHDXL16dcWKFYtHOn79aqLwF656AqHlkSaT2U1Er8VzwRWtzQuM199r&#10;WNEaLngvNnp10lPC+ibDWGiYmdwrWJ6pCCCAAAKmBOjwmGJiEAIIIFBnAa3aia/78WPG467wubff&#10;P1/nkKp7eF+j1EX6o9GfS03GTK+eyeVMj2UgAggggIALBejwuHDTSRkBBCwnUKzDMzJw4u3o7Y/d&#10;f8tU5NcGTvarTdLk0QohdZf2TsGYgl5Qu/ae/la4fXhISqatXWrg5DvnpKBo72gfjuU7POffP/rZ&#10;kLG4PkPJEn9SHWp4KPTYY/cv7lWdDo9qXLEs36SRhk/Sm+/BTDd/pro+46NXE2k9IL+0dcJT30q9&#10;JNOle5M03jTe1Ts8Xn86o72ov6K0MVMdnnmLq+lX8oPVzCsFASSVT6UzvhUrWheXocNjub9pBIQA&#10;Aq4UoMPjym0naQQQsJnASHQ8HFlWEPTyrq03PqXtvFprNIIeWhcevpRvBA1rL27tWj4y0H9OrXtI&#10;3l2rpk6QU+fVmqkZzcMX8zNi8ZZNRaudGkCOpzPK59XOaJN6JSGFkN728aUmohPySjJt9IKC/vSk&#10;vNDcGvRLLdOoF0vjym80iUIB+d9540Zs6awnZIxPjuZf0l+fv7jUQomMX1s9FMjogxcYo03NZbxN&#10;RaudGsiwJAIIIIBAOQIUPOWoMQcBBBCom4D0do4aj5MD1xaO4pZb9A7N0aNva42c/CPcol/yc+3P&#10;342Hb+rUvr5lTfvUm/qM9/UZBTVBaFmlVwmVoJRJSD9EfySkpDGuuslmcyr/unR1cunURFPA79Ff&#10;GVWtK+Zd59Mc1ps8V6/GUzOnuXn8Aa14Cvv9KpOZmIlo/uITWam0/Frl1BRZrl8UNH+MMd+ox3gg&#10;gAACCNhCgILHFttEkAgg4HKBtkhzLHpdR5Dejn4Vz3SxMo9GTmA7qt2NQO/wmILTi6g/tegzFrr2&#10;39QiFQ7KX8PTqPVr9KLDeMiJZFPX9ugFjlaKGO0areop7Njo/Zir2ulqeofHTDhzF19ojpkxZo7F&#10;GAQQQACBeglQ8NRLnuMigAAC5gXaum5vH/6soKVz/mL+dLRlkbCKX5dWj9a6mVmw/Xa5h9vIny/P&#10;u/Z/+fduao59d2FEhp6/NH1Km3zX/pcyY/Yi5uOr3sjmVu10smtyspo8vF6P3L9AT0uu1bk6GtNq&#10;Gu29cOuNahp/g1RFE6n0TIdHawzJArF0Wvl8BY2Z+Ys3eX0qo58Jp5VO2nHmj6lepqyEAAIIILBE&#10;AhQ8SwTNYRBAAIGKBG65/7Ef3/TdO/mz2fQ7tskFOdLw0QqYc/J6fzSU74u0fW9VePgzGdmvVrWr&#10;2HWtuJl5tHVtWqfOvS1vX1RTXSJtkfyMmzqkfpo9o6K4S5/cFGkKqFRcqzekndPoS+vnuiUygZCc&#10;5yZv+tNx7YV4yhfUb0Xt83hUOnFd6hTtfDe98zMhTSKVzZ+/5vHmJuS1ZNpvjJ96zF9c6iiptrTD&#10;xVMqIIdaIIDS82EGAggggECdBbhLW503gMMjgAACIlDsLm2WRqr8Lm2WTq+C4LhLWwV4TEUAAQSq&#10;JkCHp2qULIQAAggggAACCCCAAAJWE6DgsdqOEA8CCCCAAAIIIIAAAghUTYCCp2qULIQAAggggAAC&#10;CCCAAAJWE6DgsdqOEA8CCCCAAAIIIIAAAghUTYCCp2qULIQAAggggAACCCCAAAJWE6DgsdqOEA8C&#10;CCCAAAIIIIAAAghUTYCCp2qULIQAAgggMF/A4/HkcjO/BtQ9RJK15O6efMkUAQQQsKwABY9lt4bA&#10;EEDARQI+n8+m2RaNPBAIJJNJm2ZXSdiSteReyQrMRQABBBCoigAFT1UYWQQBBBCoSMDv91c0v36T&#10;i0be1NQUj8flN6u6p88jmUq+krXkXr+d4cgIIIAAAnkBTzqdBgMBBBBAoO4C8lOy/Ac5k8nUPRKT&#10;AUhvR6odM2dtSV4TExOpVMolNY+YSG9Hqp2i1aBJaoYhgAACCFQiQMFTiR5zEUAAAQQQQAABBBBA&#10;wNICnNJm6e0hOAQQQAABBBBAAAEEEKhEgIKnEj3mIoAAAggggAACCCCAgKUFKHgsvT0EhwACCCCA&#10;AAIIIIAAApUIUPBUosdcBBBAAAEEEEAAAQQQsLQABY+lt4fgEEAAAQQQQAABBBBAoBIBCp5K9JiL&#10;AAIIIIAAAggggAAClhag4LH09hAcAggggAACCCCAAAIIVCJAwVOJHnMRQAABBBBAAAEEEEDA0gIU&#10;PJbeHoJDAAEEEEAAAQQQQACBSgQoeCrRYy4CCCCAAAIIIIAAAghYWoCCx9LbQ3AIIIAAAggggAAC&#10;CCBQiQAFTyV6zEUAAQQQQAABBBBAAAFLC1DwWHp7CA4BBBBAAAEEEEAAAQQqEaDgqUSPuQgggAAC&#10;CCCAAAIIIGBpAQoeS28PwSGAAAIIIIAAAggggEAlAp50Ol3JfOYigAACCCwukCt4ONXKU/AoI0c3&#10;EM1hqVCsDGSmIIAAAq4VoOBx7daTOAII1FxAfo7PZrOJLz4f/+2B1Mcf5RKJmh+yTgfwNDYG7rm3&#10;+Vd7Gu+40+v1yk/zJgOZJood6BMilUyanGj7YcGgiIX3dJcqZvvESQABBBBYcgEKniUn54AIIOAa&#10;gUwmEz8zEH3y562/3hva/lNvOOzU1LOxWPzY66PP90Ze+X1oQ5fP5zOZqUE0+sTjLip1CmmCwdZX&#10;D5ckZhKWYQgggAAC0wIUPHwYEEAAgZoISO9icnJyZNcvww8+GP7F0zU5hsUWjR16Ofbuu20Hf9fQ&#10;0GCmyWMQXXt2Z+b9P1gslaULx/e39y9/8SWTYksXFkdCAAEEHCTATQsctJmkggACVhKQn+ZTqVS6&#10;/2Pp7VgprhrGIplKvpK15G7mMAZR5pN+M4OdOkbSNy/mVATyQgABBGoqQMFTU14WRwAB9wrIT/Pa&#10;XWGSSQefyTZnd7VMk0nJ2nzBYxC591MimZci5mookkcAAQTKFaDgKVeOeQgggEAxAbljQbEhDny/&#10;pKxLGuxALD0lEJy6s+SFAAIWEaDgschGEAYCCDhNwGSXw2lp6/mYzN3kMEcSzUkKCjfsMjkigEC9&#10;BCh46iXPcRFAAAEEEEAAAQQQQKDmAhQ8NSfmAAgggAACCCCAAAIIIFAvAQqeeslzXAQQQKBCgeEr&#10;u9cM9g0susrAUOezVy4XP9DY8WeLLVV8kRqO2Pfe6guX8s939ukH2rXyy0sdxpdmHrLCl0dazIzU&#10;x7Qc/mp1/kCm5zAQAQQQQMCSAhQ8ltwWgkIAAVcKJP771NULpjO//HFK9QS+/nBkkRmXL2bMrdfy&#10;8Iuru7vMjV36Ufs6fnZr6rU1g53yPJJat+Pmw7uUOnjlB2uGekwH0/PA4A92jJke7l8ZMTM2tP/I&#10;iifXmhnJGAQQQACBeglQ8NRLnuMigAACswQS546MHFINnWZZxj49qTbvCG0+O3F82Jijd2n6hrSq&#10;wOj8DF/p3ZNVp5K9b+g/6Eu3x6gZ8j2f6fHfHh8u6PDojaOCYepM3+DuvqHi3SSzkZc8bucan4pm&#10;vzbm9UgW3z5+cFaHJ9//+arjHaMtozV/9KJIqenGTkGHp+2dfLOoYMx7HV/qLxpdoH3vNa9Tat0O&#10;o4M0d3xBAvGTl/zPHabmKXlPmYAAAggsoQAFzxJicygEEEDgBgJS7Vzbl2jqudcXjca1ZzJVxGo4&#10;8db6pofbW+7eqt76eKZxsV81yE/t/Qe8+//1yuX2lXsPeNWW4N5HW6T42f2IOqb/TH9s/VQJpJQ+&#10;/uaH26ePNtK3MXnbm/lhm/ry7aMTZ717L9WtBfTSjrF+FZQAJFSjjJn1mO7/9GXbi7dl5Fy1ZnXE&#10;aBZlNnWv3KmvFenI9unto8i9ISlyeh4YP6fUuSPSQVp4fOe9TX/3aEiekY/G/u1c4J+pefi7jQAC&#10;CFhXgILHuntDZAgg4BqBaPz44ax/MPna4bHDxvOjicWTl/PZbruvTcasuiegTiamr9LZttavvbjW&#10;N3f6YPaESm3XWzfb96kTU1OM8TOP4fTXKvA3+rltG+4LqLPp/Mrr/avquRtjj39/qkTZK2XPrEt3&#10;9m0MqG8mtXPbDia+ihaNUjtXbd0O/XKgHQEVCTxoVFBD6Zfkz3PZeQssPL7r0ZZ/7M4/H1njUWuD&#10;2x5tKHpsBiCAAAII1EOAgqce6hwTAQQQmCUQWf7coaa/GFJ//UzHrl3684HFWxUjr+3J7n9ErwE2&#10;Jk+cSn2aP6ttUdctwf6p6/4vvLiyrgVMufuvnc822h8NbDB/s4IFDpXt79XptKd+dlyRxwLj/6Nn&#10;+CcPDGnPZ+LDrep/D157vG+y2Dq8jwACCCBQFwEKnrqwc1AEEEBgjkBkxXPP+//zn4b+y4zMwOT+&#10;guql/4DqPrLYrQu0JVd7t51Kvqbf0k2uyemcOldt7tHa/bep1AfGsA9Tqs6NnXx02iU6X+XPPdNf&#10;yl6RE86mHj2nU+rWBq0C2tX4faNOPJgeVt6VchWOattw65wU01ei3k1/rzXH1L6OOc2ihewXHx9+&#10;6Vi4+djI9t6EmX1jDAIIIIBAPQQoeOqhzjERQACBBQSk5jmw/K9M0Egpsm1r43SLRs5q27Zv8sxC&#10;E7Vz24ybFrSvfOHNgNEU2n422N+t/8S/wKOt+3Tw6+LDTERZvSE9D4xOXcMjp6K1rjw5uy3TM/Ta&#10;N4GfSfOq2zucPyNt5Mw3xnlrDeqbOXHI2XHj525t1k9p8/X33ug+b1LnGDctWHx87F+e+j+qnept&#10;NSshgAACtRDwpNPpWqzLmggggIDLBeS/rlG5/UDXHfJjt3sopKAKDXwRiUT8/tkXBy1EME1UJR+5&#10;OdvewFe9Zs5Sq9IRq7OMebHqHI9VEEAAAZcJ0OFx2YaTLgIIIOA0Ae3MNP0mBHuD6qMxE9fkOA2A&#10;fBBAAAEEFhWg4OEDggACCCBgawHtTgb5mxCU8qtFbZ0zwSOAAAIImBeg4DFvxUgEEEAAAQQQQAAB&#10;BBCwmQAFj802jHARQAABBBBAAAEEEEDAvAAFj3krRiKAAAIIIIAAAggggIDNBCh4bLZhhIsAAggg&#10;gAACCCCAAALmBSh4zFsxEgEEEChBwOPxaKODwWwsVsI0Ow/VMg0GJYN87sVyMYblGhqKDXTy+0b6&#10;JsWcDEFuCCCAQM0EKHhqRsvCCCDgegGv15u76+74sdddIiGZSr6Stfl8ZXB2413mxztvpKRfkpjz&#10;BMgIAQQQqLVACf8s1ToU1kcAAQScJCD/z15++Wbmqaev9/4mduhlZ/d5JDvJUTKVfCVrk/0Kgyj3&#10;zD+4tskjiUv65sWc9BeEXBBAAIElE/DIL7pesoNxIAQQQMA9ArlcbnJyMhqNXv/jJw2vvuIbOK2S&#10;ScemHwxmujZOPvHksh/+KBKJNDQ0mKl5Col8//5y4PMznslJxxLNTkxKndSdG6Q+LEnMJTikiQAC&#10;CFRXgIKnup6shgACCMwIZDKZZDI5Pj4u/Q8pfuRbp+r4fD4pcsLhcHNzczAYlG9NZuoeojkgZYuZ&#10;hGUYAggggMC0AAUPHwYEEECgVgLSwchms9JIT6VS8qd8Xasj1XtduQpFzssKBALyp3xtpr1jhOwe&#10;ojlbVLZYvbea4yOAAAL2E6Dgsd+eETECCNhLQH6mn37YK3Lz0UqFM/0wP2t6pBuI5rBUKFYGMlMQ&#10;QAAB1wpQ8Lh260kcAQQQQAABBBBAAAHnC3CXNufvMRkigAACCCCAAAIIIOBaAQoe1249iSOAAAII&#10;IIAAAggg4HwBCh7n7zEZIoAAAggggAACCCDgWgEKHtduPYkjgAACCCCAAAIIIOB8AQoe5+8xGSKA&#10;AAIIIIAAAggg4FoB7tLm2q0ncQQQQGCugN1vD829nvlMI4AAAgjMF6Dg4VOBAAIIIJD/BaCJLz4f&#10;/+2B1Mcf5RIJO6J4GhsD99zb/Ks9jXfcWdLvP7VjssSMAAIIIGBSgILHJBTDEEAAAScLZDKZ+JmB&#10;6JM/b/313tD2n3rDYTtmm43F4sdeH32+N/LK70Mbunw+nx2zIGYEEEAAgeoKUPBU15PVEEAAAfsJ&#10;yJlsk5OTI7t+GX7wwfAvnrZfArMjjh16Ofbuu20Hf9fQ0CAnudk9HeJHAAEEEKhQgIKnQkCmI4AA&#10;ArYXyGaz8Xj8+sY7bz79uU17O4V7IH2ebzfeuez056FQSE5ss/32kAACCCCAQGUC/EtQmR+zEUAA&#10;AfsLSIcnnU6rZNIB1Y7shpZFMikZSV723xwyQAABBBCoVICCp1JB5iOAAAIOEJAmjwOymNXncVxG&#10;Dtsg0kEAAQSWTICCZ8moORACCCBgUQGndkKcmpdFP0aEhQACCFhVgILHqjtDXAgggAACCCCAAAII&#10;IFCxAAVPxYQsgAACCCCAAAIIIIAAAlYVoOCx6s4QFwIIIGBRgeEru9cMdurP3W+MVTlIbfGhM1Ve&#10;lOUQQAABBNwsQMHj5t0ndwQQQKBUgYGhzo2pzadXX7gkz9bNJ0erX/OUGhLjEUAAAQQQWEyAgofP&#10;BwIIIICAaYEzH6a2HWh5uN2Y0PJwb+vOe/Qv57V9zvQN7u4bMnpB00XR5Te+ndMamn6ls29kThSy&#10;gjG4M9/zGTv+7GBf31Dnmm+PD5uOmIEIIIAAAm4XoOBx+yeA/BFAAAHzAiMf7FO3rW2ZmdDesqFd&#10;+/byoH+v1vNZfeHNwImTicv6iBNnvdqL8sqeuHaW2vCV3j2qT+sONd+2Z0wrWgaGNp0M9OvNor6z&#10;430DhZGMqPvyfaS+LakPpt7arxouXLp5quIyHzkjEUAAAQRcK0DB49qtJ3EEEECgZAF/55aF56zq&#10;altlNHkeSc2MWO9fJd+s9m4zXhrMntgSuFvrDrV160XL5YsZdSq5SevhjHafUvs/LGzytG3oUnqT&#10;R3tr+rFtrb/kqJmAAAIIIOBqAQoeV28/ySOAAAIlCbSsWa++vlhwo4KpewxolcnG7E69n1PSiqqn&#10;Wb8cSH92t83M1cunl9a2as2fG1RZpR2I0QgggAACLhWg4HHpxpM2AgggUI7Ahvvk/DT9bDTtMXZ8&#10;b1IdCG3Qv9mmfyEX+dxwXWn1nEp9qs0d6VszKCewrVrrU/sm9NW063Pm3f8gsPPRFjWceKugw1NO&#10;0MxBAAEEEHC1AAWPq7ef5BFAAIESBbo6Lrzp695o3Etg9K2trS9ITaKUXgiNyosfrA1uO5X9bsFV&#10;21e+kJ87vr+nubtLqa6O/gNKX220e32zsVT+0d64eUtquxxlr9rcM7utVGLIDEcAAQQQcLeAJ51O&#10;u1uA7BFAAAG3C8g/BNFoNN51h5xX5gwLqaBCA19EIhG/n0t+nLGlZIEAAgiUL0CHp3w7ZiKAAAII&#10;IIAAAggggIDFBSh4LL5BhIcAAggggAACCCCAAALlC1DwlG/HTAQQQAABBBBAAAEEELC4AAWPxTeI&#10;8BBAAAEEEEAAAQQQQKB8AQqe8u2YiQACCCCAAAIIIIAAAhYXoOCx+AYRHgIIIIAAAggggAACCJQv&#10;QMFTvh0zEUAAAWcIeDweLZFgMBuLOSAjLYtgUBLJ5+WAlEgBAQQQQKACAQqeCvCYigACCDhFwOv1&#10;5u66O37sdQckJFlILpKRA3IhBQQQQACBygX496ByQ1ZAAAEE7C0gnRD5BZ2Zp56+3vub2KGX7dvn&#10;kcglfslCcpGM6PDY+3NJ9AgggECVBDzyC7artBTLIIAAAgjYUiCXy01OTkaj0et//KTh1Vd8A6dV&#10;MmnLTILBTNfGySeeXPbDH0UikYaGBmoeW+4jQSOAAAJVFaDgqSoniyGAAAL2FMhkMslkcnx8XHok&#10;UvzIt3bMw+fzSZETDoebm5uDwaB8a8csiBkBBBBAoLoCFDzV9WQ1BBBAwJYC0uTJZrPS80+lUvKn&#10;fG3HNOS6HTmTLRAIyJ/yNe0dO24iMSOAAAJVF6DgqTopCyKAAAJ2FZCyZ/phxxykwpl+2DF+YkYA&#10;AQQQqIUABU8tVFkTAQQQQAABBBBAAAEELCHAXdossQ0EgQACCCCAAAIIIIAAArUQoOCphSprIoAA&#10;AggggAACCCCAgCUEKHgssQ0EgQACCCCAAAIIIIAAArUQoOCphSprIoAAAggggAACCCCAgCUEKHgs&#10;sQ0EgQACCCCAAAIIIIAAArUQoOCphSprIoAAAggggAACCCCAgCUEKHgssQ0EgQACCCCAAAIIIIAA&#10;ArUQoOCphSprIoAAAggggAACCCCAgCUEKHgssQ0EgQACCCCAAAIIIIAAArUQoOCphSprIoAAAggg&#10;gAACCCCAgCUEKHgssQ0EgQACCCCAAAIIIIAAArUQoOCphSprIoAAAggggAACCCCAgCUEKHgssQ0E&#10;gQACCCCAAAIIIIAAArUQoOCphSprIoAAAggggAACCCCAgCUEKHgssQ0EgQACCCCAAAIIIIAAArUQ&#10;oOCphSprIoAAAggggAACCCCAgCUEKHgssQ0EgQACCCCAAAIIIIAAArUQoOCphSprIoAAAggggAAC&#10;CCCAgCUE/h85nLgiagWuBAAAAABJRU5ErkJgglBLAwQUAAYACAAAACEA1gDDCd0AAAAGAQAADwAA&#10;AGRycy9kb3ducmV2LnhtbEyPQUvDQBCF74L/YRnBm91ESSwxm1KKeiqCrSDepsk0Cc3Ohuw2Sf+9&#10;oxe9PBje471v8tVsOzXS4FvHBuJFBIq4dFXLtYGP/cvdEpQPyBV2jsnAhTysiuurHLPKTfxO4y7U&#10;SkrYZ2igCaHPtPZlQxb9wvXE4h3dYDHIOdS6GnCSctvp+yhKtcWWZaHBnjYNlafd2Rp4nXBaP8TP&#10;4/Z03Fy+9snb5zYmY25v5vUTqEBz+AvDD76gQyFMB3fmyqvOgDwSflW8xzRNQB0kFMXLBHSR6//4&#10;xTcAAAD//wMAUEsDBBQABgAIAAAAIQA3J0dhzAAAACkCAAAZAAAAZHJzL19yZWxzL2Uyb0RvYy54&#10;bWwucmVsc7yRwWoCMRCG70LfIcy9m90ViohZLyJ4FfsAQzKbDW4mIYmlvr2BUqgg9eZxZvi//4PZ&#10;bL/9LL4oZRdYQde0IIh1MI6tgs/T/n0FIhdkg3NgUnClDNvhbbE50oylhvLkYhaVwlnBVEpcS5n1&#10;RB5zEyJxvYwheSx1TFZG1Ge0JPu2/ZDpLwOGO6Y4GAXpYJYgTtdYm5+zwzg6TbugL564PKiQztfu&#10;CsRkqSjwZBz+LJdNZAvysUP/Gof+P4fuNQ7dr4O8e/BwAwAA//8DAFBLAQItABQABgAIAAAAIQCx&#10;gme2CgEAABMCAAATAAAAAAAAAAAAAAAAAAAAAABbQ29udGVudF9UeXBlc10ueG1sUEsBAi0AFAAG&#10;AAgAAAAhADj9If/WAAAAlAEAAAsAAAAAAAAAAAAAAAAAOwEAAF9yZWxzLy5yZWxzUEsBAi0AFAAG&#10;AAgAAAAhAGroUXutAgAA9wkAAA4AAAAAAAAAAAAAAAAAOgIAAGRycy9lMm9Eb2MueG1sUEsBAi0A&#10;CgAAAAAAAAAhANCMpkXJdAAAyXQAABQAAAAAAAAAAAAAAAAAEwUAAGRycy9tZWRpYS9pbWFnZTEu&#10;cG5nUEsBAi0ACgAAAAAAAAAhAO4+cEKkYgAApGIAABQAAAAAAAAAAAAAAAAADnoAAGRycy9tZWRp&#10;YS9pbWFnZTIucG5nUEsBAi0ACgAAAAAAAAAhAMofOTn0GwAA9BsAABQAAAAAAAAAAAAAAAAA5NwA&#10;AGRycy9tZWRpYS9pbWFnZTMucG5nUEsBAi0AFAAGAAgAAAAhANYAwwndAAAABgEAAA8AAAAAAAAA&#10;AAAAAAAACvkAAGRycy9kb3ducmV2LnhtbFBLAQItABQABgAIAAAAIQA3J0dhzAAAACkCAAAZAAAA&#10;AAAAAAAAAAAAABT6AABkcnMvX3JlbHMvZTJvRG9jLnhtbC5yZWxzUEsFBgAAAAAIAAgAAAIAABf7&#10;AAAAAA==&#10;">
                <v:shape id="Imagen 1169907523" o:spid="_x0000_s1027" type="#_x0000_t75" style="position:absolute;width:52038;height:33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mUyAAAAOMAAAAPAAAAZHJzL2Rvd25yZXYueG1sRE9fT8Iw&#10;EH838Ts0Z+KbdECcMiiEoALhzQHvl/bchut1WQtMPj0lIfHxfv9vMutsLU7U+sqxgn4vAUGsnam4&#10;ULDbfr28g/AB2WDtmBT8kYfZ9PFhgplxZ/6mUx4KEUPYZ6igDKHJpPS6JIu+5xriyP241mKIZ1tI&#10;0+I5httaDpIklRYrjg0lNrQoSf/mR6vAbemid4f0qIf5cr363Fw2+8OHUs9P3XwMIlAX/sV399rE&#10;+f10NEreXgdDuP0UAZDTKwAAAP//AwBQSwECLQAUAAYACAAAACEA2+H2y+4AAACFAQAAEwAAAAAA&#10;AAAAAAAAAAAAAAAAW0NvbnRlbnRfVHlwZXNdLnhtbFBLAQItABQABgAIAAAAIQBa9CxbvwAAABUB&#10;AAALAAAAAAAAAAAAAAAAAB8BAABfcmVscy8ucmVsc1BLAQItABQABgAIAAAAIQB/O6mUyAAAAOMA&#10;AAAPAAAAAAAAAAAAAAAAAAcCAABkcnMvZG93bnJldi54bWxQSwUGAAAAAAMAAwC3AAAA/AIAAAAA&#10;">
                  <v:imagedata r:id="rId192" o:title=""/>
                </v:shape>
                <v:shape id="Imagen 1169907524" o:spid="_x0000_s1028" type="#_x0000_t75" style="position:absolute;top:33643;width:52311;height:32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XS8yAAAAOMAAAAPAAAAZHJzL2Rvd25yZXYueG1sRE9La8JA&#10;EL4X/A/LCL3VjWJ9RFcRsdBDK/i45DbsjkkwOxuyG5P++26h4HG+96y3va3EgxpfOlYwHiUgiLUz&#10;JecKrpePtwUIH5ANVo5JwQ952G4GL2tMjev4RI9zyEUMYZ+igiKEOpXS64Is+pGriSN3c43FEM8m&#10;l6bBLobbSk6SZCYtlhwbCqxpX5C+n1urYFrND/lNd99ffNJZfciOmW5bpV6H/W4FIlAfnuJ/96eJ&#10;88ez5TKZv0+m8PdTBEBufgEAAP//AwBQSwECLQAUAAYACAAAACEA2+H2y+4AAACFAQAAEwAAAAAA&#10;AAAAAAAAAAAAAAAAW0NvbnRlbnRfVHlwZXNdLnhtbFBLAQItABQABgAIAAAAIQBa9CxbvwAAABUB&#10;AAALAAAAAAAAAAAAAAAAAB8BAABfcmVscy8ucmVsc1BLAQItABQABgAIAAAAIQCkSXS8yAAAAOMA&#10;AAAPAAAAAAAAAAAAAAAAAAcCAABkcnMvZG93bnJldi54bWxQSwUGAAAAAAMAAwC3AAAA/AIAAAAA&#10;">
                  <v:imagedata r:id="rId193" o:title=""/>
                </v:shape>
                <v:shape id="Imagen 1169907525" o:spid="_x0000_s1029" type="#_x0000_t75" style="position:absolute;top:65647;width:51752;height:6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exxwAAAOMAAAAPAAAAZHJzL2Rvd25yZXYueG1sRE/NSsQw&#10;EL4LvkMYwZubbGGrrZtdRHTxIrhVD96GZmyKzaQkse2+vREEj/P9z3a/uEFMFGLvWcN6pUAQt970&#10;3Gl4e328ugERE7LBwTNpOFGE/e78bIu18TMfaWpSJ3IIxxo12JTGWsrYWnIYV34kztynDw5TPkMn&#10;TcA5h7tBFkqV0mHPucHiSPeW2q/m22l4qML7S8mnD3VI83S0z8UUmoPWlxfL3S2IREv6F/+5n0ye&#10;vy6rSl1vig38/pQBkLsfAAAA//8DAFBLAQItABQABgAIAAAAIQDb4fbL7gAAAIUBAAATAAAAAAAA&#10;AAAAAAAAAAAAAABbQ29udGVudF9UeXBlc10ueG1sUEsBAi0AFAAGAAgAAAAhAFr0LFu/AAAAFQEA&#10;AAsAAAAAAAAAAAAAAAAAHwEAAF9yZWxzLy5yZWxzUEsBAi0AFAAGAAgAAAAhADor97HHAAAA4wAA&#10;AA8AAAAAAAAAAAAAAAAABwIAAGRycy9kb3ducmV2LnhtbFBLBQYAAAAAAwADALcAAAD7AgAAAAA=&#10;">
                  <v:imagedata r:id="rId194" o:title=""/>
                </v:shape>
                <w10:anchorlock/>
              </v:group>
            </w:pict>
          </mc:Fallback>
        </mc:AlternateContent>
      </w:r>
    </w:p>
    <w:p w14:paraId="3D1AAFAA" w14:textId="700224F3" w:rsidR="002A7CCD" w:rsidRDefault="002A7CCD" w:rsidP="002A7CCD">
      <w:pPr>
        <w:pStyle w:val="Descripcin"/>
        <w:jc w:val="center"/>
      </w:pPr>
      <w:bookmarkStart w:id="408" w:name="_Toc163122741"/>
      <w:bookmarkStart w:id="409" w:name="_Toc167295470"/>
      <w:r>
        <w:t xml:space="preserve">Imagen </w:t>
      </w:r>
      <w:r>
        <w:fldChar w:fldCharType="begin"/>
      </w:r>
      <w:r>
        <w:instrText xml:space="preserve"> SEQ Imagen \* ARABIC </w:instrText>
      </w:r>
      <w:r>
        <w:fldChar w:fldCharType="separate"/>
      </w:r>
      <w:r w:rsidR="00562282">
        <w:rPr>
          <w:noProof/>
        </w:rPr>
        <w:t>139</w:t>
      </w:r>
      <w:r>
        <w:fldChar w:fldCharType="end"/>
      </w:r>
      <w:r w:rsidRPr="00D652F7">
        <w:t xml:space="preserve">:Planes Operativos Anuales - Editar </w:t>
      </w:r>
      <w:r>
        <w:t xml:space="preserve">Datos </w:t>
      </w:r>
      <w:r w:rsidRPr="00D652F7">
        <w:t>Producto Clave</w:t>
      </w:r>
      <w:bookmarkEnd w:id="408"/>
      <w:bookmarkEnd w:id="409"/>
    </w:p>
    <w:p w14:paraId="43D1EE64" w14:textId="77777777" w:rsidR="002A7CCD" w:rsidRPr="009D52FE" w:rsidRDefault="002A7CCD" w:rsidP="002A7CCD">
      <w:pPr>
        <w:pStyle w:val="Prrafodelista"/>
        <w:rPr>
          <w:sz w:val="22"/>
          <w:szCs w:val="22"/>
          <w:lang w:val="es-ES"/>
        </w:rPr>
      </w:pPr>
      <w:r w:rsidRPr="009D52FE">
        <w:rPr>
          <w:sz w:val="22"/>
          <w:szCs w:val="22"/>
          <w:lang w:val="es-ES"/>
        </w:rPr>
        <w:t>En esta sección solo se podrá visualizar los registros, los campos se encuentran bloqueados por ende no se puede editar</w:t>
      </w:r>
    </w:p>
    <w:p w14:paraId="67B33FCD" w14:textId="77777777" w:rsidR="002A7CCD" w:rsidRDefault="002A7CCD" w:rsidP="00F52FDE">
      <w:pPr>
        <w:pStyle w:val="Prrafodelista"/>
        <w:numPr>
          <w:ilvl w:val="0"/>
          <w:numId w:val="41"/>
        </w:numPr>
        <w:rPr>
          <w:lang w:val="es-ES"/>
        </w:rPr>
      </w:pPr>
      <w:r>
        <w:rPr>
          <w:lang w:val="es-ES"/>
        </w:rPr>
        <w:t>Botón Siguiente: Nos permite avanzar al siguiente segmento.</w:t>
      </w:r>
    </w:p>
    <w:p w14:paraId="62A394A1" w14:textId="77777777" w:rsidR="002A7CCD" w:rsidRDefault="002A7CCD" w:rsidP="00F52FDE">
      <w:pPr>
        <w:pStyle w:val="Prrafodelista"/>
        <w:numPr>
          <w:ilvl w:val="0"/>
          <w:numId w:val="41"/>
        </w:numPr>
        <w:rPr>
          <w:lang w:val="es-ES"/>
        </w:rPr>
      </w:pPr>
      <w:r>
        <w:rPr>
          <w:lang w:val="es-ES"/>
        </w:rPr>
        <w:t>Botón Anterior: Nos permite retornar al segmento anterior.</w:t>
      </w:r>
    </w:p>
    <w:p w14:paraId="3889D9AD" w14:textId="77777777" w:rsidR="002A7CCD" w:rsidRPr="000358B1" w:rsidRDefault="002A7CCD" w:rsidP="00F52FDE">
      <w:pPr>
        <w:pStyle w:val="Prrafodelista"/>
        <w:numPr>
          <w:ilvl w:val="0"/>
          <w:numId w:val="41"/>
        </w:numPr>
        <w:rPr>
          <w:lang w:val="es-ES"/>
        </w:rPr>
      </w:pPr>
      <w:r>
        <w:rPr>
          <w:lang w:val="es-ES"/>
        </w:rPr>
        <w:t>Botón Cancelar: Nos permite cerra el formulario</w:t>
      </w:r>
    </w:p>
    <w:p w14:paraId="1B709EFC" w14:textId="77777777" w:rsidR="002A7CCD" w:rsidRDefault="002A7CCD" w:rsidP="002A7CCD">
      <w:pPr>
        <w:pStyle w:val="Prrafodelista"/>
        <w:rPr>
          <w:lang w:val="es-ES"/>
        </w:rPr>
      </w:pPr>
    </w:p>
    <w:p w14:paraId="4A8FFAEB" w14:textId="77777777" w:rsidR="002A7CCD" w:rsidRDefault="002A7CCD" w:rsidP="002A7CCD">
      <w:pPr>
        <w:rPr>
          <w:rFonts w:cs="Arial"/>
          <w:sz w:val="20"/>
          <w:lang w:val="es-ES" w:eastAsia="es-PE"/>
        </w:rPr>
      </w:pPr>
    </w:p>
    <w:p w14:paraId="1099ED41" w14:textId="77777777" w:rsidR="002A7CCD" w:rsidRPr="009D52FE" w:rsidRDefault="002A7CCD" w:rsidP="002A7CCD">
      <w:pPr>
        <w:pStyle w:val="Prrafodelista"/>
        <w:rPr>
          <w:sz w:val="22"/>
          <w:szCs w:val="22"/>
          <w:lang w:val="es-ES"/>
        </w:rPr>
      </w:pPr>
      <w:r w:rsidRPr="009D52FE">
        <w:rPr>
          <w:b/>
          <w:bCs/>
          <w:sz w:val="22"/>
          <w:szCs w:val="22"/>
          <w:lang w:val="es-ES"/>
        </w:rPr>
        <w:lastRenderedPageBreak/>
        <w:t>Editar SAGU:</w:t>
      </w:r>
      <w:r w:rsidRPr="009D52FE">
        <w:rPr>
          <w:sz w:val="22"/>
          <w:szCs w:val="22"/>
          <w:lang w:val="es-ES"/>
        </w:rPr>
        <w:t xml:space="preserve"> Muestra la información:</w:t>
      </w:r>
    </w:p>
    <w:p w14:paraId="7C2F8EF5" w14:textId="77777777" w:rsidR="002A7CCD" w:rsidRDefault="002A7CCD" w:rsidP="002A7CCD">
      <w:pPr>
        <w:pStyle w:val="Prrafodelista"/>
        <w:keepNext/>
      </w:pPr>
      <w:r>
        <w:rPr>
          <w:noProof/>
        </w:rPr>
        <w:drawing>
          <wp:inline distT="0" distB="0" distL="0" distR="0" wp14:anchorId="33AF3DBE" wp14:editId="64E081DB">
            <wp:extent cx="4943475" cy="630648"/>
            <wp:effectExtent l="19050" t="19050" r="9525" b="17145"/>
            <wp:docPr id="1169907527" name="Imagen 1169907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4997115" cy="637491"/>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478C3D9F" w14:textId="248839C8" w:rsidR="002A7CCD" w:rsidRDefault="002A7CCD" w:rsidP="002A7CCD">
      <w:pPr>
        <w:pStyle w:val="Descripcin"/>
        <w:jc w:val="center"/>
        <w:rPr>
          <w:lang w:val="es-ES"/>
        </w:rPr>
      </w:pPr>
      <w:bookmarkStart w:id="410" w:name="_Toc163122742"/>
      <w:bookmarkStart w:id="411" w:name="_Toc167295471"/>
      <w:r>
        <w:t xml:space="preserve">Imagen </w:t>
      </w:r>
      <w:r>
        <w:fldChar w:fldCharType="begin"/>
      </w:r>
      <w:r>
        <w:instrText xml:space="preserve"> SEQ Imagen \* ARABIC </w:instrText>
      </w:r>
      <w:r>
        <w:fldChar w:fldCharType="separate"/>
      </w:r>
      <w:r w:rsidR="00562282">
        <w:rPr>
          <w:noProof/>
        </w:rPr>
        <w:t>140</w:t>
      </w:r>
      <w:r>
        <w:fldChar w:fldCharType="end"/>
      </w:r>
      <w:r w:rsidRPr="00382F4D">
        <w:t xml:space="preserve">:Planes Operativos Anuales - Editar </w:t>
      </w:r>
      <w:r>
        <w:t>SAGU</w:t>
      </w:r>
      <w:bookmarkEnd w:id="410"/>
      <w:bookmarkEnd w:id="411"/>
    </w:p>
    <w:p w14:paraId="6A24D6E6" w14:textId="77777777" w:rsidR="002A7CCD" w:rsidRDefault="002A7CCD" w:rsidP="002A7CCD">
      <w:pPr>
        <w:pStyle w:val="Prrafodelista"/>
        <w:keepNext/>
      </w:pPr>
      <w:r>
        <w:rPr>
          <w:noProof/>
        </w:rPr>
        <w:drawing>
          <wp:inline distT="0" distB="0" distL="0" distR="0" wp14:anchorId="13E2949D" wp14:editId="766C0DA5">
            <wp:extent cx="4943475" cy="1854748"/>
            <wp:effectExtent l="19050" t="19050" r="9525" b="12700"/>
            <wp:docPr id="1169907528" name="Imagen 1169907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4969376" cy="1864466"/>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2255231A" w14:textId="5696A159" w:rsidR="002A7CCD" w:rsidRPr="00AF51AD" w:rsidRDefault="002A7CCD" w:rsidP="002A7CCD">
      <w:pPr>
        <w:pStyle w:val="Descripcin"/>
        <w:jc w:val="center"/>
        <w:rPr>
          <w:lang w:val="es-ES"/>
        </w:rPr>
      </w:pPr>
      <w:bookmarkStart w:id="412" w:name="_Toc163122743"/>
      <w:bookmarkStart w:id="413" w:name="_Toc167295472"/>
      <w:r>
        <w:t xml:space="preserve">Imagen </w:t>
      </w:r>
      <w:r>
        <w:fldChar w:fldCharType="begin"/>
      </w:r>
      <w:r>
        <w:instrText xml:space="preserve"> SEQ Imagen \* ARABIC </w:instrText>
      </w:r>
      <w:r>
        <w:fldChar w:fldCharType="separate"/>
      </w:r>
      <w:r w:rsidR="00562282">
        <w:rPr>
          <w:noProof/>
        </w:rPr>
        <w:t>141</w:t>
      </w:r>
      <w:r>
        <w:fldChar w:fldCharType="end"/>
      </w:r>
      <w:r w:rsidRPr="005E1D16">
        <w:t xml:space="preserve">:Planes Operativos Anuales - Editar </w:t>
      </w:r>
      <w:r>
        <w:t>Datos SAGU</w:t>
      </w:r>
      <w:bookmarkEnd w:id="412"/>
      <w:bookmarkEnd w:id="413"/>
    </w:p>
    <w:p w14:paraId="3730655A" w14:textId="77777777" w:rsidR="002A7CCD" w:rsidRPr="006161BA" w:rsidRDefault="002A7CCD" w:rsidP="00F52FDE">
      <w:pPr>
        <w:pStyle w:val="Prrafodelista"/>
        <w:numPr>
          <w:ilvl w:val="0"/>
          <w:numId w:val="42"/>
        </w:numPr>
        <w:rPr>
          <w:lang w:val="es-ES"/>
        </w:rPr>
      </w:pPr>
      <w:r>
        <w:rPr>
          <w:lang w:val="es-ES"/>
        </w:rPr>
        <w:t>Para vincular el Plan inicial SAGU,</w:t>
      </w:r>
      <w:r w:rsidRPr="006161BA">
        <w:t xml:space="preserve"> </w:t>
      </w:r>
      <w:r>
        <w:t xml:space="preserve">dar clic en el </w:t>
      </w:r>
      <w:proofErr w:type="spellStart"/>
      <w:r>
        <w:t>check</w:t>
      </w:r>
      <w:proofErr w:type="spellEnd"/>
      <w:r>
        <w:t xml:space="preserve"> y se activa una nueva tabla.</w:t>
      </w:r>
    </w:p>
    <w:p w14:paraId="56ACFD6B" w14:textId="77777777" w:rsidR="002A7CCD" w:rsidRDefault="002A7CCD" w:rsidP="002A7CCD">
      <w:pPr>
        <w:pStyle w:val="Prrafodelista"/>
        <w:keepNext/>
      </w:pPr>
      <w:r>
        <w:rPr>
          <w:noProof/>
        </w:rPr>
        <w:drawing>
          <wp:anchor distT="0" distB="0" distL="114300" distR="114300" simplePos="0" relativeHeight="252072965" behindDoc="0" locked="0" layoutInCell="1" allowOverlap="1" wp14:anchorId="2A545F24" wp14:editId="01D2A6A6">
            <wp:simplePos x="0" y="0"/>
            <wp:positionH relativeFrom="margin">
              <wp:posOffset>1192847</wp:posOffset>
            </wp:positionH>
            <wp:positionV relativeFrom="paragraph">
              <wp:posOffset>183198</wp:posOffset>
            </wp:positionV>
            <wp:extent cx="261059" cy="279545"/>
            <wp:effectExtent l="0" t="9207" r="0" b="0"/>
            <wp:wrapNone/>
            <wp:docPr id="70165035" name="Gráfico 70165035"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261059" cy="279545"/>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94FD51F" wp14:editId="56AFBD2F">
            <wp:extent cx="5010150" cy="1464460"/>
            <wp:effectExtent l="19050" t="19050" r="19050" b="21590"/>
            <wp:docPr id="371519431" name="Imagen 371519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064610" cy="1480379"/>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4582D5E6" w14:textId="65AC5720" w:rsidR="002A7CCD" w:rsidRPr="00A943D5" w:rsidRDefault="002A7CCD" w:rsidP="002A7CCD">
      <w:pPr>
        <w:pStyle w:val="Descripcin"/>
        <w:jc w:val="center"/>
        <w:rPr>
          <w:lang w:val="es-ES"/>
        </w:rPr>
      </w:pPr>
      <w:bookmarkStart w:id="414" w:name="_Toc163122744"/>
      <w:bookmarkStart w:id="415" w:name="_Toc167295473"/>
      <w:r>
        <w:t xml:space="preserve">Imagen </w:t>
      </w:r>
      <w:r>
        <w:fldChar w:fldCharType="begin"/>
      </w:r>
      <w:r>
        <w:instrText xml:space="preserve"> SEQ Imagen \* ARABIC </w:instrText>
      </w:r>
      <w:r>
        <w:fldChar w:fldCharType="separate"/>
      </w:r>
      <w:r w:rsidR="00562282">
        <w:rPr>
          <w:noProof/>
        </w:rPr>
        <w:t>142</w:t>
      </w:r>
      <w:r>
        <w:fldChar w:fldCharType="end"/>
      </w:r>
      <w:r w:rsidRPr="003978FB">
        <w:t>:Planes Operativos Anuales - Editar SAGU</w:t>
      </w:r>
      <w:r>
        <w:t>/Vincular Plan Inicial</w:t>
      </w:r>
      <w:bookmarkEnd w:id="414"/>
      <w:bookmarkEnd w:id="415"/>
    </w:p>
    <w:p w14:paraId="4754C533" w14:textId="77777777" w:rsidR="002A7CCD" w:rsidRDefault="002A7CCD" w:rsidP="00F52FDE">
      <w:pPr>
        <w:pStyle w:val="Prrafodelista"/>
        <w:numPr>
          <w:ilvl w:val="0"/>
          <w:numId w:val="42"/>
        </w:numPr>
        <w:rPr>
          <w:lang w:val="es-ES"/>
        </w:rPr>
      </w:pPr>
      <w:r w:rsidRPr="006161BA">
        <w:rPr>
          <w:lang w:val="es-ES"/>
        </w:rPr>
        <w:t xml:space="preserve">Para </w:t>
      </w:r>
      <w:r>
        <w:rPr>
          <w:lang w:val="es-ES"/>
        </w:rPr>
        <w:t>vincular un Plan SAGU</w:t>
      </w:r>
      <w:r w:rsidRPr="006161BA">
        <w:rPr>
          <w:lang w:val="es-ES"/>
        </w:rPr>
        <w:t xml:space="preserve"> dar clic en “Buscar</w:t>
      </w:r>
      <w:r>
        <w:rPr>
          <w:lang w:val="es-ES"/>
        </w:rPr>
        <w:t>”</w:t>
      </w:r>
    </w:p>
    <w:p w14:paraId="1A1E1DE8" w14:textId="77777777" w:rsidR="002A7CCD" w:rsidRDefault="002A7CCD" w:rsidP="002A7CCD">
      <w:pPr>
        <w:pStyle w:val="Prrafodelista"/>
        <w:keepNext/>
      </w:pPr>
      <w:r>
        <w:rPr>
          <w:noProof/>
        </w:rPr>
        <w:drawing>
          <wp:anchor distT="0" distB="0" distL="114300" distR="114300" simplePos="0" relativeHeight="252071941" behindDoc="0" locked="0" layoutInCell="1" allowOverlap="1" wp14:anchorId="2EF9AA61" wp14:editId="3B0A0E86">
            <wp:simplePos x="0" y="0"/>
            <wp:positionH relativeFrom="margin">
              <wp:posOffset>4983797</wp:posOffset>
            </wp:positionH>
            <wp:positionV relativeFrom="paragraph">
              <wp:posOffset>275273</wp:posOffset>
            </wp:positionV>
            <wp:extent cx="261059" cy="279545"/>
            <wp:effectExtent l="0" t="9207" r="0" b="0"/>
            <wp:wrapNone/>
            <wp:docPr id="371519432" name="Gráfico 371519432"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261059" cy="279545"/>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BDC08DE" wp14:editId="134CEC7E">
            <wp:extent cx="5029200" cy="1141845"/>
            <wp:effectExtent l="19050" t="19050" r="19050" b="20320"/>
            <wp:docPr id="371519433" name="Imagen 371519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118166" cy="1162044"/>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106E01BC" w14:textId="0A93F206" w:rsidR="002A7CCD" w:rsidRDefault="002A7CCD" w:rsidP="002A7CCD">
      <w:pPr>
        <w:pStyle w:val="Descripcin"/>
        <w:ind w:left="720"/>
        <w:jc w:val="center"/>
        <w:rPr>
          <w:lang w:val="es-ES"/>
        </w:rPr>
      </w:pPr>
      <w:bookmarkStart w:id="416" w:name="_Toc163122745"/>
      <w:bookmarkStart w:id="417" w:name="_Toc167295474"/>
      <w:r>
        <w:t xml:space="preserve">Imagen </w:t>
      </w:r>
      <w:r>
        <w:fldChar w:fldCharType="begin"/>
      </w:r>
      <w:r>
        <w:instrText xml:space="preserve"> SEQ Imagen \* ARABIC </w:instrText>
      </w:r>
      <w:r>
        <w:fldChar w:fldCharType="separate"/>
      </w:r>
      <w:r w:rsidR="00562282">
        <w:rPr>
          <w:noProof/>
        </w:rPr>
        <w:t>143</w:t>
      </w:r>
      <w:r>
        <w:fldChar w:fldCharType="end"/>
      </w:r>
      <w:r w:rsidRPr="0046669A">
        <w:t>:Planes Operativos Anuales - Editar SAGU/Vincular Plan Inicial</w:t>
      </w:r>
      <w:r>
        <w:t>-Buscar</w:t>
      </w:r>
      <w:bookmarkEnd w:id="416"/>
      <w:bookmarkEnd w:id="417"/>
    </w:p>
    <w:p w14:paraId="67454277" w14:textId="77777777" w:rsidR="002A7CCD" w:rsidRDefault="002A7CCD" w:rsidP="002A7CCD">
      <w:pPr>
        <w:pStyle w:val="Prrafodelista"/>
        <w:ind w:left="1440"/>
        <w:rPr>
          <w:lang w:val="es-ES"/>
        </w:rPr>
      </w:pPr>
      <w:r>
        <w:rPr>
          <w:lang w:val="es-ES"/>
        </w:rPr>
        <w:t>Seguidamente se desplegará la ventana “</w:t>
      </w:r>
      <w:r w:rsidRPr="000B089E">
        <w:rPr>
          <w:lang w:val="es-ES"/>
        </w:rPr>
        <w:t>Servicios Relacionados y/o Actividades - Plan Inicial SAGU 2024</w:t>
      </w:r>
      <w:r>
        <w:rPr>
          <w:lang w:val="es-ES"/>
        </w:rPr>
        <w:t>”. Primero seleccionar un registro de la lista y luego dar clic en “Agregar”</w:t>
      </w:r>
    </w:p>
    <w:p w14:paraId="6713BFC5" w14:textId="77777777" w:rsidR="002A7CCD" w:rsidRDefault="002A7CCD" w:rsidP="002A7CCD">
      <w:pPr>
        <w:pStyle w:val="Prrafodelista"/>
        <w:keepNext/>
      </w:pPr>
      <w:r>
        <w:rPr>
          <w:noProof/>
        </w:rPr>
        <w:lastRenderedPageBreak/>
        <w:drawing>
          <wp:inline distT="0" distB="0" distL="0" distR="0" wp14:anchorId="091947F6" wp14:editId="29EA65F6">
            <wp:extent cx="4933950" cy="4605602"/>
            <wp:effectExtent l="19050" t="19050" r="19050" b="24130"/>
            <wp:docPr id="1169907530" name="Imagen 1169907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4959758" cy="4629692"/>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7BB0E206" w14:textId="722722CE" w:rsidR="002A7CCD" w:rsidRDefault="002A7CCD" w:rsidP="002A7CCD">
      <w:pPr>
        <w:pStyle w:val="Descripcin"/>
        <w:jc w:val="center"/>
        <w:rPr>
          <w:lang w:val="es-ES"/>
        </w:rPr>
      </w:pPr>
      <w:bookmarkStart w:id="418" w:name="_Toc163122746"/>
      <w:bookmarkStart w:id="419" w:name="_Toc167295475"/>
      <w:r>
        <w:t xml:space="preserve">Imagen </w:t>
      </w:r>
      <w:r>
        <w:fldChar w:fldCharType="begin"/>
      </w:r>
      <w:r>
        <w:instrText xml:space="preserve"> SEQ Imagen \* ARABIC </w:instrText>
      </w:r>
      <w:r>
        <w:fldChar w:fldCharType="separate"/>
      </w:r>
      <w:r w:rsidR="00562282">
        <w:rPr>
          <w:noProof/>
        </w:rPr>
        <w:t>144</w:t>
      </w:r>
      <w:r>
        <w:fldChar w:fldCharType="end"/>
      </w:r>
      <w:r w:rsidRPr="002565D9">
        <w:t>:Planes Operativos Anuales - Editar SAGU/</w:t>
      </w:r>
      <w:r>
        <w:t>Agregar</w:t>
      </w:r>
      <w:r w:rsidRPr="002565D9">
        <w:t xml:space="preserve"> Plan Inicial</w:t>
      </w:r>
      <w:bookmarkEnd w:id="418"/>
      <w:bookmarkEnd w:id="419"/>
    </w:p>
    <w:p w14:paraId="4BDBEAE1" w14:textId="77777777" w:rsidR="002A7CCD" w:rsidRPr="00BA4877" w:rsidRDefault="002A7CCD" w:rsidP="002A7CCD">
      <w:pPr>
        <w:pStyle w:val="Prrafodelista"/>
        <w:ind w:left="1440"/>
        <w:rPr>
          <w:i/>
          <w:iCs/>
          <w:lang w:val="es-ES"/>
        </w:rPr>
      </w:pPr>
      <w:r>
        <w:rPr>
          <w:lang w:val="es-ES"/>
        </w:rPr>
        <w:t xml:space="preserve"> </w:t>
      </w:r>
      <w:r w:rsidRPr="000B089E">
        <w:rPr>
          <w:b/>
          <w:bCs/>
          <w:i/>
          <w:iCs/>
          <w:lang w:val="es-ES"/>
        </w:rPr>
        <w:t>Nota:</w:t>
      </w:r>
      <w:r w:rsidRPr="000B089E">
        <w:rPr>
          <w:i/>
          <w:iCs/>
          <w:lang w:val="es-ES"/>
        </w:rPr>
        <w:t xml:space="preserve"> Solo se debe seleccionar un registro de la lista.</w:t>
      </w:r>
    </w:p>
    <w:p w14:paraId="4ECE8664" w14:textId="77777777" w:rsidR="002A7CCD" w:rsidRDefault="002A7CCD" w:rsidP="002A7CCD">
      <w:pPr>
        <w:pStyle w:val="Prrafodelista"/>
        <w:ind w:left="1440"/>
        <w:rPr>
          <w:lang w:val="es-ES"/>
        </w:rPr>
      </w:pPr>
      <w:r>
        <w:rPr>
          <w:lang w:val="es-ES"/>
        </w:rPr>
        <w:t xml:space="preserve">El registro agregado se muestra en la tabla, si el usuario desea eliminar el registro hacer uso de la opción </w:t>
      </w:r>
      <w:r>
        <w:rPr>
          <w:noProof/>
        </w:rPr>
        <w:drawing>
          <wp:inline distT="0" distB="0" distL="0" distR="0" wp14:anchorId="20564DAF" wp14:editId="29EEF8B5">
            <wp:extent cx="114300" cy="133350"/>
            <wp:effectExtent l="0" t="0" r="0" b="0"/>
            <wp:docPr id="371519438" name="Imagen 371519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114300" cy="133350"/>
                    </a:xfrm>
                    <a:prstGeom prst="rect">
                      <a:avLst/>
                    </a:prstGeom>
                  </pic:spPr>
                </pic:pic>
              </a:graphicData>
            </a:graphic>
          </wp:inline>
        </w:drawing>
      </w:r>
      <w:r>
        <w:rPr>
          <w:lang w:val="es-ES"/>
        </w:rPr>
        <w:t>eliminar</w:t>
      </w:r>
    </w:p>
    <w:p w14:paraId="64067D32" w14:textId="77777777" w:rsidR="002A7CCD" w:rsidRDefault="002A7CCD" w:rsidP="002A7CCD">
      <w:pPr>
        <w:pStyle w:val="Prrafodelista"/>
        <w:keepNext/>
      </w:pPr>
      <w:r>
        <w:rPr>
          <w:noProof/>
        </w:rPr>
        <w:drawing>
          <wp:inline distT="0" distB="0" distL="0" distR="0" wp14:anchorId="4FC81231" wp14:editId="496EC4DB">
            <wp:extent cx="5212169" cy="974409"/>
            <wp:effectExtent l="19050" t="19050" r="26670" b="16510"/>
            <wp:docPr id="1169907531" name="Imagen 1169907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287021" cy="988403"/>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67FDE351" w14:textId="1C315161" w:rsidR="002A7CCD" w:rsidRPr="006161BA" w:rsidRDefault="002A7CCD" w:rsidP="002A7CCD">
      <w:pPr>
        <w:pStyle w:val="Descripcin"/>
        <w:jc w:val="center"/>
        <w:rPr>
          <w:lang w:val="es-ES"/>
        </w:rPr>
      </w:pPr>
      <w:bookmarkStart w:id="420" w:name="_Toc163122747"/>
      <w:bookmarkStart w:id="421" w:name="_Toc167295476"/>
      <w:r>
        <w:t xml:space="preserve">Imagen </w:t>
      </w:r>
      <w:r>
        <w:fldChar w:fldCharType="begin"/>
      </w:r>
      <w:r>
        <w:instrText xml:space="preserve"> SEQ Imagen \* ARABIC </w:instrText>
      </w:r>
      <w:r>
        <w:fldChar w:fldCharType="separate"/>
      </w:r>
      <w:r w:rsidR="00562282">
        <w:rPr>
          <w:noProof/>
        </w:rPr>
        <w:t>145</w:t>
      </w:r>
      <w:r>
        <w:fldChar w:fldCharType="end"/>
      </w:r>
      <w:r w:rsidRPr="00A03160">
        <w:t>:Planes Operativos Anuales - Editar SAGU/</w:t>
      </w:r>
      <w:r>
        <w:t>Eliminar</w:t>
      </w:r>
      <w:r w:rsidRPr="00A03160">
        <w:t xml:space="preserve"> Plan Inicia</w:t>
      </w:r>
      <w:r>
        <w:t>l</w:t>
      </w:r>
      <w:bookmarkEnd w:id="420"/>
      <w:bookmarkEnd w:id="421"/>
    </w:p>
    <w:p w14:paraId="120699CF" w14:textId="77777777" w:rsidR="002A7CCD" w:rsidRPr="008501AB" w:rsidRDefault="002A7CCD" w:rsidP="00F52FDE">
      <w:pPr>
        <w:pStyle w:val="Prrafodelista"/>
        <w:numPr>
          <w:ilvl w:val="0"/>
          <w:numId w:val="42"/>
        </w:numPr>
        <w:rPr>
          <w:lang w:val="es-ES"/>
        </w:rPr>
      </w:pPr>
      <w:r w:rsidRPr="008501AB">
        <w:rPr>
          <w:lang w:val="es-ES"/>
        </w:rPr>
        <w:t>Una vez finalizada la edición de</w:t>
      </w:r>
      <w:r>
        <w:rPr>
          <w:lang w:val="es-ES"/>
        </w:rPr>
        <w:t xml:space="preserve">l SAGU </w:t>
      </w:r>
      <w:r w:rsidRPr="008501AB">
        <w:rPr>
          <w:lang w:val="es-ES"/>
        </w:rPr>
        <w:t xml:space="preserve">dar clic en el botón “Guardar” y muestra un mensaje de éxito. </w:t>
      </w:r>
    </w:p>
    <w:p w14:paraId="22474596" w14:textId="77777777" w:rsidR="002A7CCD" w:rsidRDefault="002A7CCD" w:rsidP="00F52FDE">
      <w:pPr>
        <w:pStyle w:val="Prrafodelista"/>
        <w:numPr>
          <w:ilvl w:val="0"/>
          <w:numId w:val="42"/>
        </w:numPr>
        <w:rPr>
          <w:lang w:val="es-ES"/>
        </w:rPr>
      </w:pPr>
      <w:r>
        <w:rPr>
          <w:lang w:val="es-ES"/>
        </w:rPr>
        <w:t>Botón Anterior: Nos permite retornar al segmento anterior.</w:t>
      </w:r>
    </w:p>
    <w:p w14:paraId="2345457D" w14:textId="77777777" w:rsidR="002A7CCD" w:rsidRDefault="002A7CCD" w:rsidP="00F52FDE">
      <w:pPr>
        <w:pStyle w:val="Prrafodelista"/>
        <w:numPr>
          <w:ilvl w:val="0"/>
          <w:numId w:val="42"/>
        </w:numPr>
        <w:rPr>
          <w:lang w:val="es-ES"/>
        </w:rPr>
      </w:pPr>
      <w:r>
        <w:rPr>
          <w:lang w:val="es-ES"/>
        </w:rPr>
        <w:t>Botón Cancelar: Nos permite cerra el formulario</w:t>
      </w:r>
    </w:p>
    <w:p w14:paraId="33879684" w14:textId="77777777" w:rsidR="002A7CCD" w:rsidRDefault="002A7CCD" w:rsidP="002A7CCD">
      <w:pPr>
        <w:ind w:left="720"/>
        <w:rPr>
          <w:rFonts w:cs="Arial"/>
          <w:sz w:val="20"/>
          <w:lang w:val="es-ES" w:eastAsia="es-PE"/>
        </w:rPr>
      </w:pPr>
    </w:p>
    <w:p w14:paraId="73A61214" w14:textId="77777777" w:rsidR="002A7CCD" w:rsidRDefault="002A7CCD" w:rsidP="002A7CCD">
      <w:pPr>
        <w:ind w:left="720"/>
        <w:rPr>
          <w:rFonts w:cs="Arial"/>
          <w:sz w:val="20"/>
          <w:lang w:val="es-ES" w:eastAsia="es-PE"/>
        </w:rPr>
      </w:pPr>
    </w:p>
    <w:p w14:paraId="45107816" w14:textId="77777777" w:rsidR="002A7CCD" w:rsidRDefault="002A7CCD" w:rsidP="002A7CCD">
      <w:pPr>
        <w:ind w:left="720"/>
        <w:rPr>
          <w:rFonts w:cs="Arial"/>
          <w:sz w:val="20"/>
          <w:lang w:val="es-ES" w:eastAsia="es-PE"/>
        </w:rPr>
      </w:pPr>
    </w:p>
    <w:p w14:paraId="23DBB059" w14:textId="77777777" w:rsidR="002A7CCD" w:rsidRDefault="002A7CCD" w:rsidP="002A7CCD">
      <w:pPr>
        <w:ind w:left="720"/>
        <w:rPr>
          <w:lang w:val="es-ES"/>
        </w:rPr>
      </w:pPr>
      <w:r w:rsidRPr="00C81977">
        <w:rPr>
          <w:b/>
          <w:bCs/>
          <w:lang w:val="es-ES"/>
        </w:rPr>
        <w:lastRenderedPageBreak/>
        <w:t xml:space="preserve">Opción </w:t>
      </w:r>
      <w:r>
        <w:rPr>
          <w:b/>
          <w:bCs/>
          <w:lang w:val="es-ES"/>
        </w:rPr>
        <w:t>2</w:t>
      </w:r>
      <w:r w:rsidRPr="00C81977">
        <w:rPr>
          <w:b/>
          <w:bCs/>
          <w:lang w:val="es-ES"/>
        </w:rPr>
        <w:t>:</w:t>
      </w:r>
      <w:r>
        <w:rPr>
          <w:b/>
          <w:bCs/>
          <w:lang w:val="es-ES"/>
        </w:rPr>
        <w:t xml:space="preserve"> ver detalle: </w:t>
      </w:r>
      <w:r>
        <w:rPr>
          <w:lang w:val="es-ES"/>
        </w:rPr>
        <w:t>Para visualizar el detalle de los servicios:</w:t>
      </w:r>
    </w:p>
    <w:p w14:paraId="3E08FD54" w14:textId="77777777" w:rsidR="002A7CCD" w:rsidRPr="00C81977" w:rsidRDefault="002A7CCD" w:rsidP="002A7CCD">
      <w:pPr>
        <w:ind w:left="720"/>
        <w:rPr>
          <w:lang w:val="es-ES"/>
        </w:rPr>
      </w:pPr>
      <w:r w:rsidRPr="00C81977">
        <w:rPr>
          <w:lang w:val="es-ES"/>
        </w:rPr>
        <w:t xml:space="preserve">Primero se debe elegir un registro de la lista y </w:t>
      </w:r>
      <w:r>
        <w:rPr>
          <w:lang w:val="es-ES"/>
        </w:rPr>
        <w:t xml:space="preserve">luego </w:t>
      </w:r>
      <w:r w:rsidRPr="00C81977">
        <w:rPr>
          <w:lang w:val="es-ES"/>
        </w:rPr>
        <w:t xml:space="preserve">dar clic en </w:t>
      </w:r>
      <w:r>
        <w:rPr>
          <w:noProof/>
        </w:rPr>
        <w:drawing>
          <wp:inline distT="0" distB="0" distL="0" distR="0" wp14:anchorId="3982E458" wp14:editId="6D7ED530">
            <wp:extent cx="161925" cy="152400"/>
            <wp:effectExtent l="0" t="0" r="9525" b="0"/>
            <wp:docPr id="371519440" name="Imagen 371519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61925" cy="152400"/>
                    </a:xfrm>
                    <a:prstGeom prst="rect">
                      <a:avLst/>
                    </a:prstGeom>
                  </pic:spPr>
                </pic:pic>
              </a:graphicData>
            </a:graphic>
          </wp:inline>
        </w:drawing>
      </w:r>
      <w:r>
        <w:rPr>
          <w:lang w:val="es-ES"/>
        </w:rPr>
        <w:t>Ver detalles</w:t>
      </w:r>
    </w:p>
    <w:p w14:paraId="79EB65CA" w14:textId="77777777" w:rsidR="002A7CCD" w:rsidRDefault="002A7CCD" w:rsidP="002A7CCD">
      <w:pPr>
        <w:keepNext/>
        <w:ind w:left="720"/>
      </w:pPr>
      <w:r>
        <w:rPr>
          <w:noProof/>
        </w:rPr>
        <w:drawing>
          <wp:anchor distT="0" distB="0" distL="114300" distR="114300" simplePos="0" relativeHeight="252062725" behindDoc="0" locked="0" layoutInCell="1" allowOverlap="1" wp14:anchorId="35C58EBF" wp14:editId="7701F60C">
            <wp:simplePos x="0" y="0"/>
            <wp:positionH relativeFrom="margin">
              <wp:posOffset>4954324</wp:posOffset>
            </wp:positionH>
            <wp:positionV relativeFrom="paragraph">
              <wp:posOffset>1503362</wp:posOffset>
            </wp:positionV>
            <wp:extent cx="190854" cy="204368"/>
            <wp:effectExtent l="0" t="6668" r="0" b="0"/>
            <wp:wrapNone/>
            <wp:docPr id="371519441" name="Gráfico 371519441"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190854" cy="204368"/>
                    </a:xfrm>
                    <a:prstGeom prst="rect">
                      <a:avLst/>
                    </a:prstGeom>
                  </pic:spPr>
                </pic:pic>
              </a:graphicData>
            </a:graphic>
            <wp14:sizeRelH relativeFrom="margin">
              <wp14:pctWidth>0</wp14:pctWidth>
            </wp14:sizeRelH>
            <wp14:sizeRelV relativeFrom="margin">
              <wp14:pctHeight>0</wp14:pctHeight>
            </wp14:sizeRelV>
          </wp:anchor>
        </w:drawing>
      </w:r>
      <w:r w:rsidRPr="0038602A">
        <w:rPr>
          <w:noProof/>
        </w:rPr>
        <w:t xml:space="preserve"> </w:t>
      </w:r>
      <w:r>
        <w:rPr>
          <w:noProof/>
        </w:rPr>
        <w:drawing>
          <wp:inline distT="0" distB="0" distL="0" distR="0" wp14:anchorId="21492133" wp14:editId="0D8B584E">
            <wp:extent cx="4830792" cy="2388984"/>
            <wp:effectExtent l="19050" t="19050" r="27305" b="11430"/>
            <wp:docPr id="1169907532" name="Imagen 1169907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4846155" cy="2396582"/>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56ACF443" w14:textId="49D79F50" w:rsidR="002A7CCD" w:rsidRDefault="002A7CCD" w:rsidP="002A7CCD">
      <w:pPr>
        <w:pStyle w:val="Descripcin"/>
        <w:jc w:val="center"/>
        <w:rPr>
          <w:lang w:val="es-ES"/>
        </w:rPr>
      </w:pPr>
      <w:bookmarkStart w:id="422" w:name="_Toc163122748"/>
      <w:bookmarkStart w:id="423" w:name="_Toc167295477"/>
      <w:r>
        <w:t xml:space="preserve">Imagen </w:t>
      </w:r>
      <w:r>
        <w:fldChar w:fldCharType="begin"/>
      </w:r>
      <w:r>
        <w:instrText xml:space="preserve"> SEQ Imagen \* ARABIC </w:instrText>
      </w:r>
      <w:r>
        <w:fldChar w:fldCharType="separate"/>
      </w:r>
      <w:r w:rsidR="00562282">
        <w:rPr>
          <w:noProof/>
        </w:rPr>
        <w:t>146</w:t>
      </w:r>
      <w:r>
        <w:fldChar w:fldCharType="end"/>
      </w:r>
      <w:r w:rsidRPr="003F3876">
        <w:t>:Planes Operativos Anuales</w:t>
      </w:r>
      <w:r>
        <w:t>/Otros Servicios - Ver Detalle</w:t>
      </w:r>
      <w:bookmarkEnd w:id="422"/>
      <w:bookmarkEnd w:id="423"/>
    </w:p>
    <w:p w14:paraId="44238E2C" w14:textId="77777777" w:rsidR="002A7CCD" w:rsidRPr="00BD445F" w:rsidRDefault="002A7CCD" w:rsidP="002A7CCD">
      <w:pPr>
        <w:ind w:left="720"/>
        <w:rPr>
          <w:lang w:val="es-ES"/>
        </w:rPr>
      </w:pPr>
      <w:r>
        <w:rPr>
          <w:lang w:val="es-ES"/>
        </w:rPr>
        <w:t xml:space="preserve">Luego se desplegará un formulario donde se muestra información del servicio Relacionado. Donde se visualiza los datos del </w:t>
      </w:r>
      <w:r w:rsidRPr="004D2A1F">
        <w:rPr>
          <w:lang w:val="es-ES"/>
        </w:rPr>
        <w:t>Órgano auditor</w:t>
      </w:r>
      <w:r>
        <w:rPr>
          <w:lang w:val="es-ES"/>
        </w:rPr>
        <w:t>.</w:t>
      </w:r>
    </w:p>
    <w:p w14:paraId="2312140A" w14:textId="77777777" w:rsidR="002A7CCD" w:rsidRDefault="002A7CCD" w:rsidP="002A7CCD">
      <w:pPr>
        <w:keepNext/>
        <w:ind w:left="720"/>
      </w:pPr>
      <w:r>
        <w:rPr>
          <w:noProof/>
        </w:rPr>
        <w:drawing>
          <wp:inline distT="0" distB="0" distL="0" distR="0" wp14:anchorId="35C75359" wp14:editId="3AD53AD9">
            <wp:extent cx="4905375" cy="834000"/>
            <wp:effectExtent l="19050" t="19050" r="9525" b="23495"/>
            <wp:docPr id="1169907534" name="Imagen 1169907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4934210" cy="838902"/>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0797863F" w14:textId="157123B8" w:rsidR="002A7CCD" w:rsidRDefault="002A7CCD" w:rsidP="002A7CCD">
      <w:pPr>
        <w:pStyle w:val="Descripcin"/>
        <w:ind w:left="720"/>
        <w:jc w:val="center"/>
        <w:rPr>
          <w:lang w:val="es-ES"/>
        </w:rPr>
      </w:pPr>
      <w:bookmarkStart w:id="424" w:name="_Toc163122749"/>
      <w:bookmarkStart w:id="425" w:name="_Toc167295478"/>
      <w:r>
        <w:t xml:space="preserve">Imagen </w:t>
      </w:r>
      <w:r>
        <w:fldChar w:fldCharType="begin"/>
      </w:r>
      <w:r>
        <w:instrText xml:space="preserve"> SEQ Imagen \* ARABIC </w:instrText>
      </w:r>
      <w:r>
        <w:fldChar w:fldCharType="separate"/>
      </w:r>
      <w:r w:rsidR="00562282">
        <w:rPr>
          <w:noProof/>
        </w:rPr>
        <w:t>147</w:t>
      </w:r>
      <w:r>
        <w:fldChar w:fldCharType="end"/>
      </w:r>
      <w:r w:rsidRPr="009B714A">
        <w:t xml:space="preserve">:Planes Operativos Anuales/Otros Servicios - Ver </w:t>
      </w:r>
      <w:r>
        <w:t>Información de Servicio</w:t>
      </w:r>
      <w:bookmarkEnd w:id="424"/>
      <w:bookmarkEnd w:id="425"/>
    </w:p>
    <w:p w14:paraId="5B05E4B8" w14:textId="77777777" w:rsidR="002A7CCD" w:rsidRDefault="002A7CCD" w:rsidP="002A7CCD">
      <w:pPr>
        <w:ind w:left="720"/>
        <w:rPr>
          <w:lang w:val="es-ES"/>
        </w:rPr>
      </w:pPr>
    </w:p>
    <w:p w14:paraId="0C244BC7" w14:textId="77777777" w:rsidR="002A7CCD" w:rsidRPr="00BA4877" w:rsidRDefault="002A7CCD" w:rsidP="002A7CCD">
      <w:pPr>
        <w:pStyle w:val="Prrafodelista"/>
        <w:rPr>
          <w:sz w:val="22"/>
          <w:szCs w:val="22"/>
          <w:lang w:val="es-ES"/>
        </w:rPr>
      </w:pPr>
      <w:r w:rsidRPr="00BA4877">
        <w:rPr>
          <w:b/>
          <w:bCs/>
          <w:sz w:val="22"/>
          <w:szCs w:val="22"/>
          <w:lang w:val="es-ES"/>
        </w:rPr>
        <w:t>Datos de Servicio Relacionado:</w:t>
      </w:r>
      <w:r w:rsidRPr="00BA4877">
        <w:rPr>
          <w:sz w:val="22"/>
          <w:szCs w:val="22"/>
          <w:lang w:val="es-ES"/>
        </w:rPr>
        <w:t xml:space="preserve"> </w:t>
      </w:r>
    </w:p>
    <w:p w14:paraId="677BB81B" w14:textId="77777777" w:rsidR="002A7CCD" w:rsidRDefault="002A7CCD" w:rsidP="002A7CCD">
      <w:pPr>
        <w:pStyle w:val="Prrafodelista"/>
        <w:keepNext/>
      </w:pPr>
      <w:r>
        <w:rPr>
          <w:noProof/>
        </w:rPr>
        <w:drawing>
          <wp:inline distT="0" distB="0" distL="0" distR="0" wp14:anchorId="213F758B" wp14:editId="1A8D1FC1">
            <wp:extent cx="4889500" cy="492113"/>
            <wp:effectExtent l="19050" t="19050" r="6350" b="22860"/>
            <wp:docPr id="1169907535" name="Imagen 1169907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4999240" cy="503158"/>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1052C119" w14:textId="4D0B94F2" w:rsidR="002A7CCD" w:rsidRPr="000358B1" w:rsidRDefault="002A7CCD" w:rsidP="002A7CCD">
      <w:pPr>
        <w:pStyle w:val="Descripcin"/>
        <w:jc w:val="center"/>
        <w:rPr>
          <w:lang w:val="es-ES"/>
        </w:rPr>
      </w:pPr>
      <w:bookmarkStart w:id="426" w:name="_Toc163122750"/>
      <w:bookmarkStart w:id="427" w:name="_Toc167295479"/>
      <w:r>
        <w:t xml:space="preserve">Imagen </w:t>
      </w:r>
      <w:r>
        <w:fldChar w:fldCharType="begin"/>
      </w:r>
      <w:r>
        <w:instrText xml:space="preserve"> SEQ Imagen \* ARABIC </w:instrText>
      </w:r>
      <w:r>
        <w:fldChar w:fldCharType="separate"/>
      </w:r>
      <w:r w:rsidR="00562282">
        <w:rPr>
          <w:noProof/>
        </w:rPr>
        <w:t>148</w:t>
      </w:r>
      <w:r>
        <w:fldChar w:fldCharType="end"/>
      </w:r>
      <w:r w:rsidRPr="007B285E">
        <w:t xml:space="preserve">:Planes Operativos Anuales/Otros Servicios - </w:t>
      </w:r>
      <w:r>
        <w:t>Ver Servicio Relacionado</w:t>
      </w:r>
      <w:bookmarkEnd w:id="426"/>
      <w:bookmarkEnd w:id="427"/>
    </w:p>
    <w:p w14:paraId="51C69507" w14:textId="77777777" w:rsidR="002A7CCD" w:rsidRDefault="002A7CCD" w:rsidP="002A7CCD">
      <w:pPr>
        <w:ind w:left="720"/>
        <w:rPr>
          <w:lang w:val="es-ES"/>
        </w:rPr>
      </w:pPr>
    </w:p>
    <w:p w14:paraId="4A50092E" w14:textId="77777777" w:rsidR="002A7CCD" w:rsidRDefault="002A7CCD" w:rsidP="002A7CCD">
      <w:pPr>
        <w:keepNext/>
        <w:ind w:left="720"/>
      </w:pPr>
      <w:r>
        <w:rPr>
          <w:noProof/>
          <w:lang w:val="es-ES"/>
        </w:rPr>
        <w:lastRenderedPageBreak/>
        <mc:AlternateContent>
          <mc:Choice Requires="wpg">
            <w:drawing>
              <wp:inline distT="0" distB="0" distL="0" distR="0" wp14:anchorId="3307E2D1" wp14:editId="50952C23">
                <wp:extent cx="4942936" cy="4339087"/>
                <wp:effectExtent l="0" t="0" r="0" b="4445"/>
                <wp:docPr id="1169907538" name="Grupo 1169907538"/>
                <wp:cNvGraphicFramePr/>
                <a:graphic xmlns:a="http://schemas.openxmlformats.org/drawingml/2006/main">
                  <a:graphicData uri="http://schemas.microsoft.com/office/word/2010/wordprocessingGroup">
                    <wpg:wgp>
                      <wpg:cNvGrpSpPr/>
                      <wpg:grpSpPr>
                        <a:xfrm>
                          <a:off x="0" y="0"/>
                          <a:ext cx="4942936" cy="4339087"/>
                          <a:chOff x="0" y="0"/>
                          <a:chExt cx="5400675" cy="4723597"/>
                        </a:xfrm>
                      </wpg:grpSpPr>
                      <pic:pic xmlns:pic="http://schemas.openxmlformats.org/drawingml/2006/picture">
                        <pic:nvPicPr>
                          <pic:cNvPr id="1169907536" name="Imagen 1169907536"/>
                          <pic:cNvPicPr>
                            <a:picLocks noChangeAspect="1"/>
                          </pic:cNvPicPr>
                        </pic:nvPicPr>
                        <pic:blipFill>
                          <a:blip r:embed="rId202">
                            <a:extLst>
                              <a:ext uri="{28A0092B-C50C-407E-A947-70E740481C1C}">
                                <a14:useLocalDpi xmlns:a14="http://schemas.microsoft.com/office/drawing/2010/main" val="0"/>
                              </a:ext>
                            </a:extLst>
                          </a:blip>
                          <a:stretch>
                            <a:fillRect/>
                          </a:stretch>
                        </pic:blipFill>
                        <pic:spPr>
                          <a:xfrm>
                            <a:off x="0" y="0"/>
                            <a:ext cx="5400675" cy="3146425"/>
                          </a:xfrm>
                          <a:prstGeom prst="rect">
                            <a:avLst/>
                          </a:prstGeom>
                        </pic:spPr>
                      </pic:pic>
                      <pic:pic xmlns:pic="http://schemas.openxmlformats.org/drawingml/2006/picture">
                        <pic:nvPicPr>
                          <pic:cNvPr id="1169907537" name="Imagen 1169907537"/>
                          <pic:cNvPicPr>
                            <a:picLocks noChangeAspect="1"/>
                          </pic:cNvPicPr>
                        </pic:nvPicPr>
                        <pic:blipFill>
                          <a:blip r:embed="rId203">
                            <a:extLst>
                              <a:ext uri="{28A0092B-C50C-407E-A947-70E740481C1C}">
                                <a14:useLocalDpi xmlns:a14="http://schemas.microsoft.com/office/drawing/2010/main" val="0"/>
                              </a:ext>
                            </a:extLst>
                          </a:blip>
                          <a:stretch>
                            <a:fillRect/>
                          </a:stretch>
                        </pic:blipFill>
                        <pic:spPr>
                          <a:xfrm>
                            <a:off x="0" y="3122762"/>
                            <a:ext cx="5400675" cy="1600835"/>
                          </a:xfrm>
                          <a:prstGeom prst="rect">
                            <a:avLst/>
                          </a:prstGeom>
                        </pic:spPr>
                      </pic:pic>
                    </wpg:wgp>
                  </a:graphicData>
                </a:graphic>
              </wp:inline>
            </w:drawing>
          </mc:Choice>
          <mc:Fallback>
            <w:pict>
              <v:group w14:anchorId="6B17624D" id="Grupo 1169907538" o:spid="_x0000_s1026" style="width:389.2pt;height:341.65pt;mso-position-horizontal-relative:char;mso-position-vertical-relative:line" coordsize="54006,472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qJJtgAIAAJQHAAAOAAAAZHJzL2Uyb0RvYy54bWzUVclu2zAQvRfoPxC6&#10;J5IlW7YF20HRNEaAoDW6fABNURIRccGQXvL3HVKyYycpGgS55GCZ2wzfvPdIzq72siVbDlZoNY8G&#10;l0lEuGK6FKqeR39+31xMImIdVSVtteLz6IHb6Grx+dNsZwqe6ka3JQeCSZQtdmYeNc6ZIo4ta7ik&#10;9lIbrnCy0iCpwy7UcQl0h9llG6dJksc7DaUBzbi1OHrdTUaLkL+qOHM/qspyR9p5hNhc+EL4rv03&#10;XsxoUQM1jWA9DPoGFJIKhZseU11TR8kGxLNUUjDQVlfukmkZ66oSjIcasJpB8qSaJeiNCbXUxa42&#10;R5qQ2ic8vTkt+75dARElajfIp9NkPMpQMUUlarWEjdHkZBzJ2pm6wJglmF9mBf1A3fV8/fsKpP/H&#10;ysg+0PxwpJnvHWE4OJwO02mWR4Th3DDLpslk3AnBGlTrWRxrvvWRoyFKPh71keM0G01DZHzYOPb4&#10;jnCMYAX+et6w9Yy3//sLo9wGeNQnka/KISncb8wFSmyoE2vRCvcQ7IpielBquxJsBV3nBQmQm06C&#10;W0lrrh41yD1PPoMP6lJQX+KdZveWKP21oarmX6xB46OkfnV8vjx0z/Zft8LciLb1svl2Xykekicm&#10;e4GszsDXmm0kV647kcBbLFor2whjIwIFl2uOBoPbMgCihXXAHWv8hhVu/BPBeqAnEwHlIzBfgkW/&#10;vdZhZz7JBsN8mI4CFwefIGlg3ZJrSXwDwSEGFIcWdHtnezSHJT2HHYCADPF0MmDj47lr/C93hbN0&#10;bpeP5K60u0Te313ZIE3HeZ/+cIudeWyQJ8kke3+PhfsMr/5wOvpnyr8tp31snz6mi78AAAD//wMA&#10;UEsDBAoAAAAAAAAAIQCUXYFYjZoAAI2aAAAUAAAAZHJzL21lZGlhL2ltYWdlMS5wbmeJUE5HDQoa&#10;CgAAAA1JSERSAAAEHgAAAmYIAgAAAHRl1PIAAAABc1JHQgCuzhzpAACaR0lEQVR4Xu3de3wV1b3/&#10;/wkBlEsSLglFA+GmJIjcpKIFJHj5CvWo4FeNbX0U/Brt+VW+llb7qBVPPaf2iNWvtrUW7WmJ5WIv&#10;J8CRIMeCR5SEoCIiggYIQoRAkJIACQHlIvB7z6y9Jzs79zBkkr1f8wdmz17zWWs913b2+syaSWKK&#10;iopSUlIsNgQQQAABBBBAAAEEEECguQLFxcXtmnssxyGAAAIIIIAAAggggAACVQKkFnwaEEAAAQQQ&#10;QAABBBBAwAMBUgsPEAmBAAIIIIAAAggggAACpBZ8BhBAAAEEEEAAAQQQQMADAVILDxAJgQACCCCA&#10;AAIIIIAAAqQWfAYQQAABBBBAAAEEEEDAAwFSCw8QCYEAAggggAACCCCAAAKkFnwGEEAAAQQQQAAB&#10;BBBAwAMBUgsPEAmBAAIIIIAAAggggAACpBZ8BhBAAAEEEKhHYMvSZVsAQgABBBBojEAbSi22LJ1j&#10;tqUh5/gtSxfmlVV1tCxv4ZylBVbZmoVzmvhN0OhD1IyFeaX12pbardhi2Y3RtmhpkxpTLb5ape6w&#10;IYAAApEu0PJn+EaczB30sjUbSgL6OqsHvoAa/ZUR6eNG/xBAAIHqArEzZ85MSEho9Sw6oS//8hsz&#10;pv3TmIEn1i/f1GFMapLO7H9aXlh54ni7ASP6fZG3cN7y/PUFB05Y8f3HpHy5ueD4xSqzZdmc7DfX&#10;FxYW5u/WITF5OiJ//frC4wNH9Otc9VVh7yz4xwkrYcCY1NKlc7JXqciJqiIKsuL9wvz8fOfAzsXr&#10;P+801K3RKdn5g4Xz8jY7RfZ1GZPWZffmgi8v7lK8rrDSsuIv6m0d+qqqMYHalX7YDQ5UZNpZLX4X&#10;fe1lv/uPE5Wnu5qOhLTBbXyrHzcaiAACCDQs4MsZ/tg2czLvYtpnn3Ldk7/z/eJ8WwzoUPhWYeWR&#10;XTrVJxf//a3isl32zhFJZYFvmZCSCmWC2N85n7Ufk9ZL/ar5pdMwByUQQACBNipQUVHRRlYtSrfs&#10;PpI8eKjtnHjNd2fceplVmvf3zXHXzphx13Dr43e3bHn34yN99era5NChKM3bsCdZe0cnHHGuPP39&#10;4wT7iGHWx/nuUkBB/sdH7DLX9nW+W5a9XTn8rhkZw6zN+aHr30cSRocduOXd3f0yVHv8kcMHTJ39&#10;JtsvS3YGjxs6fli8lTzxu6M7OW+rMRXD7lJFCXbt1Q6v/lbgW860RD3as8EskjhtuDb5yO4t9a+Z&#10;tNEPI81GAIGoFfD7DO98QWwwp9w4++S/JX9Xv7v0ZRF/5NCBy8YPj7f6Xvvdaw6E7AwOVfVvInt9&#10;w/4mGh1nf+fU8aUTtaNMxxFAIDoEYoqKilJSUvzq7IkTJ95777327du3a1d7kjN8+HC7bQffW/xa&#10;+fB7Jg92G7p9xbzN3W694+oeeutta1D8tp0Jt95xlfXe4mUqN+bw4mUVw+/pX2TKWOvsl2Otdzbb&#10;ZXocWrf4Les6/WAHC8Zxy7yzz9TRNe2WO67u6RR5Y545UD8U9bfDdNNbquq1bUf19sVj7xl9yDQv&#10;0ako+HLModoa49RqehQ8PNjOqgbdcp31tt0Rddip9J6Bu0wbyuxuBxu2efNmvwaOehFAIBoEzpw5&#10;89VXX1199dUXXHBBM/rbus/ww8tfqzqduud50019TSzbap/ge48NfqHcOLiWne7Zu7ZvouB5u9qX&#10;zpYtW0TaDEwOQQABBOoXOMcztie8xcXFfq5avP322z/96U/LyspOnz5dV39izdYrrW/c/s8+tX8s&#10;f3/JvCXrypO6xx2tOKSXO0uOJiQO6BZ39IheHao4asXExLaLibFi2sUGyxw6or3tegXKlH+692hc&#10;j6RA5Opl2sVYcZdNzZwyJM6KS+wVKKKdTvDyw5UKrlf6p3zd6pK+UzKnXhZnVxSoL/jfwEvnPzUa&#10;s+N/5i15f3e1w4NtcN760omflJhgHSsvj43d8dm+uO5JimzvjXX/6zQtRhWwIYAAAudNQCdnnaJ1&#10;otbpuqmVtPozfPC0ar5kAl8QO1bqC+azdW/v7Ts1c6q+CarO4Ydr21nvN1GtXzoXXnhhUyUpjwAC&#10;CDRG4FzO2I2J38gyfq5a/OQnP/ne976XnJzcuCly4etZ+Z/b3bpofOZNqZZVuCIr3362Lm7IlIyx&#10;ie671kXjMq86nL20YkTm5FRTJi4urjJeL61AhLghUzPGOgsS9haMY1nJ4zO/fjA7Z6uekFCQm9Kq&#10;Cmw6EldZWamqpmb0XJe1qduUjJ4fOLUrtNXn+uusVTnlIzJvSnzXqdcOopdXHcxeWj48vDGm/ZZp&#10;vDk8Y2xZoC96a9BOJ74WR0xL7FY5HdmUMDXjG2Wvm3cTGzm+FEMAAQTOSeDs2bMlJSV/+MMfnnnm&#10;mSYFavVneH1rhJ5Og18i9ik38GVhn6H7Xp/RfV3W2s/jLhvVdctGfQeZnddbq0K/Zap/E9nfOV2H&#10;60skGLP6l06TGCmMAAIINF6g2WfsxldRf0mtWviWWmih/Fe/+tUPfvADXS7yqj/hcco0Ow+Z8U9W&#10;PtKcLTitd5OR5gThGAQQQKCNCuhK2G9/+9tHH3208e1vQ2f4xneqwZIHzdWlyYnvONeV3OtTDR5I&#10;AQQQQMArgWacsb2qWnH8vCFKd+526tTpPOYV6l9iap+4z/OzsvTLAod8vZl5hYfchEIAAQTaooBO&#10;1DpdN6nl0XmG73lpn7gS+ztnqzXkquC6d5PcKIwAAgico0AzztjnWGPY4b6tWqgdv/vd7+677z5v&#10;+0M0BBBAAAHPBebOnft//+//bVJYzvBN4qIwAggg4JVAM87YXlXt56qF+lDXb4XyqnvEQQABBBDw&#10;RKAZp+tmHOJJUwmCAAIIRLmAv6dfP39DVJQPPN1HAAEEEEAAAQQQQCCSBEgtImk06QsCCCCAAAII&#10;IIAAAr4JkFr4Rk/FCCCAAAIIIIAAAghEkgCpRSSNJn1BAAEEEEAAAQQQQMA3AVIL3+ipGAEEEEAA&#10;AQQQQACBSBIgtYik0aQvCCCAAAIIIIAAAgj4JhA7c+bMhIQEX+pfv379qFGj6qp6b/7s3xUPuCYl&#10;3hTQy/+pvOKyXh2dV8cKXn127qtrnK1dVaGqWCEFYmq8X1mw5Lk1Z0de1uuCGpWHvmX/PHdptSrq&#10;r3fv2tm/e8Vp04EewaaWBPa5e44VLHnWRA1vuX34noFuj922BcOW9bhiSKD/hiS0vM3l1F1VdW0a&#10;7arFt7vzaXywxmBT17gV1SIQGjTQkaqYNTprGmm3q3ExffkcUikCCDQosHHjxiuvvLLBYqEF6j/D&#10;B0rqpLGqMnhmqzrBBs8qtZ3J3TNV7ae7JrWRwggggEAECjTjjO2VQkVFRVtctdCXzfM5SdNmOdvM&#10;KfsXzF67tzrJsYIVwQLT0vMWLCk41jiyYwVv5hQGito/W1Nm2nVMtxa8akIcLt+aOuVBU/O4PtWD&#10;7s1fsN+Uf3CKlfP82hJn9j9/v13e3vOR3chKtay3afq0CbnBsE6ikL8gt7ZWBsPOtEPYMQNbtfIl&#10;axfkpdth7YpWFFRWC2RrBHoyzZq/JPiuJv3P52ytird2fm76dId08Lbn89VYW6C3s8duqr0nZHM7&#10;Mj09932DU6OzTqccE7fxtao2bnAohQACkSWg6yyz51ed9qrO2zqrzLfP6rWeyY+V77cmBM7/tw/t&#10;Elkk9AYBBBBo8wJtMLUo+Shna/q08YGJfZehk6cMyV1XPXnoMvT2WYECffpNaOwg6Wts2+Ap6YHi&#10;dhaRluJ8b8V3S91afthODCr2W70T4moP2Gf8rMD3XFz/tCFOmZLduaa8vSd3txKDOLUskJP0GRCs&#10;yi65doE1ZYo5qtq2d3ee1bubmtGl/+DU3M+C8/uw8mph1VHhLTx8uDB1cH+nJ927DSksP6IflJ7t&#10;7jdrWlUL7K6l90u2C3Xp1tsqrThmdRl626xxzh5tqd27h7brWPG2wiHd7F3J/dK3btulZKZmZ62a&#10;ja9NtbHjQzkEEIgggZK1K6zJM6dUnbpCztuW5Zxeaj2T2ye06qejCEKhKwgggECbF2h7qYV9ycpM&#10;agObPecuPGzP/GvbNLsNZgj1D5Yuw29PmzzUvTfMnoVvK3Yuxx8pL7T2V1Ra9nzayl0w297qWwmp&#10;3LVta2CaHtrU/eXVFk/2fpYbnPHrer81bXz/OhqY2i1wU5jlzPi11SivjOXBbuvUrDetyTWWU7p3&#10;Ty3cviu46mI5zVDaUH3VJS6ht+UkP0o7JGxSKW26J2r2bC2JXFXz6mBSQvCCoUlXArMBc1yws2GN&#10;r0W1zf8/RAcQQKAZAsnjaltz0FWP2VrKSB8TdsZxz+T2BYvCnOed03D4enUzWsEhCCCAAALeCrS9&#10;1KIp/de31AJr+u1D61hnCAmlG3W2pd0Q+mXWZegN9n1N9vfXZ5a5um9fQgts03oHbnmq2Zy9a1/Y&#10;lvZg+O1SYeV0J8ACa5r5ZtVdQ9b0BsqHHl6zvH1fgZ1UzJp1g7VCWU/1G6LshZ1AT3Zbda7h9Bln&#10;34Rgd3fF4d5VFxLtZRbnljBvvsVrUW3KgFIWAQQiW8BeLNU9mNb82c49pWYLPZP3GRc8C9t3wwZu&#10;VY1sE3qHAAIItCWB1pta6Fp7rZD27TruNXXnW2fXdmd93Lm+bm+BLxs9S7DCuiF4S4+e/DNb2DMD&#10;pg57naEw5wW9rQce9IMzOzezam0jutW4D0pX3+0L83p42myBb0G7DbrRKCSZCWmqc1+Tveko3QkQ&#10;vGXLvgjnzOntJx/0w9oS57qdWRqxk4TgmoB+tBcKapa3qm55su+8shdbqjfMfFtrG9mt1NxeVduW&#10;HPjKvn2AFbjZyS1l33Blr9tU2wJLKNoXXJqopbNhja9ftS39n0NbEUDgvAkETrDmfFntTB5SZY3v&#10;gvPWHAIjgAACCDRaoPWmFvbXRt7uwLMFlQXrAo8c6Ob+kXq4wn2q2H7Ob6tzu46bCdymF/o2qj7F&#10;D86bgxP66kLusfbjB3pQW7mBPb83CcPeTTmFE/rp2Q4tDgTug7JTEfs+Kz1fEXimW88kKK8Iux9J&#10;zyGYGXnILVKa9O8eEHwqww7vXoSbqWct9CD1uGQ3E1Az7GdFnJuL7AwqfYBaUbO8FXbLk5KH0IbZ&#10;axomoXIeUzEPVNTYJGYymWMF75s7tSQQWABxnqxI6x+y+NMlJS3w/IkesTBv1dLZmo2vRbXRn1UK&#10;IoBAJAvUPME6eUX1M7m9J3AflO4ptZwzMxsCCCCAQOsRiCkqKkpJSfGlQS+++OK9995bT9X6pnk+&#10;+BubUqfMDL0xVxP0BXnmUP1mpJq/rMl91y4RdqydA7zg/iYoPSEwZaadjZhN31vrutmphZMqmGJV&#10;BZxfTuX8VqXwmPZEPPQXLpkkwX4+2/wKlLCXgdqqVW1HKB9T9eR0UEZNcn55lH4pSvDhdeetauVd&#10;kBoNC5R0mm2yJpfcjmyZdmoLNrWqoiqoILJJnxyu4OiExAzrbMCzeuNrUfXl00elCCDQBIGXX375&#10;gQceaMIBltXgGd45Ny15fnta8AxcdRY1J8yQ83zIWdc9U9V28m9SCymMAAIIRKRAM87YXjkUFxe3&#10;6tTCq34SBwEEEEDgXASa8UXVmNTiXJrEsQgggAACtQo044ztlaRSi9Z7Q5RXnSQOAggggAACCCCA&#10;AAIItIAAqUULIFMFAggggAACCCCAAAKRL0BqEfljTA8RQAABBBBAAAEEEGgBAVKLFkCmCgQQQAAB&#10;BBBAAAEEIl/Az9Ti7NmzkQ9MDxFAAIG2L9CM03UzDmn7TvQAAQQQ8F/A39Ovn6nF6dOn/eenBQgg&#10;gAACDQk043TdjEMaagXvI4AAAgg0LODv6de31OLkyZPHjx9vmIcSCCCAAAJ+CzT1dM0Z3u8Ro34E&#10;EIhegaaesb2V8i216NixY2lpaXl5ubf9IRoCCCCAgLcCOlHrdN2kmJzhm8RFYQQQQMArgWacsb2q&#10;2sTx80/m/fWvf92wYUNGRkbPnj3btas9yYmJifH3jjFvub2NBo63nkRDAIEwgTNnzhw8eDA7O3v0&#10;6NHf/va3m+TDGb5WLpHW9X3XJF4KI4AAAh6esb3C9Pmvcasbn3zyyebNm3V9KzY2VmdbzZXD+qZV&#10;da96G3lx5BZ5naJHCCDQGgR0TUeTYN2wq5Pw8OHDL7/88ma0qsEzfO/evZsRtk0fsm/fPlKLNj2C&#10;NB6BVijgyRnbk375n1p40g2CIIAAAggggAACCCCAgL8CSi18e9bC355TOwIIIIAAAggggAACCHgr&#10;QGrhrSfREEAAAQQQQAABBBCIUgFSiygdeLqNAAIIIIAAAggggIC3AqQW3noSDQEEEEAAAQQQQACB&#10;KBUgtYjSgafbCCCAAAIIIIAAAgh4K0Bq4a0n0RBAAAEEEEAAAQQQiFIBUosoHXi6jQACCCCAAAII&#10;IICAtwKkFt56Eg0BBBBAAAEEEEAAgSgVILWI0oGn2wgggAACCCCAAAIIeCtAauGtJ9EQQAABBBBA&#10;AAEEEIhSAVKLKB14uo0AAggggAACCCCAgLcCpBbeehINAQQQQAABBBBAAIEoFSC1iNKBp9sIIIAA&#10;AggggAACCHgrQGrhrSfREEAAAQQQQAABBBCIUgFSiygdeLqNAAIIIIAAAggggIC3AqQW3noSDQEE&#10;EEAAAQQQQACBKBUgtYjSgafbCCCAAAIIIIAAAgh4K0Bq4a0n0RBAAAEEEEAAAQQQiFIBUosoHXi6&#10;jQACCCCAAAIIIICAtwKkFt56Eg0BBBBAAAEEEEAAgSgVILWI0oGn2wgggAACCCCAAAIIeCtAauGt&#10;J9EQQAABBBBAAAEEEIhSAVKLKB14uo0AAggggAACCCCAgLcCpBbeehINAQQQQAABBBBAAIEoFSC1&#10;iNKBp9sIIIAAAggggAACCHgrQGrhrSfREEAAAQQQQAABBBCIUgFSiygdeLqNAAIIIIAAAggggIC3&#10;AqQW3noSDQEEEEAAAQQQQACBKBUgtYjSgafbCCCAAAIIIIAAAgh4K0Bq4a0n0RBAAAEEEEAAAQQQ&#10;iFIBUosoHXi6jQACCCCAAAIIIICAtwKkFt56Eg0BBBBAAAEEEEAAgSgVILWI0oGn2wgggAACCCCA&#10;AAIIeCtAauGtJ9EQQAABBBBAAAEEEIhSAVKLKB14uo0AAggggAACCCCAgLcCpBbeehINAQQQQAAB&#10;BBBAAIEoFSC1iNKBp9sIIIAAAggggAACCHgrQGrhrSfREEAAAQQQQAABBBCIUgF/U4uNv7y0+nbf&#10;otIIHwiny5HfzQgfRbqHAAIIIIAAAgggUFPA39TCaU/67Hc+NVt2Zu6ssZf+cmO9A7XxmfsW7Wco&#10;EUAAAQQQQAABBBBAoHUJtILUogpk1E//lmlZWXOW1Ll0sfGZSzP+2LoEaQ0CCCCAAAIIIIAAAghI&#10;oFWlFpY1epJyi9yde52xCb1dyl7KKF1yn5NX5M665tL7TPqxf9F97h1Vz7irHeEHho/0huB9WPf9&#10;8pf28cF1kpBov9xgDgrcv7TomUA1wf2W5QbR7U2BVRRT2MR0dlaVufTSquaFNKeWIJbSJ3erqo5P&#10;KwIIIIAAAggggAACrVuglaUWBmv7jlKrdNF9GVnmXqk1s9OtrIxnNibdPjf7fr2dPnvNp3NvT7Lz&#10;imtm5d6fHbiZ6o8Z5hmGjc9kZFmZ9t7ggdWHYOMvv5UVuAvr+1ZWbvDNkGjv/DI961sht13lrrSm&#10;OfdraUnlJedpEKUE38pK/6Xduuz7leqE3MSVu2PQv2v33DutRfcFyyig9ceM8Dyh1iAbfqn0KfNv&#10;ivCO3e1vNXB7WOv+dNE6BBBAAAEEEEAAgSgSaJWphe2fdOdczc8vydIFfOUPtY1I6dqVuUoRpo1y&#10;3hyVqel77srVgQWErAwtRpTYMT79iSkQ3DaszFJ28s2JSdoxOlPTd7M50azM6+3CSeMm2bHWBu/L&#10;Sp80sbd29xmkws6SysZVdoxJ4+wYo663M46VgVUOe7dT2LJ6Oz3ob/dg7E9r6UE9QbK+pVWOvU7r&#10;f1q99VH00aSrCCCAAAIIIIAAAm1LoFWmFoMvSbJXLTQnz9ihlQF78aGWbe/OmvP13J0l1qhpgfL2&#10;BF13JlV/cqN01w7FuqS/nRXU3MwhJpkJ3pdV14Da92XZm9ZALGvHrhrPh5jbq761Q2ss9qpF7VuN&#10;IG62o0UYfpdU2/qfidYigAACCCCAAALRLdDKUguzpDCoj7V/tb2IcH+2feNTHZuziBC2pQ9KDiwX&#10;2HcUORP63J8+GvobpZL6X1J7JuBEcu5ECm5hyx016lLO4G412xlYBvnb3DvNIkbtm31zV/UgznJN&#10;4G4u+7mSR+t+qD26P7r0HgEEEEAAAQQQQKB1CbSq1KJ00UvKLDJnuOmE/dCFtXFB1Q1RoemEuW1p&#10;1gLz9PbGLN10ZN+MZJY77EcUgs9mXHJJ6OTePCn+99XOIxNZbmgnmpW1yo6m58XtEO49TjWGzLkJ&#10;KnDHlPPUdZ2/D9dZzXDa1rggVVXrfir792XVucDSuj5HtAYBBBBAAAEEEEAg6gVaQWph/y0Ls42d&#10;Zem5befpgt53PmU/O2G/lbE9M1OzfifNCKQTuhNJv3BJk2/dK2VuHLo0I0vPc8+9M8l+SEMPQNvP&#10;Wth7/6hlgbDHFZxfcWsqXTWo6l6rkGh6NEKPaP90dN2fjtE//fRvmbk/tWM4T13XsjSRdPtTCu6U&#10;ydhxv92D8JumaguidMh5iDxwq1UDzYj6jy8ACCCAAAIIIIAAAq1HIKaoqCglJaX1NKhlW6IlDief&#10;sXMSNgQQQAABBBBAAAEEEGimQHFxcStYtWhm45t7WOCPV5hf6uo8Cm4/Nc6GAAIIIIAAAggggAAC&#10;5yQQjasWep6h6rfB6k9nsGRxTh8hDkYAAQQQQAABBBBAwNKqRTSmFow8AggggAACCCCAAAIIeCsQ&#10;lTdEeUtINAQQQAABBBBAAAEEEHAEou9ZCwYeAQQQQAABBBBAAAEEzoMAqcV5QCUkAggggAACCCCA&#10;AALRJ0BqEX1jTo8RQAABBBBAAAEEEDgPAqQW5wGVkAgggAACCCCAAAIIRJ8AqUX0jTk9RgABBBBA&#10;AAEEEEDgPAiQWpwHVEIigAACCCCAAAIIIBB9AqQW0Tfm9BgBBBBAAAEEEEAAgfMgQGpxHlAJiQAC&#10;CCCAAAIIIIBA9AmQWkTfmNNjBBBAAAEEEEAAAQTOgwCpxXlAJSQCCCCAAAIIIIAAAtEnQGoRfWNO&#10;jxFAAAEEEEAAAQQQOA8CpBbnAZWQCCCAAAIIIIAAAghEn0BMUVFRSkpK9HXcmx6f3LDh1I5Pz54+&#10;7YaLiY3tcMmlHUeP9qYCoiCAAAIIRKjA/v37Dx06dPbs2apvkJiYHj169O7dO0J7TLcQQCDCBYqL&#10;i0ktmjnGpwoKDj/+mFKLWo9XatH9iSc7DB3azOgchgACCCAQuQJlZWW5ublfffVVr169YmJi3I4q&#10;zThw4ED79u3T09MTExMjF4CeIYBAZAqQWjRzXL/at690yi2nSw/Uc3xsUq+knNfaX3xxM+vgMAQQ&#10;QACBSBSorKxcvHjxmDFjhtZx+amgoOD999+/44474uLiIhGAPiGAQMQKKLXgWYvmjG7l735bf16h&#10;oCqgYs2JzjEIIIAAApErsGHDBiUVdeUV6rd5V8Ui14CeIYBAxAr4mlpseHpw6PbMR5ZVuui+wYPt&#10;HxrcPtLB9y8pDRyiOM9kB/c0eGywgN2ApxtTWVjE4//zP/XV0T+lvfN2A8Ua3UwKIoAAAm1PIOwM&#10;36yTbUO9tr8Inm7cDLx0yf2NLBmo1G7//Yv2N9SEpr//2WefpaWl1X+cCqhY02NzBAIIIOCzgK+p&#10;hd339CfzttvbXzOtuXOachIf+cj27X+8PcmySoryrMy/bt/+k4zgnvNuWt+Sxf96vHfOe72esx/j&#10;bnBl47w3lAoQQAABPwWCZ3j7LP/ISB9bsn/RrEdzfaw/tOovvvgiPj6+/saogIq1kgbTDAQQQKDx&#10;Ar6nFnU0df+i+4MLGu7SxP3PPG12OnvMqsW2RfdlZFlW1rd14arGOkbggpOzEmK2+xbpSCt4Le3p&#10;Vab2GgXs2pt1sUp5xbP/X4dtTxx4uHGX0Ro/UJREAAEEIkCgaikjdMXYPgnXcoa/T6d8+1T80TPV&#10;z+HO+d/enlkZOIkvuT9wene+O+zVCfdLxD7tly76l8eUWDjfFFVfATUWJdzvgurn/5DlFx1uN8Ys&#10;rQe/KbQeYprjfDdV7Y+A4aILCCCAQFMFfE8tch+b4JySv52V/tTsO91fuNf7zj86ixnZ91m5f1/t&#10;nK2t3O0DZ2/fvvap9NxHX3bO69p63jk3O9OyVy0eCf6619Ilsx6znlxrl7Qe+xd9qSTdOTe4MJL3&#10;xur9Hz1t16X3t0+ylJVoCytgWXbtf6xqTCNRg3nF53f9/qtGHkIxBBBAIJIFgmf4wJWd0kUvZVn3&#10;ZTtn5PBFDHOG1wp27qOzzAp27uAZWpy+s+TpjLmZzjFrn7Qem7Wk9KNnMrIm2Cf57dcHTuI1CO1c&#10;wrLP8+YQ685/fzI98E1hfwXYC91V3xGBo2t8dwSjjtaKuFP7BCtr1Ucjr9ca+0p9B3204LHc+2bc&#10;aWk9xHKW37MveXScnbo07xskkj8G9A0BBKJIwPfUomq53Lm7yd0CV48y5lbtSv/mxNASdY1Syc5c&#10;a/ClKpl0+x+3z71TPwQuKX3bJBL2dkl/O5L9DeFsNQs06iPwf+Ymf/hGj//llP1fT170G3u9gryi&#10;UXQUQgCBqBAIuSHKPhsn3fl9zcszzCX+sDtgA2f45IHKAcyWef1I+/y8a4c1YWCyvSPp0sFW7s4S&#10;+0fnJG+NnhQ4iYdj2jfKOud5+8pRtS+X/Z/usNID4fpfYuUVOeHsreZ3R/Ads0gy7rE8Z8foe5+c&#10;kDVnyaKVc50WlhTlWiaDspfQd+wyl8LYEEAAgSgV8D21qN39o2fGPTbYvkqlVYumbsmD0q3tnwZv&#10;fHr6ow1Pj3v0EjuWHucIbubs/9EqJ9morUCjKv3TE5WfpsT95o0e/0d5xf9p/wl5RaPYKIQAAtEr&#10;ULUCkPvG2mqz8MACtT1Tr7Yl2QmAFpy1s/TT7Vb6ICfLCJzkV1ZdMTJJQuDw5IETArP8qvuXTNTe&#10;l15iBaoOSVrsd8K/OwKt0HWujB1mAWSC2ZU08ZtaPH8sy8qcpNVyOxeq6xpZ9I4zPUcAgagVaKWp&#10;hbPibF/ZmrM9PfSqUmPGKen22VoBH+fcZJX510dG2pe1suxYL+1It3KLSkY+Yi+42++vtJxkI7xA&#10;w3fKxnQ1v2u8+MhdNx7+JCXuidrzimCxxrSaMggggEDkCYTcEFXtqQmtAGTOqLZSbaUPLppV8+ZY&#10;+xT9SPZ9Jo59yUlLECN/kp2Z55zkV5mTuNaoZ4Sc5+0dugPKcs7z9s1UPxnpZBTmWYuqrwD7qpOz&#10;sh3IGMK+O4K7nURCoca9YQWuWznVWelP3TtSZXrfOVs335o7e83jfA09rdexY8fjx4/XP9gqoGKR&#10;94GgRwggEPEC/DXu5gzxoe//8xd/fz14ZEr8zJu+eL6W5ys6f/OmHi/9R3Mq4BgEEEAgigS0MjDu&#10;jW+urX5bbMT2f8WKFX369Ln88svr6eEnn3yyd+/eyZMnR6wCHUMAgUgU4E/mNXNUu97/zyFHFh+p&#10;La9QgerFmlkXhyGAAAIIRJLAyJEj165du2/fvro6pbdUQMUiqdf0BQEEokSAVYtmDvSXy187/NNH&#10;zhytrPX4dl3juv/y6U4339LM6ByGAAIIIBC5Ajt27Hj77bcHDRrUq1evmJgYt6Nnz549cODAzp07&#10;r7322ksu0T1cbAgggEBbEtCqBalF8wfsTEXFF0tf/UrPFZ45UxWlXbv2lw7uPPW2dgkJzQ/NkQgg&#10;gAACES1w4sQJ/XqRQ4cOKZ1wO6o0o0ePHnpq44ILLojo3tM5BBCITAFSi8gcV3qFAAIIIIAAAggg&#10;gEALC/CsRQuDUx0CCCCAAAIIIIAAAhEr0Ep/+WzEetMxBBBAAAEEEEAAAQQiVIDUIkIHlm4hgAAC&#10;CCCAAAIIINCyAqQWLetNbQgggAACCCCAAAIIRKgAqUWEDizdQgABBBBAAAEEEECgZQVILVrWm9oQ&#10;QAABBBBAAAEEEIhQAVKLCB1YuoUAAggggAACCCCAQMsKkFq0rDe1IYAAAggggAACCCAQoQKkFhE6&#10;sHQLAQQQQAABBBBAAIGWFSC1aFlvakMAAQQQQAABBBBAIEIFSC0idGDpFgIIIIAAAggggAACLStA&#10;atGy3tSGAAIIIIAAAggggECECpBaROjA0i0EEEAAAQQQQAABBFpWgNSiZb2pDQEEEEAAAQQQQACB&#10;CBUgtYjQgaVbCCCAAAIIIIAAAgi0rACpRct6UxsCCCCAAAIIIIAAAhEqQGoRoQNLtxBAAAEEEEAA&#10;AQQQaFkBUouW9aY2BBBAAAEEEEAAAQQiVIDUIkIHlm4hgAACCCCAAAIIINCyAqQWLetNbQgggAAC&#10;CCCAAAIIRKgAqUWEDizdQgABBBBAAAEEEECgZQVILVrWm9oQQAABBBBAAAEEEIhQAVKLCB1YuoUA&#10;AggggAACCCCAQMsKkFq0rDe1IYAAAggggAACCCAQoQKkFhE6sHQLAQQQQAABBBBAAIGWFSC18Ma7&#10;bM3SvFJvQhEFAQQQQAABBBBAAIG2KNBWUouyvIVzFq4pE3HZmoVzlm1plHWpDlrauKJuvC1L5yxs&#10;epKwJX9zZV1t27Is0HKnjvriN6Frjeo/hRBAAAEEEEAAAQQQaDmB2JkzZyYkJLRchc2s6Yvdmwv2&#10;FJd3HZPWpXhzwfGLx6QmaSL+p+X569cXHh8wosuHC5fkbc7Pz19fuG/f5lWr8tfv66KiOujA54X2&#10;br1MLKwqf2zVnOw37UMHjujX2TSpYOmcRavWr99VaV3wtaEj+n2Rt3CeHd2O0yvQ6NAaQwskFq54&#10;9x9HDhTs6/y1k/uOXzzwwIo/beqgFiqpWHFg4MXHCz7vdPmIo2/UGr/whJqgyuyuFPzjhJUwQAc2&#10;E4nDEEAAAQQQQAABBBDwSaCioqKtrFrYQsl9rQ3OwoW9leb9fXPctTNm3DXc+vhde2XiSMLoGRnD&#10;4o9U9pg849q+VuWhQMl+k2fMmJhc8mHeYRWKH3bXjO9OOLD07Qr9cNcw6+P8AhOuLO/Dkvjhd9kR&#10;zMsVH8dNDBwYrHJL/q5+9lHxRw4dsLa86xTIGFb5YZ51zehkhc6YOtCJlZjWL37P9i3Wlu174vul&#10;JTr7DlePr8N398tQ4+OPHD5gFeR/fCRZfVGz2RBAAAEEEEAAAQQQaKMCMUVFRSkpKX61fuvWrR9+&#10;+GHHjh1jY2NrbcOkSZOc/YfeW7ysfPit3Ta/VR5v7beG39O/aN7mbrfecXWPg+8tftsa3XfvBuu6&#10;O64qWzGvaOA9kxPXLX5LLy/Zvvi18uH3TB4cLJNbMfyeGwdb21fMe2e/qa7rkFvvuKpHML6K6r3N&#10;3W65znp72bajpkjvsdptGrFu8bKt9t7eY9UStSf4hh1RR90xeMfiZXYViXZr43vvP2K3sOyNeZsT&#10;0vvsyXXKB0pebb23+DWnhovHun2xFN+00LJWrlzp16BQLwIIIIAAAggggEDbEjh9+vTJkyevuOKK&#10;IUOG+NXy4uJiP1OL5cuXawI9ceLEpKSkDh061KowatQoZ//Bd7KXlg/PvMl6PWvt51by+MyvH8zO&#10;KR+ReVPiu9lLK0ZMTdi0yro+4xtlr2ftHOTstF9eWpids7fPlIyx2r2527V9975dMSJzcqq1zX45&#10;NSO10MRMsysoXJG1KWFq8JDrrbeC1dklx/ZUibJ3st9S0MBRg3a55dWMQTuzNnWbkpH6qd0YVXFQ&#10;rdpSGXfZ1Ixv9DSRR1QsrR5/lXVdsHywL9aKrHxrvN1Cy9q3b98//vEPvz4Z1IsAAggggAACCCDQ&#10;hgROnTpVWlq6evVqXZe/+eabfWm5z6nFz372s+nTpycnJ8fExDTU/2BqkWb/sDXenn9ryp5fouPi&#10;hjhz+rpSCyuusrLSumhc5lWHA/N+k6hs1XPXSlGceby9KXPIsfeZgHY2ohzG/GzuabIKX8/Kt3fF&#10;xVl9Td5il3fyB8sJeNGoy45uNNmLHc3JahJDk5aq+D0/cBpvx+pzvWoL9KV6kxpC4X0EEEAAAQQQ&#10;QAABBIzA2bNnS0pK5s+f/4tf/MIXE59TiyeeeOLhhx+u61YoX0SoFAEEEEAAAQQQQACBNiqg26Ke&#10;e+65xx9/3Jf2K7Xw8zHu+Ph48gpfBp5KEUAAAQQQQAABBCJPQFNrTbB97JefqUX79u197DlVI4AA&#10;AggggAACCCAQYQL+TrD9TC3atfOz9gj7GNEdBBBAAAEEEEAAAQT8nWAzuecTiAACCCCAAAIIIIAA&#10;Ah4IkFp4gEgIBBBAAAEEEEAAAQQQILXgM4AAAggggAACCCCAAAIeCJBaeIBICAQQQAABBBBAAAEE&#10;ECC14DOAAAIIIIAAAggggAACHgi03tRib/7saturBcfq6m/J2tn1vFvtqL1rZy8pcP7m9rlujar0&#10;WMGrwU7k7z3XGjkeAQQQQAABBBBAAIFWLNB6UwsbbcK0WYFtWvrWnI9Kzh2yz7hZtw+NO/c4jYpw&#10;rGBFTpLpwrT0vAVL6k6OGhWOQggggAACCCCAAAIItGKB2JkzZyYkJPjSwvXr148aNaquqo8Ur9lk&#10;jbgmxfxBwfh2MWsKY664rFdHvdCCxu9eWaPtQA9nT+WeNSUXXj2kV8fKgiXPzV1qvxN8y9K6wbNz&#10;X3V2jLys1wVatfifSvsHvbHkWadsIIhWIVbtabftlVdUuKzHFYqmmrTT1LRmTbuBTluCVbRL6L/7&#10;C6dSq0aoYJc69rostP0lna427WdDAAEEEEAAAQQQQOB8CGzcuPHKK688H5EbjFlRUdG6Vy2qerB3&#10;d57Vu1sX7VBKsMAKLAX0zlkRenfTsSMJk80qx/T0wu27dAOVvW5gTZlp7+md82bIqkHJ2udzejtR&#10;pvXOeX6tWQ/Zur/bDc4KQ3CFZK/Vz8SbOSU19zPd0XSs4M1AvH5WbqB1tYYKt1f7U9NS7PazIYAA&#10;AggggAACCCAQkQKtO7XIWxB8UmFB7oRp45LtITh8uNAK7F+QaxVuK656BKNLcp8uWlXQMfMD834V&#10;Th3c357RJ4+bddtQd2p/rHy/NaFfHzten34TrP3lJkjvBPteqe7dhgTGuk9yH3vhYvbs53MK7V2V&#10;u7ZtDWQIfQakm0J1hAr9tGjlZIE1veVuxIrITyqdQgABBBBAAAEEEGjlAq07tQg8azFNs/j0AU4i&#10;4GypzjqE2W6vyhfsG6Vmv1B+lbNq4YW78xD2+91UmVYtmhtQt2CtsG6YZfIiNgQQQAABBBBAAAEE&#10;IlWgdacWAfU+4x6csn9+4Dc7de+eWpjzkfPrljRrnx24l6kq6xipFGTvZ4FVC7uwc2eUs/iw1v0l&#10;TV269bbydpsg7q1WtY5x+hjlLsd2bXdWLeL6pw0JrJO4VdQbSi3c3a8FHxyP1I8p/UIAAQQQQAAB&#10;BBBo/QJtIrXQnH7o5ClWzgt2dtFl6O3TJuQ6d0ot2D9lZuhqgG5SKsx5Xm/s7j4ldWv5YcspnOTs&#10;mp+bPn1c1cJH8riZU/bXGiRkzLr0H5yaO18Hr7AGp1ulFccU7wa1w6nCCi6M1B1qb75u2TJNtTd+&#10;Q1Tr//+BFiKAAAIIIIAAAgg0WyCmqKgoJSWl2cefy4Evvvjivffeey4ROBYBBBBAAAEEEEAAAQRc&#10;gZdffvmBBx7wBaS4uLiNrFr4wkOlCCCAAAIIIIAAAggg0GgBUotGU1EQAQQQQAABBBBAAAEE6hYg&#10;teDTgQACCCCAAAIIIIAAAh4IkFp4gEgIBBBAAAEEEEAAAQQQILXgM4AAAggggAACCCCAAAIeCPiZ&#10;Wpw9e9aDHhACAQQQQAABBBBAAAEEHAF/J9h+phanT5/mM4AAAggggAACCCCAAAJeCfg7wfYttTh5&#10;8uTx48e9QiQOAggggAACCCCAAAII+DvB9i210MAfPXq0vLycTwACCCCAAAIIIIAAAgicu4Cm1ppg&#10;n3ucZkfw869xL1iwYMOGDXfffXfPnj3btaslyYmJifH3drFms3IgAggggAACCCCAAAItJnDmzJmD&#10;Bw/++c9/Hj169LRp01qs3tCK9Ne4/Uwt1JQ33nhj27ZtSiFiY2P1r7YwiMTERF9o/K20Q4cOe/bs&#10;ad++vb/NoHYEEEAAAQQQQACBVi6gC/Ha9IiF/k1LS7vxxhv9arD/qYVfPadeBBBAAAEEEEAAAQQQ&#10;8FBAqYWfz1p42BNCIYAAAggggAACCCCAgL8CpBb++lM7AggggAACCCCAAAIRIkBqESEDSTcQQAAB&#10;BBBAAAEEEPBXgNTCX39qRwABBBBAAAEEEEAgQgRILSJkIOkGAggggAACCCCAAAL+CpBa+OtP7Qgg&#10;gAACCCCAAAIIRIgAqUWEDCTdQAABBBBAAAEEEEDAXwFSC3/9qR0BBBBAAAEEEEAAgQgRILWIkIGk&#10;GwgggAACCCCAAAII+CtAauGvP7UjgAACCCCAAAIIIBAhAqQWETKQdAMBBBBAAAEEEEAAAX8FSC38&#10;9ad2BBBAAAEEEEAAAQQiRIDUIkIGkm4ggAACCCCAAAIIIOCvAKmFv/7UjgACCCCAAAIIIIBAhAiQ&#10;WkTIQNINBBBAAAEEEEAAAQT8FSC18Nef2hFAAAEEEEAAAQQQiBABUosIGUi6gQACCCCAAAIIIICA&#10;vwKkFv76UzsCCCCAAAIIIIAAAhEiQGoRIQNJNxBAAAEEEEAAAQQQ8FeA1MJff2pHAAEEEEAAAQQQ&#10;QCBCBEgtImQg6QYCCCCAAAIIIIAAAv4KkFr460/tCCCAAAIIIIAAAghEiEBMUVFRSkpKq+9NWd7C&#10;//z4SKCZyRNnTB3atCZvWTZnQ/e7vntNYiMPa2r5RoalGAIIIIAAAggggAACESlQXFwcO3PmzISE&#10;hFbfvS92by7o8I0Z0/5pzMAThe/u6zAmNUmz/+w3169fv6/rmLSYNQv/tDx/feHxgSP6dba2LJ2T&#10;vWr9+sITzitnKy1c/3mny0f02xX6VplzVGFhYf7mChXdFRLQCpQPHN7qfWggAggggAACCCCAAAJ+&#10;ClRUVLSlG6JKVs/R9p+brWHfuMwqzdtgXTtjxrXJVmVZadmWXUeSJ941zPo4v8DasuztyuF3zcgY&#10;Zm3O31Kdt/pbW/IVKmPGN/ub5CM0oJ+jQt0IIIAAAggggAACCLRFAZ9viNq6deuHH37YsWPH2NjY&#10;WvkmTZrk7D/03uJl5cPvmTzYsravmLe52613XF32xrx39umtrmm33DF4x+JlW4/qRe+x9wzcZfYH&#10;3rq6p/3T9jfmbU64dXjFsqq3JvTZm+eErC1gjw12+Tuu6qFjV65c2RaHljYjgAACCCCAAAIIRInA&#10;6dOnT548ecUVVwwZMsSvLuuGKD9Ti+XLl2vWPnHixKSkpA4dOtSqMGrUKGf/wXeyl5YPz7wpzbK2&#10;vZ61udvU4eVLdw3KnGy9nrWp25TrrbdWWddlpH6avcq6fkTF0k0JUzMuLczOKR+ReVOqc3zhiizt&#10;rP7WoJ32sfZRS/f0qR4wo+cHdvmMb9h5ya5duw4fPuzXIFEvAggggAACCCCAAAL1C5w6daq0tHT1&#10;6tW6Ln/zzTf7wuVzavGzn/1s+vTpycnJMTExDfXfTi22VgZKXTQu86bEd7JztCMuLq6yq1IOpRhr&#10;P7esuCFTMsZa5i3LLqZUJCS1cPKNqrcOvpu9dEulHcLqM/U6a1VIwEG7qlKLhtrG+wgggAACCCCA&#10;AAII+Cxw9uzZkpKS+fPn/+IXv/ClKT6nFk888cTDDz9c161Q51+k0FnxyBhb5iyDZIx17pxiQwAB&#10;BBBAAAEEEECgTQrotqjnnnvu8ccf96X1Si38fIw7Pj7ev7xC4KmDkiu35mRpueOi4eQVvnwCqRQB&#10;BBBAAAEEEEDAMwFNrTXB9ixc0wP5mVq0b9++6Q328ojUyZlmc++b8jI6sRBAAAEEEEAAAQQQaFkB&#10;fyfYfqYW7dr5WXvLjjK1IYAAAggggAACCCBw3gX8nWAzuT/vA0wFCCCAAAIIIIAAAghEgwCpRTSM&#10;Mn1EAAEEEEAAAQQQQOC8C5BanHdiKkAAAQQQQAABBBBAIBoESC2iYZTpIwIIIIAAAggggAAC512A&#10;1OK8E1MBAggggAACCCCAAALRIEBqEQ2jTB8RQAABBBBAAAEEEDjvAq03tdibP7va9mrBsbo0StbO&#10;rufdakftXTt7SUGlF6yNqvRYwavBTuTv9aJWYiCAAAIIIIAAAggg0EoFWm9qYYNNmDYrsE1L35rz&#10;Ucm5I/YZN+v2oXHnHqdREY4VrMhJMl2Ylp63YEndyVGjwlEIAQQQQAABBBBAAIFWLBA7c+bMhIQE&#10;X1q4fv36UaNG1VX1keI1m6wR16SYv1Ue3y5mTWHMFZf16qgXWtD43StrtB3o4eyp3LOm5MKrh/Tq&#10;WFmw5Lm5S+13gm9ZWjd4du6rzo6Rl/W6QKsW/1Np/6A3ljzrlA0E0SrEqj3ttr3yigqX9bhC0VST&#10;dpqa1qxpN9BpS7CKdgn9d3/hVGrVCBXsUsdel4W2v6TT1ab9bAgggAACCCCAAAIInA+BjRs3Xnnl&#10;lecjcoMxKyoqWveqRVUP9u7Os3p366IdSgkWWIGlgN45K0Lvbjp2JGGyWeWYnl64fZduoLLXDawp&#10;M+09vXPeDFk1KFn7fE5vJ8q03jnPrzXrIVv3d7vBWWEIrpDstfqZeDOnpOZ+pjuajhW8GYjXz8oN&#10;tK7WUOH2an9qWordfjYEEEAAAQQQQAABBCJSoHWnFnkLgk8qLMidMG1csj0Ehw8XWoH9C3Ktwm3F&#10;VY9gdEnu00WrCjpmfmDer8Kpg/vbM/rkcbNuG+pO7Y+V77cm9Otjx+vTb4K1v9wE6Z1g3yvVvduQ&#10;wFj3Se5jL1zMnv18TqG9q3LXtq2BDKHPgHRTqI5QoZ8WrZwssKa33I1YEflJpVMIIIAAAggggAAC&#10;rVygdacWgWctpmkWnz7ASQScLdVZhzDb7VX5gn2j1OwXyq9yVi28cHcewn6/myrTqkVzA+oWrBXW&#10;DbNMXsSGAAIIIIAAAggggECkCrTu1CKg3mfcg1P2zw/8Zqfu3VMLcz5yft2SZu2zA/cyVWUdI5WC&#10;7P0ssGphF3bujHIWH9a6v6SpS7feVt5uE8S91arWMU4fo9zl2K7tzqpFXP+0IYF1EreKekOphbv7&#10;teCD45H6MaVfCCCAAAIIIIAAAq1foE2kFprTD508xcp5wc4uugy9fdqEXOdOqQX7p8wMXQ3QTUqF&#10;Oc/rjd3dp6RuLT9sOYWTnF3zc9Onj6ta+EgeN3PK/lqDhIxZl/6DU3Pn6+AV1uB0q7TimOLdoHY4&#10;VVjBhZG6Q+3N1y1bpqn2xm+Iav3/P9BCBBBAAAEEEEAAgWYLxBQVFaWkpDT7+HM58MUXX7z33nvP&#10;JQLHIoAAAggggAACCCCAgCvw8ssvP/DAA76AFBcXt5FVC194qBQBBBBAAAEEEEAAAQQaLUBq0Wgq&#10;CiKAAAIIIIAAAggggEDdAqQWfDoQQAABBBBAAAEEEEDAAwFSCw8QCYEAAggggAACCCCAAAJ+phZn&#10;z55lABBAAAEEEEAAAQQQQMArAX8n2H6mFqdPn/YKkTgIIIAAAggggAACCCDg7wTbt9Ti5MmTx48f&#10;Z/gRQAABBBBAAAEEEEDAKwF/J9i+pRbiO3r0aHl5uVeOxEEAAQQQQAABBBBAIJoFNLXWBNtHAT//&#10;ZN6CBQs2bNhw99139+zZs127WpKcmJgYf28XMwNz5syZWpvn47BRNQIIIIAAAggggAACroDmqwcP&#10;Hvzzn/88evToadOm+SKjP5nnZ2qhPr/xxhvbtm1TChEbG6t/tYVBJCYm+kLjVtqhQwf9wfJOnTr5&#10;2wxqRwABBBBAAAEEEECgpoAuxGvTIxb6Ny0t7cYbb/RLyf/Uwq+eUy8CCCCAAAIIIIAAAgh4KKDU&#10;ws9nLTzsCaEQQAABBBBAAAEEEEDAXwFSC3/9qR0BBBBAAAEEEEAAgQgRILWIkIGkGwgggAACCCCA&#10;AAII+CtAauGvP7UjgAACCCCAAAIIIBAhAqQWETKQdAMBBBBAAAEEEEAAAX8FSC389ad2BBBAAAEE&#10;EEAAAQQiRIDUIkIGkm4ggAACCCCAAAIIIOCvAKmFv/7UjgACCCCAAAIIIIBAhAiQWkTIQNINBBBA&#10;AAEEEEAAAQT8FSC18Nef2hFAAAEEEEAAAQQQiBABUosIGUi6gQACCCCAAAIIIICAvwKkFv76UzsC&#10;CCCAAAIIIIAAAhEiQGoRIQNJNxBAAAEEEEAAAQQQ8FeA1MJff2pHAAEEEEAAAQQQQCBCBEgtImQg&#10;6QYCCCCAAAIIIIAAAv4KkFr460/tCCCAAAIIIIAAAghEiACpRYQMJN1AAAEEEEAAAQQQQMBfAVIL&#10;f/2pHQEEEEAAAQQQQACBCBEgtYiQgaQbCCCAAAIIIIAAAgj4K0Bq4a8/tSOAAAIIIIAAAgggECEC&#10;pBYRMpB0AwEEEEAAAQQQQAABfwUiPrXYsnTZFk+Iy9YszSv1JBJBEEAAAQQQQAABBBCIQIG2klqU&#10;5S2cs3BNmUagbM3COXa2sGXpnDlzFubZu+xNLxfWnPqXrdlQ4s2obcnfXOlNJKIggAACCFQTsM/w&#10;SwvsXcEzfDOAFETfAlXfBVuWBb41Gox1DpU2GJsCCCCAQHQJxM6cOTMhIaHVd/qL3ZsL9hSXdx2T&#10;1qV4c8Hxi8d8tX1b/2k3XbBxS+e0fl3U/NJt6z/vNHTEsVVzVrxfmJ+fv77w+MARx/KXF1Ye2VV4&#10;YmCHTX/KfnO9s7Nf59K8hfOW5xcWFuZvrhhgH2K/tX5f1wEHVmi/Sp0YOKLzBwvn5W12Iu3rMiax&#10;cMW7/zhyoKCqjHam9bL01WUfu7/rmNSkVm9IAxFAAIHWKWCf4b+8yD6pfmHO8KlJmu7/yTkfHx8w&#10;osuHVT9XnbHHpMWYMubEbu3auLnj6G90Lna+C/S9UFqony4f0e+LvODRKvbFmoVL8jY73xH79m1e&#10;tco5w6d8ubngH5+b872+ZQJh7ao7bJyXvcp8KagGNgQQQACBegUqKirayqqF3Y/kvtYGZ+HC3oYO&#10;tlbP+c9dPS6rMaU/kjB6xoxrk4/s3lJ62fjh8Vbfa7/bI//timF3zbhrmPVxfoG15d2PreF3zZjc&#10;rwqn77UzZky13t3dL2PGXcPjjxw+YN7qN9l+WbJzS+I1o5Ot+GEZ48tWfBw3ccaMicklH2rBZMv2&#10;Pdp5bfKeDdwrxf9rCCCAwLkIlKzWSvSc/9x8xA5Smvf3zXE6L9813Pr4Xeem1nidw787wcrbYGn3&#10;tclWZVlp2ZZdR5InBk7sVsH2koTERLvokY+z7VBv77FflK35+8cJdiRz/rff1ndExrD4I5U9Js+4&#10;tq9Vech8rfT7puL2LQl8yzjVJb77dqW+LDKGWZvzvbmz9lyAOBYBBBBoCwIxRUVFKSkpfjV169at&#10;H374YceOHWNjY2ttw6RJk5z9h95bvKx8+K3dNr9VHm/tt4bfc+Pg6uW3r5i3udstd/TYMG9zwq13&#10;XFVmXg7esXhZxfB7+hfNe2e/Kd91SHqfPbnlw++ZPDjskB7WwfcWv7btqApdPPae0YcWv2aXSlzn&#10;RLjRcgJeZ729zCmhrffYeyZbb8x7Z58dNe2WO67uae9duXKlX5jUiwACCHgrcPr06ZMnT15xxRVD&#10;hgxpRuQmnuF1WrYOmVOuTtqbu916x9U9dFp+2xrdd2+ufR62T/vbQ8669hl+q31G1ul4zOHFb1nX&#10;uSd/nZBVUl8HwyuWOV8KPRRZBa6z3goWKxronOHNTuc8P9gtY14G66o6yR8+fPj9999vBgWHIIAA&#10;Audb4BzP2J40r7i42M/UYvny5ZqIT5w4MSkpqUOHDrV2adSoUc7+g+9kLy0fnnmT9XrW2s+t5PGZ&#10;k1Orly98PWtTtykZPT/I2pQwNeMbZeZl6qfZSytGZPbfmbW529SM1EInyKBdTplLC7Nz9vapOsR6&#10;J3uVdV3wkK8fzM4pH5F5U+K7ToTJqlgBr7feCjbDDthzXdbOQWrUiqyd/TNvSrNbVFBQoG9iT4aH&#10;IAgggIC/AqdOnSotLV29erWu8tx8881NakxzzvBp1kFzyq1+Bp6asMk5D6da217P2jUo5IQcOGmv&#10;sr7eZ88HOoGPTQx8F4xNtApX2Kf6661VzrGJ5kvkqsM60V/vfEfYZ2+d4fXSLrOnz9SMsWXVDkk1&#10;EZwvC/vrQN86Avnkk0+a5EBhBBBAoGUEzuWM7VULfU4tfvazn02fPj05OTkmJqahLgVTizT7h63x&#10;jU0txurrY+3ncZdd22fP21v1GLbJScreyc7ZWhkXF1dphaQWPfUtkq+HvrXf6nP9ddaqaqmF/bW0&#10;tfKi8eOsfOU2VtyQKfoOc74FtyjuReOdbx02BBBAIMIEzp49W1JSMn/+/F/84hdN6lqzzvDB1GKy&#10;Pa23T8jOyTZwkcg9e9un6cqu7sUmu8yI8hw7VUi1wlMLJ4vI11lbpZQ8WE4uUVtqYcVVVlY6J/Pg&#10;FaXgl4VO8eMCF4+aJEBhBBBAoIUFmn3G9qqdPqcWTzzxxMMPP1zXrVBedbJmnMCFqODKhjIENgQQ&#10;QACBugS0yP7cc889/vjjTSLy6wzfpEZSGAEEEIgwgeadsb1CUGrh52Pc8fHxLZ9XyC61/0WVW5Zm&#10;6TpW8gjyCq8+TMRBAIFIFdCJWqfrpvbOrzN8U9tJeQQQQCCSBJp3xvZQwM/Uon379h72pAmh0m7K&#10;NFv4AxtNiEFRBBBAIHoEmnG6bsYh0eNJTxFAAIHzJ+Dv6dfP1KJdOz9rP38jSmQEEEAgwgSacbpu&#10;xiERhkZ3EEAAAV8E/D39Mrn3ZdCpFAEEEEAAAQQQQACBSBMgtYi0EaU/CCCAAAIIIIAAAgj4IkBq&#10;4Qs7lSKAAAIIIIAAAgggEGkCpBaRNqL0BwEEEEAAAQQQQAABXwRILXxhp1IEEEAAAQQQQAABBCJN&#10;gNQi0kaU/iCAAAIIIIAAAggg4ItAq08tStbOfrXgmC82VIoAAgggcJ4EKguWzDbb2r2mCp3t3Z+t&#10;YwWvzubkf57sCYsAAgicP4FWnVoc01fP/Nzz13kiI4AAAgj4IlDwZo41ZeYsbdOtBeHXj5RXPL9t&#10;8MxZtw3t4kvjqBQBBBBAoLkCrTi1KFm7wpo8c0pqc7vGcQgggAACrVSgfGtqWoqTOMR3S91afriq&#10;mYG84nbSilY6dDQLAQQQqE+gFacWyeP4auHDiwACCESkQLchhduKnXtdj5QXWvsrKk0v96979Xkt&#10;Z0wmr4jIUadTCCAQBQKtOLWIAn26iAACCESnwNAbplg5z9uPWnxmpVcRFFqDZ05Lynk+P/D8RXTi&#10;0GsEEECg7QqQWrTdsaPlCCCAQJsViBt6u/2kxaxZI7rtt3onxJmOpF81tEuf8dPS8xasLWmzXaPh&#10;CCCAQBQLkFpE8eDTdQQQQMAnAf0CKJM87N2UUzihX59qzegzbnp67vwlBYG7pHxqItUigAACCDRd&#10;gNSi6WYcgQACCCBwbgK6IWr/fPt+qAWlU2aOr55ZKHLyuJm6YeqF4O+lPbe6OBoBBBBAoMUEWntq&#10;0UVr5vz+wRb7OFARAggg0DIC7g1R7hk+edysWePcJMM++Ye8bJlGUQsCCCCAwDkKtPbU4hy7x+EI&#10;IIAAAggggAACCCDQMgKkFi3jTC0IIIAAAggggAACCES4AKlFhA8w3UMAAQQQQAABBBBAoGUESC1a&#10;xplaEEAAAQQQQAABBBCIcAFSiwgfYLqHAAIIIIAAAggggEDLCPiZWpw9e7ZlOkktCCCAAALnItCM&#10;03UzDjmXFnIsAggggIAR8Pf062dqcfr0aT4ECCCAAAKtX6AZp+tmHNL6HWghAggg0PoF/D39+pZa&#10;HDp06MSJE61/eGghAggggEBTT9ec4fnMIIAAAn4JNPWM7W07fUstevToUVZWVl5e7m1/iIYAAggg&#10;4K2ATtQ6XTcpJmf4JnFRGAEEEPBKoBlnbK+qNnFiioqKUlJSvA3ayGhZWVmqfcqUKT179mzXrpYk&#10;JyYmRqH8vWOskX1xi6m1ptlsCCCAQFsXOHPmzMGDB3NycgYOHJiZmdmk7kTkGV6n97b1ldSkIaMw&#10;Agi0aYFzOWN71fHi4mI/Uwt1Y52z6WQdGxurf2tOyhMTE73qbcvE2bt374UXXtgydVELAgggcJ4E&#10;NIHWpht29e9VztaMiiLvDP+FszWDgkMQQACB8yfgyRnbk+b5n1p40g2CIIAAAggggAACCCCAgL8C&#10;Si18e9bC355TOwIIIIAAAggggAACCHgrQGrhrSfREEAAAQQQQAABBBCIUgFSiygdeLqNAAIIIIAA&#10;AggggIC3AqQW3noSDQEEEEAAAQQQQACBKBUgtYjSgafbCCCAAAIIIIAAAgh4K0Bq4a0n0RBAAAEE&#10;EEAAAQQQiFIBUosoHXi6jQACCCCAAAIIIICAtwKkFt56Eg0BBBBAAAEEEEAAgSgVILWI0oGn2wgg&#10;gAACCCCAAAIIeCtAauGtJ9EQQAABBBBAAAEEEIhSAVKLKB14uo0AAggggAACCCCAgLcCpBbeehIN&#10;AQQQQAABBBBAAIEoFSC1iNKBp9sIIIAAAggggAACCHgrQGrhrSfREEAAAQQQQAABBBCIUgFSiygd&#10;eLqNAAIIIIAAAggggIC3AqQW3noSDQEEEEAAAQQQQACBKBUgtYjSgafbCCCAAAIIIIAAAgh4K0Bq&#10;4a0n0RBAAAEEEEAAAQQQiFIBUosoHXi6jQACCCCAAAIIIICAtwKkFt56Eg0BBBBAAAEEEEAAgSgV&#10;ILWI0oGn2wgggAACCCCAAAIIeCtAauGtJ9EQQAABBBBAAAEEEIhSAVKLKB14uo0AAggggAACCCCA&#10;gLcCpBbeehINAQQQQAABBBBAAIEoFSC1iNKBp9sIIIAAAggggAACCHgrQGrhrSfREEAAAQQQQAAB&#10;BBCIUgFSiygdeLqNAAIIIIAAAggggIC3AhGUWhQsXVrgLQ7REEAAAQRanwBn+9Y3JrQIAQQQMAJt&#10;JbXYsnTOnDkL88rU5NK8hfp52ZbqQ1iW92GJ14OqShfmlXodlXgIIIAAAuECzkne3paGndxrUDV8&#10;tt+yzIlkviYKltb4vkAfAQQQQOB8CcTOnDkzISHhfIX3LG7ptvW7Kk8cbzdgRJdteR/+44SVMGBM&#10;aunSOdmr1q8vPDFwxNH85YWVlbsKjw8YcWzVnOw3169fv6/rmLQk0wBlI/OW55uSnT9YOC9vc2F+&#10;fv76fV3GpMXorY0d9N81C/+0qYMbc/3+rmNSrW3rP+80dES/Lp51g0AIIIAAArVkCwuXf/mNGdP+&#10;aczAE+uX26fipDKdk53Tts7q/boo8bDP9vZJu/QN92zf5cPQMsGopXkr3u0wNqP/oXf32uf2wvXl&#10;yTek9UIdAQQQQOC8C1RUVLSVVQtZxCf3tXZvKztw2EruG6/XW5a9XTn8rhkZw6zN+VuGjh8WbyVP&#10;/O4EK2+Dde2MGdcmW5VlwQWHLe/u7pcx467h8UcOHzCo/SbbL0t2hl8dK1uzwZo4Y8bEZKuizF4h&#10;YUMAAQQQON8CpVt2H0kePNSuJvGa78649TJdD/r75jidyu8abn387harYHtJ/LC7JiaXfJhXFnK2&#10;r1bGbWRSYpxV8nb2odEzpl5mlW3ZZfUgrzjfI0h8BBBAICgQU1RUlJKS4hdIeXn5G2+8ERMTExsb&#10;W2sbJk2a5OzfvmLe5m5Dum6rsHrvs7oNObqtYvhY65139pmDuqbdcp319rLy4fdMHmxtf2Oes187&#10;77i6p/P+wfcWv7btqH64eOw9ow8tfs0umLhu8bKK4eEvb7RWzHtnv3P0rXf0eF+VBoOsXLnSLyXq&#10;RQABBHwROH369NmzZ2+88cZu3bo1owGNPcPbp2hz/g5uzin/1juu7qG33raus8/G7pl58PbFztle&#10;Z+tqZa7uUdXEQ+8tXrbtqL4Fhpe/VjQwGJnTeDMGkUMQQKCtCJzjGduTbhYXF/uZWixatOiDDz4Y&#10;M2ZMUlJShw4dau3SqFGjnP2Fr2dt6jZlRHlO/ufJ46cmbFpaMWK8lb8pYWrGpYXZOeUjMq86mL20&#10;fHjmTdbrWbsGZU7Wf1Q+Y2yinVi8k73Kui4j9dNsHZX59YNO+ZsS36320lqRlW+NV8yd/Z0gm7tN&#10;zei5riqIVVBQcPLkSU/cCYIAAgi0CYFTp06Vlpa+//77X//61++8884mtbkpZ3idpZ0TeJp1UGfm&#10;PX2mXmetCj1R998ZPLHvHOSe7RPfqXYyn5waaN42cwJPLVTMXhd9flzfCIG3Pv3006NH7atMbAgg&#10;gEDkCZzLGdsrDZ9Ti0cffTQzMzM5OVmrFg11yaQW11tvLd3bd+r11qpgkrC10rIuGmd/IRUqNyiJ&#10;G5LeZ2+udsbFxVV2db6o7LzEfsuy91l9rg/7xpqsb6eldhRtJmnZEjh6ROagnSGpRUMt5H0EEEAg&#10;AgW0alFSUpKVlfXUU081qXtNOcOb60f5n9sVXDQ+8yalAoHzthU3xL5IZOce9ok6ebzyhMDZfkpG&#10;zw+cc3ugjNu6YOG4Idf23fuBdX3GN8z6NRsCCCAQ4QLNPmN75eJnaqErYfquevDBB+u6FcqrThIH&#10;AQQQQOBcBLTI/sILL/z0pz9tfBDO8I23oiQCCCDgoUAzztge1q7UwrfHuHUT1IUXXkhe4eFwEgoB&#10;BBA4HwI6Uet03aTInOGbxEVhBBBAwCuBZpyxvaraxPEttVDd7du397YzREMAAQQQOB8CzThdN+OQ&#10;89FyYiKAAALRJuDv6dfP1KJdOz9rj7bPGf1FAAEEmi3QjNN1Mw5pdvM4EAEEEEDAFfD39Mvkno8i&#10;AggggAACCCCAAAIIeCBAauEBIiEQQAABBBBAAAEEEECA1ILPAAIIIIAAAggggAACCHggQGrhASIh&#10;EEAAAQQQQAABBBBAgNSCzwACCCCAAAIIIIAAAgh4IEBq4QEiIRBAAAEEEEAAAQQQQKAVpxYla2cH&#10;tiUFlYwUAggggEAkCRwreDV4jp8depLX/mrn/GMFS4Ll1u6tHWDv2pAIbvm1JaGl7eqq74kkTPqC&#10;AAIItBaB1ptarJ2/f8qDs7TNnGLlvFDXN0prcaQdCCCAAAKNFzhWsCLHmjLTPsdXP8lX7tpmpfWP&#10;C0aqVLne05xi0ybkLni14FhYHZXKPBbkujvd8tPTc993Cyv3eD5na+NbR0kEEEAAgWYKtN7UYtys&#10;24c63y5dUtJSm9k7DkMAAQQQaI0Chw8XWkkJXZymdRl6+6xZ4/qYZh4ptwb3N/vtLU7vBd7qMyC9&#10;Rk/2rn3TmvzgFPc74ljxtsIh3bqrXHK/9K3bdtkr3lqv2N1v1rSaB7dGF9qEAAIItHGB1ptauLD2&#10;V8WEfoFvnTbOTfMRQAABBCTQZ/y09LwFzp1O1Ral936W27tbVWYRaqW3UkOzDvu9PuNuGxpeOpix&#10;WFZh+REnc7ktmLdAjwACCCBwngVafWpRsvb57Wkzx5NZnOcPAuERQACBFhXoMy5wN9R+O8MI3Om0&#10;d3deer/kWtqhJygWWNNur5FHtGiTqQwBBBBAoCGBVp1a2E/jfdZvVs2LUg31ivcRQAABBNqEgHM3&#10;1LTAzUslu3NrW6Pemz97hTV5ViOvMZVWBJ/HSO0W3yYMaCQCCCAQOQKtN7VQXtGE75LIGRF6ggAC&#10;CES+gP3rofJDf+FT74Q461j5/tTu9oMSoZvyit0D9Oxd7XdJhRW2n83bWn5Ye5WlDAl5HDzyRekh&#10;Aggg0CoEWm9qsSKnsDDn+YZ+52CrQKQRCCCAAAJNEhh6m/ushU7z67o9qMchju3abqWlVE8hStYu&#10;yLNy5we/Cpz7pnThaUmN3xQVqD1u6OQpzh1W+h2DNzQuHWlSuymMAAIIIFCvQExRUVFKSoovSi++&#10;+OK9997rS9VUigACCCDQeIGXX375gQceaHx5lTyfZ/i9BQXdh5I4NGk8KIwAAlEj0Iwztlc2xcXF&#10;rXfVwqtOEgcBBBBAIKIEytt1H9So+6Miqtd0BgEEEGgLAqQWbWGUaCMCCCCAgCvQ7eKLL4QDAQQQ&#10;QKA1CpBatMZRoU0IIIAAAggggAACCLQ5AVKLNjdkNBgBBBBAAAEEEEAAgdYo4Gdqcfbs2dZIQpsQ&#10;QAABBKoLNON03YxDUEcAAQQQOHcBf0+/fqYWp0+fPnc+IiCAAAIInG+BZpyum3HI+e4F8RFAAIFo&#10;EPD39OtbanHo0KETJ05EwwDTRwQQQKCtCzT1dM0Zvq2POO1HAIG2K9DUM7a3PfUttejRo0dZWVl5&#10;ebm3/SEaAggggIC3AjpR63TdpJic4ZvERWEEEEDAK4FmnLG9qtrE8fNP5mVlZekP9k2ZMqVnz57t&#10;2tWS5MTExKiJ/t4x5i030RBAAIE2JHDmzJmDBw/m5OQMHDgwMzOzSS1vzBm+hU/v+k5p4RqbJEZh&#10;BBBA4FwEzuWMfS71hh6rP5nnZ2qhpqxzNp3uY2Nj9a/JJUK3xMREr3p7jnH27NnTqVOncwzC4Qgg&#10;gECbENAUXJtu2NW/VzlbM5rd2s7w+/bt69ixYzM6wiEIIIBAaxbw5IztSQf9Ty086QZBEEAAAQQQ&#10;QAABBBBAwF8BpRa+PWvhb8+pHQEEEEAAAQQQQAABBLwVILXw1pNoCCCAAAIIIIAAAghEqQCpRZQO&#10;PN1GAAEEEEAAAQQQQMBbAVILbz2JhgACCCCAAAIIIIBAlAqQWkTpwNNtBBBAAAEEEEAAAQS8FSC1&#10;8NaTaAgggAACCCCAAAIIRKkAqUWUDjzdRgABBBBAAAEEEEDAWwFSC289iYYAAggggAACCCCAQJQK&#10;kFpE6cDTbQQQQAABBBBAAAEEvBUgtfDWk2gIIIAAAggggAACCESpAKlFlA483UYAAQQQQAABBBBA&#10;wFsBUgtvPYmGAAIIIIAAAggggECUCpBaROnA020EEEAAAQQQQAABBLwVILXw1pNoCCCAAAIIIIAA&#10;AghEqQCpRZQOPN1GAAEEEEAAAQQQQMBbAVILbz2JhgACCCCAAAIIIIBAlAqQWkTpwNNtBBBAAAEE&#10;EEAAAQS8FSC18NaTaAgggAACCCCAAAIIRKkAqUWUDjzdRgABBBBAAAEEEEDAWwFSC289iYYAAggg&#10;gAACCCCAQJQKkFpE6cDTbQQQQAABBBBAAAEEvBUgtfDWk2gIIIAAAggggAACCESpQDSnFmV5y/LK&#10;onTc6TYCCCCAAAIIIIAAAh4LtJXUYsvSOe62dEvDCCq/MK+03nIF+R9XNByIEggggAACCCCAAAII&#10;INAYgZiioqKUlJTGFPW1jFKFDT0yvjshydqybM6G7neNPvyfb+9Ri5KvnTF4+5y3S/Rj32tn3HqZ&#10;VbB0zmr7lWXFD8sYfSjbOerA0jkf9rjruxOsNQv/c/MR56jxZQv/82P9qKMGbTeHJE+cMXWor72k&#10;cgQQQAABBBBAAAEE2qZAcXFxW1m1qA1YWcGMqdaytyuH3zVjxrXJezbklZblfVgSr5cZw+JrOWJL&#10;/uY4HXPX8MoNa6wJVyQr+7jrVmvp6sphGTNmTEwu+ZD7o9rmB5lWI4AAAggggAACCLQCAZ9XLbZu&#10;3frhhx927NgxNja2Vo1JkyY5+7evmPfO/kCJ3mPvmWy9MW9zwq13XGW9t3hZ+fB7Jg+2tr8xr6j/&#10;rd02m5cqv7nbLcPLX9O/d1x90H5167XWW6+ZssGQ1XbqkKKBzrtlZWUbNmxoBaNDExBAAAEEEEAA&#10;AQQQaFjg9OnTJ0+evOKKK4YMGdJw6fNTQqsWfqYWy5cvX7ly5cSJE5OSkjp06FBrH0eNGuXsL3w9&#10;a1O3KRljEwOlCldkbUqYmvGNnsEfykyBnh84+y8tzM7Z22fKiPIce2fqp9lL9/SZmtFznVPGflkx&#10;IrP/zqzN3dydYxXAfjm2p2WdOnXqk08+OT/mREUAAQQQQAABBBBAwGMBTV9LS0tXr16t6/I333yz&#10;x9EbF87n1OJnP/vZ9OnTk5OTY2JiGmpwnamFVfZOds7WSh2fPD5zcmrVSytuiJNp5JsnL+KGKG2w&#10;3s1eukVl7bfGWs6ByeOnJmxydloXjcu8Ka2hhvA+AggggAACCCCAAAKtT+Ds2bMlJSXz58//xS9+&#10;4UvrfE4tnnjiiYcffriuW6F8EaFSBBBAAAEEEEAAAQTaqIBui3ruuecef/xxX9rv82Pc8fHx5BW+&#10;DDyVIoAAAggggAACCESegKbWmmD72C8/f0NU+/btfew5VSOAAAIIIIAAAgggEGEC/k6w/Uwt2rXz&#10;s/YI+xjRHQQQQAABBBBAAAEE/J1gM7nnE4gAAggggAACCCCAAAIeCJBaeIBICAQQQAABBBBAAAEE&#10;ECC14DOAAAIIIIAAAggggAACHgiQWniASAgEEEAAAQQQQAABBBAgteAzgAACCCCAAAIIIIAAAh4I&#10;tN7UYm/+7Nn5e+vqov2utroLeGBDCAQQQAABBBBAAAEEEGi0QOtNLertwt7dealTHpw1a3yfRveU&#10;gggggAACCCCAAAIIIHAeBWJnzpyZkJBwHmuoO/T69etHjRpV1/tHitdsskZckxJ/rGDJs9sPt3vl&#10;lVfWrFkTM+CalNiCV/+wsuxg4fvt9CK+ZO3s39nvOG/prw/uXTv7f/bEbH3llcMDBu753arKHgfn&#10;ztX7ZT2uiP/0WbvkgR4jL+t1gWVVFix5bu5S+0gnji8EVIoAAggggAACCCCAgHcCGzduvPLKK72L&#10;14RIFRUVbWTVIs/qN2vWrAenpOatK6jsMvS2aemWVi3G9VF6MH+/vXwxa+aU0gVLCo45vS/c333y&#10;rFnj7BWNrTnlA/TutPStOc9/phgzpwwp3FasYnvXvrAtzT5Qu/Yv4MaqJnxsKIoAAggggAACCCCA&#10;QC0CbSS1GNKtuxofl9A7rAtHyguHpPWP094u/QenFh4+bN7v3a1LsGB6v2T92L3bECt9gHKNLglJ&#10;zjuVFfutwpwX7Oc1ns8ptPJ21/lUBx8bBBBAAAEEEEAAAQQQaIRAG0ktGtGTphdJn2YvWpjNWeJg&#10;QwABBBBAAAEEEEAAgeYKtPHUIr5b6tZtuyrV+2O7themdrfXNhq12QsgueucG6j0LMfsVwO3UjXq&#10;WAohgAACCCCAAAIIIIBADYE2nlrEDb19em/nvqbnc5Km3T7UvQ+qwaHuM+7BKVbO886Rvafd1oQj&#10;GwxNAQQQQAABBBBAAAEEolAgpqioKCUlxZeev/jii/fee68vVVMpAggggAACCCCAAAKRJ/Dyyy8/&#10;8MADvvSruLi4ja9a+MJGpQgggAACCCCAAAIIIFBDgNSCDwUCCCCAAAIIIIAAAgh4IEBq4QEiIRBA&#10;AAEEEEAAAQQQQIDUgs8AAggggAACCCCAAAIIeCBAauEBIiEQQAABBBBAAAEEEEDAz9Ti7NmzDAAC&#10;CCCAAAIIIIAAAgh4JeDvBNvP1OL06dNeIRIHAQQQQAABBBBAAAEE/J1g+5ZanDx58vjx4ww/Aggg&#10;gAACCCCAAAIIeCXg7wTbt9RCfEePHi0vL/fKkTgIIIAAAggggAACCESzgKbWmmD7KODnX+NesGDB&#10;hg0b7r777p49e7ZrV0uSExMTIxp/7xjzcWyoGgEEEEAAAQQQQACBxgicOXPm4MGDf/7zn0ePHj1t&#10;2rTGHOJ5Gf01bj9TC/XnjTfe2LZtm1KI2NhY/WtyidAtMTHR8243GPDYsWNffvllg8UogAACCCCA&#10;AAIIIICAvwK6Cq9Nj1jo37S0tBtvvNGv9vifWvjVc+pFAAEEEEAAAQQQQAABDwWUWvj5rIWHPSEU&#10;AggggAACCCCAAAII+CtAauGvP7UjgAACCCCAAAIIIBAhAqQWETKQdAMBBBBAAAEEEEAAAX8FSC38&#10;9ad2BBBAAAEEEEAAAQQiRIDUIkIGkm4ggAACCCCAAAIIIOCvAKmFv/7UjgACCCCAAAIIIIBAhAiQ&#10;WkTIQNINBBBAAAEEEEAAAQT8FSC18Nef2hFAAAEEEEAAAQQQiBABUosIGUi6gQACCCCAAAIIIICA&#10;vwKkFv76UzsCCCCAAAIIIIAAAhEiQGoRIQNJNxBAAAEEEEAAAQQQ8FeA1MJff2pHAAEEEEAAAQQQ&#10;QCBCBEgtImQg6QYCCCCAAAIIIIAAAv4KkFr460/tCCCAAAIIIIAAAghEiACpRYQMJN1AAAEEEEAA&#10;AQQQQMBfAVILf/2pHQEEEEAAAQQQQACBCBEgtYiQgaQbCCCAAAIIIIAAAgj4K0Bq4a8/tSOAAAII&#10;IIAAAgggECECpBYRMpB0AwEEEEAAAQQQQAABfwVILfz1p3YEEEAAAQQQQAABBCJEgNQiQgaSbiCA&#10;AAIIIIAAAggg4K8AqYW//tSOAAIIIIAAAggggECECJBaRMhA0g0EEEAAAQQQQAABBPwVILXw15/a&#10;EUAAAQQQQAABBBCIEAFSiwgZSLqBAAIIIIAAAggggIC/AqQW/vpTOwIIIIAAAggggAACESJAahEh&#10;A0k3EEAAAQQQQAABBBDwV4DUok7/sjVL80rrHp2CpUsL/B07akcAAQQQQAABBBBAoBUJtKnUomDp&#10;nDlLtzSkV7Zm4ZxlbqktSxfmlTV0SG3vb8nfXFn3cWV5H5YE3i1YunBNrTVsWTpnYX3JSXNaxTEI&#10;IIAAAggggAACCLRSgdiZM2cmJCS00tZVa1ZZ3sqCDr1OHvxqRFov+40ty+Zkv7l+feHxgSP6fbFm&#10;4Z+W569fv6/rmLQuxZsLjl88JjVJOcaflhdWnjjeboBK5C2cl7e5MD8/f/2+LmNMhLAgnUtVRlEK&#10;jw8Y0eXDFe/+48iBgn1H9q/6u2qxI59ZOyd7lX7c33XMVxsVuHKXSnbY+N+by/5RUHhCrejs1Jhf&#10;WFiYv7li4IjOxes/7zTUVO00zq5X+UYwSGpSW2CnjQgggAACCCCAAAIINCxQUVHRdlYtSrfsThg9&#10;9Rv9Knc6KxKleRsqht01Y8a1CR/nF2iFIe7aGTPuGl65wV1AKM37e2Cn9fG7gUWMfpNVJr7ERNBW&#10;sPRtO8hdwywFscq27T7S99q7htvlE68ZnWzFD8uYerGK9VXsqb3WbLAmzpgxMdmqKCsbOn5YvJU8&#10;8buJ775dOfyuGRnDrM35Wyw1wxqWMeOb/avRb3n34zgdmDGs8sO8T0ODNDxAlEAAAQQQQAABBBBA&#10;oM0IxBQVFaWkpPjV3q1bt3744YcdO3aMjY2ttQ2TJk0y+w+tW/x+9zsmDz703uK3rGvvuPrginmb&#10;u916x9U99N7B9xa/Vj78nsmDgyWXVQy/p39RoIDefdu67lrrLadM4rrF9rs3OmW3r5j3zn4Tv+uQ&#10;W++4ZPvi17Yd1YuLx95zo2VXcMsdPTbM25xw6x1XqZ5g6a5pt94xePviZQo3cNe8d/YFAqRN6LM3&#10;z2mGCtpt6/G+HeE66227ZKBx1YLYjT9y5Mi7777rlz/1IoAAAggggAACCESAwOnTp0+ePHnFFVcM&#10;GTLEr+4UFxf7mVosX7585cqVEydOTEpK6tChQ60Ko0aNcvYXvp6V/3mwRNxlUzMuLczOKR+ReZO1&#10;ImtTwqiuW3Z0m5KR+mn20ooRUxM26d/Mrx80BRLftXeGv5ycagfb9nrW5m5TM1ILs5eWD8+86nD2&#10;Kut6O/Jb+k/PdVmbFLPnB4o/NeMbPQtXZO3sr/qqHTJol/NuoDGDdjqH2M3Y02dqWASnzNeSPz9W&#10;FWRsT8v66quvPv74Y78+AdSLAAIIIIAAAgggEAECp06dKi0tXb16ta7L33zzzb70yOfU4mc/+9n0&#10;6dOTk5NjYmIa6L9ygF2DMk0+UPaOM/UfW7YiK99+lPqi8SZ/2KKnruOGBBMMFVYy4BSwd4613qmW&#10;aZhQ1sF3spdu1XHJ453ggQTGTl2+oQP01kWXJH/+Dye1OGiqiIuLq+xqUpr8krgh6X325toBLhqX&#10;eVOaZcrYRayq1MKp2i6jsNdbq0KDmEawIYAAAggggAACCCBwjgJnz54tKSmZP3/+L37xi3MM1bzD&#10;fU4tnnjiiYcffriuW6Ga1yVfj1JmYq9ajC0zKxv2ogQbAggggAACCCCAAAItI6Dbop577rnHH3+8&#10;ZaoLq0WphZ+PccfHx0dQXiHb1EHJlVtzsrLWfn7RcPIKXz7SVIoAAggggAACCESvgKbWmmD72H8/&#10;U4v27dv72PPzUXXq5Eyz6eYoNgQQQAABBBBAAAEEWljA3wm2n6lFu3Z+1t7Cw0x1CCCAAAIIIIAA&#10;AgicbwF/J9hM7s/3+BIfAQQQQAABBBBAAIGoECC1iIphppMIIIAAAggggAACCJxvAVKL8y1MfAQQ&#10;QAABBBBAAAEEokKA1CIqhplOIoAAAggggAACCCBwvgVILc63MPERQAABBBBAAAEEEIgKAVKLqBhm&#10;OokAAggggAACCCCAwPkWiCkqKkpJSTnf1dQa/8UXX7z33nvrr3pv/uwFpVNm3ja0iylXWbDkhZzC&#10;kGNSp8y8PfimVbJ29vzc6gHTp80aWfHq8zlbQ3YPCQQ8VrDk+WAwEyd0T+CAYOGQ448VvPp8+ZhZ&#10;45J9YaNSBBBAAAEEEEAAAQRqF3j55ZcfeOABX3T017hbeWqxd+3s3daE/d1G3D40zk0ttqU9GHxZ&#10;B5sSknXd3ZTDzgS2DQ7JQKqylGAoJ2PpPd3NFupJHtSkBUpf0qsK+zJ2VIoAAggggAACCCCAQLiA&#10;v6lF674hqmR37oR+4wb0ztm01/sPzpHyQqt3gslY4obePqsxqxBKOXb3mzUt3fvWEBEBBBBAAAEE&#10;EEAAgbYt0KpTi72f7Z8yoo+V3C89b3dIblGY88Jsd1tb0qgBKMx5vuqYfCdY8rhpE3IXOHsbGcSy&#10;ugy9bVyfRlVIIQQQQAABBBBAAAEEokugNacWe3eXpvW3VxX69JuQu7sqhUid8uAsd2vkAw96lKLq&#10;mPGB7KDPeGffg1P2z1d+saSgMrrGnt4igAACCCCAAAIIIOChQOtNLY4VrMvdGlhrWJBn5X52Hu6J&#10;MpDO3VDTJhRuKz7moSyhEEAAAQQQQAABBBCIKoHWm1rs2l6oR6WD27T0vHXerirol0HpTqjQfKV3&#10;t8CvoYqqTwCdRQABBBBAAAEEEEDAE4HWm1ps25rer+q3u+qeKHdVodqzFrNfLWjMWkO1Zy2ce5+6&#10;DL3dfdZCt0PpN0o18t4qT9wJggACCCCAAAIIIIBAhAm08l8+G2HadAcBBBBAAAEEEEAAgfMowC+f&#10;PY+4hEYAAQQQQAABBBBAAIGWEWi9N0S1TP+pBQEEEEAAAQQQQAABBDwRILXwhJEgCCCAAAIIIIAA&#10;AghEuwCpRbR/Aug/AggggAACCCCAAAKeCJBaeMJIEAQQQAABBBBAAAEEol3Az9Ti7Nmz0c5P/xFA&#10;AAEEEEAAAQQQ8E7A3wm2n6nF6dOnvWMkEgIIIIAAAggggAAC0S7g7wTbt9Ti0KFDJ06ciPbBp/8I&#10;IIAAAggggAACCHgn4O8E27fUokePHmVlZeXl5d5JEgkBBBBAAAEEEEAAgegV0NRaE2wf++/nX+PO&#10;ysoqKiqaMmVKz54927XzLcnxUZ+qEUAAAQQQQAABBBA4d4EzZ84cPHgwJydn4MCBmZmZ5x6wGRGK&#10;i4v9TC3U4nXOFhMTExsbq3+1hXUjMTGxGR1rQ4d8+eWXx44da0MNpqkIIIAAAggggAACrUdAz21r&#10;0yMW+vcqZ/Orbf6nFn71nHoRQAABBBBAAAEEEEDAQwGlFtyG5KEnoRBAAAEEEEAAAQQQiF4BUovo&#10;HXt6jgACCCCAAAIIIICAhwKkFh5iEgoBBBBAAAEEEEAAgegVILWI3rGn5wgggAACCCCAAAIIeChA&#10;auEhJqEQQAABBBBAAAEEEIheAVKL6B17eo4AAggggAACCCCAgIcCpBYeYhIKAQQQQAABBBBAAIHo&#10;FSC1iN6xp+cIIIAAAggggAACCHgoQGrhISahEEAAAQQQQAABBBCIXgFSi+gde3qOAAIIIIAAAggg&#10;gICHAqQWHmISCgEEEEAAAQQQQACB6BUgtYjesafnCCCAAAIIIIAAAgh4KEBq4SEmoRBAAAEEEEAA&#10;AQQQiF4BUovoHXt6jgACCCCAAAIIIICAhwKkFh5iEgoBBBBAAAEEEEAAgegVILWI3rGn5wgggAAC&#10;CCCAAAIIeChAauEhJqEQQAABBBBAAAEEEIheAVKL6B17eo4AAggggAACCCCAgIcCpBYeYhIKAQQQ&#10;QAABBBBAAIHoFSC1iN6xp+cIIIAAAggggAACCHgoQGrhISahEEAAAQQQQAABBBCIXgFSi+gde3qO&#10;AAIIIIAAAggggICHAqQWHmISCgEEEEAAAQQQQACB6BUgtYjesafnCCCAAAIIIIAAAgh4KEBq4SEm&#10;oRBAAAEEEEAAAQQQiF4BUovoHXt6jgACCCCAAAIIIICAhwKkFh5iEgoBBBBAAAEEEEAAgegVILWI&#10;3rGn5wgggAACCCCAAAIIeCgQU1RUlJKS4mFEQrWwwFfbtn21p/jM6dOh9baLjW3fN6V9WloLN4bq&#10;EEAAAQQQQAABBKJToLi4mNSiDQ/9qZ07K//jxVNbttbVhw6XDYn75wc6DBrUhjtJ0xFAAAEEEEAA&#10;AQTagoBSC26IagsDVVsbT5eWlv/b4/XkFTpI76qMSrbVTtJuBBBAAAEEEEAAgbYjQGrRdsaqekuP&#10;Zf/tzOHDDbZeZVSywWIUQAABBBBAAAEEEEDgHAX8Ti32L7p/cHC7b5Fzdb100X2D718SeqH9o6cH&#10;D356Q2091eHPfGQOGWz/4MW2wa6t3lhOdYGt1pJue+yWV+9Lzd6FtbnBAoHyJ957r57etuvcOTYx&#10;0RSov6QXZC0do6Sk5Lnnnjty5EhLV0x9LSJw8uTJl156aevWOu/0a5FWUAkCCCCAAAIINFnA39Ti&#10;o6cnPGY9tXa7s2UPfmxcILsI68bIR7Zvf2R0zb6VLvqXx3Lt3Ul3zt2+/Scjm9z7Zh3w0TPjHhuc&#10;HWjzfVkZtbfZhLZb/sfbk5pVTwMH1bNk0T4lpfvPn+jxi3+P7X2RotQseb6nbnl5eR7OCzdt2qQs&#10;QgEV1qDs3Lnzpptuio+PbzysIjzxxBP/9m//tmDBgrCcRC+zs7Nl0mA005IGi9VfQB2ZOnWqmtHI&#10;SuuJVn/LG9+vc+yR54eXlpb26dNnyJAhGhQphZqbj1boh8Hz2gmIAAIIIIAAAs0W8DO1KF0yJ8vK&#10;nBGceY+c9mR63mMvm9WJnS+b1Qznkr+7auEuF9y/aL9VumTWY5pqzs0Y/MzqwKpF1YJD8Np/yKpI&#10;YN3DLmO26gsOwf1Prwpgli4JLKhUW3bYv2jO3PQnp400hUb+ZPv2uXcmmWUTs1XLNNxVi2CB+14u&#10;MkdWNcMsyNQoUNXrpg2u8oqEB38Q2+trR7KyTu//vNaDNTXX/o8//rgx8+mmVe91abWwsLBQUTXR&#10;nDBhggmvH/SySVVVVlaOGjVKqcW0adPCchK9zMjI6NixY/0B3ZY0qd6ahTVvfuqpp9SMxlR6jnW1&#10;0cOTk5NvueWWehof+mFoo32k2QgggAACCESkgJ+phTNJHJjsuva+9JLgz7nbB87WusBfM3MfnaUs&#10;wmx2LmE9aa9x/PWSxyY8XXL77Cc11bwve/tPhgZKjJ6UaWWt1Ex9w8uP5SlpsbSsEVgV+Wtm1reV&#10;S5QueinLPsTeHhlZNaQfPf3trHRn/WSSlWXv3r9o1qPWk3n2asolj46r/XasqsOdZROnwVbeG6uD&#10;DXbfd7KgTLvWfx+4w1x5H631DG1r1YWsVR/VUsBZ8ahtraa+z6GbV1S88NsTH6yvq+iOHTtuvfXW&#10;Tp06aZqrMroGPH/+/B/96Ee6mm5WBvSvftZmrqzrXd2DZPabzbyrdQBdUdbLZ599VoebMu6mlyam&#10;ttBFDLOAoJ0K+9prr5klFL10I6hSt/b33nvvL3/5y5///GclQqrILWximrb9/Oc/dxvj1m4WB0wX&#10;VGOWsymUeRn2rulm6E7TWfXLbb/bkoMHD5r2m+6bGmsquS1xucwV91/96lePPvrohg0baq3U7btM&#10;3Ipq1mXExGJqCa2i5qC7/dJRod0Mbb86onc1BGpAmIM7Xu5wm9HU+Gr49LNR0gCZVplPUc2RCn03&#10;FMftskKFrrQouPlEqZthAmbVIuyT47bTfJBCG+Cud9X3Pw/vIYAAAggggMA5C/idWuQVVc1G93+6&#10;I9if9G9OtO8iSh6YHjpV3Zlr5T02TisD39bsf8enNWbwWkW496n0rJcWLVql/GHSSKukKM+6pL9z&#10;P5IdSock3fn9THuhw1kRcZMWU4kpOfL6TPtFSVGulfvYBBXLsCvb1cAvWQoscdgNq2MzSVTviTcG&#10;rrzbCxqDB4+zF17MFl6gUWPb8fLLE+e8lDDzhypt5xUPPaz1ivrzCs26Dh06lJSUdMUVV3z44Yem&#10;mi+++OLpp5/WXToFBQVaJVi/fr1+Xrp0qd7SEseAAQP0r+Zqn332Wd++fXWzit7SlpaWZiZ/Y8aM&#10;+fWvf62LzaGNPnHihGKqmC7Sa97pvrVixYo777xT+xX2yy+/1JR96NCheqkMYdmyZfv27VNJTTe1&#10;R9f1r7766u985zt33313+/bttV+Fe/bsqbfUvNWrV2stQi1XsdDGqJhmmXrXdKF3794fffRRprPd&#10;cccdevfo0aOvv/76nDlzVIsa8Pnn9tqOQoUeYiaj+pMvbvvdlqxatcq0XwFfffVVs/KjRY9QpUHB&#10;X/grH6GZ7uzfb39kH3roIYFceumlptLQlkh+/PjxKqnynTt3Pn78+OOPP66XElCN7mKLKzZx4kSl&#10;H2FVhN2K5lahOHLWsUos1Xe9VPCwBRwNweTJk8McNF6qSOX1ryRrfi6NUo8ePdwPhpaVwkZKCKHv&#10;hgXR4WrS+++/f+rUqbC31MG6aner+N73vrd27Vq3nT/+8Y/ffPNNsdRTY6P+76IQAggggAACCDRR&#10;wM/UIun2GVpkmBN8YvujBY/lTnjyXueZity/r7bn8vb8vmpLHpRuTXBWLeztj3f2rqWvSeNu1F1V&#10;j821Mq8faecTzpqAXc4OdcmlOqRquSD3jbXVEgaTP3yktESbnYqkO6sWTmXu8xJ2bpD72L+YJ86t&#10;j55x7oDa8PS4Ry+xFyW0alHXZpKo/avfsKesBxfdl7HDXiSxVy0CW7UCjR3Gk598cuL9dRdeMyHh&#10;oYfsvKJ7j/rzCsVVkqAJsabjM2bM2Lhxo7nurkmnJseaaGo2psm6kh4z6dS8XCsbI0eO1LRYc1Yt&#10;dGgCfcEFF5jlCC0CmIYqUanZYoXSQoGK6SK9+66ZiJskRPNvBVRkXchXMd0jJMKzZ8+qUjXPLDjU&#10;DDts2DDtvPDCCzX5VuOVaZhoOsotrPm0Qimggii4mdOHbkqQ1GZ1efr06RddZD+RolA1DzF1iULt&#10;NIdr7qvJrnqkyALcvXu3EgDzVqiSm2UprNE2XGaZqK6WpKamVlRUqKTKu5N4IagZoTeAqTsGXLWo&#10;+8qUGlOFGSYdq5TSrDOErlroXYWSak069d1kSkoY3HvSQrtg5NUY5WnuqoX2hI5U165dw951I5hi&#10;apsqUjoa5uOOr9ognLB3zbHCkZjbzri4OH2GdWBdNYYF4SUCCCCAAAIIeCXgZ2rhPOVs325kHlLI&#10;2P7kWvu5BXtLH1w0y1mdSH9qtptCJOkOKMtZtQg8g5F06WDzrEVBFUfvO2fcp0mQSVGS7vz3J9PN&#10;GsW3dzyZZ98BZScDgeWCqsc87JbYN1/ZsVdaTnrQ+87ZT1nOqkXY4xO692mt24yMuZnZarNzI5Zd&#10;zUs70q3ckIWYQLvslk9wCvxL0SV2LtFz4jfTnerGvWGlW9s/tcILqEzdvxfLiRrTubOJXjl/3hev&#10;Les0YWL7Hj1rzSvckiqsma7WJczl/NDr0NqpSb/e3bt3r6bsmmSblMPMYs3cWuU1k9N+XSE2yxG6&#10;ml7PB3HlypW67cpc9XeLmUcazFqHkhxN/jQx1YV80x6z9KH5q7lyr3fDbrLSUWYBRBN6TR/repJb&#10;k0thu93UvDOsnUoPTEqgWj799FP9oFD1H2IidOjQQXNW9cg0OPTCf6iSW5123nbbbWbVQlvNqXlo&#10;S9asWaMlBdN3JSqmeWF5hf3ZdPI9e+grK0WkWXv9VezZs8eU1786VsJyrmsVoiadqjAfBuWWJtkz&#10;0bRTb4XCmuUjs/al0QkdKYUNfTf0yWxTTDEVTVmrAdGnUWtr2q+d6qb5tCQkJISNo2mJPiS6L07F&#10;zENE+kGfYaVJddVYz4eWtxBAAAEEEEDgXATaxF/j1iQ7w/prkx88OBeX1n/skadmf7k2321n52/e&#10;pD+NV+vzFZ3GjY9/dJYpqdmhZnLuVFszPN3IrtuZPvnkE10m110rmjTrGrBuB9LFfpVX8mAK68BF&#10;ixb98Ic/1IxNaxFKG8y75oq10o/Qy+o6XHs07TNBJk2apOm4rmebvEKV/uY3v9G9WJoQ6y4avesG&#10;1AX1++67b+7cueZOLcXXUXpXof7pn/7p2LFjuivJLaym6kq25rK6h0czeFOp2ww12F0tUeqikoqp&#10;ukx5TUbNu6pCL3UvjSrSxDT0ELdfKmyONS0JbaF26rYo9xFwVyk053ExFVBtVgS1U/P7sEpNS4yM&#10;loaUWvTq1es//uM/zMBpj+7zMYshmnYbBD2Y3r9//29/+9u6NchQmyoMgpzDqjCtlYBZbpK2BtQ0&#10;1S2svoTRqSWmVaa8Ju5a9NBHRbVrzyWXXKIeKWWSktmvaAIPGynVEvqum2IJR+mr2uN2UNmLeanO&#10;3n777Sqwa9cuLa+ZxqunZsVGlbpVmGOVvbh6eqkytdbY+v/XpoUIIIAAAgi0UQH9Ne7Wn1rYeYV+&#10;kVR2taeu2yi4l80+tW3boR8/1JiIPZ79VYe0tHpKaippZof1lwnNSRpTb11l3Cvx5nmG+us9l4pa&#10;/tiwzK3lG9DmagxLCNtc+2kwAggggAACCLgCSi38vSGqMWNh/6Kk6r/NqTFHRX4ZZQvdHvmp/jRe&#10;PV3VuypTf17RGCnN//7whz+MGzeuMYUbLKM4iqZVAj0ubG77iYzNW6XIMKEXCCCAAAIIIBBVAq1/&#10;1SKqhqPJnT1z9OiJ3NWndu+KOXs29OCzMTEd+vW/IH1iu65dmxyUAxBAAAEEEEAAAQQQaKJAm7gh&#10;qol9ojgCCCCAAAIIIIAAAgi0uECbuCGqxVWoEAEEEEAAAQQQQAABBJou0PqftWh6nzgCAQQQQAAB&#10;BBBAAAEEWlyA1KLFyakQAQQQQAABBBBAAIFIFCC1iMRRpU8IIIAAAggggAACCLS4AKlFi5NTIQII&#10;IIAAAggggAACkShAahGJo0qfEEAAAQQQQAABBBBocQH+rkWLk3td4Vfbtn21p/jM6dOhgdvFxrbv&#10;m9K+3j/C7XVDiIcAAggggAACCCAQvQL8XYu2Pfandu6s/I8XT23ZWlc3Olw2JO6fH+gwaFDb7iet&#10;RwABBBBAAAEEEGj1Avxdi1Y/RHU38HRpafm/PV5PXqFD9a7KqGQb7idNRwABBBBAAAEEEGgjAjxr&#10;0UYGqkYzj2X/7czhww22XmVUssFiFEAAAQQQQAABBBBA4BwFSC3OEdC3w0+8914j6258yUYGjJJi&#10;J0+efOmll7ZurfN+syhxoJsIIIAAAggggEAjBUgtGgnV6orVv2TRrnPn2MRE0+iwktnZ2VOD249+&#10;9KOSkpKW71teXp4nU/YjR45s2rRJOYA6pZ9DO1LrzgZ7qlapbaZYaWlpnz59hgwZ0uBRpoAaoGao&#10;3rrKi/q1116rJ5pXLI1scCObXX+0oqKi+j9Cze5UXSMYOkZN6imFEUAAAQQQQOB8C5BanG9hH+K3&#10;T0np/vMnevzi32N7X1Sz+k6dOs2ZM2eps33ve99bu3atD030qEpNaisqKjp27JiRkREfHx8atdad&#10;DVarRGLChAmmWHJy8i233NLgIW4BNUDNUL2NPyQCShYUFJynXjRvBM9TYwiLAAIIIIAAAo0RiJ05&#10;c2ZCQkJjilKmVQkc+8ufa22P8oqEB38Q2+trR37/+1PbC02Zrt+52y28ffv2iy66yEzEy8rKDhw4&#10;0K5du/nz5z/zzDMjRozQJWF9JP72t79p56WXXrpkyRJddX7yySf18uDBg3rr8OHDKqYg999/v4rp&#10;ZVpamn5ISkpSTB3+9ttvq7B5Vz8MHTpUO934KqZ6d+/e3aVLlwsuuODpp5/+9a9/rZIXX3xxv379&#10;TCNV/vXXX9chv//9781+rQY89thjpjrVrnRo0aJFf/3rX7ds2aJ1AFWRm5vbt2/fEydOmIBq3uWX&#10;X758+fLevXvrX9MF7Rw1apRbxq1U75ouq64vvvhCtatGd6dxeOWVV3Jycn7zm9+YIGq521S3p2qA&#10;yqSkpOhf/awyCqKAbjf1g/K61NTUsO4YzHXr1l144YXKZ3S1/l//9V/VdzVJndVRL7/88l/+8hft&#10;cbtvGlxPY2Si2qWkYTVxjLw2ra64SuqL9uzYsUODGBsbq59V+x/+8AdxqT3Dhg3THlPYvFQuZ4bS&#10;5fp//+//7d+/3xCpkQpuPifu6Juxdmt3+24+G6HO5qPiepqPnyRVdWh/Kysrpep+WlrV/5U0BgEE&#10;EEAAgWgW0AVfVi0i6gPg5hUVL/z2xAfra+3bl19+OWPGDHNLlKaekydPVjFNiLWIodxg/fr1CxYs&#10;0M/aWVhYqGnixIkTNR3UD9qjHzp37vzZZ59p6m+WPjQd3Lhx44ABA3bu3KlZ6fvvv69Z7OrVq00Q&#10;zezN/UUmftjNRUePHv3hD3+o/QqlmKG3EmnuqBmtguii+L59+8aPH69ipnbdp6SAY8aMeeGFF6ZP&#10;n/7QQw9psm56umLFCrVWJfXvRx99ZHaaLrg7wypVvabLpi7Vq0M0gQ5z0H6tSCiIpuDu/T+aRhsH&#10;NUyqn3/+ea3gatWdd96pY6WkYjoqtDtqgOFSf03tJvlR+aeeeurjjz/WHu3/8Y9/bLqv2nWblll0&#10;CmtMXexuHFfJtCczM/PVV189depUaLPfe++9nj17uitaLqka8Oabb3711VfKE9QSM2SDBg1SEG1d&#10;u3ZVkJ///Ofjxo0LpQu77c3ctKbDFV+eYc4bNmwI9TTOal6t/Y2o/2/pDAIIIIAAApEiQGrRtkey&#10;4+WXJ855KWHmD9UNO6946GGtV9STV6hY6A1Rjz/+uFm+UA5gIAYPHuzu0YKGZpm6jq79mtRqHql7&#10;VHr06KGXupZsrkPrX120HjlypP7du3ev9qiMrqZPmzZNqcuvfvUr7Q+NH8qtVQLNXFVMqY6ZVbub&#10;MhbFUUs0rTx79qySYBXTZNRNGNyr4KFHqWtqpPbopqZrrrnGvOV2QW8pTs1KTZe1ff/731c363dw&#10;oUwx46CmKsnRWlDND5Pm4konDKkaoBbq59DuqOOqVOsVCqJeq5i6nJWVpf4++uijYbUIX8W0jqGH&#10;ZFRAqwRujbqWX5PdLDuoRtVrSip/U66lyIZdSwrKZMKabY5SHihwlzQuLk5N1eFmaPTSjek6qxf6&#10;OfQjZPJAd1NLBKiwql0JRs3CoZ7mg9ehQ4da+1uTmj0IIIAAAggg4LsAqYXvQ3BODTj5yScn3l93&#10;4TUTEh56yM4ruveoP69osDJNT82lZaUEvXr1qqv8nj17zKxR/2qyaCava9as0YV5TeU1uTSrFubi&#10;dF1BtKChWaxZtXDn9KawFhA0i1VLlK5onUF37JhVC+Uw9XTBrAmogC6WL1682JTUTNpc/9a6iu79&#10;q1npoUOHVJc23eqjO8TMUY10UPDjx4+rvNr26aefmmPVDE30jWH79u0lY1qlf/WWGhPaHXVcU3YT&#10;xKRhK1euvPXWW82qRc3OSkP3g5llje985ztuAc31G8OurEADpMhmdJRbmgWH0M2MrLn3SR2Rm17q&#10;BzW1MU+ShNLVzACV9ZmhFIVy17DCoZ5aNFO9dfW3no8BbyGAAAIIIICAXwKkFn7Jn2u9McHr65Xz&#10;533x2rJOEya279Gz1rzCLdlglbpOfOWVV5oFBxV2bzQKO1CT0ZtuusncVaUc4Oqrr1aBSy65RJfA&#10;NfVXmqEbkEwQbe4vXKpZu+ad5vK57svXu2Z6bTbNYh955BEFUSitBuieKxXTHr0V9pugtDCilMYc&#10;pZu7dIuXudFr0qRJZqdm0rpTyG1qWKV6V+mQ8h9t+iHR+bVajXQI7amO0rMB+leX2BXH4OhvUoa2&#10;SvNppRnKAUK7c+bMGZfLlFf+Yw5Xs/Uy7IYlTe41/zYX/vWuuyzQeHZXSRH023XD4ms0NaZ669ln&#10;n73hhhtuvvlmo2deKlMKG0dlCHrLvRksjC7sFjiN3RNPPGEWoEShJz1CP2+jR492KdyPnzxr7W/N&#10;jxN7EEAAAQQQQMB3gRj97kjdB+97O2hAUwWOPDX7y7X57lGdv3mT/up2rc9XdBo3Pv7RWU2N72N5&#10;rTloxuz+pqZzaYnWInSNXJPpsN8fdS4xORYBBBBAAAEEEECgpoAukrJq0VY/GJ1u+9+hTf/i76/X&#10;9dx2WMm22mHajQACCCCAAAIIINC6BVi1aN3jU2/rTqzJO/LCb89UfwA69Aj94bz4B39wwTWBP9TQ&#10;hrtK0xFAAAEEEEAAAQRat4BWLUgtWvcQNdS6M0ePnshdfWr3rpizZ0PLno2J6dCv/wXpE9vVeEi3&#10;oZC8jwACCCCAAAIIIIBAkwVILZpMxgEIIIAAAggggAACCCBQU4BnLfhUIIAAAggggAACCCCAgDcC&#10;PMbtjSNREEAAAQQQQAABBBCIcgFSiyj/ANB9BBBAAAEEEEAAAQS8ESC18MaRKAgggAACCCCAAAII&#10;RLkAqUWUfwDoPgIIIIAAAggggAAC3giQWnjjSBQEEEAAAQQQQAABBKJcgL9r0eY/AF9t2/bVnuIz&#10;p0+H9qRdbGz7vint09LafPfoAAIIIIAAAggggEBbEODvWrSFUaq7jad27qz8jxdPbdlaV5EOlw2J&#10;++cHOgwa1Lb7SesRQAABBBBAAAEEWr0Af9ei1Q9R3Q08XVpa/m+P15NX6FC9qzIq2Yb7SdMRQAAB&#10;BBBAAAEE2ogAz1q0kYGq0cxj2X87c/hwg61XGZVssFhEFti6detLL7108uTJiOwdnUIAAQQQQAAB&#10;BFqbAKlFaxuRxrbnxHvv1VO0XefOsYmJpkBYyezs7KnB7Uc/+lFJSUldcTQpf//992u+qyl7Xl5e&#10;YxtaRzkFV0uOHDlyjnHM4W5T1TA1z+zcsWPHrbfe2rFjx7qqUO1qQ4O5R1FRkZTcwps2bWqw2c0j&#10;qqs9de0P7az6qEZqQM3Yql/aU2szFE1dOHd2BX/iiSdcCtXoytcVvHksdR2l/r722mv1d8T9tIc2&#10;tZ5DGsRpXhfOXZsICCCAAAIItAkBUos2MUy1NLKeJYv2KSndf/5Ej1/8e2zvi3RkWMlOnTrNmTNn&#10;qbP9+te/Tk5OrougtLT0H//4R5sAcps6YcKEIUOGmDbfcsst9fROBeLj4zMyMurJPUycgoICt7B+&#10;KCwsbNBEbVBLGizmYQElSG+++eaPf/xjM7KKrElwrc3QjLyiosKTqjt37rxixYrGh2phFuUVvXv3&#10;NiB33nnnn//85wbTSA9xGs9CSQQQQAABBCJGIHbmzJkJCQkR05/o6cixv/y51s4qr0h48Aexvb52&#10;5Pe/P7U9MAnu+p273cLbt2+/6KKLNKt292gOev/99//tb387fPjwiBEj1q5du2jRIk3Ldu/enZOT&#10;c/HFF+sHfU5UQMeOGjWqsrLyiy++UJA//OEPTz755Lp164YNG6aAbpx27doNHTpU19TNUYqgwq+8&#10;8oqiqYyqiI2NPX369LZt2y655BIdHhr8ggsuMA0z0fSu0hvt1Kc0tLoLL7zQvFT8pKSkd955R202&#10;TVXbVP7pp59W4mTapmgvv/zyX/7yl9///vemj2qAduoStZqk2ef8+fND31U3DYh+6Nq1629+85v9&#10;+/dfeumlf//735XDZGVlqQo1QDlGv379TBC9Kze3vyqg9utdF0EmKmMQFNBInjhxwrTTKKklWmlJ&#10;S0szzdM82PRR0TSJ1/7QKhRcne3SpYu6r8I6RDG7detmXspfP6gN2tq3b/+v//qv6rs0BgwYoJH9&#10;r//6LyGUlZWZbrrjpQKPPfaY4vTq1Wv27NkrV66UnobbHK6SOsrE16bDu3fvfvToUR2unUrAvva1&#10;r6nNoYXDRk0Td7XH/eSYgCoTxqLIoUFUlwTUX1OvwA2aRll5cmpqaugnLbSYMG+44QaDqRZeeeWV&#10;+rmeETEDJBzpKWUyH9eBAwc+++yz7mdJQxbamOg54dBTBBBAAAEEGhTQtUt++WyDSq20wD9uvqlm&#10;y9y8ouKF3574YL1b4GvLX3d/1sxS02jz8qGHHho5cuQf//jHb33rW7rAH3qbky66ayL44YcfTpo0&#10;ae/evZpgqbyONTN1zbBNBBXTVE/Xg6dMmfLXv/5VcTSH0w/Dhw/fvHnzt7/9ba0J6ChdrlYozfPc&#10;ZQTNQXUt+frrr9enMDS4WXMwMe+++27N4DWVnzhxoqnRre66667TDFjrEqYZpql6qS6oAR9//LGm&#10;6aYLupZ/8803z5s3z22b2wzVohmk2hD2rkJdccUVblN1141exsXFqfA3v/lNJRiTJ09WZDXJtEf7&#10;NW3VlFQzdTVGLR8zZsyxY8cGDRqk2bN2Ku8yCPn5+eqLfjCSmlUrddG7bjtXrVql25nMQooZDlWh&#10;Ce7q1atVqfa4pDpcDVBn3VUaM0BmcL/zne9oQUYHGrfQYmanxt0Iq3Z33JVB6Si9VJ6QmZn5nnPT&#10;XR9nU5N0oGBVwJiHxRGCmqTpfmhhjYKJaY41bdaxZqcZZf2gZoeyhAUxR7mrQIZOvVY7FWfcuHEa&#10;4lAWA+J+JEL/N9HO+kfEfLavvvpqfYbN58QsfbifJX0SlJ228JJUaBf4GQEEEEAAgVYrwG+IarVD&#10;09iGdbz88sQ5LyXM/KEOsPOKhx7WekVYXhEWK/SGKDND6tu3r7kUrX81VzM/uEdpTqmpnrmJ381J&#10;zOzwV7/6lXZOmzZNs3xd2zZxVH769OlKCV599VXNGs1RBw4cUL2anYc1pkOHDrUGVzTNUDXrVTRd&#10;Qq5ZnWbkX375pXmuoOaDH6pL03odpRp1jVlXmt229ejRoyZu2LuaPupCtSI38gZ9E3Dw4MFqsLbv&#10;f//7WmQI3amfNT0VQs+ePU3Gopf6VysVmpGrohkzZqidYQ2TsBkIHaIDtT4QSupmd6FHCdzc/6P4&#10;LouyCC3pqJbQR2skrFHT2Gm/xtGMu8kbtclc8qZ2DYSyOxV79NFHa9Kpv8oK3NuiahY2MTXdd3MS&#10;tyJ9SASlBCOMpZ4alZFq3M2am4ZYA63Da2XR0Ktk6B1Q5lEQM0x1jYjbQffjGvZZavCWqppE7EEA&#10;AQQQQCB6BHjWom2P9clPPjnx/roLr5mQ8NBDdl7RvUf9eUWtvd2zZ4+Zp+pfM+UN3TR10304ugVF&#10;E1ZdC3ffUkkterjPbOgul4MHDx4/flwFdKFX97Tcdttt+sEUuOaaa2qtWtPlWoNrXqilElWtmZx5&#10;1CGsOs22zTR6wYIFKqA4ofE1p9y5c6f2aAKtyat7k1UjB1vBdQOMgmvS/NFHH9V1lJmOqwpVpx8O&#10;HTqk1mrT7VXqvjlK03fzoLMK6y6jsFCa/WvmrYr09IubjYQKm3ExVSibCiUNu3CuWvTrsNyHqkOT&#10;Q82kH3/8cdXyve99T9omvoQ1yZaeGaDQeX9YI3VblJ6GV5mnnnqqVgqzSmDSzpqFTRe0XCCWr776&#10;ykTQCob+1adFCVXovXnm3XpqVMJj0gkV078mzaiVxYQ1Cy/alFcov9LnpP4RqdnBsM9Sg0/m1ErE&#10;TgQQQAABBKJEgNSirQ50TPC6eOX8eV+8tqzThInte/SsNa9wS9baVc3AbrrpJl0112VpzdF1K0ho&#10;sbfeemv58uXKGcz6g95yL5arpMqbdQNd3ddbmoibq+D6WbmEbus3R2mr69FnTfprDW6uhSvaI488&#10;YubcYdUpoFlIURldYte0W001vxZJm+4d0h1EeleLD7qtRWsjTRpm99cKKYgu+WtyqTiff/65CaIG&#10;62EJ3cukZ0VUxdy5c7VT2Yjprzb9kOj8ei7t1I1SromeCghrhhIALQUoiO7S0VtaXQkt4HY5rApD&#10;GvbrmCSmBECPKJh31XJ3KJXAmJ16ckO3D6kKLVMoZXLHS2/V8yu/1FPz8VBMHVvrZXuBa6lH74YV&#10;1vMk5kNiBkJPfZihlKEZO7Wh5lpWWBA3IXEH1yzCaJiUZrjyNVk0FsrozH4d8sMf/lBDUP+IGJw1&#10;a9a4AxH2WTJdMAlkPb9drUmfNwojgAACCCAQMQI8a9FWh/LIU7O/XJvvtr7zN2/Sn8YLfb7CfavT&#10;uPHxj85qW/0MfdbCveu9bXWB1iKAAAIIIIAAAlElwLMWbXi4O932v0Nb/8XfX681r1CZsJJtos+6&#10;Bq+1CF3V1oVnc2W6TTSbRiKAAAIIIIAAAtEswKpFGx79E2vyjrzw2zM1Hv91u6Q/nBf/4A8uuKZF&#10;/8BCGwal6QgggAACCCCAAALNFdCqBalFc/Fax3Fnjh49kbv61O5dMWfPhrbobExMh379L0if2K5r&#10;19bRUlqBAAIIIIAAAgggEMkCpBaRPLr0DQEEEEAAAQQQQACBFhPgWYsWo6YiBBBAAAEEEEAAAQQi&#10;XIBfPhvhA0z3EEAAAQQQQAABBBBoGQFSi5ZxphYEEEAAAQQQQAABBCJcgNQiwgeY7iGAAAIIIIAA&#10;Aggg0DICpBYt40wtCCCAAAIIIIAAAghEuACpRYQPMN1DAAEEEEAAAQQQQKBlBPi7Fi3jfB5r+Wrb&#10;tq/2FJ85fTq0jnaxse37prRPSzuPFRMaAQQQQAABBBBAAIGgAH/Xom1/Fk7t3Fn5Hy+e2rK1rm50&#10;uGxI3D8/0GHQoLbdT1qPAAIIIIAAAggg0OoF+LsWrX6I6m7g6dLS8n97vJ68QofqXZVRyTbcT5qO&#10;AAIIIIAAAggg0EYEeNaijQxUjWYey/7bmcOHG2y9yqhkg8UogAACCCCAAAIIIIDAOQqQWpwjoG+H&#10;n3jvvXrqbte5c2xioilQf0nfOtAqKy4pKXnuueeOHDnSKltHo3wT2Lp160svvXTy5EnfWkDFCCCA&#10;AAIItAUBUou2MEq1tbGeJYv2KSndf/5Ej1/8e2zvi3RozZJ5eXlTne1HP/qRJtONIdi0aVPohFsz&#10;LQXRnuzs7HrmWyqjko2Jb8o0tXzNyM2IEHrIzp07b7rppvj4+Ma0+bXXXqtLTyaSqSdFaUY762mS&#10;mqHGNNjmsEEMK6/WPuFsTcqszCehwapr1lX/J0flGzRsaqVNKh9W+44dO2699daOHTs2KQiFEUAA&#10;AQQQiDYBUotIG3HlFQkP/iC219eOZGWd3v95rZPv/fv3L3W2H//4x3/7298anEpqmlVYWBgaasiQ&#10;IRMmTGjQTmVUssFi/hYIbWSLNbjFKnJtaw5iGHtlZeWoUaMef/zxRmZW5vBGfhL8HeJm1K4sIiMj&#10;w6W45ZZbkpOTmxGHQxBAAAEEEIgqgdiZM2cmJCREVZ8jo7PH/vLnmh1x84qKF3574oP1boGu37nb&#10;/Kz55QcffDB58uQLLrhALzVzGjt2rH7Wtef7779facbhw4dHjBixdu3aRYsWPfPMM9qjl9u3b//D&#10;H/7wxRdfKAn5r//6L73VpUuX3bt39+7d++OPP169erVK6sC0tLScnJy+ffsqoK5kq7zC6t+ysrL5&#10;8+erjEIlJSWpXl1l/9d//dff//73Jr7ZqU0xFVmHP/3007/+9a/17sUXX9yvXz/zrqK5cfSzPrpu&#10;AdP+devWXXjhhZoCmnoVVhXl5uampqaqPW75iy66SN158sknVX7YsGEfffSRCuv/ArPTNEltePnl&#10;l//yl7+okcYkNjbWNMOEkonKDBw4UFUYunbt2g0dOtSUOX369LZt2y655BL1vdaeGh9Xxu1Ire2s&#10;q0nHjh0zUGpJp06dzpw5o46LS8Okgbj00kvVSLdt5eXlZhATExO1NBGGr0N0w8/rr79ugoQNYuiH&#10;QaqhjTSjrErdnXJQ1a+88ora8Jvf/EZtUMYS5qAPntYB9IExqlrB0FGKrFBvv/22YXQNNUxm7Ewo&#10;89E1n4dQ+dAGKIJeqtnms2raryH+/PPPXZ+UlBS1UMU06CbyiRMnjKdeXn755cuXL5eDu9N8WjTc&#10;5kMY9uGMjLMKvUAAAQQQQOBcBCoqKli1OBdA/4/tePnliXNeSpj5QzXFziseeljrFWF5RWgrjx8/&#10;rpeaf4fu1LRSc8o5c+ZoHUNzsvecpzg08dLLp556SsnD1Vdf/Z3vfOfuu+/u0KHDmDFjNPfS9NRE&#10;0JTxW9/6lkr27Nlz165ddYmYaO4KhpmuufHDjjp69OgPf/hDvasmffbZZ6E3XJk4mphqv+aj+lkr&#10;MBs2bFB6s2DBAsXUTLdmGzQdXL9+vQpoKygoeOutt9RaHfu9731PSZQpr16bnSqjaGqDQmlVR7V0&#10;7ty5NPhbthTKVK0Wqu8qZqrWgUq0at4aVH9PVa8mvopmeqqt1nbW1aQVK1bceeedqnrAgAFffvll&#10;WMe1CmGGVfH1rmbJZhDPnj1bE1+kmc52xx131AQM/TCEYRpwd6cao5da49J+XfXXS+UPerd+B03Z&#10;9THTgfpXP4c24NSpU3369DGLbCaUedf90Jrebdy40dCZBpjb8NzPqml///79w7p28ODBiRMn6i39&#10;qwxTnqEvTWF3pz4Mb7755ldffRU6ZDx9Udf/8uxHAAEEEIhOAVKLtj3uJz/55MT76y68ZkLCQw/Z&#10;eUX3HvXkFeqqSSpMgmG2oqIizd407zRLB/pXk3X9YGZ4mnHqcniokbvCYHa6B6r8gQMH6tLUtDv0&#10;LU0Ws7Ky9LDHo48+WvMQrVRoPqd3Z8yYEZYqmDiaVr766quauaqMFhb0S5Q1+1fXdBOLu24QFnbw&#10;4MHqi7bvf//7Kmx6p1RHQdySZqfiqIDm5aZritmjRw+3jKoWiHYqlGKqebrCPW3aNLXkV7/6laFr&#10;fE9VUg1WtLi4OONcaztrbZImtZpSmzt2Bg0aFDZMoaOj+NOnT3fv56kfv9YRDPswhDXSHGJ26geN&#10;kT4JytNMjWbI6q9U7VcZ5QPqkfnZ3ZTNaplCDwWZsQ59yx0g9a5Xr16hDTCpoPtZDfv4uUHcRqpS&#10;XWiRoaldt6tdc801ppi7U2Ok4RZ72JDVKsZOBBBAAAEEolOA1KLNj3vl/HlfvLas04SJ7Xv0rD+v&#10;UFc1y9Q0SxN3021dA164cKGuvu/Zs8fMxvRvXfOwWqV03dckKrrerOmdpoaalOtlzUl26OErV67U&#10;Q7Fm1aJmWF3711zWrFpoll+zgKawt912m1m10Hb99ddrzmea4dZruqNMwFzOP3TokCaF2nQ3i9ps&#10;3jU3tyizMlWYC+eKo2iaR9baX1WtgCaUYqp5mtGai+XaQhMVc3j9Pa1ZRVg762mShlKzXvOcjNtN&#10;030Ngem1Ozqycp+WabBJDQ5iaCP14TG9UIplGqM26JMQ1rX6KzUfy//+7//W8kvYo9JaF9LKkllm&#10;0apLaNjQ3ilDDm1AWALsHlXTxyyD6PF93S6ljpsuKMlZvHixOUo79a5R1XDzJHet/1+wEwEEEEAA&#10;ASNAatFWPwkxIXNuZRdH/uP35b99PvT5CrdjoSW1U1dkNY0zvyHq2Wefve+++/Qogn4tkpYItEf3&#10;C+n2p5oomsbpvvlabzfSswQ6UIcoH9DU0MTRSkI9sprGmWK6m0jFwu4q0bxQqxl6V7ez693QNRYT&#10;U5fDVZFZtdCm2aHuYzFLB6ZeXXvWsoZeakqt+bdbXofowH/6p39SN033b7jhBl0X1yHqtfqonYqj&#10;aF27dq21/W6oRx55RPmJirlV69iaN0TV39OwKmq2s/4m6ZkZPUUQ2k094KGXc+fOVWRlR27b9FKj&#10;bAZR/a0HX1Pn+gcxrJHm1jjtvPLKK80QmLrCuhbm4KZzbjENmR4dCVuy0LtaslCzzVjrpXtnmnK8&#10;0N5pkSG0AbX+8gA1MtRH0bRqoU+g+7F3PaU6adIk0zbtNGXMp6V9+/b1fLB5CwEEEEAAgSgXiNHV&#10;Pt2IHOUKbbH7R56a/eXa/Ma0vNO48fGPzmpMScog4JeA8kM9yfDtb3+7xZYFlNBqJUSZQ5N+I5Zf&#10;PtSLAAIIIIBA6xfQFV5WLVr/MNXewk63/e9GNr3xJRsZkGIIeCugG5C0kKKnrlssr/C2/URDAAEE&#10;EEAAASPAqkUb/iScWJN35IXfnqntdyKZXulvcsc/+IMLrmn4D1C0YQWajgACCCCAAAIIINAKBLRq&#10;QWrRCsbhHJpw5ujRE7mrT+3eFXP2bGiYszExHfr1vyB9Yrs6nhk4hzo5FAEEEEAAAQQQQACBcAFS&#10;Cz4TCCCAAAIIIIAAAggg4IEAz1p4gEgIBBBAAAEEEEAAAQQQkACPcfMxQAABBBBAAAEEEEAAAQ8E&#10;SC08QCQEAggggAACCCCAAAIIkFrwGUAAAQQQQAABBBBAAAEPBEgtPEAkBAIIIIAAAggggAACCJBa&#10;8BlAAAEEEEAAAQQQQAABDwRILTxAJAQCCCCAAAIIIIAAAgj8/14WCElJG98yAAAAAElFTkSuQmCC&#10;UEsDBAoAAAAAAAAAIQAX4YtELjEAAC4xAAAUAAAAZHJzL21lZGlhL2ltYWdlMi5wbmeJUE5HDQoa&#10;CgAAAA1JSERSAAAEIAAAATkIAgAAAM5vxsYAAAABc1JHQgCuzhzpAAAw6ElEQVR4Xu3dfZBdZZ0n&#10;8NNveSWdFzsBeY28JUipG3DcEVCYcawg7hpdloDWlFomjjVmwSp3mKJSjDV/pCjWuFZNHGZ0SEbQ&#10;mZGXZSE4oilFiRCyLpIUsAECcSY0AUMCJN0hr327e59zz+3um6ST9L25p/ueez63IpXcnPOc5/d5&#10;jqfvN+d5zm0qFAqRFwECBAgQIECAAAECBKoV6Ozs7OjoSPZurrYR+xEgQIAAAQIECBAgQOBIAQHD&#10;OUGAAAECBAgQIECAQM0EBIyaUWqIAAECBAgQIECAAAEBwzlAgAABAgQIECBAgEDNBASMmlFqiAAB&#10;AgQIECBAgAABAcM5QIAAAQIECBAgQIBAzQQEjJpRaogAAQIECBAgQIAAAQHDOUCAAAECBAgQIECA&#10;QM0EBIyaUWqIAAECBAgQIECAAAEBwzlAgAABAgQIECBAgEDNBASMmlFqiAABAgQIECBAgAABAcM5&#10;QIAAAQIECBAgQIBAzQQEjJpRaogAAQIECBAgQIAAAQHDOUCAAAECBAgQIECAQM0EBIyaUWqIAAEC&#10;BAgQIECAAAEBwzlAgAABAgQIECBAgEDNBASMmlFqiAABAgQIECBAgAABAcM5QIAAAQIECBAgQIBA&#10;zQQEjJpRaogAAQIECBAgQIAAAQHDOUCAAAECBAgQIECAQM0EBIyaUWqIAAECBAgQIECAAAEBwzlA&#10;gAABAgQIECBAgEDNBASMmlFqiAABAgQIECBAgAABAcM5QIAAAQIECBAgQIBAzQQEjJpRaogAAQIE&#10;CBAgQIAAAQHDOUCAAAECBAgQIECAQM0EBIyaUWqIAAECBAgQIECAAAEBwzlAgAABAgQIECBAgEDN&#10;BMYwYGy8/YIjXrdvrKSujd8Muy++f/tI9tl5/+KwcWXtJ+3ufKC459MjOcpw22wvHvmbFVVW2bGO&#10;7uHJ9rmy49uaAAECBAgQIECAwJDAGAaMYieuvO3Jl4uvx2+7Mlq1cPH9O0c6OhvX3BktumfldaeN&#10;dIfcbLfzsZ+uvfL2J2+5NDcVK5QAAQIECBAgQKBuBMY6YAxCnHbdki9H0do1j43ojkTYbd4tL7+c&#10;gc/Qp123MsSnv5yX3ojPvDY+QhnFzHDIldfOTO+IWiZAgAABAgQIECBwLIG6CRiHd7A4/an4Gryn&#10;UZprdHtxYtXtGw+fejS0ffmkqacHJmF987HDmk/2TV7DT14anL51+2F7lu04/KSpwSMOduOwfiYz&#10;tY48bjKjKXklzR42x6nY5uIHSrd2TrBxVDbxbOh2UPHNxfffP6Ba/Ywv/08iQIAAAQIECBAgcFyB&#10;ugkY2++/484wY2r+VadFIS0svPPK2x4P/y5/36K1Sy8rzwB3RvPjCVW3lN8RKNv+5Sdvj5Z+JPmY&#10;vvH2G1aVpmB97HdL1w4whE/8H1m69sv3FSdm3bfozoVDGWZgk43fXBjvGXdg/u9uGdizbMcnb79y&#10;1Q1HLf8ISeCGVWFuUtzul9cu/cgRSz5Curhs6dpF8YHDfLA7FyaZIQSGy25Zu+ieYm++HA3TbNn4&#10;nWjjECQWrirNOnvytmjpZeXLTtauiT5fLDmKVv39yKei+T8QAQIECBAgQIAAgQoExjpghPyQ/NN9&#10;+NAfPhmvvG5mFC+uSJJGmAc1P8ybunPN0BLpL88/arJRcfsvL0kWY8y8dkn8AfrRjdHTa1aFZj5x&#10;VTxV6NJFYYVH8tq5bs3aEB4+nzQzb9HtVx41L+uwDsQbDO0YLfpYvOPMy+fHu607bMHIxkfjA86/&#10;PD7gvI/FvVhTvjR8+2PhwFHS/9Ouivf/6WM7o3i9RBQtml9cLzHvL0MAOM6qkhNtXCx50Z8Hw7iP&#10;1/354X0okZ55Xiho7e+2VXCS2JQAAQIECBAgQIDASAXGOmAMLvIufrQeWjcwEDwWhvAQbdlynIUZ&#10;27dsObrYl7a8uDV++/zZRy5F2Pa7wXsZg7ut/d1rZU0kDV54/rCLGFbdMBCHhv+UHm5cFDcIN09C&#10;v7cetWQ93DCJX+FWRrJ/sTtXnnfmiMbrBBvvLJZ8xGuYPozoWDYiQIAAAQIECBAgUI3AWAeMY/W5&#10;PHgc7x/1w92A888/upELz587O3776I/XxX/AP+J15XlnlL2TNPjSlmGfZ5XMZSq9hlm6nUysKr2G&#10;WWldmpqVbBAmelV0P+EEG88slnzE6+iIVc1pYh8CBAgQIECAAAECIxOow4BRnBZVepxUaXXycZ9d&#10;m0yjuiP5QoydD9wRTxMKE5kunR9mCBWnIUXR06sG12Aks5uW/iCZdbVxVVhiUZo7NAh2WAfiDYqv&#10;4o7FyVfH+HKM4rSo0rypYb6jozgtqjTda2jl98yrPhG3mkymKi7gjpd2JFEhSUfFmVelLgy78dBA&#10;F0seWF+x8/6/jyWSyVdeBAgQIECAAAECBEZHoA4DRrwUobhIOkwlCoutF91XPnVqOJWy7S+47JYo&#10;3EMoPrN13i1hLXUy1erR8wbXYEThubHFNdbFqUoLV4VbCke1P+8vn4z3jDuw5ryBNRjlO4Zl2cN8&#10;0cSlt7x8z6K1t8QHDDO7jvqOjvD02NDsqvjAyYKT4g2Q8JDZ4pLx4sSpeLV3cQ1GcdFIsanFW84L&#10;qWEgYQy78ZBJeHRvcVl8MgsrCt8xcthq+NE5pRyFAAECBAgQIEAgzwJNhUIhz/WnXvvgs6fS/CqM&#10;1KtwAAIECBAgQIAAAQLHFujs7Ozo6Ej+vh7vYDTe2I10FXfjVa4iAgQIECBAgACBnAkIGCkOeLwS&#10;I8yGihYt8b3aKTJrmgABAgQIECBAoI4ETJGqo8HQFQIECBAgQIAAAQJZFDBFKoujps8ECBAgQIAA&#10;AQIEMiBgilQGBkkXCRAgQIAAAQIECGRFQMDIykjpJwECBAgQIECAAIEMCAgYGRgkXSRAgAABAgQI&#10;ECCQFQEBIysjpZ8ECBAgQIAAAQIEMiAgYGRgkHSRAAECBAgQIECAQFYEBIysjJR+EiBAgAABAgQI&#10;EMiAgICRgUHSRQIECBAgQIAAAQJZERAwsjJS+kmAAAECuzb8esMuDAQIECBQ3wKZCBjPP3TH4Ouh&#10;50cE+uavf3jHQ5tGtKmNCBAgQGDsBIYu128+/sM7Hj7uNX7T2vWvvNM7dn11ZAIECBAYiUDLN77x&#10;jZFsN6bb7HzxqbdnL1x83VUfOvfgU//6TNuH5sx8/uE77vvFU09tPnDuB87Z9/gPv/+vTyS/n7Tz&#10;1z+8K/xh046DUfvsD82dFcLJfY+GDQ/GfzmmVTg4AQIECBwtsO+VZzftf3e4XEf7Op/ddOD0oSv8&#10;U6+f8qG5TUNX+Mm/XbN+R/eOTdtP+dCMF4qXetd2ZxQBAgTqRaCrq2vSpNKH7UzcwRiC65h7TnvX&#10;m29ueuhXXe+7fsn174uee2LTm89v7T7jquT30fPrn+s+64+WLPmjM4o7Pf/wr/a8//olC98XPftE&#10;vfDrBwECBAgcLvDaY/Ft6nuf7Y7f3vnrp6PkMr7nzZ3lV/iOj15yRtT+vus/9d7n179yzsIl17+/&#10;vXvXDpYECBAgUG8CYxwwdu/eXbFI99vxz5Pu5+69497nuqM9b0fvnd3+2mPx75NX+/RZUTRrRnvp&#10;j93P3nvHffGGFR/IDgQIEMi3QDWX6DKxke9+xlVLwisEhnjvmR+9NPrVHXf86rX4Dx1HXOGT5t/7&#10;4XNeuW8gkOR7jFRPgACBRGDkl9xREGsqFAqjcJijD7Fhw4af//znBw8eDDdTxo8f39zc3NTUdMRm&#10;X/rSl4rvbH5k1TPTFiy8rCN6a/19D3V9YNHs3616dtqnF87ZfN9Du9//6WnPPhr98cI5L9/3aPSx&#10;j0WPxhtcHT2y6ono8kXnbV31zNRPL7xg832rdy9cdE1o66233lq9evWYlOygBAgQyIRAf39/X19f&#10;uD7v27cvXJ8//vGPX3LJJRX1vJIr/FtPxlfyRdfMLbvCbz2veBkPV/6PRb8cusIvnP6bgYt/6c3i&#10;BX9O6NsLL7ywfv36ijppYwIECDSAwMlfsWuF0NnZ2dHRkbQ2ZgFj2bJlZ5999oIFC8JPrxMVFgLG&#10;E78vbfTuKxZdMyeKfyC9EO5JnHFF/KPlxUdWrQt/P+WiOIQMbfzuyxdd0/HkfavjDePfzz3Rcfw9&#10;AQIECJQJhIwR/kUm/My49dZbK4Kp5Ap/VMD44FvF6/aUKVP2nBKCRwgag1f4qHhJP+OKK6Inngg3&#10;OMIm0ZkLF15WUd9sTIAAgYYUqPqKXSuNsQ8YO3fu/O53v3vTTTeNIF3UqmrtECBAgEDFAuEn1ooV&#10;K/7qr/5q5Hu6wo/cypYECBCooUAVV+waHr08YIzNGoyZM2dOnDhRuqjhoGqKAAECaQiEC3W4XFfU&#10;sit8RVw2JkCAQK0Eqrhi1+rQR7QzNgEjdEK6SGlENUuAAIHaClRxua5il9r2WWsECBDIp0CdXH7H&#10;LGCEVd35HHhVEyBAIFsCVVyuq9glWyZ6S4AAgfoUqJPL75h9yj/6mVH1OU56RYAAgZwLVHG5rmKX&#10;nCMrnwABAjURqJPL75gFjJogaoQAAQIECBAgQIAAgboSEDDqajh0hgABAgQIECBAgEC2BQSMbI+f&#10;3hMgQIAAAQIECBCoKwEBo66GQ2cIECBAgAABAgQIZFtAwMj2+Ok9AQIECBAgQIAAgboSaPnGN74x&#10;Jh166qmn5s2bd8xDv7butr/9p8fj144Z/+G9s8YnG25bd9tzzR85u734h72bHvjWuv5LLpo1buCP&#10;P955zjk7f/ytlQ8Vd2x+T2nLvZse/NbKB8vfCe0Mtn7Je0sNDNPmmMg4KAECBOpKYOPGjX/wB39Q&#10;UZdOcIUPV/MnSlfh5nMHrumu8BUR25gAAQLDCVRxxa4VZFdX16RJk5LW6vQOxrq7ty+4cWl4fW1B&#10;tPo767YlnX3tlbUfPefM5Pd7Nv1s9eYykb1bX4rmTt/6s9WnfT7eb+nnP7r2Bw9u2hvnkJ+tnhm/&#10;F975TfxG+MH2g+0LvhZvdGNo/W/WvTbQzJFt1gpcOwQIECAwJBD+eegHUfFSfeOC7f+3eF12hXeC&#10;ECBAoIEE6jRgXL702ounxMyTz547Z4B77+7tV74nyRd7N/3ixbkLriwbiF27o7mzT7/42qWXJ1uc&#10;+Z7kb0Pw2Dxn+vTknc0vbQ0/yc68IrQ+Of7LKbPnXjTYxtFtNtA4K4UAAQJ1IxD+PWjBB4qX6ikX&#10;X/uZ5HIcucLXzfjoCAECBE5WoE4DxtCn/s4XN5fuWsT3KKYVZ0eFmxIvXnj1xdPKig83N2ZOTX5K&#10;Ja9t/752zoWzk3dOmzbwNy/s3lUutmfriy9cec4Zx2jzZG3tT4AAAQLDC+x+5oHbiq+Be8iu8E4V&#10;AgQINI5AfQeM19b9zUtzv3ZF8R+6QhgI9yjCbY0wkemluVeX/s1rKE4M3NxI0kJ8/710m+KYg7Vt&#10;3XdenHtj8Y7HcG02ziCrhAABAvUksPuFzdunXx1PkfrClWvvLk6CdYWvpwHSFwIECJykQP0GjBAS&#10;bvv3c5YO3j3vfDEq3pHYG+5pvLD6b8I/fN29Ngq/iRdabHvl16UbEYEjrB38WXT10iSWFF/bd5em&#10;+EYXTYsnSxUTxQO3vXLOwESs4do8SVi7EyBAgMDwAtMuGrix3D5tTrS9a098YXeFd7oQIECgYQTq&#10;NGCEdHFESNi1a3My02lyWGeRvL5wZXTRgq+FBLKna/tAcgjp4pX3DCyxiEdp8uwL52zeFU+MGpo0&#10;FdLFL0IEKa3WGL7NhhlhhRAgQKDOBMJlee2/Fx/e0b17c3Ta1CmRK3ydDZHuECBA4KQE6vQxtT9e&#10;+dDmzb8pPm02ebxs8yv/NO2cT5YeUFuqeM+rj7824Q8vmtWz5fEt7/rgB8LTZl9b97cPv/LKMwP7&#10;vTkjPMR28qxzZjz9D+Extc9MWvCnHz1jXJg/9cjd614oa33oIYnhzkapzeTRt14ECBAgUMVDD4//&#10;mNpxA5flx5+ZsODG+eeP3/acK7zzjAABArUQqOKKXYvDxm2UP6a2qVAo1Krditr5u7/7uy996UsV&#10;7WJjAgQIEBh9gX/8x3/86le/WtFxXeEr4rIxAQIEaiVQxRW7Vofu7Ozs6OhIWqvTKVK1KlU7BAgQ&#10;IECAAAECBAiMpoCAMZrajkWAAAECBAgQIECgwQUEjAYfYOURIECAAAECBAgQGE0BAWM0tR2LAAEC&#10;BAgQIECAQIMLjFnA6O/vb3Ba5REgQKAhBKq4XFexS0NQKYIAAQJjLFAnl98xCxh9fX1jPAIOT4AA&#10;AQIjEKjicl3FLiPoiE0IECBA4AQCdXL5HbOAcfDgQecIAQIECNS/QBWX6yp2qX8HPSRAgED9C9TJ&#10;5XfMAsbbb79dJwT1f67oIQECBMZKIFyow+W60qO7wlcqZnsCBAicvEB1V+yTP+7RLYxZwJg8efLq&#10;1atljDQGVZsECBCoiUC4RIcLdbhcV9ra6F/h62TacaVQtidAgECtBKq+YteqA+XtjNk3eW/duvXe&#10;e+8NXyo+Y8aM8ePHNzc3NzU1pVHhEW2GY0k1o+DsEAQIZFcgfFgPs3iTfwmbOnXq9ddfP3v27IrK&#10;Gf0r/Omnn/76669X1EkbEyBAoAEETv6KXSuE8m/yHrOAUatitEOAAAECBAgQIECAwNgKlAeMMZsi&#10;NbYEjk6AAAECBAgQIECAQBoCAkYaqtokQIAAAQIECBAgkFMBASOnA69sAgQIECBAgAABAmkICBhp&#10;qGqTAAECBAgQIECAQE4FBIycDryyCRAgQIAAAQIECKQhIGCkoapNAgQIECBAgAABAjkVEDByOvDK&#10;JkCAAAECBAgQIJCGgICRhqo2CRAgQIAAAQIECORUQMDI6cArmwABAgQIECBAgEAaAgJGGqraJECA&#10;AAECBAgQIJBTAQEjpwOvbAIECBAgQIAAAQJpCAgYaahqkwABAgQIECBAgEBOBQSMnA68sgkQIECA&#10;AAECBAikISBgpKGqTQIECBAgQIAAAQI5FRAwcjrwyiZAgAABAgQIECCQhoCAkYaqNgkQIECAAAEC&#10;BAjkVEDAyOnAK5sAAQIECBAgQIBAGgICRhqq2iRAgAABAgQIECCQUwEBI6cDr2wCBAgQIECAAAEC&#10;aQgIGGmoapMAAQIECBAgQIBATgUEjJwOvLIJECBAgAABAgQIpCEgYKShqk0CBAgQIECAAAECORUQ&#10;MHI68MomQIAAAQIECBAgkIaAgJGGqjYJECBAgAABAgQI5FRAwMjpwCubAAECBAgQIECAQBoCAkYa&#10;qtokQIAAAQIECBAgkFMBASOnA69sAgQIECBAgAABAmkICBhpqGqTAAECBAgQIECAQE4FBIycDryy&#10;CRAgQIAAAQIECKQhIGCkoapNAgQIECBAgAABAjkVEDByOvDKJkCAAAECBAgQIJCGgICRhqo2CRAg&#10;QIAAAQIECORUQMDI6cArmwABAgQIECBAgEAaAgJGGqraJECAAAECBAgQIJBTAQEjpwOvbAIECBAg&#10;QIAAAQJpCAgYaahqkwABAgQIECBAgEBOBQSMnA68sgkQIECAAAECBAikISBgpKGqTQIECBAgQIAA&#10;AQI5FRAwcjrwyiZAgAABAgQIECCQhoCAkYaqNgkQIECAAAECBAjkVEDAyOnAK5sAAQIECBAgQIBA&#10;GgICRhqq2iRAgAABAgQIECCQUwEBI6cDr2wCBAgQIECAAAECaQgIGGmoapMAAQIECBAgQIBATgUE&#10;jJwOvLIJECBAgAABAgQIpCEgYKShqk0CBAgQIECAAAECORUQMHI68MomQIAAAQIECBAgkIaAgJGG&#10;qjYJECBAgAABAgQI5FRAwMjpwCubAAECBAgQIECAQBoCAkYaqtokQIAAAQIECBAgkFMBASOnA69s&#10;AgQIECBAgAABAmkICBhpqGqTAAECBAgQIECAQE4FBIycDryyCRAgQIAAAQIECKQhIGCkoapNAgQI&#10;ECBAgAABAjkVEDByOvDKJkCAAAECBAgQIJCGgICRhqo2CRAgQIAAAQIECORUQMDI6cArmwABAgQI&#10;ECBAgEAaAgJGGqraJECAAAECBAgQIJBTAQEjpwOvbAIECBAgQIAAAQJpCAgYaahqkwABAgQIECBA&#10;gEBOBQSMnA68sgkQIECAAAECBAikISBgpKGqTQIECBAgQIAAAQI5FRAwcjrwyiZAgAABAgQIECCQ&#10;hoCAkYaqNgkQIECAAAECBAjkVEDAyOnAK5sAAQIECBAgQIBAGgICRhqq2iRAgAABAgQIECCQUwEB&#10;I6cDr2wCBAgQIECAAAECaQgIGGmoapMAAQIECBAgQIBATgUEjJwOvLIJECBAgAABAgQIpCEgYKSh&#10;qk0CBAgQIECAAAECORUQMHI68MomQIAAAQIECBAgkIaAgJGGqjYJECBAgAABAgQI5FRAwMjpwCub&#10;AAECBAgQIECAQBoCAkYaqtokQIAAAQIECBAgkFMBASOnA69sAgQIECBAgAABAmkICBhpqGqTAAEC&#10;BAgQIECAQE4FBIycDryyCRAgQIAAAQIECKQhIGCkoapNAgQIECBAgAABAjkVEDByOvDKJkCAAAEC&#10;BAgQIJCGgICRhqo2CRAgQIAAAQIECORUQMDI6cArmwABAgQIECBAgEAaAgJGGqraJECAAAECBAgQ&#10;IJBTAQEjpwOvbAIECBAgQIAAAQJpCAgYaahqkwABAgQIECBAgEBOBQSMnA68sgkQIECAAAECBAik&#10;ISBgpKGqTQIECBAgQIAAAQI5FRAwcjrwyiZAgAABAgQIECCQhoCAkYaqNgkQIECAAAECBAjkVEDA&#10;yOnAK5sAAQIECBAgQIBAGgICRhqq2iRAgAABAgQIECCQUwEBI6cDr2wCBAgQIECAAAECaQgIGGmo&#10;apMAAQIECBAgQIBATgUEjJwOvLIJECBAgAABAgQIpCEgYKShqk0CBAgQIECAAAECORUQMHI68Mom&#10;QIAAAQIECBAgkIaAgJGGqjYJECBAgAABAgQI5FRAwMjpwCubAAECBAgQIECAQBoCAkYaqtokQIAA&#10;AQIECBAgkFMBASOnA69sAgQIECBAgAABAmkICBhpqGqTAAECBAgQIECAQE4FBIycDryyCRAgQIAA&#10;AQIECKQhIGCkoapNAgQIECBAgAABAjkVEDByOvDKJkCAAAECBAgQIJCGgICRhqo2CRAgQIAAAQIE&#10;CORUQMDI6cArmwABAgQIECBAgEAaAgJGGqraJECAAAECBAgQIJBTAQEjpwOvbAIECBAgQIAAAQJp&#10;CAgYaahqkwABAgQIECBAgEBOBQSMnA68sgkQIECAAAECBAikISBgpKGqTQIECBAgQIAAAQI5FRAw&#10;cjrwyiZAgAABAgQIECCQhoCAkYaqNgkQIECAAAECBAjkVEDAyOnAK5sAAQIECBAgQIBAGgICRhqq&#10;2iRAgAABAgQIECCQUwEBI6cDr2wCBAgQIECAAAECaQg0FQqFNNrVJgECBAjkQaC/vz8PZZ5kjU1N&#10;TSfZgt0JECBQ5wKdnZ0dHR1JJwWMOh8s3SNAgECdCoRo0dfXF/6bvOq0l2PdrRAtkldzc7OYMdaj&#10;4fgECKQoIGCkiKtpAgTqTeBA8ZV8FK63vo1yf5KPuROKr5M5dJIowg3wd+6+6+D//l99L73U39t7&#10;Mg028L5NLS3NF144/r/811O+8MXW1tYkbDRwvUojQCC3AgJGbode4QRyJ/DOO++EaDFp0qSWlhYf&#10;7EIq6O3t3bdvX4gZp5xyStVnQyDt6enZ/Rdf7/nxw1U3krcd2/7zp6Z969ttbW0BP2+1q5cAgTwI&#10;lAcMl7k8jLgaCeRUILlx0d7envzLcU4VysoOCIEigASWgFMdSHLvYs9d35cuKgIMXAEt0LmTVpGb&#10;jQkQyKKAgJHFUdNnAgRGJBA+Q4d7FyPaNGcbBZaqA0Zy+yLMjMqZWQ3KDWiBLgDWoC1NECBAoI4F&#10;BIw6HhxdI0Dg5ATCJ7kwM+rk2mjMvQNLdR9zB1dfRFu2NCZNqlVt2ZLcwXATI1VmjRMgMOYCAsaY&#10;D4EOECCQlkD4GGdm1LC4gaXqz7jJQg6ruqs4a2O4QJf7hw1UQWcXAgSyJSBgZGu89JYAAQJjLJA8&#10;nXaMO5HZw3uaWWaHTscJEKhAQMCoAMumBAgQIECAAAECBAgcX0DAcIYQIECAAAECBAgQIFAzAQGj&#10;ZpQaIkCAAAECBAgQIEBAwHAOECBAgAABAgQIECBQMwEBo2aUGiJAIOcCe3e/9dZbXXvTUNjf/fZb&#10;b3fvT6Pp0Whzyo82nbn11dKvXywfOORXZj776uk/+krFPVh8z+lbN81cXPF+diBAgACB0REQMEbH&#10;2VEIEMiQQPws0cq7u7fQ29raUii8c+JdM54XTlxg+RYhXUz98Bt7Z5+1rfhrb3TDmUMZo7KmTnLr&#10;OOc8e8+UkbfyvovbRr6xLQkQIEBgQEDAcC4QIECgXKD3wJ49Xd17D1Sosr/7YKGldVxzU+FQCnca&#10;JrbPeNeM9okV9qk+Nm+d2R5teXrXQGd23bOu7/xLp8d//N7O95/1+me/V3E3V97w+uyLd66seL8K&#10;d7hk2v9YPfPBWydUuJvNCRAgQEDAcA4QIEBgUCBOF/sKTRMmt1f4sXJ/T6G/tXXyxLbWpv5Cz+Bc&#10;pne6wqSprnjqVPwqTXJ6p2tfT3/U37NvYNJTfEPjsC1Cf+L3unaH3d96a/fe4p+GpkgV52IVX+Gv&#10;kldx8+RAXSO4hTKaQ17Y2R2VEkXxsHE8+ONi3jh8itTyXw7MofrlqVtfPTWeSHXYBtN/8Wrp1sfh&#10;U6Ti95P5V4M3RoobnPqLgXlZyfvLfzn1w+1R++VTB25iDE3cGv62xobdX/2LA1O+OEPGGM3TxbEI&#10;EGgIAQGjIYZREQQI1EBgMF1MnTSuwuaSfHFKFE1sH99SnjBCO4Xe5knvCq/xrf09++O7G6dMndTW&#10;FDW1TUruScR5o2VCvMW7JjT37BvMDGHPvqZ4z2mTy3sTosSBvrZiixNaew+UrcwoHWhq6EY9vfZ8&#10;dsXB7gsmJxngmDOUlp963QU998dzqLp2njryiUkhJEyeta4rnny17OCsG8pWdLS3RY/Ek7KWhRsm&#10;N8Rx5eY/7lrfHXWv63r/DXtKeaM0cWvvjsunDjtra+tDby9ednC6jFFP55O+ECCQBQEBIwujpI8E&#10;CIyCwIG9+w/19vf1Hnjn7bJX2ef9Y/ch5IuobVySAya3th6eMFrHJ3ObWpqahmthb6HQNLjv+Lam&#10;3sLgMvGm1rajZkXFUWbg/cnj2srvlwy3+Si4nfgQ8VSo0mf9cAOh/FbD4L7LL22LXj50c/znPZ99&#10;pOfEbSZbfGXCxe09a4qBIUy4WvNy88V/NLDEovvgPcXmVr467Hqa6fMu6Ft/bzJxq2zWVvjTFzue&#10;2HLGpoFfP7l1wrvHN8/74tS/vmSknbIdAQIEci8gYOT+FABAgEAiMKH9lImtTU0t4yZPnTH0Ovz2&#10;wfBWew/19IcZT6VpSwcLYfrToZHOU9rf2xfPlirtG8+d6u093tOi+vr7o5bmbK7GiCdHld1SKMOc&#10;cuapUfeOQsWn4vnN7VHbdQNTpK67IGqf1TqiRr7SOitq/vCtpblVt17eHJ3aWnos1V1vXnH+axcP&#10;/LphxaG9Bws/WfbWX28YUcM2IkCAAIEoEjCcBQQIECgJtE2aOmVCdGjvO+8crOQpUu/E9yCKc5ZK&#10;rwktUWHoPsTxeSe2NMezpcr2Pv5i7uZwH6S3L0MPrF1+6hGPlB3ulsKebW+MOBuUe27p646SiVUD&#10;v5LVHSd8fa+wI+pbv6xsx+FWjb/vppl339SyftmbS+6qPPycsA82IECAQMMKCBgNO7QKI0CgCoE4&#10;Y4zvP7SvgqdIxXOcDp/LFGZJRWUznY7fjXhKVc+hZFpUcbX38b9Jo3wZeXznpG7nRQ1UffOhLe3j&#10;b/1l8bFR8WvKj64ZnA01JHPz0z3RBeOKi7GLGySvOAYMzHpaPu78oyG/d2BTd9v80pNn49XeI34K&#10;7a6NLzd/+PqkV8XV3kM9HDhMeIrUV1o3LJcuqvj/kV0IEMi5gICR8xNA+QQIHCnQNnnajOkVPEXq&#10;YO9RH/JPCQmjcPDYj6stpoQwL6qYJeI1370HinOk9vVEIeEctqb7qPEJT6yN14LHmx8otEyo/4fX&#10;7vqTs7rWn1pa5L311akXP9dVeopUeW03v3H/y8lkpynRc4NrMOLVEcmyja2X9oUl2ke99nz24niJ&#10;dnEF+eTzX96bLOA+xmvPo88VWytmiXjNd6lXUz8cHVx29K2PDbuvufj3i7/n3oVrBAECBCoVaCoU&#10;XDwrRbM9AQLZEAifwcPUo2z0ddR7WR1Of1hs0tPT3d194IPzUutymFV1Td+yUfimi9QqOHbDE367&#10;sb29va2trWn4Nf9j0CWHJECAQE0EOjs7Ozo6kqbcwagJqUYIECBA4CQE4m+uKE1SKk6ReqOQ+vfo&#10;nURv7UqAAAECxxUQMJwgBAgQIDDWAitv2L+l9F0Zx5iwNNY9dHwCBAgQGLGAgDFiKhsSIECAQGoC&#10;YanGwDOdGnNyVGpyGiZAgEDdCQgYdTckOkSAAAECBAgQIEAguwICRnbHTs8JECBAgAABAgQI1J2A&#10;gFF3Q6JDBAgQIECAAAECBLIrIGBkd+z0nAABAgQIECBAgEDdCQgYdTckOkSAQK0EwlcNhO9tqFVr&#10;jdROYDnZ72Fo9uOj8jMCWuVm9iBAIIsCfkJkcdT0mQCBEQk0Nzf39vaOaNOcbRRYAk51RYdkEvbt&#10;O/fc6nbP814BLdCdbLTLs6DaCRDIiECVP2AyUp1uEiCQa4EJEybs27cv1wTHKD6wBJzqZMLn45aW&#10;lv5r/lN1u+d5r4AW6ASMPJ8DaieQEwEBIycDrUwCeRQIn6HDPxh3d3cXCgVzpcIZEBACRQAJLNUF&#10;jPDhOLxaW1vHffZzhT/5eB7PqmprDlwBLdAlhtU2Yz8CBAhkQKAp/LDJQDd1kQABAtUKHCi++vr6&#10;ZIxkdlOIFtWli2QEAmNPT8/+/ftDUDn0o39p+dkjrVu3Rn191Y5Po+/X3FyYPbv36mtCumhvb584&#10;cWJbW5uA0eijrj4CeRTo7Ozs6OhIKhcw8ngGqJkAAQInIxDSWsgYIbaFqVbhv+H34Z0ke5xMsw22&#10;b5IiQqILiSIkukmTJoX/ht9XvfqlwXyUQ4BAgwkIGA02oMohQIDAqAqEIJHMtgrRIvw3LBlPAobX&#10;0QIhToR1F2FmVIgW5kc5QwgQaGABAaOBB1dpBAgQGCWBkDGSiWfJa5SOmrXDJCsukslpZkZlbfT0&#10;lwCBCgQEjAqwbEqAAAECxxEQLUZyeogWI1GyDQECmRYQMDI9fDpPgAABAgQIECBAoL4EygOGx9TW&#10;19joDQECBAgQIECAAIFMCwgYmR4+nSdAgAABAgQIECBQXwICRn2Nh94QIECAAAECBAgQyLSAgJHp&#10;4dN5AgQIECBAgAABAvUlIGDU13joDQECBAgQIECAAIFMC/gm70wPn84TIJBHgTw8GdZzXfN4ZquZ&#10;AIEsC3hMbZZHT98JEMixQB6+28430+X4BFc6AQIZFhAwMjx4uk6AQD4Fkm/LLhQK79x916EHH+jd&#10;vLm/t7chKZpaWlrmzBn3mWtP+cIXW1tbk7zRkJUqigABAo0kIGA00miqhQCBXAj09fX19PR03fzf&#10;m3btav9vN4679INNra0NWXlIUYee/m33336nf/r0qcv/Z1tbW3Oz5YINOdSKIkCgoQR80V5DDadi&#10;CBBoeIHk3sWeu74f0sXMH/7z+P/4h42aLsJQhtJCgaHMUGwoORSehzUnDX8OK5AAgVwJ+GehXA23&#10;YgkQyKRAcvsizIwK9y4yWUBVnQ7FhpJD4aH8qhqwEwECBAiMjYCAMTbujkqAAIERCgyuvuh/+eUw&#10;M2qEezXAZqHYUHJyB8NNjAYYUCUQIJAfAQEjP2OtUgIEsioQPl739vaG/zXwzKijxyYUG5cdCu/v&#10;z+rI6TcBAgRyKSBg5HLYFU2AQKYEkqfTZqrLNetsKFzAqJmmhggQIDAqAgLGqDA7CAECBAgQIECA&#10;AIF8CAgY+RhnVRIgQIAAAQIECBAYFQEBY1SYHYQAAQIECBAgQIBAPgQEjHyMsyoJEMifwK4VZ22b&#10;Xfr1xsb06//9Q6/P/rOdv0//QI5AgAABAvUtIGDU9/joHQECBKoR2LFzyVl7N39n6tZXzwy/1n+n&#10;9zNnjUbGqKar9iFAgACBRhMQMBptRNVDgACBaOM9B39y8+Q7Pj0lsXj3p6es+ETPyof2oCFAgAAB&#10;AukLCBjpGzsCAQIERldg1+PLo69fMb3soFM+9Q9nDuaNeC7TwOypFRtKW21csW32ijcGZlW9/vCO&#10;wb2HploNbhxFw75ZdsD4FsrABK0Vu5K/CIdYsuKN+H0zqUb3hHA0AgQIjK6AgDG63o5GgACB1AV2&#10;FDZHzbPPPMZxduxcdmPLg6WpU83f/m7ZqonlvbOfjqdUPXhz3023Ju/vefjPBqZaPT1+84IkeAz7&#10;Zvnh9jx868E5q+Omtj49/pPL9w/GlZ8sjxaHN/9h5rtTV3AAAgQIEBgrAQFjrOQdlwABAmMiMGvm&#10;Ha+eOq946O2dh397380TPzUrfv+0swd+Nuw4sOanzfMvK061inc8Pd4gfrNtcTL/atbMxTf3rXny&#10;iMlX8Q2Tmy4pHmNb30/Ky7x5XHJoLwIECBBoXAEBo3HHVmUECORUYFbrnKhv67ZjVT80u2nl/zvR&#10;z4A4HrScVUwdQ6/4zZ7PDMyA+szy6CedhSMOFk+4Sjb4bu8nczoMyiZAgEBuBU70wyW3MAonQIBA&#10;ZgWmf+Tm6NtPlFY+JFUUl1jE7/z+of3f/sT49cUpUrdec6ISz2z+ZNT76tB6jOL28ZttySSr0q+b&#10;ytd7hFscO1cub15RnG21dVnbiY7h7wkQIECgwQQEjAYbUOUQIEAgiubdEFY+7F0y+NioDW98Jnzi&#10;v2EgBvy0b3ustOv+Gw+fInU03awJ8z8xOAMqvvURr/OO3xx8JlX85tCBhloo3UKJn2dlRAgQIEAg&#10;XwICRr7GW7UECORDIF4vMXnOjV2leUoLogeT5RPxI2snfr00wenQR1a3RaWwcSyWsJpisJ14tXdx&#10;ZcVhb3677Hm4pVbihRnRtxfEU6Qev2Ly1483Xysfw6FKAgQI5EugqVA4cupsvgBUS4AAgfoW6O/v&#10;7+np6e7uPvDBeWHSUX13tsa9CxFlwm83tre3t7W1NTU11bh1zREgQIBA7QQ6Ozs7OjqS9tzBqJ2r&#10;lggQIECAAAECBAjkXkDAyP0pAIAAAQIECBAgQIBA7QQEjNpZaokAAQIECBAgQIBA7gUEjNyfAgAI&#10;ECBAgAABAgQI1E5AwKidpZYIECBAgAABAgQI5F5AwMj9KQCAAAECBAgQIECAQO0EBIzaWWqJAAEC&#10;BAgQIECAQO4FBIzcnwIACBDIiEBTS0t/nr65KBQbSs7I4OgmAQIECAwJCBjOBgIECNS7QPiOuebm&#10;5v7zzjv09G/rva+1618oNpQcCvcVe7VD1RIBAgRGQ0DAGA1lxyBAgMDJCIRP2C0tLb1XX9P1nRUn&#10;00629g3FhpJD4QJGtgZObwkQICBgOAcIECBQ1wLh43V4tba2jvvs5w5MmrTjTz938Df/p4HnSoXS&#10;QoGhzFBsKDkUngjU9SDpHAECBAiUCTQV8jSj19ATIEAgiwL9/f09PT379+/v7u4+9KN/GffzNc3/&#10;9m/9vb1ZrOWEfQ43a/rOPffQx+eHdNHe3j5x4sS2tjYB44RuNiBAgMDYCnR2dnZ0dCR9EDDGdiwc&#10;nQABAiMS6OvrCxnjwIED+/btC/8Nvw/vhD1D9hjR/lnYKEkRYdFFSBQTJkyYNGlS+G/4fXgnC93X&#10;RwIECORaQMDI9fArngCBLAqEIBFe4Z5ziBbhv729vUnAaLxXiBNh3UWYGRWihflRjTe+KiJAoFEF&#10;BIxGHVl1ESDQ4AIhY4RckYSNRrp3UT5syYqL5MFZZkY1+AmtPAIEGkhAwGigwVQKAQL5E2jUaHFE&#10;zMjfwKqYAAECGRYQMDI8eLpOgAABAgQIECBAoN4EygOGlXP1Njr6Q4AAAQIECBAgQCDDAgJGhgdP&#10;1wkQIECAAAECBAjUm4CAUW8joj8ECBAgQIAAAQIEMiwgYGR48HSdAAECBAgQIECAQL0JCBj1NiL6&#10;Q4AAAQIECBAgQCDDAgJGhgdP1wkQIECAAAECBAjUm4CAUW8joj8ECBAgQIAAAQIEMiwgYGR48HSd&#10;AAECBAgQIECAQL0JCBj1NiL6Q4AAAQIECBAgQCDDAgJGhgdP1wkQIECAAAECBAjUm4CAUW8joj8E&#10;CBAgQIAAAQIEMiwgYGR48HSdAAECBAgQIECAQL0JCBj1NiL6Q4AAAQIECBAgQCDDAgJGhgdP1wkQ&#10;IECAAAECBAjUm4CAUW8joj8ECBAgQIAAAQIEMiwgYGR48HSdAAECBAgQIECAQL0JCBj1NiL6Q4AA&#10;AQIECBAgQCDDAgJGhgdP1wkQIECAAAECBAjUm4CAUW8joj8ECBAgQIAAAQIEMiwgYGR48HSdAAEC&#10;BAgQIECAQL0JCBj1NiL6Q4AAAQIECBAgQCDDAs2FQiHD3dd1AgQIECBAgAABAgTGVCAEiv7+/sEu&#10;NL/55psyxpiOiIMTIECAAAECBAgQyKpAiBIhUOzdu3ewgKYNGzZMnTq1qakpqzXpNwECBAgQIECA&#10;AAECYyQQ7l10dXWNGzfu7LPPTrrw/wFiMRWqpH24ZgAAAABJRU5ErkJgglBLAwQUAAYACAAAACEA&#10;hLh5W90AAAAFAQAADwAAAGRycy9kb3ducmV2LnhtbEyPQUvDQBCF74L/YRnBm93EaBvSbEop6qkI&#10;toL0Ns1Ok9DsbMhuk/Tfu3rRy8DjPd77Jl9NphUD9a6xrCCeRSCIS6sbrhR87l8fUhDOI2tsLZOC&#10;KzlYFbc3OWbajvxBw85XIpSwy1BB7X2XSenKmgy6me2Ig3eyvUEfZF9J3eMYyk0rH6NoLg02HBZq&#10;7GhTU3neXYyCtxHHdRK/DNvzaXM97J/fv7YxKXV/N62XIDxN/i8MP/gBHYrAdLQX1k60CsIj/vcG&#10;b7FIn0AcFczTJAFZ5PI/ffEN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fKiSbYACAACUBwAADgAAAAAAAAAAAAAAAAA6AgAAZHJzL2Uyb0RvYy54&#10;bWxQSwECLQAKAAAAAAAAACEAlF2BWI2aAACNmgAAFAAAAAAAAAAAAAAAAADmBAAAZHJzL21lZGlh&#10;L2ltYWdlMS5wbmdQSwECLQAKAAAAAAAAACEAF+GLRC4xAAAuMQAAFAAAAAAAAAAAAAAAAAClnwAA&#10;ZHJzL21lZGlhL2ltYWdlMi5wbmdQSwECLQAUAAYACAAAACEAhLh5W90AAAAFAQAADwAAAAAAAAAA&#10;AAAAAAAF0QAAZHJzL2Rvd25yZXYueG1sUEsBAi0AFAAGAAgAAAAhAC5s8ADFAAAApQEAABkAAAAA&#10;AAAAAAAAAAAAD9IAAGRycy9fcmVscy9lMm9Eb2MueG1sLnJlbHNQSwUGAAAAAAcABwC+AQAAC9MA&#10;AAAA&#10;">
                <v:shape id="Imagen 1169907536" o:spid="_x0000_s1027" type="#_x0000_t75" style="position:absolute;width:54006;height:31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Yz/yAAAAOMAAAAPAAAAZHJzL2Rvd25yZXYueG1sRI/RisIw&#10;EEXfBf8hjLAvoqkudrUaRWSF9VHdDxiasS02k5LE2v79RhD2cebec+fOZteZWrTkfGVZwWyagCDO&#10;ra64UPB7PU6WIHxA1lhbJgU9edhth4MNZto++UztJRQihrDPUEEZQpNJ6fOSDPqpbYijdrPOYIij&#10;K6R2+IzhppbzJEmlwYrjhRIbOpSU3y8PE2vIU1MtunHffp/uRX0M2uW9Vupj1O3XIAJ14d/8pn90&#10;5GbpapV8LT5TeP0UFyC3fwAAAP//AwBQSwECLQAUAAYACAAAACEA2+H2y+4AAACFAQAAEwAAAAAA&#10;AAAAAAAAAAAAAAAAW0NvbnRlbnRfVHlwZXNdLnhtbFBLAQItABQABgAIAAAAIQBa9CxbvwAAABUB&#10;AAALAAAAAAAAAAAAAAAAAB8BAABfcmVscy8ucmVsc1BLAQItABQABgAIAAAAIQCwlYz/yAAAAOMA&#10;AAAPAAAAAAAAAAAAAAAAAAcCAABkcnMvZG93bnJldi54bWxQSwUGAAAAAAMAAwC3AAAA/AIAAAAA&#10;">
                  <v:imagedata r:id="rId204" o:title=""/>
                </v:shape>
                <v:shape id="Imagen 1169907537" o:spid="_x0000_s1028" type="#_x0000_t75" style="position:absolute;top:31227;width:54006;height:160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uf0yAAAAOMAAAAPAAAAZHJzL2Rvd25yZXYueG1sRE/NTsJA&#10;EL6b+A6bMeEmW0TAVhZigCZeOLT6AGN3aKvd2aa7tJWnd0lIPM73P+vtaBrRU+dqywpm0wgEcWF1&#10;zaWCz4/08QWE88gaG8uk4JccbDf3d2tMtB04oz73pQgh7BJUUHnfJlK6oiKDbmpb4sCdbGfQh7Mr&#10;pe5wCOGmkU9RtJQGaw4NFba0q6j4yc9GQXp0i9Pz9/Grd4f8ku2zIU7zQanJw/j2CsLT6P/FN/e7&#10;DvNnyziOVov5Cq4/BQDk5g8AAP//AwBQSwECLQAUAAYACAAAACEA2+H2y+4AAACFAQAAEwAAAAAA&#10;AAAAAAAAAAAAAAAAW0NvbnRlbnRfVHlwZXNdLnhtbFBLAQItABQABgAIAAAAIQBa9CxbvwAAABUB&#10;AAALAAAAAAAAAAAAAAAAAB8BAABfcmVscy8ucmVsc1BLAQItABQABgAIAAAAIQAVDuf0yAAAAOMA&#10;AAAPAAAAAAAAAAAAAAAAAAcCAABkcnMvZG93bnJldi54bWxQSwUGAAAAAAMAAwC3AAAA/AIAAAAA&#10;">
                  <v:imagedata r:id="rId205" o:title=""/>
                </v:shape>
                <w10:anchorlock/>
              </v:group>
            </w:pict>
          </mc:Fallback>
        </mc:AlternateContent>
      </w:r>
    </w:p>
    <w:p w14:paraId="7B7D092B" w14:textId="6402793C" w:rsidR="002A7CCD" w:rsidRDefault="002A7CCD" w:rsidP="002A7CCD">
      <w:pPr>
        <w:pStyle w:val="Descripcin"/>
        <w:ind w:left="720"/>
        <w:jc w:val="center"/>
        <w:rPr>
          <w:lang w:val="es-ES"/>
        </w:rPr>
      </w:pPr>
      <w:bookmarkStart w:id="428" w:name="_Toc163122751"/>
      <w:bookmarkStart w:id="429" w:name="_Toc167295480"/>
      <w:r>
        <w:t xml:space="preserve">Imagen </w:t>
      </w:r>
      <w:r>
        <w:fldChar w:fldCharType="begin"/>
      </w:r>
      <w:r>
        <w:instrText xml:space="preserve"> SEQ Imagen \* ARABIC </w:instrText>
      </w:r>
      <w:r>
        <w:fldChar w:fldCharType="separate"/>
      </w:r>
      <w:r w:rsidR="00562282">
        <w:rPr>
          <w:noProof/>
        </w:rPr>
        <w:t>149</w:t>
      </w:r>
      <w:r>
        <w:fldChar w:fldCharType="end"/>
      </w:r>
      <w:r w:rsidRPr="00E97834">
        <w:t xml:space="preserve">:Planes Operativos Anuales/Otros Servicios - </w:t>
      </w:r>
      <w:r>
        <w:t>Ver Datos de Servicio</w:t>
      </w:r>
      <w:r>
        <w:rPr>
          <w:noProof/>
        </w:rPr>
        <w:t xml:space="preserve"> Relacionado</w:t>
      </w:r>
      <w:bookmarkEnd w:id="428"/>
      <w:bookmarkEnd w:id="429"/>
    </w:p>
    <w:p w14:paraId="06D5A033" w14:textId="77777777" w:rsidR="002A7CCD" w:rsidRPr="004D2A1F" w:rsidRDefault="002A7CCD" w:rsidP="002A7CCD">
      <w:pPr>
        <w:ind w:left="720"/>
        <w:rPr>
          <w:lang w:val="es-ES"/>
        </w:rPr>
      </w:pPr>
    </w:p>
    <w:p w14:paraId="4C6F7575" w14:textId="77777777" w:rsidR="002A7CCD" w:rsidRPr="00BA4877" w:rsidRDefault="002A7CCD" w:rsidP="002A7CCD">
      <w:pPr>
        <w:pStyle w:val="Prrafodelista"/>
        <w:rPr>
          <w:sz w:val="22"/>
          <w:szCs w:val="22"/>
          <w:lang w:val="es-ES"/>
        </w:rPr>
      </w:pPr>
      <w:r w:rsidRPr="00BA4877">
        <w:rPr>
          <w:sz w:val="22"/>
          <w:szCs w:val="22"/>
          <w:lang w:val="es-ES"/>
        </w:rPr>
        <w:t>Muestra la información de los datos de servicio relacionado:</w:t>
      </w:r>
    </w:p>
    <w:p w14:paraId="6AF9D46E" w14:textId="77777777" w:rsidR="002A7CCD" w:rsidRDefault="002A7CCD" w:rsidP="00F52FDE">
      <w:pPr>
        <w:pStyle w:val="Prrafodelista"/>
        <w:numPr>
          <w:ilvl w:val="0"/>
          <w:numId w:val="43"/>
        </w:numPr>
        <w:rPr>
          <w:lang w:val="es-ES"/>
        </w:rPr>
      </w:pPr>
      <w:r>
        <w:rPr>
          <w:lang w:val="es-ES"/>
        </w:rPr>
        <w:t>Código de planificación, código de catálogo</w:t>
      </w:r>
    </w:p>
    <w:p w14:paraId="0D577261" w14:textId="77777777" w:rsidR="002A7CCD" w:rsidRDefault="002A7CCD" w:rsidP="00F52FDE">
      <w:pPr>
        <w:pStyle w:val="Prrafodelista"/>
        <w:numPr>
          <w:ilvl w:val="0"/>
          <w:numId w:val="43"/>
        </w:numPr>
        <w:rPr>
          <w:lang w:val="es-ES"/>
        </w:rPr>
      </w:pPr>
      <w:r w:rsidRPr="004D2A1F">
        <w:rPr>
          <w:lang w:val="es-ES"/>
        </w:rPr>
        <w:t>Datos generales:</w:t>
      </w:r>
      <w:r>
        <w:rPr>
          <w:lang w:val="es-ES"/>
        </w:rPr>
        <w:t xml:space="preserve"> Planificada, Es producto clave, muestra información del nombre de actividad, Base legal, </w:t>
      </w:r>
      <w:proofErr w:type="spellStart"/>
      <w:r>
        <w:rPr>
          <w:lang w:val="es-ES"/>
        </w:rPr>
        <w:t>N°</w:t>
      </w:r>
      <w:proofErr w:type="spellEnd"/>
      <w:r>
        <w:rPr>
          <w:lang w:val="es-ES"/>
        </w:rPr>
        <w:t xml:space="preserve"> de integrante, horas hombre, meta anual, costo, producto y acción estratégica.</w:t>
      </w:r>
    </w:p>
    <w:p w14:paraId="6ECBB4CC" w14:textId="77777777" w:rsidR="002A7CCD" w:rsidRDefault="002A7CCD" w:rsidP="00F52FDE">
      <w:pPr>
        <w:pStyle w:val="Prrafodelista"/>
        <w:numPr>
          <w:ilvl w:val="0"/>
          <w:numId w:val="43"/>
        </w:numPr>
        <w:rPr>
          <w:lang w:val="es-ES"/>
        </w:rPr>
      </w:pPr>
      <w:r>
        <w:rPr>
          <w:lang w:val="es-ES"/>
        </w:rPr>
        <w:t>Objetivos de calidad y el periodo de ejecución</w:t>
      </w:r>
    </w:p>
    <w:p w14:paraId="17E3F3D8" w14:textId="77777777" w:rsidR="002A7CCD" w:rsidRDefault="002A7CCD" w:rsidP="00F52FDE">
      <w:pPr>
        <w:pStyle w:val="Prrafodelista"/>
        <w:numPr>
          <w:ilvl w:val="0"/>
          <w:numId w:val="43"/>
        </w:numPr>
        <w:rPr>
          <w:lang w:val="es-ES"/>
        </w:rPr>
      </w:pPr>
      <w:r>
        <w:rPr>
          <w:lang w:val="es-ES"/>
        </w:rPr>
        <w:t>Botón Siguiente: Nos permite avanzar al siguiente segmento.</w:t>
      </w:r>
    </w:p>
    <w:p w14:paraId="1F0E5127" w14:textId="77777777" w:rsidR="002A7CCD" w:rsidRDefault="002A7CCD" w:rsidP="00F52FDE">
      <w:pPr>
        <w:pStyle w:val="Prrafodelista"/>
        <w:numPr>
          <w:ilvl w:val="0"/>
          <w:numId w:val="43"/>
        </w:numPr>
        <w:rPr>
          <w:lang w:val="es-ES"/>
        </w:rPr>
      </w:pPr>
      <w:r>
        <w:rPr>
          <w:lang w:val="es-ES"/>
        </w:rPr>
        <w:t>Botón Cancelar: Nos permite cerra el formulario</w:t>
      </w:r>
    </w:p>
    <w:p w14:paraId="034C1B0A" w14:textId="77777777" w:rsidR="002A7CCD" w:rsidRPr="00BA4877" w:rsidRDefault="002A7CCD" w:rsidP="002A7CCD">
      <w:pPr>
        <w:pStyle w:val="Prrafodelista"/>
        <w:ind w:left="1080"/>
        <w:rPr>
          <w:sz w:val="22"/>
          <w:szCs w:val="22"/>
          <w:lang w:val="es-ES"/>
        </w:rPr>
      </w:pPr>
    </w:p>
    <w:p w14:paraId="19B60841" w14:textId="77777777" w:rsidR="002A7CCD" w:rsidRPr="00BA4877" w:rsidRDefault="002A7CCD" w:rsidP="002A7CCD">
      <w:pPr>
        <w:pStyle w:val="Prrafodelista"/>
        <w:rPr>
          <w:sz w:val="22"/>
          <w:szCs w:val="22"/>
          <w:lang w:val="es-ES"/>
        </w:rPr>
      </w:pPr>
      <w:r w:rsidRPr="00BA4877">
        <w:rPr>
          <w:b/>
          <w:bCs/>
          <w:sz w:val="22"/>
          <w:szCs w:val="22"/>
          <w:lang w:val="es-ES"/>
        </w:rPr>
        <w:t>Personal:</w:t>
      </w:r>
      <w:r w:rsidRPr="00BA4877">
        <w:rPr>
          <w:sz w:val="22"/>
          <w:szCs w:val="22"/>
          <w:lang w:val="es-ES"/>
        </w:rPr>
        <w:t xml:space="preserve"> Muestra la información:</w:t>
      </w:r>
    </w:p>
    <w:p w14:paraId="7767733D" w14:textId="77777777" w:rsidR="002A7CCD" w:rsidRDefault="002A7CCD" w:rsidP="002A7CCD">
      <w:pPr>
        <w:pStyle w:val="Prrafodelista"/>
        <w:keepNext/>
      </w:pPr>
      <w:r>
        <w:rPr>
          <w:noProof/>
        </w:rPr>
        <w:drawing>
          <wp:inline distT="0" distB="0" distL="0" distR="0" wp14:anchorId="05CB2E1C" wp14:editId="5EB49128">
            <wp:extent cx="4889500" cy="831875"/>
            <wp:effectExtent l="19050" t="19050" r="25400" b="25400"/>
            <wp:docPr id="1169907539" name="Imagen 1169907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4915780" cy="836346"/>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56BCE2E5" w14:textId="4EE33360" w:rsidR="002A7CCD" w:rsidRPr="000358B1" w:rsidRDefault="002A7CCD" w:rsidP="002A7CCD">
      <w:pPr>
        <w:pStyle w:val="Descripcin"/>
        <w:jc w:val="center"/>
        <w:rPr>
          <w:lang w:val="es-ES"/>
        </w:rPr>
      </w:pPr>
      <w:bookmarkStart w:id="430" w:name="_Toc163122752"/>
      <w:bookmarkStart w:id="431" w:name="_Toc167295481"/>
      <w:r>
        <w:t xml:space="preserve">Imagen </w:t>
      </w:r>
      <w:r>
        <w:fldChar w:fldCharType="begin"/>
      </w:r>
      <w:r>
        <w:instrText xml:space="preserve"> SEQ Imagen \* ARABIC </w:instrText>
      </w:r>
      <w:r>
        <w:fldChar w:fldCharType="separate"/>
      </w:r>
      <w:r w:rsidR="00562282">
        <w:rPr>
          <w:noProof/>
        </w:rPr>
        <w:t>150</w:t>
      </w:r>
      <w:r>
        <w:fldChar w:fldCharType="end"/>
      </w:r>
      <w:r w:rsidRPr="00102557">
        <w:t xml:space="preserve">:Planes Operativos Anuales/Otros Servicios - </w:t>
      </w:r>
      <w:r>
        <w:t>Ver Personal</w:t>
      </w:r>
      <w:bookmarkEnd w:id="430"/>
      <w:bookmarkEnd w:id="431"/>
    </w:p>
    <w:p w14:paraId="27594F39" w14:textId="77777777" w:rsidR="002A7CCD" w:rsidRDefault="002A7CCD" w:rsidP="002A7CCD">
      <w:pPr>
        <w:pStyle w:val="Prrafodelista"/>
        <w:keepNext/>
      </w:pPr>
      <w:r>
        <w:rPr>
          <w:noProof/>
        </w:rPr>
        <w:lastRenderedPageBreak/>
        <w:drawing>
          <wp:inline distT="0" distB="0" distL="0" distR="0" wp14:anchorId="50319315" wp14:editId="18E46785">
            <wp:extent cx="4951562" cy="2246687"/>
            <wp:effectExtent l="19050" t="19050" r="20955" b="20320"/>
            <wp:docPr id="1169907540" name="Imagen 1169907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4966037" cy="2253255"/>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284103FE" w14:textId="1E59BCB2" w:rsidR="002A7CCD" w:rsidRDefault="002A7CCD" w:rsidP="002A7CCD">
      <w:pPr>
        <w:pStyle w:val="Descripcin"/>
        <w:jc w:val="center"/>
        <w:rPr>
          <w:lang w:val="es-ES"/>
        </w:rPr>
      </w:pPr>
      <w:bookmarkStart w:id="432" w:name="_Toc163122753"/>
      <w:bookmarkStart w:id="433" w:name="_Toc167295482"/>
      <w:r>
        <w:t xml:space="preserve">Imagen </w:t>
      </w:r>
      <w:r>
        <w:fldChar w:fldCharType="begin"/>
      </w:r>
      <w:r>
        <w:instrText xml:space="preserve"> SEQ Imagen \* ARABIC </w:instrText>
      </w:r>
      <w:r>
        <w:fldChar w:fldCharType="separate"/>
      </w:r>
      <w:r w:rsidR="00562282">
        <w:rPr>
          <w:noProof/>
        </w:rPr>
        <w:t>151</w:t>
      </w:r>
      <w:r>
        <w:fldChar w:fldCharType="end"/>
      </w:r>
      <w:r w:rsidRPr="00395ECD">
        <w:t xml:space="preserve">:Planes Operativos Anuales/Otros Servicios - </w:t>
      </w:r>
      <w:r>
        <w:t>Ver Datos Personal</w:t>
      </w:r>
      <w:bookmarkEnd w:id="432"/>
      <w:bookmarkEnd w:id="433"/>
    </w:p>
    <w:p w14:paraId="6142E949" w14:textId="77777777" w:rsidR="002A7CCD" w:rsidRPr="00BA4877" w:rsidRDefault="002A7CCD" w:rsidP="002A7CCD">
      <w:pPr>
        <w:pStyle w:val="Prrafodelista"/>
        <w:rPr>
          <w:sz w:val="22"/>
          <w:szCs w:val="22"/>
          <w:lang w:val="es-ES"/>
        </w:rPr>
      </w:pPr>
      <w:r w:rsidRPr="00BA4877">
        <w:rPr>
          <w:sz w:val="22"/>
          <w:szCs w:val="22"/>
          <w:lang w:val="es-ES"/>
        </w:rPr>
        <w:t>Muestra la información del personal:</w:t>
      </w:r>
    </w:p>
    <w:p w14:paraId="5EFC7055" w14:textId="77777777" w:rsidR="002A7CCD" w:rsidRDefault="002A7CCD" w:rsidP="00F52FDE">
      <w:pPr>
        <w:pStyle w:val="Prrafodelista"/>
        <w:numPr>
          <w:ilvl w:val="0"/>
          <w:numId w:val="44"/>
        </w:numPr>
        <w:rPr>
          <w:lang w:val="es-ES"/>
        </w:rPr>
      </w:pPr>
      <w:r>
        <w:rPr>
          <w:lang w:val="es-ES"/>
        </w:rPr>
        <w:t>Fecha inicio, fecha fin</w:t>
      </w:r>
    </w:p>
    <w:p w14:paraId="156E4C6A" w14:textId="77777777" w:rsidR="002A7CCD" w:rsidRDefault="002A7CCD" w:rsidP="00F52FDE">
      <w:pPr>
        <w:pStyle w:val="Prrafodelista"/>
        <w:numPr>
          <w:ilvl w:val="0"/>
          <w:numId w:val="44"/>
        </w:numPr>
        <w:rPr>
          <w:lang w:val="es-ES"/>
        </w:rPr>
      </w:pPr>
      <w:r>
        <w:rPr>
          <w:lang w:val="es-ES"/>
        </w:rPr>
        <w:t>Tabla agregar personal: muestra nombres, categoría, cargo, fechas, horas, costos, días de comisión, viáticos y otros.</w:t>
      </w:r>
    </w:p>
    <w:p w14:paraId="437648B0" w14:textId="77777777" w:rsidR="002A7CCD" w:rsidRDefault="002A7CCD" w:rsidP="00F52FDE">
      <w:pPr>
        <w:pStyle w:val="Prrafodelista"/>
        <w:numPr>
          <w:ilvl w:val="0"/>
          <w:numId w:val="44"/>
        </w:numPr>
        <w:rPr>
          <w:lang w:val="es-ES"/>
        </w:rPr>
      </w:pPr>
      <w:r>
        <w:rPr>
          <w:lang w:val="es-ES"/>
        </w:rPr>
        <w:t>Botón Anterior: Nos permite retornar al segmento anterior.</w:t>
      </w:r>
    </w:p>
    <w:p w14:paraId="2BCF5B09" w14:textId="77777777" w:rsidR="002A7CCD" w:rsidRDefault="002A7CCD" w:rsidP="00F52FDE">
      <w:pPr>
        <w:pStyle w:val="Prrafodelista"/>
        <w:numPr>
          <w:ilvl w:val="0"/>
          <w:numId w:val="44"/>
        </w:numPr>
        <w:rPr>
          <w:lang w:val="es-ES"/>
        </w:rPr>
      </w:pPr>
      <w:r>
        <w:rPr>
          <w:lang w:val="es-ES"/>
        </w:rPr>
        <w:t>Botón Siguiente: Nos permite avanzar al siguiente segmento.</w:t>
      </w:r>
    </w:p>
    <w:p w14:paraId="4CE42C9B" w14:textId="77777777" w:rsidR="002A7CCD" w:rsidRPr="000358B1" w:rsidRDefault="002A7CCD" w:rsidP="00F52FDE">
      <w:pPr>
        <w:pStyle w:val="Prrafodelista"/>
        <w:numPr>
          <w:ilvl w:val="0"/>
          <w:numId w:val="44"/>
        </w:numPr>
        <w:rPr>
          <w:lang w:val="es-ES"/>
        </w:rPr>
      </w:pPr>
      <w:r>
        <w:rPr>
          <w:lang w:val="es-ES"/>
        </w:rPr>
        <w:t>Botón Cancelar: Nos permite cerra el formulario</w:t>
      </w:r>
    </w:p>
    <w:p w14:paraId="689002F5" w14:textId="77777777" w:rsidR="002A7CCD" w:rsidRDefault="002A7CCD" w:rsidP="002A7CCD">
      <w:pPr>
        <w:ind w:left="720"/>
        <w:rPr>
          <w:rFonts w:cs="Arial"/>
          <w:sz w:val="20"/>
          <w:lang w:val="es-ES" w:eastAsia="es-PE"/>
        </w:rPr>
      </w:pPr>
    </w:p>
    <w:p w14:paraId="77CE6A3C" w14:textId="77777777" w:rsidR="002A7CCD" w:rsidRPr="00BA4877" w:rsidRDefault="002A7CCD" w:rsidP="002A7CCD">
      <w:pPr>
        <w:pStyle w:val="Prrafodelista"/>
        <w:rPr>
          <w:sz w:val="22"/>
          <w:szCs w:val="22"/>
          <w:lang w:val="es-ES"/>
        </w:rPr>
      </w:pPr>
      <w:r w:rsidRPr="00BA4877">
        <w:rPr>
          <w:b/>
          <w:bCs/>
          <w:sz w:val="22"/>
          <w:szCs w:val="22"/>
          <w:lang w:val="es-ES"/>
        </w:rPr>
        <w:t>Metas acumuladas:</w:t>
      </w:r>
      <w:r w:rsidRPr="00BA4877">
        <w:rPr>
          <w:sz w:val="22"/>
          <w:szCs w:val="22"/>
          <w:lang w:val="es-ES"/>
        </w:rPr>
        <w:t xml:space="preserve"> Muestra la información:</w:t>
      </w:r>
    </w:p>
    <w:p w14:paraId="44CE7BF4" w14:textId="77777777" w:rsidR="002A7CCD" w:rsidRDefault="002A7CCD" w:rsidP="002A7CCD">
      <w:pPr>
        <w:pStyle w:val="Prrafodelista"/>
        <w:keepNext/>
      </w:pPr>
      <w:r>
        <w:rPr>
          <w:noProof/>
        </w:rPr>
        <w:drawing>
          <wp:inline distT="0" distB="0" distL="0" distR="0" wp14:anchorId="0D641975" wp14:editId="54316390">
            <wp:extent cx="4873924" cy="863037"/>
            <wp:effectExtent l="19050" t="19050" r="22225" b="13335"/>
            <wp:docPr id="1169907543" name="Imagen 1169907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4907817" cy="869039"/>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407618BB" w14:textId="632FF3D8" w:rsidR="002A7CCD" w:rsidRPr="000358B1" w:rsidRDefault="002A7CCD" w:rsidP="002A7CCD">
      <w:pPr>
        <w:pStyle w:val="Descripcin"/>
        <w:jc w:val="center"/>
        <w:rPr>
          <w:lang w:val="es-ES"/>
        </w:rPr>
      </w:pPr>
      <w:bookmarkStart w:id="434" w:name="_Toc163122754"/>
      <w:bookmarkStart w:id="435" w:name="_Toc167295483"/>
      <w:r>
        <w:t xml:space="preserve">Imagen </w:t>
      </w:r>
      <w:r>
        <w:fldChar w:fldCharType="begin"/>
      </w:r>
      <w:r>
        <w:instrText xml:space="preserve"> SEQ Imagen \* ARABIC </w:instrText>
      </w:r>
      <w:r>
        <w:fldChar w:fldCharType="separate"/>
      </w:r>
      <w:r w:rsidR="00562282">
        <w:rPr>
          <w:noProof/>
        </w:rPr>
        <w:t>152</w:t>
      </w:r>
      <w:r>
        <w:fldChar w:fldCharType="end"/>
      </w:r>
      <w:r w:rsidRPr="004E2EA0">
        <w:t xml:space="preserve">:Planes Operativos Anuales/Otros Servicios - </w:t>
      </w:r>
      <w:r>
        <w:t>Ver Metas Acumuladas</w:t>
      </w:r>
      <w:bookmarkEnd w:id="434"/>
      <w:bookmarkEnd w:id="435"/>
    </w:p>
    <w:p w14:paraId="0D9F96A7" w14:textId="77777777" w:rsidR="002A7CCD" w:rsidRDefault="002A7CCD" w:rsidP="002A7CCD">
      <w:pPr>
        <w:pStyle w:val="Prrafodelista"/>
        <w:keepNext/>
      </w:pPr>
      <w:r>
        <w:rPr>
          <w:noProof/>
        </w:rPr>
        <w:lastRenderedPageBreak/>
        <w:drawing>
          <wp:inline distT="0" distB="0" distL="0" distR="0" wp14:anchorId="05C55EC9" wp14:editId="7FD205D4">
            <wp:extent cx="4905854" cy="3299987"/>
            <wp:effectExtent l="19050" t="19050" r="9525" b="15240"/>
            <wp:docPr id="1169907544" name="Imagen 1169907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4914378" cy="3305721"/>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3E633A8B" w14:textId="1BFA49D1" w:rsidR="002A7CCD" w:rsidRDefault="002A7CCD" w:rsidP="002A7CCD">
      <w:pPr>
        <w:pStyle w:val="Descripcin"/>
        <w:ind w:left="720"/>
        <w:jc w:val="center"/>
        <w:rPr>
          <w:lang w:val="es-ES"/>
        </w:rPr>
      </w:pPr>
      <w:bookmarkStart w:id="436" w:name="_Toc163122755"/>
      <w:bookmarkStart w:id="437" w:name="_Toc167295484"/>
      <w:r>
        <w:t xml:space="preserve">Imagen </w:t>
      </w:r>
      <w:r>
        <w:fldChar w:fldCharType="begin"/>
      </w:r>
      <w:r>
        <w:instrText xml:space="preserve"> SEQ Imagen \* ARABIC </w:instrText>
      </w:r>
      <w:r>
        <w:fldChar w:fldCharType="separate"/>
      </w:r>
      <w:r w:rsidR="00562282">
        <w:rPr>
          <w:noProof/>
        </w:rPr>
        <w:t>153</w:t>
      </w:r>
      <w:r>
        <w:fldChar w:fldCharType="end"/>
      </w:r>
      <w:r w:rsidRPr="00265528">
        <w:t xml:space="preserve">:Planes Operativos Anuales/Otros Servicios - Ver </w:t>
      </w:r>
      <w:r>
        <w:t>Datos Metas Acumuladas</w:t>
      </w:r>
      <w:bookmarkEnd w:id="436"/>
      <w:bookmarkEnd w:id="437"/>
    </w:p>
    <w:p w14:paraId="7FC9B0F9" w14:textId="77777777" w:rsidR="002A7CCD" w:rsidRPr="00BA4877" w:rsidRDefault="002A7CCD" w:rsidP="002A7CCD">
      <w:pPr>
        <w:pStyle w:val="Prrafodelista"/>
        <w:rPr>
          <w:sz w:val="22"/>
          <w:szCs w:val="22"/>
          <w:lang w:val="es-ES"/>
        </w:rPr>
      </w:pPr>
      <w:r w:rsidRPr="00BA4877">
        <w:rPr>
          <w:sz w:val="22"/>
          <w:szCs w:val="22"/>
          <w:lang w:val="es-ES"/>
        </w:rPr>
        <w:t>Muestra la información de las metas acumuladas:</w:t>
      </w:r>
    </w:p>
    <w:p w14:paraId="77972F6C" w14:textId="77777777" w:rsidR="002A7CCD" w:rsidRDefault="002A7CCD" w:rsidP="00F52FDE">
      <w:pPr>
        <w:pStyle w:val="Prrafodelista"/>
        <w:numPr>
          <w:ilvl w:val="0"/>
          <w:numId w:val="45"/>
        </w:numPr>
        <w:rPr>
          <w:lang w:val="es-ES"/>
        </w:rPr>
      </w:pPr>
      <w:r>
        <w:rPr>
          <w:lang w:val="es-ES"/>
        </w:rPr>
        <w:t>Numero de servicio, denominación, ejecución, meta anual, horas hombre y costo personal.</w:t>
      </w:r>
    </w:p>
    <w:p w14:paraId="7E0342E2" w14:textId="77777777" w:rsidR="002A7CCD" w:rsidRDefault="002A7CCD" w:rsidP="00F52FDE">
      <w:pPr>
        <w:pStyle w:val="Prrafodelista"/>
        <w:numPr>
          <w:ilvl w:val="0"/>
          <w:numId w:val="45"/>
        </w:numPr>
        <w:rPr>
          <w:lang w:val="es-ES"/>
        </w:rPr>
      </w:pPr>
      <w:r>
        <w:rPr>
          <w:lang w:val="es-ES"/>
        </w:rPr>
        <w:t xml:space="preserve">Tabla prorrateo: muestra información sobre fecha de corte, meta, avance%, </w:t>
      </w:r>
      <w:proofErr w:type="spellStart"/>
      <w:r>
        <w:rPr>
          <w:lang w:val="es-ES"/>
        </w:rPr>
        <w:t>N°</w:t>
      </w:r>
      <w:proofErr w:type="spellEnd"/>
      <w:r>
        <w:rPr>
          <w:lang w:val="es-ES"/>
        </w:rPr>
        <w:t xml:space="preserve"> HH, costo personal</w:t>
      </w:r>
    </w:p>
    <w:p w14:paraId="5E29D3A8" w14:textId="77777777" w:rsidR="002A7CCD" w:rsidRDefault="002A7CCD" w:rsidP="00F52FDE">
      <w:pPr>
        <w:pStyle w:val="Prrafodelista"/>
        <w:numPr>
          <w:ilvl w:val="0"/>
          <w:numId w:val="45"/>
        </w:numPr>
        <w:rPr>
          <w:lang w:val="es-ES"/>
        </w:rPr>
      </w:pPr>
      <w:r>
        <w:rPr>
          <w:lang w:val="es-ES"/>
        </w:rPr>
        <w:t>Botón Anterior: Nos permite retornar al segmento anterior.</w:t>
      </w:r>
    </w:p>
    <w:p w14:paraId="05A9C21B" w14:textId="77777777" w:rsidR="002A7CCD" w:rsidRDefault="002A7CCD" w:rsidP="00F52FDE">
      <w:pPr>
        <w:pStyle w:val="Prrafodelista"/>
        <w:numPr>
          <w:ilvl w:val="0"/>
          <w:numId w:val="45"/>
        </w:numPr>
        <w:rPr>
          <w:lang w:val="es-ES"/>
        </w:rPr>
      </w:pPr>
      <w:r>
        <w:rPr>
          <w:lang w:val="es-ES"/>
        </w:rPr>
        <w:t>Botón Siguiente: Nos permite avanzar al siguiente segmento.</w:t>
      </w:r>
    </w:p>
    <w:p w14:paraId="5C8832C4" w14:textId="77777777" w:rsidR="002A7CCD" w:rsidRPr="000358B1" w:rsidRDefault="002A7CCD" w:rsidP="00F52FDE">
      <w:pPr>
        <w:pStyle w:val="Prrafodelista"/>
        <w:numPr>
          <w:ilvl w:val="0"/>
          <w:numId w:val="45"/>
        </w:numPr>
        <w:rPr>
          <w:lang w:val="es-ES"/>
        </w:rPr>
      </w:pPr>
      <w:r>
        <w:rPr>
          <w:lang w:val="es-ES"/>
        </w:rPr>
        <w:t>Botón Cancelar: Nos permite cerra el formulario</w:t>
      </w:r>
    </w:p>
    <w:p w14:paraId="70106271" w14:textId="77777777" w:rsidR="002A7CCD" w:rsidRDefault="002A7CCD" w:rsidP="002A7CCD">
      <w:pPr>
        <w:ind w:left="720"/>
        <w:rPr>
          <w:rFonts w:cs="Arial"/>
          <w:sz w:val="20"/>
          <w:lang w:val="es-ES" w:eastAsia="es-PE"/>
        </w:rPr>
      </w:pPr>
    </w:p>
    <w:p w14:paraId="3F9D6FB4" w14:textId="77777777" w:rsidR="002A7CCD" w:rsidRPr="00BA4877" w:rsidRDefault="002A7CCD" w:rsidP="002A7CCD">
      <w:pPr>
        <w:pStyle w:val="Prrafodelista"/>
        <w:rPr>
          <w:sz w:val="22"/>
          <w:szCs w:val="22"/>
          <w:lang w:val="es-ES"/>
        </w:rPr>
      </w:pPr>
      <w:r w:rsidRPr="00BA4877">
        <w:rPr>
          <w:b/>
          <w:bCs/>
          <w:sz w:val="22"/>
          <w:szCs w:val="22"/>
          <w:lang w:val="es-ES"/>
        </w:rPr>
        <w:t>Gestión de Riesgo:</w:t>
      </w:r>
      <w:r w:rsidRPr="00BA4877">
        <w:rPr>
          <w:sz w:val="22"/>
          <w:szCs w:val="22"/>
          <w:lang w:val="es-ES"/>
        </w:rPr>
        <w:t xml:space="preserve"> Muestra la información:</w:t>
      </w:r>
    </w:p>
    <w:p w14:paraId="15D3208A" w14:textId="77777777" w:rsidR="002A7CCD" w:rsidRDefault="002A7CCD" w:rsidP="002A7CCD">
      <w:pPr>
        <w:pStyle w:val="Prrafodelista"/>
        <w:keepNext/>
      </w:pPr>
      <w:r>
        <w:rPr>
          <w:noProof/>
        </w:rPr>
        <w:drawing>
          <wp:inline distT="0" distB="0" distL="0" distR="0" wp14:anchorId="37369ACA" wp14:editId="44DD0C20">
            <wp:extent cx="4846248" cy="711695"/>
            <wp:effectExtent l="19050" t="19050" r="12065" b="12700"/>
            <wp:docPr id="1169907546" name="Imagen 1169907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4881716" cy="716904"/>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5F9400EF" w14:textId="08F8EF75" w:rsidR="002A7CCD" w:rsidRPr="000358B1" w:rsidRDefault="002A7CCD" w:rsidP="002A7CCD">
      <w:pPr>
        <w:pStyle w:val="Descripcin"/>
        <w:jc w:val="center"/>
        <w:rPr>
          <w:lang w:val="es-ES"/>
        </w:rPr>
      </w:pPr>
      <w:bookmarkStart w:id="438" w:name="_Toc163122756"/>
      <w:bookmarkStart w:id="439" w:name="_Toc167295485"/>
      <w:r>
        <w:t xml:space="preserve">Imagen </w:t>
      </w:r>
      <w:r>
        <w:fldChar w:fldCharType="begin"/>
      </w:r>
      <w:r>
        <w:instrText xml:space="preserve"> SEQ Imagen \* ARABIC </w:instrText>
      </w:r>
      <w:r>
        <w:fldChar w:fldCharType="separate"/>
      </w:r>
      <w:r w:rsidR="00562282">
        <w:rPr>
          <w:noProof/>
        </w:rPr>
        <w:t>154</w:t>
      </w:r>
      <w:r>
        <w:fldChar w:fldCharType="end"/>
      </w:r>
      <w:r w:rsidRPr="00AB5B5E">
        <w:t xml:space="preserve">:Planes Operativos Anuales/Otros Servicios - Ver </w:t>
      </w:r>
      <w:r>
        <w:t>Gestión de Riesgos</w:t>
      </w:r>
      <w:bookmarkEnd w:id="438"/>
      <w:bookmarkEnd w:id="439"/>
    </w:p>
    <w:p w14:paraId="4BF4B082" w14:textId="77777777" w:rsidR="002A7CCD" w:rsidRDefault="002A7CCD" w:rsidP="002A7CCD">
      <w:pPr>
        <w:pStyle w:val="Prrafodelista"/>
        <w:keepNext/>
      </w:pPr>
      <w:r>
        <w:rPr>
          <w:noProof/>
        </w:rPr>
        <w:lastRenderedPageBreak/>
        <w:drawing>
          <wp:inline distT="0" distB="0" distL="0" distR="0" wp14:anchorId="6F27122C" wp14:editId="48F10710">
            <wp:extent cx="4924425" cy="2855066"/>
            <wp:effectExtent l="19050" t="19050" r="9525" b="21590"/>
            <wp:docPr id="1169907547" name="Imagen 1169907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4934862" cy="2861117"/>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05244359" w14:textId="658EE59C" w:rsidR="002A7CCD" w:rsidRDefault="002A7CCD" w:rsidP="002A7CCD">
      <w:pPr>
        <w:pStyle w:val="Descripcin"/>
        <w:ind w:left="720"/>
        <w:jc w:val="center"/>
        <w:rPr>
          <w:lang w:val="es-ES"/>
        </w:rPr>
      </w:pPr>
      <w:bookmarkStart w:id="440" w:name="_Toc163122757"/>
      <w:bookmarkStart w:id="441" w:name="_Toc167295486"/>
      <w:r>
        <w:t xml:space="preserve">Imagen </w:t>
      </w:r>
      <w:r>
        <w:fldChar w:fldCharType="begin"/>
      </w:r>
      <w:r>
        <w:instrText xml:space="preserve"> SEQ Imagen \* ARABIC </w:instrText>
      </w:r>
      <w:r>
        <w:fldChar w:fldCharType="separate"/>
      </w:r>
      <w:r w:rsidR="00562282">
        <w:rPr>
          <w:noProof/>
        </w:rPr>
        <w:t>155</w:t>
      </w:r>
      <w:r>
        <w:fldChar w:fldCharType="end"/>
      </w:r>
      <w:r w:rsidRPr="005867AB">
        <w:t xml:space="preserve">:Planes Operativos Anuales/Otros Servicios - Ver </w:t>
      </w:r>
      <w:r>
        <w:t>Datos Gestión de Riesgos</w:t>
      </w:r>
      <w:bookmarkEnd w:id="440"/>
      <w:bookmarkEnd w:id="441"/>
    </w:p>
    <w:p w14:paraId="5B3851D2" w14:textId="77777777" w:rsidR="002A7CCD" w:rsidRPr="00BA4877" w:rsidRDefault="002A7CCD" w:rsidP="002A7CCD">
      <w:pPr>
        <w:pStyle w:val="Prrafodelista"/>
        <w:rPr>
          <w:sz w:val="22"/>
          <w:szCs w:val="22"/>
          <w:lang w:val="es-ES"/>
        </w:rPr>
      </w:pPr>
      <w:r w:rsidRPr="00BA4877">
        <w:rPr>
          <w:sz w:val="22"/>
          <w:szCs w:val="22"/>
          <w:lang w:val="es-ES"/>
        </w:rPr>
        <w:t>Muestra la información de gestión de riesgos:</w:t>
      </w:r>
    </w:p>
    <w:p w14:paraId="1AA7D0BD" w14:textId="77777777" w:rsidR="002A7CCD" w:rsidRDefault="002A7CCD" w:rsidP="00F52FDE">
      <w:pPr>
        <w:pStyle w:val="Prrafodelista"/>
        <w:numPr>
          <w:ilvl w:val="0"/>
          <w:numId w:val="46"/>
        </w:numPr>
        <w:rPr>
          <w:lang w:val="es-ES"/>
        </w:rPr>
      </w:pPr>
      <w:r>
        <w:rPr>
          <w:lang w:val="es-ES"/>
        </w:rPr>
        <w:t>Numero de servicio</w:t>
      </w:r>
    </w:p>
    <w:p w14:paraId="32FFA845" w14:textId="77777777" w:rsidR="002A7CCD" w:rsidRDefault="002A7CCD" w:rsidP="00F52FDE">
      <w:pPr>
        <w:pStyle w:val="Prrafodelista"/>
        <w:numPr>
          <w:ilvl w:val="0"/>
          <w:numId w:val="46"/>
        </w:numPr>
        <w:rPr>
          <w:lang w:val="es-ES"/>
        </w:rPr>
      </w:pPr>
      <w:r>
        <w:rPr>
          <w:lang w:val="es-ES"/>
        </w:rPr>
        <w:t xml:space="preserve">Tabla Riesgo sugerido: muestra información sobre riesgo, tipo, probabilidad, impacto y estrategia. </w:t>
      </w:r>
    </w:p>
    <w:p w14:paraId="14E72F18" w14:textId="77777777" w:rsidR="002A7CCD" w:rsidRPr="00AF51AD" w:rsidRDefault="002A7CCD" w:rsidP="00F52FDE">
      <w:pPr>
        <w:pStyle w:val="Prrafodelista"/>
        <w:numPr>
          <w:ilvl w:val="0"/>
          <w:numId w:val="46"/>
        </w:numPr>
        <w:rPr>
          <w:lang w:val="es-ES"/>
        </w:rPr>
      </w:pPr>
      <w:r>
        <w:rPr>
          <w:lang w:val="es-ES"/>
        </w:rPr>
        <w:t xml:space="preserve">Tabla Riesgo manualmente: muestra información sobre riesgo, tipo, probabilidad, impacto y estrategia. </w:t>
      </w:r>
    </w:p>
    <w:p w14:paraId="04065EE6" w14:textId="77777777" w:rsidR="002A7CCD" w:rsidRDefault="002A7CCD" w:rsidP="00F52FDE">
      <w:pPr>
        <w:pStyle w:val="Prrafodelista"/>
        <w:numPr>
          <w:ilvl w:val="0"/>
          <w:numId w:val="46"/>
        </w:numPr>
        <w:rPr>
          <w:lang w:val="es-ES"/>
        </w:rPr>
      </w:pPr>
      <w:r>
        <w:rPr>
          <w:lang w:val="es-ES"/>
        </w:rPr>
        <w:t>Botón Anterior: Nos permite retornar al segmento anterior.</w:t>
      </w:r>
    </w:p>
    <w:p w14:paraId="0373535B" w14:textId="77777777" w:rsidR="002A7CCD" w:rsidRDefault="002A7CCD" w:rsidP="00F52FDE">
      <w:pPr>
        <w:pStyle w:val="Prrafodelista"/>
        <w:numPr>
          <w:ilvl w:val="0"/>
          <w:numId w:val="46"/>
        </w:numPr>
        <w:rPr>
          <w:lang w:val="es-ES"/>
        </w:rPr>
      </w:pPr>
      <w:r>
        <w:rPr>
          <w:lang w:val="es-ES"/>
        </w:rPr>
        <w:t>Botón Siguiente: Nos permite avanzar al siguiente segmento.</w:t>
      </w:r>
    </w:p>
    <w:p w14:paraId="7A518D91" w14:textId="77777777" w:rsidR="002A7CCD" w:rsidRPr="000358B1" w:rsidRDefault="002A7CCD" w:rsidP="00F52FDE">
      <w:pPr>
        <w:pStyle w:val="Prrafodelista"/>
        <w:numPr>
          <w:ilvl w:val="0"/>
          <w:numId w:val="46"/>
        </w:numPr>
        <w:rPr>
          <w:lang w:val="es-ES"/>
        </w:rPr>
      </w:pPr>
      <w:r>
        <w:rPr>
          <w:lang w:val="es-ES"/>
        </w:rPr>
        <w:t>Botón Cancelar: Nos permite cerra el formulario</w:t>
      </w:r>
    </w:p>
    <w:p w14:paraId="25B0E6C4" w14:textId="77777777" w:rsidR="002A7CCD" w:rsidRDefault="002A7CCD" w:rsidP="002A7CCD">
      <w:pPr>
        <w:ind w:left="720"/>
        <w:rPr>
          <w:rFonts w:cs="Arial"/>
          <w:sz w:val="20"/>
          <w:lang w:val="es-ES" w:eastAsia="es-PE"/>
        </w:rPr>
      </w:pPr>
    </w:p>
    <w:p w14:paraId="0E91C70C" w14:textId="77777777" w:rsidR="002A7CCD" w:rsidRPr="00BA4877" w:rsidRDefault="002A7CCD" w:rsidP="002A7CCD">
      <w:pPr>
        <w:pStyle w:val="Prrafodelista"/>
        <w:rPr>
          <w:sz w:val="22"/>
          <w:szCs w:val="22"/>
          <w:lang w:val="es-ES"/>
        </w:rPr>
      </w:pPr>
      <w:r w:rsidRPr="00BA4877">
        <w:rPr>
          <w:b/>
          <w:bCs/>
          <w:sz w:val="22"/>
          <w:szCs w:val="22"/>
          <w:lang w:val="es-ES"/>
        </w:rPr>
        <w:t>Producto Clave:</w:t>
      </w:r>
      <w:r w:rsidRPr="00BA4877">
        <w:rPr>
          <w:sz w:val="22"/>
          <w:szCs w:val="22"/>
          <w:lang w:val="es-ES"/>
        </w:rPr>
        <w:t xml:space="preserve"> Muestra la información:</w:t>
      </w:r>
    </w:p>
    <w:p w14:paraId="098DC2AC" w14:textId="77777777" w:rsidR="002A7CCD" w:rsidRDefault="002A7CCD" w:rsidP="002A7CCD">
      <w:pPr>
        <w:pStyle w:val="Prrafodelista"/>
        <w:keepNext/>
      </w:pPr>
      <w:r>
        <w:rPr>
          <w:noProof/>
        </w:rPr>
        <w:drawing>
          <wp:inline distT="0" distB="0" distL="0" distR="0" wp14:anchorId="61A8CC00" wp14:editId="23A6F804">
            <wp:extent cx="4873924" cy="727794"/>
            <wp:effectExtent l="19050" t="19050" r="22225" b="15240"/>
            <wp:docPr id="1169907550" name="Imagen 1169907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4898752" cy="731501"/>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1E71F383" w14:textId="7A70098B" w:rsidR="002A7CCD" w:rsidRPr="000358B1" w:rsidRDefault="002A7CCD" w:rsidP="002A7CCD">
      <w:pPr>
        <w:pStyle w:val="Descripcin"/>
        <w:jc w:val="center"/>
        <w:rPr>
          <w:lang w:val="es-ES"/>
        </w:rPr>
      </w:pPr>
      <w:bookmarkStart w:id="442" w:name="_Toc163122758"/>
      <w:bookmarkStart w:id="443" w:name="_Toc167295487"/>
      <w:r>
        <w:t xml:space="preserve">Imagen </w:t>
      </w:r>
      <w:r>
        <w:fldChar w:fldCharType="begin"/>
      </w:r>
      <w:r>
        <w:instrText xml:space="preserve"> SEQ Imagen \* ARABIC </w:instrText>
      </w:r>
      <w:r>
        <w:fldChar w:fldCharType="separate"/>
      </w:r>
      <w:r w:rsidR="00562282">
        <w:rPr>
          <w:noProof/>
        </w:rPr>
        <w:t>156</w:t>
      </w:r>
      <w:r>
        <w:fldChar w:fldCharType="end"/>
      </w:r>
      <w:r w:rsidRPr="002E522A">
        <w:t xml:space="preserve">:Planes Operativos Anuales/Otros Servicios - Ver </w:t>
      </w:r>
      <w:r>
        <w:t>Producto Clave</w:t>
      </w:r>
      <w:bookmarkEnd w:id="442"/>
      <w:bookmarkEnd w:id="443"/>
    </w:p>
    <w:p w14:paraId="1497B6D1" w14:textId="77777777" w:rsidR="002A7CCD" w:rsidRDefault="002A7CCD" w:rsidP="002A7CCD">
      <w:pPr>
        <w:pStyle w:val="Prrafodelista"/>
        <w:keepNext/>
      </w:pPr>
      <w:r>
        <w:rPr>
          <w:noProof/>
          <w:lang w:val="es-ES"/>
        </w:rPr>
        <w:lastRenderedPageBreak/>
        <mc:AlternateContent>
          <mc:Choice Requires="wpg">
            <w:drawing>
              <wp:inline distT="0" distB="0" distL="0" distR="0" wp14:anchorId="57856707" wp14:editId="33CE4C83">
                <wp:extent cx="4905854" cy="6392174"/>
                <wp:effectExtent l="0" t="0" r="9525" b="8890"/>
                <wp:docPr id="1169907553" name="Grupo 1169907553"/>
                <wp:cNvGraphicFramePr/>
                <a:graphic xmlns:a="http://schemas.openxmlformats.org/drawingml/2006/main">
                  <a:graphicData uri="http://schemas.microsoft.com/office/word/2010/wordprocessingGroup">
                    <wpg:wgp>
                      <wpg:cNvGrpSpPr/>
                      <wpg:grpSpPr>
                        <a:xfrm>
                          <a:off x="0" y="0"/>
                          <a:ext cx="4905854" cy="6392174"/>
                          <a:chOff x="0" y="0"/>
                          <a:chExt cx="5400675" cy="7060817"/>
                        </a:xfrm>
                      </wpg:grpSpPr>
                      <pic:pic xmlns:pic="http://schemas.openxmlformats.org/drawingml/2006/picture">
                        <pic:nvPicPr>
                          <pic:cNvPr id="1169907551" name="Imagen 1169907551"/>
                          <pic:cNvPicPr>
                            <a:picLocks noChangeAspect="1"/>
                          </pic:cNvPicPr>
                        </pic:nvPicPr>
                        <pic:blipFill>
                          <a:blip r:embed="rId213">
                            <a:extLst>
                              <a:ext uri="{28A0092B-C50C-407E-A947-70E740481C1C}">
                                <a14:useLocalDpi xmlns:a14="http://schemas.microsoft.com/office/drawing/2010/main" val="0"/>
                              </a:ext>
                            </a:extLst>
                          </a:blip>
                          <a:stretch>
                            <a:fillRect/>
                          </a:stretch>
                        </pic:blipFill>
                        <pic:spPr>
                          <a:xfrm>
                            <a:off x="0" y="0"/>
                            <a:ext cx="5400675" cy="3526790"/>
                          </a:xfrm>
                          <a:prstGeom prst="rect">
                            <a:avLst/>
                          </a:prstGeom>
                        </pic:spPr>
                      </pic:pic>
                      <pic:pic xmlns:pic="http://schemas.openxmlformats.org/drawingml/2006/picture">
                        <pic:nvPicPr>
                          <pic:cNvPr id="1169907552" name="Imagen 1169907552"/>
                          <pic:cNvPicPr>
                            <a:picLocks noChangeAspect="1"/>
                          </pic:cNvPicPr>
                        </pic:nvPicPr>
                        <pic:blipFill>
                          <a:blip r:embed="rId214">
                            <a:extLst>
                              <a:ext uri="{28A0092B-C50C-407E-A947-70E740481C1C}">
                                <a14:useLocalDpi xmlns:a14="http://schemas.microsoft.com/office/drawing/2010/main" val="0"/>
                              </a:ext>
                            </a:extLst>
                          </a:blip>
                          <a:stretch>
                            <a:fillRect/>
                          </a:stretch>
                        </pic:blipFill>
                        <pic:spPr>
                          <a:xfrm>
                            <a:off x="0" y="3545457"/>
                            <a:ext cx="5400675" cy="3515360"/>
                          </a:xfrm>
                          <a:prstGeom prst="rect">
                            <a:avLst/>
                          </a:prstGeom>
                        </pic:spPr>
                      </pic:pic>
                    </wpg:wgp>
                  </a:graphicData>
                </a:graphic>
              </wp:inline>
            </w:drawing>
          </mc:Choice>
          <mc:Fallback>
            <w:pict>
              <v:group w14:anchorId="7FC51E10" id="Grupo 1169907553" o:spid="_x0000_s1026" style="width:386.3pt;height:503.3pt;mso-position-horizontal-relative:char;mso-position-vertical-relative:line" coordsize="54006,706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V03VewIAAJQHAAAOAAAAZHJzL2Uyb0RvYy54bWzUVdtu2zAMfR+wfxD0&#10;3tpO4lyMJsWwrkGBYgt2+QBFlm2h1gWUcunfj5KdtE07rCi2hyKITUomdchzJF1c7lVLtgKcNHpO&#10;s/OUEqG5KaWu5/TXz+uzKSXOM12y1mgxp/fC0cvFxw8XO1uIgWlMWwogmES7YmfntPHeFknieCMU&#10;c+fGCo2TlQHFPLpQJyWwHWZXbTJI03GyM1BaMFw4h6NX3SRdxPxVJbj/VlVOeNLOKWLz8QnxuQ7P&#10;ZHHBihqYbSTvYbA3oFBMalz0mOqKeUY2IJ+lUpKDcaby59yoxFSV5CLWgNVk6Uk1SzAbG2upi11t&#10;j23C1p706c1p+dftCogskbtsPJulkzwfUqKZQq6WsLGGPBrHZu1sXWDMEuwPu4J+oO68UP++AhXe&#10;WBnZxzbfH9ss9p5wHBzN0nyajyjhODcezgbZZNQRwRtk61kcb770kfkIKZ/kXeQkHafTbBIik8PC&#10;ScB3hGMlL/Df9w2tZ337u74wym9A0D6JelUOxeBuY8+QYsu8XMtW+vsoVyQzgNLbleQr6JwXKMgO&#10;FNwoVgv9wEEWqg0ZQlCXgoUSbw2/c0Sbzw3TtfjkLAofKY29efp5Etwn669baa9l2wbagt1Xipvk&#10;RGQvNKsT8JXhGyW073YkiBaLNto10jpKoBBqLVBgcFNGQKxwHoTnTViwwoW/I9iOxONERPkALGB2&#10;qLfXKuyJTob5YDyZxa1+1Ak2DZxfCqNIMBAcYkByWMG2t65Hc/gE9fUAIJrodjSg8f7UNfiTugbv&#10;W10R/v9Q1zAf4S+eNKw4nGInGsvy4fjfayyeZ3j0xyOuv6bC3fLYR/vxZbr4DQAA//8DAFBLAwQK&#10;AAAAAAAAACEAMO6uvvF4AADxeAAAFAAAAGRycy9tZWRpYS9pbWFnZTEucG5niVBORw0KGgoAAAAN&#10;SUhEUgAABE0AAALPCAIAAAAYVamfAAAAAXNSR0IArs4c6QAAeKtJREFUeF7t3X2QVeWdL/rVYjBA&#10;726gW5Q0tihq0zgRx+RqBMQXPBODNYITh5R3rtFM54znjpWx6t6qOwkzVfecM3dIMueceyox5sTE&#10;nlEzVd6QeIXMXIYkIgPSqFHHQALdjdLBADZKt7xsCGB4uc9au7vpbpoXpdeie+/P+gP3y7Oe5/l9&#10;nk3V/vqstSk7fPhw5CBAgAABAgQIECBAgEARCZxXRLUohQABAgQIECBAgAABArFAWVNT08c+9jEY&#10;BAgQIECAAAECBAgQKBqBspdeeqmmpqZo6lEIAQIECBAgQIAAAQIEyl5//fVJkyaBIECAAAECBAgQ&#10;IECAQNEIlDU3N19yySVFU49CCBAgQIAAAQIECBAgUPbGG2/U1taCIECAAAECBAgQIECAQNEIlG3e&#10;vFnOKZrlVAgBAgQIECBAgAABAkGgrK2tTc7xUSBAgAABAgQIECBAoJgE/Ps5xbSaaiFAgAABAgQI&#10;ECBAIBaQc3wOCBAgQIAAAQIECBAoNoEhlXM6Vn//0fj4/uqOxLnjhe8v2dBLfMOSR3+8Mbz4/RcK&#10;7zsIECBAgAABAgQIECAwgMAQuj8nBJh/iT5z303VXQ/Gr3n0X7eHKdfc8tCs977/g/V74+lfcuvn&#10;xr0WN0veraio2Fv5iYembOppOf9qy0yAAAECBAgQIECAQKkLDKH9nHd37c2Nrw4LUn3TfffdFK3+&#10;t/zHFzz00IKP5//tJ69tieLHt9R0L9euwrv3XZeLon29Wq4u9fVUPwECBAgQIECAAAECmf3eWmdn&#10;56pVq/bv3z9q1KjzzusTrkaMGHH77beHtXjv5R89H912zw3jkwefmLT1tejWez4VvfSjlQcvjDou&#10;CI87lz+x5fK7Ktcffzd+5aKpezd3t4zuuedT+/bta2pqsrgECBAgQIAAAQIECAxBgaNHjx44cCDk&#10;gjvvvDP8mdIMM7pubdGiRVddddWcOXPOP//8fpWUlZV1v9i5dvGS5nx4f+Kshrl1Lcsam9rjJzMb&#10;5kZdj6OaWfMr162I5kzfs2TN9iiXy+UrpjdM3ny85dTo2LFjhw8fTslLtwQIECBAgAABAgQInKVA&#10;+Lq+YsWKTZs2LVy48Cy7OtnpWeScENe+853v/Nmf/VnYuhm0MnqnoKmD1quOCBAgQIAAAQIECBDI&#10;QODIkSOPPPLIl7/85ZTGyuL+nLAbNXbs2MEMOQFj6tyG5Jgr5KT00dAtAQIECBAgQIAAgdQEQjq4&#10;6KKLUus+q38/Z+TIkenVoGcCBAgQIECAAAECBIadQKoZIYv9nCDe77cHht0amDABAgQIECBAgAAB&#10;AoMrkGpGyCjnDK6I3ggQIECAAAECBAgQIHAKATnHx4MAAQIECBAgQIAAgWITkHOKbUXVQ4AAAQIE&#10;CBAgQIDAkMg5+zc807S9ay3C4/CP7Sxa1LQteaH76aJnNuyPom1NyXu9GnS/sqbQPDnyG555Nm7t&#10;IECAAAECBAgQIECgNAWy+PdzguzTTz999913D0i8bc2ip1ZHN9+/cGZNElGei+64++ox4cG6ys/O&#10;mrRtTVM0a+akfmfmNzT9ZvLMq8dsW/PMnumfvToX9TyIk9Gz31gazXs4dFKaS6pqAgQIECBAgAAB&#10;AsNB4Nlnn7333ntTmuk538/ZFl228OF5dcfLu7Ayzie5yot37tkf7d+zc9VT8fbNMxvyPU32b3hu&#10;96Vxitm/J7p493Px209FN4S0E479G5a3XDXv5pS0dEuAAAECBAgQIECAwHAQOOc5Z9KksI3T+4jj&#10;TdjY2bMjfnHX7uabP79w4cIvTW15rvtStPyW3Vdd27XDs3PH2NvD2ws/Hz0VX/mW37B809Q7rq4c&#10;DvLmSIAAAQIECBAgQIBAWgLnPOf0LSx39R1XtXwjbNA8t/viC8Nbk2YuTC5aC9s73Q23rWsZW9t9&#10;SdqFUycn2zjjxsU7Qvt/09LavPQbi55a1bx0uTt00vrM6JcAAQIECBAgQIDAUBcYYjkn2vaLTVMf&#10;Dhs0t4/dEVXGd+kUflEgbO8UrmeLr2S7uDLJNlE0pjJa+ovkBwx27YrGVkRjrv5svLmz8PM318+7&#10;w+05Q/2zZ34ECBAgQIAAAQIE0hIYajln0rWF/ZxHdt8wa1LUs71TeJokmt3R2HHdGpNmfT56ss/9&#10;OWk56ZcAAQIECBAgQIAAgeEjcO5/b234WJkpAQIECBAgQIAAAQKDJlDcv7c2aEw6IkCAAAECBAgQ&#10;IECAQEFgqF23Zl0IECBAgAABAgQIECBwtgJyztkKOp8AAQIECBAgQIAAgaEmIOcMtRUxHwIECBAg&#10;QIAAAQIEzlZAzjlbQecTIECAAAECBAgQIDDUBDLKOYcPHx5qlZsPAQIECBAgQIAAAQLnUCDVjJBR&#10;zjl48OA5FDQ0AQIECBAgQIAAAQJDTSDVjJBRzmlvbz906NBQkzUfAgQIECBAgAABAgTOiUBIB5s3&#10;b05v6Iz+ndDvfe97HR0dt99++6hRo9IrRs8ECBAgQIAAAQIECAx9gQMHDqxcuXL8+PFf/OIXU5pt&#10;RjknzH7Lli1vv/32yJEjjx07VlZW1lNPuCyv99OzrzOolZeXn30/eiBAgAABAgQIECBAYHAFClkg&#10;RICKiopp06YNbue9e8su56RXg54JECBAgAABAgQIECDQWyCj+3OgEyBAgAABAgQIECBAIDMBOScz&#10;agMRIECAAAECBAgQIJCRgJyTEbRhCBAgQIAAAQIECBDITEDOyYzaQAQIECBAgAABAgQIZCQg52QE&#10;bRgCBAgQIECAAAECBDITkHMyozYQAQIECBAgQIAAAQIZCcg5GUEbhgABAgQIECBAgACBzATknMyo&#10;DUSAAAECBAgQIECAQEYCck5G0IYhQIAAAQIECBAgQCAzATknM2oDESBAgAABAgQIECCQkYCckxG0&#10;YQgQIECAAAECBAgQyExAzsmM2kAECBAgQIAAAQIECGQkIOdkBG0YAgQIECBAgAABAgQyE5BzMqM2&#10;EAECBAgQIECAAAECGQnIORlBG4YAAQIECBAgQIAAgcwE5JzMqA1EgAABAgQIECBAgEBGAnJORtCG&#10;IUCAAAECBAgQIEAgMwE55xTU7a2t+cxWwkAECBAgQIAAAQIECAyWwIiHH364srJysLo7u346Vn//&#10;H/55zSuvtB68fPqlo6Oo44Xv/3Tf9KkTunvdsOTRl45e/u7yZ35Tk7x/0mPjjx9d/Nwr8dHd1cBN&#10;kw6vr7twwHc7Xliyav9lAw20ccmji1eEzneUX1+3c8mjTUevnzpwF2fH4WwCBAgQIECAAAECBD6c&#10;QFlbW1ttbe2HO3lwzwqp5l+iz9x3U3XXg/FrHv3X7WGImlsemvXe93+wfm883CW3fm7ca3Gz5N2K&#10;ioq9lZ94aMqmnpbzr45bhZyzacpD868Owelfohsufetnv9wbVXz8k7lfvnryDqdu/P7y6DN3RP+y&#10;ODSuufWhqzY9unJ7OOvfFU6PKq75XJhbr84Lo9wa/eumqx6a1fH9H8SNeqaX9PapyW/9NJ526G3+&#10;tMHF0hsBAgQIECBAgAABAicXGELXrb27a29ufBwkqm+6776botX/lv/4goceWvDx/L/95LUtUfz4&#10;lpruQnYV3r3vulwU7evVcnVHd4vt//roo4/+4JfRpdPGxVnp1oc+E206RYddp7W9+MvcLQ997pr8&#10;ay9MmHVNRcU1n6luiV956KFbc+vXbIxbdXTsqRifbDFNuytEqcKJ1dWFLbE9HdHUS6MtGze2vBVN&#10;nti+Jclm0fZNG3wGCRAgQIAAAQIECBDITiCj/ZwDBw787Gc/27179+jRo887r0+4GjFixO233x4q&#10;fu/lHz0f3XbPDeOTB5+YtPW16NZ7PhW99KOVBy+MOi4IjzuXP7Hl8rsq1x9/N37loql7N3e3DOd/&#10;anwUbfrpE22TH7jjqsSxM/QQXr9qU+j1pB3eds8Vm0KzKRUt74QTo56Bbrtmz4+TrjYtf6Lt8qTL&#10;ns6TBzOitW2X/+HY9WGIW6Pnuwb6ccu+8ql/eFu0MoxY+POeT1VFmzZt+vWvf53d2hqJAAECBAgQ&#10;IECAwNATOHr06P79+3O53B/90R+lN7uMcs6iRYuuuuqqOXPmnH/++f2KKSsr636xc+3iJc3xnf8T&#10;ZzXMrWtZ1tjUHj+Z2TA36noc1cyaX7luRTRn+p4la7ZHQSdfMb1h8ubjLafG3bcub9w8uWFu8jjq&#10;WLv4+WjOghlVJ+mw5/QoVz//tmjF0jCFXP28BXVvLF6yMaq/edK2VfGkctPmL7ixKumxdVnjmnhm&#10;of2CqpcbN09pmLI5vBLPpnx6Yebrx85fMCN6MfQQdxYehzPDih45ciS9tdQzAQIECBAgQIAAgWEh&#10;cPjw4eeff761tXXhwoUpTTijnPO1r33tS1/6Uti6GbQyeoeWQp5xECBAgAABAgQIECAwTATCBsB/&#10;+S//5T/+x/+Y0nwzuj/noosuGsyQEzCmzm1Ijq5Nm5R4dEuAAAECBAgQIECAQAoCIR1ceumlKXTc&#10;1WVGOWfkyJHp1aBnAgQIECBAgAABAgSGnUCqGSGjnNPvtweG3RqYMAECBAgQIECAAAECgyuQakbI&#10;KOcMrojeCBAgQIAAAQIECBAgcAoBOcfHgwABAgQIECBAgACBYhOQc4ptRdVDgAABAgQIECBAgMCI&#10;hx9+uLKyMm2IX/3qV/X19QOMsr1p0bf+8YWu47zLbqqtiBtt63n1vMu7Xup97v4Nz7zyu2mFpt3H&#10;tqZnt1bVTzj+cwc9PZcVeu3q893x102LW+3f8Ox/ffzZF17oGH9d77NCuzWFGb07/tppEy4I7Z75&#10;r48vOeHpC30mFsZaf17fifbvv18/ybRPmHPay6B/AgQIECBAgAABAkNGoKWl5eMf/3hK0znXOSe/&#10;9d3J8x/87JybwnH51p9trZo24Xcbnv3uwTsX/smd4aXLtn7rl/0CRMgh3/1p5+Rr++WfvVtbDl3c&#10;K7Hs37r14j/4k8/eflOh3bY139pzS9xnxaZ/2jpu2oSOVx5//+bw/LLOx1tH9Ooqv+Fn79zwYGh3&#10;7bEX1r0/rXbvK48fidtdvuvxljCRva805eb/WZjuZVtX9MSqbU3f+vFbl07vM6Ht/frf1refiii/&#10;4Zn/tvi1C6d+qm/KSmmZdUuAAAECBAgQIEBgqAmkmnOG3nVr+S0tF35+Zk1hFSbNXHjtuHzvFdkW&#10;Xbbw4Xl1p12kXbtWLX1kUTiathfa1o1N9n/GjYt27432795x82WT4gEuu3nH7v3He8td/dlZ8etd&#10;R37PjtmXxs9rLr155579YT53Xz2m79jb1jwVzes/of799+8n2r+38o6Fn7/5tGVoQIAAAQIECBAg&#10;QIDABxc49zmndek34jgSjiejG/qHiFDQmDG53mVNmtQVgU5d6/49O+vmfWnhwoWfj55s2ha3bQ3x&#10;Jhy7drWegdL+Dc+1TJ3eK/CcmG2uT+a6vemp6PMza8+gy75NxtRM6peXPnAXTiBAgAABAgQIECBA&#10;4CQC5z7n1M17OMSR5Jg5QLDYvi2klHCtWnw8u6HXzktSULgxJj6e2dBnzydOR1ff/dmr44A0bmxy&#10;W9CkWSHwxE3figbYROnbf7iTZ3l0e+H0E49w482ity5bWNhx2vbrVdHqpxY9srR19VNh4+ik8/T5&#10;I0CAAAECBAgQIEAgQ4Fzn3P6F5ubPHVnnBmSY1vTk0+9tT2klCQHnXDNWFQzM3njxEwSskphG2fX&#10;7mjsuPhnB16O7o+bXhrtCBewjRl78apfx++HoHLx2DG9+g8x5q1LezrMVV68+q243fa3Vl1YGXZg&#10;tq0JEagr5CTxKRn/S/PqZsfX2vX0M6Fv/9EJ/WS4xIYiQIAAAQIECBAgUHIC5/53CJoPXpz8AFrP&#10;MXJCffj5gcKvsK2bfP/xUNHT4nc7m3d8tN/vre3d+uziHxz/3bbf+73LC30cvPbem2suiEZOqOh+&#10;/r/cPGlkVFE1/rXvht9bW3fp5//k93r9cFv4/YDnVq0r9BP/FNsVF49/5bvh99bWTY7bhV8p+GFT&#10;088Lb/f8OlwUvb+z+Z2+E+rff3jeq5+uSvr/dkLJffoUTIAAAQIECBAgUMICqf4OQVlbW1tt7Qe/&#10;v+QDrsfTTz999913f8CTNCdAgAABAgQIECBAoGgFnn322XvvvTel8obedWspFapbAgQIECBAgAAB&#10;AgRKRkDOKZmlVigBAgQIECBAgACBkhGQc0pmqRVKgAABAgQIECBAoGQE5JySWWqFEiBAgAABAgQI&#10;ECgZATmnZJZaoQQIECBAgAABAgRKRiCjnHP48OGSIVUoAQIECBAgQIAAAQKnF0g1I2SUcw4ePHj6&#10;QrUgQIAAAQIECBAgQKBkBFLNCFnknEOHDnV2doY/S2bJFEqAAAECBAgQIECAwKkEQjpob29Pzyij&#10;fyf08ccf37Fjx6c//elRo0alV8wQ7/nYsWNlZWVDfJKmR4AAAQIECBAgQCBtgQMHDjz33HMTJ058&#10;4IEHUhoro5wTZr9x48awqxNyTr+v++FpTU1NSuUNqW63bNkycuTIITUlkyFAgAABAgQIECCQpUAh&#10;C4Qr1saMGfP7v//76Q2dXc5JrwY9EyBAgAABAgQIECBAoLdAFvfnECdAgAABAgQIECBAgECWAnJO&#10;ltrGIkCAAAECBAgQIEAgCwE5JwtlYxAgQIAAAQIECBAgkKWAnJOltrEIECBAgAABAgQIEMhCQM7J&#10;QtkYBAgQIECAAAECBAhkKSDnZKltLAIECBAgQIAAAQIEshCQc7JQNgYBAgQIECBAgAABAlkKyDlZ&#10;ahuLAAECBAgQIECAAIEsBOScLJSNQYAAAQIECBAgQIBAlgJyTpbaxiJAgAABAgQIECBAIAsBOScL&#10;ZWMQIECAAAECBAgQIJClgJyTpbaxCBAgQIAAAQIECBDIQkDOyULZGAQIECBAgAABAgQIZCkg52Sp&#10;bSwCBAgQIECAAAECBLIQkHOyUDYGAQIECBAgQIAAAQJZCsg5WWobiwABAgQIECBAgACBLATknCyU&#10;jUGAAAECBAgQIECAQJYCck6W2sYiQIAAAQIECBAgQCALgREPP/xwZWVlFkOdfoyO1d//h39e88or&#10;rQcvn37p6CjqeOH7P903feqE7jM3LHn0paOXv7v8md/UJO+f9Nj440ebDl8fTux6sHPJoz9c8Uo4&#10;unuOoo1LHl2cvNT7xdNP8YxbhP6bjl4/9cL4hN6Pz7gDDQkQIECAAAECBAgQ+LACQyjndLzwzKtj&#10;53/xnlsu37v6X0KS2ffTf3i5I7/llbfHXF/dmgSgLfmo8rLfG9X+ZnRleDdEl9bW1jVvfeT6w02F&#10;GBNaFkLRztZXOsfHj5MH5S3/umXygi/+8S3Xl7/1z6vfLWSonS2v/O6TD33+zusvP7j+1Z0f+8jr&#10;T8Sxp/XQ5dNHv/r9J8JgrQcvm75/xaOLn0uiUHg9GbEwStd8wpMd5dePb+5pP+bfCkHt7fLrqzpf&#10;Wb8+PrXwuLPq+qNNSbKKuzplSPuwS+k8AgQIECBAgAABAgS6BIbQdWvv7tqbG18d5lV903333RSt&#10;/rf8xxc89NCCj+f/7SevbYnix7fUdK/brsK7912Xi6J9vVqu7jhxZfMd+YpLpyUbK9Om1Ozd9W53&#10;k+0rHw3HD35Z+YnZ727anry6d8vGjnff2xvV3PrQfbOTU2puiecQbXntJ8fns3pXFFVc87nwesWe&#10;jt7tq8eH+YQj37EzPvXWhx763DX5117YF7+24fgQPn0ECBAgQIAAAQIECKQqUNbW1lZbW5vqGKHz&#10;zs7OVatW7d+/f9SoUeed1ydcjRgx4vbbbw9t3nv5R89Ht91zw/jkwScmbX0tuvWeT0Uv/WjlwQuj&#10;jgvC487lT2y5/K7K9cffjV+5aOrezd0tw/mfGh9Fm376xPrKu0JX4UHb5BnR2vVj//CeT1Udfz00&#10;Wf5E2+UP3FH98o9+vOeaBya3hZ57/xmfU3nXNXt+HPdzxaYfrTx0YbQznkM8n+gTl2x7LQwVvx7d&#10;ds3uH2+5PGl/czLn26KVz0e3XrP7n7r6fz6aUt78TtyiZ4g/uCrU+5Of/CRtdv0TIECAAAECBAgQ&#10;GGoCR48ePXDgQMgFd955Z/gzpelllHMWLVp01VVXzZkz5/zzz+9XSVlZWfeLnWsXL2nOh/cnzmqY&#10;W9eyrLGpPX4ys2Fu1PU4qpk1v3LdimjO9D1L1myPcrlcvmJ6w+TNx1tOTbrvWLt4adJTrn7+ghlV&#10;3V11PY1btC5r3DwljBKFQVdEt03fvXRNGCwea2p4KzzO1c9bUPVqYxgl7mba/AXjXu4Z5YZd4Zw5&#10;C65sXfx8+E/Vy33ax5Mqv2ZW1BR3mNQyZXM8VvizZ4j4jcOHDx87diylddUtAQIECBAgQIAAgSEr&#10;EL4Jr1ixYtOmTQsXLkxpklnknBDXvvOd7/zZn/1Z2LoZtDJ6p6BCtknhaF3euHlySD4pdK1LAgQI&#10;ECBAgAABAiUscOTIkUceeeTLX/5ySgZZ5Jww9X/4h3+49957U6pBtwQIECBAgAABAgQIDDuBp59+&#10;+gtf+EJK087odwhGjhyZUgG6JUCAAAECBAgQIEBgOAqkmhEyyjn9fntgOC6DORMgQIAAAQIECBAg&#10;MIgCqWaEjHLOIHLoigABAgQIECBAgAABAqcWkHN8QggQIECAAAECBAgQKDYBOafYVlQ9BAgQIECA&#10;AAECBAic65yzvemZDft7L8P+Dc+Ef2wnHIXXu582bSs02t5UeLcp+WdtHAQIECBAgAABAgQIEDhR&#10;4FznnBNmtGvXxZ8P/1zQwoWfvXpMlN+wfNPUh8OTL419eU1IOvs3/HzHvC+Fp/N2/LxvPLK2BAgQ&#10;IECAAAECBAgQ6BYYajln/56dq54qbOfkkzleWDkm/JmrvHjnnv3Rrt3R1Mm58HTy1Gj3LqtIgAAB&#10;AgQIECBAgACBgQSGWs7Ztbv55ng/50tTW55LdmzieBNF+T07rB8BAgQIECBAgAABAgTOTGCo5ZxJ&#10;MxfOnFTYwIn/vPqOq1q+EXZ3ntt98YVnVpBWBAgQIECAAAECBAiUvMAQyzn5Dc88m2zjhA2c+Iq1&#10;bb8o3J9z+9gdUXg6bmzUsiVcz5bf0hKNHVfyiweAAAECBAgQIECAAIEBBc59zmldGm/YxEf4pYGe&#10;DZxHdt8wK+zrTLq2sJ/T9XTM1ddfvPSR8LRl6u3hZwocBAgQIECAAAECBAgQGECgrK2trba2Nm2b&#10;p59++u677057FP0TIECAAAECBAgQIDBcBJ599tl77703pdme+/2clArTLQECBAgQIECAAAECJSsg&#10;55Ts0iucAAECBAgQIECAQNEKyDlFu7QKI0CAAAECBAgQIFCyAnJOyS69wgkQIECAAAECBAgUrYCc&#10;U7RLqzACBAgQIECAAAECJSuQUc45fPhwyRIrnAABAgQIECBAgACBEwVSzQgZ5ZyDBw9aWgIECBAg&#10;QIAAAQIECPQIpJoRMso57e3thw4dsqgECBAgQIAAAQIECBAIAiEdbN68OT2KjP6d0O9973sdHR23&#10;3377qFGj0itGzwQIECBAgAABAgQIDH2BAwcOrFy5cvz48V/84hdTmm1GOSfMfsuWLW+//fbIkSOP&#10;HTtWVlbWU0+4LK/305TqHILdjhgxYgjOypQIECBAgAABAgQIpCdQyAIhAlRUVEybNi29gbLLOenV&#10;oGcCBAgQIECAAAECBAj0Fsjo/hzoBAgQIECAAAECBAgQyExAzsmM2kAECBAgQIAAAQIECGQkIOdk&#10;BG0YAgQIECBAgAABAgQyE5BzMqM2EAECBAgQIECAAAECGQnIORlBG4YAAQIECBAgQIAAgcwE5JzM&#10;qA1EgAABAgQIECBAgEBGAnJORtCGIUCAAAECBAgQIEAgMwE5JzNqAxEgQIAAAQIECBAgkJGAnJMR&#10;tGEIECBAgAABAgQIEMhMQM7JjNpABAgQIECAAAECBAhkJCDnZARtGAIECBAgQIAAAQIEMhOQczKj&#10;NhABAgQIECBAgAABAhkJyDkZQRuGAAECBAgQIECAAIHMBOSczKgNRIAAAQIECBAgQIBARgJyTkbQ&#10;hiFAgAABAgQIECBAIDMBOSczagMRIECAAAECBAgQIJCRgJyTEbRhCBAgQIAAAQIECBDITKCsra2t&#10;trY2s/FOMVDHC9//l+gz991U3f3g3SWPrtwen1Dx8QX3zb4wfrTxx4+u3Fro4/iLgzf5jUse3XTV&#10;Q/OnJT2GsTZNeWj+1YPXvZ4IECBAgAABAgQIEMhEYMTDDz9cWVmZyVinGeS3v1n/ZnTl9EtHFx58&#10;ZN0/b5n8uS/ec8v1Y379zy+8e3l4I4p2tr7yu+se+vyd119+aP2rHaP3rP5//nnNK6/sKL++rmz1&#10;9/8hPG49dHnNb56JH4UjvD6++ftPxE/C69NHv1p4/Morb5dfX93c3X76vp8++sMVocnByz52YMP6&#10;9V0Npkatr3SOv/zdnySdxUMkSctBgAABAgQIECBAgMCQFxiy163t6thTcenU6hjw6qtq9r73bjfl&#10;9n99NBw/WJ/7xNT2t/Ymr27dtDF69729Uc0tD4XtoPBCxTWfe+ihW2u2bnruxV/mbnkoPM6tX7Mx&#10;fuPjn3vocx+vyHfs7NV+wviKuJfCGDW3PvTQ567Jv/ZCR/xafmPPEEN+KU2QAAECBAgQIECAAIEu&#10;gYyuW1u3bt2rr76az+dHjBhx3nn9w9UDDzwQpvPeyz/68Z5rHviDq8KD56Pbrtnz4/WVd91zw/ho&#10;0/In1o+9655PjY+iTT99om3yA3dUvfSjf9p9zR+OXb8yuu3W6Pnw5z3jf/5E2+UzorXrx958ybZV&#10;cT/R8ifaxnxsx/7Q/qrQRdvlhfb3XLUpdH/rNbv/qav99IqWdyY/cPmW0HM4v+3yB+6o7p5A24VT&#10;923uGuKeez4VJvnEE0/47BAgQIAAAQIECBAg8KEFjh49evjw4dGjR8+bN+/iiy/+0P2c+sSMcs6i&#10;RYuuuuqqOXPmnH/++f0mVFZW1v1i67LGNe3x2xNnNcyti3qe5urnLZiRbO20Lm/cPLlh7tSo88XF&#10;K6JPTtq6sjkf5abNX3BjVXhrzfb48ZxoxZKN+bh1zayGT3YuXhqaJG2ubF38fDRnQV1rOPW2BVWv&#10;9mmfy+WiS64o3/h6zwSieKz5Y9cv6RkidHnkyJGwMCkthm4JECBAgAABAgQIlIJAyDkrVqzYtGnT&#10;woULU6o3i5zz9ttvP/PMM3/6p38aNnNSKqN3t0kEmhOSTwZjGYIAAQIECBAgQIAAgQ8hEPYPHnnk&#10;kS9/+csf4twzOSWL+3M+9rGPlZeXZxNyQs1VNy4Qcs5k7bUhQIAAAQIECBAgcK4EQjq46KKL0hs9&#10;i5wTZj9y5Mj0atAzAQIECBAgQIAAAQLDTiDVjJBRzjnxtweG3TKYMAECBAgQIECAAAECgyiQakbI&#10;KOcMIoeuCBAgQIAAAQIECBAgcGoBOccnhAABAgQIECBAgACBYhOQczJf0V1v/HjTrsxHNSABAgQI&#10;ECBAgACBEhI49zln25rwj+skx5ptA8Fva3p2w/60V2R70zNnMMj+Dc80bT/lVPIbnln0zIbkH+85&#10;2bFtw/opE8fF7xYGHWjo0w8UTg9jDSyWjLy9qZt10aKTA+7Pp06b9tLpnwABAgQIECBAgMCJAuc6&#10;52xveir6fPjngcLx+ejlUyeEFNevZuZnrx5z9v3v/03LxbMvbvnNqcLDpFmfvTrXa6iBhh5z9Wdn&#10;1pztdOrmPVyAffiqlm8MmIi2Ny3/zdmO4nwCBAgQIECAAAECQ1BgxMMPP1xZWZn2zH71q1/V19cP&#10;MEpZ/t1fHbq0fkL42emK2mkTLghNwgbO1qrwStiveOX9abXR1pZ1v3h2yZIXXjjv8ptqK6Kw1/Ff&#10;H1/yQtl5572W72r238LzF14ouyx+O2yPrHhlybO7LrvpvF8u+tY/htc7xl8X97+tqfC0Xz8vvDv+&#10;2mkTOpqe2Vo1bcLvNjz7Xx9/Nm7z7vjrpsWTKhxd5+4+r7q8ZlptRXdXXT33lLXtlcePXPonlx5p&#10;eieeWJhpv97CHkv3FOK55rc2H7x42u9e6Tv0eeGtEaH0302rzXe17zuZKOyAxd3ko+oxk+LZFJ4W&#10;CokBk6PQeVLCyAmXjn+t9f362oo+E6jauuIHTWtejlW7ByoIx3tBXT32Rkj7M6J/AgQIECBAgACB&#10;0hJoaWn5+Mc/nlLN5zrnXDBh2qSd/9Q7qER7t7YcujjkhPd3Nr/z0TjnPHvk6oV/cudNl21dEfLP&#10;+79oys3/s8/OGbH1H7d/9FP1E9595YXcXQ9+9vabrsv/LM4G0dYl74fmvzdiw892fOrBcNpNFW/8&#10;U5xhDm59YezNoZ9rx7/SEuLT3pBJkqfHXlj3/rRxe5JUEI2ZNGfO7TfddO345i3HQoQooO/v7qqi&#10;c8mecTdVbe3Xc3cc2v7Lf6y89M7aSed1Pt46IgSG3+1s2T313jC3y3Ylyed3ZVVzbp9z0003XVb2&#10;yp5x0yYcSqLIR3fEf47a8kL+hmS68ai/29m846PTzvv1K5OT0nolrvhytZ+9k7Ss2LVk99ibxm3t&#10;ehrqXJbkwxNyTtxfy46P1teO6DOB6VdXn/fu5PmfnvJu07f2xBRB+Fu/PO+m2r3rBxo3pQ+gbgkQ&#10;IECAAAECBEpVINWcc66vWwuLmrv6s4XLq8a9PPBNMvVjk9tZxo2Ndu/K79lxYWV8hVnNpTcnGWTP&#10;ztalj8S3onxjaeuO3fEFY3Xj4ua7drWuejK5ReXJVa27kvv+u/pJPkehn9mXTiqMPiv+b3KMiX7z&#10;THzKI0tbe33awtljk8gzblzdwD0njbf9elW0+qlw9lOro1W/LtxrdHFlr0vUxuR2FW6aCQ36H7mr&#10;b4jicxf1ur1n0vSpLUlpfe5c2rs7zCM+vWJsPJu9u1uTQUOvq5p3n+T3DXbtjmLDgSfQQxFNunT2&#10;jj35aOBxT5iyFwgQIECAAAECBAgMWYFznHPCRWg92WbM2Iv7MIVv8IXnXV/fky/rucqLd+6J00z4&#10;dh6/N6bywrp5Xyrch7Kw9z02IZPcfH/X6wuPJ5nuEUI/q99Kskiv3zkI96tEd8Tn3J9kqO4jxIrd&#10;e+MnITuFPwfuOb/h5Z3dN8QsfHjezkLnvY9wGdtblyaBbt5AV/BNmpXM9v5et/d0JcC+vVWMDfOI&#10;+y34hLQzu+sGp4ULZ/Yktj4jb39rVRwOTzKBXhRvrU6C2YDjDtmPsIkRIECAAAECBAgQOEHgHF+3&#10;Fm4dOdb0jcItMS+8f+3/MrtmZFQRrvv6brjh5P2P1sX3n0RbO1pb4/tz1k2+87NTKiqqjr7wjXA/&#10;Trg7Jaq+on5C9bhjLzyS3J9TuPEm6rovZeSEiq3f6robJrm/5WDfy+Em1V5eeD/ptnDWlAt2JSO/&#10;UDn55p1lPdeA9XR1cHRduD9nypR+PcdXiu1/84U3qz45veuqsZFjjr6yaufE6s73wtViFV1X4tWM&#10;PfrKd+OZ7r54WnRwdFxZr+vW3nimcPFeMp1RhevW1hduk3k5mjn/Uz03C10woeI3ycQLPlde0fX0&#10;+J1IySLnty75wQ8SlRj24U9fMTKKZ9VnAhX55qee3HX5nTOv7aa4/09+r6L7/p9+4/rLQ4AAAQIE&#10;CBAgQGBQBVK9bq2sra2ttrZ2UCc8QGdPP/303XffPRijhO2XPdfeffWY8CsFz0V3hAeD0ak+CBAg&#10;QIAAAQIECBDIWODZZ5+99957Uxr0HF+39sGrmnRt+JXk5Baai68Xcj64nzMIECBAgAABAgQIlIDA&#10;sMs5Ufi3ZQq33Zz9vzBTAuurRAIECBAgQIAAAQKlKDD8ck4prpKaCRAgQIAAAQIECBD4IAJyzgfR&#10;0pYAAQIECBAgQIAAgeEgIOcMh1UyRwIECBAgQIAAAQIEPohARjnn8OHDH2RW2hIgQIAAAQIECBAg&#10;UOQCqWaEjHLOwYMHi3yVlEeAAAECBAgQIECAwAcRSDUjZJRz3nnnnUOHDn2QqrUlQIAAAQIECBAg&#10;QKBoBUI6aG1tTa+8jP6d0EceeSRUcvPNN48aNSq9YvRMgAABAgQIECBAgMDQFzhw4MDLL7983nnn&#10;/fmf/3lKs80o54TZ/+pXvwqJbeTIkceOHSsrK+upJ1yW97GPfSyl8ga9240bN1ZXVw96tzokQIAA&#10;AQIECBAgUAoChSxw5MiRysrKW2+9Nb2Ss8s56dWgZwIECBAgQIAAAQIECPQWyOj+HOgECBAgQIAA&#10;AQIECBDITEDOyYzaQAQIECBAgAABAgQIZCQg52QEbRgCBAgQIECAAAECBDITkHMyozYQAQIECBAg&#10;QIAAAQIZCcg5GUEbhgABAgQIECBAgACBzATknMyoDUSAAAECBAgQIECAQEYCck5G0IYhQIAAAQIE&#10;CBAgQCAzATknM2oDESBAgAABAgQIECCQkYCckxG0YQgQIECAAAECBAgQyExAzsmM2kAECBAgQIAA&#10;AQIECGQkIOdkBG0YAgQIECBAgAABAgQyE5BzMqM2EAECBAgQIECAAAECGQnIORlBG4YAAQIECBAg&#10;QIAAgcwE5JzMqA1EgAABAgQIECBAgEBGAnJORtCGIUCAAAECBAgQIEAgMwE5JzNqAxEgQIAAAQIE&#10;CBAgkJGAnJMRtGEIECBAgAABAgQIEMhMQM7JjNpABAgQIECAAAECBAhkJCDnZARtGAIECBAgQIAA&#10;AQIEMhOQczKjNhABAgQIECBAgAABAhkJyDkZQRuGAAECBAgQIECAAIHMBOSczKgNRIAAAQIECBAg&#10;QIBARgJlbW1ttbW1GY02BIb57dIl77/80rFDh3rmUnbBBSNv+NToefOHwOxMgQABAgQIECBAgACB&#10;QRAYvjnnF1//u+gv/49rP5BB5xf/9MBzPxvwlFG3/7uqx//+A/WmMQECBAgQIECAAAECQ1Mgo+vW&#10;dj7z76/qPv79MzvP3mLnM482fsBe9nz9qycLOaGn8FZocLzL37750+999T99/Ycbf/sBh9GcAAEC&#10;BAgQIECAAIFzLZBRzonL/OLiTeFY/bfRV/7+Fzt+WMg9ceZ57euFBPT116I4Dv3dL0LbX/xd8lZ3&#10;s/BW4cX4+OIPd0a/+PuvrIoeXxDadCeof//DHaHJzh9+Me5nwOO3z/6/A70+p+r/+2nVv4vf6d1g&#10;4w9+GN3zlf/zSxOW/v3r53qNjE+AAAECBAgQIECAwAcTyDDn9J/YzX+7etP3Prv96/e+GR5serqh&#10;8X/8MJr5Bzc//pNfRL/4yeM3/8HM6Id//VdXPN311s4dP3x00982bdq0+Kq/+vvXrv3Tr94cgtP3&#10;Zv7rwq9cEfJT01ejv3oqBKQL//jxTX/5iYEJjuyIk1DfY07VysdH7/t/9yTXsvVqsHPzlgmTxkXR&#10;6Gm/F20bhO2nD7YoWhMgQIAAAQIECBAgcFYCGeacxxfEuzGz/yr66p9eG8/5iisvjqIdb7xZePCJ&#10;Tzesbtt+8S1/MPvNN157483Zf3BLeDGKGu+96qp7G6Pw1va2VUml1/4fvZJMeHH25TUh34SAtOmN&#10;Mwkk50/u+dGFJOS8+/X2z33n8ImG4ybkzgrWyQQIECBAgAABAgQInDOBDHNO4bq1TWEP58Lj5V58&#10;5RXRm2+EjZbXftIYJ5YLb/lM9Ff3/lX0mVsKjRqS/ZwovFVz+c0h7fRc0lboovvFnU0/XXXVlb36&#10;PRnoX1Yv/+lFD/9eNPnu6lOEnOjCSdEbHXEfO9/dX3HBOVsdAxMgQIAAAQIECBAg8GEEMsw5A08v&#10;XIEW/dXseNOm4X/94xBU4p2ZKFy0Fj/84/+1IdnPefNv/68/vvDiP37oi41hS2jB4w0PffbCCydf&#10;Ed+f03RL4cWZX4n+9vPXnvr+nGT8r+/40v834ks/qln8f4862U5O0u73//CSH/7tP/7wWz+M7vxU&#10;xYeBdQ4BAgQIECBAgAABAudMYOj9rnT47YHZbQ9t+suQWgb32HZZbXTsWNznv/tvF937RuefnnC5&#10;WlnZpF//ZnAH1RsBAgQIECBAgAABAtkLnPP9nL4lh99eO34DzyBrfKRualePP/vf3zkx5ETR8QaD&#10;PLLuCBAgQIAAAQIECBDIVGCI5ZxP/GX/G3gGT6P88/efurPTNhi8ueiJAAECBAgQIECAAIEUBYZY&#10;zkmx0mjM//wnFf/b/36yEcJboUGa4+ubAAECBAgQIECAAIGMBIbe/TkpF37knXcOvfLzY4cO9YxT&#10;dsEFF/xP14+46KKUR9Y9AQIECBAgQIAAAQIZCZRczsnI1TAECBAgQIAAAQIECJw7gRK6bu3cIRuZ&#10;AAECBAgQIECAAIFMBeScTLkNRoAAAQIECBAgQIBABgJyTgbIhiBAgAABAgQIECBAIFMBOSdTboMR&#10;IECAAAECBAgQIJCBgJyTAbIhCBAgQIAAAQIECBDIVEDOyZTbYAQIECBAgAABAgQIZCAg52SAbAgC&#10;BAgQIECAAAECBDIVkHMy5TYYAQIECBAgQIAAAQIZCMg5GSAbggABAgQIECBAgACBTAXknEy5DUaA&#10;AAECBAgQIECAQAYCck4GyIYgQIAAAQIECBAgQCBTATknU26DESBAgAABAgQIECCQgYCckwGyIQgQ&#10;IECAAAECBAgQyFRAzsmU22AECBAgQIAAAQIECGQgIOdkgGwIAgQIECBAgAABAgQyFZBzMuU2GAEC&#10;BAgQIECAAAECGQjIORkgG4IAAQIECBAgQIAAgUwF5JxMuQ1GgAABAgQIECBAgEAGAnJOBsiGIECA&#10;AAECBAgQIEAgUwE5J1NugxEgQIAAAQIECBAgkIGAnJMBsiEIECBAgAABAgQIEMhUQM7JlNtgBAgQ&#10;IECAAAECBAhkICDnZIBsCAIECBAgQIAAAQIEMhUoa2trq62tTXvMHTt2PPfcc+3t7R/96EfPO69P&#10;uDpy5MiECRPSnkBR9n/48OE9e/YUZWmKIkCAAAECBAgQKFaBo0eP/va3v62urm5oaEivxoxyzqJF&#10;i6666qo5c+acf/756RVTaj2XlZUdO3as1KpWLwECBAgQIECAwHAXCP+/fuXKlS0tLQsXLkyploxy&#10;zte+9rUvfelLI0aMSKkM3RIgQIAAAQIECBAgMIwEwlVdX//61//zf/7PKc05o/tzLrroIiEnpSXU&#10;LQECBAgQIECAAIFhJxDSwWWXXZbetDPKOSNHjkyvBj0TIECAAAECBAgQIDDsBFLNCBnlnH6/PTDs&#10;1sCECRAgQIAAAQIECBAYXIFUM0JGOWdwRfRGgAABAgQIECBAgACBUwjIOT4eBAgQIECAAAECBAgU&#10;m4CcU2wrqh4CBAgQIECAAAECBIZOzulcu7ix61i8tvPsV6ZlWeOg9BPP5PjcFr84CFP7EMW1Ll/W&#10;+iFOcwoBAgQIECBAgACBkhQYKjmndfmS5qh+fvg3URsaZlU0L1l+1t/qp85tWDCjajAWNZ5bxazC&#10;1Mo3LlnWMhidfqA+Wpat2f6BTtCYAAECBAgQIECAQEkLZPTvhD799NN33333KaTD5svYeQtmVCdN&#10;OtYuXrp7esPc6hcXL9ka5fL58pkNN+xavGRjPopyuVw+umT+ghujtYuXNIcXomjizIa5U8OWy5Jt&#10;cdvw0sRZDXPrwn7O+rHzQ9SJe+tqGF6Pljd2Z4aJ9dP2NYc+c/Vxs9BROKWpPe6xZlbDHXXds21d&#10;1rju+Nx6ajihcWt3zwPPJ+wKhXKSEurjSnsmXD5r3th1vWZYF8Uj7iuUEs+trrWr0lDXDZ2Fxz1z&#10;LulPr+IJECBAgAABAgSGscCzzz577733plTAUNnP2de/vn2dHYWXJs1pCDGm9eWN+ZAfGhqmlyfZ&#10;JoqqZiyId1jmT8u1b+ne/LkktJ01MWrf3GvLpfONbfmQCuK2c7uyS4gxDfPrc+3bojkN8+pz+W2t&#10;YawQh5r21c+LN20mbl9zfNOmo/OEuQ3QOGSYNXuTUWZObG/qvsYsnk880LpwtVvH2hUby+NdoZnl&#10;zc93X5gXN5hbV91VSmjZPfN8+TUN3XOrmnHNxEJ4q35xRWFnKWx5rThHV9Cl9EHULQECBAgQIECA&#10;AIFBFBgqOae8f03lVYW9nYqqeKclDhu5sfEr1WNzXU1DtAj38yQ7JF1H+bjQ9niDrjx04/SJ+eYl&#10;8a0/i9d2Zade7auruobu2J2PCoPWTamJ9u3qvg+np0HvGZ7QuGNPvmuqU6dMjLpCWjKfqqqKKL+n&#10;I4pPaV8TZhG2jPK7CxNJGoSjcP9P1/ZU8kpS7AlDx6Nsj/sIW1Jxnw4CBAgQIECAAAECBAYSGCo5&#10;Z0pNvnuXo3Pt8835mik9143F046/8RfCQRwX4qNl2ZKtk8L+SdjPOd3K1s1NNn7Cxk1XvBjwhDgf&#10;FfJJ6+btPQkkPA2xJ9/8amHLKFxR1hhv9ZzQuLoyF+3tjLNRy+b2rrwUJRtNnZ17o1xldXJK2JMp&#10;HN07S4VOly/ZdklcSv3JSunObvEo8WZUchy/su50AN4nQIAAAQIECBAgUGICQyXn1N0xvz4q7Lok&#10;P0jQ/0t83Q3h+rSmsCWzOSqEgbBtkuzSrNgadQWMk61cuJGm0G1+4pSpJ1/e6hlzpkXNS+PNkvaa&#10;WXN7tYzntjfeRTn+1gmNq26c0zX/pvaJM7tiTG7vukI5c26siqpnTK9J9nNCEX0vOaubPDG/MS5l&#10;W9RrH6n3TOOYF85d1hH2ppL9nBP3pkrsc6tcAgQIECBAgAABAqcSGCq/Q3C6VYrv2t99TdfvDSQP&#10;TnfGOX6/Z8LneB6GJ0CAAAECBAgQIDA0BUridwhOR19Vd0myn5Nsj9ww1EPO6arxPgECBAgQIECA&#10;AAECaQoMl/2cNA30TYAAAQIECBAgQIBA5gL2czInNyABAgQIECBAgAABAsNZYKj8DsFwNjR3AgQI&#10;ECBAgAABAgSGloCcM7TWw2wIECBAgAABAgQIEDh7gYxyzuHDh89+rnogQIAAAQIECBAgQKBoBFLN&#10;CBnlnIMHDxbNeiiEAAECBAgQIECAAIGzF0g1I2SRc3bu3Ll3795Dhw6dvYUeCBAgQIAAAQIECBAo&#10;AoGQDt555530Csnod6W//e1vv/fee5/+9KdHjRqVXjGl1nNZWdmxY8dKrWr1EiBAgAABAgQIDHeB&#10;AwcOrFq1qqqq6gtf+EJKtWSUc8LsV65cuWPHjvLy8vDVPHxB76knXJb3sY99LKXyirvb3/3ud7t2&#10;7SruGlVHgAABAgQIECBQTAKFLPDb3/427H/cdddd6ZWWXc5JrwY9EyBAgAABAgQIECBAoLdAFvfn&#10;ECdAgAABAgQIECBAgECWAnJOltrGIkCAAAECBAgQIEAgCwE5JwtlYxAgQIAAAQIECBAgkKWAnJOl&#10;trEIECBAgAABAgQIEMhCQM7JQtkYBAgQIECAAAECBAhkKSDnZKltLAIECBAgQIAAAQIEshCQc7JQ&#10;NgYBAgQIECBAgAABAlkKyDlZahuLAAECBAgQIECAAIEsBOScLJSNQYAAAQIECBAgQIBAlgJyTpba&#10;xiJAgAABAgQIECBAIAsBOScLZWMQIECAAAECBAgQIJClgJyTpbaxCBAgQIAAAQIECBDIQkDOyULZ&#10;GAQIECBAgAABAgQIZCkg52SpbSwCBAgQIECAAAECBLIQkHOyUDYGAQIECBAgQIAAAQJZCsg5WWob&#10;iwABAgQIECBAgACBLATknCyUjUGAAAECBAgQIECAQJYCck6W2sYiQIAAAQIECBAgQCALATknC2Vj&#10;ECBAgAABAgQIECCQpYCck6W2sQgQIECAAAECBAgQyEJAzslC2RgECBAgQIAAAQIECGQpUNbW1lZb&#10;W5v2kJ2dnatWrdq/f/8FF1zQb6xjx45ddNFFaU8gy/5DsUeOHMlyRGMRIECAAAECBAgQGEYChw4d&#10;GjVq1J133hn+TGnaGeWcRYsWXXnllbNnzx4xYkRKlQydbg8fPnz++ecPnfmYCQECBAgQIECAAIEh&#10;JRB2BVavXv3GG28sXLgwpYllkXMOHDjwP/7H/3jwwQdLIeSktE66JUCAAAECBAgQIFBMAiHqfPOb&#10;3/zKV76SUlFZ3J8TdqNGjx4t5KS0hLolQIAAAQIECBAgMOwEQjoYN25cetPOIueE2ZeVlaVXg54J&#10;ECBAgAABAgQIEBh2AqlmhIxyzrBDN2ECBAgQIECAAAECBIavgJwzfNfOzAkQIECAAAECBAgQGFhA&#10;zvHJIECAAAECBAgQIECg2ATknGJbUfUQIECAAAECBAgQICDn+AwQIECAAAECBAgQIFBsAnJOsa2o&#10;eggQIECAAAECBAgQGCo5Z+3ixp5j8YudZ7wwrcsaG5e1nEnzzrXL156u37i3wtHVZ8uyxsWnPetM&#10;RteGAAECBAgQIECAAIHsBIZKzgkV56bNbwjHvPpo44q1HYNM0Pniiua9p+6zc+3iNfu657CvafGg&#10;z2GQS9IdAQIECBAgQIAAAQInERhCOadrhh2781F5VXXU+eLixsWLwzZPvLXS0b3f07270ro82XZZ&#10;vG5fclrceHlr7wdR2IopNIl3h1pf3piP8s1L4tNDnul6p0+S6Wjdlp84/caquLvqGQsaFsyoPm7W&#10;NVx3b92bSHFXhf67Bkvm4CBAgAABAgQIECBA4NwKDKGck9+4JM4fTe25aTfUdalMmtPQMHdq67Kl&#10;zeUzw17P/PqoeUXIFR1r123P1c9raLht0kn4Wpc1tU8Mp8S7Qy+3RnU3TMtFufr5C2Z0LF/SXDEr&#10;7mta1Px8r2vS4nx10qPujnirqWHmxPzW1s6kt/YtrVF3NGpdXtgIml+/d82ZXUR3bhfd6AQIECBA&#10;gAABAgSKXGAI5Zyu69YaGhYUNlXCUVEVP+ro3Bflxsa7K1V1l+Tyezqi7j2fqLqqfMAF6jkl3pmZ&#10;252aQtPOzr1RrjLp68pJufzu49fHVY/NnWKtC7tDTe2FJvG52zevfWNbvmZKXdJnEtKWNOejfbtO&#10;dxNQkX+ilEeAAAECBAgQIEDg3AsMoZxzUow4zBQSSWfr1nycUuJMsq8zvBLnme5jb2dIGB17kl2Z&#10;nlPiC97iO22qxhUCUVVVRRQnpdBXSCmF9FQ4qusm5drXFX4CofusrrfC06Yo3gOaObF34+aN+YmT&#10;Q4aK+xwgpJ37xTUDAgQIECBAgAABAiUqMBxyTlQ3d+bE9qawn7KkOaqfE3Z7qmfMCVedLW1sfH5b&#10;Yd2SzZnmsKWybm9hV6b7lKXN0bQ58Z02IRol9+dU3zFr4vY1cV8bo/rbZnTvHMV9zFgwq7xw7VzP&#10;Wb0iUHzO+n3dW0DxzlIUTZwyNRnsk+HquOTExmVu0CnRv0nKJkCAAAECBAgQGEoCZW1tbbW1tWlP&#10;6bHHHrv//vvTHkX/BAgQIECAAAECBAgMF4Enn3zywQcfTGm2w2I/J6XadUuAAAECBAgQIECAQHEK&#10;yDnFua6qIkCAAAECBAgQIFDKAnJOKa++2gkQIECAAAECBAgUp4CcU5zrqioCBAgQIECAAAECpSwg&#10;55Ty6qudAAECBAgQIECAQHEKyDnFua6qIkCAAAECBAgQIFDKAnJOKa++2gkQIECAAAECBAgUp4Cc&#10;U5zrqioCBAgQIECAAAECpSwg55Ty6qudAAECBAgQIECAQHEKyDnFua6qIkCAAAECBAgQIFDKAnJO&#10;Ka++2gkQIECAAAECBAgUp4CcU5zrqioCBAgQIECAAAECpSwg55Ty6qudAAECBAgQIECAQHEKyDnF&#10;ua6qIkCAAAECBAgQIFDKAnJOKa++2gkQIECAAAECBAgUp4CcU5zrqioCBAgQIECAAAECpSwg55Ty&#10;6qudAAECBAgQIECAQHEKyDnFua6qIkCAAAECBAgQIFDKAnJOKa++2gkQIECAAAECBAgUp4CcU5zr&#10;qioCBAgQIECAAAECpSwg55Ty6qudAAECBAgQIECAQHEKyDnFua6qIkCAAAECBAgQIFDKAnJOKa++&#10;2gkQIECAAAECBAgUp4CcU5zrqioCBAgQIECAAAECpSwg55Ty6qudAAECBAgQIECAQHEKyDnFua6q&#10;IkCAAAECBAgQIFDKAnJOKa++2gkQIECAAAECBAgUp4CcU5zrqioCBAgQIECAAAECpSyQUc45fPhw&#10;KSurnQABAgQIECBAgACBfgKpZoSMck5nZ+f7779vaQkQIECAAAECBAgQIBAEQjrYunVrehRlbW1t&#10;tbW16Q1Q6Pl73/teR0fH7Nmzzz///H5jHTt2rKysLO0JZNn/0aNHzzsvowCZZV3GIkCAAAECBAgQ&#10;IDAoAmEnp6mpafz48V/84hcHpcMTO8ko54SBt2zZ8vbbb3/kIx85MefU1NSkVN456ba9vT2Et3My&#10;tEEJECBAgAABAgQIDH2BI0eOVFRUTJs2Lb2pZpdz0qtBzwQIECBAgAABAgQIEOgt4PIqnwcCBAgQ&#10;IECAAAECBIpNQM4pthVVDwECBAgQIECAAAECco7PAAECBAgQIECAAAECxSYg5xTbiqqHAAECBAgQ&#10;IECAAAE5x2eAAAECBAgQIECAAIFiE5Bzim1F1UOAAAECBAgQIECAgJzjM0CAAAECBAgQIECAQLEJ&#10;yDnFtqLqIUCAAAECBAgQIEBAzvEZIECAAAECBAgQIECg2ATknGJbUfUQIECAAAECBAgQICDn+AwQ&#10;IECAAAECBAgQIFBsAnJOsa2oeggQIECAAAECBAgQkHN8BggQIECAAAECBAgQKDYBOafYVlQ9BAgQ&#10;IECAAAECBAjIOT4DBAgQIECAAAECBAgUm4CcU2wrqh4CBAgQIECAAAECBOQcnwECBAgQIECAAAEC&#10;BIpNQM4pthVVDwECBAgQIECAAAECco7PAAECBAgQIECAAAECxSYg5xTbiqqHAAECBAgQIECAAAE5&#10;x2eAAAECBAgQIECAAIFiEyhra2urra1Nu6wDBw787Gc/271790c/+tF+Yx09evTw4cNpT+DU/b//&#10;/vvl5eXndg5GJ0CAAAECBAgQIFAiAiEd5HK5P/qjP0qv3oxyzqJFi6688srZs2ePGDEivWI+dM/H&#10;jh0rKyv70Kc7kQABAgQIECBAgACBMxc4cuTICy+8sGnTpoULF575WR+oZUY556tf/epf/MVfDM2Q&#10;84G8NCZAgAABAgQIECBA4OwFQtT5u7/7u//0n/7T2Xc1YA8Z3Z8zbtw4ISelJdQtAQIECBAgQIAA&#10;gWEnENLBxIkT05t2RjnHVWHpLaGeCRAgQIAAAQIECAxHgVQzQkY5Zzi6mzMBAgQIECBAgAABAsNU&#10;QM4Zpgtn2gQIECBAgAABAgQInFRAzvHhIECAAAECBAgQIECg2ATknGJbUfUQIECAAAECBAgQICDn&#10;+AwQIECAAAECBAgQIFBsAnJOsa2oeggQIECAAAECBAgQGCo5Z+3ixmUtp1yOlmWNjctao87Tt+zT&#10;Tdx+8YudVpoAAQIECBAgQIAAgdIRGCo554zFq2YsaJg79Yyba0iAAAECBAgQIECAQOkJjHj44Ycr&#10;KyvTLvy111679tprTzHK1g2vH7zouiurW5c1Pv/6my+99NLrr7958NKrLxkdhVeWrg7Pdpe9//7I&#10;2uvGb1r89C9HhJZR54uLn/5paPf6jtHx09bljUtXhWevv3koPq/73e2HLng/qpwa9xR2hOKeXn/9&#10;3THXXVEdP02G2pC0T1tA/wQIECBAgAABAgQI9BZYt27dJz/5yZRMhuB+Tr78moaGefW5/LbWjhBm&#10;1rXn6uc3NMy5pK9Ax9oVG6P6eQ0NMye2r18brkuru6MhPmZOzG9t7YxaX96YnzgzPJ9enk9O7Fi7&#10;uGlf3L5h1sTta7qukcuXT29oWHBjVUq4uiVAgAABAgQIECBA4JwIDMGckxtbHUXVVeWFeLInH1VU&#10;hSBSNa7wQvfRsTsflVeFllPnNiyYESeV+Aaexsam9uS0zn1R0k9UPTZX6Ki7fVQ3pSbatyu5Y6fQ&#10;xEGAAAECBAgQIECAQHEJDMGc0we4ujIX7e0MoaRz176+b4T8sq+zoxBvlrXG2zXRrGQ/J24Wx6T8&#10;7vBukm+SV7rbR62bt0fl4+zhFNcHWTUECBAgQIAAAQIEegkM9ZxTdeOc+qh5SWPjiq191616xpxp&#10;UfPSeANn4sy5ddV1k3Lta8J+zvp9uTjg1M0N17M1hefr9hX2c3raN65pr5nllwz8LSBAgAABAgQI&#10;ECBQxAJlbW1ttbW1aVf42GOP3X///WmPon8CBAgQIECAAAECBIaLwJNPPvnggw+mNNuhvp+TUtm6&#10;JUCAAAECBAgQIECgiAXknCJeXKURIECAAAECBAgQKFEBOadEF17ZBAgQIECAAAECBIpYQM4p4sVV&#10;GgECBAgQIECAAIESFZBzSnThlU2AAAECBAgQIECgiAXknCJeXKURIECAAAECBAgQKFEBOadEF17Z&#10;BAgQIECAAAECBIpYQM4p4sVVGgECBAgQIECAAIESFZBzSnThlU2AAAECBAgQIECgiAXknCJeXKUR&#10;IECAAAECBAgQKFEBOadEF17ZBAgQIECAAAECBIpYQM4p4sVVGgECBAgQIECAAIESFZBzSnThlU2A&#10;AAECBAgQIECgiAXknCJeXKURIECAAAECBAgQKFEBOadEF17ZBAgQIECAAAECBIpYQM4p4sVVGgEC&#10;BAgQIECAAIESFZBzSnThlU2AAAECBAgQIECgiAXknCJeXKURIECAAAECBAgQKFEBOadEF17ZBAgQ&#10;IECAAAECBIpYQM4p4sVVGgECBAgQIECAAIESFZBzSnThlU2AAAECBAgQIECgiAXknCJeXKURIECA&#10;AAECBAgQKFEBOadEF17ZBAgQIECAAAECBIpYQM4p4sVVGgECBAgQIECAAIESFZBzSnThlU2AAAEC&#10;BAgQIECgiAXknCJeXKURIECAAAECBAgQKFEBOadEF17ZBAgQIECAAAECBIpYQM4p4sVVGgECBAgQ&#10;IECAAIESFcgo5xw+fLhEgZVNgAABAgQIECBAgMBAAqlmhCxyzqFDh/L5/Pvvv299CRAgQIAAAQIE&#10;CBAgEARCOujs7EyPoqytra22tja9AQo9P/744zt27Lj11lvPP//8fmMdO3asrKws7QnonwABAgQI&#10;ECBAgACBISIQdnJWr149ceLEBx54IKUpZZRzwuw3btwYEttHP/rRfpWEIs87L4ttpVMIvvPOO0E5&#10;JWLdEiBAgAABAgQIECDQWyBc8DVmzJjf//3fT48lu5yTXg16JkCAAAECBAgQIECAQG+Bc7yRYjEI&#10;ECBAgAABAgQIECAw6AJyzqCT6pAAAQIECBAgQIAAgXMsIOec4wUwPAECBAgQIECAAAECgy4g5ww6&#10;qQ4JECBAgAABAgQIEDjHAnLOOV4AwxMgQIAAAQIECBAgMOgCcs6gk+qQAAECBAgQIECAAIFzLCDn&#10;nOMFMDwBAgQIECBAgAABAoMuIOcMOqkOCRAgQIAAAQIECBA4xwJyzjleAMMTIECAAAECBAgQIDDo&#10;AnLOoJPqkAABAgQIECBAgACBcywg55zjBTA8AQIECBAgQIAAAQKDLiDnDDqpDgkQIECAAAECBAgQ&#10;OMcCcs45XgDDEyBAgAABAgQIECAw6AJyzqCT6pAAAQIECBAgQIAAgXMsIOec4wUwPAECBAgQIECA&#10;AAECgy4g5ww6qQ4JECBAgAABAgQIEDjHAnLOOV4AwxMgQIAAAQIECBAgMOgCcs6gk+qQAAECBAgQ&#10;IECAAIFzLCDnnOMFMDwBAgQIECBAgAABAoMuIOcMOqkOCRAgQIAAAQIECBA4xwJyzjleAMMTIECA&#10;AAECBAgQIDDoAmVtbW21tbWD3m+/Dt96663XXntt//79F1xwQb+3jh49evjw4bQnoP8hLnDw4MGK&#10;ioohPknTI0CAAAECBAgQGBSBQ4cOjRo16vbbbx87duygdHhiJxnlnEWLFl155ZWzZ88eMWJESpXo&#10;lgABAgQIECBAgACBYSFw5MiR1atXv/HGGwsXLkxpwlnknPfee++JJ5548MEHhZyUVlG3BAgQIECA&#10;AAECBIaXQIg63/zmN7/yla+kNO0s7s8ZP3786NGjhZyUllC3BAgQIECAAAECBIadQEgH48aNS2/a&#10;WeScMPuysrL0atAzAQIECBAgQIAAAQLDTiDVjJBRzhl26CZMgAABAgQIECBAgMDwFZBzhu/amTkB&#10;AgQIECBAgAABAgMLyDk+GQQIECBAgAABAgQIFJuAnFNsK6oeAgQIECBAgAABAgTkHJ8BAgQIECBA&#10;gAABAgSKTUDOKbYVVQ8BAgQIECBAgAABAkMn53SuXdzYdSxe25msTOeLixuXt/ZapLjNspaBVq1l&#10;WfL6yRsMvNSnbx/PIZ7P6Vv2HSFuv/jFQh2nP8IoSePWZY0nKfD0fQypFmda/glLPKSqMBkCBAgQ&#10;IECAAIHhKjBUck7r8iXNUf38hviYVdG8pE+86cGtmrGgYe7UE61blzW1J6+erMHZL096PYe5tb68&#10;MZp0ZdXZz3LY9VB15aTc9s29s+ywK8GECRAgQIAAAQIEhqDAiIcffriysjLtmb322mvXXnvtKUb5&#10;+ao3L/nMHXWj4ybVYw+++Ur7+dddOXrbhpad77z50ksvvf76jtHXXVkddgme/uWI8CDe6nn6p+Hl&#10;Nw/WXj163fOv7nx/39bQ5tKdz4cG8Z8v7r306ktGty5vXPrmmOuuqI5aljUuXf16ON5NnnYdB7Zu&#10;aDl40XVXdixrfP71wkBvHopPjDrCUPEA2w9e8H5UMfXq0b/oGjqeQ/zG6zvGJBPpflqYYc/Eth8K&#10;51VOjbvqN3R4moy1oTBQOFp+vnr3hFn/U3jS+cbrv4lq4356jriEVfHE+/b/5ptvvrQhrnFrd3cH&#10;4yd9G/dU0T3b7l67p9S3zy6c2PbFDb3Ywwy79I63Txq8lYAnGmdcfrxnVViJeO0uqR69581X25M1&#10;dRAgQIAAAQIECJSUwLp16z75yU+mVPJQ2c/Z17++fZ0dhZcmzWlomD8t176+62K2+LWOtSs2ls8K&#10;Wz8zy5ufXxvdOH1iFE2c2bPVUzXjmon5ra2dUevm7bn6T9bFX/eb9tXPi/eKJm5fM/CVb/ny6clA&#10;yYlR66vN+Zp4hOkV+d5T63xxRWHfaVZN+7r4SrN4nycc8Qy3hG2JsDOTDzMJ55UXzhtw6GSsBTd2&#10;beB07toXVVQNuJsTIseavck218yJ7U3LWk/sPx4jX35N6G5G1L9xiE3b8rnCLtncul7RaVlBY179&#10;vrjPztat+dy0pNUdPa16s4ftst7tj6/L3KkfvPyWze3RxFg2zDjONlVVFdG+XWd6gV9Kfw10S4AA&#10;AQIECBAgUGQCQyXnlPd3La8q/A/+JABUjSuP8ru7gk8cHnbno/Y14W6ecLla79d7Opk6ZWJ+W+uL&#10;m9tzk+pCP3H7Qod1U2pO8q06Nza8Hw8UH52de6NcZXxCdWWu99Q69uQLU6q7oyuoxHeYNDYu2ZjE&#10;mo7OfVHSUdiUKpw34NCFJmdw9AwXhYqifZ1vntB/3ElXd/0bd0RVIQHmm5fEtz0tXtvDF08y37y0&#10;sXFpcz702ZHEwo1drboCR2/2/u2Pr0ss9UHLn3pDfS5ZuyK5E+kMVlETAgQIECBAgACBzAWGSs6Z&#10;UpMPOzPJl+zOtc+HvZQpXTsLyc0b8Y5H72wQh4jCnkBhp6I7VBznC3km37yxPXdJXbxPEr9f2CAK&#10;OzxR+bjT3gkTbzLk98QnxOGh1xHHnr2d8YbP8sb4NxJali3ZOilshYT9nLhVdVV3IIvzTfLKBx26&#10;z0egZ7go3gYpr7rihP4HmltX4yTXzU12m+pzveJgPMlcsrvVvakyNWk1r1er3uwntu8Z9MOU37UF&#10;NOtkgTPzvwMGJECAAAECBAgQKD6BoZJz6u6YXx8Vdh6SHyTouYAqt29dslsy8ZoZx9NJ9YzpNV17&#10;AsnPlMWxpL2pzy+V1U0O17Llum7ur54xZ1oU72A0rmmvmTXQLxn0X9m6O+Ir3MIJ6/b22c+punFO&#10;YZ5rtk+cFSYZbxzFT1dsjZL8Uzc3vsAsPm9f4bwzGDreREqyU+FITu/a7ugZLuxcTZwZEl3dDeEC&#10;udBg8eaoz7ziE09onNxXUyDNT5xy/PcbQicFjSSqFTJbOML2Tk+87GKP6m8L7P3bH8f6EOWHC/mS&#10;0dZsL6xOvHV2Bsmz+P7qqYgAAQIECBAgQCBFgbK2trba2toUR0i6fuyxx+6///6zHiXc9L9k9zUD&#10;/uTaWfd9LjsIt+avGzuvcL/KqY8egRQpwqVoS/ZM73WvzukmdTbvh9izdPf0PrcPnU13ziVAgAAB&#10;AgQIEBg2Ak8++eSDDz6Y0nSHyn7OGZQXf7Nvzp/xrS1n0OOQaRJvmGx740zuxa+quyTZz0l2vW4Y&#10;4Ce2h0xNZzaR8EsJ0bQbev1GwpmdphUBAgQIECBAgACBUwoMr/0ci0mAAAECBAgQIECAQJEI2M8p&#10;koVUBgECBAgQIECAAAEC2QgMo+vWsgExCgECBAgQIECAAAECw15Azhn2S6gAAgQIECBAgAABAgT6&#10;Ccg5PhIECBAgQIAAAQIECBSbgJxTbCuqHgIECBAgQIAAAQIE5ByfAQIECBAgQIAAAQIEik1Azim2&#10;FVUPAQIECBAgQIAAAQJyjs8AAQIECBAgQIAAAQLFJiDnFNuKqocAAQIECBAgQIAAATnHZ4AAAQIE&#10;CBAgQIAAgWITkHOKbUXVQ4AAAQIECBAgQICAnOMzQIAAAQIECBAgQIBAsQnIOcW2ouohQIAAAQIE&#10;CBAgQEDO8RkgQIAAAQIECBAgQKDYBOScYltR9RAgQIAAAQIECBAgIOf4DBAgQIAAAQIECBAgUGwC&#10;ck6xrah6CBAgQIAAAQIECBCQc3wGCBAgQIAAAQIECBAoNgE5p9hWVD0ECBAgQIAAAQIECMg5PgME&#10;CBAgQIAAAQIECBSbgJxTbCuqHgIECBAgQIAAAQIE5ByfAQIECBAgQIAAAQIEik1Azim2FVUPAQIE&#10;CBAgQIAAAQJyjs8AAQIECBAgQIAAAQLFJiDnFNuKqocAAQIECBAgQIAAATnHZ4AAAQIECBAgQIAA&#10;gWITkHOKbUXVQ4AAAQIECBAgQIBARjnn8OHDrAkQIECAAAECBAgQINAjkGpGKGtra6utrU2Ve+fO&#10;nU899dR9991XVlaW6kA6J0CAAAECBAgQIEBgWAgcO3bsu9/97l//9V+nNNssck6Y+re//e333ntv&#10;9uzZJ0adUKH8k9Lq6pYAAQIECBAgQIDAEBQIEeDnP/95VVXVF77whZSml1HOCbNfuXLljh07xowZ&#10;06+SsF1VU1OTUnm6HS4CHR0dR44cGS6zNU8CBAgQIECAAIGzEThw4MCoUaPuuuuus+nk1Odml3PS&#10;q0HPBAgQIECAAAECBAgQ6C2Q0e8QQCdAgAABAgQIECBAgEBmAnJOZtQGIkCAAAECBAgQIEAgIwE5&#10;JyNowxAgQIAAAQIECBAgkJmAnJMZtYEIECBAgAABAgQIEMhIQM7JCNowBAgQIECAAAECBAhkJiDn&#10;ZEZtIAIECBAgQIAAAQIEMhKQczKCNgwBAgQIECBAgAABApkJyDmZURuIAAECBAgQIECAAIGMBOSc&#10;jKANQ4AAAQIECBAgQIBAZgJyTmbUBiJAgAABAgQIECBAICMBOScjaMMQIECAAAECBAgQIJCZgJyT&#10;GbWBCBAgQIAAAQIECBDISEDOyQjaMAQIECBAgAABAgQIZCYg52RGbSACBAgQIECAAAECBDISkHMy&#10;gjYMAQIECBAgQIAAAQKZCcg5mVEbiAABAgQIECBAgACBjATknIygDUOAAAECBAgQIECAQGYCck5m&#10;1AYiQIAAAQIECBAgQCAjATknI2jDECBAgAABAgQIECCQmYCckxm1gQgQIECAAAECBAgQyEigrK2t&#10;rba2Nu3RduzY8dxzz7W3t48cObLfWEeOHJkwYULaE9A/gUEUOHr06K5duwaxQ10RIECAAAECBEpK&#10;4ODBg9XV1Q0NDelVnVHOWbRo0RVXXHH99defWMmxY8fKysrSq1DPBAgQIECAAAECBAgMNYFXX311&#10;06ZNCxcuTGliGeWcr371qw8++OCIESNSKkO3BAgQIECAAAECBAgMI4FwVdd//+///W/+5m9SmnNG&#10;Oec73/nOAw88kFINuiVAgAABAgQIECBAYNgJPPHEE//hP/yHlKad0e8QuDItpfXTLQECBAgQIECA&#10;AIFhKpBqRsgo5wxTetMmQIAAAQIECBAgQGA4Csg5w3HVzJkAAQIECBAgQIAAgVMJyDk+HwQIECBA&#10;gAABAgQIFJuAnFNsK6oeAgQIECBAgAABAgTkHJ8BAgQIECBAgAABAgSKTUDO6VnRfW++vHp9e7Et&#10;cOb1YMyc3IAECBAgQIAAAQInCAyVnLN2cWPPsfjFzrNbqc7Q27KWM+ijZVnj4rVdg3Ws/7e3zq+Z&#10;eAZnfbAmrfEYHeGczrXLu8c6SQ+dLy5uXN76wbpPWscn9hTyIc6Puib5ISfw4RnjlRpouc94BT9M&#10;sac9J2ic2efntD1pQIAAAQIECBAgcI4EhkrOCeXnps1vCMe8+mjjkjNKKSclq5qxoGHu1DMQnTq3&#10;YcGMqkLD6hkLeh6fwaln3KQuHqM6RJEVzXtPc1LVjQsa7qg7454Hv+GHnEAWjINfrB4JECBAgAAB&#10;AgSKWKCsra2ttrY27Qofe+yx+++//xSjhP+vv+2S+QtujENH6/LGdZXx47C9sGRjPiSg+nmFqFB4&#10;GkU1s5I8EP6/+5r4QrNc/fwQUcKuwvp9uXw+mnbrpK0rd18Tok5osC5+KekjbjPAKWPj1zvWLl7a&#10;HHd9vFm/E5O5hyGaolkNc+vi9runhwc9JcVvJXOZFmYerV28ZFsUBi6f1TBlc+O6sfOm717aM9W6&#10;1sVL4sH6T3v+nGjFkj3T49K6e+tfaTdF17Dd087lcvloUhdCMo2JM3snvbA9kozY9Xr8NJleeGli&#10;XE7MEia5oO6NxYUJ9FAX+gkrsmZ7fHpSXVijE+U/CGOyAVVY2Xjiybr3Xet4hskKFgo96YRnVPea&#10;eeGzEYimlTdvDAiF0o6PlXyKeroqnzVv7LrCone37CoznlS+vG/hBYd4kltjuAUNDWn/ldE/AQIE&#10;CBAgQKDoBZ588skHH3wwpTKH0H5O7wrzezqijrUrNoac0NAws7z5+XDFV2fr1nzXnk+y6dG6fE17&#10;CDwN8+uj5pcLV6nly6c3NCy4sbJXV/nya0IXsybm4zYDnBI3bV22tDl8ry10taLrqrnkxHn1ufy2&#10;1viqs+SYOmVi1L65Jep8Y1u+ZkqvnZfWZU3t4atwshn1cteVZ5fMaTgehOpumJYrBJsobOxUxGXN&#10;qugeq2vaXRtLofDFTfvq5yXT3r4m3tpq2dwefxcPR5z3eo7WV5vzsUDD9IrCV/wwjeTEefX7mpb1&#10;ugAu3uCKy5uWa9/S/XI8vfn1ufZ1J14lGMtHcT8zJ7avj6+1q7sjPj08zW9tDU/PljFqfXljPuZq&#10;mF5emHj/tR7o0x5PeFbBf+Aj8IYWNfnmPVOOtxyw58LShB28RCUgxH12rF23PSTqhobbJhX6D6lm&#10;zd64z9jhuOekcHJKfxt1S4AAAQIECBAgMFgCQzTn5Cqro47d+ah9TbhrJ2xQ5Hd3RFUzrpmY37gk&#10;vo0nvhels3NvFDcLr/dcpZYb2ysFFIgKL1WPzUX7drUNcEr8JbtzX1ezqrpLcnHE6jmxuqq8j3Qc&#10;V9q3rA2Ja+LkXjGnp4f4q3PXJk/5uO7c0netOvbko+1xWWGHpGusftOOCy+viqddN6UmTLszmnpD&#10;+C4en9PnvpEegai6MpekhVBIvnlpY2O8TbGvsyeeFW7gaWzs2g1L5pNMr6qqonsOvSfZM4GeC9LC&#10;/lJhIZLv/2fLeBw8Xpdk5v3WeoCPdzLh7van/Pgnn4pT9dy9NPFdQEGlsKeTzCFh7170eKUqquJV&#10;jPNtt2fhFQcBAgQIECBAgMDQFhiCOad18/bkW3j8TbWwiRGOJDyEr93JDTy5JPZ0f0c/2b3sBfj8&#10;tjfCDkTyHXbc5QOfEn+vjXsM3+DjLaP4W/JJj6orJ+X2btuWnzil9/0/PT2ErZiuXx3o30PVuK7E&#10;FGeSZBMmPga8GycJZUlK6aZIsly8v1OIPV3H8ZQSfyMPRzyNZEciPnrt/LQsW7J1UtiXCPs5PdNK&#10;NnaOJ6U+0+2ZQBxvlrXG+0vhar14WyNpdhL5M2c83jJel2TmJ6z16f/aJEsWR6ZTHifvuXX5knCp&#10;ZLKf0zOHhL27z3il9nbG3PF+WiF5OggQIECAAAECBIaHwBDKOV17NY1r9k2bH9+YUT1jek3XJkbh&#10;J7nC7RPxETYrkmvG6u6IL+uK/398VD8nubFnoCMXbQ1bQPEVbqHPk5xSNze+MCn5X/un6qrwbbhu&#10;UpTve9FaeLW7h6XN0bQ5vS8tOz6l8IU737xk8droxunJtJNtqV5bLr1azpgzLYq3ZbqnHV/Jlpyw&#10;Zntu0pXHK+0up3Hd3sJX9bDdVDixsc/vtoXtiDB0Y+OKrVHXF/ewz7V33Unrre6eQHwxXri+q25S&#10;YTcpvv0pDhdnzdgDHm6CKqj2X+vT/e2Jd7riJXt+22lanrznusmF7cEVoYs4PfZU3d1n1Y1zwnWM&#10;8QZiweF0c/I+AQIECBAgQIDA0BEYKr9DkI5I103qAwePDzlkv1vkP2Qv5/S0IijhnPoZnAABAgQI&#10;ECBAYDAESvF3CAbDLY0+QnAKt3P0vWgtjXH0SYAAAQIECBAgQIDAWQgMoevWzqKKk53a9W/XDF7P&#10;ocPum4UGr9PMezrjf18o85kZkAABAgQIECBAgMCgCBR3zhkUIp0QIECAAAECBAgQIDDMBOScYbZg&#10;pkuAAAECBAgQIECAwGkF5JzTEmlAgAABAgQIECBAgMAwE5BzhtmCmS4BAgQIECBAgAABAqcVkHNO&#10;S6QBAQIECBAgQIAAAQLDTEDOGWYLZroECBAgQIAAAQIECJxWQM45LZEGBAgQIECAAAECBAgMMwE5&#10;Z5gtmOkSIECAAAECBAgQIHBaATnntEQaECBAgAABAgQIECAwzATknGG2YKZLgAABAgQIECBAgMBp&#10;BeSc0xJpQIAAAQIECBAgQIDAMBOQc4bZgpkuAQIECBAgQIAAAQKnFZBzTkukAQECBAgQIECAAAEC&#10;w0xAzhlmC2a6BAgQIECAAAECBAicVkDOOS2RBgQIECBAgAABAgQIDDMBOWeYLZjpEiBAgAABAgQI&#10;ECBwWgE557REGhAgQIAAAQIECBAgMMwE5JxhtmCmS4AAAQIECBAgQIDAaQXknNMSaUCAAAECBAgQ&#10;IECAwDATkHOG2YKZLgECBAgQIECAAAECpxWQc05LpAEBAgQIECBAgAABAsNMQM4ZZgtmugQIECBA&#10;gAABAgQInFZAzjktkQYECBAgQIAAAQIECAwzATlnmC2Y6RIgQIAAAQIECBAgcFoBOee0RBoQIECA&#10;AAECBAgQIDDMBOScYbZgpkuAAAECBAgQIECAwGkF5JzTEmlAgAABAgQIECBAgMAwE8go5xw+fHiY&#10;wZguAQIECBAgQIAAAQJpCqSaETLKObt27Xr//ffTVNI3AQIECBAgQIAAAQLDRiCkg1//+tfpTbes&#10;ra2ttrY2vQEKPT/yyCOHDh268cYbzz///H5jHTt2rKysLO0J6J/AIAr40A4ipq4IECBAgACBEhQI&#10;Ozmvv/76eeed9+d//ucplZ9Rzgmz/9WvftXa2vqRj3ykXyWhyJqampTK0y2BNATCh7azszONnvVJ&#10;gAABAgQIECgFgaNHj1ZWVt56663pFZtdzkmvBj0TIECAAAECBAgQIECgt0BG9+dAJ0CAAAECBAgQ&#10;IECAQGYCck5m1AYiQIAAAQIECBAgQCAjATknI2jDECBAgAABAgQIECCQmYCckxm1gQgQIECAAAEC&#10;BAgQyEhAzskI2jAECBAgQIAAAQIECGQmIOdkRm0gAgQIECBAgAABAgQyEpBzMoI2DAECBAgQIECA&#10;AAECmQnIOZlRG4gAAQIECBAgQIAAgYwE5JyMoA1DgAABAgQIECBAgEBmAnJOZtQGIkCAAAECBAgQ&#10;IEAgIwE5JyNowxAgQIAAAQIECBAgkJmAnJMZtYEIECBAgAABAgQIEMhIQM7JCNowBAgQIECAAAEC&#10;BAhkJiDnZEZtIAIECBAgQIAAAQIEMhKQczKCNgwBAgQIECBAgAABApkJyDmZURuIAAECBAgQIECA&#10;AIGMBOScjKANQ4AAAQIECBAgQIBAZgJyTmbUBiJAgAABAgQIECBAICMBOScjaMMQIECAAAECBAgQ&#10;IJCZgJyTGbWBCBAgQIAAAQIECBDISEDOyQjaMAQIECBAgAABAgQIZCZQ1tbWVltbm/Z4O3bseO65&#10;59rb20eOHNlvrCNHjkyYMCHtCeifQPYChw4d2rdvX/bjGpEAAQIECBAgMMQFDh48WF1d3dDQkN48&#10;M8o5ixYtuvLKK2fPnj1ixIj0itEzgSElUFZWduzYsSE1JZMhQIAAAQIECAwFgbDVsWbNmtbW1oUL&#10;F6Y0n4xyzle/+tW/+Iu/EHJSWkXdEiBAgAABAgQIEBheAiHqfO1rX/ubv/mblKad0f0548aNE3JS&#10;WkLdEiBAgAABAgQIEBh2AiEd1NTUpDftjHJOuIAnvRr0TIAAAQIECBAgQIDAsBNINSNklHOGHboJ&#10;EyBAgAABAgQIECAwfAXknOG7dmZOgAABAgQIECBAgMDAAnKOTwYBAgQIECBAgAABAsUmIOcU24qq&#10;hwABAgQIECBAgAABOcdngAABAgQIECBAgACBYhOQc05c0XfWr/75m/liW+ms62lfv/rlN/dlParx&#10;CBAgQIAAAQIECMQCQyXnrF3c2HMsfrHz7BanM/S2rGWAPjpfXNy4vPWEN/q2b3ntld9WXpE7uymc&#10;OEbP0B1rl52mwNZljYvXdnyICcSFnI1et8+Hm0AfxtZ1r+yrvKL8DItoWdbYuOzEhYnC64vXDvRp&#10;CDMceInPcMATm53ks3GK/gZ/Dh968k4kQIAAAQIECBDoJzBUck6YVm7a/IZwzKuPNi4ZMKWc8eJV&#10;zVjQMHfqAM2rblzQcEfdCW/0bT917kBtznjwkzTsHrpz7fPNp9vlqJvbsGBG9dmOeBbnf7gJ9GGs&#10;u2PgJTiLWaV76kk+G+kOqncCBAgQIECAAIGUBMra2tpqa2tT6r2n28cee+z+++8/xShhI2LbJfMX&#10;3FgV2rQub1xXGT8O/4t9ycZwAVmufl78vb/7aRTVzEqiSPgf6mva44RUP3/BjKrw//7X78vl89G0&#10;WydtXbn7mvA9OzRYF7+U9BHaRKHDPdPjc0PjpuTUaWGgaO3iJUn7qOf1riG6+4w7iFvG0wtHPJOt&#10;k7oHHRs/6Kot7GksaY6veZs4q2FuXTzDZAJR/a2XbFsZhp68+fi4414uPJ44Mx466TMKbctnzoqa&#10;1o1NSg4Ua7bHXR9vE4P0CHSP2g2Vy+WjmDGuKJ5GQabHvbvqfmI91cVziH2iMO1kAv3K6Xnafz7J&#10;9OJ3C4wDTDspLQxUKKT76FrBXJh3vrxbLFnTwhLH/r15u3sunBB31f0ZON6+e8G71qtnzoVPUXf7&#10;eIj6+r3NQamwsr1r7/2ZqepYu3hpsqRda3riHE5a74KGhrT/ZumfAAECBAgQIDB8BZ588skHH3ww&#10;pfkPof2c3hXm93REHWtXbAzffRsaZpY3Px8uXups3Zrv2vNJ9mRal69pD99uG+bXR80vF65Sy5dP&#10;b2hYcGNlr67y5deELmZNzHe3id9rXdbUHr5wJ3tHLx+/XCp8o23aVz8vab99TdeeUtLn/Gm5/NbW&#10;nguoqq6clMtva+2IWre05y6p6wkSnS+uaI7qw7bUrJr2dV0XpyUTWDCja05Tb6jPFb5YdywrjDWv&#10;fl9TzyVbk+Y0HI8B4Zv3mr1xbw0zJ7bHbfoL9KSFlzfm43Iappcn38fjaVTEcrMqmlf0vkYubFXF&#10;R9CIJ98jFvrP93bo7veEcuIdm3AEjfYtrckCRXEJYXrrj19ddsK0C93Fpc2qieITj/e/rj0ksYaG&#10;OZd0vRTWdF+8rTe/fm+3f++PRcfaddtDXGlouG1S4eUB2vddr9blSwoU86dFyacoPgpLn9u+Lbqt&#10;/8p2oYQlCw0KStVdRdfn2jeHj9kJczhFvSn9pdUtAQIECBAgQIDAaQWGaM7JVVZHHbvzUfuacNdO&#10;2PTI7+6IqmZcE76OL4lv44nv2ejs3BvFzcLrPVep5caecLVX4aXqsblo367unNLRuS9KXo+/woZd&#10;l+4jHrG8Km5fN6Wmu33SsGpc3ztNqmdMr8lve2Pt5u25SVce3y/p2JOPKqrC83DVVvfmzwBziseL&#10;55BvXtrYGO8V7OsspI7k3OPT6e4tmjplYtymn0DPtLvLScqM+w4nbo/lwl5QnBiPH/EtJeHleMOk&#10;cPTi6ZrDQBPoKSe+iaWxMdlkC8N0c4X41GvXqAehe9rHS6uu7HPbU0/Lbt54TZMljjejjq/XiQtU&#10;XZWsx0Dt+6xXz4ckSqJp+BT1PuK17r+yPShdQ8SjJDePFbbpelXd3eAU9fYZzRMCBAgQIECAAIEM&#10;BYZgzmndvD0qH1eVfGkPV38VjiSNFLYj4v/RHseeqorCl/hT33wf0kiIN8lX8tBn4Yi/oSbfecMG&#10;Tu87/pM0lHzd757DyVeibvLE/NZt+3KT6npFq/h7/N7OMF64cGugHzwI3cXT7p5DsjURHwPfjdPT&#10;W9Syub0QwPoIdE+up5ykzLi+MI14pys5jt+PFKDWRPG2z6yJPXUVtiyOB7w+Bfcvp2VZfLVesp+T&#10;DNPN1fdXBAaY9kkYe1p27ircshTjdG3ZxftyvUNfAa17xDglnkH74x+SqPONbfmTRM5T/3ULO0Lh&#10;isp4i6mQ0frPIdFOFv34Mp26R+8SIECAAAECBAikLzCEck7XXk1jfOVSfAtHvGeS7OeE/Zvk4qs4&#10;PIQjbIDUTAmxp+6O+Oqy+H+0R/VzTvxO3GWXi7aG/YH4Crdet4XUzY2vBIu7iqbNOX7Hf/WMOeHq&#10;prDH0r/9QOsQ9ljC/Sa9LlqLv3ffOCdcRBePt33irAF+8CD5nlyZC5UufrH6hq6xTpaIjvcWdrQm&#10;zoyTXj+B7ml1lxPfC5R8/b9xeiKT7Hwd38KoqrskF1ed3DLUtbWRi7aFerv771dn/3LikuPqVmyN&#10;4m/2PVx9T+8562Td9ozS0zLuMDnqPhn/CkUy84F+fq1nxOe3nVH74x+SsAcV1d/W61alM/6rFQfa&#10;eEorwpDxFtMJczjzes94TA0JECBAgAABAgTOVmCo/A7B2dYx8PnxzwAUbuhP4Ui18xTme2KXJ9zl&#10;n8moBiFAgAABAgQIECAQC5Ti7xAM9ZWPL3hb0973orWhPmfzI0CAAAECBAgQIFAyAkPourUUzD/c&#10;vwNzBhMp/AZX759sPoOThlyTvr8fMOSmZ0IECBAgQIAAAQIEPqxAceecD6viPAIECBAgQIAAAQIE&#10;hrOAnDOcV8/cCRAgQIAAAQIECBAYSEDO8bkgQIAAAQIECBAgQKDYBOScYltR9RAgQIAAAQIECBAg&#10;IOf4DBAgQIAAAQIECBAgUGwCck6xrah6CBAgQIAAAQIECBCQc3wGCBAgQIAAAQIECBAoNgE5p9hW&#10;VD0ECBAgQIAAAQIECMg5PgMECBAgQIAAAQIECBSbgJxTbCuqHgIECBAgQIAAAQIE5ByfAQIECBAg&#10;QIAAAQIEik1Azim2FVUPAQIECBAgQIAAAQJyjs8AAQIECBAgQIAAAQLFJiDnFNuKqocAAQIECBAg&#10;QIAAATnHZ4AAAQIECBAgQIAAgWITkHOKbUXVQ4AAAQIECBAgQICAnOMzQIAAAQIECBAgQIBAsQnI&#10;OcW2ouohQIAAAQIECBAgQEDO8RkgQIAAAQIECBAgQKDYBOScYltR9RAgQIAAAQIECBAgIOf4DBAg&#10;QIAAAQIECBAgUGwCck6xrah6CBAgQIAAAQIECBCQc3wGCBAgQIAAAQIECBAoNgE5p9hWVD0ECBAg&#10;QIAAAQIECMg5PgMECBAgQIAAAQIECBSbgJxTbCuqHgIECBAgQIAAAQIEMso5hw8fZk2AAAECBAgQ&#10;IECAAIEegVQzQhY5Z+fOnQcPHnz//fctKgECBAgQIECAAAECBIJASAe7du1Kj6Ksra2ttrY2vQEK&#10;PX/7299+7733br311vPPP7/fWMeOHSsrK0t7AvonQIAAAQIECBAgQGCICISdnBdffLGqquoLX/hC&#10;SlPKKOeE2a9cuXLHjh1jxozpV0kosqamJqXydEvgHAr89re/zefz53AChiZAgAABAgQIDE2BAwcO&#10;jBo16q677kpvetnlnPRq0DMBAgQIECBAgAABAgR6C2Rxfw5xAgQIECBAgAABAgQIZCkg52SpbSwC&#10;BAgQIECAAAECBLIQkHOyUDYGAQIECBAgQIAAAQJZCsg5WWobiwABAgQIECBAgACBLATknCyUjUGA&#10;AAECBAgQIECAQJYCck6W2sYiQIAAAQIECBAgQCALATknC2VjECBAgAABAgQIECCQpYCck6W2sQgQ&#10;IECAAAECBAgQyEJAzslC2RgECBAgQIAAAQIECGQpIOdkqW0sAgQIECBAgAABAgSyEJBzslA2BgEC&#10;BAgQIECAAAECWQrIOVlqG4sAAQIECBAgQIAAgSwE5JwslI1BgAABAgQIECBAgECWAnJOltrGIkCA&#10;AAECBAgQIEAgCwE5JwtlYxAgQIAAAQIECBAgkKWAnJOltrEIECBAgAABAgQIEMhCQM7JQtkYBAgQ&#10;IECAAAECBAhkKSDnZKltLAIECBAgQIAAAQIEshCQc7JQNgYBAgQIECBAgAABAlkKyDlZahuLAAEC&#10;BAgQIECAAIEsBOScLJSNQYAAAQIECBAgQIBAlgJlbW1ttbW1aQ+5bt26V199NZ/Pl5WV9RvryJEj&#10;EyZMSHsC/frfsWPHRz7ykYwHNRwBAgQIECBAgAABAkHg6NGjo0ePnjdv3sUXX5wSSEY5Z9GiRVde&#10;eeXs2bNHjBiRUiW6JUCAAAECBAgQIEBgWAiErY7Vq1e/8cYbCxcuTGnCWeSct99++0c/+lFDQ4OQ&#10;k9Iq6pYAAQIECBAgQIDA8BIIUeeb3/zmV77ylZSmncX9OR/72MdGjhwp5KS0hLolQIAAAQIECBAg&#10;MOwEQjoYN25cetPOIueE2Z94W056JemZAAECBAgQIECAAIGhL5BqRsgo5wx9ZTMkQIAAAQIECBAg&#10;QKBoBOScollKhRAgQIAAAQIECBAg0CUg5/goECBAgAABAgQIECBQbAJyTrGtqHoIECBAgAABAgQI&#10;EJBzfAYIECBAgAABAgQIECg2gSGec95Zv/rnb+aLDV09BAgQIECAAAECBAikKjBUcs7axY09x+IX&#10;O7tqbnntld9WXpH78AKdLy5uXN764c93JgECBAgQIECAAAECw1BgqOScQJebNr8hORbcWNUlOXVu&#10;wx11w1DVlAkQIECAAAECBAgQOJcCIx5++OHKysq0p/Daa69de+21pxhl64bX91ZOvfqS0cfbtCxr&#10;XLr69XC8O+a6K6qj8PT519986aUNhy49f8PTS1fF77z++o6Dh17/6U9fev3Ng5eGk+M2O3s/iLZt&#10;aDl08XVXlK1d/HRoFZ8w+rorq9MuV/8ECBAgQIAAAQIECJxGYN26dZ/85CdTYhpC+zn5jUuSS9cW&#10;r+2Ioo61i5v21c8LuzuzJm5fs6wlKT9fPr1nt6dmVkPD/Ppc+7ZoTsO8+lx+W2s466RH1YwF8U7R&#10;/Gm59i0uY0vps6RbAgQIECBAgAABAkNFYAjlnO7r1hbMCPstHbvzUXlVvPFSN6Um2rcruWMnN/bE&#10;nZjycVVRdVX56TzjG3UaG5ds9JsGp5PyPgECBAgQIECAAIHhLzCEck4fzOqxuWhfZ7xF07p5exSH&#10;mTM88rvDSZ279vVp3rJsydZJ4e6fsJ9zht1oRoAAAQIECBAgQIDA8BUYsjlnxpxpUfPSsAezpr1m&#10;1typZyY8dcrEqH1NY+OKrX3bh9fzzeGquPj1vd0/5nZmXWpFgAABAgQIECBAgMCwEyhra2urra1N&#10;e96PPfbY/fffn/Yo+idAgAABAgQIECBAYLgIPPnkkw8++GBKsx2q+zkplatbAgQIECBAgAABAgRK&#10;QEDOKYFFViIBAgQIECBAgACBEhOQc0pswZVLgAABAgQIECBAoAQE5JwSWGQlEiBAgAABAgQIECgx&#10;ATmnxBZcuQQIECBAgAABAgRKQEDOKYFFViIBAgQIECBAgACBEhOQc0pswZVLgAABAgQIECBAoAQE&#10;5JwSWGQlEiBAgAABAgQIECgxATmnxBZcuQQIECBAgAABAgRKQEDOKYFFViIBAgQIECBAgACBEhOQ&#10;c0pswZVLgAABAgQIECBAoAQE5JwSWGQlEiBAgAABAgQIECgxATmnxBZcuQQIECBAgAABAgRKQEDO&#10;KYFFViIBAgQIECBAgACBEhOQc0pswZVLgAABAgQIECBAoAQE5JwSWGQlEiBAgAABAgQIECgxATmn&#10;xBZcuQQIECBAgAABAgRKQEDOKYFFViIBAgQIECBAgACBEhOQc0pswZVLgAABAgQIECBAoAQE5JwS&#10;WGQlEiBAgAABAgQIECgxATmnxBZcuQQIECBAgAABAgRKQEDOKYFFViIBAgQIECBAgACBEhOQc0ps&#10;wZVLgAABAgQIECBAoAQE5JwSWGQlEiBAgAABAgQIECgxATmnxBZcuQQIECBAgAABAgRKQEDOKYFF&#10;ViIBAgQIECBAgACBEhOQc0pswZVLgAABAgQIECBAoAQE5JwSWGQlEiBAgAABAgQIECgxATmnxBZc&#10;uQQIECBAgAABAgRKQCCjnHP48OESwFQiAQIECBAgQIAAAQJnKpBqRihra2urra0907l8qHY7d+58&#10;6qmn7rvvvrKysg/VgZMIECBAgAABAgQIECgqgWPHjn33u9/967/+65SqyiLnhKl/+9vffu+992bP&#10;nn1i1AkVyj8pra5uCRAgQIAAAQIECAxBgRABfv7zn1dVVX3hC19IaXoZ5Zww+5UrV+7YsWPMmDH9&#10;KgnbVTU1NSmVd7Juf/Ob31xwwQUZD2o4AgQIECBAgAABAgSCwIEDB0aNGnXXXXelp5FdzkmvBj0T&#10;IECAAAECBAgQIECgt0BGv0MAnQABAgQIECBAgAABApkJyDmZURuIAAECBAgQIECAAIGMBOScjKAN&#10;Q4AAAQIECBAgQIBAZgJyTmbUBiJAgAABAgQIECBAICOB/x8TKv0D7ZY04gAAAABJRU5ErkJgglBL&#10;AwQKAAAAAAAAACEAuWFgc5VyAACVcgAAFAAAAGRycy9tZWRpYS9pbWFnZTIucG5niVBORw0KGgoA&#10;AAANSUhEUgAABE8AAALOCAIAAADX/KoHAAAAAXNSR0IArs4c6QAAck9JREFUeF7t/QuQVdd9J/rv&#10;Aw0I6EMD3XogwEKWpQYci0ROrPAYORKpaxnXFShxSHTv/2/J064o1xorVbnjqoRyeWo8/hN7fK+r&#10;Iv3lXE2GimTV/ypD7CvwxJjJCDHCPExkW0YWj5aEhUyjRqKbRx/e9OO/9jn9ommgBZx9uvf+7FLJ&#10;fc5Ze631+6yTuL9ee+/Ovf3225GDAAECBAgQIECAAAECqRPI7d+/v9xFHTp0aNOmTe+///6YMWMG&#10;jNXR0VFXV1fuCaSp/zfffJNYmhZULQQIECBAgACBrAmcOXNm6tSpDz30UAKF50IUKfcw3/72tz/8&#10;4Q/fddddFw7U1dWVy+XKPYE09d/Z2Tlq1Kg0VaQWAgQIECBAgACBrAn84he/eOutt/7iL/6i3IXn&#10;jh8/Xu4xvvWtb33hC18YPXp0uQfSPwECBAgQIECAAAECw18gXOH1xBNP/Lt/9+/KPdVc2Egq9xhP&#10;P/30ww8/XO5R9E+AAAECBAgQIECAwEgRePbZZx999NFyzzZ37ty5co8h7ZRbWP8ECBAgQIAAAQIE&#10;RpZAQmmnvb293C7STrmF9U+AAAECBAgQIEBgZAkkk3bc7z6yvhVmS4AAAQIECBAgQIDAUAWknaFK&#10;aUeAAAECBAgQIECAwMgSkHZG1nqZLQECBAgQIECAAAECQxWQdoYqpR0BAgQIECBAgAABAiNLQNoZ&#10;huv13mub/uWtwjCcmCkRIECAAAECBAgQGEkCwyLtbF29qvdYva31yvwa169rHMKZrdtWr1q99eJj&#10;NK4LH7cM0lF8YjjWD2WQIczj/CZx57097/nZKydrPpL/wJ04gQABAgQIECBAgACB/gLDIu2ECeXn&#10;LmsoHsvn117JCu1Zt/nAlZx3wTn1SxqWL6gbpKuWY4V4kvfXX5NhBnRSO395X8+zl5RplHLMXJ8E&#10;CBAgQIAAAQIEhq1Abjj8vZ2wt9M0c1m/nBM2WHZMXhpSR+8PrVtXr9kdLu7Kz1m2fEFtFL9/PF8o&#10;dL9T31j6NJq2qOHu1vNa9si3bF29tthBPl+IZsSd7Fm3aktzfM7ChiWzexeoe8T6N1ev2R+VRogb&#10;RN2NQ+BZPj/qnkyYTc8k48lEc+6d2bRxV+kStPycudW7d4X+w5SW1Ec98+8drmf0Yoe1YW9nzbF5&#10;ccjpeT+avqj75Ws9hRZbDttvkokRIECAAAECBAgQGLpAtv7eTmHXmuLFbBe7imzD7kmLws7Pokm7&#10;N3Rf6laovrOhYemcfKGpsaV2wZ3TSrmibtuFLWPzxp/uLoT80NAwb1IpjTSu23J8ztK4h+NbLnYJ&#10;3IzFYcTpUfO+xmj23XPy8QZUyBuN69eUJrNsbrT7pdJFccXJLF9QU4w5YZdq0fTC7mO3hf+cFjXv&#10;3RPerV2wPN65WjY3H/cWj94cQlQYPdq1ve/auBDJSrMKJx7YvC4+Me57XvHEwv7GK7zIb+hfOi0J&#10;ECBAgAABAgQIpEhguF3JdtGryKIDm0MYCperFY6V7qrJTw7Xm9XVVp+/GOF6swtahhatrW1Rvia+&#10;QK2upnhDTEvr8aiwe+2qVfGGz/HWwW7UiSbVhp2U7vZ9o/R1VXv7jHzhaPHU4mTOP4rD1U3uuf2m&#10;dNvPmtLOTzx6af4hBIWdn56j5Wghqq6Nu6q/bXp0/Egx3RQb1k4ZUGiKvoNKIUCAAAECBAgQIFAe&#10;geGSdi6orhgj4lQQH3HkKO7MxMegd870xIqLtKytndQdk+I4FPcYYlK4Dq37XqFBb9S5CHhfV61v&#10;NhUGiTmDnbdn3Zr9M8KeT9ii6Rm9VGC4iK/fdlZcRSl6Ne49EFVPcd1aeb71eiVAgAABAgQIEMiG&#10;wPBMO/HORvOWVateaiqtQu38eeHKrktc6lZML82bV61ruUjL+vvja8NCDzvaSrst9XeH69DC3s4H&#10;f8xab1drdkVz7gs3EQ3hmH3btMLucK3ehv1R1NbaGtUvWTgtLnDt7mju4r6sVbdgcfesNjdPX9Tv&#10;bqIhDKEJAQIECBAgQIAAAQLnCwyLpxRYFAIECBAgQIAAAQIEMiWQracUZGppFUuAAAECBAgQIECA&#10;QAICw/NKtgQKNwQBAgQIECBAgAABAikXkHZSvsDKI0CAAAECBAgQIJBZAWkns0uvcAIECBAgQIAA&#10;AQIpF5B2Ur7AyiNAgAABAgQIECCQWQFpJ7NLr3ACBAgQIECAAAECKReQdlK+wMojQIAAAQIECBAg&#10;kFkBaSezS69wAgQIECBAgAABAikXkHZSvsDKI0CAAAECBAgQIJBZAWkns0uvcAIECBAgQIAAAQIp&#10;F5B2Ur7AyiNAgAABAgQIECCQWQFpJ7NLr3ACBAgQIECAAAECKReQdlK+wMojQIAAAQIECBAgkFkB&#10;aSezS69wAgQIECBAgAABAikXkHZSvsDKI0CAAAECBAgQIJBZAWkns0uvcAIECBAgQIAAAQIpF5B2&#10;Ur7AyiNAgAABAgQIECCQWQFpJ7NLr3ACBAgQIECAAAECKReQdlK+wMojQIAAAQIECBAgkFkBaSez&#10;S69wAgQIECBAgAABAikXkHZSvsDKI0CAAAECBAgQIJBZAWkns0uvcAIECBAgQIAAAQIpF5B2Ur7A&#10;yiNAgAABAgQIECCQWQFpJ7NLr3ACBAgQIECAAAECKReQdlK+wMojQIAAAQIECBAgkFkBaSezS69w&#10;AgQIECBAgAABAikXkHZSvsDKI0CAAAECBAgQIJBZAWkns0uvcAIECBAgQIAAAQIpF5B2Ur7AyiNA&#10;gAABAgQIECCQWYEk0k57e3tmfRVOgAABAgQIECBAgMCFAslkhCTSzpEjR86ePWuNCRAgQIAAAQIE&#10;CBAgEARCOnj77bcToMglEKqefPLJM2fOzJ8/v6qqakBJXV1duVwugToNQYAAAQIECBAgQIDAcBAI&#10;AeTVV18dNWrUF7/4xXLPJ4m0E2p4/fXXGxsbx4wZM6CeUOr06dPLXWSa+v/pT386c+bMNFWkFgIE&#10;CBAgQIAAgUwJdHZ21tTU3HvvvQlUnVDaSaASQxAgQIAAAQIECBAgQKC/QBL37RAnQIAAAQIECBAg&#10;QIBA8gLSTvLmRiRAgAABAgQIECBAIAkBaScJZWMQIECAAAECBAgQIJC8gLSTvLkRCRAgQIAAAQIE&#10;CBBIQkDaSULZGAQIECBAgAABAgQIJC8g7SRvbkQCBAgQIECAAAECBJIQkHaSUDYGAQIECBAgQIAA&#10;AQLJC0g7yZsbkQABAgQIECBAgACBJASknSSUjUGAAAECBAgQIECAQPIC0k7y5kYkQIAAAQIECBAg&#10;QCAJAWknCWVjECBAgAABAgQIECCQvIC0k7y5EQkQIECAAAECBAgQSEJA2klC2RgECBAgQIAAAQIE&#10;CCQvIO0kb25EAgQIECBAgAABAgSSEJB2klA2BgECBAgQIECAAAECyQtIO8mbG5EAAQIECBAgQIAA&#10;gSQEpJ0klI1BgAABAgQIECBAgEDyAtJO8uZGJECAAAECBAgQIEAgCQFpJwllYxAgQIAAAQIECBAg&#10;kLyAtJO8uREJECBAgAABAgQIEEhCQNpJQtkYBAgQIECAAAECBAgkL5Brb28v96gHDx588cUXm5ub&#10;r7vuulGjzstXHR0dN9xwQ7knMKL7//Wvfz1x4sQRXYLJEyBAgAABAgQIECgJdHZ2njx5sq6urqGh&#10;IQGTJNLOypUr77jjjsWLF1dVVSVQUsqG6OrqyuVyKStKOQQIECBAgAABApkVCNstGzdu3LNnz4oV&#10;K8qNkETa+cY3vvGlL31p9OjR5S5G/wQIECBAgAABAgQIDH+BcIXXN7/5za997WvlnmoS9+3ceOON&#10;ok65F1L/BAgQIECAAAECBEaKQEgHt956awKzTSLtjB07NoFKDEGAAAECBAgQIECAwEgRSCYjJJF2&#10;BjyZYKQsgHkSIECAAAECBAgQIFAmgWQyQhJpp0xAuiVAgAABAgQIECBAgMAlBKSdYfD1aH5t0/a3&#10;jg+DiZgCAQIECBAgQIAAgTQJDIu0s25VONY1Fl1bt60OL1Zva724cuvW1aUGjetWrd7aMpTlCC1X&#10;rdszlJaXaRNPb30808b18aRXb/v5kOfQv+e4hN75NO545XjNR6qvwex0QYAAAQIECBAgQIBAn8Cw&#10;SDvF6TTvjdNIa+P+wpDXp35Jw/IFdUNufi0a1s5f3nB/fZhna1s0bWHD8vl3XdEcahcsb1gyu3tC&#10;9ff3/Xwt5qgPAgQIECBAgAABAgRigdFf/epXyy3x+uuvz5kz5xKjvPnqq7l8/uzYmz46s+WXPzmS&#10;y5+NamZ/dOaEaM+6VWs3vfrqqwcn3HV7Xbzt8/w//+TVVw+cGVdqsH/dqpcOfSg0DFslxU9efet0&#10;/LJvqLADs/bl8PaR3NmzYz8UOgmbPMUe359410d6c1L85pvxEHE/29puKfbcr1mYxkuvvvWTn+w8&#10;c8tNTf/0/M6qWw5t23zg7PH9YWIT31w7YA4HJ4aeWnpm9GrxZXHPqjTFYi3xQL8cHX/QPcP+NW7b&#10;GcYKTUtVOwgQIECAAAECBAikTyD8ddGPfexj5a5ruOztVM+cEe1vbN2zt3n6jBndRTeu23J8ztKG&#10;hqVzjm8J17k1bt9VCNspDQ3zqs/f/mlcv2b3pEXhg2Vzo90vbe27Bq5l644D+biH+7q7bFy/+fjc&#10;ZaHhnLbN/S5sq797br55X2PU0thUmDZvfu0gzQrV8xrCTk5taWq18+dNi+K9nd79mdZtG3ZHc0LX&#10;i6Y37whX2dWFzZt4RnPyxT2rlq0bdkXxTBZOa36tb4YhAm1ui8+K349rLB0zFsf9RPGUHAQIECBA&#10;gAABAgQIXKnAcEk70ZT6GVHT9n3H8zXdiSJqaT0eFXavXbVq7e5CdLz1rfAyPzne66ibnO9fbnxR&#10;Wb4m/qD29hn5wtG+G3lajhai6trwSV1t8a6YuGVh15pVq9bEPR7pi0XxiQf2bn2zqTD9tvpBm5VG&#10;vvjRcqwQTaoNUw+XpRVDUXxnTmmg+Oidyez4wreeCqPes6LZt00LNZamXuynrua8Iq90fZ1HgAAB&#10;AgQIECBAILsCwybtRLW1kwrNB6IZvRdvxRGluDMTH8sXfCS8LEWZODr0O8KJUeFY/EFriCv9Y0kc&#10;i4oRIg5OcRoKLfPx3k6xx56NmviTuvoZ+ebdYe9oVrgn5+LNLv49icNJW2v85ITw9IL1jWG7qWlm&#10;cROplFl6ZxIuiut5HkP8ds9ZUdjUKgUzBwECBAgQIECAAAEC10hg+KSdqH5WuDqs/2/84QKzKN7b&#10;CUf8GLT6JfHlXuHFjuPnb3vU379o2oHN8U5KuFrsvr6dk3A52eJSDy81lbjqf3tOFO/t9D0Croex&#10;tn5m6HTabcUnB1y82UXVa+cvnhPtDl1vPjBt0f31oZbiJtKGMHC8idQ7ky3N0xYuCYmqdPSeter8&#10;96/R4uqGAAECBAgQIECAQKYFcu3t7eUGeP755x988MFyj6J/AgQIECBAgAABAgRGisALL7zw0EMP&#10;lXu2w2hvp9yl6p8AAQIECBAgQIAAgUwJSDuZWm7FEiBAgAABAgQIEMiQgLSTocVWKgECBAgQIECA&#10;AIFMCUg7mVpuxRIgQIAAAQIECBDIkIC0k6HFVioBAgQIECBAgACBTAlIO5labsUSIECAAAECBAgQ&#10;yJBAEmkngYdcZ2jFlEqAAAECBAgQIEBg5AskkxGSSDunT58e+cuhAgIECBAgQIAAAQIErplAMhmh&#10;7Gnn0KFDbW1tZ86cuWYwOiJAgAABAgQIECBAYCQLhHTw3nvvJVBBLoEtpO985zuHDx/+1Kc+NX78&#10;+ARKStkQXV1duVwuZUUphwABAgQIECBAILMCp06devnll2traz//+c+XGyGJtBNq2Lhx48GDB6ur&#10;qwf87h6y1s0331zuIkd0/2+++WZNTc2ILsHkCRAgQIAAAQIECASBUhY4efJk2AV54IEHEjBJKO0k&#10;UIkhCBAgQIAAAQIECBAg0F+g7Pft4CZAgAABAgQIECBAgEBFBKSdirAblAABAgQIECBAgACBsgtI&#10;O2UnNgABAgQIECBAgAABAhURkHYqwm5QAgQIECBAgAABAgTKLiDtlJ3YAAQIECBAgAABAgQIVERA&#10;2qkIu0EJECBAgAABAgQIECi7gLRTdmIDECBAgAABAgQIECBQEQFppyLsBiVAgAABAgQIECBAoOwC&#10;0k7ZiQ1AgAABAgQIECBAgEBFBKSdirAblAABAgQIECBAgACBsgtIO2UnNgABAgQIECBAgAABAhUR&#10;kHYqwm5QAgQIECBAgAABAgTKLiDtlJ3YAAQIECBAgAABAgQIVERA2qkIu0EJECBAgAABAgQIECi7&#10;gLRTdmIDECBAgAABAgQIECBQEQFppyLsBiVAgAABAgQIECBAoOwCIyPtFBobm8tOYQACBAgQIECA&#10;AAECBFIlMFzSTsuPn3vqqec2HYqinWueCj/9uKUf864NL+4+kip2xRAgQIAAAQIECBAgUHaBXHt7&#10;e9kHGcIAIe38l9faJt35x5+OfvSjfVE063dv2ffPv2yLopn3/vGUn4WPopm/87Fjr5TeeeyBuUPo&#10;UhMCBAgQIECAAAECBDItMFz2dsIiTJo5PTqya9e+KF8TRad+9U4INuHY/8b7/+rj06Pp9z7wibrw&#10;fjiO9d/2yfTiKZ4AAQIECBAgQIAAgUsIJLG3c/DgwRdffLG5ufm6664bNWpgvnrkkUfC/A5v/95L&#10;0Yzq3XsOVs9eMLPptdPXR4fG3Xdv9NLG6L7PTv2XZ3714f958mvh5+I7n/3s74ZTnnnmGUtLgAAB&#10;AgQIECBAgMAIEujs7Dx58mRdXV1DQ0MC004i7axcufKOO+5YvHhxVVXVgJJyuVzpzdZtqzdEi+cd&#10;W7M5WrSsZseG6Ldn7N+4uxDl5y5bPr9l3arNzdM/Mu3AW835fL5QvbxhSTglXIPX1dWVgJEhCBAg&#10;QIAAAQIECBC4VgLh1/iNGzfu2bNnxYoV16rPi/WTRNr5xje+8aUvfWn06NHlLkb/BAgQIECAAAEC&#10;BAgMf4GOjo5vfvObX/va18o91STu27nxxhtFnXIvpP4JECBAgAABAgQIjBSBkA5uvfXWBGabRNoZ&#10;O3ZsApUYggABAgQIECBAgACBkSKQTEZIIu1c+GSCkbIG5kmAAAECBAgQIECAQDkEkskISaSdcujo&#10;kwABAgQIECBAgAABApcWkHZ8QwgQIECAAAECBAgQSKeAtJPOdVUVAQIECBAgQIAAAQKVTTtNW8Lf&#10;4gnHCztPFJfixM7vF19/f2chftm0ufRx98vSaoU3txywcAQIECBAgAABAgQIELiMQCXTzomd26OH&#10;w98UWvHnd+z5RRxgmn6x9qbPhdcP37R2R1NUCB/Hr1Z8afae8LJ0HNjy3U0WlQABAgQIECBAgAAB&#10;ApcXqGTamfjRP1w4vd8UC8cO3nPLjPDG9Fs+eejYifxH/3BR/Krf0bTl2Wjp0vrLl6UFAQIECBAg&#10;QIAAAQKZF6hk2unGL+xc/8bs3+wfe85blRM7X9wze14ce5o2fzd6eOGszK8ZAAIECBAgQIAAAQIE&#10;hiJQ6bRzYMvKF6P7H/zoxMEnG27sWR/9/h9+NB+HnXc2RS8/u/Jv1ja+/OyWnivbhlKjNgQIECBA&#10;gAABAgQIZFGgommnsPP7b9+yojfq5Gtu2vROHGMOvPPy9TUTwzMLXnjnlhWlqBOOGQvjm3hW/PnS&#10;+k8+vHDAJW5ZXDo1EyBAgAABAgQIECBwSYFKpp2mHWsbN32357Fr4alsM35z6cH49bPR58IdOwd+&#10;sXb3y90f9zy0zWoSIECAAAECBAgQIEBgiAK59vb2ITa94mbPP//8gw8+eMWnO5EAAQIECBAgQIAA&#10;gZQJvPDCCw899FC5i6rk3k65a9M/AQIECBAgQIAAAQJZFpB2srz6aidAgAABAgQIECCQZgFpJ82r&#10;qzYCBAgQIECAAAECWRaQdrK8+monQIAAAQIECBAgkGYBaSfNq6s2AgQIECBAgAABAlkWSCLtJPDY&#10;tywvodoJECBAgAABAgQIjDiBZDJCEmnn9OnTI07fhAkQIECAAAECBAgQKJ9AMhmh7Gnn0KFDbW1t&#10;Z86cKZ+UngkQIECAAAECBAgQGEECIR289957CUw4ib8u+p3vfOfw4cOf+tSnxo8ffw1L6urqyuVy&#10;17BDXREgQIAAAQIECBAgUG6BU6dOvfzyy7W1tZ///OfLPVYSaSfUsHHjxoMHD1ZXVw+IKOFyvZtv&#10;vvnKity3b9+ECROu7FxnESBAgAABAgQIECCQsEApC5w8eTLsgjzwwAMJjJ5Q2kmgEkMQIECAAAEC&#10;BAgQIECgv0DZ79vBTYAAAQIECBAgQIAAgYoISDsVYTcoAQIECBAgQIAAAQJlF5B2yk5sAAIECBAg&#10;QIAAAQIEKiIg7VSE3aAECBAgQIAAAQIECJRdQNopO7EBCBAgQIAAAQIECBCoiIC0UxF2gxIgQIAA&#10;AQIECBAgUHYBaafsxAYgQIAAAQIECBAgQKAiAtJORdgNSoAAAQIECBAgQIBA2QWknbITG4AAAQIE&#10;CBAgQIAAgYoISDsVYTcoAQIECBAgQIAAAQJlF5B2yk5sAAIECBAgQIAAAQIEKiIg7VSE3aAECBAg&#10;QIAAAQIECJRdQNopO7EBCBAgQIAAAQIECBCoiIC0UxF2gxIgQIAAAQIECBAgUHYBaafsxAYgQIAA&#10;AQIECBAgQKAiAtJORdgNSoAAAQIECBAgQIBA2QWknbITG4AAAQIECBAgQIAAgYoISDsVYTcoAQIE&#10;CBAgQIAAAQJlFxg+aWfXmuc2tRza9NxTTz31g11R1LLpuec2HYpafvzcmp1lVzAAAQIECBAgQIAA&#10;AQLpExguaaflxz8rzJpb9/7h/O/dO/1YS8vOzb+s+fg910d1s28p/HxT+txVRIAAAQIECBAgQIBA&#10;uQWGS9p5/0hbfmpddMPUwv/YeKAm2vXzwqRjG596as2u6+vybYfLraB/AgQIECBAgAABAgTSJ5Br&#10;b28vd1U7duz46U9/WigURo8ePWrUwHz1yCOPhAm88c/P/GrWI/ffEc/l8PbvvRTNqN4ffXjm0cMf&#10;+fDR//qr+x+5P7z/zDPPlHuq+idAgAABAgQIECBAoHwCnZ2dIYBMmDBh6dKlN910U/kGKvWcRNpZ&#10;uXLlHXfcsXjx4qqqqgH15HK50put21ZviBYvn18bRY3rVu29reHu1tVrdhemLVo6ecdL0fLlC0Kb&#10;jo6OoFNuEf0TIECAAAECBAgQIFA+gZB2NmzY8MYbb6xYsaJ8oySUdt59993vf//7//pf/+uwsXPJ&#10;YhrXrW69e/mCEHf6HyEFbZ+yfMnscjvonwABAgQIECBAgACBhATCNsaTTz75l3/5l+Uer+z37dx8&#10;883V1dWXizqhzPolF0Sd8G7tfFGn3N8B/RMgQIAAAQIECBBIVCCkgxtvvDGBIcuedkINY8eOTaAS&#10;QxAgQIAAAQIECBAgMFIEkskISaSdC59MMFLWwDwJECBAgAABAgQIECiHQDIZIYm0Uw4dfRIgQIAA&#10;AQIECBAgQODSAtKObwgBAgQIECBAgAABAukUkHbSua6qIkCAAAECBAgQIECgsmnnxM4Xwh/jWbny&#10;hZ0nzluKpi3Ft1dubiq+fbFmlo8AAQIECBAgQIAAAQIXFaho2jnwi7XXfy78UaHPXb/2Fwf6pnhi&#10;5/aDS/98xYo/X3po+85CFF2kmVUlQIAAAQIECBAgQIDAJQQqmXZOHD34yVtnhMnNuPWTB4/27e4c&#10;ORLN/tDEKJo4647oaFt0sWbWlQABAgQIECBAgAABAsM07VgYAgQIECBAgAABAgQIlE+gkns75atK&#10;zwQIECBAgAABAgQIEKhk2pk4+aaX346fQ9D09ss3TQ6XrnUfU6ZEe34dLmw7se+NaPKk6GLNLB4B&#10;AgQIECBAgAABAgQuIVDJtBNN/82lh74bHr323ehzC6eHSYZnr20J6WfiR+++ae3frFz5N3vuuP+j&#10;+eiCZhaUAAECBAgQIECAAAEClxfItbe3X77V1bV4/vnnH3zwwavrw9kECBAgQIAAAQIECKRH4IUX&#10;XnjooYfKXU9F93bKXZz+CRAgQIAAAQIECBDIsIC0k+HFVzoBAgQIECBAgACBVAtIO6leXsURIECA&#10;AAECBAgQyLCAtJPhxVc6AQIECBAgQIAAgVQLSDupXl7FESBAgAABAgQIEMiwQBJpJ4HHvmV4BZVO&#10;gAABAgQIECBAYOQJJJMRkkg7p0+fHnn8ZkyAAAECBAgQIECAQNkEkskISaSd995778yZM2WD0jEB&#10;AgQIECBAgAABAiNJIKSDxsbGBGacxF8XffLJJ0M9n/zkJ8ePH59ASYYgQIAAAQIECBAgQGDYCpw6&#10;dWr79u2jRo364he/WO5JJpF2Qg2vv/56SG9jx47t6urK5XK9VYXL9W6++eYhFrljx45p06YNsbFm&#10;BAgQIECAAAECBAgMK4FSFujo6Kipqbn33nsTmFtCaSeBSgxBgAABAgQIECBAgACB/gJJ3LdDnAAB&#10;AgQIECBAgAABAskLSDvJmxuRAAECBAgQIECAAIEkBKSdJJSNQYAAAQIECBAgQIBA8gLSTvLmRiRA&#10;gAABAgQIECBAIAkBaScJZWMQIECAAAECBAgQIJC8gLSTvLkRCRAgQIAAAQIECBBIQkDaSULZGAQI&#10;ECBAgAABAgQIJC8g7SRvbkQCBAgQIECAAAECBJIQkHaSUDYGAQIECBAgQIAAAQLJC0g7yZsbkQAB&#10;AgQIECBAgACBJASknSSUjUGAAAECBAgQIECAQPIC0k7y5kYkQIAAAQIECBAgQCAJAWknCWVjECBA&#10;gAABAgQIECCQvIC0k7y5EQkQIECAAAECBAgQSEJA2klC2RgECBAgQIAAAQIECCQvIO0kb25EAgQI&#10;ECBAgAABAgSSEJB2klA2BgECBAgQIECAAAECyQtIO8mbG5EAAQIECBAgQIAAgSQEpJ0klI1BgAAB&#10;AgQIECBAgEDyAtJO8uZGJECAAAECBAgQIEAgCQFpJwllYxAgQIAAAQIECBAgkLxArr29vdyjHjx4&#10;8MUXX2xubh47duyAsTo7O6+//vpyT0D/11DgV7/6VU1NzTXsUFcECBAgQIAAAQKZEjh9+nRdXV1D&#10;Q0MCVSeRdlauXHn77bffc889o0ePTqAkQ5RVIATUUaNsCZbVWOcECBAgQIAAgTQLdHR0bN68ubGx&#10;ccWKFeWuM4m089d//dePP/64qFPutdQ/AQIECBAgQIAAgREhEALPN77xjf/wH/5DuWebxP9IP2XK&#10;FFGn3AupfwIECBAgQIAAAQIjRSCkg+nTpycw2yTSTi6XS6ASQxAgQIAAAQIECBAgMFIEkskISaSd&#10;kSJungQIECBAgAABAgQIpElA2knTaqqFAAECBAgQIECAAIE+AWnHt4EAAQIECBAgQIAAgXQKSDvp&#10;XFdVESBAgAABAgQIECAg7fgOECBAgAABAgQIECCQTgFpJ53rGkXH39q+6bXmtFanLgIECBAgQIAA&#10;AQKXFxgWaWfr6lX9jnWNg067Zeu6ba2XL+hSLRrXrVq9taVfiz3xG1fZ6QebUmIjtrz283eqpk+7&#10;6Owa1xedE5vPB2PSmgABAgQIECBAgMA1EBgWaSfUkZ+7rKH7WFI/SF2tW1/affwa1JuZLuoWLF++&#10;oPZi5e5Zt/lA8bPZSxou0SwzWgolQIAAAQIECBBIpUCuvb293IU9/fTTDz/88CVGCXs7TTOXLZ/f&#10;98t567bVa/ZH+UKhEEXTFjYsidat2hJflRVC0eJoQ+mj6oUNdx9ZvWZXaJKfs3T5grooPqv4Mp8v&#10;RHGH0dbVa3aHN0qdzA57OzuOlzrNz1kWfssPOxuvTY5/iMJHm+MBpi9quL83bbWG05t6ZrGoYUl9&#10;y9bVa7v7i1/GZxU7jOYsuy/acN5HveWe33PfiMUG8ctiB3OXLZ+yvVRjv7n1TDZ8Or/2gupq49NL&#10;p5w37SjqnWepzN55dhde39jNMm3RwmhzUaBl/aru/BNNmzP3+O7A2H1u1NjzUdGw3F8W/RMgQIAA&#10;AQIECGRC4Nlnn3300UfLXepw2dsp7FrTfTHb+t4L2WYsbmhYND1q3tcYzb57Tj6OOj2JKP5oSd3W&#10;DbuqF4UdoYXVu18KF6Q1bt9VCL+RNzTMqy4mnCiqXbA83jBaNjcfdxIfheo7wxuLphV2b9/TZ9u4&#10;fvPxeHNp2Zy2zev6vR+3mBmGWjYn37wjXEcXNkyK/YWXe7ubFTsMiWKQj+KzL9VzafxC9bzQQUh6&#10;YZslPsLcmhpLl9sVPwqTL+xvHKS6EGm2HJ+ztHjKgf7Tbly3dneIgvE8o90bui//61947YI7wyVu&#10;04qBrd8RIlOxtKZoccPSOfniNELE2tw2J953WzitectFLjIs95dU/wQIECBAgAABAgSuSGC4pJ2+&#10;K9l6t1Ym1Ya9nrqa/CB1FT+KWo4WoubNISSF/Y3C0ZaW1uNRfnJd+KBucs9J4Zf18Hlxw6d09DU4&#10;fqT3hp3W1raoGLfijaB+78cnVE8JQ9XWTooKx0IECbs9cX+l/Z1+HYYfL/wofvMSPQ/sIN6BCUdx&#10;i6lf37VTquNXF1YXl19dG9dbf9v0ftPua1lbPzNfnPbFCh/8KxOXXFdbHDVqOVaIStqzb5sWHW/t&#10;f9fT4Gd7lwABAgQIECBAgMBwERguaedyHnHeGHjEoSZsUJSOJfXxL+gh9MS/ooccEB971q3ZPyPe&#10;spnbG5kKTW+GkFMMCnGMKR1x571xq/8FdeGz4qZQHFryNXWN69eEK+6KGyAD53KRjy7V8/ldhLC0&#10;OYo3ZBYN/mSBC6uLyy/Fj8a9B/qV09eytXF/IUy7OND5hfflwcvAx2mzrTXOhXv2NneHq8utlc8J&#10;ECBAgAABAgQIDA+B4ZJ2+q5kWzX45VLh1+7QZnX/x7LVLZg3vbi3s2pV8f36u8MVa1vCi71RKY2E&#10;7YjC7rBls2F/1P0re/hgf3hjc3N+zt39bkGp/+05UfeldANHz7ftiDdzojmL59fWz5pWnOeGpvCA&#10;576toXioi310iZ7P/wLE+zDx5Is3AhUz24DjgurqFiyeG+1eW9wOmr6o3x019Uviq86Ke1DFaRc7&#10;6im81DJORIHu8lem1c5fHC6Hi68y3NI8beGgD5AYHl9ksyBAgAABAgQIECBwgcCweErBNVqX+KEC&#10;R+8Md9L3/nCVHV+rfq5yGqXTr6a6+GkKk4sPcnAQIECAAAECBAgQGA4C2XpKwbUQ790eifc0+m/d&#10;XIvOK95HuqurOK8JECBAgAABAgQIpFAgTXs7KVweJREgQIAAAQIECBBIpYC9nVQuq6IIECBAgAAB&#10;AgQIEEhIYLg8pSChcg1DgAABAgQIECBAgEBmBKSdzCy1QgkQIECAAAECBAhkTEDaydiCK5cAAQIE&#10;CBAgQIBAZgSkncwstUIJECBAgAABAgQIZExA2snYgiuXAAECBAgQIECAQGYEpJ3MLLVCCRAgQIAA&#10;AQIECGRMQNrJ2IIrlwABAgQIECBAgEBmBKSdzCy1QgkQIECAAAECBAhkTEDaydiCK5cAAQIECBAg&#10;QIBAZgSkncwstUIJECBAgAABAgQIZExA2snYgiuXAAECBAgQIECAQGYEpJ3MLLVCCRAgQIAAAQIE&#10;CGRMQNrJ2IIrlwABAgQIECBAgEBmBKSdzCy1QgkQIECAAAECBAhkTEDaydiCK5cAAQIECBAgQIBA&#10;ZgSkncwstUIJECBAgAABAgQIZExA2snYgiuXAAECBAgQIECAQGYEpJ3MLLVCCRAgQIAAAQIECGRM&#10;QNrJ2IIrlwABAgQIECBAgEBmBKSdzCy1QgkQIECAAAECBAhkTEDaydiCK5cAAQIECBAgQIBAZgSk&#10;ncwstUIJECBAgAABAgQIZExA2snYgiuXAAECBAgQIECAQGYEpJ3MLLVCCRAgQIAAAQIECGRMQNrJ&#10;2IIrlwABAgQIECBAgEBmBJJIO+3t7ZnxVCgBAgQIECBAgAABApcXSCYjlD3tHDp06PTp02fPnr18&#10;xVoQIECAAAECBAgQIJABgZAOjhw5kkChuQRC1Xe+853Dhw/fe++9VVVVA0rq6urK5XIJ1GkIAgQI&#10;ECBAgAABAgSGg0AIINu2bautrf385z9f7vkkkXZCDRs3bjx48ODEiRMvTDs33XRTuYvU/zUU2Lt3&#10;b3V19TXsUFcECBAgQIAAAQKZEjh16tT48eMfeOCBBKpOKO0kUIkhCBAgQIAAAQIECBAg0F+g7Pft&#10;4CZAgAABAgQIECBAgEBFBKSdirAblAABAgQIECBAgACBsgtIO2UnNgABAgQIECBAgAABAhURkHYq&#10;wm5QAgQIECBAgAABAgTKLiDtlJ3YAAQIECBAgAABAgQIVERA2qkIu0EJECBAgAABAgQIECi7gLRT&#10;dmIDECBAgAABAgQIECBQEQFppyLsBiVAgAABAgQIECBAoOwC0k7ZiQ1AgAABAgQIECBAgEBFBKSd&#10;irAblAABAgQIECBAgACBsgtIO2UnNgABAgQIECBAgAABAhURkHYqwm5QAgQIECBAgAABAgTKLiDt&#10;lJ3YAAQIECBAgAABAgQIVERA2qkIu0EJECBAgAABAgQIECi7gLRTdmIDECBAgAABAgQIECBQEQFp&#10;pyLsBiVAgAABAgQIECBAoOwC0k7ZiQ1AgAABAgQIECBAgEBFBKSdirAblAABAgQIECBAgACBsgtI&#10;O2UnNgABAgQIECBAgAABAhURkHYqwm5QAgQIECBAgAABAgTKLiDtlJ3YAAQIECBAgAABAgQIVEQg&#10;197eXu6BW1tbX3755RMnTowbN27AWJ2dnQlMoNwF6n+AwKlTp2pqarAQIECAAAECBAgQuFDgzJkz&#10;48eP/8xnPhP+XW6fJNLOypUrb7/99nvuuWf06NHlrkf/w0EghNhRo2wbDoelMAcCBAgQIECAwLAT&#10;6Ojo2LRp05tvvrlixYpyT67saSf8z/x/+7d/++ijj4o65V5L/RMgQIAAAQIECBAYEQIh8DzxxBN/&#10;9Vd/Ve7Zlv1/gA/7UxMmTBB1yr2Q+idAgAABAgQIECAwUgRCOpgyZUoCsy172gk15HK5BCoxBAEC&#10;BAgQIECAAAECI0UgmYyQRNoZKeLmSYAAAQIECBAgQIBAmgSknTStploIECBAgAABAgQIEOgTkHZ8&#10;GwgQIECAAAECBAgQSKeAtJPOdVUVAQIECBAgQIAAAQLSju8AAQIECBAgQIAAAQLpFJB20rmuqiJA&#10;gAABAgQIECBAYFikna2rV/U71jUOuiwtW9dta726BWtct2r11pZ+feyJ37jKTj/YlJIf8YPNr9S6&#10;dev6QVkGArZuW71q/eDLdSXDOocAAQIECBAgQIDANRUYFmknVJSfu6yh+1hSP0iFrVtf2n38mlau&#10;s4sJtG7bsLsNDwECBAgQIECAAIERL5Brb28vdxFPP/30ww8/fIlRwt5O08xly+fX9rYJmwZr9kf5&#10;QqEQRdMWNiyJ1q3a0lwKRYujDaWPqhc23H1k9ZpdoUl+ztLlC+qi+Kziy3y+EMUdRltXr9kd3ih1&#10;MjtsTew4Xuo0P2fZ8gW1YafltcnxD1H4aHM8wPRFDff3pq3WcHpTzywWNSypb9m6em13f/HL+Kxi&#10;h9GcZfdFG877qLeU83vuG7HYIH5Z7GDusuVTtpdq7De3nsmGT+fXXlBdbXx66ZTzph01rl+1+UCx&#10;p+KJUW91parD1k2JpfvlAJba7SWK8OnAogYCRgH82LxYrGcmRedyf6H0T4AAAQIECBAgMOIFnn32&#10;2UcffbTcZQyXvZ3CrjXdF7P1XRk1Y3FDw6LpUfO+xmj23XPyvb+7B5P4oyV1Wzfsql4UdoQWVu9+&#10;KVx51bh9VyH8tt3QMK+6mHCiqHbB8njDaNncfNxJfBSq7wxvLJpW2L19T59t4/rNx+PNpWVz2jav&#10;6/d+3GJmGGrZnHzzjnAdXV13f+Hl3u5mxQ5DhBjko/jsS/VcGr9QPS90EDLJ7CXFza0wt6bG0uV2&#10;xY/C5Av7GwepLkSvLcfnLC2ecuC8adffX+xp4bTiifEcmkMcClVEcdXx1s2kmG3RpN0bui8O7M9S&#10;f/fcYF3MRRerdyBg47rSTJbOOb7lIhcilvuLrH8CBAgQIECAAAECFwgMl7TTdyVb79bKpNqwK1FX&#10;kx9k1YofRS1HC1Hz5hCSwv5G4WhLS+vxKD+5LnxQN7nnpPjGklWrihs+paOvwfEjvTfstLa2RcW4&#10;Fe949Hs/PqF6ShiqtnZSVDgWIkjYFYn7K+3v9Osw/HjhR/Gbl+h5YAfxDkw4ivsq/fqunVIdv7qw&#10;urj86tq43vrbpp8/7bDTUmKJj3gO+ZrQLs5+YeOl5VghOhCzhf2fYlEXYxm0qMEA47kVdq9dtSre&#10;3Tre2v/OqN5a/ECAAAECBAgQIEAgcYHhknYuV3icNwYecaiZFm9SxMeS+rra6jj0xMkg5ID42LNu&#10;zf4Z8ZZN2KzoPgpNb4aQUwwKcYwpHXHnvXGr/wV14bPiplB3YGhcvyZccVfc6hk4l4t8dKmez+8i&#10;hKXNUbwxtWjaoBYXVheXX4oWjXsP9Csn3vOJiltepZ7Oi2qrt7XGATLe6ike3dnyPJbufBVvCl1Y&#10;72CA8dzCxYSlHuNLCh0ECBAgQIAAAQIEhoPAcEk7fVeyrRr8UqjwO3poE35Z71OrWzBvenFvZ9Wq&#10;4vvxJVjNW8KLvVEpjcy+LVyxFrZsNuyPorbW4pn5aH94Y3Nzfs7d/W4vqf/tOVH3pXQDR8+37Yg3&#10;c6I5i+fX1s+aVpznhqZo4BbQxT66RM/nL39t/czi5Is3AhUz24DjgurqFiyeG8U7KqGc6Yv67pap&#10;q5+RL7LEdwTFPdXfH1/q1ltF7fx5xZcxW88T6npYSv2EHBXcVm+tG6TeQQHD3EozWeURbcPh/6rN&#10;gQABAgQIECBAoCQwLJ5ScI0WI775/uid4WKt3h+usuNr1c9VTqN0+jWvrndW8bMHJhcf8+AgQIAA&#10;AQIECBAgkIxAtp5ScC1Me7dH4q2Y/ls316LziveR7uoqzmsCBAgQIECAAAECKRRI095OCpdHSQQI&#10;ECBAgAABAgRSKWBvJ5XLqigCBAgQIECAAAECBBISGC5PKUioXMMQIECAAAECBAgQIJAZAWknM0ut&#10;UAIECBAgQIAAAQIZE5B2MrbgyiVAgAABAgQIECCQGQFpJzNLrVACBAgQIECAAAECGROQdjK24Mol&#10;QIAAAQIECBAgkBkBaSczS61QAgQIECBAgAABAhkTkHYytuDKJUCAAAECBAgQIJAZAWknM0utUAIE&#10;CBAgQIAAAQIZE5B2MrbgyiVAgAABAgQIECCQGQFpJzNLrVACBAgQIECAAAECGROQdjK24MolQIAA&#10;AQIECBAgkBkBaSczS61QAgQIECBAgAABAhkTkHYytuDKJUCAAAECBAgQIJAZAWknM0utUAIECBAg&#10;QIAAAQIZE5B2MrbgyiVAgAABAgQIECCQGQFpJzNLrVACBAgQIECAAAECGROQdjK24MolQIAAAQIE&#10;CBAgkBkBaSczS61QAgQIECBAgAABAhkTkHYytuDKJUCAAAECBAgQIJAZAWknM0utUAIECBAgQIAA&#10;AQIZE5B2MrbgyiVAgAABAgQIECCQGQFpJzNLrVACBAgQIECAAAECGROQdjK24MolQIAAAQIECBAg&#10;kBkBaSczS61QAgQIECBAgAABAhkTkHYytuDKJUCAAAECBAgQIJAZgSTSTnt7e2Y8FUqAAAECBAgQ&#10;IECAwOUFkskISaSd1tbWs2fPXr5iLQgQIECAAAECBAgQyIBASAf79+9PoNBcAqHq7/7u71paWu65&#10;556qqqoBJXV1deVyuQTqNAQBAgQIECBAgAABAsNBIASQLVu2TJ069Qtf+EK555NE2gk17Nu37913&#10;3x0zZsyAekKpo0Ylsb9Ubkf99xc4cODAzJkzmRAgQIAAAQIECBC4UKCjo2PSpElz585NACehtJNA&#10;JYYgQIAAAQIECBAgQIBAfwH7Kr4PBAgQIECAAAECBAikU0DaSee6qooAAQIECBAgQIAAAWnHd4AA&#10;AQIECBAgQIAAgXQKSDvpXFdVESBAgAABAgQIECAg7fgOECBAgAABAgQIECCQTgFpJ53rqioCBAgQ&#10;IECAAAECBKQd3wECBAgQIECAAAECBNIpIO2kc11VRYAAAQIECBAgQICAtOM7QIAAAQIECBAgQIBA&#10;OgWknXSuq6oIECBAgAABAgQIEJB2fAcIECBAgAABAgQIEEingLSTznVVFQECBAgQIECAAAEC0o7v&#10;AAECBAgQIECAAAEC6RSQdtK5rqoiQIAAAQIECBAgQEDa8R0gQIAAAQIECBAgQCCdAtJOOtdVVQQI&#10;ECBAgAABAgQISDu+AwQIECBAgAABAgQIpFNA2knnuqqKAAECBAgQIECAAAFpx3eAAAECBAgQIECA&#10;AIF0Ckg76VxXVREgQIAAAQIECBAgIO34DhAgQIAAAQIECBAgkE6BXHt7e7krO3Xq1H//7//96NGj&#10;11133YCxOjs7E5hAuQvU/9AFcrncmDFjht5eSwIECBAgQIAAgZQJhHSQz+f/4A/+IIG6kkg7K1eu&#10;vP322++5557Ro0cnUJIhCBAgQIAAAQIECBAYtgIdHR0//vGP33jjjRUrVpR7kkmknb/+679+/PHH&#10;RZ1yr6X+CRAgQIAAAQIECIwIgRB4/uN//I///t//+3LPNon7dqZMmSLqlHsh9U+AAAECBAgQIEBg&#10;pAiEdDBt2rQEZptE2gm3aiRQiSEIECBAgAABAgQIEBgpAslkhCTSzkgRN08CBAgQIECAAAECBNIk&#10;IO2kaTXVQoAAAQIECBAgQIBAn4C049tAgAABAgQIECBAgEA6BaSddK6rqggQIECAAAECBAgQkHZ8&#10;BwgQIECAAAECBAgQSKeAtJPOdVUVAQIECBAgQIAAAQLDIu1sXb2q37GucdBladm6blvr1S1Y47pV&#10;q7e29OtjT/zGVXb6waaUxIitwXPdng82r+7WLaWlWNd4kXm2blu9av3g6zNwvD3rrnAOVzRxJxEg&#10;QIAAAQIECBC4UGBYpJ0wrfzcZQ3dx5L6QRaqdetLu49bwCEJ1C5Y3rBk9pCaDmzUcrSQn7OsYUn9&#10;7CUNyxfUXtBH7fzlDfcPtj4DWzau29J8RTNwEgECBAgQIECAAIFrJpBrb2+/Zp1dpKOnn3764Ycf&#10;vsQoYUOhaeay5fP7frsOewhr9kf5QqEQRdMWNiyJ1q0q/vYcQtHiaEPpo+qFDXcfWb1mV2iSn7N0&#10;+YK6KD6r+DKfL0Rxh9HW1Wt2hzdKncwOezs7jpc6Db/Th9/mww7Ga5PjH6Lw0eZ4gOmL+v02HzZJ&#10;1jT1zGJRyABh62Ntd3/xy/isYofRnGX3RRvO+6i33PN77hux2CB+Wexg7rLlU7aXauw3t57Jhk/n&#10;115QXW18eumUC6Z99M7B6u0tsyTW0lN+96xqt5cQAs6dR9eUZHqGCPLdczg2LxD1TqYoPxCqrnsh&#10;YvYBa1TuL5v+CRAgQIAAAQIERoTAs88+++ijj5Z7qsNlb6ewa033xWx9F0rNWNzQsGh61LyvMZp9&#10;95x8HHV6ElH80ZK6rRt2VS8KO0ILq3e/FC5Ia9y+qxB+vW5omFddTDhRFO9yhGPZ3HzcSXwUqu8M&#10;byyaVti9vd+1Xo3rNx+PN5eWzWnbPPD6q5lhqGVz8s07wnV0dd39hZd7u08vdhhSwSAfxeNdqufS&#10;HAvV80IHIemF7ZT4CHNraixdblf8KEy+sL9xkOpC9NpyfM7S4ikHLph29xenOL2lc/KlPvfsbY6m&#10;xWJhxnUXfrXq754blIs5sPvDeIsmJl06J9q1ve8KtpYB8sXWMdSiaVEsUzt/3rRSwjx/jcr9bdY/&#10;AQIECBAgQIAAgf4CwyXt9F3J1nuh1KTa8Dt3XU1+kAUrfhSFy66i5s0hJIX9jcLRlpbW41F+cvxL&#10;fN3knpPi+0xWrSpu+JSOvgbHj/TesNPa2hYV41a8EdTv/fiE6ilhqNraSVHhWIgL8S0xpWbndxhe&#10;XfhR/OYlej5vRvGLsAsUjuLuSr/J1k6pjl9dWF1cfnVtXG/9bdMHTvu8Lupqi11ExdBYFAu35gzl&#10;xp7eQeMs1+8KwwHyxb6LUH3y3RM4v2VvZX4gQIAAAQIECBAgkIDAcEk7lys1zhsDj/hX69JORTiW&#10;1Me/04fQEyeDkAPiY8+6NftnxFs2Ycui+yg0vRlCTjEoxL+dl46489641f+CuvBZcVMoDi35mrrG&#10;9WvCFXfFrZ6Bc7nIR5fq+fwuQljaHMUbU2F7ZLDjwuri8o+3xvU27j3Qv5xLWHZvdoUds+5QVwRr&#10;PXKRW6J6B42fXtDvAQ8D5AcZsCf2nN/ycqvscwIECBAgQIAAAQLXUmC4pJ2+K9nCA8EG/W2/Jh/a&#10;rO7/WLa6BfOmd+9UFN+PL8Rq3rJq1eq9USmNzL4tXLEWtmw27I+ittbiVk4+2h/e2Nycn3N3v/v4&#10;6387XKlVupRu4Oj5th3xZk40Z/H82vpZ04rz3NAUDdxLudhHl+j5/Cpr62cWJ1+8EaiY2QYcF1RX&#10;t2Dx3Gj32uJ20PRFQ3osQfcj11ZtPpCfcXu4du62cOFZ2OqJfQY/6pcsnBbPau3uaO7ivovfBspf&#10;eHIc88KJ61oGrNG1/O7qiwABAgQIECBAgMClBYbFUwqu0SLF98oX787v/eEqO75W/VzlNEqnX/Pq&#10;rsmsdEKAAAECBAgQIEDgSgSy9ZSCKxEaeE7v9ki8FdN/6+ZadF7xPtJdXcV5TYAAAQIECBAgQCCF&#10;Amna20nh8iiJAAECBAgQIECAQCoF7O2kclkVRYAAAQIECBAgQIBAQgLD5SkFCZVrGAIECBAgQIAA&#10;AQIEMiMg7WRmqRVKgAABAgQIECBAIGMC0k7GFly5BAgQIECAAAECBDIjIO1kZqkVSoAAAQIECBAg&#10;QCBjAtJOxhZcuQQIECBAgAABAgQyIyDtZGapFUqAAAECBAgQIEAgYwLSTsYWXLkECBAgQIAAAQIE&#10;MiMg7WRmqRVKgAABAgQIECBAIGMC0k7GFly5BAgQIECAAAECBDIjIO1kZqkVSoAAAQIECBAgQCBj&#10;AtJOxhZcuQQIECBAgAABAgQyIyDtZGapFUqAAAECBAgQIEAgYwLSTsYWXLkECBAgQIAAAQIEMiMg&#10;7WRmqRVKgAABAgQIECBAIGMC0k7GFly5BAgQIECAAAECBDIjIO1kZqkVSoAAAQIECBAgQCBjAtJO&#10;xhZcuQQIECBAgAABAgQyIyDtZGapFUqAAAECBAgQIEAgYwLSTsYWXLkECBAgQIAAAQIEMiMg7WRm&#10;qRVKgAABAgQIECBAIGMC0k7GFly5BAgQIECAAAECBDIjIO1kZqkVSoAAAQIECBAgQCBjAtJOxhZc&#10;uQQIECBAgAABAgQyIyDtZGapFUqAAAECBAgQIEAgYwLSTsYWXLkECBAgQIAAAQIEMiMg7WRmqRVK&#10;gAABAgQIECBAIGMCSaSd9vb2jKkqlwABAgQIECBAgACBSwkkkxFyCQzzta997c/+7M9yuZwFJ0CA&#10;AAECBAgQIECAQFdX17e//e1vfOMb5aZIIu383d/9XUtLy8KFCy8MPKFOKajca6x/AgQIECBAgAAB&#10;AsNHIESAn/zkJ1OnTv3CF75Q7lklkXZCDfv27Xv33XfHjBkzoJ6wszRqVBJX05XbUf9DFDh16tTE&#10;iROH2FgzAgQIECBAgACB9Al0dHRMmjRp7ty5CZSWUNpJoBJDECBAgAABAgQIECBAoL+AfRXfBwIE&#10;CBAgQIAAAQIE0ikg7aRzXVVFgAABAgQIECBAgIC04ztAgAABAgQIECBAgEA6BaSddK6rqggQIECA&#10;AAECBAgQkHZ8BwgQIECAAAECBAgQSKeAtJPOdVUVAQIECBAgQIAAAQLSju8AAQIECBAgQIAAAQLp&#10;FJB20rmuqiJAgAABAgQIECBAQNrxHSBAgAABAgQIECBAIJ0C0k4611VVBAgQIECAAAECBAhIO74D&#10;BAgQIECAAAECBAikU0DaSee6qooAAQIECBAgQIAAAWnHd4AAAQIECBAgQIAAgXQKSDvpXFdVESBA&#10;gAABAgQIECAg7fgOECBAgAABAgQIECCQTgFpJ53rqioCBAgQIECAAAECBKQd3wECBAgQIECAAAEC&#10;BNIpkGtvbx8OlbX8+LkfRZ/+f/+rungyO9c8d3hR98+XndyhTc+t/mVbqdnMex97YO5lzyg1CCP+&#10;l9fy9z62rHjCrjVPbTwQRdN/77FlHx1iB5oRIECAAAECBAgQIDCsBUZ/9atfHQ4TPPnr196Kbp93&#10;y4Q4hzS+En4es+PvV7/4Sjgaz3x43vF/fuofN4QfT986b+LPn/v7f9r8yivvVn9i9vWh9cl3Xtt/&#10;47Iv/NHv3Xq6cefJ6VWv/n1Py1v2rSmeFVrW7S6ddLD6E/XxSWGQn256b8wNB1rbPzH7hu6oE0WT&#10;Zn1i3okNTxXH7el/OOiYAwECBAgQIECAAAECH1xgWF/JFnZaHvu96W1H3t+1N+y7hKPtnT0tdVPz&#10;xZ8LLYd6ym375X956qmnVv8yf9c9dTdMnVRsefj9qOVwIZr0sT8OuzeHdr1T2v3Z/8au0knhnZo7&#10;ls3/WGFv6Y3p9z722L0z2w7v3fSzY+GUx/74zsLPftzywT2dQYAAAQIECBAgQIDAcBFI4kq2d955&#10;52c/+9mJEyfGjx8/atR5+Wr06NG///u/HzAOb//eS9F9n717au/Pdx77wa9mPXJ/tP6ZfR9eEG0N&#10;P3943zO/mvXA5Ndeiu69L9oY/v3Z362NotaffG9jOPN3p0ZvrH/mVxNvPniiu+UjnzgS+rxzxv6t&#10;R2+bfXxvdN+90UvdLaM3/vmZre+W1qB69v9859H/+qsPh6H++ZlfXV9s+dnfjXrmEya/Z8+e4bJc&#10;5kGAAAECBAgQIEBgJAt0dnaeOnUq5IKQAiZPnlzuUpJIOytXrrzjjjsWL15cVVU1oJ5cLld6s3Xb&#10;6jW7CvGn+Tn3zmz6abR43rE1e2c1LInWrdp3W8Osvau2NEfRtEXhjfWrNh/I5/OF6jsblswOl6Rt&#10;Xb12d/HMsEOzaFnNjtBP+DiauXj57Y3Fj8JZd7euXhN+ys9dtnx+SEiN61btva1hSX1x3A3RR6p3&#10;HQwvQ89hxNv2hf5DX/FYoUFYj46OjnIvg/4JECBAgAABAgQIZEQgPDhgw4YNb7zxxooVK8pdctnT&#10;zuHDh5999tk//dM/Dds45S5G/wQIECBAgAABAgQIDH+BsJ3w5JNP/uVf/mW5p1r2+3amTp0atqhE&#10;nXIvpP4JECBAgAABAgQIjBSBkA5uvPHGBGZb9rQTahg7dmwClRiCAAECBAgQIECAAIGRIpBMRkgi&#10;7Qx4MsFIWQDzJECAAAECBAgQIECgTALJZIQk0k6ZgHRLgAABAgQIECBAgACBSwhIO74eBAgQIECA&#10;AAECBAikU0DaSee6qooAAQIECBAgQIAAgcqmnaYt4W/xhOOFnSeKS3Fi5/eLr7+/s/gHdJo2lz7u&#10;fllarfDmlvjv4TgIECBAgAABAgQIECBwKYFKpp0TO7dHD4e/KbTiz+/Y84s4wDT9Yu1NnwuvH75p&#10;7Y6mqBA+jl+t+NLsPeFl6Tiw5bubrCgBAgQIECBAgAABAgQuL1DJtDPxo3+4cHq/KRaOHbznlhnh&#10;jem3fPLQsRP5j/7hovhVv6Npy7PR0qX1ly9LCwIECBAgQIAAAQIEMi9QybTTjV/Yuf6N2b/ZP/ac&#10;tyondr64Z/a8OPY0bf5u9PDCWZlfMwAECBAgQIAAAQIECAxFoNJp58CWlS9G9z/40YmDTzbc2LM+&#10;+v0//Gg+DjvvbIpefnbl36xtfPnZLT1Xtg2lRm0IECBAgAABAgQIEMiiQEXTTmHn99++ZUVv1MnX&#10;3LTpnTjGHHjn5etrJoZnFrzwzi0rSlEnHDMWxjfxrPjzpfWffHjhgEvcsrh0aiZAgAABAgQIECBA&#10;4JIClUw7TTvWNm76bs9j18JT2Wb85tKD8etno8+FO3YO/GLt7pe7P+55aJvVJECAAAECBAgQIECA&#10;wBAFcu3t7UNsesXNnn/++QcffPCKT3ciAQIECBAgQIAAAQIpE3jhhRceeuihchdVyb2dctemfwIE&#10;CBAgQIAAAQIEsiwg7WR59dVOgAABAgQIECBAIM0C0k6aV1dtBAgQIECAAAECBLIsIO1kefXVToAA&#10;AQIECBAgQCDNAtJOmldXbQQIECBAgAABAgSyLJBE2kngsW9ZXkK1EyBAgAABAgQIEBhxAslkhCTS&#10;zunTp0ecvgkTIECAAAECBAgQIFA+gWQyQhJp57333jtz5kz5pPRMgAABAgQIECBAgMAIEgjpoLGx&#10;MYEJJ/HXRZ988slQzyc/+cnx48cnUNK1HaKrqyuXy13bPvVGgAABAgQIECBAILMCp06d2r59+6hR&#10;o774xS+WGyGJtBNqeP3110N6Gzt27IDwEF7eeOON5S7yavoP054yZcrV9OBcAgQIECBAgAABAgSC&#10;QCkLdHR01NTU3HvvvQmYJJR2EqjEEAQIECBAgAABAgQIEOgvkMR9O8QJECBAgAABAgQIECCQvIC0&#10;k7y5EQkQIECAAAECBAgQSEJA2klC2RgECBAgQIAAAQIECCQvIO0kb25EAgQIECBAgAABAgSSEJB2&#10;klA2BgECBAgQIECAAAECyQtIO8mbG5EAAQIECBAgQIAAgSQEpJ0klI1BgAABAgQIECBAgEDyAtJO&#10;8uZGJECAAAECBAgQIEAgCQFpJwllYxAgQIAAAQIECBAgkLyAtJO8uREJECBAgAABAgQIEEhCQNpJ&#10;QtkYBAgQIECAAAECBAgkLyDtJG9uRAIECBAgQIAAAQIEkhCQdpJQNgYBAgQIECBAgAABAskLSDvJ&#10;mxuRAAECBAgQIECAAIEkBKSdJJSNQYAAAQIECBAgQIBA8gLSTvLmRiRAgAABAgQIECBAIAkBaScJ&#10;ZWMQIECAAAECBAgQIJC8gLSTvLkRCRAgQIAAAQIECBBIQmC4pJ2WHz/33I9buiveuabv58siHNr0&#10;3FM9xw92XbZ5sUHLpuee23So+FP/caNo1w+eWrPzEn3sWvPcppbSiPFYPf2Ed4Y69NAmqBUBAgQI&#10;ECBAgAABAlctMPqrX/3qVXdyDTo4+evX3opun3fLhDiBNL4Sfh6z4+9Xv/hKOBrPfHje8X9+6h83&#10;hB9P3zpv4s+f+/t/2vzKK+9Wf2L29aH1yXde23/jsi/80e/derpx58npVa/+fU/LW/atKZ4VWtbt&#10;Lp10sPoT9eGkCRPbXvtpy/R5t5z86aa3Jt/w3j+t7e58QtMrrVM/0fmTp4pDx0Mc+kHx5+KJLT9e&#10;v3PygvmdjW/P+u1J+1rqqhpfOvmxP7rr+mjixGP/sumWefOuAYQuCBAgQIAAAQIECBC4RgLDZW9n&#10;0HKm/95jj/3e9LYj7+/ae6DYoO2dPS11U/PFnwstxc2Z4tu//C9hs2X1L/N33VN3w9RJxbcOvx+1&#10;HC5Ekz72x48tm3to1zttxZb73yjt/tTNviXat6slvB/dMvfDfacUO970s2PhrMf++M7Cz4rbTZPu&#10;/OPHHpgbfnj/SFt+al10w9TC/9h4oCba9fPCpGMbn3pqza6orq6mNICDAAECBAgQIECAAIHhIpBr&#10;b28v91wOHjz44osvNjc3X3fddaNGDcxXjzzySJjA4e3feym677N3T+39+c5jP/jVrEfuj9Y/s+/D&#10;C6Kt4ecP73vmV7MemPzaS9G990Ubw78/+7u1UdT6k+9tDGf+7tTojfXP/GrizQdPdLd85BNHQp93&#10;zti/9ehts4/vje67N3qpu2U8yE++99LRSdHxmvtKAxU7L/77+mLjz/5uVJxS9zTuiJHe+Oe4zf3F&#10;n4sTnlG9P/rwzKOHP3L/1J89c8f/FBfyve997/jx4+Um1T8BAgQIECBAgACBkSjQ2dl58uTJurq6&#10;hoaGBOafRNpZuXLlHXfcsXjx4qqqqgEl5XK50put21av2VWIP83PuXdm00+jxfOOrdk7q2FJtG7V&#10;vtsaZu1dtaU5iqYtCm+sX7X5QD6fL1Tf2bBkdrjubevqtbuLZ0bR9EXLanaEfsLH0czFy29vLH4U&#10;zrq7dfWa8FN+7rLl80NCio/iiNWhw7ri0KVTSoPeti8MEZp0DxdPIwxUPGVDtLjYQ+O6VXtv6+62&#10;1P+GBcuXhzYdHR1hCRNYOUMQIECAAAECBAgQGIkCYbtl48aNe/bsWbFiRbnnn0Ta+cY3vvGlL31p&#10;9OjR5S6m/P03rlvdevfyBd2BqXe8kLh+Wrv8/vryT8AIBAgQIECAAAECBEa8QNgh+OY3v/m1r32t&#10;3JUkcd/OjTfemIqoE9aifsmFUSe8XbdA1Cn3N1X/BAgQIECAAAECqREI6eDWW29NoJwk0s7YsWMT&#10;qMQQBAgQIECAAAECBAiMFIFkMkISaefCJxOMlDUwTwIECBAgQIAAAQIEyiGQTEZIIu2UQ0efBAgQ&#10;IECAAAECBAgQuLSAtOMbQoAAAQIECBAgQIBAOgWknXSuq6oIECBAgAABAgQIEKhs2jmx84Xwx3hW&#10;rnxh54nzlqJpS/HtlZubim9frJnlI0CAAAECBAgQIECAwEUFKpp2Dvxi7fWfC39U6HPXr/1F/Nc8&#10;u48TO7cfXPrnK1b8+dJD23eGvxt6kWZWlQABAgQIECBAgAABApcQqGTaOXH04CdvnREmN+PWTx48&#10;2re7c+RINPtDE6No4qw7oqNt0cWaWVcCBAgQIECAAAECBAgM07RjYQgQIECAAAECBAgQIFA+gUru&#10;7ZSvKj0TIECAAAECBAgQIECgkmln4uSbXn47fg5B09sv3zQ5XLrWfUyZEu35dbiw7cS+N6LJk6KL&#10;NbN4BAgQIECAAAECBAgQuIRAJdNONP03lx76bnj02nejzy2cHiYZnr22JaSfiR+9+6a1f7Ny5d/s&#10;ueP+j+ajC5pZUAIECBAgQIAAAQIECFxeINfe3n75VlfX4vnnn3/wwQevrg9nEyBAgAABAgQIECCQ&#10;HoEXXnjhoYceKnc9Fd3bKXdx+idAgAABAgQIECBAIMMC0k6GF1/pBAgQIECAAAECBFItIO2kenkV&#10;R4AAAQIECBAgQCDDAtJOhhdf6QQIECBAgAABAgRSLSDtpHp5FUeAAAECBAgQIEAgwwJJpJ0EHvuW&#10;4RVUOgECBAgQIECAAIGRJ5BMRkgi7Zw+fXrk8ZsxAQIECBAgQIAAAQJlE0gmI5Q97Rw6dKitre3M&#10;mTNlg9IxAQIECBAgQIAAAQIjSSCkg/feey+BGSfx10W/853vHD58+FOf+tT48eMTKKmyQ3R1deVy&#10;ucrOwegECBAgQIAAAQIEhq3AqVOnXn755dra2s9//vPlnmQSaSfUsHHjxoMHD1ZXVw8IA+HljTfe&#10;WO4ik+z/zTffrKmpSXJEYxEgQIAAAQIECBAYEQKlLHDy5MmwC/LAAw8kMOeE0k4ClRiCAAECBAgQ&#10;IECAAAEC/QXKft8ObgIECBAgQIAAAQIECFREQNqpCLtBCRAgQIAAAQIECBAou4C0U3ZiAxAgQIAA&#10;AQIECBAgUBEBaaci7AYlQIAAAQIECBAgQKDsAtJO2YkNQIAAAQIECBAgQIBARQSknYqwG5QAAQIE&#10;CBAgQIAAgbILSDtlJzYAAQIECBAgQIAAAQIVEZB2KsJuUAIECBAgQIAAAQIEyi4g7ZSd2AAECBAg&#10;QIAAAQIECFREQNqpCLtBCRAgQIAAAQIECBAou4C0U3ZiAxAgQIAAAQIECBAgUBEBaaci7AYlQIAA&#10;AQIECBAgQKDsAtJO2YkNQIAAAQIECBAgQIBARQSknYqwG5QAAQIECBAgQIAAgbILSDtlJzYAAQIE&#10;CBAgQIAAAQIVEZB2KsJuUAIECBAgQIAAAQIEyi4g7ZSd2AAECBAgQIAAAQIECFREQNqpCLtBCRAg&#10;QIAAAQIECBAou4C0U3ZiAxAgQIAAAQIECBAgUBEBaaci7AYlQIAAAQIECBAgQKDsAtJO2YkNQIAA&#10;AQIECBAgQIBARQRy7e3t5R54x44dP/3pTwuFQi6XGzBWZ2fn9ddfX+4J6P/SAm+//fakSZMoESBA&#10;gAABAgQIEEhAIESACRMmLF269Kabbir3cEmknZUrV95+++333HPP6NGjy12P/q9AoKOjw9JcgZtT&#10;CBAgQIAAAQIErkAg/PK5adOmN998c8WKFVdw+gc6pexp59133/3e977X0NDg9+kPtDAaEyBAgAAB&#10;AgQIEEirQAg8TzzxxF/91V+Vu8Cy37dz8803jx07VtQp90LqnwABAgQIECBAgMBIEQjpYMqUKQnM&#10;tuxpJ9Rw4e06CRRmCAIECBAgQIAAAQIEhq1AMhkhibQzbIlNjAABAgQIECBAgACBFAtIOyleXKUR&#10;IECAAAECBAgQyLSAtJPp5Vc8AQIECBAgQIAAgRQLSDspXlylESBAgAABAgQIEMi0gLST6eVXPAEC&#10;BAgQIECAAIEUC0g7KV5cpREgQIAAAQIECBDItMCwSDtbV6/qPVZva/1AC9K6bfWq9Y0XnNIa+ly3&#10;5wP1dI0a71m3avXWD1bDFY7cGI/UcoUnO40AAQIECBAgQIBA6gWGRdoJyvm5yxrCsXROtGvDB/oN&#10;vnb+8ob76y9Yp9oFyxuWzE738tUvaVi+oC7dNaqOAAECBAgQIECAwJUL5Nrb26/87KGd+fTTTz/8&#10;8MOXaBv2YZpmLls+vzYKGyNbokUNS+q2rV6zP8oXCtULG5ZE4c3mcPq08HMcYMKexub4dX7OsuUL&#10;otDy2LwQeMImz5pdhXiU6Ysa7q/bunrN0TuL7eM+4+bF9+vjl68dDz2HpiFi9Qzar/+WravX7i52&#10;NC3MpDtI9UysPv706Lze90Ory/Y/sMOw77QmHqA4/9q4nB3xhKJpdYXmMXGNcYMY5PbGATPprbFI&#10;EZ84eWkceBrXr9p8oDjjIlHcrKgXBul7J8bJzym2P9/qwqw4tHXVigABAgQIECBAgMCVCjz77LOP&#10;PvrolZ491POGy95OYdea+GK2Lc35uXf3/PY9Y3FD8Xf6LcfnLI23fY5vWRcuWWtcv7k55JaGZXOi&#10;3dv7rlVrbdxf6N4g6r/VE5JG6fSGRdMObO6+tq1QPS+cPzdf2N/YGsLG+f23vtlUCDkk3mnqiToB&#10;c/Zt06LmvXui+NPpt/Xlg4v337BwWmHX9jDhAR22btuwe1KYf8OiSbs3dF+2V6i+s6Fh+ZJFc/PN&#10;+xqjlsamwrR5IfvVhQ2qcCybk4+Hjlq2btgVxbUsnNb8Wt/FciG6bG4rTji8XyQqHrHeoulRscNw&#10;YnU85MLq3S+FEy9iNdTvjHYECBAgQIAAAQIERobAcEk73UEl/M4ffssvHZNq459aWo9Hhd1rV62K&#10;91uOt7a0trZF+Zpw/daAa9VqF9wZ0kUxMvW/bablaCGqro0v96q/bXp0/Ejxhpr85Pj8KdXxzwP7&#10;j2rnz5tW2N3dUd9dMfV3x1Fka8hU02b12wy5eP9R3eR8POGBHbYcK0QHNodpht2YwrHSAMUJhSnd&#10;PiN/YO/WvkAV3320alVxIyieak8ts+NL2HqYorjDklUcyeIRe/XqavI9JzbHQ4Y9rsLRMKPBrUbG&#10;N9YsCRAgQIAAAQIECAxVYLiknYvOt662Or7+Kt7jCFFoQV1t7aRSSIiTwHmPNAgZoHjnTz7+hb7n&#10;6IkcYU9o74GoekpvRuhtMKD/8H64H6a0o9K/o2IUaWsKuy639b8daND+C02NYQb9glD/DuMEEu9N&#10;FY8BdxzV1c/IN+/e1R2oGtfH17MVZ1Kcbe9Y4dq5Vb17OFHcYVtrHOP27G3ujnbnc8YnhqvySkdx&#10;w2pQq6F+Z7QjQIAAAQIECBAgMDIEhn3aicKmShTv7YSj+Oy1+vvja9LiHY9ozuLejaD4Crdim7AF&#10;1P9Ks7oFi7tPj69/G+y5BQP7j+/DiY+wozIg2NTPiArndR4nkMH6z0dNYcK9V+Wd32G8d1Tc24k3&#10;oQY+Ua22fmZINt3j1s8q7VZtaIqKu1K9Y21pnraw7yq72vmLw0V98WbU+e/3fQHrFsybXtzbCUMW&#10;r50b3GpkfGPNkgABAgQIECBAgMBQBYbFUwqGOtkKt4sfHtD95IMKz8TwBAgQIECAAAECBEa2QLae&#10;UjDs1yo8AO2C3Z5hP2kTJECAAAECBAgQIJBlgeF/JdswWZ3SzTz9ntI2TOZlGgQIECBAgAABAgQI&#10;XERA2vHVIECAAAECBAgQIEAgnQLSTjrXVVUECBAgQIAAAQIECEg7vgMECBAgQIAAAQIECKRTQNpJ&#10;57qqigABAgQIECBAgAABacd3gAABAgQIECBAgACBdApIO+lcV1URIECAAAECBAgQICDt+A4QIECA&#10;AAECBAgQIJBOAWknneuqKgIECBAgQIAAAQIEpB3fAQIECBAgQIAAAQIE0ikg7aRzXVVFgAABAgQI&#10;ECBAgIC04ztAgAABAgQIECBAgEA6BaSddK6rqggQIECAAAECBAgQkHZ8BwgQIECAAAECBAgQSKeA&#10;tJPOdVUVAQIECBAgQIAAAQLSju8AAQIECBAgQIAAAQLpFJB20rmuqiJAgAABAgQIECBAQNrxHSBA&#10;gAABAgQIECBAIJ0C0k4611VVBAgQIECAAAECBAhIO74DBAgQIECAAAECBAikU0DaSee6qooAAQIE&#10;CBAgQIAAAWnHd4AAAQIECBAgQIAAgXQKSDvpXFdVESBAgAABAgQIECAg7fgOECBAgAABAgQIECCQ&#10;TgFpJ53rqioCBAgQIECAAAECBKQd3wECBAgQIECAAAECBNIpIO2kc11VRYAAAQIECBAgQIBAEmmn&#10;vb0dNAECBAgQIECAAAECBHoFkskISaSdI0eOnD171tISIECAAAECBAgQIEAgCIR08PbbbydAkUsg&#10;VD355JNnzpyZP39+VVXVgJK6urpyuVwCdRqCAAECBAgQIECAAIHhIBACyKuvvjpq1KgvfvGL5Z5P&#10;Emkn1PD66683NjaOGTPmwrRz0003lbtI/V9a4K233srn85QIECBAgAABAgQIJCDQ2dlZU1Nz7733&#10;JjBWQmkngUoMQYAAAQIECBAgQIAAgf4CSdy3Q5wAAQIECBAgQIAAAQLJC0g7yZsbkQABAgQIECBA&#10;gACBJASknSSUjUGAAAECBAgQIECAQPIC0k7y5kYkQIAAAQIECBAgQCAJAWknCWVjECBAgAABAgQI&#10;ECCQvIC0k7y5EQkQIECAAAECBAgQSEJA2klC2RgECBAgQIAAAQIECCQvIO0kb25EAgQIECBAgAAB&#10;AgSSEJB2klA2BgECBAgQIECAAAECyQtIO8mbG5EAAQIECBAgQIAAgSQEpJ0klI1BgAABAgQIECBA&#10;gEDyAtJO8uZGJECAAAECBAgQIEAgCQFpJwllYxAgQIAAAQIECBAgkLyAtJO8uREJECBAgAABAgQI&#10;EEhCQNpJQtkYBAgQIECAAAECBAgkLyDtJG9uRAIECBAgQIAAAQIEkhCQdpJQNgYBAgQIECBAgAAB&#10;AskLSDvJmxuRAAECBAgQIECAAIEkBKSdJJSNQYAAAQIECBAgQIBA8gK59vb25Ec1IgECBAhUVuDM&#10;mTPnzp2r7BySHH3MmDHjxo1LckRjESBAgMBwEJB2hsMqmAMBAgQSFSgUCp2dneG3/1wul+jAFRqs&#10;q6srpLtRo0bl8/kKTcGwBAgQIFAZAWmnMu5GJUCAQKUETp48GX77nzhxYqUmUKlxT5w4EdLdhAkT&#10;KjUB4xIgQIBA8gLu20ne3IgECBCopEDY5bjuuusqOYMKjR2qDrVXaHDDEiBAgEBlBKSdyrgblQAB&#10;ApUSCNewjR49ulKjV3DcUHWovYITMDQBAgQIJC8g7SRvbkQCBAgQIECAAAECBJIQkHaSUDYGAQIE&#10;CBAgQIAAAQLJC0g7yZsbkQABAgQIECBAgACBJASknSSUjUGAAAECBAgQIECAQPIC0k7y5kYkQIDA&#10;sBc41Xa49bzj2PGhz/nEsdbDbacGbx93fPTE+Z9dqv3QR9WSAAECBAhcKCDt+FYQIECAwKACuTET&#10;akvHhDG59rMXyy8XnHuqo4MoAQIECBAYHgL+uujwWAezIECAQFICYcsmBJjLjBa2YE62V02YOml8&#10;sWH8smtcbU34i6Txj+e64jdHX1c7Of4TpSeOtp4u5Zv4nVHdn4esFM7uax31vdE5uqqjvb2vh7C3&#10;cyZXHOvCzqPj4cO4be9wF7QpTm5UVXtHR23t1EvXNaTak1oI4xAgQIBAAgL2dhJANgQBAgRGtsCp&#10;c+1duVz8XxjHj8UhqLTf03k6vrztVNuZjqrr4neuq+o403Zq/KTxY3Ih2oT/DB92jB5f2h4aV9XV&#10;fq776raOjlzcRWhf7KH3uLDz6MSxM+1V4/oNN0ib+Pz2qOqyUWdkr4HZEyBAgMAVCUg7V8TmJAIE&#10;CKRfoOvcye5bd06ei7rTS2dH1P12vMHT3n4iGj+mKtd+OjQ8GtXU9uwF9eCMr54Yb++ET0v7M6Uj&#10;VzUm3jKaWDU66ujsu7/n1IWdxxfFVVVVh8bjJ02tramOBmlT6nKU/zpL/zdShQQIELgCAf/1cAVo&#10;TiFAgEAWBLrv2wk37fTkk2LV4XK13iO+ki3OIaWNmhBqBjzMIFzk1hpfAhfv7QyJbGDng500lDZD&#10;GkwjAgQIEEi/gLST/jVWIQECBK5GIKSZ60adO1l8kNr4UWE7JlyuFn6Mt2ziJ6+F/4z/Y2JN/CyD&#10;QcbJjRkbItGJ4n063Uf3NW0n2jui0aNKNwbFxyCdjx89OmwgxVe7dQ83SJurqc25BAgQIJB2AWkn&#10;7SusPgIECFy1wMTJxa2bEHiqayaMiYpXuJ08N+q6+MK1cH9OVXvxkrf4nXCxWRRHlK5zp+JMNLGq&#10;qnThW/uoMbmurs7STHKju06F9063jy627z0u7DyEqAljOs4UOy9dTDdIm6suTwcECBAgkF4Bz2RL&#10;79qqjAABAoMJZPm5ZFmu3f81ECBAIJsC9nayue6qJkCAAAECBAgQIJB+AWkn/WusQgIECBAgQIAA&#10;AQLZFJB2srnuqiZAgAABAgQIECCQfgFpJ/1rrEICBAgQIECAAAEC2RSQdrK57qomQIAAAQIECBAg&#10;kH4BaSf9a6xCAgQIECBAgAABAtkUkHayue6qJkCAAAECBAgQIJB+AWkn/WusQgIECPQXGD16dHt7&#10;ewZNQtWh9gwWrmQCBAhkWUDayfLqq50AgSwKjB8//sSJE52dnZkqPtQbqg61Z6pqxRIgQIBALpv/&#10;C5+FJ0CAQJYFThWPsWPHZgfh7NmzIepIO9lZcZUSIECgJCDt+CYQIEAgiwJhryP8r11dXV1ZKD6X&#10;y1VVVY0a5XKGLKy2GgkQIHCegLTjC0GAAAECBAgQIECAQDoF/A9d6VxXVREgQIAAAQIECBAgIO34&#10;DhAgQIAAAQIECBAgkE4BaSed66oqAgQIECBAgAABAgSkHd8BAgQIECBAgAABAgTSKSDtpHNdVUWA&#10;AAECBAgQIECAgLTjO0CAAAECBAgQIECAQDoFpJ10rquqCBAgQIAAAQIECBCQdnwHCBAgQIAAAQIE&#10;CBBIp4C0k851VRUBAgQIECBAgAABAtKO7wABAgQIECBAgAABAukUkHbSua6qIkCAAAECBAgQIEBA&#10;2vEdIECAAAECBAgQIEAgnQLSTjrXVVUECBAgQIAAAQIECEg7vgMECBAgQIAAAQIECKRTINfe3p7O&#10;ylRFgACB4SHQ1e8YHjO69rPI9TuuoPcsEA1guUqxK0B2CgECBLIpIO1kc91VTYBAEgLhl/jOzs7w&#10;PyqdWPNC+yv/0nXmTBKjVmKM3LhxVb/ziYnLHqyqqho1alT4VX6Is+hPdO5ftqeYaGDaGTduzCfu&#10;vgKxIcJqRoAAAQIlAWnHN4EAAQLlEujo6Dhz5kzb//boqHNnJ3z6M7kJE8o1UqX77Tp58uSPftg5&#10;Zuykv3163Lhxo0ePHuKMSkTH/uxPOza9PMRT0tRs9D2frPm//tMHEktT+WohQIBAAgLSTgLIhiBA&#10;IIsCYdfi7Nmzh1d+fdyJk1P/j/8zCwSH/+3/fmbihKkrvjJ27NihbO/0EnU8+0wWfAatcfTDjwxd&#10;LLNKCidAgMAVC3hKwRXTOZEAAQKXEgi/yp87d65j3Q8nPfZvMiIVKg31hqpD7UMpuUTU/sN/Gkrj&#10;tLYJ5Q9dLK0I6iJAgED5BKSd8tnqmQCBTAuEX+Xjx8AcOlR1660ZgYgrPXQoVD30tBMa51paMuIz&#10;aJmh/KGLZRlK7QQIELgyAWnnytycRYAAgcsLhEcUXL5R6lp8oKo/UOPUUXUXBCGtK6suAgSGg4C0&#10;MxxWwRwIEEihwBD3N1JYeRQNsfYhNksl0YCiUGRhldVIgEBFBKSdirAblAABAgQIECBAgACBsgtI&#10;O2UnNgABAgQIECBAgAABAhURkHYqwm5QAgQIXL3A+4cem9n0xM8v2dHP35v1p4eaLz9W4Qd/ermu&#10;Lt9JGVt866UZ+/Z3//Pit4oDPXr9a/tvLP04lCP08No/5IfSstgm//zOGd0DDfkcDQkQIEBg+AlI&#10;O8NvTcyIAIGsCpze9aPWfUMuvnnruejLYxo3H7nEGc2/7hhaf/kH/tOMx+8aWtvkW33rxj+6/dw/&#10;zmyaFf75h3Mf+ZObn380ip4+dOfM97485Ml8+b6mO/+kMOTmVddPGkrbCd/+h9r/14eG0lIbAgQI&#10;EKiIgLRTEXaDEiBAYKDA6bf+4chz0dhZQ5UpvLIu+tSfTPjU66d+8H7pnOL+zBPvxZGgtOfz/qGv&#10;f6kz+tGZr68p/pYf9nlKgaF7t6e3/bs/eL/f3k5xy6hfs+jVJ5oee+K9y+8jDXXmH7jdF2aOjto6&#10;G0vnfTlU8e5DT5+3t9O987PzxhdLGzLxtk8xEUVR75ZOv72dKS92bxP1a/PSja8V3yzt/3zrpYkf&#10;iaKP/Elp72hg+34FnFy3v+ovnhd4PvCaOoEAAQJJCUg7SUkbhwABAhcXCFHn8LdOj//ywtFtbSfj&#10;f86cuwzX+6f/22+Mf+CG/O8sif7b1r4ti29HY8Ov7NueHPXt/+tQ8w3Xf+XJUdGnx31lWT4kn8eW&#10;Ri8Uf6F/4Td68k8UFdvf/MANvaMdeeLjZ+rXdjeb/0T3xtEPXx/1lf0V2/z5z39S2BaNCxMIUy1l&#10;mPOO3p2fJzpvuPyGTLhEbWL0D6Vtoo75j1//hWJfk27sfKK4cTRp4YSQcL5834m3ouitfwh7R4O3&#10;n7Vw/B8smxD+mbSlsOqtMX8l8Pg/bwIECAxTAWlnmC6MaREgkCWBtpM/eL6zqunMPz5feL70z5ZT&#10;l64/XMZWv2hKaDNtwZho3eneO3M+86Gq+M0PjR54elPnD6NzDxY3bR78VvTDnlNK7fuO99sbozH/&#10;qnhJ228tGhO93t7d829UTavkghQe+mhPPvlKyDzn3a7zrY+Pid48G1/S9vTpnW2XnWV8idpH/qR4&#10;C9CfjIkmjVlcik/vtf/n8O+3Oi/oYPD2dy3L/9nj3f8snZmLPjTuM8vGXnZsDQgQIEAgcQFpJ3Fy&#10;AxIgQGCgwKSpf/Hc+Nveiz7xyI2PPlr8575Lb1Ic+ccvdX57aTEAfPzMD3907pXui9kuSfvpcdt6&#10;bvTf95+ur2h6udKvQHwZ27FtbWN+a+hPJxhkqM5tXy/Sxf8UL4q7zDFI+//ny+//T/e9F//zyMn3&#10;a6I3nj780BNnL9ePzwkQIEAgeQFpJ3lzIxIgQOBCgUm1f/H/qdr4b9/75VBwfn722/2iy7Yno8f/&#10;4VLPKoi7nDHqMz8684/FB7iF+3Bm9VyiNnC0G6rqo3M/LjXbfC6q8JZO9+zi23J2dl9yVnyr81C4&#10;zqzn+PLPzkW3j43jz6PXfbQUEp9ufz8adX248yaa8lu3Dyix/VDbqPl/HG+LRd+6ccA20WD2l25f&#10;/Z9fqJ74wpEHv356KOumDQECBAgkLiDtJE5uQAIECAwuEALPk1M/NgSdkEM+s+S63s2ZcDHbZ751&#10;9tXBTowvaSs9peCG659aO6a0HfTg6+O2PV78dX+QY8rjPxvXePlmQ5jltWvy5fuO9dy3E65Aq7l+&#10;3fkbMl9+7x/fHPNHYdvq8VHvd1+IduTVN0uXq42N3hwwj3BR3Im3bp9YvJJt9LavX+ypbiHklJ5S&#10;cOn2x//mcy2izrVbaj0RIEDgmgvk2tvbr3mnOiRAgACB8P9d28LzBu6aF37nzo5GSFMTfr5j0qRJ&#10;VVXn3xA0GEEv0TXyCY9i+8qYnV8fysVp12jEa9PN0MWuzXh6IUCAQJYE7O1kabXVSoAAgRQKxBek&#10;FZ868JVx0ZbCEO7DSaGBkggQIEDgIgLSjq8GAQIECIxogfjRBd1PHfggfz90RNds8gQIECAwRAFp&#10;Z4hQmhEgQIAAAQIECBAgMMIEpJ0RtmCmS4AAAQIECBAgQIDAEAWknSFCaUaAAAECBAgQIECAwAgT&#10;kHZG2IKZLgECBAgQIECAAAECQxSQdoYIpRkBAgQ+mEAul4tPCP/u6vpgZ47c1qHSYtXdtV+ukD6i&#10;y7VM8+cfRCzNDmojQIBAeQSknfK46pUAAQJRNGrUqNxtHzn7yr9kBCNUGuoNVQ+93tC4c9atQ2+f&#10;vpah/A8klj4BFREgQKCsAh/gv5PKOg+dEyBAIGUCYeMi/IXN9geWHv76f+g4eDBl1V1YTqgxVBrq&#10;DVUPfW8nNO568A9Sj3OJAkP5QxfLMpTaCRAgcGUCufCnrK/sTGcRIECAwKV+i+3qOnv2bFtb2/H/&#10;7xNj/u//33WLfz83fnxaxbpOnTq94cVz/8v/Wv1vHp80adLYsWOHEni6+hM9+0xacS5R17mHH/lA&#10;YhkkUjIBAgSuUkDauUpApxMgQOCiAh0dHWfOnDkRjnfeaf/5z7rOnEkrVm7cuKq7Pj7xllsmTpw4&#10;bty40aNHD7HS7BANALlisSHCakaAAAECJQFpxzeBAAEC5RIIexednZ1hC/3cuXPh3+Hnco1U6X7D&#10;nSfhcqwxY8aEf8d3K5We0DCEIztEAzCuWGwIqJoQIECAQJ+AtOPbQIAAgfIKhF/oe4/yjlS53kO8&#10;6T2uYBZZIBrAcpViV4DsFAIECGRTQNrJ5rqrmgABAgQIECBAgED6BTyTLf1rrEICBAgQIECAAAEC&#10;2RSQdrK57qomQIAAAQIECBAgkH4BaSf9a6xCAgQIECBAgAABAtkUkHayue6qJkCAAAECBAgQIJB+&#10;AWkn/WusQgIECBAgQIAAAQLZFPBMtmyuu6oJECAwiMBIfxK0xzr7WhMgQIDAAAFpx1eCAAECBKLe&#10;v/J5Ys0L7a/8S9eZMyMRJTduXNXvfGLisgc/6B85HYnFmjMBAgQIDEVA2hmKkjYECBBIuUBHR8eZ&#10;M2fa/rdHR507O+HTn8lNmDASC+46efLkj37YOWbspL99ety4caNHjx6JVZgzAQIECFxDAWnnGmLq&#10;igABAiNSIGzsnD179vDKr487cXLq//F/jsga+k368L/9389MnDB1xVfGjh0brm0b6eWYPwECBAhc&#10;jYCnFFyNnnMJECCQBoGQds6dO9ex7oeTHvs3KagnVBFqCRWFulJQjhIIECBA4GoEpJ2r0XMuAQIE&#10;0iAQUkF7e3t06FDVrbemoJ64ikOHQkXSTgpWUwkECBC4SgFp5yoBnU6AAIE0CHR2dqahjH41pK+i&#10;lC2QcggQIJCMgLSTjLNRCBAgMHwF0roHkta6hu83ycwIECAw/ASkneG3JmZEgAABAgQIECBAgMC1&#10;EJB2roWiPggQIECAAAECBAgQGH4C0s7wWxMzIkCAwLAWeP/QYzObZhX/eWxN4RpPNe78vVevcae6&#10;I0CAAIHMCkg7mV16hRMgQOAKBH7+3qyPn/vUz2bs2x/+qfnUumPXPvBcwaycQoAAAQIEBheQdnwz&#10;CBAgQGDIAq9uPveZJ/MP3FA6If/A12u+sKD44wUbPq8+0fTYE++VdoF6E1HzmncHbAr1vjPriSMD&#10;ZhF6KDWe1b3bU/jBnzY98cR7s2a++4P3hzxjDQkQIEAg0wLSTqaXX/EECBD4QAJHfvytqP5D+b5z&#10;bsj/1g3xy+amqq/Euz0z9q0d88N1p5uLLX74+qj4zfDOl07GF6e9f+jrX4qeiPeFJtZ/qRAnlp+/&#10;N3/dmG3FbaInXj/xxM/7T+ZItKh7B+mJT5/7cc9H347G7tt/c0/c+kCT15gAAQIEMigg7WRw0ZVM&#10;gACBKxSomvXpwc+cdteUaaXtnaXn+lr8RtW08GLGqM+U3mrq/OGnx/xOvC805fFiYmn+dUf0ozPz&#10;492bY4//KPr25v7bO1N+666ouL0Tf9R7fOZDVVc4d6cRIECAQBYFpJ0srrqaCRAgcGUC+Zm/ETX+&#10;ut+TCXoeKhDHko93fqG4k/PBuv7yxOItQMV/Hp/Sd24xO/3nD9XE2z4XiVgfbCCtCRAgQCCLAtJO&#10;FlddzQQIELhCgd9aFC5LK16EFh+FH3zlTPTkhN8qvvhM8YdwY89Fuw6bPD8690p87pEnZjaF69am&#10;fWh09K1Txd7ie3IueODBmC8sy0fvn/5v/fZ2rnDeTiNAgACBjApIOxldeGUTIEDgigTuunHf2tGP&#10;f7z08IBj/21JzVMhkERRMQUdC2/++EPjPvOjzoOD9n3D9U91n3vi21+e+PhdUXTXjduejIq9HXv8&#10;NyaWuuo+brjuU58+92AY5SvRp758/obSFU3cSQQIECCQSYFce3t7JgtXNAECBAh0C4T/Imhrazt5&#10;17xwOVk6UEJ8mvDzHZMmTaqqcptPOpZUFQQIELhCAXs7VwjnNAIECBAgQIAAAQIEhrmAtDPMF8j0&#10;CBAgQIAAAQIECBC4QgFp5wrhnEaAAAECBAgQIECAwDAXkHaG+QKZHgECBAgQIECAAAECVygg7Vwh&#10;nNMIECBAgAABAgQIEBjmAtLOMF8g0yNAgAABAgQIECBA4AoFpJ0rhHMaAQIEUiOQy+XiWsK/u7rS&#10;UFSoolhRd11pKEkNBAgQIHCFAtLOFcI5jQABAmkSGDVqVO62j5x95V9SUFSoItQSKkpBLUogQIAA&#10;gasU+P8DJk8hr0lot/IAAAAASUVORK5CYIJQSwMEFAAGAAgAAAAhABtB23bcAAAABgEAAA8AAABk&#10;cnMvZG93bnJldi54bWxMj0FLw0AQhe+C/2EZwZvdpGJaYjalFPVUBFtBepsm0yQ0Oxuy2yT9945e&#10;9DIwvMd738tWk23VQL1vHBuIZxEo4sKVDVcGPvevD0tQPiCX2DomA1fysMpvbzJMSzfyBw27UCkJ&#10;YZ+igTqELtXaFzVZ9DPXEYt2cr3FIG9f6bLHUcJtq+dRlGiLDUtDjR1tairOu4s18DbiuH6MX4bt&#10;+bS5HvZP71/bmIy5v5vWz6ACTeHPDD/4gg65MB3dhUuvWgMyJPxe0RaLeQLqKCapTEDnmf6Pn38D&#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V1dN&#10;1XsCAACUBwAADgAAAAAAAAAAAAAAAAA6AgAAZHJzL2Uyb0RvYy54bWxQSwECLQAKAAAAAAAAACEA&#10;MO6uvvF4AADxeAAAFAAAAAAAAAAAAAAAAADhBAAAZHJzL21lZGlhL2ltYWdlMS5wbmdQSwECLQAK&#10;AAAAAAAAACEAuWFgc5VyAACVcgAAFAAAAAAAAAAAAAAAAAAEfgAAZHJzL21lZGlhL2ltYWdlMi5w&#10;bmdQSwECLQAUAAYACAAAACEAG0HbdtwAAAAGAQAADwAAAAAAAAAAAAAAAADL8AAAZHJzL2Rvd25y&#10;ZXYueG1sUEsBAi0AFAAGAAgAAAAhAC5s8ADFAAAApQEAABkAAAAAAAAAAAAAAAAA1PEAAGRycy9f&#10;cmVscy9lMm9Eb2MueG1sLnJlbHNQSwUGAAAAAAcABwC+AQAA0PIAAAAA&#10;">
                <v:shape id="Imagen 1169907551" o:spid="_x0000_s1027" type="#_x0000_t75" style="position:absolute;width:54006;height:35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ycNxgAAAOMAAAAPAAAAZHJzL2Rvd25yZXYueG1sRE9PS8Mw&#10;FL8L+w7hCbu5pEKr65aNYXGIt04PHh/NW9vZvJQkrvXbG0Hw+H7/33Y/20FcyYfesYZspUAQN870&#10;3Gp4f3u+ewQRIrLBwTFp+KYA+93iZoulcRPXdD3FVqQQDiVq6GIcSylD05HFsHIjceLOzluM6fSt&#10;NB6nFG4Hea9UIS32nBo6HOmpo+bz9GU1tOdjHYrJ59V4ibaePoqqUq9aL2/nwwZEpDn+i//cLybN&#10;z4r1Wj3keQa/PyUA5O4HAAD//wMAUEsBAi0AFAAGAAgAAAAhANvh9svuAAAAhQEAABMAAAAAAAAA&#10;AAAAAAAAAAAAAFtDb250ZW50X1R5cGVzXS54bWxQSwECLQAUAAYACAAAACEAWvQsW78AAAAVAQAA&#10;CwAAAAAAAAAAAAAAAAAfAQAAX3JlbHMvLnJlbHNQSwECLQAUAAYACAAAACEArpMnDcYAAADjAAAA&#10;DwAAAAAAAAAAAAAAAAAHAgAAZHJzL2Rvd25yZXYueG1sUEsFBgAAAAADAAMAtwAAAPoCAAAAAA==&#10;">
                  <v:imagedata r:id="rId215" o:title=""/>
                </v:shape>
                <v:shape id="Imagen 1169907552" o:spid="_x0000_s1028" type="#_x0000_t75" style="position:absolute;top:35454;width:54006;height:35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nyxgAAAOMAAAAPAAAAZHJzL2Rvd25yZXYueG1sRE9La8JA&#10;EL4X/A/LCL3V3Uh9RVcRscVDL1XR65Adk2B2Nma3Jv33rlDocb73LFadrcSdGl861pAMFAjizJmS&#10;cw3Hw8fbFIQPyAYrx6Thlzyslr2XBabGtfxN933IRQxhn6KGIoQ6ldJnBVn0A1cTR+7iGoshnk0u&#10;TYNtDLeVHCo1lhZLjg0F1rQpKLvuf6yGXbu9vSsnk9xPjoxfyWl6/rRav/a79RxEoC78i//cOxPn&#10;J+PZTE1GoyE8f4oAyOUDAAD//wMAUEsBAi0AFAAGAAgAAAAhANvh9svuAAAAhQEAABMAAAAAAAAA&#10;AAAAAAAAAAAAAFtDb250ZW50X1R5cGVzXS54bWxQSwECLQAUAAYACAAAACEAWvQsW78AAAAVAQAA&#10;CwAAAAAAAAAAAAAAAAAfAQAAX3JlbHMvLnJlbHNQSwECLQAUAAYACAAAACEA2PsZ8sYAAADjAAAA&#10;DwAAAAAAAAAAAAAAAAAHAgAAZHJzL2Rvd25yZXYueG1sUEsFBgAAAAADAAMAtwAAAPoCAAAAAA==&#10;">
                  <v:imagedata r:id="rId216" o:title=""/>
                </v:shape>
                <w10:anchorlock/>
              </v:group>
            </w:pict>
          </mc:Fallback>
        </mc:AlternateContent>
      </w:r>
    </w:p>
    <w:p w14:paraId="1B4D3BAE" w14:textId="43070DA2" w:rsidR="002A7CCD" w:rsidRPr="00CA5E01" w:rsidRDefault="002A7CCD" w:rsidP="002A7CCD">
      <w:pPr>
        <w:pStyle w:val="Descripcin"/>
        <w:jc w:val="center"/>
        <w:rPr>
          <w:lang w:val="es-ES"/>
        </w:rPr>
      </w:pPr>
      <w:bookmarkStart w:id="444" w:name="_Toc163122759"/>
      <w:bookmarkStart w:id="445" w:name="_Toc167295488"/>
      <w:r>
        <w:t xml:space="preserve">Imagen </w:t>
      </w:r>
      <w:r>
        <w:fldChar w:fldCharType="begin"/>
      </w:r>
      <w:r>
        <w:instrText xml:space="preserve"> SEQ Imagen \* ARABIC </w:instrText>
      </w:r>
      <w:r>
        <w:fldChar w:fldCharType="separate"/>
      </w:r>
      <w:r w:rsidR="00562282">
        <w:rPr>
          <w:noProof/>
        </w:rPr>
        <w:t>157</w:t>
      </w:r>
      <w:r>
        <w:fldChar w:fldCharType="end"/>
      </w:r>
      <w:r w:rsidRPr="0068300D">
        <w:t xml:space="preserve">:Planes Operativos Anuales/Otros Servicios - Ver </w:t>
      </w:r>
      <w:r>
        <w:t>Datos Producto Clave</w:t>
      </w:r>
      <w:bookmarkEnd w:id="444"/>
      <w:bookmarkEnd w:id="445"/>
    </w:p>
    <w:p w14:paraId="7CF74E2F" w14:textId="77777777" w:rsidR="002A7CCD" w:rsidRPr="00BA4877" w:rsidRDefault="002A7CCD" w:rsidP="002A7CCD">
      <w:pPr>
        <w:pStyle w:val="Prrafodelista"/>
        <w:rPr>
          <w:sz w:val="22"/>
          <w:szCs w:val="22"/>
          <w:lang w:val="es-ES"/>
        </w:rPr>
      </w:pPr>
      <w:r w:rsidRPr="00BA4877">
        <w:rPr>
          <w:sz w:val="22"/>
          <w:szCs w:val="22"/>
          <w:lang w:val="es-ES"/>
        </w:rPr>
        <w:t>Muestra la información de los Productos Claves:</w:t>
      </w:r>
    </w:p>
    <w:p w14:paraId="367F6852" w14:textId="77777777" w:rsidR="002A7CCD" w:rsidRDefault="002A7CCD" w:rsidP="00F52FDE">
      <w:pPr>
        <w:pStyle w:val="Prrafodelista"/>
        <w:numPr>
          <w:ilvl w:val="0"/>
          <w:numId w:val="47"/>
        </w:numPr>
        <w:rPr>
          <w:lang w:val="es-ES"/>
        </w:rPr>
      </w:pPr>
      <w:r>
        <w:rPr>
          <w:lang w:val="es-ES"/>
        </w:rPr>
        <w:t>Muestra código, código producto clave, código UO responsable, UO responsable.</w:t>
      </w:r>
    </w:p>
    <w:p w14:paraId="50D1E662" w14:textId="77777777" w:rsidR="002A7CCD" w:rsidRDefault="002A7CCD" w:rsidP="00F52FDE">
      <w:pPr>
        <w:pStyle w:val="Prrafodelista"/>
        <w:numPr>
          <w:ilvl w:val="0"/>
          <w:numId w:val="47"/>
        </w:numPr>
        <w:rPr>
          <w:lang w:val="es-ES"/>
        </w:rPr>
      </w:pPr>
      <w:r>
        <w:rPr>
          <w:lang w:val="es-ES"/>
        </w:rPr>
        <w:t>Proyecto, organismo, producto clave, indicador, objetivo de indicador, descripción del numerador, descripción del denominador, formula, fuente de información, meta, entregables, línea de datos, líneas de valor y observaciones.</w:t>
      </w:r>
    </w:p>
    <w:p w14:paraId="1F801A37" w14:textId="77777777" w:rsidR="002A7CCD" w:rsidRDefault="002A7CCD" w:rsidP="00F52FDE">
      <w:pPr>
        <w:pStyle w:val="Prrafodelista"/>
        <w:numPr>
          <w:ilvl w:val="0"/>
          <w:numId w:val="47"/>
        </w:numPr>
        <w:rPr>
          <w:lang w:val="es-ES"/>
        </w:rPr>
      </w:pPr>
      <w:r>
        <w:rPr>
          <w:lang w:val="es-ES"/>
        </w:rPr>
        <w:t>Botón Anterior: Nos permite retornar al segmento anterior.</w:t>
      </w:r>
    </w:p>
    <w:p w14:paraId="107A76F1" w14:textId="77777777" w:rsidR="002A7CCD" w:rsidRDefault="002A7CCD" w:rsidP="00F52FDE">
      <w:pPr>
        <w:pStyle w:val="Prrafodelista"/>
        <w:numPr>
          <w:ilvl w:val="0"/>
          <w:numId w:val="47"/>
        </w:numPr>
        <w:rPr>
          <w:lang w:val="es-ES"/>
        </w:rPr>
      </w:pPr>
      <w:r>
        <w:rPr>
          <w:lang w:val="es-ES"/>
        </w:rPr>
        <w:t>Botón Siguiente: Nos permite avanzar al siguiente segmento.</w:t>
      </w:r>
    </w:p>
    <w:p w14:paraId="4531AF8D" w14:textId="77777777" w:rsidR="002A7CCD" w:rsidRPr="000358B1" w:rsidRDefault="002A7CCD" w:rsidP="00F52FDE">
      <w:pPr>
        <w:pStyle w:val="Prrafodelista"/>
        <w:numPr>
          <w:ilvl w:val="0"/>
          <w:numId w:val="47"/>
        </w:numPr>
        <w:rPr>
          <w:lang w:val="es-ES"/>
        </w:rPr>
      </w:pPr>
      <w:r>
        <w:rPr>
          <w:lang w:val="es-ES"/>
        </w:rPr>
        <w:lastRenderedPageBreak/>
        <w:t>Botón Cancelar: Nos permite cerra el formulario</w:t>
      </w:r>
    </w:p>
    <w:p w14:paraId="1E289050" w14:textId="77777777" w:rsidR="002A7CCD" w:rsidRDefault="002A7CCD" w:rsidP="002A7CCD">
      <w:pPr>
        <w:ind w:left="720"/>
        <w:rPr>
          <w:rFonts w:cs="Arial"/>
          <w:sz w:val="20"/>
          <w:lang w:val="es-ES" w:eastAsia="es-PE"/>
        </w:rPr>
      </w:pPr>
    </w:p>
    <w:p w14:paraId="1535099C" w14:textId="77777777" w:rsidR="002A7CCD" w:rsidRPr="00BA4877" w:rsidRDefault="002A7CCD" w:rsidP="002A7CCD">
      <w:pPr>
        <w:pStyle w:val="Prrafodelista"/>
        <w:rPr>
          <w:sz w:val="22"/>
          <w:szCs w:val="22"/>
          <w:lang w:val="es-ES"/>
        </w:rPr>
      </w:pPr>
      <w:r w:rsidRPr="00BA4877">
        <w:rPr>
          <w:b/>
          <w:bCs/>
          <w:sz w:val="22"/>
          <w:szCs w:val="22"/>
          <w:lang w:val="es-ES"/>
        </w:rPr>
        <w:t>SAGU:</w:t>
      </w:r>
      <w:r w:rsidRPr="00BA4877">
        <w:rPr>
          <w:sz w:val="22"/>
          <w:szCs w:val="22"/>
          <w:lang w:val="es-ES"/>
        </w:rPr>
        <w:t xml:space="preserve"> Muestra la información:</w:t>
      </w:r>
    </w:p>
    <w:p w14:paraId="2EBE5028" w14:textId="77777777" w:rsidR="002A7CCD" w:rsidRDefault="002A7CCD" w:rsidP="002A7CCD">
      <w:pPr>
        <w:pStyle w:val="Prrafodelista"/>
        <w:keepNext/>
      </w:pPr>
      <w:r>
        <w:rPr>
          <w:noProof/>
        </w:rPr>
        <w:drawing>
          <wp:inline distT="0" distB="0" distL="0" distR="0" wp14:anchorId="0C5A16AF" wp14:editId="7724E9EC">
            <wp:extent cx="4886804" cy="1327855"/>
            <wp:effectExtent l="19050" t="19050" r="28575" b="24765"/>
            <wp:docPr id="1169907555" name="Imagen 1169907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4913347" cy="1335067"/>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5615E7FF" w14:textId="6B9C71D7" w:rsidR="002A7CCD" w:rsidRPr="00FD3217" w:rsidRDefault="002A7CCD" w:rsidP="002A7CCD">
      <w:pPr>
        <w:pStyle w:val="Descripcin"/>
        <w:jc w:val="center"/>
        <w:rPr>
          <w:lang w:val="es-ES"/>
        </w:rPr>
      </w:pPr>
      <w:bookmarkStart w:id="446" w:name="_Toc163122760"/>
      <w:bookmarkStart w:id="447" w:name="_Toc167295489"/>
      <w:r>
        <w:t xml:space="preserve">Imagen </w:t>
      </w:r>
      <w:r>
        <w:fldChar w:fldCharType="begin"/>
      </w:r>
      <w:r>
        <w:instrText xml:space="preserve"> SEQ Imagen \* ARABIC </w:instrText>
      </w:r>
      <w:r>
        <w:fldChar w:fldCharType="separate"/>
      </w:r>
      <w:r w:rsidR="00562282">
        <w:rPr>
          <w:noProof/>
        </w:rPr>
        <w:t>158</w:t>
      </w:r>
      <w:r>
        <w:fldChar w:fldCharType="end"/>
      </w:r>
      <w:r w:rsidRPr="004F3FD6">
        <w:t xml:space="preserve">:Planes Operativos Anuales/Otros Servicios - Ver </w:t>
      </w:r>
      <w:r>
        <w:t>SAGU</w:t>
      </w:r>
      <w:bookmarkEnd w:id="446"/>
      <w:bookmarkEnd w:id="447"/>
    </w:p>
    <w:p w14:paraId="2171F6D5" w14:textId="77777777" w:rsidR="002A7CCD" w:rsidRPr="00BA4877" w:rsidRDefault="002A7CCD" w:rsidP="002A7CCD">
      <w:pPr>
        <w:pStyle w:val="Prrafodelista"/>
        <w:rPr>
          <w:sz w:val="22"/>
          <w:szCs w:val="22"/>
          <w:lang w:val="es-ES"/>
        </w:rPr>
      </w:pPr>
      <w:r w:rsidRPr="00BA4877">
        <w:rPr>
          <w:sz w:val="22"/>
          <w:szCs w:val="22"/>
          <w:lang w:val="es-ES"/>
        </w:rPr>
        <w:t xml:space="preserve">Muestra la información </w:t>
      </w:r>
      <w:r>
        <w:rPr>
          <w:sz w:val="22"/>
          <w:szCs w:val="22"/>
          <w:lang w:val="es-ES"/>
        </w:rPr>
        <w:t>del SAGU</w:t>
      </w:r>
      <w:r w:rsidRPr="00BA4877">
        <w:rPr>
          <w:sz w:val="22"/>
          <w:szCs w:val="22"/>
          <w:lang w:val="es-ES"/>
        </w:rPr>
        <w:t>:</w:t>
      </w:r>
    </w:p>
    <w:p w14:paraId="2C171103" w14:textId="77777777" w:rsidR="002A7CCD" w:rsidRPr="00AF51AD" w:rsidRDefault="002A7CCD" w:rsidP="00F52FDE">
      <w:pPr>
        <w:pStyle w:val="Prrafodelista"/>
        <w:numPr>
          <w:ilvl w:val="0"/>
          <w:numId w:val="48"/>
        </w:numPr>
        <w:rPr>
          <w:lang w:val="es-ES"/>
        </w:rPr>
      </w:pPr>
      <w:r>
        <w:rPr>
          <w:lang w:val="es-ES"/>
        </w:rPr>
        <w:t xml:space="preserve">Vincular plan inicial SAGU </w:t>
      </w:r>
    </w:p>
    <w:p w14:paraId="0BF46C72" w14:textId="77777777" w:rsidR="002A7CCD" w:rsidRDefault="002A7CCD" w:rsidP="00F52FDE">
      <w:pPr>
        <w:pStyle w:val="Prrafodelista"/>
        <w:numPr>
          <w:ilvl w:val="0"/>
          <w:numId w:val="48"/>
        </w:numPr>
        <w:rPr>
          <w:lang w:val="es-ES"/>
        </w:rPr>
      </w:pPr>
      <w:r>
        <w:rPr>
          <w:lang w:val="es-ES"/>
        </w:rPr>
        <w:t>Botón Anterior: Nos permite avanzar al siguiente segmento.</w:t>
      </w:r>
    </w:p>
    <w:p w14:paraId="3AF10869" w14:textId="77777777" w:rsidR="002A7CCD" w:rsidRDefault="002A7CCD" w:rsidP="00F52FDE">
      <w:pPr>
        <w:pStyle w:val="Prrafodelista"/>
        <w:numPr>
          <w:ilvl w:val="0"/>
          <w:numId w:val="48"/>
        </w:numPr>
        <w:rPr>
          <w:lang w:val="es-ES"/>
        </w:rPr>
      </w:pPr>
      <w:r>
        <w:rPr>
          <w:lang w:val="es-ES"/>
        </w:rPr>
        <w:t>Botón Cancelar: Nos permite cerra el formulario</w:t>
      </w:r>
    </w:p>
    <w:p w14:paraId="4BDC8A6C" w14:textId="77777777" w:rsidR="002A7CCD" w:rsidRDefault="002A7CCD" w:rsidP="002A7CCD">
      <w:pPr>
        <w:ind w:left="720"/>
        <w:rPr>
          <w:rFonts w:cs="Arial"/>
          <w:sz w:val="20"/>
          <w:lang w:val="es-ES" w:eastAsia="es-PE"/>
        </w:rPr>
      </w:pPr>
    </w:p>
    <w:p w14:paraId="66B728C0" w14:textId="77777777" w:rsidR="002A7CCD" w:rsidRDefault="002A7CCD" w:rsidP="002A7CCD">
      <w:pPr>
        <w:ind w:left="720"/>
        <w:rPr>
          <w:lang w:val="es-ES"/>
        </w:rPr>
      </w:pPr>
      <w:r w:rsidRPr="00C81977">
        <w:rPr>
          <w:b/>
          <w:bCs/>
          <w:lang w:val="es-ES"/>
        </w:rPr>
        <w:t xml:space="preserve">Opción </w:t>
      </w:r>
      <w:r>
        <w:rPr>
          <w:b/>
          <w:bCs/>
          <w:lang w:val="es-ES"/>
        </w:rPr>
        <w:t>3</w:t>
      </w:r>
      <w:r w:rsidRPr="00C81977">
        <w:rPr>
          <w:b/>
          <w:bCs/>
          <w:lang w:val="es-ES"/>
        </w:rPr>
        <w:t>:</w:t>
      </w:r>
      <w:r>
        <w:rPr>
          <w:b/>
          <w:bCs/>
          <w:lang w:val="es-ES"/>
        </w:rPr>
        <w:t xml:space="preserve"> Metas Programadas según fecha programada: </w:t>
      </w:r>
      <w:r>
        <w:rPr>
          <w:lang w:val="es-ES"/>
        </w:rPr>
        <w:t>Para visualizar las metas programadas:</w:t>
      </w:r>
    </w:p>
    <w:p w14:paraId="1BA32D96" w14:textId="77777777" w:rsidR="002A7CCD" w:rsidRPr="00C81977" w:rsidRDefault="002A7CCD" w:rsidP="002A7CCD">
      <w:pPr>
        <w:ind w:left="720"/>
        <w:rPr>
          <w:lang w:val="es-ES"/>
        </w:rPr>
      </w:pPr>
      <w:r w:rsidRPr="00C81977">
        <w:rPr>
          <w:lang w:val="es-ES"/>
        </w:rPr>
        <w:t xml:space="preserve">Primero se debe elegir un registro de la lista y </w:t>
      </w:r>
      <w:r>
        <w:rPr>
          <w:lang w:val="es-ES"/>
        </w:rPr>
        <w:t xml:space="preserve">luego </w:t>
      </w:r>
      <w:r w:rsidRPr="00C81977">
        <w:rPr>
          <w:lang w:val="es-ES"/>
        </w:rPr>
        <w:t xml:space="preserve">dar clic en </w:t>
      </w:r>
      <w:r>
        <w:rPr>
          <w:noProof/>
        </w:rPr>
        <w:drawing>
          <wp:inline distT="0" distB="0" distL="0" distR="0" wp14:anchorId="5E2F0555" wp14:editId="4CEC7ECC">
            <wp:extent cx="133350" cy="114300"/>
            <wp:effectExtent l="0" t="0" r="0" b="0"/>
            <wp:docPr id="371519453" name="Imagen 371519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133350" cy="114300"/>
                    </a:xfrm>
                    <a:prstGeom prst="rect">
                      <a:avLst/>
                    </a:prstGeom>
                  </pic:spPr>
                </pic:pic>
              </a:graphicData>
            </a:graphic>
          </wp:inline>
        </w:drawing>
      </w:r>
      <w:r w:rsidRPr="00C81977">
        <w:rPr>
          <w:lang w:val="es-ES"/>
        </w:rPr>
        <w:t>metas programadas.</w:t>
      </w:r>
    </w:p>
    <w:p w14:paraId="5E18932E" w14:textId="77777777" w:rsidR="002A7CCD" w:rsidRDefault="002A7CCD" w:rsidP="002A7CCD">
      <w:pPr>
        <w:keepNext/>
        <w:ind w:left="720"/>
      </w:pPr>
      <w:r>
        <w:rPr>
          <w:noProof/>
        </w:rPr>
        <w:drawing>
          <wp:anchor distT="0" distB="0" distL="114300" distR="114300" simplePos="0" relativeHeight="252063749" behindDoc="0" locked="0" layoutInCell="1" allowOverlap="1" wp14:anchorId="27C927AF" wp14:editId="6B043AAA">
            <wp:simplePos x="0" y="0"/>
            <wp:positionH relativeFrom="margin">
              <wp:posOffset>5067450</wp:posOffset>
            </wp:positionH>
            <wp:positionV relativeFrom="paragraph">
              <wp:posOffset>1530368</wp:posOffset>
            </wp:positionV>
            <wp:extent cx="190854" cy="204368"/>
            <wp:effectExtent l="0" t="6668" r="0" b="0"/>
            <wp:wrapNone/>
            <wp:docPr id="371519454" name="Gráfico 371519454"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190854" cy="204368"/>
                    </a:xfrm>
                    <a:prstGeom prst="rect">
                      <a:avLst/>
                    </a:prstGeom>
                  </pic:spPr>
                </pic:pic>
              </a:graphicData>
            </a:graphic>
            <wp14:sizeRelH relativeFrom="margin">
              <wp14:pctWidth>0</wp14:pctWidth>
            </wp14:sizeRelH>
            <wp14:sizeRelV relativeFrom="margin">
              <wp14:pctHeight>0</wp14:pctHeight>
            </wp14:sizeRelV>
          </wp:anchor>
        </w:drawing>
      </w:r>
      <w:r w:rsidRPr="00613C5F">
        <w:rPr>
          <w:noProof/>
        </w:rPr>
        <w:t xml:space="preserve"> </w:t>
      </w:r>
      <w:r>
        <w:rPr>
          <w:noProof/>
        </w:rPr>
        <w:drawing>
          <wp:inline distT="0" distB="0" distL="0" distR="0" wp14:anchorId="1C4B80A6" wp14:editId="17932192">
            <wp:extent cx="4819949" cy="2272544"/>
            <wp:effectExtent l="19050" t="19050" r="19050" b="13970"/>
            <wp:docPr id="1169907557" name="Imagen 1169907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4839642" cy="2281829"/>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6FD334AF" w14:textId="3261B228" w:rsidR="002A7CCD" w:rsidRDefault="002A7CCD" w:rsidP="002A7CCD">
      <w:pPr>
        <w:pStyle w:val="Descripcin"/>
        <w:jc w:val="center"/>
        <w:rPr>
          <w:lang w:val="es-ES"/>
        </w:rPr>
      </w:pPr>
      <w:bookmarkStart w:id="448" w:name="_Toc163122761"/>
      <w:bookmarkStart w:id="449" w:name="_Toc167295490"/>
      <w:r>
        <w:t xml:space="preserve">Imagen </w:t>
      </w:r>
      <w:r>
        <w:fldChar w:fldCharType="begin"/>
      </w:r>
      <w:r>
        <w:instrText xml:space="preserve"> SEQ Imagen \* ARABIC </w:instrText>
      </w:r>
      <w:r>
        <w:fldChar w:fldCharType="separate"/>
      </w:r>
      <w:r w:rsidR="00562282">
        <w:rPr>
          <w:noProof/>
        </w:rPr>
        <w:t>159</w:t>
      </w:r>
      <w:r>
        <w:fldChar w:fldCharType="end"/>
      </w:r>
      <w:r w:rsidRPr="00442FF9">
        <w:t>:Planes Operativos Anuales/Otros Servicios</w:t>
      </w:r>
      <w:r>
        <w:t xml:space="preserve"> - Metas programadas</w:t>
      </w:r>
      <w:bookmarkEnd w:id="448"/>
      <w:bookmarkEnd w:id="449"/>
    </w:p>
    <w:p w14:paraId="149909C6" w14:textId="77777777" w:rsidR="002A7CCD" w:rsidRDefault="002A7CCD" w:rsidP="002A7CCD">
      <w:pPr>
        <w:ind w:left="720"/>
        <w:rPr>
          <w:lang w:val="es-ES"/>
        </w:rPr>
      </w:pPr>
      <w:r>
        <w:rPr>
          <w:lang w:val="es-ES"/>
        </w:rPr>
        <w:t>Luego se desplegará una ventana con la lista de las metas programadas según fecha de término.</w:t>
      </w:r>
    </w:p>
    <w:p w14:paraId="4E18AF7F" w14:textId="77777777" w:rsidR="002A7CCD" w:rsidRDefault="002A7CCD" w:rsidP="002A7CCD">
      <w:pPr>
        <w:keepNext/>
        <w:ind w:left="720"/>
      </w:pPr>
      <w:r>
        <w:rPr>
          <w:noProof/>
        </w:rPr>
        <w:lastRenderedPageBreak/>
        <w:drawing>
          <wp:inline distT="0" distB="0" distL="0" distR="0" wp14:anchorId="027B9989" wp14:editId="5ABDD8C9">
            <wp:extent cx="4872522" cy="2553419"/>
            <wp:effectExtent l="19050" t="19050" r="23495" b="18415"/>
            <wp:docPr id="1169907558" name="Imagen 1169907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4883940" cy="2559403"/>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24116851" w14:textId="278B6E7F" w:rsidR="002A7CCD" w:rsidRPr="00C81977" w:rsidRDefault="002A7CCD" w:rsidP="002A7CCD">
      <w:pPr>
        <w:pStyle w:val="Descripcin"/>
        <w:ind w:left="720"/>
        <w:jc w:val="center"/>
        <w:rPr>
          <w:lang w:val="es-ES"/>
        </w:rPr>
      </w:pPr>
      <w:bookmarkStart w:id="450" w:name="_Toc163122762"/>
      <w:bookmarkStart w:id="451" w:name="_Toc167295491"/>
      <w:r>
        <w:t xml:space="preserve">Imagen </w:t>
      </w:r>
      <w:r>
        <w:fldChar w:fldCharType="begin"/>
      </w:r>
      <w:r>
        <w:instrText xml:space="preserve"> SEQ Imagen \* ARABIC </w:instrText>
      </w:r>
      <w:r>
        <w:fldChar w:fldCharType="separate"/>
      </w:r>
      <w:r w:rsidR="00562282">
        <w:rPr>
          <w:noProof/>
        </w:rPr>
        <w:t>160</w:t>
      </w:r>
      <w:r>
        <w:fldChar w:fldCharType="end"/>
      </w:r>
      <w:r w:rsidRPr="005D575F">
        <w:t xml:space="preserve">:Planes Operativos Anuales/Otros Servicios </w:t>
      </w:r>
      <w:r>
        <w:t>- Ver Lista Metas Programadas</w:t>
      </w:r>
      <w:bookmarkEnd w:id="450"/>
      <w:bookmarkEnd w:id="451"/>
    </w:p>
    <w:p w14:paraId="37376BBB" w14:textId="4AD86C63" w:rsidR="002A7CCD" w:rsidRDefault="002A7CCD" w:rsidP="004312E3">
      <w:pPr>
        <w:ind w:left="720"/>
        <w:rPr>
          <w:rFonts w:cs="Arial"/>
          <w:szCs w:val="22"/>
          <w:lang w:val="es-ES" w:eastAsia="es-PE"/>
        </w:rPr>
      </w:pPr>
      <w:r w:rsidRPr="00BA4877">
        <w:rPr>
          <w:szCs w:val="22"/>
          <w:lang w:val="es-ES"/>
        </w:rPr>
        <w:t>En la ventana “Metas programadas según fecha de término” se visualiza:</w:t>
      </w:r>
      <w:r w:rsidRPr="00BA4877">
        <w:rPr>
          <w:rFonts w:cs="Arial"/>
          <w:szCs w:val="22"/>
          <w:lang w:val="es-ES" w:eastAsia="es-PE"/>
        </w:rPr>
        <w:t xml:space="preserve"> El año, mes y meta.</w:t>
      </w:r>
    </w:p>
    <w:p w14:paraId="6BC2E788" w14:textId="77777777" w:rsidR="004312E3" w:rsidRDefault="004312E3" w:rsidP="004312E3">
      <w:pPr>
        <w:ind w:left="720"/>
        <w:rPr>
          <w:rFonts w:cs="Arial"/>
          <w:szCs w:val="22"/>
          <w:lang w:val="es-ES" w:eastAsia="es-PE"/>
        </w:rPr>
      </w:pPr>
    </w:p>
    <w:p w14:paraId="5C4C8257" w14:textId="77777777" w:rsidR="004312E3" w:rsidRDefault="004312E3" w:rsidP="004312E3">
      <w:pPr>
        <w:pStyle w:val="Ttulo3"/>
        <w:numPr>
          <w:ilvl w:val="2"/>
          <w:numId w:val="19"/>
        </w:numPr>
        <w:rPr>
          <w:lang w:val="es-ES"/>
        </w:rPr>
      </w:pPr>
      <w:bookmarkStart w:id="452" w:name="_Toc163230844"/>
      <w:bookmarkStart w:id="453" w:name="_Toc167295636"/>
      <w:r w:rsidRPr="002546CC">
        <w:t xml:space="preserve">Planes Operativos </w:t>
      </w:r>
      <w:r>
        <w:rPr>
          <w:lang w:val="es-ES"/>
        </w:rPr>
        <w:t xml:space="preserve">OCI </w:t>
      </w:r>
      <w:r w:rsidRPr="002546CC">
        <w:t>(</w:t>
      </w:r>
      <w:r>
        <w:rPr>
          <w:lang w:val="es-ES"/>
        </w:rPr>
        <w:t>PAC</w:t>
      </w:r>
      <w:r w:rsidRPr="002546CC">
        <w:t xml:space="preserve">) – </w:t>
      </w:r>
      <w:r>
        <w:rPr>
          <w:lang w:val="es-ES"/>
        </w:rPr>
        <w:t>O</w:t>
      </w:r>
      <w:r w:rsidRPr="002546CC">
        <w:t xml:space="preserve">P </w:t>
      </w:r>
      <w:r>
        <w:rPr>
          <w:lang w:val="es-ES"/>
        </w:rPr>
        <w:t>OCI</w:t>
      </w:r>
      <w:bookmarkEnd w:id="452"/>
      <w:bookmarkEnd w:id="453"/>
    </w:p>
    <w:p w14:paraId="7E31198B" w14:textId="77777777" w:rsidR="004312E3" w:rsidRDefault="004312E3" w:rsidP="004312E3">
      <w:pPr>
        <w:ind w:left="720"/>
        <w:rPr>
          <w:lang w:val="es-ES"/>
        </w:rPr>
      </w:pPr>
      <w:r>
        <w:rPr>
          <w:lang w:val="es-ES"/>
        </w:rPr>
        <w:t>En el menú del sistema PSC</w:t>
      </w:r>
    </w:p>
    <w:p w14:paraId="3CADF6D0" w14:textId="77777777" w:rsidR="004312E3" w:rsidRDefault="004312E3" w:rsidP="004312E3">
      <w:pPr>
        <w:keepNext/>
        <w:ind w:left="720"/>
      </w:pPr>
      <w:r>
        <w:rPr>
          <w:noProof/>
        </w:rPr>
        <w:drawing>
          <wp:anchor distT="0" distB="0" distL="114300" distR="114300" simplePos="0" relativeHeight="252076037" behindDoc="0" locked="0" layoutInCell="1" allowOverlap="1" wp14:anchorId="378D333C" wp14:editId="3EF35246">
            <wp:simplePos x="0" y="0"/>
            <wp:positionH relativeFrom="margin">
              <wp:posOffset>1116965</wp:posOffset>
            </wp:positionH>
            <wp:positionV relativeFrom="paragraph">
              <wp:posOffset>1075426</wp:posOffset>
            </wp:positionV>
            <wp:extent cx="258793" cy="258793"/>
            <wp:effectExtent l="0" t="0" r="0" b="8255"/>
            <wp:wrapNone/>
            <wp:docPr id="814168241" name="Gráfico 814168241"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258793" cy="258793"/>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7A81A3A" wp14:editId="2702F1E6">
            <wp:extent cx="4951562" cy="1650521"/>
            <wp:effectExtent l="19050" t="19050" r="20955" b="26035"/>
            <wp:docPr id="814168242" name="Imagen 814168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4965384" cy="1655128"/>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78E25337" w14:textId="6D6B8A62" w:rsidR="004312E3" w:rsidRDefault="004312E3" w:rsidP="004312E3">
      <w:pPr>
        <w:pStyle w:val="Descripcin"/>
        <w:jc w:val="center"/>
        <w:rPr>
          <w:lang w:val="es-ES"/>
        </w:rPr>
      </w:pPr>
      <w:bookmarkStart w:id="454" w:name="_Toc163215092"/>
      <w:bookmarkStart w:id="455" w:name="_Toc167295492"/>
      <w:r>
        <w:t xml:space="preserve">Imagen </w:t>
      </w:r>
      <w:r>
        <w:fldChar w:fldCharType="begin"/>
      </w:r>
      <w:r>
        <w:instrText xml:space="preserve"> SEQ Imagen \* ARABIC </w:instrText>
      </w:r>
      <w:r>
        <w:fldChar w:fldCharType="separate"/>
      </w:r>
      <w:r w:rsidR="00562282">
        <w:rPr>
          <w:noProof/>
        </w:rPr>
        <w:t>161</w:t>
      </w:r>
      <w:r>
        <w:fldChar w:fldCharType="end"/>
      </w:r>
      <w:r>
        <w:t xml:space="preserve">: Acceso a </w:t>
      </w:r>
      <w:r w:rsidRPr="00B44DB3">
        <w:t xml:space="preserve">Planes Operativos </w:t>
      </w:r>
      <w:r>
        <w:t>OCI</w:t>
      </w:r>
      <w:bookmarkEnd w:id="454"/>
      <w:bookmarkEnd w:id="455"/>
    </w:p>
    <w:p w14:paraId="1D9F5407" w14:textId="03FB6C92" w:rsidR="004312E3" w:rsidRDefault="004312E3" w:rsidP="00F52FDE">
      <w:pPr>
        <w:pStyle w:val="Prrafodelista"/>
        <w:numPr>
          <w:ilvl w:val="0"/>
          <w:numId w:val="75"/>
        </w:numPr>
        <w:rPr>
          <w:lang w:val="es-ES"/>
        </w:rPr>
      </w:pPr>
      <w:r w:rsidRPr="0005635A">
        <w:rPr>
          <w:lang w:val="es-ES"/>
        </w:rPr>
        <w:t>El usuario deberá seleccionar “</w:t>
      </w:r>
      <w:r>
        <w:rPr>
          <w:lang w:val="es-ES"/>
        </w:rPr>
        <w:t>Plan Operativo</w:t>
      </w:r>
      <w:r w:rsidRPr="0005635A">
        <w:rPr>
          <w:lang w:val="es-ES"/>
        </w:rPr>
        <w:t>”</w:t>
      </w:r>
    </w:p>
    <w:p w14:paraId="04674B84" w14:textId="3F08E560" w:rsidR="004312E3" w:rsidRPr="00E35E42" w:rsidRDefault="004312E3" w:rsidP="00F52FDE">
      <w:pPr>
        <w:pStyle w:val="Prrafodelista"/>
        <w:numPr>
          <w:ilvl w:val="0"/>
          <w:numId w:val="75"/>
        </w:numPr>
        <w:rPr>
          <w:lang w:val="es-ES"/>
        </w:rPr>
      </w:pPr>
      <w:r w:rsidRPr="00E35E42">
        <w:rPr>
          <w:lang w:val="es-ES"/>
        </w:rPr>
        <w:t xml:space="preserve">Elegir la opción “Planes Operativos </w:t>
      </w:r>
      <w:r>
        <w:rPr>
          <w:lang w:val="es-ES"/>
        </w:rPr>
        <w:t>OCI</w:t>
      </w:r>
      <w:r w:rsidRPr="00E35E42">
        <w:rPr>
          <w:lang w:val="es-ES"/>
        </w:rPr>
        <w:t>(P</w:t>
      </w:r>
      <w:r>
        <w:rPr>
          <w:lang w:val="es-ES"/>
        </w:rPr>
        <w:t>AC</w:t>
      </w:r>
      <w:r w:rsidRPr="00E35E42">
        <w:rPr>
          <w:lang w:val="es-ES"/>
        </w:rPr>
        <w:t xml:space="preserve">) – OP </w:t>
      </w:r>
      <w:r>
        <w:rPr>
          <w:lang w:val="es-ES"/>
        </w:rPr>
        <w:t>OCI</w:t>
      </w:r>
      <w:r w:rsidRPr="00E35E42">
        <w:rPr>
          <w:lang w:val="es-ES"/>
        </w:rPr>
        <w:t>”.</w:t>
      </w:r>
    </w:p>
    <w:p w14:paraId="09C8B88F" w14:textId="77777777" w:rsidR="004312E3" w:rsidRDefault="004312E3" w:rsidP="004312E3">
      <w:pPr>
        <w:ind w:left="720"/>
        <w:rPr>
          <w:lang w:val="es-ES"/>
        </w:rPr>
      </w:pPr>
      <w:r>
        <w:rPr>
          <w:lang w:val="es-ES"/>
        </w:rPr>
        <w:t>Luego se muestra el formulario “</w:t>
      </w:r>
      <w:r w:rsidRPr="001A19FB">
        <w:rPr>
          <w:lang w:val="es-ES"/>
        </w:rPr>
        <w:t>Planes Operativos Anuales de OCI - Operador OCI</w:t>
      </w:r>
      <w:r>
        <w:rPr>
          <w:lang w:val="es-ES"/>
        </w:rPr>
        <w:t>”</w:t>
      </w:r>
    </w:p>
    <w:p w14:paraId="745D02DD" w14:textId="77777777" w:rsidR="004312E3" w:rsidRDefault="004312E3" w:rsidP="004312E3">
      <w:pPr>
        <w:keepNext/>
        <w:ind w:left="720"/>
      </w:pPr>
      <w:r>
        <w:rPr>
          <w:noProof/>
        </w:rPr>
        <w:lastRenderedPageBreak/>
        <w:drawing>
          <wp:inline distT="0" distB="0" distL="0" distR="0" wp14:anchorId="3706BB54" wp14:editId="184D56E4">
            <wp:extent cx="4984979" cy="2139351"/>
            <wp:effectExtent l="19050" t="19050" r="25400" b="13335"/>
            <wp:docPr id="628814735" name="Imagen 628814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4994546" cy="2143457"/>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2F43CBFA" w14:textId="01FF7AD7" w:rsidR="004312E3" w:rsidRDefault="004312E3" w:rsidP="004312E3">
      <w:pPr>
        <w:pStyle w:val="Descripcin"/>
        <w:jc w:val="center"/>
        <w:rPr>
          <w:lang w:val="es-ES"/>
        </w:rPr>
      </w:pPr>
      <w:bookmarkStart w:id="456" w:name="_Toc163215093"/>
      <w:bookmarkStart w:id="457" w:name="_Toc167295493"/>
      <w:r>
        <w:t xml:space="preserve">Imagen </w:t>
      </w:r>
      <w:r>
        <w:fldChar w:fldCharType="begin"/>
      </w:r>
      <w:r>
        <w:instrText xml:space="preserve"> SEQ Imagen \* ARABIC </w:instrText>
      </w:r>
      <w:r>
        <w:fldChar w:fldCharType="separate"/>
      </w:r>
      <w:r w:rsidR="00562282">
        <w:rPr>
          <w:noProof/>
        </w:rPr>
        <w:t>162</w:t>
      </w:r>
      <w:r>
        <w:fldChar w:fldCharType="end"/>
      </w:r>
      <w:r>
        <w:t xml:space="preserve">: Formulario </w:t>
      </w:r>
      <w:r>
        <w:rPr>
          <w:lang w:val="es-ES"/>
        </w:rPr>
        <w:t>Planes Operativos Anuales UP – Operador OCI</w:t>
      </w:r>
      <w:bookmarkEnd w:id="456"/>
      <w:bookmarkEnd w:id="457"/>
    </w:p>
    <w:p w14:paraId="56F4FAAE" w14:textId="77777777" w:rsidR="004312E3" w:rsidRDefault="004312E3" w:rsidP="004312E3">
      <w:pPr>
        <w:ind w:left="720"/>
        <w:rPr>
          <w:lang w:val="es-ES"/>
        </w:rPr>
      </w:pPr>
      <w:r>
        <w:rPr>
          <w:b/>
          <w:bCs/>
          <w:noProof/>
          <w:lang w:val="es-ES"/>
        </w:rPr>
        <w:drawing>
          <wp:inline distT="0" distB="0" distL="0" distR="0" wp14:anchorId="6A0B2658" wp14:editId="48CADCAE">
            <wp:extent cx="258793" cy="258793"/>
            <wp:effectExtent l="0" t="0" r="8255" b="8255"/>
            <wp:docPr id="814168243" name="Gráfico 814168243" descr="Lup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738536" name="Gráfico 1611738536" descr="Lupa con relleno sólido"/>
                    <pic:cNvPicPr/>
                  </pic:nvPicPr>
                  <pic:blipFill>
                    <a:blip r:embed="rId38" cstate="print">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262304" cy="262304"/>
                    </a:xfrm>
                    <a:prstGeom prst="rect">
                      <a:avLst/>
                    </a:prstGeom>
                  </pic:spPr>
                </pic:pic>
              </a:graphicData>
            </a:graphic>
          </wp:inline>
        </w:drawing>
      </w:r>
      <w:r w:rsidRPr="00842563">
        <w:rPr>
          <w:b/>
          <w:bCs/>
          <w:lang w:val="es-ES"/>
        </w:rPr>
        <w:t>Sección Filtro de Búsqueda:</w:t>
      </w:r>
      <w:r>
        <w:rPr>
          <w:lang w:val="es-ES"/>
        </w:rPr>
        <w:t xml:space="preserve"> Se puede </w:t>
      </w:r>
      <w:r w:rsidRPr="002A66EA">
        <w:rPr>
          <w:lang w:val="es-ES"/>
        </w:rPr>
        <w:t xml:space="preserve">buscar </w:t>
      </w:r>
      <w:r w:rsidRPr="00E35E42">
        <w:rPr>
          <w:lang w:val="es-ES"/>
        </w:rPr>
        <w:t xml:space="preserve">Planes Operativos Anuales de </w:t>
      </w:r>
      <w:r>
        <w:rPr>
          <w:lang w:val="es-ES"/>
        </w:rPr>
        <w:t>OCI</w:t>
      </w:r>
      <w:r w:rsidRPr="002A66EA">
        <w:rPr>
          <w:lang w:val="es-ES"/>
        </w:rPr>
        <w:t xml:space="preserve"> utilizando los filtros disponibles</w:t>
      </w:r>
      <w:r>
        <w:rPr>
          <w:lang w:val="es-ES"/>
        </w:rPr>
        <w:t xml:space="preserve"> (</w:t>
      </w:r>
      <w:r>
        <w:rPr>
          <w:b/>
          <w:bCs/>
          <w:lang w:val="es-ES"/>
        </w:rPr>
        <w:t>Ámbito*)</w:t>
      </w:r>
    </w:p>
    <w:p w14:paraId="0F41BC48" w14:textId="77777777" w:rsidR="004312E3" w:rsidRPr="002A66EA" w:rsidRDefault="004312E3" w:rsidP="004312E3">
      <w:pPr>
        <w:ind w:left="720"/>
        <w:rPr>
          <w:lang w:val="es-ES"/>
        </w:rPr>
      </w:pPr>
      <w:r w:rsidRPr="002A66EA">
        <w:rPr>
          <w:lang w:val="es-ES"/>
        </w:rPr>
        <w:t xml:space="preserve">Luego </w:t>
      </w:r>
      <w:r>
        <w:rPr>
          <w:lang w:val="es-ES"/>
        </w:rPr>
        <w:t>ingresar</w:t>
      </w:r>
      <w:r w:rsidRPr="002A66EA">
        <w:rPr>
          <w:lang w:val="es-ES"/>
        </w:rPr>
        <w:t xml:space="preserve"> los criterios de búsqueda, ha</w:t>
      </w:r>
      <w:r>
        <w:rPr>
          <w:lang w:val="es-ES"/>
        </w:rPr>
        <w:t xml:space="preserve">cer </w:t>
      </w:r>
      <w:r w:rsidRPr="002A66EA">
        <w:rPr>
          <w:lang w:val="es-ES"/>
        </w:rPr>
        <w:t>clic en "Buscar".</w:t>
      </w:r>
    </w:p>
    <w:p w14:paraId="67E0CC2D" w14:textId="77777777" w:rsidR="004312E3" w:rsidRPr="002611DD" w:rsidRDefault="004312E3" w:rsidP="004312E3">
      <w:pPr>
        <w:ind w:left="992"/>
        <w:rPr>
          <w:b/>
          <w:bCs/>
          <w:i/>
          <w:iCs/>
          <w:lang w:val="es-ES"/>
        </w:rPr>
      </w:pPr>
      <w:r w:rsidRPr="002611DD">
        <w:rPr>
          <w:b/>
          <w:bCs/>
          <w:i/>
          <w:iCs/>
          <w:lang w:val="es-ES"/>
        </w:rPr>
        <w:t xml:space="preserve">Nota 1: </w:t>
      </w:r>
      <w:r w:rsidRPr="002611DD">
        <w:rPr>
          <w:i/>
          <w:iCs/>
          <w:lang w:val="es-ES"/>
        </w:rPr>
        <w:t>Para realizar la búsqueda, obligatoriamente se debe elegir un ámbito.</w:t>
      </w:r>
    </w:p>
    <w:p w14:paraId="3605D921" w14:textId="77777777" w:rsidR="004312E3" w:rsidRDefault="004312E3" w:rsidP="004312E3">
      <w:pPr>
        <w:keepNext/>
        <w:ind w:left="720"/>
      </w:pPr>
      <w:r>
        <w:rPr>
          <w:noProof/>
        </w:rPr>
        <w:drawing>
          <wp:inline distT="0" distB="0" distL="0" distR="0" wp14:anchorId="2980C977" wp14:editId="4CBDB44B">
            <wp:extent cx="4908550" cy="2268148"/>
            <wp:effectExtent l="19050" t="19050" r="25400" b="18415"/>
            <wp:docPr id="814168244" name="Imagen 814168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4921566" cy="2274162"/>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1967875B" w14:textId="1BE63771" w:rsidR="004312E3" w:rsidRDefault="004312E3" w:rsidP="004312E3">
      <w:pPr>
        <w:pStyle w:val="Descripcin"/>
        <w:jc w:val="center"/>
        <w:rPr>
          <w:lang w:val="es-ES"/>
        </w:rPr>
      </w:pPr>
      <w:bookmarkStart w:id="458" w:name="_Toc163215094"/>
      <w:bookmarkStart w:id="459" w:name="_Toc167295494"/>
      <w:r>
        <w:t xml:space="preserve">Imagen </w:t>
      </w:r>
      <w:r>
        <w:fldChar w:fldCharType="begin"/>
      </w:r>
      <w:r>
        <w:instrText xml:space="preserve"> SEQ Imagen \* ARABIC </w:instrText>
      </w:r>
      <w:r>
        <w:fldChar w:fldCharType="separate"/>
      </w:r>
      <w:r w:rsidR="00562282">
        <w:rPr>
          <w:noProof/>
        </w:rPr>
        <w:t>163</w:t>
      </w:r>
      <w:r>
        <w:fldChar w:fldCharType="end"/>
      </w:r>
      <w:r>
        <w:t xml:space="preserve">: </w:t>
      </w:r>
      <w:r>
        <w:rPr>
          <w:lang w:val="es-ES"/>
        </w:rPr>
        <w:t xml:space="preserve">Planes Operativos Anuales OCI </w:t>
      </w:r>
      <w:r>
        <w:t>- Sección Búsqueda</w:t>
      </w:r>
      <w:bookmarkEnd w:id="458"/>
      <w:bookmarkEnd w:id="459"/>
    </w:p>
    <w:p w14:paraId="33C062A9" w14:textId="280561B4" w:rsidR="004312E3" w:rsidRPr="00E35E42" w:rsidRDefault="004312E3" w:rsidP="00F52FDE">
      <w:pPr>
        <w:pStyle w:val="Prrafodelista"/>
        <w:numPr>
          <w:ilvl w:val="0"/>
          <w:numId w:val="76"/>
        </w:numPr>
        <w:rPr>
          <w:lang w:val="es-ES"/>
        </w:rPr>
      </w:pPr>
      <w:r w:rsidRPr="00E35E42">
        <w:rPr>
          <w:lang w:val="es-ES"/>
        </w:rPr>
        <w:t xml:space="preserve">Filtros de búsqueda: </w:t>
      </w:r>
    </w:p>
    <w:p w14:paraId="7695B480" w14:textId="77777777" w:rsidR="004312E3" w:rsidRPr="00E35E42" w:rsidRDefault="004312E3" w:rsidP="00F52FDE">
      <w:pPr>
        <w:pStyle w:val="Prrafodelista"/>
        <w:numPr>
          <w:ilvl w:val="0"/>
          <w:numId w:val="25"/>
        </w:numPr>
        <w:rPr>
          <w:rFonts w:cs="Times New Roman"/>
          <w:sz w:val="22"/>
          <w:lang w:val="es-ES" w:eastAsia="es-ES"/>
        </w:rPr>
      </w:pPr>
      <w:r>
        <w:rPr>
          <w:rFonts w:cs="Times New Roman"/>
          <w:b/>
          <w:bCs/>
          <w:sz w:val="22"/>
          <w:lang w:val="es-ES" w:eastAsia="es-ES"/>
        </w:rPr>
        <w:t xml:space="preserve">Ámbito </w:t>
      </w:r>
      <w:r w:rsidRPr="009446C9">
        <w:rPr>
          <w:rFonts w:cs="Times New Roman"/>
          <w:b/>
          <w:bCs/>
          <w:sz w:val="22"/>
          <w:lang w:val="es-ES" w:eastAsia="es-ES"/>
        </w:rPr>
        <w:t>(Campo Obligatorio)</w:t>
      </w:r>
    </w:p>
    <w:p w14:paraId="683A7ACC" w14:textId="6CF0EF2D" w:rsidR="004312E3" w:rsidRPr="00E35E42" w:rsidRDefault="004312E3" w:rsidP="00F52FDE">
      <w:pPr>
        <w:pStyle w:val="Prrafodelista"/>
        <w:numPr>
          <w:ilvl w:val="0"/>
          <w:numId w:val="76"/>
        </w:numPr>
        <w:rPr>
          <w:rFonts w:cs="Times New Roman"/>
          <w:sz w:val="22"/>
          <w:lang w:val="es-ES" w:eastAsia="es-ES"/>
        </w:rPr>
      </w:pPr>
      <w:r w:rsidRPr="00E35E42">
        <w:rPr>
          <w:bdr w:val="single" w:sz="12" w:space="0" w:color="CC0000"/>
          <w:lang w:val="es-ES"/>
        </w:rPr>
        <w:t xml:space="preserve"> </w:t>
      </w:r>
      <w:proofErr w:type="gramStart"/>
      <w:r w:rsidRPr="00E35E42">
        <w:rPr>
          <w:bdr w:val="single" w:sz="12" w:space="0" w:color="CC0000"/>
          <w:lang w:val="es-ES"/>
        </w:rPr>
        <w:t xml:space="preserve">Buscar </w:t>
      </w:r>
      <w:r w:rsidRPr="00E35E42">
        <w:rPr>
          <w:lang w:val="es-ES"/>
        </w:rPr>
        <w:t>:</w:t>
      </w:r>
      <w:proofErr w:type="gramEnd"/>
      <w:r w:rsidRPr="00E35E42">
        <w:rPr>
          <w:lang w:val="es-ES"/>
        </w:rPr>
        <w:t xml:space="preserve"> Se hace uso para realizar la búsqueda, posterior al ingreso de un criterio de búsqueda.</w:t>
      </w:r>
    </w:p>
    <w:p w14:paraId="2685DE52" w14:textId="77777777" w:rsidR="004312E3" w:rsidRPr="00E35E42" w:rsidRDefault="004312E3" w:rsidP="00F52FDE">
      <w:pPr>
        <w:pStyle w:val="Prrafodelista"/>
        <w:numPr>
          <w:ilvl w:val="0"/>
          <w:numId w:val="76"/>
        </w:numPr>
        <w:rPr>
          <w:rFonts w:cs="Times New Roman"/>
          <w:sz w:val="22"/>
          <w:lang w:val="es-ES" w:eastAsia="es-ES"/>
        </w:rPr>
      </w:pPr>
      <w:r w:rsidRPr="00E35E42">
        <w:rPr>
          <w:bdr w:val="single" w:sz="12" w:space="0" w:color="CC0000"/>
          <w:lang w:val="es-ES"/>
        </w:rPr>
        <w:t xml:space="preserve"> </w:t>
      </w:r>
      <w:proofErr w:type="gramStart"/>
      <w:r w:rsidRPr="00E35E42">
        <w:rPr>
          <w:bdr w:val="single" w:sz="12" w:space="0" w:color="CC0000"/>
          <w:lang w:val="es-ES"/>
        </w:rPr>
        <w:t xml:space="preserve">Limpiar </w:t>
      </w:r>
      <w:r w:rsidRPr="00E35E42">
        <w:rPr>
          <w:lang w:val="es-ES"/>
        </w:rPr>
        <w:t>:</w:t>
      </w:r>
      <w:proofErr w:type="gramEnd"/>
      <w:r w:rsidRPr="00E35E42">
        <w:rPr>
          <w:lang w:val="es-ES"/>
        </w:rPr>
        <w:t xml:space="preserve"> Permite eliminar los criterios de búsqueda y empezar de nuevo.</w:t>
      </w:r>
    </w:p>
    <w:p w14:paraId="78AEAD14" w14:textId="77777777" w:rsidR="004312E3" w:rsidRDefault="004312E3" w:rsidP="004312E3">
      <w:pPr>
        <w:ind w:left="720"/>
        <w:rPr>
          <w:lang w:val="es-ES"/>
        </w:rPr>
      </w:pPr>
    </w:p>
    <w:p w14:paraId="6032C86F" w14:textId="77777777" w:rsidR="004312E3" w:rsidRDefault="004312E3" w:rsidP="004312E3">
      <w:pPr>
        <w:ind w:left="720"/>
        <w:rPr>
          <w:lang w:val="es-ES"/>
        </w:rPr>
      </w:pPr>
      <w:bookmarkStart w:id="460" w:name="_Toc163230845"/>
      <w:bookmarkStart w:id="461" w:name="_Toc167295637"/>
      <w:r w:rsidRPr="00C00BD0">
        <w:rPr>
          <w:rStyle w:val="Ttulo3Car"/>
          <w:u w:val="single"/>
        </w:rPr>
        <w:t xml:space="preserve">Sección Ver </w:t>
      </w:r>
      <w:r>
        <w:rPr>
          <w:rStyle w:val="Ttulo3Car"/>
          <w:u w:val="single"/>
          <w:lang w:val="es-ES"/>
        </w:rPr>
        <w:t>Reporte</w:t>
      </w:r>
      <w:r w:rsidRPr="00C00BD0">
        <w:rPr>
          <w:rStyle w:val="Ttulo3Car"/>
          <w:u w:val="single"/>
        </w:rPr>
        <w:t>:</w:t>
      </w:r>
      <w:bookmarkEnd w:id="460"/>
      <w:bookmarkEnd w:id="461"/>
      <w:r>
        <w:rPr>
          <w:b/>
          <w:bCs/>
          <w:lang w:val="es-ES"/>
        </w:rPr>
        <w:t xml:space="preserve"> </w:t>
      </w:r>
      <w:r w:rsidRPr="0005635A">
        <w:rPr>
          <w:lang w:val="es-ES"/>
        </w:rPr>
        <w:t xml:space="preserve">Para visualizar los </w:t>
      </w:r>
      <w:r>
        <w:rPr>
          <w:lang w:val="es-ES"/>
        </w:rPr>
        <w:t xml:space="preserve">reportes </w:t>
      </w:r>
      <w:r w:rsidRPr="0005635A">
        <w:rPr>
          <w:lang w:val="es-ES"/>
        </w:rPr>
        <w:t>de</w:t>
      </w:r>
      <w:r>
        <w:rPr>
          <w:lang w:val="es-ES"/>
        </w:rPr>
        <w:t xml:space="preserve"> los </w:t>
      </w:r>
      <w:r w:rsidRPr="00D110A6">
        <w:rPr>
          <w:lang w:val="es-ES"/>
        </w:rPr>
        <w:t xml:space="preserve">Planes Operativos Anuales de </w:t>
      </w:r>
      <w:r>
        <w:rPr>
          <w:lang w:val="es-ES"/>
        </w:rPr>
        <w:t>OCI</w:t>
      </w:r>
      <w:r w:rsidRPr="0005635A">
        <w:rPr>
          <w:lang w:val="es-ES"/>
        </w:rPr>
        <w:t>.</w:t>
      </w:r>
    </w:p>
    <w:p w14:paraId="17402105" w14:textId="77777777" w:rsidR="004312E3" w:rsidRDefault="004312E3" w:rsidP="004312E3">
      <w:pPr>
        <w:ind w:left="720"/>
        <w:rPr>
          <w:lang w:val="es-ES"/>
        </w:rPr>
      </w:pPr>
      <w:r>
        <w:rPr>
          <w:lang w:val="es-ES"/>
        </w:rPr>
        <w:lastRenderedPageBreak/>
        <w:t xml:space="preserve">Primero debe seleccionar un registro de la lista y en </w:t>
      </w:r>
      <w:r>
        <w:rPr>
          <w:noProof/>
          <w:lang w:val="es-ES"/>
        </w:rPr>
        <w:drawing>
          <wp:inline distT="0" distB="0" distL="0" distR="0" wp14:anchorId="24BA87D3" wp14:editId="22F976AE">
            <wp:extent cx="159026" cy="159026"/>
            <wp:effectExtent l="0" t="0" r="0" b="0"/>
            <wp:docPr id="814168246" name="Gráfico 814168246" descr="Engranaje único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168225" name="Gráfico 814168225" descr="Engranaje único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V="1">
                      <a:off x="0" y="0"/>
                      <a:ext cx="165778" cy="165778"/>
                    </a:xfrm>
                    <a:prstGeom prst="rect">
                      <a:avLst/>
                    </a:prstGeom>
                  </pic:spPr>
                </pic:pic>
              </a:graphicData>
            </a:graphic>
          </wp:inline>
        </w:drawing>
      </w:r>
      <w:r>
        <w:rPr>
          <w:lang w:val="es-ES"/>
        </w:rPr>
        <w:t>Acciones hacer clic en</w:t>
      </w:r>
      <w:r w:rsidRPr="002A47A2">
        <w:rPr>
          <w:noProof/>
        </w:rPr>
        <w:t xml:space="preserve"> </w:t>
      </w:r>
      <w:r>
        <w:rPr>
          <w:lang w:val="es-ES"/>
        </w:rPr>
        <w:t>“Ver reporte”</w:t>
      </w:r>
    </w:p>
    <w:p w14:paraId="123F765D" w14:textId="77777777" w:rsidR="004312E3" w:rsidRDefault="004312E3" w:rsidP="004312E3">
      <w:pPr>
        <w:keepNext/>
        <w:ind w:left="720"/>
      </w:pPr>
      <w:r>
        <w:rPr>
          <w:noProof/>
        </w:rPr>
        <w:drawing>
          <wp:anchor distT="0" distB="0" distL="114300" distR="114300" simplePos="0" relativeHeight="252077061" behindDoc="0" locked="0" layoutInCell="1" allowOverlap="1" wp14:anchorId="574AC08F" wp14:editId="69CA157F">
            <wp:simplePos x="0" y="0"/>
            <wp:positionH relativeFrom="margin">
              <wp:posOffset>5002619</wp:posOffset>
            </wp:positionH>
            <wp:positionV relativeFrom="paragraph">
              <wp:posOffset>1188716</wp:posOffset>
            </wp:positionV>
            <wp:extent cx="206456" cy="221075"/>
            <wp:effectExtent l="0" t="7302" r="0" b="0"/>
            <wp:wrapNone/>
            <wp:docPr id="814168247" name="Gráfico 814168247"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206456" cy="2210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8A7AA64" wp14:editId="23407E78">
            <wp:extent cx="4881553" cy="2299868"/>
            <wp:effectExtent l="19050" t="19050" r="14605" b="24765"/>
            <wp:docPr id="814168251" name="Imagen 814168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4908569" cy="2312596"/>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27AC9472" w14:textId="10C953CB" w:rsidR="004312E3" w:rsidRPr="008973D1" w:rsidRDefault="004312E3" w:rsidP="004312E3">
      <w:pPr>
        <w:pStyle w:val="Descripcin"/>
        <w:jc w:val="center"/>
        <w:rPr>
          <w:lang w:val="es-ES"/>
        </w:rPr>
      </w:pPr>
      <w:bookmarkStart w:id="462" w:name="_Toc163215095"/>
      <w:bookmarkStart w:id="463" w:name="_Toc167295495"/>
      <w:r>
        <w:t xml:space="preserve">Imagen </w:t>
      </w:r>
      <w:r>
        <w:fldChar w:fldCharType="begin"/>
      </w:r>
      <w:r>
        <w:instrText xml:space="preserve"> SEQ Imagen \* ARABIC </w:instrText>
      </w:r>
      <w:r>
        <w:fldChar w:fldCharType="separate"/>
      </w:r>
      <w:r w:rsidR="00562282">
        <w:rPr>
          <w:noProof/>
        </w:rPr>
        <w:t>164</w:t>
      </w:r>
      <w:r>
        <w:fldChar w:fldCharType="end"/>
      </w:r>
      <w:r>
        <w:t xml:space="preserve">: </w:t>
      </w:r>
      <w:r w:rsidRPr="004C0333">
        <w:t xml:space="preserve">Planes Operativos Anuales </w:t>
      </w:r>
      <w:r>
        <w:t>OCI</w:t>
      </w:r>
      <w:r w:rsidRPr="004C0333">
        <w:t xml:space="preserve"> </w:t>
      </w:r>
      <w:r>
        <w:t>- Sección Ver Detalles</w:t>
      </w:r>
      <w:bookmarkEnd w:id="462"/>
      <w:bookmarkEnd w:id="463"/>
    </w:p>
    <w:p w14:paraId="22C797E8" w14:textId="77777777" w:rsidR="004312E3" w:rsidRDefault="004312E3" w:rsidP="004312E3">
      <w:pPr>
        <w:ind w:left="720"/>
        <w:rPr>
          <w:lang w:val="es-ES"/>
        </w:rPr>
      </w:pPr>
      <w:r>
        <w:rPr>
          <w:lang w:val="es-ES"/>
        </w:rPr>
        <w:t xml:space="preserve">Seguidamente se desplegará la ventana “Ver detalle UO”: </w:t>
      </w:r>
    </w:p>
    <w:p w14:paraId="5E1B657D" w14:textId="77777777" w:rsidR="004312E3" w:rsidRDefault="004312E3" w:rsidP="004312E3">
      <w:pPr>
        <w:keepNext/>
        <w:ind w:left="720"/>
      </w:pPr>
      <w:r>
        <w:rPr>
          <w:noProof/>
        </w:rPr>
        <w:drawing>
          <wp:inline distT="0" distB="0" distL="0" distR="0" wp14:anchorId="7C4087A6" wp14:editId="52A0E523">
            <wp:extent cx="4934309" cy="1580371"/>
            <wp:effectExtent l="19050" t="19050" r="19050" b="20320"/>
            <wp:docPr id="814168252" name="Imagen 814168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956331" cy="1587424"/>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5C114DD1" w14:textId="4641A050" w:rsidR="004312E3" w:rsidRDefault="004312E3" w:rsidP="004312E3">
      <w:pPr>
        <w:pStyle w:val="Descripcin"/>
        <w:jc w:val="center"/>
        <w:rPr>
          <w:lang w:val="es-ES"/>
        </w:rPr>
      </w:pPr>
      <w:bookmarkStart w:id="464" w:name="_Toc163215096"/>
      <w:bookmarkStart w:id="465" w:name="_Toc167295496"/>
      <w:r>
        <w:t xml:space="preserve">Imagen </w:t>
      </w:r>
      <w:r>
        <w:fldChar w:fldCharType="begin"/>
      </w:r>
      <w:r>
        <w:instrText xml:space="preserve"> SEQ Imagen \* ARABIC </w:instrText>
      </w:r>
      <w:r>
        <w:fldChar w:fldCharType="separate"/>
      </w:r>
      <w:r w:rsidR="00562282">
        <w:rPr>
          <w:noProof/>
        </w:rPr>
        <w:t>165</w:t>
      </w:r>
      <w:r>
        <w:fldChar w:fldCharType="end"/>
      </w:r>
      <w:r>
        <w:t xml:space="preserve">: </w:t>
      </w:r>
      <w:r w:rsidRPr="007B2B93">
        <w:t xml:space="preserve">Planes Operativos Anuales </w:t>
      </w:r>
      <w:r>
        <w:t>OCI</w:t>
      </w:r>
      <w:r w:rsidRPr="007B2B93">
        <w:t xml:space="preserve"> </w:t>
      </w:r>
      <w:r>
        <w:t>- Ver Detalles OCI</w:t>
      </w:r>
      <w:bookmarkEnd w:id="464"/>
      <w:bookmarkEnd w:id="465"/>
    </w:p>
    <w:p w14:paraId="1EE329DD" w14:textId="77777777" w:rsidR="004312E3" w:rsidRDefault="004312E3" w:rsidP="004312E3">
      <w:pPr>
        <w:ind w:left="720"/>
        <w:rPr>
          <w:lang w:val="es-ES"/>
        </w:rPr>
      </w:pPr>
      <w:r>
        <w:rPr>
          <w:lang w:val="es-ES"/>
        </w:rPr>
        <w:t>En la ventana “Ver detalle OCI” se visualiza:</w:t>
      </w:r>
    </w:p>
    <w:p w14:paraId="0BC9BC16" w14:textId="200935AC" w:rsidR="004312E3" w:rsidRPr="003032D0" w:rsidRDefault="004312E3" w:rsidP="00F52FDE">
      <w:pPr>
        <w:pStyle w:val="Prrafodelista"/>
        <w:numPr>
          <w:ilvl w:val="0"/>
          <w:numId w:val="77"/>
        </w:numPr>
        <w:rPr>
          <w:lang w:val="es-ES"/>
        </w:rPr>
      </w:pPr>
      <w:r>
        <w:rPr>
          <w:lang w:val="es-ES"/>
        </w:rPr>
        <w:t xml:space="preserve">Sección búsqueda (filtros): </w:t>
      </w:r>
      <w:r w:rsidRPr="003032D0">
        <w:rPr>
          <w:lang w:val="es-ES"/>
        </w:rPr>
        <w:t xml:space="preserve">Podemos buscar </w:t>
      </w:r>
      <w:r>
        <w:rPr>
          <w:lang w:val="es-ES"/>
        </w:rPr>
        <w:t>por</w:t>
      </w:r>
      <w:r w:rsidRPr="003032D0">
        <w:rPr>
          <w:lang w:val="es-ES"/>
        </w:rPr>
        <w:t xml:space="preserve"> nombre del reporte, tipo de servicio y modalidad</w:t>
      </w:r>
    </w:p>
    <w:p w14:paraId="55413F54" w14:textId="1384790A" w:rsidR="004312E3" w:rsidRPr="003032D0" w:rsidRDefault="004312E3" w:rsidP="00F52FDE">
      <w:pPr>
        <w:pStyle w:val="Prrafodelista"/>
        <w:numPr>
          <w:ilvl w:val="0"/>
          <w:numId w:val="77"/>
        </w:numPr>
        <w:rPr>
          <w:lang w:val="es-ES"/>
        </w:rPr>
      </w:pPr>
      <w:r w:rsidRPr="003032D0">
        <w:rPr>
          <w:lang w:val="es-ES"/>
        </w:rPr>
        <w:t xml:space="preserve">Buscar: </w:t>
      </w:r>
      <w:r>
        <w:rPr>
          <w:lang w:val="es-ES"/>
        </w:rPr>
        <w:t xml:space="preserve">Dar clic </w:t>
      </w:r>
      <w:r w:rsidRPr="003032D0">
        <w:rPr>
          <w:lang w:val="es-ES"/>
        </w:rPr>
        <w:t>para b</w:t>
      </w:r>
      <w:r>
        <w:rPr>
          <w:lang w:val="es-ES"/>
        </w:rPr>
        <w:t>uscar</w:t>
      </w:r>
      <w:r w:rsidRPr="003032D0">
        <w:rPr>
          <w:lang w:val="es-ES"/>
        </w:rPr>
        <w:t>, posterior al ingreso de un criterio de búsqueda.</w:t>
      </w:r>
    </w:p>
    <w:p w14:paraId="43276137" w14:textId="77777777" w:rsidR="004312E3" w:rsidRDefault="004312E3" w:rsidP="00F52FDE">
      <w:pPr>
        <w:pStyle w:val="Prrafodelista"/>
        <w:numPr>
          <w:ilvl w:val="0"/>
          <w:numId w:val="77"/>
        </w:numPr>
        <w:rPr>
          <w:lang w:val="es-ES"/>
        </w:rPr>
      </w:pPr>
      <w:r w:rsidRPr="003032D0">
        <w:rPr>
          <w:lang w:val="es-ES"/>
        </w:rPr>
        <w:t>Limpiar: Permite eliminar los criterios de búsqueda y empezar de nuevo</w:t>
      </w:r>
    </w:p>
    <w:p w14:paraId="58C963CE" w14:textId="77777777" w:rsidR="004312E3" w:rsidRDefault="004312E3" w:rsidP="00F52FDE">
      <w:pPr>
        <w:pStyle w:val="Prrafodelista"/>
        <w:numPr>
          <w:ilvl w:val="0"/>
          <w:numId w:val="77"/>
        </w:numPr>
        <w:rPr>
          <w:lang w:val="es-ES"/>
        </w:rPr>
      </w:pPr>
      <w:r>
        <w:rPr>
          <w:lang w:val="es-ES"/>
        </w:rPr>
        <w:t>La tabla muestra el nombre del detalle, el código UO y el documento en PDF.</w:t>
      </w:r>
    </w:p>
    <w:p w14:paraId="4106B419" w14:textId="77777777" w:rsidR="004312E3" w:rsidRDefault="004312E3" w:rsidP="004312E3">
      <w:pPr>
        <w:pStyle w:val="Prrafodelista"/>
        <w:ind w:left="1496"/>
        <w:rPr>
          <w:lang w:val="es-ES"/>
        </w:rPr>
      </w:pPr>
    </w:p>
    <w:p w14:paraId="3937E9E4" w14:textId="77777777" w:rsidR="004312E3" w:rsidRDefault="004312E3" w:rsidP="004312E3">
      <w:pPr>
        <w:ind w:left="720"/>
        <w:rPr>
          <w:lang w:val="es-ES"/>
        </w:rPr>
      </w:pPr>
      <w:bookmarkStart w:id="466" w:name="_Toc167295638"/>
      <w:r w:rsidRPr="00C00BD0">
        <w:rPr>
          <w:rStyle w:val="Ttulo3Car"/>
          <w:u w:val="single"/>
        </w:rPr>
        <w:t xml:space="preserve">Sección </w:t>
      </w:r>
      <w:r>
        <w:rPr>
          <w:rStyle w:val="Ttulo3Car"/>
          <w:u w:val="single"/>
          <w:lang w:val="es-ES"/>
        </w:rPr>
        <w:t>Enviar a flujo de aprobación</w:t>
      </w:r>
      <w:r w:rsidRPr="00C00BD0">
        <w:rPr>
          <w:rStyle w:val="Ttulo3Car"/>
          <w:u w:val="single"/>
        </w:rPr>
        <w:t>:</w:t>
      </w:r>
      <w:bookmarkEnd w:id="466"/>
    </w:p>
    <w:p w14:paraId="31149C42" w14:textId="77777777" w:rsidR="004312E3" w:rsidRDefault="004312E3" w:rsidP="004312E3">
      <w:pPr>
        <w:ind w:left="720"/>
        <w:rPr>
          <w:lang w:val="es-ES"/>
        </w:rPr>
      </w:pPr>
      <w:r>
        <w:rPr>
          <w:lang w:val="es-ES"/>
        </w:rPr>
        <w:t xml:space="preserve">Primero debe seleccionar un registro de la lista y en </w:t>
      </w:r>
      <w:r>
        <w:rPr>
          <w:noProof/>
          <w:lang w:val="es-ES"/>
        </w:rPr>
        <w:drawing>
          <wp:inline distT="0" distB="0" distL="0" distR="0" wp14:anchorId="0183570C" wp14:editId="26AF06FB">
            <wp:extent cx="159026" cy="159026"/>
            <wp:effectExtent l="0" t="0" r="0" b="0"/>
            <wp:docPr id="2074584320" name="Gráfico 2074584320" descr="Engranaje único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168225" name="Gráfico 814168225" descr="Engranaje único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V="1">
                      <a:off x="0" y="0"/>
                      <a:ext cx="165778" cy="165778"/>
                    </a:xfrm>
                    <a:prstGeom prst="rect">
                      <a:avLst/>
                    </a:prstGeom>
                  </pic:spPr>
                </pic:pic>
              </a:graphicData>
            </a:graphic>
          </wp:inline>
        </w:drawing>
      </w:r>
      <w:r>
        <w:rPr>
          <w:lang w:val="es-ES"/>
        </w:rPr>
        <w:t>Acciones hacer clic en</w:t>
      </w:r>
      <w:r w:rsidRPr="002A47A2">
        <w:rPr>
          <w:noProof/>
        </w:rPr>
        <w:t xml:space="preserve"> </w:t>
      </w:r>
      <w:r>
        <w:rPr>
          <w:lang w:val="es-ES"/>
        </w:rPr>
        <w:t>“Enviar a Flujo de Aprobación”</w:t>
      </w:r>
    </w:p>
    <w:p w14:paraId="7EBB4DF0" w14:textId="77777777" w:rsidR="004312E3" w:rsidRDefault="004312E3" w:rsidP="004312E3">
      <w:pPr>
        <w:keepNext/>
        <w:ind w:left="720"/>
      </w:pPr>
      <w:r>
        <w:rPr>
          <w:noProof/>
        </w:rPr>
        <w:lastRenderedPageBreak/>
        <w:drawing>
          <wp:anchor distT="0" distB="0" distL="114300" distR="114300" simplePos="0" relativeHeight="252102661" behindDoc="0" locked="0" layoutInCell="1" allowOverlap="1" wp14:anchorId="23AB97B0" wp14:editId="08E70B60">
            <wp:simplePos x="0" y="0"/>
            <wp:positionH relativeFrom="margin">
              <wp:posOffset>5078947</wp:posOffset>
            </wp:positionH>
            <wp:positionV relativeFrom="paragraph">
              <wp:posOffset>1333449</wp:posOffset>
            </wp:positionV>
            <wp:extent cx="263520" cy="282180"/>
            <wp:effectExtent l="0" t="9525" r="0" b="0"/>
            <wp:wrapNone/>
            <wp:docPr id="2074584321" name="Gráfico 2074584321"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263520" cy="28218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22AC2833" wp14:editId="418EDED8">
            <wp:extent cx="4923130" cy="2292830"/>
            <wp:effectExtent l="19050" t="19050" r="11430" b="12700"/>
            <wp:docPr id="2074584322" name="Imagen 2074584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4936127" cy="2298883"/>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72A9F8B4" w14:textId="3A6F10BE" w:rsidR="004312E3" w:rsidRPr="00C6020C" w:rsidRDefault="004312E3" w:rsidP="004312E3">
      <w:pPr>
        <w:pStyle w:val="Descripcin"/>
        <w:jc w:val="center"/>
      </w:pPr>
      <w:bookmarkStart w:id="467" w:name="_Toc167295497"/>
      <w:r>
        <w:t xml:space="preserve">Imagen </w:t>
      </w:r>
      <w:r>
        <w:fldChar w:fldCharType="begin"/>
      </w:r>
      <w:r>
        <w:instrText xml:space="preserve"> SEQ Imagen \* ARABIC </w:instrText>
      </w:r>
      <w:r>
        <w:fldChar w:fldCharType="separate"/>
      </w:r>
      <w:r w:rsidR="00562282">
        <w:rPr>
          <w:noProof/>
        </w:rPr>
        <w:t>166</w:t>
      </w:r>
      <w:r>
        <w:fldChar w:fldCharType="end"/>
      </w:r>
      <w:r w:rsidRPr="00BF669F">
        <w:t>: Planes Operativos Anuales OCI – Enviar a flujo de aprobación</w:t>
      </w:r>
      <w:bookmarkEnd w:id="467"/>
    </w:p>
    <w:p w14:paraId="7DB70FCB" w14:textId="77777777" w:rsidR="004312E3" w:rsidRDefault="004312E3" w:rsidP="004312E3">
      <w:pPr>
        <w:ind w:left="720"/>
        <w:rPr>
          <w:lang w:val="es-ES"/>
        </w:rPr>
      </w:pPr>
      <w:r>
        <w:rPr>
          <w:lang w:val="es-ES"/>
        </w:rPr>
        <w:t>Seguidamente se desplegará la ventana de “</w:t>
      </w:r>
      <w:r w:rsidRPr="00C6020C">
        <w:rPr>
          <w:lang w:val="es-ES"/>
        </w:rPr>
        <w:t>Resumen de servicios para enviar a Flujo de Aprobación</w:t>
      </w:r>
      <w:r>
        <w:rPr>
          <w:lang w:val="es-ES"/>
        </w:rPr>
        <w:t xml:space="preserve">”: </w:t>
      </w:r>
    </w:p>
    <w:p w14:paraId="72E5C911" w14:textId="77777777" w:rsidR="004312E3" w:rsidRDefault="004312E3" w:rsidP="004312E3">
      <w:pPr>
        <w:keepNext/>
        <w:ind w:left="720"/>
      </w:pPr>
      <w:r>
        <w:rPr>
          <w:noProof/>
        </w:rPr>
        <mc:AlternateContent>
          <mc:Choice Requires="wpg">
            <w:drawing>
              <wp:inline distT="0" distB="0" distL="0" distR="0" wp14:anchorId="2107CA0B" wp14:editId="42DEC164">
                <wp:extent cx="4791456" cy="4257446"/>
                <wp:effectExtent l="0" t="0" r="9525" b="0"/>
                <wp:docPr id="70165039" name="Grupo 70165039"/>
                <wp:cNvGraphicFramePr/>
                <a:graphic xmlns:a="http://schemas.openxmlformats.org/drawingml/2006/main">
                  <a:graphicData uri="http://schemas.microsoft.com/office/word/2010/wordprocessingGroup">
                    <wpg:wgp>
                      <wpg:cNvGrpSpPr/>
                      <wpg:grpSpPr>
                        <a:xfrm>
                          <a:off x="0" y="0"/>
                          <a:ext cx="4791456" cy="4257446"/>
                          <a:chOff x="0" y="0"/>
                          <a:chExt cx="5400675" cy="4568622"/>
                        </a:xfrm>
                      </wpg:grpSpPr>
                      <pic:pic xmlns:pic="http://schemas.openxmlformats.org/drawingml/2006/picture">
                        <pic:nvPicPr>
                          <pic:cNvPr id="70165043" name="Imagen 70165043"/>
                          <pic:cNvPicPr>
                            <a:picLocks noChangeAspect="1"/>
                          </pic:cNvPicPr>
                        </pic:nvPicPr>
                        <pic:blipFill>
                          <a:blip r:embed="rId225">
                            <a:extLst>
                              <a:ext uri="{28A0092B-C50C-407E-A947-70E740481C1C}">
                                <a14:useLocalDpi xmlns:a14="http://schemas.microsoft.com/office/drawing/2010/main" val="0"/>
                              </a:ext>
                            </a:extLst>
                          </a:blip>
                          <a:stretch>
                            <a:fillRect/>
                          </a:stretch>
                        </pic:blipFill>
                        <pic:spPr>
                          <a:xfrm>
                            <a:off x="0" y="0"/>
                            <a:ext cx="5400675" cy="3333115"/>
                          </a:xfrm>
                          <a:prstGeom prst="rect">
                            <a:avLst/>
                          </a:prstGeom>
                        </pic:spPr>
                      </pic:pic>
                      <pic:pic xmlns:pic="http://schemas.openxmlformats.org/drawingml/2006/picture">
                        <pic:nvPicPr>
                          <pic:cNvPr id="70165045" name="Imagen 70165045"/>
                          <pic:cNvPicPr>
                            <a:picLocks noChangeAspect="1"/>
                          </pic:cNvPicPr>
                        </pic:nvPicPr>
                        <pic:blipFill rotWithShape="1">
                          <a:blip r:embed="rId226">
                            <a:extLst>
                              <a:ext uri="{28A0092B-C50C-407E-A947-70E740481C1C}">
                                <a14:useLocalDpi xmlns:a14="http://schemas.microsoft.com/office/drawing/2010/main" val="0"/>
                              </a:ext>
                            </a:extLst>
                          </a:blip>
                          <a:srcRect t="11599"/>
                          <a:stretch/>
                        </pic:blipFill>
                        <pic:spPr bwMode="auto">
                          <a:xfrm>
                            <a:off x="0" y="3174797"/>
                            <a:ext cx="5400675" cy="1393825"/>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17A51CC5" id="Grupo 70165039" o:spid="_x0000_s1026" style="width:377.3pt;height:335.25pt;mso-position-horizontal-relative:char;mso-position-vertical-relative:line" coordsize="54006,456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GqY7wAIAAL0HAAAOAAAAZHJzL2Uyb0RvYy54bWzUVV1r2zAUfR/sPwi9&#10;t44TO2lMkzLWNRS6Lawbe1Zk2Ra1PpDkOP33u5Idt0kKKx19WCC2Pnyvzj333KvLq52o0ZYZy5Vc&#10;4Ph8hBGTVOVclgv86+fN2QVG1hGZk1pJtsCPzOKr5ccPl63O2FhVqs6ZQeBE2qzVC1w5p7MosrRi&#10;gthzpZmEzUIZQRxMTRnlhrTgXdTReDSaRq0yuTaKMmth9brbxMvgvygYdd+LwjKH6gUGbC48TXhu&#10;/DNaXpKsNERXnPYwyBtQCMIlHDq4uiaOoMbwE1eCU6OsKtw5VSJSRcEpCzFANPHoKJqVUY0OsZRZ&#10;W+qBJqD2iKc3u6XftmuDeL7As1E8TUeTOUaSCMjUyjRaoWEViGp1mcH3K6Pv9dr0C2U387HvCiP8&#10;G6JCu0Dx40Ax2zlEYTGZzeMknWJEYS8Zp7MkmXZJoBVk6sSOVl96yzSBdM/S3jKdXkzHY28Z7Q+O&#10;PL4BjuY0g3/PGYxOOPu7tsDKNYbh3ol4lQ9BzEOjzyC9mji+4TV3j0GqkEgPSm7XnK5NNzmmP5ns&#10;6b8VpGSy5x+WIVJv7Q06c+LDu1P0wSKpPldEluyT1SB4KMPAy+HnkZ8enL2pub7hde1T5sd9lFAc&#10;R+J6gahOuNeKNoJJ11WiYTUErKStuLYYmYyJDQNhmds8ACKZdYY5WvkDCzj4B4DtEjhsBJRPwDxm&#10;C1p7rboONDKBXxynBxoB0ox1K6YE8gMABxggMSQj2zvbo9l/Atp6AhCGMO3SAIP/TVlQOV1hHyor&#10;8OPDfAdlIaPcb+6q+4po6ChxIPqdpRZ6AkjNUC8v3/BBA/O5V8EgQC86H/Kp0NCm/apywEoapwLc&#10;F5vaJJ5BI5t1Tvet7UB88WQ+uRj/k/hIVksPWipfpV2h+JUXRRmaH9wRoR/295m/hJ7PYfz81l3+&#10;AQAA//8DAFBLAwQKAAAAAAAAACEAn9eFwTvaAAA72gAAFAAAAGRycy9tZWRpYS9pbWFnZTEucG5n&#10;iVBORw0KGgoAAAANSUhEUgAAA6cAAAJBCAIAAAA1FFQMAAAAAXNSR0IArs4c6QAA2fVJREFUeF7s&#10;3QlcE2feB/CRhAwEEkDCIQlXQAW8EBU88dZaj1p727XWbmtPW7u2tuu269tj3bbbbtt12+1ad7vq&#10;rrW2ar0PPEFFqHIJBIGEK+FKkJBAYEKC7zMJKGcFJRD1N59+dluYeY7v8zwz/zx55mGAvpahcEAA&#10;AhCAAAQgAAEIQOCuFnC4q2uHykEAAhCAAAQgAAEIQIAVQNSLfgABCEAAAhCAAAQgcPcLIOq9+9sY&#10;NYQABCAAAQhAAAIQQNSLPgABCEAAAhCAAAQgcPcLDOjZ22yGkqSEVHXL+2+0wIscksBQkeAukdLL&#10;Tp/J0wkGT5saLuzPKlmdHSTjY6NEdOcFYcpT4pOVjM/o2TH+XZzSnzWwad59VHdLKyjr6lvVxZn2&#10;jZgaqDuTlEf5jpk9MfRX5PV5p8/IbqMvmXSK5NPZGjpk4rTwrjpBp8qMJi3+vFxPCYMmdt19brV9&#10;NFlx5+WMKGJqdKiAe6uJkOtI7c6fztYKLbW7kQ5TfPo/244qjQLpzGVLY++5jn0boLgUAhCAAARu&#10;LtDDuV5ddtxfV699q/mf1156cukjc2KnPfPP85q7YicIRp3+A6nd7suV/VwdnZx13nRKaeiyCY1F&#10;p755a/WXx+V6082b+S47o4/qblDGf7X63T/8vtU/qz85Kq8qOvXdH37/ZZzyV+UZ9WW2L+1Iv9W+&#10;ZK7JPvjHtW9tvVDes87IVJzfvp4Ue/Vr/zms6rr/3FqXYMoTt7+1+oOD2TrzrSXQchVbu7fWvvXt&#10;jc/Q5DeGkrh/rf/yvz8ofSYuvPc+y90eKK6GAAQgAIGbC/Qw6m1OcMKKt//8wZ/ee/O3i2LILK/h&#10;9Jcbt6Rpbp4ZzoDAHSgQtfQN0tut/3yxdm6IK6cvK8FQPfxUo7ly6UK1pYQXLmXfSZ9GGdWpzV/u&#10;LIlZ+e8PfzutR7PbfdkeyAsCEIAABO5cgVuKeoOHRc9/7KEly1a88cU3P33xkJii0hLTlLobCiZG&#10;o9LoDe3mqBi9pkRVrmN6+BSnDDqN/kZSJBVNdSezX/rykk5/TlGMvpwU5lfbiGTRVcE6r0vb1Mjl&#10;qpJOsviVa02MXlWi6apUvtPeOarI/nFNpEdLRuT88jZ6gpg1u2SKuD9ME13/oplhi9GpMEFTkRa5&#10;2aQhQxqos9N+7fLWFbH+e2et08aL1e6iMAaNRqO7WTGpTupuaYKuPNl6dRr//epVpOewxRYPi7lv&#10;8UNLSIcn/yxa8KurGlpVk5Yu+Ue2TPGPx2+sgmAMOlXxzX2YaoLQhcGv0FnzNmny0xObP4HqzyfJ&#10;Ktv3+w4dqc0JbbslKQkpcIeBzF5B6sKCd+hSXXUV9uek7tfPp/0XfCzLlv1vaXirRSKB973zt3+v&#10;fWKCuNOFI93rG3fuvRglhwAEIAABWwvcUtTb+tkuioiMZB+CDdbHtEmTtnPDi/eFx86Kjhkz5bV/&#10;JVq/Y9Wk/fDh0+ExU6bOnh45etHq7+JL2NNNmjN/mhoRvvDLJEvEXH76w/ulEUs+SyIzVdUpXz4i&#10;jQh/8t31z8weExkbHb7iox/SMk9/t/7h0dHRsRPDZ6/enNT8bGdU57d9+HRkzPSp5OcL1m9LYyMG&#10;RrbjmYhw6dI/rF/7RHjMdFKYhz/cl99ZKMGojm54iGRBCrbsre8uyG9Urou6tA3gSs5sepEt4ayp&#10;MWOkKz7aJ7NOs3V6rUmX9PXDbKlWr15xX3jMrJc+XjuOrf75lnny6kS21tN/H5cW9+FcacQjn6VZ&#10;UtPLfvjwUVILi96y9QdkLJc+6bOHwqWz/3RaQz5FmBjF0Q1LI9litD6HbZjyxO/+sJCgzSYtErnw&#10;3R0p7PltDkb2X9aK/DOaNBA57b7V21NaAifZvg+flLZcPvW1r0+rCGL7iry+K6sgiTiMIJViWyHi&#10;id/vymz1Keh6dvqsAxtfXMBqk8I882VcPvsRqPz0X0i7T3/xw/dIW0fHTolkG5d8ra9J/MsSacSs&#10;38exWVocMjevIOVcve3ymVZ1r07Z/oeFEZYmiB0jXfBWc8fQnFo/m9To6dVrn44k9frkuKXLXT+6&#10;uKodzU3/k5FtI0Ua/dY+SxmbJV/bTfJiFLtfJKQv7rD0OkPJma+fGT8mcvZcSy/9A+mlnaXNaM58&#10;/eToiQQhfMGbX8fnEkOasn6q6ZSuYxr64rRL+dTwZz/5+NlwSpOaKm9ubqbkwFvhbCuTNrJ2pFe/&#10;SrLCdmzNXB1ZOf3dW1NJSUiBY8bEkIHcOg7X7169YKIFPDr8RWuXYHtpZ12FVSFj5Bm2C5G6R1vu&#10;CewAtZbnye0yy8Wsz4sLHnnyxVefeWh6K5+u+sZNGwYnQAACEIAABDoI3G7USxnUShVFCUJCBrHz&#10;M5rkLZ+s33zGY9GKlY/FcDVxn67fflFDwpf/ffz77UmiqcvXvPnSY5EF+/7yxbYL5d1pjcRdB5jx&#10;L61ZMds/acvvlz7yzF9+8Vqx6uWHoigSqm6PZ+MJRnX6uw/Xb08KfWjlswuGU4qd67/cnXV9wWXa&#10;7m1y8bOvrVwUTqVs/2pbfEv8dCNvsk7xq80yii3b8wHyXUfzr/+q87q0KTWjOPLZ2s+PqiIfe/6N&#10;NSvmkkKu/uZoFinVr1+bdnRfkso/ZtGUEaOmC6isNFmx3hrYqLLSMilB9ISIgY438iHx2ae/3y6j&#10;whc9+/yjE6i0bWv/sVdmvYANWSwXZm77YPXmNCp0wco1zy+JYs/5eBsbMTMl8f9a/5fdWdL5z775&#10;xssLhmfteu+zXRmdxaOWxCKXvPz84xPo8n0f/t/GM6SBTJqUvX/fnkLFPL7mzVXLYgQlcRu3nlHc&#10;iB5bKjLB5+qp/xCHwYuef33d84uGUWk/fLO3Y3itk+3+bO3XR5m5zz7/m2ki6vQ/3/9XXGlLauVH&#10;tx9npr60ZmmsUHN0w3+O5uvdB0dHh1KqS9lF1toy6txLSRQ1dWzUIKfrdWdUCVtJBUXTn33tDbZj&#10;KPZ9tuv8jQCXSdp3IEkXPv2xCJ/W84c3uao7XbMn5zCKAxte3HiaEc9dsWrN0om0Yvf6dzaf7jif&#10;q8/64Z8bEynuhKUvvTxa98OBzOuZ/Cpdq6LoVSlpaZRo+JjRI8ZEiClF+iXyWlvbI3TBb9kBRZ36&#10;7M2vjypafdtwvTXFPHX8P1//y74SeuKy11Y9O9VXF/fpa18ebfuhMWbZ8y8ti+FTZzau/458bOuy&#10;qzCq41+/+/lpymPa0pXPzh5suSdc/5jXPJ1+M5+OfaMn+jgXAhCAAAQgYBXoadRrCR0KspIP/rBr&#10;375dOzf/5Y8v/jONCn908XgSVZg0WaeOplHT3nn/4zdf/78PP3pMQOVn5xRXleeTJzE1fdWrr768&#10;4sU1zy8PpWRZCk2XsVertpnw5r/+8cGql1998dmp5KfBy7789os3X1rz2tPLyGvfyiK1kSwhuHR4&#10;V4Fwwcefv/P6ug/ef282RSVlZqmNzeFg+Mr//fOjdc+TuHmJkCrOUlzffqI5D0aVfnR/HiV+/IN3&#10;Xn/5tXc+eodcbz26qEubF5hM+hJZqp7yX7pyzWu/ffnV59lCpsqU+obOHa5fK1r0513JZ777eO1j&#10;s8aM51JJ6VlqNvhg1NmWqC4mQsS7YaAvSrlwnqJi1334zrrX1n355eP+VNypVGWriUuTLvvUXvbC&#10;P3z+AanFHz76YD5NJe08QKYTDerszHxKsOiFV9es+O0rry1bRFOJ2YVdvF81988f/mHNa29/+QnJ&#10;Im/v8UsljLFCVZxPDX72hZdfXrFyzQvLoihKrW61AKGlImsmO5eXUNTspa+8sPLZF154bgGfUlVX&#10;6EgrtD6q848dOU1FrfnL+nWvvfXJB6QbaC7JCluCMv7cD/7973dWvfza889FUlRKrlxnFoWOmSCi&#10;8tMyi1k6plKefomiJkRHtnq138SolcQi6smVrzz/W7ZjiAljdaucBy/78pBs19d/fn56T65qLral&#10;t6u2vTbLMkvK/hP9YVzPF7Dr888cPUpRUa/96eM3X3r5zfe/WBpAKXb/fKGi7XcPJHA8eYQMlAXv&#10;vvfmqjXvvP/FguubG/w63Q1kRp3JdqHR4SEin5DI4WTpUUpaUZuBFvPGR++ufvnN9z56PpLS7D58&#10;odXnwOutOdv54oGfSshw++JP7z3/0rpPPnqZTBvvOpJ4I0QWPfbJ++teW7Xuww1kJJYcO31Jpe+i&#10;qzCV2cknNGSMvPceGaEfblgXQ+UfO5/Z5guHm/p07Bs3XQSDGzwEIAABCECgg0BPo15rAonfffT7&#10;d99a/e76Dd+d0onmrlv7mwns2yf1xTl5JMaiqep8RV6+muGR3b/kZWqG7yYhz++EU/Hn8vWUKOrp&#10;rw/se2+htBtbg4lDJV6W05x4PPI9b1CoxMMSiNA0+SljZhiTPj83m6HcaJOS5KiopmiyELas8npw&#10;Kwn0YvdX4jgLeJZAsqktAImZ5HkaSjh+bARbfmf/iDAS2FmOrurSJgGem5cXRZVcOH0irZyhpQ+8&#10;s+/Yf1ZOEDR24dBy7fhJE6WWvd5onzEx0ynqouWtIxLVZZGoblpkeOsNmxidSp5NUeFhwyTO5ALB&#10;6AfWffLxYxGt8YyV8qIsElRFDrdcyPePGDGBlEpVXMHQQraA+vPxp1JUBlo0Zc2ufcfWdrEhVMyI&#10;wV58NouQEREUpZOTDxUOoXPePnbgy5UR7iSRErVGzRa61cv71ysiGr3sbyTluaQAjKasxBLEtz8Y&#10;TZ4ijaJcqRoV6R7FRrYN85UabXMAExgqsbzBxHOmyf8ZLXPYoqFjpvpSSWlZShJA65VplzVUzMTR&#10;4laV5wrDl3x0YN/nDw0RkpyVFZVsTNpqCYc4Zvrojvtf3eyqTkp/Gz8y6pQKBfnMFhUWwpacFkWE&#10;jyDVkcvL2sZuRq2qmLTjtEhLiclpkaObc70J3fWykRAzNZF8MIgc4k3zvEMiSDdITMtsvbQjNCI8&#10;gB0RgsERQ8iYlKuUN6aCr7emvkQuN1GC0WNCLcvKBYFjRgeQc/NvLN0fHWEZMLRIGkHKqCkv0VFd&#10;dBWjWpGvobgR4aHelqSmPf3pF69N8Woz8X5Tn876xm00CC6FAAQgAIF7VKCnUa/1OW3dw+HP77y+&#10;bHYARb6PfvNzy1eldTodeXlGf/TD3y5csGjh0j9sI2sfGANzzWfaQy8vEplOf/nqnNhnf7/9EiMM&#10;CBWRAOumB4fi/fr78uZ6fTXJsmTXH558aNGch367/gD5Wr9O17zIuFX67aYdW35jrKkmkZy3UODM&#10;Poa5JJpuiai6qAvTesMmEjzd99yKGLKs4vdLpy98beNeJe0vFQvpm1zrL3S2ZEcOvv/o6GlUdWqa&#10;XM/o5WmpGip24mhJm3d5mDotCUyEA4WW9Z20KHLugkVzI1u/70OifzZ0EQpcmi8UerC1qKljjLzQ&#10;OY+vmcrVHPjoydnzn/nLPjnlGyru4vV4oUBo+WRA0wJvEhDpDDqGS4sCQr1Mmcc2knWcC9fuJPO5&#10;rY9WFRGQitPq5G0f/jZm9m8/I9ONHXceMOotUXP8Zy8+MmfBkodf25RC/stoeeWxq5k72md0TLSQ&#10;fCqQaxi9MiVVRkWOiQppuzk0TWok0KXu3vDiouilfzraLikvIRtDdzx+/aqW8y2JiZd9eZy8d6Ww&#10;/JP8zuxWu8vetANbTzBqdSQY93BzsxaF4ywS+BNgo6Ftr2R0agIk8hE2n0YLnZt746/QtS4Co8lO&#10;SiYzu4yKfAGy73Cqip3lPXMxs9X+ZUIh3/o9Ak/o7kNRlTrD9d2Ib7QmwzDkSi+BkLaOPpp0DTKu&#10;axhjsy7t7Nb8K7670Jd8AVCjIz2z065CkiKd08fb2rcoQejU+YsWxA5rs9fvr/pgVrebvQynQQAC&#10;EIDATQV6GvVaEmzew+GxpSvf++TbLx7yJS+rXSKzPeSwPKKaY2LrTk/vzo8Q0sLIxz/+/vsvXlsU&#10;yiT98OUbC5e0vHJ00/Ld/AR2Yk84+6X3WvaW+vMnr90X2o155NYpsxPJ1uc790aM1Hld2kbhdMDc&#10;Nz8/9o/1z8bw88lWoyvmPvmXg5bVxp06dBLB05LhE2OoktTMPJU8KzWPiomOkrT7kx+W+Wkn8gHg&#10;VywsATF9fTMHDnkHitSFvUA08eVPDv7vg5VzReWnt3/0zIInu3jPjJza9o8O0ByaNunSdqxesuiZ&#10;dzcpI1a+vDSmyxKQPy7w5aqpS1dvOEM/8PzKRWRXjy6PyGVvvndjI7DHI9ust21/Fe0dMWYCpU9N&#10;k5UoczLJwuXRYwa3/eMIjCZp89pFC1/7086G8S8/v2TYzTuMpZ/e0lXdS7uTs5xp0nhOreJv9l9p&#10;qmN/IJ2ZSzUHlB1ahLoZnV5+KZVdLs8uBCd7DP9lJ5k5pqjkxFb7l9G8Vj2cxL5swToclsKR/tRS&#10;YC7lZPnC5PqJ18dL80+ETjTVVVexDAX242unnz6sCXTb55ZbABdCAAIQgAAEer6ut0NYIgqRDqGo&#10;4kp2TyIyJ+RGYuLQ6LmWbZ5mj2FnFbkUz6hR5JUwvtOe/3h/0r5/PD+RnR7efrKzHRV6uvU9Wbog&#10;JFmGRkx6gM1x/swID3YdQCfxROeNzXPis2sl9HXNv2ZMLVNLXdWlTWhINurKV2joqAfXfZdwZvv6&#10;x8RUynf/2plW24VDZ3/LShAYNT6Kkl06fyH5UhoVNX50aLugl+az4UKDgbFMDDKquK8+XL9hV1qr&#10;xZocMilIfqXTNbTUQs+QagiFZH5NpyrIV1ODF6z6R1zC/k9+M4zK++HLHy0v0Xc4jM27SjFUfQ2Z&#10;mvQms8uVp7f/bZ+KLKc++r9PVi2fEhZquajDvLlJJzvw93+ep6a+8dPuv733woIx1vPaHTxndhJT&#10;EDBmzgNs91gwNkBIQDoNu25cSYtHTJxKPhVcTLxwMZEKnhAtbTvVasg/tmVDnD7q+X8e/+69Vx6e&#10;GPIrsdWNVG/tqu7cLzrtwDzLihxdTfOefeQLCj35gsLSPq0PruWbBl29taXZo6U3dovOpJOnp5CV&#10;FOGPrmv+BPjeuqWRZDuU1LQr15cx6HR11rY36nSkC/lYhk+Hw8VSEB3bi9iDIVeRuWqBwNIVyaFn&#10;6pt/ZdSy08JCoVNXXYVD89gFK0aj2XKF5dXMDzcdVbXuRN306Y4/zoEABCAAAQh0LXBLc72tkyMh&#10;FxumqdmnKV8oId+8V9RoLM9ERpm4443V3yWpr8p+eGfRnOf/RV7qp8kf+334gUXktzqtzrp28/rB&#10;7uZb3MO24gq8Q0LYV6yqatgrDcXxm1av3ZnS/j2qrlIlccZAdmGuqrSCjQuYSmVey85lXdSlTZmZ&#10;yjNfP7xg0dv7ybYGfP/IuY+QTSQotV5NOXXq0K6+zYUShEaOHUYlffXh16ep4RMiA9pNU9O0u7eU&#10;orKLlOxbZGQdc/re7Ttb9hWzJsFzl0jIHGeeqtjymhp5x45dCRwq8XOntSnbX56z4K0tZM8HWjRs&#10;9pIHyHStprqyzTqNFpysXLKOgL1cmUsQ/MV+PpSuUk1WjAyJCLEsijAyWmt+HTiN6grScsPCrGtG&#10;GaYl/G5zIu3hHRJA6bWVltYhfzaX/OmyDxMUlobr+qAlUdGxlOy/6/9yUCeOmTjs+gbG1kvIsmcy&#10;uykeHGFZ90DCtG59IX5rV3VdyOZMTfpKpbLjWTyhlzSQonLyLb6klyrlCh0lGiwe2DZE5wmFpHYG&#10;udz6tqGenNayoqA7dPX5aZfIopEJCx55tHl34UeXPXTfNHbdefr1t8eyFAWW1OuLlcUlFD9E4t3J&#10;xwSBl0RC3uIrzldblj8warIOm6yq9/e/viqJbKpsCVuNlUq5gZIG+Ds1dNFVaC8Jmfkvz1NYXt0j&#10;C5ST/vXD/qI2rUQWn3fL59c7Cn4LAQhAAAIQuJnA7Ue97kIBmX5Tq6qNFO0/fvpikWHfrl1Hk5KO&#10;/udfm89Q/qOHSwZ6+ZNv7VVJp85cypKlnT5wZB/54p28Z8bj8tw8SNCZlXOJbLd0ev82cn5Pj+YV&#10;Atv37ItLSjzw37//O42KjLS8+NWtg/YKDiUx5Zn//H37wdNxO74mfxqq+bou6tLm63WOm5eYTGsm&#10;JiQkymRZSaf2xpGtpoaESHxCOnVo+9V8S/m4wpAxE0gZyCGNGRPi3r7coiETpw6m9Lu//e7Ho2f2&#10;bfrPv/Kp8Kgw39ZvdIlCJk4jb9lv/+rrXXGJZ3Zv+ud/S6jB06LJ60p8L3EQ+zdEziSnyGQpcUdO&#10;JZG5wODQdpOM1iw1JIs9p88c2vLNv7Ko4GkxEQKei4Cdjk1n51nj/vfZNzvIFHCJSpGlar8ZlnWR&#10;aFZa0vmk8/u+2bSJ5EJVyOVFbffmEo2ZMnsYFb9z1+HEtFM7v9m2j/GYSN67uklDCfxHk0UO7MG+&#10;dEhelWxzcIUiEimqLiUlpSQd3PzNZtK1KHVxprzT2ezrV97aVZ0W1MXNixRAdulCWlba0S3/+e+N&#10;ne9unC4IHT1lAmU6+uU/N8edP33gP9+SbU9EsRNGt1vcQbuFhJOaZv3z398eiD+9/Z+f/fP6zmXd&#10;oGOUxJ+ihkdF3Hjbj5aMGBNJUYpLl5S1zcWJ2/r37XGnD2z79pvzlGBWhzJYzqLFY2LnUtT5DX/7&#10;z74z54/+55+byMCcHR0lvh71Ju3ctTdRlpl47NBRsuvf+FEhg8jS3067itk/YixJK+Wbzd8eOHV0&#10;++Z/xVHU+BEhrXcpIYt9u+XTrRGNkyAAAQhAAAJdCtx21MsVSELIDGfJsePnFQZaHPvb1xaJ0v61&#10;esXTL355sET6+Jqlk/xpv2krfrdInLft3acXPvTEi1+eosIff2fFFH+aBHyxD8wWkC0/n1n6xDMf&#10;7mv3slS3mk0gnfvQoyKy+ehrTz+59uvT+qhnn38gqmN82dWiWFHMsjdfmkCVH/3yjWde++gH8gVx&#10;y9F5XdqFXJEPvPJ8DHXm82ceWrJwxR+2KbjT3ly5OFLQjWtbJUTi2vHB5L/9x48ZfuMPrV0/wXfC&#10;0lXPRlJZ2//04ot/2JxERa14ftl48gqR9bAu3o184IXlUWT1woevPvnienbj3qXPP8qewx82Z/m6&#10;qYKUf65++KElD6/dlEjFvPzqo1Gd5MImk7X9vWdefOurJEr00AvLYsU07TdxwZPDKLJ97/NPEhwq&#10;luwjpjvwp60XKtoucuAKI6Y/MJtswbZp9Yrfrv7n5cFTw0movfnLg3ltNnrjisY/+srSwfnb1z+5&#10;9KX1uzJFC159aqplg4VfXZYgDBk7kYRulGBazIi2M5PsXgTk7ajHyO5m2//w5Io3PjvjMS2SS14u&#10;/POuzA5/k6x1y3X3quvl6rKA5H272WR/YkvfXvoGoev0YN96ZBf2HPzstd8+s3bTaUq06LXfTOvw&#10;F8iEkQ+seXOukIr/au3zz3z4X/Ztv5ZW7pKu5QxGJbtEYlPx8OGt3/YTBAwbPZjdvyy1uCXsJbtl&#10;v/rM2o1H9fy5ry2bJ+30pVJ+6NSn1s32oM58vfrF37745VHykuW6FfOHtVIo2fWnJx965Ml3d+ZT&#10;scsXjCVjvIuuUk6Fz3/unbki5tRXa1968S/78smWLyvm3kjKkuav+XRryUq3bhU4CQIQgAAE7nWB&#10;Afrabn0n3Oxk0qlKyDektJe//43IUl+iIH9Ji3YX+4nYN6gMJWlJqUoD7RUYERF24zSmPF+WK1eS&#10;japEEVOjQ69fzmjy0y5nqw20ZEiEF5d8R+0u9idfqJM/IktekGvJiHwlXVrJcNzFAZbv2vUaRbmW&#10;EnhLrVOejEaRdim7ghH4hISOGGadkWL/CG01Q4v8xZbNzsgCXLKdllDc2d4RpFKZKdlqymvo8BB+&#10;vbrVVV3VpU2vIWXLy8ouUjNmWjJm2o3dFTpzYMhfFdYzlg0EWqfBaIpLdGSbsQC25uzR7GyhsMS1&#10;+rzECzI1I/AKGTIs3DqZZ9AoVFqK7012jbBeoshIzGZ93SWDx0SGt9qpgWwrnC2XV7CcoydOaJs1&#10;SyX774sP/en01Df+8biEIdOzooDR46/viUtqcS6V/KUDoXj0+DHeTEFKllo4LHKYQNe+IqSEZ2TF&#10;FMcnJGaClK6UXZZTg6Iig9u/V8iUZ10gfzmBJ5SERoUHW7YraFdZA/njyVqG7y0mu2FYka63vrWD&#10;tau7iWxZcDqVUHgMHh8TJdBlpeXqvCKiSBnYbkk2l/DtLHDq6qrWG1yYdJqSSlbNz7/NHHN1iayA&#10;tEVA+GDL2aT8OSnZZNGCe0hECM0YyGIS0uvIjryrF/zh6Oz3jn3yqOWPEutL0i6mKqvryX51IZET&#10;wjv/q7vsaYROaRKGDAn1MleScSEkncDapTvStepE+vJ8NVnH4uHfdo8Oa9ciS+4HpP51wdp9w57/&#10;9JUIM/sDSeSN5TSddks2u3S5po6kKRk9Nqq521hbh6YZZbacHYMBEWMnSK3LTrroKmzhya9I3fW0&#10;YFDIsGGhFjX2j1e3rl3nPjftG22GIv4DAhCAAAQg8GsCPYx6gXkXCjRHvQs+PvPBoo57296FFe6D&#10;KjGqlAOb17+7o+KhL3Z9MJfsU9bfB/kLwH+cs3Zf1Ju7/70iHPOn/d0cyB8CEIAABPpD4LZXOPRH&#10;oZEnBOxbQEf+VPW7O7Io0cyY8JstXLbvmqB0EIAABCAAgbtGgLNu3bt3TWVQkVsSMBsrys2CUOnI&#10;SWNvvKV/SynhohYBfZXOa9j9T7+6Yo7UxS5UzI3VFXVcSdiI6KgQt8620LOLUqIQEIAABCAAARsK&#10;YIWDDXGRNAQgAAEIQAACEICAnQhghYOdNASKAQEIQAACEIAABCBgQwFEvTbERdIQgAAEIAABCEAA&#10;AnYigKjXThoCxYAABCAAAQhAAAIQsKEAol4b4iJpCEAAAhCAAAQgAAE7EUDUaycNgWJAAAIQgAAE&#10;IAABCNhQAFGvDXGRNAQgAAEIQAACEICAnQgg6rWThkAxIAABCEAAAhCAAARsKICo14a4SBoCEIAA&#10;BCAAAQhAwE4EevZXKq7kXLaTcqMYEIAABCAAAQhAAAL3lMDQsBG3U9+eRb23kxOuhQAEIAABCEAA&#10;AhCAQH8JYIVDf8kjXwhAAAIQgAAEIACBvhNA1Nt31sgJAhCAAAQgAAEIQKC/BBD19pc88oUABCAA&#10;AQhAAAIQ6DsBRL19Z42cIAABCEAAAhCAAAT6SwBRb3/JI18IQAACEIAABCAAgb4TQNTbd9bICQIQ&#10;gAAEIAABCECgvwQQ9faXPPKFAAQgAAEIQAACEOg7AUS9fWeNnCAAAQhAAAIQgAAE+ksAUW9/ySNf&#10;CEAAAhCAAAQgAIG+E0DU23fWyAkCEIAABCAAAQhAoL8EEPX2lzzyhQAEIAABCEAAAhDoOwFEvX1n&#10;jZwgAAEIQAACEIAABPpLAFFvf8kjXwhAAAIQgAAEIACBvhNA1Nt31sgJAhCAAAQgAAEIQKC/BBD1&#10;9pc88oUABCAAAQhAAAIQ6DsBRL19Z42cIAABCEAAAhCAAAT6SwBRb3/JI18IQAACEIAABCAAgb4T&#10;QNTbd9bICQIQgAAEIAABCECgvwQQ9faXPPKFAAQgAAEIQAACEOg7AUS9fWeNnCAAAQhAAAIQgAAE&#10;+ksAUW9/ySNfCEAAAhCAAAQgAIG+E0DU23fWyAkCEIAABCAAAQhAoL8EEPX2lzzyhQAEIAABCEAA&#10;AhDoOwFEvX1njZwgAAEIQAACEIAABPpLAFFvf8kjXwhAAAIQgAAEIACBvhNA1Nt31sgJAhCAAAQg&#10;AAEIQKC/BBD19pc88oUABCAAAQhAAAIQ6DsBRL19Z42cIAABCEAAAhCAAAT6SwBRb3/JI18IQAAC&#10;EIAABCAAgb4TQNTbd9bICQIQgAAEIAABCECgvwQG6GuZ7ufNKThGH3/Foaao+5fgTAhAAAIQgAAE&#10;IAABCPRUoMktsHHCO43Dn2p3IV2Z4bh1nOnRIw0B03uUZs/mep2OPIuQt0e+OBkCEIAABCAAAQhA&#10;4BYESMxJH1/VMeTl5O6+hdTIJT2LegfUVdxaNrgKAhCAAAQgAAEIQAACPRMwNbQ7n4S8hsn/17NE&#10;Ws7u2QoH109p64W1b/RgXcStlQxXQQACEIAABCAAAQjcmwK/HnOS39p8hcO96Y5aQwACEIAABCAA&#10;AQjc6QI9W+Fwp9cW5YcABCAAAQhAAAIQuDcFEPXem+2OWkMAAhCAAAQgAIF7SwBR773V3qgtBCAA&#10;AQhAAAIQuDcFeifq1aR+t37tqtfXrHr73fc3fvdTcoGOaOpTv3v9pfcPlfT8vTdN6o4Pls+LDhs5&#10;fcnb38Qp9L3UNIxOlS9XkdQYZcI372zYma0391LKSAYCEIAABCAAAQhAwL4FeifqZdTy44dlVEBU&#10;iEB99h/vPPvIGzvyGaahsiBNrutp0MsoD33y/IbD9JL3Nn3+XETOV6te/iJe0xvhKVN6bMOK57dc&#10;0lBNjCrrWIJc09Oi2XdTonQQgAAEIAABCEDgLhcguzdYt3fg7ryP/ItT8anuV7h3ol6SHy2Qxi5a&#10;+tzajVv3fHq/c/zBBLnxeinMjCY/NeF4fHq+NdBkNCVyRYFSlhx/4nSqStumtExB/O5juuhXVj81&#10;L3bmY6vXLJWoTh5LL6eYCrkiJzs9Me7E6SSFtiVeZTQy60+sCddrFPlyRX528vE4Mt/M6JXs+YnZ&#10;lvldjapIqavXqUnWOq9Za7//6qkIqlSuULHT0pYyKUmR2NnfejbNQ8eTZBWIirvfkXAmBCAAAQhA&#10;AAIQsLkA2Ty39T89+vNsvRb1Xq8l7eLl5UFRZqol6mVkP6ya9+DTG/62btmDM3+3U86QBQafzF+8&#10;aNZjL63706on5r3yTXqrNQx6ZbbCHBEzTMKG8RyRdMx4UbVcqdfk7H9n8SNLlq38w59WL1/8whcJ&#10;JCQls8IfPf7YylVvr1q++PEPTqgYpmj/+gfnL35wybOv/+HgxeOfPTlr2bovPl21ZN5TH5/MOb1x&#10;7TfpjO7EJ8vX775w4JMnXt6SmLr91cf+uEtWT0qrSf72+cf+HKesku94Z/FjK/+w8Y/LH3v8jR05&#10;zTGxzdsQGUAAAhCAAAQgAAEI2FKg96Jeo16Zx87F7vjHFzsKQiKHebtay23U5PySLX12084ff/58&#10;oUAmU1hW09LUqBe2HTmx7fOHRbkprWZVGV1tpd5ZJBI2/zkMWiCgzTpdvWXalY5Z9+Pxwwc33l+x&#10;fccJpZ7MCp8WLt909uSeD6cYTsdlqK0Ziub9cdvxhDcCi5MNsz/aunvnltWjKtJK6IUf/fDhFHfJ&#10;4xvPbns6xMnMUAPcAsfFiBQpOeUMZShJS1eGTYhxlv+0IzFkzY7jh4/uXjM4acchGdb+2rL7IW0I&#10;QAACEIAABCDQRwK9FvUyTOq3a55YtnLVhu3yUStWPx4paq4BT/zg52e3PiNWJh6Lz9QwzasGaPHQ&#10;KLEHTbsIhBRDmW7UliYBMbc55LVEx+w/zYdfhNRXSA8Uh0spRZGqrDRfpdGpU44dTMjWGTWaaoad&#10;XXYOmf/gnFE+tCB69c9HP402ZSccT8zRM8bOVgYPHDwhmpalydX6Cll6RUhspHdTQbbKPSRcLKT4&#10;kvBQL1WOXH1joUYfNQmygQAEIAABCEAAAhDodYFei3ppzujnPvv+hz0HD59P2Py72WLnlqI26dO3&#10;rZoxcdaz/07U3DyCpCk+LTDpmJYglWEYHYd24rGp0eTgWP+fokyNTL1OR6lz0hOTMtWiqQtGkWUV&#10;1oPDns2UxG14fNSMRe8cLOw6V8/wmKiG9BSFIjNF4RMzKpinNxgpl+Z5ZtqFpgw6fauIvNf1kSAE&#10;IAABCEAAAhCAQN8I9FrUS/EFksER4aEhYsGNyVm2DtXpu7fECR/duPNvb80f1rJwoevKCb0kXvUq&#10;ldq61JfRlcr1HlKpO5smo9exO0KYdHodJRw4UOAsFIpil//+0883vLVAKqQcW+fLKE7/d0dBzJqt&#10;W957KkbatkQ3Mqe9wqJH6345dvxMmlfUBKmAFggFVJ1Ox0a6RpIZz0Mo4PZNQyAXCEAAAhCAAAQg&#10;AAEbCvRe1NtVIckKWjNZzyAVmlRy1c33MRP4T4gOVR786Vi6SqfJj99zKIkXNT5YZJnsVR07/otc&#10;o5KlKbxGDfMf5BcqZhQypZ5s5BB/9JiqkbKcZD3Iu25GyjtE6sfTFSmVLZsx8Nglwg2ttmagxcMn&#10;hOf9tOV4w6joCBGHFg4KEZUmJedpmGo5WekrGRbu1SpRG7YDkoYABCAAAQhAAAIQsKWA7aNe97CY&#10;aV7JH8yfNH35VhWl3//epgvVv1YjUeT9Ty6gjr2/7L7oGQ+u2qKaveqZOS2TtZo9a+fPeOT95Mgn&#10;HxwjooNjn5jL7Hhp8rj7Vu3hLJwfJWmVrFAyZmp06faXZ0UvfjfeSGVv/HKXysHbi687tHbWy9/L&#10;TZyWt+XEkdHR5A24aTGD2YXIohFzloyUb1k5edz05d/qFi6fGyFg11TggAAEIAABCEAAAhC4swUG&#10;6Gt7sCutdVtgcpCd0lrXm9EqVRpK6C8RtV5LoFcqKhihf4iI0ijSszXCiFGBPE25mhJJaK1S5+Al&#10;JS+N6TWKiob2F5LNc7OSkmWVlLt/8IjIcB+SqC598/PPHo/56+8nUNWUODLSuuaBnChLSS1lRMGR&#10;o6Xulv16VTVCnxCRgP2lXpWalkdOjvBilGqjm9hfZKyQK6spWuQlrFc3F4A9Ta5uchP7iSyLhilK&#10;K09OlmmcpdFjI0TXVyff2a2M0kMAAhCAAAQgAIE7SaCrmPN26tA7Ue/tlKB71zZHvZu/XT3KEtHi&#10;gAAEIAABCEAAAhC4WwVsEfXafoVD77QGLRDH3B8dinfLeocTqUAAAhCAAAQgAIF7TOBOmeu9x5oF&#10;1YUABCAAAQhAAAL3sMC9PNd7Dzc7qg4BCEAAAhCAAAQgcNsCd8oKh9uuKBKAAAQgAAEIQAACELiH&#10;BRD13sONj6pDAAIQgAAEIACBe0YAUe8909SoKAQgAAEIQAACELiHBRD13sONj6pDAAIQgAAEIACB&#10;e0YAUe8909SoKAQgAAEIQAACELiHBRD13sONj6pDAAIQgAAEIACBe0YAUe8909SoKAQgcFcL1OSc&#10;2Pvz7gPH446Tf85drviVPzbfpFec23fgXJ6+qbsijerLxw8cvFjW0N0LunuesSLtyN7j6ZXG7l6A&#10;8yAAAQjcsgD+SsUt0+FCCEAAAnYkoLm0a38WL2bxwgihpVRNjKboSkkNxzMwNMCDpprqNUV5JVqO&#10;h0QqGdiQe2xvUkPwmBC+sUngHTw4wI1jqtcoC4o1Rtrben7LYawuyC+sZsyaK5nlPtMemR7g0CbZ&#10;ltPaXC4w5F/O0Q5w4VyjBH6Dg3ycuZTZUFGQX6qjvQeHiAVNlTkZxUaBkKpRX60uyy+uFQYNjxrh&#10;xyjLOEEjBvOrcrJLOUHDxIbczEquB99o4AwKD+apC4oqDDyRvzRY5GRH7CgKBCBgIwFb/JUKzrp1&#10;73a/uLzzH1pPNk7swVXdTx9nQgACEIDArQkYymS5ao4kbKgXG7KaK9MPHkoq0tcUZWVXOErE9al7&#10;D14qNZp1iss5dQP9nStyiirV1YZGbZEsv4Yf4nX17N5jmbpGplQmUzmIB4tdLF8Emqozju0/k6sz&#10;1paV6hodB0rDXIqO3Ug2INTH2XKePufEz60uF1/LOX8hp1htaKjIv5x9VSD1r0/dH/dLmb6qMDuH&#10;/Oeg2pTTv8gKitS118yNdXVM4zWzo5vntYIUWbVnSLBjyfkEWZ0oyKP8l4TL+UVl1UaHAZUXz6Wr&#10;GxvVeRkKxnt4gNutEeEqCEDgDhKwRcyJFQ53UAdAUSEAAQh0LeBAmYyl53b+89vN//x215nLeVr+&#10;kFnzZ0V7U1UlquKiUoMgdNrcaVF+joZKtb7Jgcv1Gjd3/pzREuemBsbAmLkDg8dNnjtpsAdl1Bka&#10;rbmYa1VFGspnzMwF900M5pHHhVGd1zrZcp3Jcp7J2PZyy0/5IVPnz58b4WYsVRTkXskzuEfNvZ/9&#10;z8oSTX0T5cARRMx7YumDC8ZLBVxhaOzUSA9ux6pxeOLJDz6+eJzIUSAZOXXG5AgRba43oBNAAAIQ&#10;uDWB3ox65fL8rgpx7dq1Wytfv1xVXFxsMllv5jggAAEI9ILAr9weu5N6N++uXK5HxKQ5s2fNmTtm&#10;oLGe0Wbv/9+exEqjyVhvIIEs7ULzBMHTn3j6wdGe5NZP4l4ul+IMIGshzBx36bBAuiT+x70Z1aZW&#10;i32NDcYmDs3ncWlnPp9cY66tbZ1sg9laeK5Hx8s5PBc+z5Ev4HObGvQGvdFY+cue73/OqDabGgzs&#10;ZRz2VzetO+0i4HM4goBhoa6ac/t+TqpgrLfmxsbGO+uxctOa4gQIQIAI1Gi1TU3dfuGg52S9s663&#10;qKhw964f9foaT09PmqYdHBwGDCC30huHq6trbW1tz4vXb1dIJBKlUtlv2SNjCEDgrhAgkRm5gzMM&#10;U1VVJRC4LXnokcDAoB7V7KZ319GWg6SpubR3XxZv/OJ57Lpefe6RvYla8ZixQTxDlZZyF5YmJRmG&#10;zls02rk0K08r8BmQc+pSU+TiuYGa0wfi9UPnjDKcPSPnDY4Oa8q8UOY1Y9G0IGeSpFmTdvhAFj15&#10;0YyA2uSfjxaKYkYaL128keygESPF7HmGwrP7TrW6fGZA7tEE7eB5S8bwso8cSHEIjzDJMk0h40f6&#10;UDqNwTko2Hxp/yVz1MJ5Iz3MxWf3Hi+V3Lcompd7+EAGZ/yimSL54X3Z/InzhmtOHFP6zFgS61ed&#10;fOBgljFozCh+QWIOf8LTs4eQTPPz8+Pj43uEiZMhAAH7FLh+qywoKBCL/V997XccDscW63p7J+r9&#10;yyd/DgoKeOCBB0jIa5+gPS0VaYB2gXtPU8D5EIAABK4LkMB37969hYXFb679fY9Yun93bRP1NpSd&#10;3X9M6TXt/ijzhYPnjeExbnnnizwmLBjHTT50vj4iVloa3yrqHTI9uOxUGjV24VT3rCPHb0S9lEF+&#10;Yve52rDZc4KqTh9I1gZMnsBLP3Mj2REL7hvuTt5U02Yc3p3S6nI26j1dKpqweKJrxuGTpYMmRxqT&#10;z2tD7pszRBN/IMNp4hzfK4c6RL38/MM/p3Gi501wSDscXyaKvb8l6p3srjix97x2yPz7ggqOHc4R&#10;Nke9PWLEyRCAwB0hYL1VFhQUrX1rnS2i3t5Z4VBfX3c3hbykZyDkvSOGBwoJgTtFgMwIkJskuVX2&#10;tMA9uLu2vp07eQ8O9TTkn/jp54TCJh9pcGB4uB9VfHb33oRCs+dgiQunTTkGOArdeabKCwf3npTr&#10;TXplek6VdSEB329IkIs25eD3uy+UGcm3jjxRm2T9BZY1Chxeu8vltWRNm7EkceePcTl17kGh/n5B&#10;g3jVmQd2HbhYSfsFeTndKCqHduKZdLIDexOvOns6GcvO7t0dX1DfpnQOtNCNb6rJPLj3WHaN2ajM&#10;7KkhzocABO4UAeutsrKy3EYF7p253q/+/vkrr7xioyIiWQhAAAJ3h8Df//73l195vUd16f7d1aSv&#10;LNVxRL6efGtI22TUFOQW63m+ISF+AvZHxuqi/BKDa+AQsgWCQV1J1j14e/KM1ZUas6ufiK7Kzyyo&#10;cw8eMojWaRlXbx/LJexh1BbLy5oGevOMRr7XIHde+2SteVW0vnxAXfqJc1e9w0MH8t0lIdady3Rl&#10;8vxyo9CP/U+qrqpSa3b18RaSqNmkryi7ynDdfH0EDeScSqNwoBuPyxd5C4xXyVZlPn4ePMqkzc/M&#10;1Tr5Dwl0rr9a7yMe1CNDnAwBCNxZAtZbpS3mensn6t387dfPPffcnWWK0kIAAhDoY4Fvv/322ede&#10;6lGmd+TdVa84ti+hNmzeojHeN39hrUccOBkCELgHBKy3SltEvb2zwoG8vnYPtAKqCAEIQOC2BG7h&#10;VnkLl9xWEXvlYteg6Y8+sXC0F0LeXuFEIhC41wRsd9/rnWgVq2DvtR6J+kIAArcgcAu3ylu45BYK&#10;1suXDHBwdOQ5OrTZyaeXs0ByEIDA3Stgu/te70S9d688agYBCEAAAhCAAAQgcDcIIOq9G1oRdYAA&#10;BCAAAQhAAAIQ+HUBRL3oIRCAAAQgAAEIQAACd78Aot67v41RQwhA4K4UmPJ6Xrt/7spqolIQgAAE&#10;ekugr6NeQ1HygT17j2U0b4FOdmEszs7MLqysyE9LkWut+6L/2tFUX3wh7sBZha75z7+3P9ekK0q5&#10;mFbY4ded/5zsMSlLuSirZHdfxwEBCEAAAhCAAAQgcPcK9G3U21RfWSAvrapSFpSwEW5TfeHZuJOp&#10;spT4A3tPyzTXODff5uaayVBTobmq6ypMbaopyc3MU9a0D4o7//k1Q4UiO1NRaSB/RwgHBCAAgTtN&#10;4I/vR6ZsYv85s8b7etnrsnbtyqqj9Fm7NrQcZ5Utv1We23BOSZH/bT7YM62Hqvln139C0mk5i1zS&#10;+mAvP6e607BQXghA4J4X6Nuo16RVqtk/NWmqLqvUk8DUZHJ09wsZPjYqKmrsmOHefLY5zPrS/MyL&#10;qbJCtbFN65jrK3IzUy7LNQ1Uc8hr1BZmp6VkFpGfXD8c3PyHDB8sEZgrclIuZuTmZKZdTMst1Zmb&#10;f+7GIaG2piAzhU2/3jSA7yONGC715g+gTPVVheTkDEVFXRfTyPd8XwEABCBgXwLLwxYLaz9fmRa1&#10;s5Ya6vPPWdbS1RXmUmEBLpROeyX8gdfWWY7JkpbQtuhMbCB1dmu59TerHqD2fmmJX5XntpQ/sMr6&#10;kzQ2xtVnHdnr+5Tl6qdiz2zdcz06ppRnt56xLwiUBgIQgEC3BPo06jVpyyrrnQOGD3GnqorVBuqa&#10;2agtLcxMvHilKD/17LHEXJ1Rm31874GzsmJF2rEDe+MLW/4aO1nYkHhg79nL+QWybGs0bNZmnzl8&#10;MiUvN+3EvqMpFS0Rcsucbm2V/HJK8tnrKddUW+aAtXWF5w/sPnW5UJl79vDhCyU1zXO9+qL4fXtP&#10;piuKsxL27jud09X6iW6R4iQIQAACfSKwJSdqdf625qwaVcet/1atpcKCBFSdtpzycnNpWxDyw6nB&#10;EsnkdQ8Ns/xGEBQWbjlDVXSG8nUTWH9ypojEwYJhD62bZA2WJcFTbySjOreVeuAB61U4IAABCNxR&#10;An0a9daWl+oc3P0C/X2dzRrVVQOZs3XgcL0i75s/I1Li3NTA1OuUeRWUT9TsRQunjXQ1kD/+zp5D&#10;DqOmsNTAl05cMG9mlAf71+HN1YU5ZVTQpPvuj/Z3qClRdVjS0C5lo3UNQ2NVcalBGDr5vmmRfo6G&#10;SnXzSonastzieveRsxYsmjPKp7EsX6m/oxoRhYUABO5dAXaRw6Ou1JWr71sNSPzKBrtkxvcKFb/V&#10;skRhV1bzLY2dBnYXtrLSF+bIpgaKLT8Jd/do+U25tmXZg+UnyoIzQ4cEWcJkMiVMPTU56N7lRs0h&#10;AIE7WaBPo97SMq3RVF96Jb/aZDaoSzSNrJwDl8flUlzyR3yampoaDEwTx1lAcznOfCeOqcHQEq02&#10;NjRSPL4zz9GZz2ej3qY6rcFYn3/ixx3xJUaj0WDsZFlC65Sb28jcYCDpuNA8QeCMJ36zZLSnpf7X&#10;GuuZJgdnkjyXJ6Q5ZpLcndymKDsEIHAPCbz/x7SolaU5/n7Wpb0kQiWzuRTlMuxB6+KGdeuW++7d&#10;aFmYS2JcyzRwy6E8tzEnbFXzhG5XZGR171bqKevcMFnbQC2/yfn3ED2qCgEI3GkCfRr1KjVGyoHR&#10;qWvqKQ5VW1laYwl7Wx0ODm3fZ+NymsvH5ZDIuPm4XmSOc8CYaXOmRUeNJAt52VC4G4flNDLva9YX&#10;Z6RkFNdZp5I5HMqBTZZdakz+i/1vHBCAAATuGIFKlY4SuNEkLi2Kb5m7vV54oftQqrxGT9UV51DN&#10;U7bsst1dG4oCyUqH60GwTFvdcomve/PKCOXZDUeo+1qWBZPEqTNbyOTxl3tl7L/ghbY7poOgoBCA&#10;gEWgT6Peq0ZewPgFjz6yZMmscPcB+tKyDi+OOTnzuUatWmsw1GgMZr7A3ckafzq6Cp04Rh35uVZT&#10;w07EOvCF7Jyv88CBjtr83DYvtP1ayzo6ufIog1ZbW6vOycouaF6/O4Dn4sptrNVcNRp0Wl0jx11o&#10;ea8OBwQgAAF7FlgelvK+v6WA/qN8qQJ5CaWvKW9eqFCXtad5YQMJdq+Es1O81dVXmsNZEvIeJ8Fs&#10;q1lbceBUS2TMzge3rHkgIW9RcMsKYDYXyaTm2ePXyLreqcvXTbIujcABAQhA4A4R6NOo18Bx9/Ni&#10;A0qe2yBfF7OuTM203TKM4xo0PICvzTi848cT+fXu0mBPntWR6x4U4mMqPLvjx7gcHfsDzkBp2CBz&#10;8dm9u0/lNrgFBg3s3uws1zss3I8qPrt7b0Kh2XOwxMVafyffoaHuhpzjO3ccztS6+If6Od8hzYdi&#10;QgAC97DAlpyfKU/LzmWeoiulD21pPZvrMmxWWM5GdlXvl3upB2aRBQrXp4Hrso7vvSLb++X1bcnY&#10;PRwkk9iFEBs2bNzra13DQN5aa57ZtZzXag+He1gcVYcABO5sgQH6Wqb7NXD9lHyDxh61b7S56rt/&#10;//OZZ565aTrFZVpfH3eeZS2BQV2pMdFuHKZugLu3J89YXakxu/p5C7jm+lKyp28N5R4QEurVOvo0&#10;GyqKCmscvd25RsrVm5xJdi7LL7xKeUpD/d2bo2Py3pu2tKKe7+PNq6nUUq1SdjdXsj8fRM40Vhfl&#10;lxhcA4cEuFGkGOxpXs7c+qp8eZG2ydU/JMTHpXsx9E0rjBMgAAEItBL497//veKZ53tE8it3V/KH&#10;2dollfD54B4ljpMhAAEI2KGA9VbZVcx5OwXu07neABJzNmfI4XsNChg00M17kB+JOB04fM9BASSQ&#10;JVXhOPuFDie797YNedlfsJvrDvEXkUusZ/LcgyIioyJahbyWH/r5k2zY9Nuk3Pxz1ornERgxMjyA&#10;7N1L0rSeRn7q7Bk6PGrsyCEIeW+nP+FaCEAAAhCAAAQgYJ8CfRr12icBSgUBCEDgThQgM7vt/rkT&#10;a4EyQwACEOgzAUS9fUaNjCAAAQhAAAIQgAAE+k0AUW+/0SNjCEAAAhCAAAQgAIE+E0DU22fUyAgC&#10;EIAABCAAAQhAoN8EeifqvXat7Q5k/VYdZAwBCEDAfgVu4VZ5C5fYb/1RMghAAALdELDdfa93ol7y&#10;t4S7UQucAgEIQOCeFriFW+UtXHJPE6PyEIDAnS9gu/te70S9DNODTX/v/OZADSAAAQjcisAt3Cpv&#10;4ZJbKRmugQAEIGA3Ara77/VO1FtVVWW7ItpNK6AgEIAABG5dgNwkya2yp9fj7tpTMZwPAQjc0QLk&#10;VllQUGCjKvRO1Ovs7LJ37967KfC13ZoSGzUkkoUABOxZgNweyU2S3Cp7Wsib3l3v2ZvVPVvxnnYh&#10;nA+BO0jAeqv08fG1UZl75y8SFxcX7vrpR72+xtPTk6ZpBweHAQMGtC6xq6trbW2tjepgi2QlEolS&#10;qbRFykgTAhC4dwRIZEYWqFlneQUCt4cefiQgIKhH1b/p3dXX17e8vLxHad4dJ+MufXe0I2oBASJw&#10;/VZJZnnFYv9XX/sdh8OxxV8k7p2oF20GAQhAAAIQgAAEIACB3hKwRdTbOyscequGSAcCEIAABCAA&#10;AQhAAAK2EEDUawtVpAkBCEAAAhCAAAQgYF8CiHrtqz1QGghAAAIQgAAEIAABWwgg6rWFKtKEAAQg&#10;AAEIQAACELAvAUS99tUeKA0EIAABCEAAAhCAgC0EEPXaQhVpQgACEIAABCAAAQjYlwCiXvtqD5QG&#10;AhCAAAQgAAEIQMAWAoh6baGKNCEAAQhAAAIQgAAE7EsAUa99tQdKAwEIQAACEIAABCBgCwFEvbZQ&#10;RZoQgAAEIAABCEAAAvYlgKjXvtoDpYEABCAAAQhAAAIQsIUAol5bqCJNCEAAAhCAAAQgAAH7EkDU&#10;a1/tgdJAAAIQgAAEIAABCNhCAFGvLVSRJgQgAAEIQAACEICAfQkg6rWv9kBpIAABCEAAAhCAAARs&#10;IYCo1xaqSBMCEIAABCAAAQhAwL4EEPXaV3ugNBCAAAQgAAEIQAACthBA1GsLVaQJAQhAAAIQgAAE&#10;IGBfAoh67as9UBoIQAACEIAABCAAAVsIIOq1hSrShAAEIAABCEAAAhCwLwFEvfbVHigNBCAAAQhA&#10;AAIQgIAtBBD12kIVaUIAAhCAAAQgAAEI2JcAol77ag+UBgIQgAAEIAABCEDAFgKIem2hijQhAAEI&#10;QAACEIAABOxLAFGvfbUHSgMBCEAAAhCAAAQgYAsBRL22UEWaEIAABCAAAQhAAAL2JYCo177aA6WB&#10;AAQgAAEIQAACELCFAKJeW6giTQhAAAIQgAAEIAAB+xJA1Gtf7YHSQAACEIAABCAAAQjYQgBRry1U&#10;kSYEIAABCEAAAhCAgH0JIOq1r/ZAaSAAAQhAAAIQgAAEbCGAqNcWqkgTAhCAAAQgAAEIQMC+BBD1&#10;2ld7oDQQgAAEIAABCEAAArYQQNRrC1WkCQEIQAACEIAABCBgXwKIeu2rPVAaCEAAAhCAAAQgAAFb&#10;CCDqtYUq0oQABCAAAQhAAAIQsC8BRL321R4oDQQgAAEIQAACEICALQQQ9dpCFWlCAAIQgAAEIAAB&#10;CNiXAKJe+2oPlAYCEIAABCAAAQhAwBYCiHptoYo0IQABCEAAAhCAAATsSwBRr321B0oDAQhAAAIQ&#10;gAAEIGALAUS9tlBFmhCAAAQgAAEIQAAC9iWAqNe+2gOlgQAEIAABCEAAAhCwhQCiXluoIk0IQAAC&#10;EIAABCAAAfsSQNRrX+2B0kAAAhCAAAQgAAEI2EIAUa8tVJEmBCAAAQhAAAIQgIB9CSDqta/2QGkg&#10;AAEIQAACEIAABGwhgKjXFqpIEwIQgAAEIAABCEDAvgQQ9dpXe6A0EIAABCAAAQhAAAK2EEDUawtV&#10;pAkBCEAAAhCAAAQgYF8CvRP1Mvk/vb1y1ZZ0XeeVY5QJm99Y9siqHVldnNBbJprULR+8vyVZ05ye&#10;WZe++YmRI5Z8dlrJ3CwLpiRpxwfLF0ePmvH4yg2b4xT6m13Q4ff6rJ82vPdFgqpDVqT637yzYWe2&#10;3tzjNK0X6LO2b/jgm05SbpMeo0n87u2nZo2LjH7s9Y/3pGpuWuUbV+uVinylvhsX6FO/e/2l9w+V&#10;tD+V1P2zv/7UBo3gb3//7XUfH8q/cbI+58Bnq+ZPGhE26cGVn+3vFITRpP702etLJo2Nfuyldzbu&#10;T9WYKUYV/+27q15fs+r1te9s+Oq7Q6lKhkiaNclfrnz2z3EdvTsWphv53krT6CvkihINKUyXTX8r&#10;qVqusfSZz366WZ/Ryw/9deXiiWHj7l++/ruedFpGp8qXq7rTySviN76+cuPpljF1yzXChRCAAAQg&#10;AIH+FuidqJdiNAXJMo3B2Gl1mIK4Td/ECydMlbrTNq0vw2hkZ47JqhqscRaTd2DTDt3jn/zllWmS&#10;m2RcL9/zycoNiV7z3/101QTq4JerNuyXdyMIbBt16uTJR1NV9R2q2MSoso4lyHsShrZNg7man3A4&#10;RdW5bvOpTMH+P635OEfy5Eefro2u27X+dx+d6BCbdoWvSfrm2ec+Tqi8eY2ZhsqCNLmu3Ylmnez4&#10;rmTGW8hvlYNeFr9n+6H93+1ObJEk8dPaN7bUxL6xcdMb0Zot6574YwdkpiTu0zffOWiKfWPDH2c5&#10;X/h23Qd7MnSUsTLtcFwBf1iklKc6+vHbTz2+4Rj7MUZfkZZeqmaa2larY2G6ke+tdEuS0f9efeyD&#10;/QojxXTV9LeSruUa0mdS9if8+mcvEvd/++bbO5iZaze+94h/+l9Xrf9fajc/WTGlxzaseH7LpZvH&#10;soyJUV3OVtU3j6lbrhAuhAAEIAABCPS7QC9FvdfrQeaQCsgEmDw9IS4h2RLo6ZU5mXIV4yUOjxAL&#10;acqsU6XHnzgcl5zfHAUyWjLRKFdkJZ04Fi8r05B/VxWkJhyPS8hSMoxOkRp/IiH1+qSUXpWdTH6V&#10;Lm+emDQzmhz2wvQCdhaZFsWs+nbLqglebIxr1imKddKFT04JdrPGwJoSuaJAKUuOP3E6VaVtG7CW&#10;pyZdomauXP3UwtkPPvPi08MoVZGKDSBIGJ0Yd+J0ksJa2Hq2eIp8UoZDcefTFarmqWtGoyQp0+FP&#10;/nXrn2b5s5nrVakJx0g5LbOSzpJZa7//6qlIEYctVbvqU6QK+aS+8SxIu8lg68nHCcuNOJPRyonA&#10;icRsTZvwmlGc3X+CXrDy5aUzZz38ymsvjtJfSLpimcqrZ6tw6HiSrMJShc4aSFFSqddrVHK5Sks+&#10;vhAltvlOkClVUhHSFqQiqfJfC6f08qRLzKgJEWwFWw59UerZHPY/kpNJzMRmrEred7Ag4rnXX3xw&#10;WuyDL767ahRz9kRqu5la/ZULydrRy19+8cE5C5568ZloZ6W83ILME42asmD5C3/86oeD66boDx27&#10;0OVniPaF6Spftj/IslKTT1swW+L4drx6FashI53wdKrG0NxS6Zauqy+XqzQ1THVlQa6SHmxpeh+G&#10;nUDVNn/mYq8tYRuuoyFTYenGqZ18EmI0ll9dVKgbWijbdcLrxJrsg8eyw59Z/fTC2fc/tXrVw6L0&#10;82lKQyd9jNGwPZ8dYqQvkU7LaFRFSl29Tk1GRAXTZgCScdGuw/T7LQoFgAAEIAABCPSSwAB97c1n&#10;+K7n5fpp85xp7RttrmKyvnnqyZ+i/7FjTUDq+t+s2kOmkEQiSqORLtv0RWzK6ue+UbBJhCz/dtMs&#10;2bpn/5ok8KE1FV4PfvKfdfO8ND+/sfjdODY5TuzvPxr585t/l1EUOUFfIRg12iknu0HAaDSjVm/7&#10;+wvSgm+efeoLpX8IVSKnF3+67Z3ZzP43lr0XR4lFepXb45//c1W47E/L36PW7HhvjjBn66o2Gc1g&#10;Dr0xf/1pNjQWWRP8xwujBM01Y1RxpNg5czZ99btY8fVpYUZ56KOn3/5JSX7A+Dz8+ZZ3J+u3P/vI&#10;x+nsRYLJsQN/aXh8699XhPM0CZ8s/13Bw39bWvnxuuzHt26aX7f99d9+nCyQCDRK6ctbPv+N6Pjv&#10;n9ji9+m2NZGq/7Ut1TyhYtuqxz5JEgVL9AXKsN99//VTowXNsSOj2PnGYx/EUSIho9ERnHV7Nj7O&#10;T/rslZVbctgS0bP++MOGpVJnSxXMmhMfLn69+Lc/kPKQn+jlCadTqfA5U3zUO/5v+YZjRrFAp6Jn&#10;r/vHnx4XJLVroE/GHnvhtZ8sk36S5X/9P97Xz36bz/6HdNmWL2JOv/XKdzIfEV2hka7Y9NXLsVTK&#10;x8+uYev4eOiN2XN9+jcvfVi58u9/nOJzvacwsu0rn90X8cZ85cZ/029s/dP9fkzyl088ezp287/f&#10;ihaxkVnyZ088mxi7+bu3ot1v9GVN4sfLVu4ftWHLewtDbrRDwU+/e/IL0f+RZpWwNf2/xW9rV//w&#10;8bSCD+9/W7/6h09aECzJtC8MyajTfL9+WPHB/A0J5DOJiK7XiB7+dPPbC8Ta+Da8H8xRfbb4ZavN&#10;qFc+mpGx/nPSUgJVgX7KO9uWlv/+xc1y9leih9/7nWDLn7Mf/8fL+r88d3zcps2vxAgMqd+++PTx&#10;Cf/5ePix9obpX7z8229k4hCRSq6f9eEPGx5ubkSSVIW1AJbBQ1HiZVt2viJO+EubTjizpYMyOd89&#10;+5t/ST/6+b1ZBJSsDIlLKPeKnhqu+aFDH9v8/GNfplKUUCTQaYyxa7+Ycel3/3fC8qlp1Gs/vCPa&#10;/JuWAfjef19nvnuudYd5kHQY65iad7MvTHrploRkIAABCEAAAkSgq5jzdnB6e67XUhbp0k0nD/28&#10;eUWIKiO7Ztjqbf96Qeo8es2Pu1/xz979g3zyBwcPH0zY/Kzw0PcHWr7Cpaf8bsvhxE0LBnFJWDrz&#10;3YNH9u9+b5o+XT/7rwdP7PzXCmnumbRynTItUT3hrc0/7N62PpbJydKos0/8FC95YcuRvT9/tZQ5&#10;fjhN07IGwFie1D6jWlIumhr1wrYjJ7Z9/rAoN6V57tNSYNo35olnZqu3r5w3/4n1X25PyGfnF5mC&#10;+N2nhcs3nT2558MphtNxGWortGjeH7cdP/v+I5NEipSccoYylKSlK8MmxAyyhmlNmrRD/0uPeuuH&#10;fQd3blig2ndUVk2CPDaqN1Z0KFWlOj0xTfzopp0/7t78QoTiF5n6+jIGffaJfXGCxZ/+fOj4tpcj&#10;KAJjnS6te/jzQwmHP3tYkHQ6+fpMqalBp9XTfAFtbU9ByJSFD08JFWoyf9qRGLJmx/HDR3evGZy0&#10;45BMb1kP0LqB6sd9uJOAiGZ/dOjgmnEu7K9Dl370Y/LPq0SpP+/SPbzx8METhz9fqtvz34TSTj8g&#10;6RS/JOqHTwgnodf1g1Hm/CITDpsQHTVBWmeddTbqq2sod2+BVYlD0QOFlF7PmNr0XtHwh1cudjq0&#10;bv6M36z6bHuc7PocrEmvKVakp8Yf2v7Fpp81YaNCLPP5HY+OhfnVfIe9sO3QicNfr6D3//tQtqY9&#10;b3N9Rz/3+cFzmxYzl7Olz5KW+vnzhQJZTsXQF78nPZye8NYPhz6cYq27kzR6QogiI5tMuDIVsiSF&#10;JHqYQ3tDpUaVEq8g+e7YvXPjUtHlCzlXb6iq0sl0eMyaHYcOH/r0fnc2SWNh552Q/ZWuRs84CS0t&#10;xn6YG73gwXkxouoOfcy6eJeOXUe6wf8+nMLLztRP/uiHD6e4Sx7feHbbs2Gull9bB+AU/b52Haa2&#10;3QKSTtXxQwhAAAIQgMCdIGCDqJcjDB4uFfB4AqGQYq5/TWt5hGvkORrviMFeNC0kCx4EJfkFlq+D&#10;eaLZS+ZEiq3TlnRIxDCJwIGmnWlBeFS4iKYdabqJMZrp8BVbTm58iFbEk6+kyQqHWvIVcoUgeLBY&#10;QIuin/nn5tXjRWxoyB7kK90OGZFwkhYPjRJ70LSLgJSMah1vcYSjln668+u3HvST79n8/ssPPv1Z&#10;gkZfnq/S6NQpxw4mZOuMGk01w0akziHzH5wzyocWDZ4QTcvS5Gp9hSy9IiQ2UmKJHthgRFWiE4dG&#10;SPi0eNrqzV89E9kyo9xJ9fVOXj4C1cn/fn9SLnpq97mvb0xbkpUIchU9akykyFlIUhPxSOhsJJGf&#10;pr4y+/SB45mVjF6jr7seMFmqw3NqGwoyuoJslXtIuFhI8SXhoV6qHLm6kUScXTYQW34uPWr+wilh&#10;QqpOJbvCSMOlpAUEIRFSSiFTdvb2k16ZlqwZRYLeVssbyHfySWnUqEipKCA8RqpJ/iWbvJTGBu6O&#10;lv+1HKRC7FEn3/PB8mW/eYL88/bmVD0/5MF3dmx+d2l4edyWP6967DcfNL85Z2QSvly57KmVb3/y&#10;k3rW6lULI1pQ2w6yzgrTeb5sMEcacRjpD4KgYcGCSnmppgMv2+D0tIXzJ4UI+JIHPz+79RmxMvFY&#10;fKaG6TT+5wik42LEisQcjU6Tl6IQxUT71bQ3LDUKRGIq68D3e+LVg986fPzT+69/uWDWaRQKffDo&#10;SLISyF0aEkyT1uzYCW/kzH6UonlOzZDNva/znk/RwRHhAUKa5ybiG8knjXZLxFsGYBcd5k64kaGM&#10;EIAABCAAgZsK2CDq7TpPxlDDONA8Dhub0Twezeh01tCT40SCLfZfmtpEye1S0iR+sWxS9OI1/83W&#10;Wp7axgYy10Ue+2xqPiFSfxGvpTbGrjLqqmx6Dbswd+yK97YmnNzx6YPB2Vu+P5RXo9NR6pz0xKRM&#10;tWjqglEeLRdzLHGGKDwmqiE9RaHITFH4xIwKFjb/2szodQwbsJBDIJEGS5pnN0l5O5bKQTTztU0f&#10;LaYPrX1i3vQnPjve6hW6JhKYC8j7YVYsS3pGHSmRRpGekpimoqPnRV6P8imuG/mQQNXrrK92MRVJ&#10;3773zrcJZXryfqELWUzNHrQLTRl0+rZzq517cGhSQ4asqjayrcSew3XicRt09Z20DlOclFA9OnaY&#10;V+uk9HkXkjW6Q+tmjZv4xMYsSpWSotLzBM5uVF2N0VoAM2UkkSOZnObRQqG/yEck8hGTT0nkg4Gi&#10;tCH8oT9uPpr88+crRql+2nIwu5ZEzDx6ymubfvjx4M/Hk09+/kK0T+czvZ0Vpqt8LfPN1tqRj1gk&#10;DjQZr3bGy+Py2Bl0siXFtlUzJs569t+J179S6KgnkE6IdlekZcpz0mT0mAkhzh0Nm6QL129eH6vZ&#10;uuqx+6a8vDmpzQJlUlPaiUc+P3BpAduvG5n6Ljoh+SXfjaYYfa01gtXJfv54/Sc/5ZKlxp0Osa56&#10;vvXnzQOQ6dhharvTYX49cfwWAhCAAAQgYB8CfRr10uQ5TWZtLRNl5HHO8IVebSaqfpWkUZX803fp&#10;oS9s3rJx5cxwNlrhOQnoBoZ9u5xRHP5iw1dxpS1TWLweZqTP/+/vHnx1y2WysIEWhcXOnxlCqa82&#10;coVCUezy33/6+Ya3FkiFlGPbSIv2Coserfvl2PEzaV7ke/zrc48cmswk6wxsJfU5P332wTfJlc3F&#10;6qRUXEZTTY968tOfEw5+9IBuy0ffna1oRqB5QiFt1JHvylkso2WGj/xIKIh+cs2GjZ+v/U0EmbRu&#10;Dq7ZX4l8vRhlvqaOPc9Ynnr8J7JbG5luF1B11o8WJGJmeB7ClkXDN+99ZD5eyGP01pwZnZ5x87IE&#10;Ym0PRpGSqBk8PkzUCoe8R5icqhHFPrf2j+ve/eOqR0dTOUnJSqNAIqIqlBrri3kmHXmhig70F7lL&#10;Zr724eefbfz8s0/XPRpReez9xc99w249xxFKJy2cFU2r1ZYXF7kCUYA0PCxE6tPy6aKTGnRWGNIc&#10;neZLymumdFodu8SinuRBZIUD2/O26p2atN1b4oSPbtz5t7fmD2v+INFJETwiYiLp9NPH4lKYUdHh&#10;ns6dGOo1NYKY1V8dObvt3VjZl+9/f32/P/JhgyTMNBhJ7GtiLK82OtIkhS46IU8oEjmrVWU1lh6i&#10;K0jetSdTf62HPb9tFUjXbd9hXFvm5m/eY3AGBCAAAQhAwL4F+jTq5YkkwYLspBS5vl6TczFNPyQq&#10;eGDnk3adoTFkhYEgIFQs1JWSPSFMlKNAHCLWJCdcUFUo049vP95qOwC6k4x+Lb7muZOCkTf6LTsV&#10;6OXpl+SisGH+/qFihv1an3xfH3/0mKqx5Uv5lrhUTBaz5v205XjDqOhW2xfwhOIgiSr5dHqxRvHL&#10;/h2/VFIOzVl3Un1aefDDJS9vTdM7S0aNkAq4rbIQiqQBTPr5CzkF2QknT7PzixweifzooqwC8gV6&#10;UeLxY/Ibux+TGDEqRlxwbPfpbI1ek3Z0v8w5IjLEUzgoRFSalJynYarlZPGxZFh4lx8zSHDc7lt7&#10;F5E0iJIlkr3YGFVmooIOD5d0WFZQr0xPVoVNiGwd9BJA0sTiOb95YunSxx9d+tRvHprinJqUVek1&#10;atooTdz3h9NUWp0q5cDu07pR0S3LWlpIvQb5iyqysxXsC2T6orRkGTUqXNzdSL3TwlC0pMt8GX3i&#10;0YR8jSovRUZqFzywS142TGcoM1khIxWayMqTVltq6Jjm2WtrFTiisOhw9bHvDhWFxw73ojsa+lGy&#10;n9587A/bc4yisJHDxG1EaS//cFFBfHyaXJF27Hgy+8FJ4Nu+E14fMLTv6CmRTMK+/cklOn1B/MHj&#10;OmlkRLCk4xDrvOfzzDoyed+2zelOOgxZlIIDAhCAAAQgcFcI9GnUS/uOnz8vJPmvT0yKnvz6TuHj&#10;j8Y2r+XtDiXHSzoqQn/4jXkTZ71+WEeVfPfZ3sbxSxYw+99ZPGv++mNe8+eN92t5vvM6ZtRxmrJV&#10;pnTAtCeeimELFhk2csoTG7UPv/FMbPDQ2CfmMjtemjzuvlV7OAvnR0naFZMWR0ZHk6UO02IGt3qT&#10;y0EUOffh6JLtry+avOyTpLD7F4aTpRGWRR08nw7V95REz5ut+275jLGj5r0bH/nkQ5HXU3IOmTIn&#10;ljn8zrJFS9bvt+6rSoujH5kvOvD2/dEzfvuNevKiKZZd0qyHaMzDy+dQh95bMmPi5Je3yaNXvjgr&#10;gBaNmLNkpHzLysnjpi//Vrdw+dwIQWcNTnuKhPVJGx5csvGyZa7YejhLpixcSB9/h/zlDrLJhvTJ&#10;R6L92n9EYVRJCUppbGSbV8v0qrTkLOEosrbbstKX9o2IHkGl/5KtC5j99KOS5C+Xz5sSPW/lF+mR&#10;q1fNi2iXoihm6cpZym9XTh5J/pLFI+/LJry1cm5IN78P6LQwpACC0K7z1cdteHzy4rUHxA//ZkqA&#10;sD1v600LyIKWaV7JH8yfNH35VhWl3//epqRagZeIyvpi2YPvJJEXFq83xPBp0c4UPWlqmDfdiaFE&#10;FB67MDr/i2XkT0s88rFm2or5I27MXouGz50VnP3tqvmLX/qGbBVCcHhBXXdCsiPeshXh6d+8fH80&#10;sUoY+PDKRyI9/bo1xHh8by++7tDaWS9vy2kd+HbsMK59eofozo0A50AAAhCAAARuUaB3di5jN7JV&#10;1ZDFtWKeTlWqpjwkYneavFKm0ruJA0S0QaOoqBGSrZrI+2pk4jT5QkGtV9g48q4TG/OQ7UJV1ZRX&#10;gIQNkizpWM8k76qpKS8peRPr+g8pZfLpCxr30dGREkqj1PEkUrLDU05auooRhUeO8ievqN3IvUNG&#10;ZH9Wpc7BkiBZxVvRIPSXtJmhJEskC7LT8lRGZ3FY5OjmSThS2pTUUkYUHDla6t5SPJ8QUcsUHVvI&#10;Jjexn4gmhSd/4ayCsiarL0lNk2kocXh0mITmtMq6Q/WJANnPNS1PQ0tHjwptWyKyX29GWk6DKEwq&#10;ZPTNKRPV9DSFXigdNSqk7dmkeMr0cxcU9W7i8FZJkf19yR8QcZZGj42w+HfWQASrWKk2U16+Ekqt&#10;1JHlyNakLdshJysY8fCWhctsHRmhf3PW+oKkBLkgenqbnXrZBtUwzc1t6ZaskpFmm9jEtn5OFSX0&#10;kYYNj2g709nSg0mtc2Q5xTqeL5m7DGFXRZP9ZUtqKBHbqVp382Z8/2aGTgvTfL6FvU2+9fIda5/Y&#10;IvrjR4uEugZReFSENZV2vJYsvMT+liUNDFlSna0RRowK5GnK1ZSI9HZSsEodRyjxoNSa5gZi0YqV&#10;Or5Eal183NGwJRfGMzxypKXbtzrIfr3paRrySqeYW9PcXdt1wrYjXZ8fn5BZSXmGjGrdadsNsesj&#10;kSwsaRme5A/LKavJgh6JmKu+MQBJ4h07TAmpbHv8W7zf4DIIQAACEIBA9wRssXNZL0W93asAzoKA&#10;vQhYo16yifLa2Na7T9hL8VAOCEAAAhCAwL0tYIuoF99f3tt96p6tvQMtHjVnSofp8nvWAxWHAAQg&#10;AAEI3PUCmOu965sYFYQABCAAAQhAAAJ3mADmeu+wBkNxIQABCEAAAhCAAATsRAArHOykIVAMCEAA&#10;AhCAAAQgAAEbCiDqtSEukoYABCAAAQhAAAIQsBMBRL120hAoBgQgAAEIQAACEICADQUQ9doQF0lD&#10;AAIQgAAEIAABCNiJAKJeO2kIFAMCEIAABCAAAQhAwIYCiHptiIukIQABCEAAAhCAAATsRABRr500&#10;BIoBAQhAAAIQgAAEIGBDgb7+KxVNuryE+Mta2tNbQOnUVY0DR0ydMFjQrdi7qUp26myxS9TU8f5O&#10;rUTqSpLiLxmCpkwN9+xWMo1V2fFncg20s5O5oc50jeIHRI8VFJy/QoXfpCRN+rzEU+xpYwR5Z8+X&#10;UH5D/AcU51UPip4x0pt38yZqMhRdOH7ZNGTq5LDu1ZcyaeXZ+aqSHBU9eKhYPCRc4nrzXHAGBG5b&#10;oDTlSHKx0dXL06mhSlPLk07oXg8n+XY+GLsYuV2Wk4y0hJNZVdccfUZOneBvuHwyWek5ZubYQa2H&#10;/Y2LmZJzcZcqKGc+x2RgGimu14jxwbpLKeqbD8yW0k7xKUs4l9swcHCIS4WswrX9HaarcjKlF+OT&#10;tb4TZ4zw7tadh/Aos3NLinILTIFDAvyGDAsQcm+7rZDA3SCQ98uJoprGxnoDY+Y6uzpznH1HjB3h&#10;Q9+oWpNenhCfxQmfPlHa9unR1ePvZo8bQ+G5k2kVHA8fd66hUl0nHNrtByjVSw/iu6HdUAebC9ji&#10;r1Rw1q17t/sF553/0HqycWIPrmqdfn1pWnJ2lc/Y+yZHSLjlqVmqaz6Dpe7XqguvyAoqGhyFHvwB&#10;+uLMlLyqOm1RZmZemZHvLXLhGitzUmWVHIEzl+s2aNBAJ1N1ca5MUVHHcXZzcbrWYDA5DhT7Ch2N&#10;1cVXcnKV+gGubgKaPIhM+lLFlXyl/pqz9b8txzV9UXp6iUvknJmTIvyaCjIvl1E+Qm1eYYPXEKmo&#10;sVJxJbewwuAgcHNtLMtKzyvX11QUFlcYOEKhC/eawWB2cjWrMi/nldVxPUQ+pGg8d59B7o6MplB2&#10;pVDDcAWuLo6kdPl5uXJlVd01vruQdjDXV+bLcpWVVaWFJczAoYMHcRkNKWh+eR3X1c2F50A1MVpl&#10;vqyglHEQksuvP0EdBjRV5STsPvWLaoAkbGiQr8Cx+y2FMyFwywL5yacLOcNmTh8nHcjkpcm0LsGh&#10;vnRDhUKWV6htcnUXcnXytPSiq3XVJXm5ipKrZncvD/qavjAjpcDoKuRxeOxgdDBYzq8yOrkJ+ZzG&#10;WoayjNxr7JC8UqQxct3cXbhd9PwmfUl6en5lbW2N2S1IwlGmZ5Y6+kcEuzvoS3Kz84urG0mazpwB&#10;zfUzqrMu5jYETrlv2ugh/CpZprxG4DWgJLfSKSDct6n0xkh0pTRXUmWler26uLC0huJ7CJwttw5X&#10;jvpKuqxESwl8Bnm58Bzd299haAdTvaY4LydfddVEu7k5c6l6Tf6VnKLKqvLCIr1rSJhEQIb8ze88&#10;FDWgqVZxYf+R5MuMaES41FdIc265jXDh3STgKZZKg3yaStLyGgJi75s6IsjHlWu+0dv5DYUZl2SK&#10;shpD4wChjye35kZvHHBVlpatcxs8xM+1+cHR8XFTW5onyyutZR9qLU8XRp2VmFEpGDl9RmSAa01O&#10;mrzeIzTYm9P6TKY0Oz2nrFZfocjNLyqrp0W3/CA21VUU5+YWXG10Fro5ocvfTR3X9nW5/ZizYxn7&#10;Ouq9Vlt6RV6qNTv7+vmKB48ePULq7lCdfXr/2fyrNeWyrJJrYn+64ELCZTLOtI2NemWZ2XeI2Kk8&#10;9eSFEp43tyQ13+AV4KqI+/lsQZ2pviSTzMx4OxUkJ1U4BQWa0/YfOl9U26hVpGWW8SSBvMJTe87k&#10;1TYZFBmZ5XSg1MvJcltoqiu9kqumA8KlImfT1YJcZYN7oKhBWUF5edVcOHyhmDFrFLIrNW7BA6uS&#10;T6fmFl1tMFXlZhfUeYWIqlITMqqdSDhcWm1sbKJcnJmi7KIBgwKbMvcfvFRqNOsUl3Pq3Nyqzh+9&#10;VG4064uyr5TREgmTuvdgaqmhobJE0+DgIg73a0g6eCCtrN5IHsJXrroG+jfJDh9IVDBm/ZX0zBpB&#10;aPDAluj2mqE4Q8YbNtqjtil49HDPVh/9bd/ZkMO9K1BdkFGkruV6DPLzCYoYHRXmyzepkvbH/VKm&#10;ryrMzrnqKnEpOZ+YpSgqqzZzmLJCtVPQYE8mNyEhs87dQ5+dQgajb23i/hPplUyDOidF0TTIS59+&#10;PtfgJR1YfmbPiewqk4F8cLxS5xHsXHiss55/zVCZm1ve5OLUWMO4B3rWFRTWuAaHuRQc2Xsuv8ao&#10;L85OKzb5hogF1gdo49X87GKjaHCYxJXLlMvyNI5+Elqt1LsFerUZif6+DZfPJF8pUNcZtUWy3Bp+&#10;iI8x81xSOdfdrFZVNTQ2XeO5UOVZig53GFFj6qFjmbpGplQmUzmIA7myuH2JhXXGGmVFndnJe2jI&#10;tfRu3XkoitNQmnnZEBoZyJgGjYgQ8xEB3LuDrEPNrxmrCmQljGhImL+Lg7kydf+N3t7oTmuLS/Ts&#10;Q8dV2JR3+mSr3uhckVdoFA0dao16m+qLE/e0f9wcPZalqdPkp+XVew+RuFk+Lg5g1Pm5yquM08BB&#10;vmLp8KjIUG+6ruDMkRtnhggqk85eyissUjcMuKYtKGm81Qexj+GXQ0cyqhqZisvphZQkZBC/m9+M&#10;oG9AgKJsEfX2dQfkicdMHOlnKkzc+7/vdhxOzK82k8jzShkVNGnh/OgAh5pilc5Mng488eQHH1sc&#10;LXZh1CqtQVumNjp7+1mfck01xQU13IDx8+aNC+YzmgqdyTKD21hZUFzLD5u+YPH88QGUOq+kUq3S&#10;mJz9o2JjJ4YMpAwGy2kth1GTd+Hk/h/3nilm+H6DhGzC164Zm/h+YZNnxEb50ZShliHl4Dr5Tbp/&#10;wfRhPjyzwdBouXiAy5DoaIkzRxQ+OdrPEp42VhWXGgSh0+ZOi/JzNFRW6Ae4+YSMmzFjTLCAMtbX&#10;VhSWGvjSKfPnzR3tweZTV5ZTXO8xYtYDC+dEeTeW5pdUVpZrmwSDx8VOHRcoMNXX3Sioo2jMkhVL&#10;5yx8YtnCIQKMAAj0kcCQ6HGhLtUZJ3Z+t33XqcxSg6m+ODfP4B419/65EW7GypKrzDWKcgme/chT&#10;i8ZL3SldhdpQr1bVOrj7i5zZR+o1Q1lxudFt2Ox5c0aLebrKKkOTZeTqS/IqKO+oeQsXzhrpaijJ&#10;Lygt66Lnk7M5Ln6BHlSVQmWw1Np8tUCh4fmPn79w4VQpT1uk0DS00mgylGacObrvh4MZ1Q6egV7W&#10;z4dmitN6JDaYKQcu1ytq7vw5oyXOTQ0MWwsyoGnJhOhgAVcQOn5KsKX47e4wZVcbuAODx02eO2mw&#10;B2XU6auKS6q5AePmzZ8dza5s6tGdx33Y/OW/mT/vN089EOmJb276qDvfgdmYNG16u7LaZ8wobx7t&#10;N3pGzCBHx1a9se1jjXwJq277uLmmL8ksbhSPu2/hlFBBfVmxxmjV4IiGTY4M5JVeOrxj69a9Z3M0&#10;RrO23ZnkeTeAIxr90JMPzR3py7/lB3FhibLCwPUdMXVG9DCRI3mu3oHNgSLfXQK9GfXK5fk3x3Fw&#10;Dhi78MlH58WEicxlGafizhZXVxuM9fkntu+ILzYaGYORRJsU7SLgOzp7SkTcugpVpaq83sHT38fJ&#10;8p1mk9FgpniuzjzeoAmPPLV00iDr2rhGQ72RcuLzHTm0M5+mGH2TZ7C/UJ977Ke4PHrI+MhBrWdK&#10;zVRDdVV1PdcrLGbuwomBlvWCAxy9h4Z51qcc3HOmuL4l8hxA8xy4FEGyPLY7P8z19Y2kwDRPEDz9&#10;iacfjBkyZGggdSVu9/EcPUnG3EjWGvL4fJ4jn88nRb1mrGeaHJz5zjSXJ3TimIz1HK9AP151xsE9&#10;J1Xuo8aHi9qs9XNwJLk74gF58451T5zRrSHWtUQ3L+d6Dpu+5MkHpkUFOevzLxw6lVVZqzcaK3/Z&#10;8/3PGeRjakM9GQ1cnoAMM66bWOzWVFWqKi2tNgnEfs1rDs3G+iYHvpDnKBg6+6nl88KtP25i6ozk&#10;xwInLsfZ2YlrYprcArro+exw4wjEwe5UVWEp+zmYMtcbjBSHTxYMkcHkRBlbPoVaHuEkad1Vrc7M&#10;D4qcOX/mSE/rHCpvYGjrkWj5mQOX5nIpdrqriU2106PdHWZK2NBhgXRJ/I97M6pNTWQAGxiK58zn&#10;OfAEQkeSU4/uPBQ7mMmI7s377j3R8/uxkjVabVPTrzwAfq1o5EJyeY8L32ho19uvP5E4HtLWvbF9&#10;yo3Gto8byqivN9YXn/tx69FcvcnIWJ6ulsPJZ/Tsxx6fPzlCzL2ac+Zo/BVtTYczHbh8Ac11uK0H&#10;sYH2Cx5oKj67a1+WOXTsuCCXHmPggntN4HZGXHeseudttqKiwt27ftTrazw9PWmadnBwGDCgZdmd&#10;pRQikWjRokXkX7QZB3anUJEL50V5cnS5cbvP6QdHuhekVYgiY8IEBs1VkyjES3nyuNJnxpJYf54u&#10;98j+ZIM3+QV/7PwZHrkHDua5ThxDp50v85v5wEQRWXlQwfN1VZw+Vzt06jBt4jn90EULo4Sqs7tP&#10;VUpmL5gs5uiKLl9MycyvpkOnL5gR7MwWxVR5ce/hTOGEJTOHCK3PHrM248iBlGtDw69dSa/1GTva&#10;q/Ripnn43HHm80dyXGMXTRMVHf45hRO9aILp3AFS9sWT+ckHEmrD5t3nnbvvRJlk4qjaXxINQ+ct&#10;Gu1cmpWn5XFVly5WCIdHB+pTUmpCp400JJ3TBM9bMsY59/jeC8ywWUGqkxkktTkRA+RH9iUbIsiF&#10;nk1VioyUtAyySnD4nMXRg8ha366OkpKSuLi47jQtzrlrBK5du0YenwzDVFVVCQRuSx56JDAwqEe1&#10;u+kIJandd999fn5+5F/if9hS7DNtSWwg31R5Yf/hHOGoiIbMTFPI+JE+lE5jcBrkVnY2oTpk/gPR&#10;Plxj6YUDx4qdRVSVIWDm4mH1p/cl1A6dLC1LTHOIXDw3nCq6nM94edddPJ7vOmmCR/rpK+5TF88J&#10;YDIOHUjhjVkyK9xJ27HnmzVph/dlUGPnTaAuHr5QQXGbOEGTo7lpZ0vFc5ZM8K6+uPegfOCMRdOs&#10;T1BDftzOs/qweQvG+zS/VGosObubHZjDycAsvz4SZ08RZhxNbiKlCtScPhBP7hXT3VMOthrIMxcO&#10;rjja8Q5zzUl/OVnBGxwd1pR5ocwrNoafEl/kO5Xcf8ri953WBE0ZVZfUrTtPFw2WmJgok8l61Jo4&#10;uQ8Erg+6goICsdj/1dd+x+H0bEmK2Wz+25d/ValKgoODO30skuFGBl1zXZr0OSf2ntcNYYeVqSR+&#10;38nWvX3qNJ/MuEucsQti+ZmHTsmv98YZMwNyj7J9eNEYb3a6pL7oJOmTrR43U70KzsidR0ZHuJuq&#10;NIx7GFlSSM6z5qW15MU1FsbvOlnhO0ZcfanwxpmDB+nOHMvkj3/gPvI9420+iH3NpVcu/ZKaW0H5&#10;xy6YEebGqaur++GHH/qgEZHFHSTQ6YizxdtsvRP1/uWTPwcFBTzwwANkbP+6siH/xM6ESr9JC2aE&#10;cisvHjuSTY2cLC4+n8ePnjfROfNQQlXo9LEN51uiXjYe3XuhzMwVT1gyZwiTyka9kyZ55pzOpCLn&#10;TXeTHTpTGTRluO58Ym3YrHFMUlyBYOKCqSLFsQNZnOgZwcWnLjIjFswLqjy2L9FI7gtjLfeFrqLe&#10;piBJnbzcd9qiEfpTBy9RI+/vbtQ7NYa6eKrQY8KCcdzkQ+cNAVJjnkI4fsFEh192n9eHzZrIvXQ8&#10;xyV6UYxz2uG4fKeo+4dpj8erA6YvGOt4+UCcXDRpurvseDY/elGsZ/6RAxmcMYvvG+7es7vrHdSx&#10;UdTbEiCB7969ewsLi99c+/seJdT9EUqSvbhnS4bDiPlzozzrc48fOqsZNGX0tYtJ2pD75gzRxB/I&#10;oMeOc0g91xz1UmyIeTRXRwki5j4w2V15jI16Z4zSnz2j9p81b7iWnM8bO8n9yikS9U73yzuebBgy&#10;Z0G48cKh0xrJxOCqpCud9PyWqHfhnIDyEz+fKzNSzqHTp7pnxmU4jFkwW1J55sCFhohF86OsX4t0&#10;FfX6RQWVp1y5MRK7HfW2u8MMCuXKcx3GLpzqnnXkeJkXiT9kceT+MG+GT9GRQ2mm8FkTmi52687T&#10;owbDyXYjYB10BQVFa99a1/1CkZD3s08/Dg4O7M5jkU22ddRLVaUcPNC6t8+f7HzhIIl67x9vOr8v&#10;hbreG9tHvaaqiwcPt3rcjJ4lLT+ZZh45d6a46NhhheeMRZMD2K82jcVn9x4pdB0/b85IQVVK3LE0&#10;g3Ty0JrzGTfOnDrJNfVES9R7Gw/iyCinzIvVYXMXRBjO7z6jDpj5AJnO6j4jzrwHBVqPOFtEvb3z&#10;TVt9fV03xzZfHBE2kHy4/HHr1u8PZFTx/MNDA0LDBpnJINx9KrfBLTDIo1WROAI/sSf5QtJTPMi1&#10;JRDkeIQM9aerkg+Q8w1uQcFu1hUBjl6Dpd7mkvhd3+++VMkdFCIRiYP86KqUw7v3J5YO8A4KYD/i&#10;/trh4OztzTPkn9598FKF0VxxJVPdvATqZr2O6x0W7kcVn929N6HQ7DkkhHzPay4+f2D3+RKjSZsv&#10;u+oV7GMqPLvjx7gcHZuUk+/QUHdDzvGdOw5nal38QyVeAVIfqiR5367DaVV8P6nkek1vljF+f88J&#10;kE+VZKCR4dbTmnd/hJKUQ8MkPHXa3u1btu46W9zoSdYJ+AcN4lVnHth14GIl7RfkSbf6Iocn8vcm&#10;c64uXgGilofZAHpQ2FBPY+4Rcn4Fxzt4EN9yPsclaHgAX5txeMePJ/Lr3aVS/+Auej7Xeg9w4LiK&#10;Q3ytqXLcpEMl3Irk3d/vPltCeQcH3mw8Uw4uojYjMbu43rKQ96ZHuztMkPdAHpnzPrj3pFxv0isz&#10;Va5SMV2avPe/+9M07PfFt33nuWmBcEK/ClgHHXn9okel0FZXk0u6+VhslbLlMcV1b9fbPZ1oZ46x&#10;9Pz++Gp+696YLq9t06m57kEhrR83A4T+QwMcKy8e2HUwQ8sPaBlNFM93yGA/quzCnv/++38HLpZR&#10;3oOHSoPbntl6Wd1tPIil/tIgF31G3K7dZxSmgYGh1+8SPdLEyfeSwK2NuO4L9c5c71d///yVV17p&#10;bq5mfWlBUWmNydU7SCp2Z7/NN2oL8wuvUp7SUH93rlGrrjDwfPw8LI+7Bm2pup5PdgfjUSZdZWkd&#10;R+TtyeeYdSW5hXoSIwaKHOs1lRqzq5+PgGOsLsovrGpw9goN9We3wmyqryiQq+r44pBAH5fr06dm&#10;XUVpLZckQ7Ygsh5mQ1WllnL3djNV5hdpXSRBbkZtHceDb1Yb2Ox4DZZf+7pTVy2nDaS01hxpfWlF&#10;c9nYrEsMrmQfTjeOqa6ysKCKKw4aaNLWkvO9eMaKosIaR29SN8rV21vAra/KlxeRTaD8Q0IsBTPr&#10;yuT55caBAUOCPPE5uLv96J497+9///vLr7zeo+r3bISSEVldkl+obnB0Fwdbx05zFxX6hQT5ODdV&#10;l5UbXf28BJbw1EzGZS0l8vZ25ppvDEaqoSo/v8zkGRg6iHxD2jJyqfrSAjnZN8w9ICTUi6w46rzn&#10;m/SVpTpK5OvNjvTK0qv1XHZ/QCcy6uX5lQYnz6DQAMt9w3KY6qvY4TjI+8but0Z9RVW9s6c3v7H1&#10;SBS6Ujp2PHryjNWWAezJbTeQXRs6u8OQ4ZufWVDnHjxkEK3TMq7ePi5mTZFc4+DpwWMoFx8fIUmw&#10;O3eeHrUYTrYvAdsPOvYxpDGxTzLLg6ldb7f8ttZEu4uoCtmN3sh3pxu0JrK/Z/OOJpbHWdvHDUUe&#10;looqk5t/WKBn67VzZOAo5UWaRmdRQIj1uWNqfWaTvqKsljz/RM6WR+ftPIitz3cHn9DQQdii2r66&#10;tR2XxjribDHX2ztR7+Zvv37uuefsGBBFg8DdI/Dtt98++9xLPaoPRmiPuHAyBNoJYNChS0CgLwWs&#10;I84WUW/vrHAgr6/1JQfygsC9LHALw+0WLrmXhVF3CLQTuIURdAuXgB0CELAK2G749E602m7HBjQb&#10;BCBgO4FbGG63cIntyo+UIXDHCdzCCLqFS+44FhQYAjYSsN3w6Z2o10bVRrIQgAAEIAABCEAAAhDo&#10;FQFEvb3CiEQgAAEIQAACEIAABOxaAFGvXTcPCgcBCEAAAhCAAAQg0CsCiHp7hRGJQAACEIAABCAA&#10;AQjYtUDfRL11WXs2WI5zSrvWQOEgcI8K1GXtah6iqntUANWGQN8KKM9Zh9yerB7/1Zm+LShyg8Dd&#10;JNAXUW9d1pG9Xk+tW7fuqdgzSRjgd1P3QV3uDgE9GaK+7BBdPvVMMobo3dGoqIVdCyjPbi1/4LV1&#10;6157gNqbho+adt1WKNxdJdAHUW9dYe6VoR4ehE0SPPVKbiE+195VPQiVufMF6opzroS7s0NUHDhV&#10;llOov/OrhBpAwK4FlEXxlK87+7e8g4YMPVOAL0HturVQuLtJoA+iXpbLMrwth0xbfTf5oS4QuDsE&#10;vNxahugVre7uqBJqAQF7FhjqLmwpnroGk0H23FQo290k0EdR791EhrpAAAIQgAAEIAABCNxxAn0U&#10;9ZZrWz7KWr9IxQEBCNiVwI3ZplZTUHZVQhQGAneVQKsvVW5803JX1RCVgYAdCvRB1MuuW7pSza5r&#10;UBacGTokqOWLVDvUQJEgcC8KuASEDbUuPVIVnQkPCxLciwioMwT6UEASGEtZJoPY916mBkv6MGtk&#10;BYF7WqAPol7KZdh9D6i3kh1atqofuG8Ygt57usOh8vYoICBDtJwdolvKH5iFIWqPTYQy3WUCkslP&#10;+e79csOGL8kGR5PEd1nlUB0I2K9AX0S95DXVYQ+SXZHWrXsQD1T77Qoo2b0s4DLsIcsQfWgYJnrv&#10;5X6AuvedgGSSZcitm4yJ3r5DR04Q6JuoF84QgAAEIAABCEAAAhDoTwFEvf2pj7whAAEIQAACEIAA&#10;BPpGAFFv3zgjFwhAAAIQgAAEIACB/hRA1Nuf+sgbAhCAAAQgAAEIQKBvBBD19o0zcoEABCAAAQhA&#10;AAIQ6E+B3ol6r1271p+VQN4QuJcEbmG43cIl95Io6gqBmwjcwgi6hUvQDBCAgFXAdsOnd6LepqYm&#10;NBUEINA3Arcw3G7hkr6pC3KBwB0hcAsj6BYuuSMoUEgI9IGA7YZP70S9DMP0gQKygAAEiMAtDLdb&#10;uATUEIDAdYFbGEG3cAnAIQABq4Dthk8vRL1VGo3BYLBdEdEJIACB1k9fMtx6BIIR2iMunAyBdgLk&#10;6VZVVdUjlsuXM8gleCz2CA0nQ+B6yNvTEdd9ul6Iej1FIooasHfvXozw7rvjTAjcggAZYmSgkeHW&#10;o2sxQnvE1ccn2275Wh9X5G7NzjronJz4PargiBEjySW//lhE0/eIFCffIwK3NuK6jzNAX9uDxQmu&#10;n9LWpGvfaHNVWmrKqVMnTCYjn8+nadrBwWHAgDYPZh6PZzQau18snNmVgJOTU0NDA3zuKQHydCSL&#10;nMi9gMzycrm86dNnRo6O6pHATUcoSQ1dq0ekvXKyp6eno6NjeXl5r6SGRHpR4PqgI3NOAqH7Qw89&#10;HBAQ1KP0i4sLd+36Sa/Tklbu9LHo7u6u1Wp7lObdcbJIJNJoNHdHXVCL3hLodMR1FXPeTqa9E/Xe&#10;TglwLQQgAAEIQAACEIAABFoL2CLq7YUVDmgkCEAAAhCAAAQgAAEI2LkAol47byAUDwIQgAAEIAAB&#10;CECgFwQQ9fYCIpKAAAQgAAEIQAACELBzAUS9dt5AKB4EIAABCEAAAhCAQC8IIOrtBUQkAQEIQAAC&#10;EIAABCBg5wKIeu28gVA8CEAAAhCAAAQgAIFeEEDU2wuISAICEIAABCAAAQhAwM4FEPXaeQOheBCA&#10;AAQgAAEIQAACvSCAqLcXEJEEBCAAAQhAAAIQgICdCyDqtfMGQvEgAAEIQAACEIAABHpBAFFvLyAi&#10;CQhAAAIQgAAEIAABOxdA1GvnDYTiQQACEIAABCAAAQj0ggCi3l5ARBIQgAAEIAABCEAAAnYugKjX&#10;zhsIxYMABCAAAQhAAAIQ6AUBRL29gIgkIAABCEAAAhCAAATsXABRr503EIoHAQhAAAIQgAAEINAL&#10;Aoh6ewERSUAAAhCAAAQgAAEI2LkAol47byAUDwIQgAAEIAABCECgFwQQ9fYCIpKAAAQgAAEIQAAC&#10;ELBzAUS9dt5AKB4EIAABCEAAAhCAQC8IIOrtBUQkAQEIQAACEIAABCBg5wKIeu28gVA8CEAAAhCA&#10;AAQgAIFeEEDU2wuISAICEIAABCAAAQhAwM4FEPXaeQOheBCAAAQgAAEIQAACvSCAqLcXEJEEBCAA&#10;AQhAAAIQgICdC/Rm1CuX59t5bVE8CEAAAhCAAAQgAAH7FKjRapuammxXtgH6Wqb7qbt+SltPrn2j&#10;zVVFRYW7d/2o19cIhUIOh9MxQR6PZzQau59Rv5zJ5XJNJlO/ZI1MIQABCEAAAhCAwL0sYDablUql&#10;WOz/6mu/I8FkVzHn7RD1TtT7l0/+HBQUMGPGjNspCq6FAAQgAAEIQAACELiXBU6ePFlQULT2rXX2&#10;G/W+/947b7/9Nk03zwTfy62FukMAAhCAAAQgAAEI3JoAwzDr1q379LO/2SLq7Z11vWRhA0LeW2td&#10;XAUBCEAAAhCAAAQgYBUg8aREIrGRRu9EvZ2u5bVRiZEsBCAAAQhAAAIQgMDdKmC7qLJ3ot671R31&#10;ggAEIAABCEAAAhC4OwQQ9d4d7YhaQAACEIAABCAAAQj8mgCiXvQPCEAAAhCAAAQgAIG7XwBR793f&#10;xqghBCAAAQhAAAIQgACiXvQBCEAAAhCAAAQgAIG7XwBR793fxqghBCAAAQhAAAIQgACiXvQBCEAA&#10;AhCAAAQgAIG7XwBR793fxqghBCAAAQhAAAIQgECfRr2lGWdPJhfpzB3ZzbqSzPi4uLMF+t5vEpM2&#10;PzUlQ1VvTdlYkXZs795jqWXGpt7PCilCAAIQgAAEIAABCNinQJ9GvbqKwsKSKuO1DhQNpWmJyfnV&#10;DkInbu8z1V9VZF/OL9ebSNKmqszkzFIH/1Hhg3h9WvXerxZShAAEIAABCEAAAhDovkB/hH5Nxoqc&#10;lIsZuTmZaRfTcku1NYVZOaV1lANNs+U260vzMy+mygrVRnZqtjL34sXMnNzMlAx5Abkqjb0qRVai&#10;rdMWy8jlsuIadurYVF9VmG35z2r2KsrI/jYlU1GhN1POA6URI0J9BSSgNlSV1fJ8pMFezuQ/2Dng&#10;5BRZbnZqCpug5TocEIAABCAAAQhAAAJ3pQBn3bp3u18x3vkPrScbJ7a5KjkpMSYm5qbpaBQZJYzX&#10;0CGumkvxSVeK1HVGbdGVKzWOfKZcVW1sbKJcvTx0KUdOZlc3GkovX86r85CKdKmnfrlSUKSuHcCn&#10;a3JScwrK6ow1ChIEy4p1xlpVbk45x99Hd37fycs6U0PplWyVg18gJ+fwgYQCg7ledVlW4ertpEj+&#10;pdwpINCcceBoeuU1x/qizMtljhI/U/a55GxFuc5Up8y5UuHoH+bLv2kVcAIEIAABCEAAAhCAgO0E&#10;kpKSYmImdhVz3k6+/THXS8rrwOF6Rd43f0akxLmJ4UrHjZE4c0ThE6K9qhUVlE/U7EULp410NRTL&#10;yxqayLmCiHmPPj4nXOhAcYXhc+6fMz7QmSsYMmPBvMlSAcXU6uvN3IGB0ZNnThrsThl1tRqlooYT&#10;MH72vHGBfOYqiWpZoGuNFQXKWj65asH94/0ptby4hizs5QjDZy6eNY4kU1+Hyd7b6Ui4FgIQgAAE&#10;IAABCNi1QD9FvSTu5fK4XIo7gKKabrxW1tRgYJo4zgKay3HmO3FMDQY2FOU4C/mcZkXamedo+Vcu&#10;jyY/I5eT37sHDQuki+N/3puhNTVR1xhDE0W7OtO8QdGPPvXI5EHWtcKN9fUM5cTnO3KcnJ2dKGMt&#10;G1BTbCrEwJIODghAAAIQgAAEIACBu1Wg36LeTkEdHNq+zcbldKd8jOrSqaRcg0/k5CECbssFJJQ2&#10;1ZdlX0rL1zVH1RwOh7oRYHMcupP03drsqBcEIAABCEAAAhC4xwTsLPRzduZzjVq11mCo0RjMfIE7&#10;ffMCXjPptYYBnqHhEldL4w1wdnV2YKqr9YZKeUaWQmPdomyAI59Pk9fZNHVG3VVtA9d5oMvNk77H&#10;OgOqCwEIQAACEIAABO5aAfuK/LiuQcMD+NqMwzt+PJFf7y4N9rQuZ/jVYwBX4M4zVV44uPekXG/S&#10;KzMrPQf701XJB3afyjW4BQW7WeePHb0GS73NJfG7vt99qZI7KESCqPdmsvg9BCAAAQhAAAIQuGsE&#10;Buhrme5XxvVTy+ZiFFX7RpurNv7ts1dfffWm6RiqK7UmZ28vvlFdqaXcvT15xupKjdnVz5Ortfy/&#10;j4BDmetLC+SlNZR7QEiol7OprqpSa3b18RZyzYYqy0kiQVNNWbnR1c9L0KQvKzc4+3rxqxWZBXXu&#10;wUMG0Tot4+rtI6B0JbmFer6fNFDkWK9pSdxYXZRfWNXg7BUa6i8cYNRUVphd/HxczdqKCgPfx8+N&#10;d9Mq4AQIQAACEIAABCAAAdsJ/O1vf1v16pquYs7bybdPo97bKSiuhQAEIAABCEAAAhC46wVsF/Xa&#10;1wqHu74hUUEIQAACEIAABCAAgX4RQNTbL+zIFAIQgAAEIAABCECgTwUQ9fYpNzKDAAQgAAEIQAAC&#10;EOgXAUS9/cKOTCEAAQhAAAIQgAAE+lQAUW+fciMzCEAAAhCAAAQgAIF+EUDU2y/syBQCEIAABCAA&#10;AQhAoE8FEPX2KTcygwAEIAABCEAAAhDoFwFEvf3CjkwhAAEIQAACEIAABPpUAFFvn3IjMwhAAAIQ&#10;gAAEIACBfhFA1Nsv7MgUAhCAAAQgAAEIQKBPBRD19ik3MoMABCAAAQhAAAIQ6BcBRL39wo5MIQAB&#10;CEAAAhCAAAT6VABRb59yIzMIQAACEIAABCAAgX4RQNTbL+zIFAIQgAAEIAABCECgTwUQ9fYpNzKD&#10;AAQgAAEIQAACEOgXAUS9/cKOTCEAAQhAAAIQgAAE+lQAUW+fciMzCEAAAhCAAAQgAIF+EUDU2y/s&#10;yBQCEIAABCAAAQhAoE8FEPX2KTcygwAEIAABCEAAAhDoFwFEvf3CjkwhAAEIQAACEIAABPpUAFFv&#10;n3IjMwhAAAIQgAAEIACBfhFA1Nsv7MgUAhCAAAQgAAEIQKBPBRD19ik3MoMABCAAAQhAAAIQ6BcB&#10;RL39wo5MIQABCEAAAhCAAAT6VABRb59yIzMIQAACEIAABCAAgX4RQNTbL+zIFAIQgAAEIAABCECg&#10;TwUQ9fYpNzKDAAQgAAEIQAACEOgXAUS9/cKOTCEAAQhAAAIQgAAE+lQAUW+fciMzCEAAAhCAAAQg&#10;AIF+EUDU2y/syBQCEIAABCAAAQhAoE8FEPX2KTcygwAEIAABCEAAAhDoFwFEvf3CjkwhAAEIQAAC&#10;EIAABPpUAFFvn3IjMwhAAAIQgAAEIACBfhHonajXbDb3S+mRKQQgAAEIQAACEIDA3SRgu6iyF6Le&#10;Ko2msbGRYZi7SRx1gQAEIAABCEAAAhDoYwEST+p0OhtlOkBf24No1fVT2lqO2jfaXPWXTzYEBQXO&#10;mDHDRqVEshCAAAQgAAEIQAACd73AyZMnCwqK1r61rquY83YEeifqTUtNOXXqhMlkdHR05HA4HQvE&#10;4/GMRuPtFLQPruVyuSaTqQ8yQhYQgAAEIAABCEAAAq0FyMIGMssrELo/9NDDAQFB9hv1otkgAAEI&#10;QAACEIAABCDQWwK2iHp7YV1vb1UP6UAAAhCAAAQgAAEIQMBGAoh6bQSLZCEAAQhAAAIQgAAE7EgA&#10;Ua8dNQaKAgEIQAACEIAABCBgIwFEvTaCRbIQgAAEIAABCEAAAnYkgKjXjhoDRYEABCAAAQhAAAIQ&#10;sJEAol4bwSJZCEAAAhCAAAQgAAE7EkDUa0eNgaJAAAIQgAAEIAABCNhIAFGvjWCRLAQgAAEIQAAC&#10;EICAHQkg6rWjxkBRIAABCEAAAhCAAARsJICo10awSBYCEIAABCAAAQhAwI4EEPXaUWOgKBCAAAQg&#10;AAEIQAACNhJA1GsjWCQLAQhAAAIQgAAEIGBHAoh67agxUBQIQAACEIAABCAAARsJIOq1ESyShQAE&#10;IAABCEAAAhCwIwFEvXbUGCgKBCAAAQhAAAIQgICNBBD12ggWyUIAAhCAAAQgAAEI2JEAol47agwU&#10;BQIQgAAEIAABCEDARgKIem0Ei2QhAAEIQAACEIAABOxIAFGvHTUGigIBCEAAAhCAAAQgYCMBRL02&#10;gkWyEIAABCAAAQhAAAJ2JICo144aA0WBAAQgAAEIQAACELCRAKJeG8EiWQhAAAIQgAAEIAABOxJA&#10;1GtHjYGiQAACEIAABCAAAQjYSABRr41gkSwEIAABCEAAAhCAgB0JIOq1o8ZAUSAAAQhAAAIQgAAE&#10;bCSAqNdGsEgWAhCAAAQgAAEIQMCOBBD12lFjoCgQgAAEIAABCEAAAjYSQNRrI1gkCwEIQAACEIAA&#10;BCBgRwKIeu2oMVAUCEAAAhCAAAQgAAEbCSDqtREskoUABCAAAQhAAAIQsCMBRL121BgoCgQgAAEI&#10;QAACEICAjQQQ9doIFslCAAIQgAAEIAABCNiRAKJeO2oMFAUCEIAABCAAAQhAwEYCiHptBItkIQAB&#10;CEAAAhCAAATsSABRrx01BooCAQhAAAIQgAAEIGAjAUS9NoJFshCAAAQgAAEIQAACdiSAqNeOGgNF&#10;gQAEIAABCEAAAhCwkQCiXhvBIlkIQAACEIAABCAAATsSQNRrR42BokAAAhCAAAQgAAEI2EgAUa+N&#10;YJEsBCAAAQhAAAIQgIAdCSDqtaPGQFEgAAEIQAACEIAABGwkgKjXRrBIFgIQgAAEIAABCEDAjgQQ&#10;9dpRY6AoEIAABCAAAQhAAAI2EkDUayNYJAsBCEAAAhCAAAQgYEcCiHrtqDFQFAhAAAIQgAAEIAAB&#10;Gwkg6rURLJKFAAQgAAEIQAACELAjAUS9dtQYKAoEIAABCEAAAhCAgI0EEPXaCBbJQgACEIAABCAA&#10;AQjYkQCiXjtqDBQFAhCAAAQgAAEIQMBGAoh6bQSLZCEAAQhAAAIQgAAE7EgAUa8dNQaKAgEIQAAC&#10;EIAABCBgI4HeiXqZ/J/eXrlqS7qu81IyyoTNbyx7ZNWOrC5O6K3KaVK3fPD+lmRNc3pmXfrmJ0aO&#10;WPLZaSVzsyyYkqQdHyxfHD1qxuMrN2yOU+hvdkGH3+uzftrw3hcJqg5Zkep/886Gndl6c0/SNOtk&#10;P3389ppVr6954+0PPv52Z1x6x5Qt6elTv3v9pfcPldy0ihTVzqcnxWl3rj5r+4YPvumksreRJi6F&#10;AAQgAAEIQAACthPonaiXYjQFyTKNwdhpQZmCuE3fxAsnTJW607arCUmZYTSyM8dkVQ3WAJDJO7Bp&#10;h+7xT/7yyjTJTTKul+/5ZOWGRK/57366agJ18MtVG/bLuxFFtqkNo5MnH01V1XeoYhOjyjqWINf0&#10;NEG9Iv5QMiMZHhVCKw9+sGrZbz8+0VngyzRUFqTJdd1IvZ3P7bQFczU/4XCKqvMGv52EcS0EIAAB&#10;CEAAAhCwiQBn3bp3u58w7/yH1pONE9tcZVZf3LM7W7zg4YneJlWJUlNbXZxxKa+CchEN5NcrsxLj&#10;fjyhi1z65JTBg4Rcnepy0i+puZoBbuSXXBKbapXFSnV1WV5KmoLhu+grygw1RemXMovraV83qvhy&#10;Ukr+VXrgIKElbtWrstOT08hE7ECPgTS52Mxoci8lpij0Dh6+HjSX9gqfPidm8CAPJy5l1uWlXdQM&#10;HDdx7DCxiGTEaEqKyq8ayvPSMvKu0u6DhE436s0oT275e7z01Y1rHhg9fJik6cKuZKdp8ycG8hs1&#10;sl/OZcg1lKuXB0mjXqMoKqu+Wp6X8kt2uWGAA9/DUixGoyyu0An9R06ZOzPcn62VXpWafCGzuJb2&#10;9RJyeS6+I+bMigwRu9GkVO2qz1ZBcflSSl5Fk4vIjc+9/jHkGqNK3HWUmbZ27Yq5M+6fP4l76b8/&#10;qCMXzgoRkvxal8qgPLfvmHr4gwuHu5mtSWmbXDwstr/mU6+RXTz3yxWNycXLy5Vth059OoBbyp9Z&#10;VK3OOH6BGfPQ/cM9WJa2SZF2UspSkjIKdbTbQCFpCxwQgAAEIAABCECgJwJdxZw9SaP9uQP0td2Y&#10;JGy5yvXT5jnT2jfaXMVkffPUkz9F/2PHmoDU9b9ZtYcsMRCJKI1GumzTF7Epq5/7RsGmELL8202z&#10;ZOue/WuSwIfWVHg9+Ml/1s3z0vz8xuJ349jkOLG//2jkz2/+XUZR5AR9hWDUaKec7AYBo9GMWr3t&#10;7y9IC7559qkvlP4hVImcXvzptndmM/vfWPZeHCUW6VVuj3/+z1Xhsj8tf49as+O9OcKcravaZDSD&#10;OfTG/PWnKYoWiawJ/uOFUYLmijGqOFLsnDmbvvpdrPj6tDCjPPTR02//pCQ/YHwe/nzLu5P12599&#10;5ON09iLB5NiBvzQ8vvXvK8J5moRPlv+u4OG/La38eF3241s3za/b/vpvP04WSAQapfTlLZ//RnT8&#10;909s8ft025pI1f/almqeULFt1WOfJImCJfoCZdjvvv/6qdECjqVUZl3yZ0+8nLFw6z9eCBdQTP72&#10;3y39QvDu7vfmUCfalmpU8RfPriH5bhyV/MZTfyZJCVQF+inv7v7roxLVT134TGb2/N/yDceMYoFO&#10;Rc9e948/PR6s3tPBR5rfAXzvG499EEeJhIxGR9pr3Z6Nj4uUO9om9aAg6bPnVu3QSKQuSgWHdZt5&#10;w/R2+iquhQAEIAABCEDgXhHoKua8nfr30gqHtkWQLt108tDPm1eEqDKya4at3vavF6TOo9f8uPsV&#10;/+zdP8gnf3Dw8MGEzc8KD31/oGX5LD3ld1sOJ25aMIjMC9Iz3z14ZP/u96bp0/Wz/3rwxM5/rZDm&#10;nkkr1ynTEtUT3tr8w+5t62OZnCyNOvvET/GSF7Yc2fvzV0uZ44fTNC1fuBvLk9pnVEuKSFOjXth2&#10;5MS2zx8W5abIKm4E7rRvzBPPzFZvXzlv/hPrv9yekM+uP2YK4nefFi7fdPbkng+nGE7HZaittRTN&#10;++O242fff2SSSJGSU85QhpK0dGXYhJhB1nC5SZN26H/pUW/9sO/gzg0LVPuOyqrZOVfyG2NFh1JV&#10;qtMT08SPbtr54+7NL0QofpGp264ZYIpSDv28fcfO7/7+168ThHNiI72oLkpFGTU5v2RLnyVJ/fz5&#10;QoFMptBru/SpyvxpR2LImh3HDx/dvWZw0o5DMsua43Y+nYHvixMs/vTnQ8e3vRxBWeZwNR2SKstP&#10;TNDErNt68Ietn86kUpNuYYn07fRoXAsBCEAAAhCAAAQ6E7BB1MsRBg+XCng8gZB8F9/QOlOjRp6j&#10;8Y4Y7EXTQnF4hKAkv0DLhoM80ewlcyLFzpZz6ZCIYRKBA00704LwqHARTTvSdBNjNNPhK7ac3PgQ&#10;rYg/kZitZ6havUpeIQgeLBbQouhn/rl59XhRy3fpTCcZkXCSFg+NEnvQtIuAlIwytSoaRzhq6ac7&#10;v37rQT/5ns3vv/zg058laPTl+SqNTp1y7GBCts6o0VQzbETqHDL/wTmjfGjR4AnRtCxNrtZXyNIr&#10;QmIjJa7W9Iw6VYlOHBoh4dPiaas3f/VMZMuMcifV1zt5+QhUJ//7/Um56Knd575eKrUiXD+08Vs+&#10;eX/DBx9vSXC7f/nCaG+681KxiOIHPz+79RmxMvFYfKaGYShjlz5GXUG2yj0kXCyk+JLwUC9Vjlzd&#10;yNK39ekMXEWPGhMpchaSCop45BKmY1J6gb+oPmnPD7uS68Z/dPzguikiDD0IQAACEIAABCDQ7wI2&#10;iHq7rhNjqGEcaB6HnRSleTya0emsoSfHieJaZkqb2kTJ7VLSJH6xbFL04jX/zdZaZkSNDXrGieax&#10;63NpnxCpv4jXUhtjVxl1VTa9RlGgpMeueG9rwskdnz4YnL3l+0N5NTodpc5JT0zKVIumLhjl0XIx&#10;hw33KFF4TFRDeopCkZmi8IkZFSxs/rWZ0esY2jrvK5BIgyWCliUTnZTKQTTztU0fLaYPrX1i3vQn&#10;Pjve/hU6etTqH87nZJw/+NULwkOffLwnR8PUd1GqJn36tlUzJs569t+JzXPeTFc+Rj1579DFulKa&#10;ol1oyqDTt/4M0FLR9uBN5LOCQMgnc8Js+1ku7ySppsFLP9r0Vljexy8/Mnnx2u3pLTtq9HtfRwEg&#10;AAEIQAACELiXBfo06qX5buysLZmHJJOE9TqGL/SyBJDdOhpVyT99lx76wuYtG1fODGdDLp6TgG5g&#10;6smODYzi8BcbvoorbVkewOthRvr8//7uwVe3XCYLG2hRWOz8mSGU+mojVygUxS7//aefb3hrgVRI&#10;ObbdB4L2Coserfvl2PEzaV5RE6QtE7oUhyYzyToDW0l9zk+fffBNcmVzsTopFZfRVNOjnvz054SD&#10;Hz2g2/LRd2crOsMQhETfv3CKoFKppmjnLkpVnb57S5zw0Y07//bW/GGWiJbuyodMwwuoOutHDqNO&#10;x/A8hIKOr5x1AHfkCYW0UWcgsS9pP6NlgUgnSdF1asZ39hv/Sj78r7ekp9//dH92D1aOd6sr4CQI&#10;QAACEIAABCDQY4E+jXp5IkmwIDspRa6v1+RcTNMPiQoe2P29zBiywkAQECoW6krlKsZEOQrEIWJN&#10;csIFVYUy/fj246129aI7yejX4mueOymYXJYlZ5e36uXpl+SisGH+/qFiRiFT6smWCfFHj6kaqbZJ&#10;0OLhE8LzftpyvGFUdITI+goaGwcKxUESVfLp9GKN4pf9O36ppByar+uk+mRLsg+XvLw1Te8sGTVC&#10;SkLPLkvJ8xLQes3VGtq3i1KRpcNmskRBKjSp5Cp2HzNelz484aAQUWlScp6GqZaTRcmSYeFejh27&#10;TntwylUkDWDSz1/IKchOOHnaMqNMd0zKKYO8A/fx8RJKPCQiLJC2Lv/FAQEIQAACEIAABPpXoE+j&#10;Xtp3/Px5Icl/fWJS9OTXdwoffzS2eS1vdww4XtJREfrDb8ybOOv1wzqq5LvP9jaOX7KA2f/O4lnz&#10;1x/zmj9vvF9LzMjrmFGrfco65kYHTHviqRi2YJFhI6c8sVH78BvPxAYPjX1iLrPjpcnj7lu1h7Nw&#10;fpSk3YW0ODI6mix1mBYzuNXSVQdR5NyHo0u2v75o8rJPksLuXxhOlkZYFnXwfDpU31MSPW+27rvl&#10;M8aOmvdufOSTD0V2sQiWFopCxIzsokwn7qJU7mEx07ySP5g/afryrSpKv/+9TZd9Zj7cuY/niDlL&#10;Rsq3rJw8bvryb3ULl8+NaN44onUNO4Lvro2aHcscfmfZoiXr9zcvXBB1SGrQqDkPBsetf3DUyCnL&#10;v6UeenpGSPc/2XSnI+AcCEAAAhCAAAQgcAsCvbNzGbuRraqGLK4V83SqUjXlIRG70+SVMpXeTRwg&#10;og0aRUWNUBwiIq9qkYnT5AsFtV5h4yKlIstmt1qlqpryCpCwgZclHeuZ5F0sNeUlJW9cXf8hpUw+&#10;fUHjPjo6UkJplDqeREq2R8tJI3+0TBQeOcqfvKJ2I/cOGZH9aJU6B0uCZBVvRYPQX2LJ//rB6Auy&#10;0/JURmdxWORosXXFAiltSmopIwqOHC11bymeT4ioZT0DW8gmN7GfiCaF1ysVFZQ1WX1JappMQ4nD&#10;o8MkNKdV1h2qTzLRF6Sm5Wlo6ehRoW1KxCZutACyE8mMvkSpNln+09S2VGy+jNA/hGAo0rM1wohR&#10;gTxNuZoicTKf6dJHK08mf1jEWRo9NoJtF3a/3g4+TR3BGVVGWk6DKEwqZPTNlaXaJ8VCydJSS03i&#10;sLERPfhgcwv9F5dAAAIQgAAEIHA3Cthi57JeinrvRm7UCQIQgAAEIAABCECgXwRsEfX26QqHflFD&#10;phCAAAQgAAEIQAACEEDUiz4AAQhAAAIQgAAEIHD3CyDqvfvbGDWEAAQgAAEIQAACEEDUiz4AAQhA&#10;AAIQgAAEIHD3CyDqvfvbGDWEAAQgAAEIQAACEEDUiz4AAQhAAAIQgAAEIHD3CyDqvfvbGDWEAAQg&#10;AAEIQAACEEDUiz4AAQhAAAIQgAAEIHD3CyDqvfvbGDWEAAQgAAEIQAACEOjrv83WpMtLiL+spT29&#10;BZROXdU4cMTUCYMF3Yq9m6pkp84Wu0RNHe/v1Krh6kqS4i8ZgqZMDffsVjKNVdnxZ3INtLOTuaHO&#10;dI3iB0SPFRScv0KF36QkTfq8xFPsaWMEeWfPl1B+Q/wHFOdVD4qeMdKbd/Oe1GQounD8smnI1Mlh&#10;3asvZdLKs/NVJTkqevBQsXhIuMT15rngDAjctkBpypHkYqOrl6dTQ5Wmlied0L0eTvLtfDB2MXK7&#10;LCcZaQkns6quOfqMnDrB33D5ZLLSc8zMsYNaD/sbFzMl5+IuVVDOfI7JwDRSXK8R44N1l1LUNx+Y&#10;LaWd4lOWcC63YeDgEJcKWYVr+ztMV+VkSi/GJ2t9J84Y4d2tOw/hUWbnlhTlFpgChwT4DRkWIOTe&#10;dlshgbtBIO+XE0U1jY31BsbMdXZ15jj7jhg7woe+UbUmvTwhPosTPn2itO3To6vH380eN4bCcyfT&#10;KjgePu5cQ6W6Tji02w9QqpcexHdDu6EONhewxd9m46xb9273C847/6H1ZOPEHlzVOv360rTk7Cqf&#10;sfdNjpBwy1OzVNd8Bkvdr1UXXpEVVDQ4Cj34A/TFmSl5VXXaoszMvDIj31vkwjVW5qTKKjkCZy7X&#10;bdCggU6m6uJcmaKijuPs5uJ0rcFgchwo9hU6GquLr+TkKvUDXN0ENHkQmfSliiv5Sv01Z+t/W45r&#10;+qL09BKXyDkzJ0X4NRVkXi6jfITavMIGryFSUWOl4kpuYYXBQeDm2liWlZ5Xrq+pKCyuMHCEQhfu&#10;NYPB7ORqVmVeziur43qIfEjReO4+g9wdGU2h7EqhhuEKXF0cSeny83Llyqq6a3x3Ie1grq/Ml+Uq&#10;K6tKC0uYgUMHD+IyGlLQ/PI6rqubC8+BamK0ynxZQSnjICSXX3+COgxoqspJ2H3qF9UASdjQIF+B&#10;Y/dbCmdC4JYF8pNPF3KGzZw+TjqQyUuTaV2CQ33phgqFLK9Q2+TqLuTq5GnpRVfrqkvychUlV83u&#10;Xh70NX1hRkqB0VXI4/DYwehgsJxfZXRyE/I5jbUMZRm519gheaVIY+S6ubtwu+j5TfqS9PT8ytra&#10;GrNbkISjTM8sdfSPCHZ30JfkZucXVzeSNJ05A5rrZ1RnXcxtCJxy37TRQ/hVskx5jcBrQElupVNA&#10;uG9T6Y2R6EpprqTKSvV6dXFhaQ3F9xA4W24drhz1lXRZiZYS+AzycuE5ure/w9AOpnpNcV5Ovuqq&#10;iXZzc+ZS9Zr8KzlFlVXlhUV615AwiYAM+ZvfeShqQFOt4sL+I8mXGdGIcKmvkObcchvhwrtJwFMs&#10;lQb5NJWk5TUExN43dUSQjyvXfKO38xsKMy7JFGU1hsYBQh9Pbs2N3jjgqiwtW+c2eIifa/ODo+Pj&#10;prY0T5ZXWss+1FqeLow6KzGjUjBy+ozIANeanDR5vUdosDen9ZlMaXZ6TlmtvkKRm19UVk+LbvlB&#10;bKqrKM7NLbja6Cx0c0KXv5s6ru3rcvsxZ8cy9nXUe6229Iq8VGt29vXzFQ8ePXqE1N2hOvv0/rP5&#10;V2vKZVkl18T+dMGFhMtknGkbG/XKMrPvELFTeerJCyU8b25Jar7BK8BVEffz2YI6U31JJpmZ8XYq&#10;SE6qcAoKNKftP3S+qLZRq0jLLONJAnmFp/acyattMigyMsvpQKmXk+W20FRXeiVXTQeES0XOpqsF&#10;ucoG90BRg7KC8vKquXD4QjFj1ihkV2rcggdWJZ9OzS262mCqys0uqPMKEVWlJmRUO5FwuLTa2NhE&#10;uTgzRdlFAwYFNmXuP3ip1GjWKS7n1Lm5VZ0/eqncaNYXZV8poyUSJnXvwdRSQ0NliabBwUUc7teQ&#10;dPBAWlm9kTyEr1x1DfRvkh0+kKhgzPor6Zk1gtDggS3R7TVDcYaMN2y0R21T8Ojhnq0++tu+syGH&#10;e1eguiCjSF3L9Rjk5xMUMToqzJdvUiXtj/ulTF9VmJ1z1VXiUnI+MUtRVFZt5jClhWrnoMGeTG5C&#10;Qmadu4c+O4UMRt/axP0n0iuZBnVOiqJpkJc+/XyuwUs6sPzMnhPZVSYD+eB4pc4j2LnwWGc9/5qh&#10;Mje3vMnFqbGGcQ/0rCsorHENDnMpOLL3XH6NUV+cnVZs8g0RC6wP0Mar+dnFRtHgMIkrlymX5Wkc&#10;/SS0Wql3C/RqMxL9fRsun0m+UqCuM2qLZLk1/BAfY+a5pHKuu1mtqmpobLrGc6HKsxQGr0BXxbFW&#10;dxhRY+qhY5m6RqZUJlM5iAO5srh9iYV1xhplRZ3ZyXtoyLX0bt15KIrTUJp52RAaGciYBo2IEPMR&#10;Ady7g6xDza8ZqwpkJYxoSJi/i4O5MnX/jd7e6E5ri0v07EPHVdiUd/pkq97oXJFXaBQNHWqNepvq&#10;ixP3tH/cHD2WpanT5Kfl1XsPkbhZPi4OYNT5ucqrjNPAQb5i6fCoyFBvuq7gzJEbZ4YIKpPOXsor&#10;LFI3DLimLShpvPEg9uGWpHT/Qexr+OXQkYyqRqbicnohJQkZxO/mNyPoGxCgKFtEvX3dAXniMRNH&#10;+pkKE/f+77sdhxPzq80k8rxSRgVNWjg/OsChplilM5OnA088+cHHFkeLXRi1SmvQlqmNzt5+1qdc&#10;U01xQQ03YPy8eeOC+YymQmeyzOA2VhYU1/LDpi9YPH98AKXOK6lUqzQmZ/+o2NiJIQMpg8FyWsth&#10;1ORdOLn/x71nihm+3yAhm/C1a8Ymvl/Y5BmxUX40ZahlSDm4Tn6T7l8wfZgPz2wwNFouHuAyJDpa&#10;4swRhU+O9rOEp41VxaUGQei0udOi/BwNlRX6AW4+IeNmzBgTLKCM9bUVhaUGvnTK/HlzR3uw+dSV&#10;5RTXe4yY9cDCOVHejaX5JZWV5domweBxsVPHBQpM9XU3CuooGrNkxdI5C59YtnCIACMAAn0kMCR6&#10;XKhLdcaJnd9t33Uqs9Rgqi/OzTO4R829f26Em7Gy5CpzjaJcgmc/8tSi8VIPSlehNtSrVbUO7v4i&#10;Z/aRes1QVlxudBs2e96c0WKerrLK0GQZufqSvArKO2rewoWzRroaSvILSsu66PnkbI6LX6AHVaVQ&#10;GSy1Nl8tUGh4/uPnL1w4VcrTFik0Da00mgylGWeO7vvhYEa1g2egl/XzoZnitB6JDWbKgcv1ipo7&#10;f85oiXNTA8PWggxoWjIhOljAFYSOnxJsKX67O0zZ1QbuwOBxk+dOGuxBGXX6quKSam7AuHnzZ0ez&#10;K5t6dOdxHzZ/+W/mz/vNUw9EeuKbmz7qzndgNiZNm96urPYZM8qbR/uNnhEzyNGxVW9s+1gjX8Kq&#10;2z5urulLMosbxePuWzglVFBfVqwxWjU4omGTIwN5pZcO79i6de/ZHI3RrG13JnneDeCIRj/05ENz&#10;R/ryWz+IXXvyIC4sVlYYuL4jps6IHiZyJM/VO7A5UOS7S6A3o94arfbmOA7OAWMXPvnovJgwkbks&#10;41Tc2eLqaoOxPv/E9h3xxUYjYzCSaJOiXQR8R2dPiYhbV6GqVJXXO3j6+zhZvtNsMhrMFM/Vmccb&#10;NOGRp5ZOGmRdG9doqDdSTny+I4d25tMUo2/yDPYX6nOP/RSXRw8ZHzmo9UypmWqorqqu53qFxcxd&#10;ODHQsl5wgKP30DDP+pSDe84U17dEngNongOXIkiWx3bnh7m+vpEUmOYJgqc/8fSDMUOGDA2krsTt&#10;Pp6jJ8mYG8laQx6fz3Pk8/mkqNeM9UyTgzPfmebyhE4ck7Ge4xXox6vOOLjnpMp91PhwUZu1fg6O&#10;JHdHPCBv3rHuiTO6NcS6lujm5VzPYdOXPPnAtKggZ33+hUOnsipr9UZj5S97vv85g3xMbagno4HL&#10;E5BhxnUTi92aqkpVpaXVJoHYr3nNodlY3+TAF/IcBUNnP7V8Xrj1x01MnZH8WODE5Tg7O3FNTJNb&#10;QBc9nx1uHIE42J2qKixlPwdT5nqDkeLwyYIhMpicKGPLp1DLI5wkrbuq1Zn5QZEz588c6WmdQ+UN&#10;DG09Ei0/c+DSXC7FTnc1sal2ejQxbe4wU8KGDgukS+J/3JtRbWoiA9jAUDxnPs+BJxA6kpx6dOeh&#10;2MFMRnRv3nfviZ5/b1Wy0dCut19/InE8pK17Y3uWRmPbxw1l1Ncb64vP/bj1aK7eZGQsT1fL4eQz&#10;evZjj8+fHCHmXs05czT+iramw5kOXL6A5jrc1oPYQPsFDzQVn921L8scOnZckMu91ZKorR0K9M7b&#10;bGlpKadOnjCZjCSyo2nawcFhwICWZXeWSotEokWLFpF/0WYc2J1CRS6cF+XJ0eXG7T6nHxzpXpBW&#10;IYqMCRMYNFdNohAv5cnjSp8ZS2L9ebrcI/uTDd7kF/yx82d45B44mOc6cQyddr7Mb+YDE0Vk5UEF&#10;z9dVcfpc7dCpw7SJ5/RDFy2MEqrO7j5VKZm9YLKYoyu6fDElM7+aDp2+YEawM1sUU+XFvYczhROW&#10;zBwitD57zNqMIwdSrg0Nv3YlvdZn7Giv0ouZ5uFzx5nPH8lxjV00TVR0+OcUTvSiCaZzB0jZF0/m&#10;Jx9IqA2bd5937r4TZZKJo2p/STQMnbdotHNpVp6Wx1VdulghHB4dqE9JqQmdNtKQdE4TPG/JGOfc&#10;43svMMNmBalOZpDU5kQMkB/Zl2yIIBd6NlUpMlLSMsgqweFzFkcPImt9uzpKSkri4uLssCehSLYT&#10;uHbtWlNTE8MwBoOBy+VNnzEzMjKqR9nddISS1O677z4/Pz/yL/E/bCn2mbYkNpBvqryw/3COcFRE&#10;Q2amKWT8SB9KpzE4DXIrO5tQHTL/gWgfrrH0woFjxc4iqsoQMHPxsPrT+xJqh06WliWmOUQunhtO&#10;FV3OZ7y86y4ez3edNMEj/fQV96mL5wQwGYcOpPDGLJkV7qTt2PPNmrTD+zKosfMmUBcPX6iguE2c&#10;oMnR3LSzpeI5SyZ4V1/ce1A+cMaiadYnqCE/budZfdi8BeN9ml8qNZac3c0OzOFkYJZfH4mzpwgz&#10;jiY3kVIFak4fiCf3iunuKQdbDeSZCwdXHO14h7nmpL+crOANjg5ryrxQ5hUbw0+JL/KdSu4/ZfH7&#10;TmuCpvx/e/ceFNWZ9wn80I3NvWloaEAQGiQCYqIxiRJBiZdJzOiEGOet2qmZMf/sTKp2J7p5Jzvv&#10;FvXObtXuW+77zmZ2NibvVu1Maqa03J3JZFBJNDExmiDiDVFEEVAMd+QaGpprC7i/c2v6HLrpbvrQ&#10;OW1/+48U0s95Lp/n9uvTzyFrx654tPK46LBLly41NDR41ZtI7AcB+6QbHByM0Rtee+2HGRlmr8pt&#10;a2s9duxv1hGL0Wh0ui3SdKNJJ+Q5a208W35xZBU7raY7zn98znG0F7+QdPtMjfbZ3Vsib3/61X37&#10;aNy2Pf3u5+wYfuUZE3u7ZKLtHI1Jh+2mOLGl4n7EUxtWG6YHB6YMuXSkkNLxZVm4skJtrefLzvUm&#10;P5M6VNM6l/KJlJGKL25HFpTspO8ZfdyIk2e6m2qqb9ztZVZs2b0tN1Y7Njb24YcfeoWJxI+9gNMZ&#10;txRPsykT9f7mXw5mZmaUlJTQ3F64b8abz/61sm954e5t2aF91744fYd5qii1/eK9yA0vb4q4/Wnl&#10;YPbWZycvilEvG4+WX34wE5r6/Gsvrpq6wUa9hYXGxq9vM+te3hrb8GlFn3nzmpGLl0Zzdzw3deVM&#10;S8ym3cUJ33xxsl67YVtm+1fXpp7c/bK574uPL9loXXiWWxdcRb2z5rSx+z3JL7zypPWrUzXMU9/3&#10;NOot3shc+6o17vndz4Ve/fTieHqW7d43+oLdmzTVxy5ac3dsCq35sjFqwysbI2o/O9Mcvv77+ZYv&#10;z/enb9397LJbJ8/cTyjcamj48k7khle2GJtPn6zTPvPqzjUGHPh77Kf4ohpIgW95eXlLS9uv/qHU&#10;qww8n6GU7bXjh+s0T+56ab1x4u6Xn14YSNn89KNrVywrd764auD8ybqwZ5/T3KgSol6GDTE/vzvC&#10;xKx+qaTI0PkFG/VuW2u9UNG/YsfLayyUXvdcoaHxK4p6ty6/9+XV8VUv7s6zXf7064G0TZmDV5qc&#10;jHwx6v3Bi+k9Z09UPbAxEdlbiw23z9Rpntn9vbS+ipOXJ1e/sms9/7WIq6h3+Xpzz/WmuZnocdQr&#10;W2FSskPv39U8+4NiQ/3pLx8kUvzRcIbWh5e3JbWd/rR2Om/H87PXPFp5vOowJFaNgH8mnRCJ8lEv&#10;M3j91EnH0b6rKOLyKYp6v18wffHj64x9NMqj3unBa6c+c9hunt6R1XOuduapl7antn3x2TfGba8U&#10;pbNfbdraL5Sfbo0uePnFp2IGr5/5onY8qyhn+GLdXMriwugbZ8Wo14eNeN368NvXhnJf2r16/OKx&#10;iv707SV0O0s1fYuKqFHAccYtRdSrwDdtgwMDISGPPAl5CTgydXVuPH24/OjIkT+frBvUrcjLTs/O&#10;TZmhSXjsq7uTsRnmOIcqaWOWpxrpC0ljagp/lohe2riVOSvCBq+epPTjsebMWP5EwLLEJ7JMMx3n&#10;y/58rKYvNGVlWkKqeXnY4PXPjn1yqTvEZE5nP+Iu9NJEmEy68eavj52q6bXN9Dbd7heOQLkbFqGm&#10;3LzlTPuFY+WVrTPGVSvpe96Z9osnj13ssE1bmhu+TcxMmm698JePzjSOsFmFJ+dkG8Ybv/zrXz67&#10;bYlakZ2WmJ6VxHRc/bjss9rByOVZafaWuisY7wedAH2qpIlG082rlns1Qynn7Nw0XX9t+f87fKTs&#10;QvtDI50TWGFO0Q3dPll28lpf2HKzMczhixxdwgoT3XONSkxPEDezkLCU3Byj7e5pSt+rNWUmR3Lp&#10;tVHmNemRlrrP/vLR2eYJQ1bWikwXIz+UXwM02ujUlcl8rtrYrJy00N6rx/587EIHY8rMcDefGU1U&#10;gmQm3mmf8IxNtsKYTfE6uud9qvzcfeu0tfN2V3RWalj31fKjn9QOsN8X+7zyeNWXSOx3AX7STU7y&#10;B8w9fd26VUeXeLgtOmTKbVOhBtloN4aHRWht3Rc/OT8U6Tgab94flQzqUIN5peN2E6JfkZO+rO/a&#10;ybJTdZbIdHE2MbrkVU8sZx5cPn70j//35LUHjOmJnKxMaUrHY3U+bMRZK7LMUda6M2XHKr6Zjs/I&#10;tq8SnkIiXdAJLG7Gec6kzL3ef33/d7/4xS88LXXG2t3S1j08HW0yZ6Ua2G/zbZbW5tZvGWNW9gpD&#10;qM3S3zuuS1oex213k5bu/olI+utgOmZ6pK97TJtgMkZqZ0Y67rZaKUbMSFg2MdA3MBO9PClGaxtq&#10;a24dnIxIzM5ewf4pzNmJ3pb7XWORqSszkqLst09nRnq7R0MpG/oTRPxrZnywz8IYTLHTfc1tlqg0&#10;c6zNMqaNi5zpH2eL001ybycbmG+5ZPGMhS8xzNrdK9SNLbpjPJr+Dmesdnqsr7VlMDTVHD9tGaX0&#10;iTpbb1vr8DITtY2JNpliQicGm++30R+BWrFyJVexmZEH95t7bPHpq8xGfA72dBwFbbr333//3//i&#10;La+a790MpRk51NHc2j+5zJCayc8dYYjql680J0XMDj3osUUvT4zhwtMZmpejTILJFBE6MzcZmcnB&#10;5uYH08aM7BT6hlScucxEd8t9+rthhvSV2Yl04sj5yJ+29nWPMAnJJnam93V/OxHK/n3AcJr195v7&#10;xsON5ux0bt3gXtMTg+x0TDHN/fVbm7V3cCLCaIp86DgT9dHMCDsfjTrbEDeBjaGyiRw96WyFoenb&#10;fLtlzJC5KiVsxDIVbUqKmhlouz+gMcbpppiopCQ9ZejJyuNVjyGxugSWftKx29DANLuTcRuTbLRz&#10;745OhxkSmN6GudEYaQibtEzT3/cU/qIJt51JtxuGNstvBqdjV+RmGB3PztHE6bzfNvAwIiF9Jb/v&#10;TDumnLX2Phil/S8hgts6fdmI+f1dk5SdnYI/Ua2uYa3i2vAzbinu9SoT9X7wh//9s5/9TMWAqBoE&#10;Hh+BP/zhD//2Z//Oq/ZghnrFhcQQkAlg0mFIQMCfAvyMW4qoV4ETDgRBj6/5kwNlQSCYBRYx3RZx&#10;STALo+0QkAksYgYt4hKwQwACvMDSTR9lolXZX2xAt0EAAksnsIjptohLlq7+yBkCASewiBm0iEsC&#10;jgUVhsASCSzd9FEm6l2iZiNbCEAAAhCAAAQgAAEIKCKAqFcRRmQCAQhAAAIQgAAEIKBqAUS9qu4e&#10;VA4CEIAABCAAAQhAQBEBRL2KMCITCEAAAhCAAAQgAAFVC/gn6h2rP36Qe1V1qloDlYNAkAqM1ZcJ&#10;U7QrSAXQbAj4V6Czip9yx+vH/FswSoNAMAv4I+odqz9dnrivtLR035aKK5jgwTzc0HZ1Clhpiiaz&#10;U/T14oqrmKLq7CTU6rES6LxwpKfkQGnpgRKmvBYfNR+rvkVjVC3gh6h3rPVuU05cHDGkZRY33W3F&#10;51pVjwhULvgExtobm/IM7BRNzShuaGy1Bh8BWgwBvwp0tp1nkg3s/8vbvCqnogVfgvpVH4UFs4Af&#10;ol6Wl5ve3KvBMhTM3mg7BNQpkBgrTtEmy4g6q4haQeBxEsgx6MXm9A/jZtDj1LVoi5oF/BT1qpkA&#10;dYMABCAAAQhAAAIQeOwF/BT19ljEj7L8F6l4QQACqhKYu9vkcAtKVTVEZSDwWAk4fKky903LY9VC&#10;NAYCKhTwQ9TLnltqGmLPNXS2VOSsMotfpKpQA1WCQDAKRKXn5vBHj7raKvJyzTHBiIA2Q8CPAmkZ&#10;WxjuZhD73EtxZpofi0ZREAhqAT9EvUxU/s6S/iP0F1qO9JfszEfQG9QDDo1Xo0AMTdEedooe7inZ&#10;gSmqxi5CnR4zgbSifcnl7x48+C79gaPC1MescWgOBNQr4I+olx5Tzd9DfxWptHQPNlT1DgXULJgF&#10;ovL3clN0bz5u9AbzOEDb/SeQVshNudIi3Oj1HzpKgoB/ol44QwACEIAABCAAAQhA4LsUQNT7Xeqj&#10;bAhAAAIQgAAEIAAB/wgg6vWPM0qBAAQgAAEIQAACEPguBRD1fpf6KBsCEIAABCAAAQhAwD8CiHr9&#10;44xSIAABCEAAAhCAAAS+SwFlot5Hjx59l41A2RAIJoFFTLdFXBJMomgrBNwILGIGLeISdAMEIMAL&#10;LN30USbqnZ2dRVdBAAL+EVjEdFvEJf5pC0qBQEAILGIGLeKSgKBAJSHgB4Glmz7KRL1TU1N+UEAR&#10;EIAACSxiui3iElBDAAJ2gUXMoEVcAnAIQIAXWLrpo0zUOzg4uHRVxCCAAAQcd1+abt6CYIZ6K4b0&#10;EHCcdC0tLV6BDA4M0CXYFr1CQ2II2ENeb2ec53TKRL0REVHl5eWY4Z67IyUEFiFAU4wmGk03b6/F&#10;DPVWzG/pl+74mt+a8HgXxE+6pKRkr5ppiIujSxbeFtH1XpEicZAILG7GeY4TYh314nBC9DthfNaj&#10;b0uuam9vLfvbR1brsNFoDAsL02g0ISEhjpXQ6XQ2m83zaiGlK4Hw8PDJyUn4BJUA7Y50yInWArpl&#10;GxMTu/eHf5eebvZKwO0MpdwwtLwiVSpxUlJSb2+vUrkhH6UE7JOO7jmlpq7Yf+DvtVqtV5nPzMwc&#10;evd/dnV1ZGZmOt0WY2Njh4eHvcrz8UgcGho6PT39eLQFrVBKwOmMcxVz+lKoMlGvLzXAtRCAAAQg&#10;AAEIQAACEHAUWIqoV5kTDugnCEAAAhCAAAQgAAEIqFkAUa+aewd1gwAEIAABCEAAAhBQRgBRrzKO&#10;yAUCEIAABCAAAQhAQM0CiHrV3DuoGwQgAAEIQAACEICAMgKIepVxRC4QgAAEIAABCEAAAmoWQNSr&#10;5t5B3SAAAQhAAAIQgAAElBFA1KuMI3KBAAQgAAEIQAACEFCzAKJeNfcO6gYBCEAAAhCAAAQgoIwA&#10;ol5lHJELBCAAAQhAAAIQgICaBRD1qrl3UDcIQAACEIAABCAAAWUEEPUq44hcIAABCEAAAhCAAATU&#10;LICoV829g7pBAAIQgAAEIAABCCgjgKhXGUfkAgEIQAACEIAABCCgZgFEvWruHdQNAhCAAAQgAAEI&#10;QEAZAUS9yjgiFwhAAAIQgAAEIAABNQsg6lVz76BuEIAABCAAAQhAAALKCCDqVcYRuUAAAhCAAAQg&#10;AAEIqFkAUa+aewd1gwAEIAABCEAAAhBQRgBRrzKOyAUCEIAABCAAAQhAQM0CiHrV3DuoGwQgAAEI&#10;QAACEICAMgKIepVxRC4QgAAEIAABCEAAAmoW8HvUO9V97cyJz2t7Hs5Tmf329lefHPus6nbv2KzS&#10;ZLODDWfLP7/cMclmPNVV/fmp09c6xhUvRulqIz8IQAACEIAABCAAAWUE/B71zk5Zvx0YGrVNj7Tc&#10;uFZ95279jZrrd1oGbGPdt2/eae39dnTSNjX7yDbUfudG9Y273dZphpmxttddunan8U7t9YaWe3X8&#10;VTfqmvus1r7muprquube8RmGmZ2xPqB/Xhf+ycyM9zbX3bh+p23INquJ0CemmhJiQhlm2vqga4gJ&#10;NxrCtdT48a76azV1TQ119N/m3gkqDS8IQAACEIAABCAAgcdPIMQ6OuV5q6LfCeMTj77txVWS/Cda&#10;vvr4bG/qi7sz2k9+Xm8NjUmIsQ0MR67Z8tTkzcvNQ1O62Myn8yOartwZj04IGxuYSnx+19aEplOf&#10;3BlmQiMSMnMS+usaLSExCfrpgaEJ9lexjGWIMW8tye//8tSdqXgj822/LW3L3oLZSx9faGfi4rTD&#10;Q2FP7ip4dPH0vZjNu5+zXSyveqBLiJkeGAnN2fpK7uDn5TcGmKiEBGZggMn+3qvbzRGeeyAlBCAA&#10;AQhAAAIQgIDyAgrEnPMq5fd7vY410EZkb96zqyjHoJkc1WYUbsiMCY3J3vi8YaBjNDJ36+5XdxWk&#10;M/33Oix0I1erSy3a82/2bkrVMSFhyze+vGvLmoTQMNOzP9i17RlT6Oz46Pj4bOTy3KJtW9YvD2PG&#10;rd92tPfYYvO/9/KLT6fqRvoG+dMMs9aOe72Maf3LP/jBjqeixzvud08+YkLDlxd+f/fW/CTdzPj4&#10;/IMXyvcjcoQABCAAAQhAAAIQ8LeAklHvsMXiXfVDQrU6qgAdO3B4PbJNTNiY8MjIZdqwiMgwZso6&#10;RVEvExYVE6nlkoVoIiPCNXSdhgnXhWpC2N9Nh4Sn5OUaJ66fOl7Rzp5TmLFNzGoi9bplMTnf2/f6&#10;y3kxXENnp8botENkTHioNiIiPHR6cuLhI8owTKcJpdwYnPP1rv+QGgIQgAAEIAABCASMgDInHGpr&#10;r3917uz0tG3ZsmVaLR+cSl5Go/Gll15ifzX1oLqi5lvTc5tT+iqrexOfK34y9P7Xl9pinn7hmdCG&#10;c9UDSc9uMLZduj6eUbw5N6q/9lzNUNL6PObOtd7457atT2IG6r++3Gl4+oX10W0VF+6HP1m8Mb73&#10;YkXjzKqnU3pu1I/Hr86J62+4P5O1NqXv5t2QVS8UZDI9zR22uPiJO1c6I9c9GXP3OltWQYrtXtWF&#10;xtCc9bEd19oi1xc/Y3hQ9XWjNr94U1Y0W82ysrKpqcWe4giY3kdFIQABCEAAAhCAgCoEZmZmRkZG&#10;YvSG1177YUaGeSlOOCgT9f7mXw5mZmZs27bNPZvbqPe5Tam9Vy52Ra7dvN7QdbnyG23+80+MXLvi&#10;JurNzotpu91rfKY4e7z6QgOTvTHber3GkrRx00rr9Qv3lq1eG916jaLeZxPar9ZPphdsznx460KN&#10;JXnj2mV3LrU6iXrdNwQpIAABCEAAAhCAAAQUFTh37lxLS9uv/qFUpVHv4MDAH//4fw4cOBAWJjzr&#10;tlDzJ9rOffx1X+q23RmdJ892Lt9eUqC7feKzJkPxqy+E1hw7+yCNfhN+5/Rn17untfRnGSIzi17Z&#10;FFN38ovOpG2vbVnBPLh64vP7CcWvbtE3fXzqdmRByY7kztMnamae3po7cL7ivk2nY2y2GSYma9sG&#10;fX1Vbe+0LnRWm7bl+2stX5+6F71l96bQGye/uGsN1TDTGuP6l15a0f35qcboLa+8kND22Ynr2g2v&#10;vrxar2jvITMIQAACEIAABCAAAc8E6Jv2f/7nf/7P/+WfVBr1Uiv+1+9+89Zbb3nUnFmbZWBwKtyY&#10;FD7e3TsRmZRi0Fh7H4yGJdIPFuE3FLkOtTW3Dk5GJGZnr9BrbJb+3nFd0vI4esPa28slDmV/0Mab&#10;EnS2gR4LYzAlhI13N7dZotLMsTbLmDbBZNQ9HGxufjBtzMhOiWFG+rq5X0YyE90t97uHGUP6yuzE&#10;iGlrX/col3hysI+ySTYKp4c9agwSQQACEIAABCAAAQgoKfC73/3uP7z1K/VGve8d+u3+/fuVbDHy&#10;ggAEIAABCEAAAhAIPoFDhw69uf+XSxH1Kvk3HIKvX9BiCEAAAhCAAAQgAIHAEEDUGxj9hFpCAAIQ&#10;gAAEIAABCPgigKjXFz1cCwEIQAACEIAABCAQGAKIegOjn1BLCEAAAhCAAAQgAAFfBBD1+qKHayEA&#10;AQhAAAIQgAAEAkMAUW9g9BNqCQEIQAACEIAABCDgiwCiXl/0cC0EIAABCEAAAhCAQGAIIOoNjH5C&#10;LSEAAQhAAAIQgAAEfBFA1OuLHq6FAAQgAAEIQAACEAgMAUS9gdFPqCUEIAABCEAAAhCAgC8CiHp9&#10;0cO1EIAABCAAAQhAAAKBIeCnqHesvr6zq6qqq7PqoORV1cV0Xiirt/qA1WXP0st8rPVlFzrnF+xt&#10;fcbqy+aadLx+zElTxuqPVzkpSZayq6rM6dWe2pCtB6V4mttC6exE3lq5KdxXAc/a5qLfJRezg2r+&#10;cOqs4vvXkxyc1MVdB1G29pHkfCA5baC7bMWLaKDSdHPbBUIVhKnh2dB1l6uX71OhHL7Hzosch9TL&#10;zlYAl7X1sD72ZNzSxJr7PLA96jsvlRdKrtDauPgaLZbau5Hg7QBYdHvkA8CzacUtCO7nrGOtvBtp&#10;4oLmql3e+HReEBcvYe3yrI2LqLzYRm7npYXC+4Lc9uNcUHHwoLOlWDLMnG8WbstQKoG4WiqV37x8&#10;yNm3yGTJarbYjP0U9YrVSysspdeBkryckjfZnwpTmbSivfkxi60+01l1uIfPqvT15PKb7mPLuZJi&#10;8vcWpc0veBH1KX6dqwC1iymvdRtYuGprauHe/KhFQ3wnFy7C6jupp7eFdjIZpaWuh6WLkeNtKU7S&#10;b9nHj6R9ieWnffoItLi60GxiuBocKOk/4t12u7gCF75q6ZyXorb2PMVqj1l6ckoO0BLHBNzUVm5t&#10;XFJpZh51gKxIUfl7Cp3sPXIs805uiwyAV1fVkf6SA+LaxW2CHrbR+8aJs2loqKn4dVqll6YgcSku&#10;3eNmVx7Tr1tos/C+fbhiqQW0paW/9rwM3cV/4hPbNkmuunrl0saNGxfIR2cy6fXp6Xo+ycP+xmYm&#10;a7UpjP0HfWzqiKOf6SPLOx8cr6wMydxM6ejzXF1Hw9GjJyr74tdxKemD728/OFFZqcli3xdfIx2V&#10;M0k7uF/o04U3pCkp/1vtlNNQZlbHmQ7japOOyqw6eEuzznqm2raaK+vg+0crxZzF+lDF+F+LFRCT&#10;9cWv5zIRXg/7G3rC2Wy4dlnC87jaCon5a+n3PeF56XqxYkIb2WpwJdibzFdPVtA8ClnF6KPYOwQT&#10;YjC3MQaOQJZA3hB71YWCNJqQait1ga2+7NP+jDyTjurJyzgzp9yOnB9suso2zVbN951Y4kD8errc&#10;Xd+JPXKikk9vr4+1o2EymQRcVFgcIcJVoh7/T7bO94aOHq2m3om4xw8VJ85xHWXvlTe13eTe0jod&#10;ckNZmw0tZ9h2EchcPiNVB49UDDRdoeLS+j9xNnKEjpAPUcZlB8mab+tv6BVGkl6rYSmoIfZGmR4K&#10;ta3UcDNkXrbUm3UaYe5IBxJNGWNH2btcu9npE+LYrrm5xHTdOhqbsYvNW2fSa6otNBoZJ0OXDPnm&#10;UxWOf9KfNgclnZv0bvW9waNHj9IUEqaM0LPSLqMpIFzID8iB8GRmNJzWB/J3Ng5l46fPYUCaBvgp&#10;xc87ccCIYuJAE36vibXPGOniI6abK4ifoWIHyTpaPp756aO99c6HNYNNV9imWavKuB4RL+Sr53oA&#10;O8wJccW0LzJC5TxcnVwks/twHVQTnzxY2cNNZHbxoVFk72LP1kbXE1YYAOJMnLeoCq2ZN1QWS62p&#10;k+4mTtcKdtyye42TASAMFTcjR1y4nPcgN54zO97nByI38mlle9DjsJ2x7bXN3xHElZOWIJqw7xw5&#10;dcVhV+J2sflrpnQui0uofU2VzzinC1qeiSaRw2bniQ838bkdnH1ZOyptSdsl+7DYxvnbgXCJsGKz&#10;y4OwxfPrf5+wLbpeJWg2ZfR/8vsvBttu0rUZ/Z9ymLL9VLbbOtg6xA9zMQtB3dKKoQU1x8LvpfxL&#10;Mh5GJDvgwd9/RL0kNsHeNMkGJN0f7Rt0iEZTYzVyO6Z06aalXpiYtLVJu2auwkKcYF8tZbvwXEKh&#10;8n0hmoZ2zWp21+P7Tuwge31k+5Hg2ReexIxGZDtEJi5WV0nM42qmO9Tf3Y9XrlzZuHGTq5jT3dUL&#10;ve+nqFdaBUnUO9LeMJW8Oqr5k9aVb/x41+bMdi7gmOo4cc/wk5/vLYhvuDycsZq2/E9bV/6cfb/j&#10;bAc7UIQc9elZ7PLisN2OyVJOtp9oivvJG3tX6vWaoape9lprR3V4UkHyFBdkaOvP1ub+6I29O4Sc&#10;J7n60Pb5vqW4lArMGvqgkQ0mOuuOGl6gX2QKmYhNoqj3ww/ZEKuy0pL7I/4GYWfV2ZBXf753+7pH&#10;lTcpPojgQwdtc+VoAbVxfXxNE81Sbf2Z2lyq2HZ7k4U5//4wV3Dm0AdNbMFWGUXfrRozm3nWUGUv&#10;baV91R/MsOm1HUdvMmspfZes5iO3jhrYBEJ6e5A5JjZc03G0K3wjG+E0fMNkk4+w5WidmtOHi8yQ&#10;PvMrbEv5viOrMyGvUkPWz1bWPlydzrjpO7FHCuIbL1ukSycvIG2gWOGu6g9sbDuEUqy3qs1soZmD&#10;lb00YKjyH03ml/64gGKLBZyTi4s3xveFb3yjKG2s3vmQW6kX2hXVXtnMdlAB119r1mzO1AyYX6WP&#10;/nYfyciJaq0a3UhDdF18dSMfFPKvzvkdJOGyJ3SIemmwdUUUrI61zDWq/pPLRna0rI+vruinGTGv&#10;3+0rtbDzPXQc2Mlbiguo3QVvFKbSBLmcwA54GocVjlvXWEe1JeJJ4ROdPp37QfjAJhm6a3NjuAGs&#10;Z/ruNcbkro2653xu0rUfTq5he+xR1Wm2INk4CRO6bFeW5mgLjXRxJmZZq08NJPADkp+h0vxl4yf7&#10;CfuAlM67uN7Kb3K5NaS6iYal3VkcSJp2YcbIR4K4l48ISwfN0PfZHZEqzNXnnrSjxWTieOarvWbN&#10;+vg+S+5PXlrJBT3cwBZGAr8saNtcDeD5C7bDR2vuTfkcd7U6dUrnft+8dYnroA0mo5ZfTHQ0BsJT&#10;Cuwt9WxtdLXC2AdApuZoG7uUzav23CIqGypi13tLLa5IC64VA8K7jgNAMrkiWhceOQsvQewK8Pte&#10;Wovoh4bWR9ztA2FJpEWb202c7wj2pX6lfsxNw8UhKlvrKAf+xoEA2yVZmY29LhY0plOy5D6s5Vda&#10;lz6mKBN/c8f+0qfTHKF9mP9Azr3s93pk24FYN1ruuBV7F02HL/m7LVzlHzY5nRfiKsFiUrK1+Wsz&#10;QyoNL7zxTIK4Rkn3U1q9HXdbB1vn8ZD9phn7Nq2lH3/M7encrRPpSsLuBMIOKHUT2alTHDYOdthL&#10;FvyQ+jO32XVpO23ZXeEFXMOFIFvoPrrXIExMCohlcYhYe3H7tq+WstV13nKXQcvqZBo39vh7jmIH&#10;yaonXjgmeGZba04NGAvYTyOOUY18dZXFPCPON3FvYtWli3r9fMLBZaPp24qKw+zBoCPnmywjbLKc&#10;VWb6vj/KkMxdM2RpqDjCvV/RYBlyzCaVPTSR0cK+x50+cZIy2cCfHEjLSGSvHWtvTM60f79E6ZNj&#10;2VA1rdDhuwz228m4OPai1Izi/mHKNy2zuKKFTlBIkvEVEU84bLS8x59HHO5pKH+XKkS3Fblr+VdU&#10;/l726ypra2MD16ShJr5ikm/l6No8A1dwWsaWnmHuxLOUQqhAZ0sF+x6l35LBNobqyZUyr+aUT0Ub&#10;feUk/5p1yMLkmtmGxxnyHEHtP7s2lyanEpu45tLdxB4L21x3fZeTm872bWyi03KlDRST2NslMArN&#10;6Ww7L6YQ3Dxz5vxlQ45JjHU8YhKVnsvcbR1z+VWdbOQIX7TR6GpybJazDpJxzSU/z41xGuX9JTv5&#10;L9bERtlHC1uroaH5/T6P0vnA5iYIP+CjzKsYfq65fUmHLnshOzK72nrYSbrAOCnOYL+fpY5mJ/X8&#10;ccLwQ1dvyGFrIA7IGHOuZEDOz9/F+JHNO8qHaWy1iuPBYSAVc9OfZjT/OycjQUjMF8TExeXwA5t7&#10;ze/ohcezeJ19avPfy7sewG67w+PVSTr3naxLOQZ+k0vNSKZBxYy13k3mukyA8WxtdLXCUCb8ABBW&#10;mPnVdmipZKj4SL3wWkHvzh8A/FIsTC7XI4ffFNwuQfZpy4jrP78kskPd9Y7AtlpYgjwdY7I9RTZy&#10;ZDPO9YImWXLd+zgboGlF7D7cxu/D0gd1pNuBw8X89I+JTXbc0+fPC8kq4XJyyPZTJzLS5V2WEd3r&#10;lZzpsp9woKnqYjzYgwFhL7aPWunGIV/3RiwMPxjELdtZk4SJ6XrKyFdLJ6srl6+9N8VQSl6aqwtp&#10;PeC3afMqbnleeHWVry3ON3G3K5t/EoT6pxhPSqHYce4Mk5PTscX7SuefhaLz+MPr9uSzU66Ivm+q&#10;7czPoKXWMaXjUd+4uB72yNFQckY+9eJClWKHiEWagMJrhh5POcLklRxwftaHVv8rw/xFkjTCfknf&#10;b1JcyOTl5DB8KO/sRUsAI+ThIgU18wgFvDl5OQwXHcte82tOOAw9anCYoVOGkqPDtNbsYRY8SuzU&#10;3Emhkpzd9Z27w9duGigUT9+nHGYZcvIYg7RGHjlzl7gZchSd7GCfmGiSjigX/UJfGL1b3sD1i/No&#10;fu46eUfY36Gl1tlZc3qfAq82T2aR+zQUgjjPiUZOUwuFPuyIIMPTzM69NE24l4w0ysA0to+ZGX5Z&#10;pEvcjhNuEbdIR6AXz7C6nNHy5krnZv6enfXHDx5skHa0MyLJSHCWQPzkzGF43NEL9YbrAey2Dz1f&#10;nSRzP935usQVF2for6WJaUlkl8aFX16sMNKMnFTbSUliIM6PO79Qz5tcFHR6MHIW14MOsZfrlcrT&#10;hrtd66RLjasFzc2S637xofMDlnV789nndgqJ5WZnfpGzzcnVwBI/27PvL051Xs5uZaRX0N2T4owi&#10;V/VzNR5cuEk3DoKQ7Y9N7CdMj57h8WzKCNV2ta2wn9hTFyrO5X4k81hgdaXlXfKuZ5u4u6Vmid5X&#10;y71e+90UFw/h0lbN3/iUPXYaR/sv3c5hX8KtFFcp2ST0YbenpaqN4T5iCi+H9NK/gcANTfaGVgW3&#10;TrEV07P3lfcliiU66RPuRrX9w6vkSWS6j8KwD97t2cjHvA5Nln7KFD740jzk78lJX1Qf7mPozlXc&#10;76ms821sHEnNFxNKa86KxbEfxPcls3cu5zec7qVJihDvVi4k6XgBGy1xVi6eNPc0HyFPWQPFkhxL&#10;oZv69PGau8W+M1cO5KmzuyHHNWckfy/7bFcPe7Nc/pKOHLqFz7DPc+zdIP1IM6+D3HE5GVX8r/jb&#10;jdQ7NHSc9jufTLzx4HJgU07cVGKhhFt9/JV0I4ofS+xbwhcR3BtyUvbW4N3a2iGD+F2B07lJF3Jf&#10;MjBjw/3sSHbXcPtclg1Ij8ePbN6xs28of09p6ZslPey3NMKLqsF9acPeBeF/5XokNFFwTwlodM9B&#10;uepol/0mvuFYveP191wOYLcZsQk8W52kc9/5usQXR3d0etoutDFzX4KxMHOr7kJro6sVxklDZNV2&#10;SCEZKsLvF0u98FoxfwBQcZLJ5Xrk2Be6BZcg1w2n+3z8V4hOp5X9Ok8bPm9iSkuWzTiXC5p0yXXv&#10;M799egP3tRjXKvvXpG4Hsn3ncvgk4Hphd5OddD91IyPNi0K0tgwn99TEVC7GAxsbOO7F9n6Vbhzy&#10;dc9+v58ul9WD//5W+nIxZeSrpavVde734nI3N7m4fd/VhTROxdWP+/Jy4dVV9q4LGbcjwj8J1HKu&#10;NzVNP/TB7+n4/82MXXufEM7uCM8BsAeVokzi++ZddETXjqMzpT2qfI97dOkqU/Sj4tQwehBHyIlP&#10;OdJeORwnnjYKi3pU82Fr2gtszsIxygR7+vCSV+lUqHAyLIE/qEQVCi95pYDOMOm1fLZiDcUqOB65&#10;01r7Pnyg35yeZqSTXVQpqhJ7LX+AZmXKbMPhI1RTg3lLRZN1/dp8o1DRyJJXN4inmkwJ/EllrmC2&#10;PuKhQPGHlWGao0fobUvSGuaLHv3mNZl8WdbkNYmMgU5bCkes7DXXawaFisvpBKjJ8DwmgQ76xEQ9&#10;ajx8+DibcwJjWJ0+JyO9kEhP/PUj9kh7eC93rjfBGF/ze3o65IqmyKEh9prL+04QDhOPBTs8EsGe&#10;65I3UDwophdLaVpDHZum1Rw9zDIkr2Y+79VvplPa/KFkRhe1sDN7nuyvJ0Iytz+bJhty9icY+Bqm&#10;xj7iZMV2MSMdx//6IR35z2Ka2fOd0pGTZuD1KmPNxeebrPzzGeyL6i3rICmXfSw7nOsVfke/ERpF&#10;z5dlPKp6l0Xmmq93kq2GHxiGjOLRCMmU4QcSfwBdk7X9mTx+ylxpWs3NNfsrzJTBV5V9a9+P19Bb&#10;zocudblm8OjHzEbu+RX5jJubGY3hkzZ6mu0KU8iNZHsP8uPE3l75TKQJMhpOLRAOd8rH4fzxIw7I&#10;gtwUh3lH45kbluI0FOslVkMc5/q5BvCLj/gaae+bmWymR4iERYmv5xMpso4WZoF9PAvV1hN4M8M9&#10;BSIc16N5wleP7cJ1ca4GsPhImcNDNw4PD1Syj1JteCbHo9VJNvfFoTi3Ls09VayLeFT9UWvaFm7c&#10;erc2ulphxIOD9iOe8qXJLk0ppUNlsdTi6r3gWkFLJjcwHAaAdHKx28RCI4efgy6XIPu0tf9g7ei7&#10;13Ti+Ala1IteXOtqR1gd3iMsQVQB6WIiH2PC2iJf6ygHyble6YyLoi52uqBtSAp33FN2rTMv7GN/&#10;jNW+dNPSMVv5LrcP0y7wky2pOodzvUKVZGeOCSd8coaWB2E0sqdpKWVBSrh8Yeef8bUvF2I+4s4u&#10;DLO5ZYLdT1MN0l1gzpZ7eGvuwTX2Zg09YFPEbbX257kdzvXSdFtrDpWOB2HB2ZKf/JHjXizMWHYq&#10;OTrL1r0wk57fkWmnGA9Ppj1LL1u66VyvODFdThn7oiWulrJd2D637MudJmEwis71Jgj741zA4Hw/&#10;mitA2FDsyxcX1chXV+nakiC0SIxSnD5A6CbEXbpzvSHW0SnP4+vod4RhPvq25Kr3Dv12//79nueD&#10;lGoSoG/TTjM7fPn7cWpqDeqiFgEaV7WxHv2FJrXUWFYP+npneC3mhR96J+CHih+MHrciKMS8Gev0&#10;j4f6uaXsWYihjXS0zP6DnypAZzlaMlwdaVO+Dn4uzucGHDp06M39v3QVc/qSvVpOOPjSBlwLAQhA&#10;AAIQgAAEvBWIyt9YzD1G/G558j4Xj1V4m+eC6cX/Vxf9rwbWevBXmxUtG5mRAO71YhhAAAIQgAAE&#10;IAABCKhFAPd61dITqAcEIAABCEAAAhCAQCAK4IRDIPYa6gwBCEAAAhCAAAQg4J0Aol7vvJAaAhCA&#10;AAQgAAEIQCAQBRD1BmKvoc4QgAAEIAABCEAAAt4JIOr1zgupIQABCEAAAhCAAAQCUQBRbyD2GuoM&#10;AQhAAAIQgAAEIOCdAKJe77yQGgIQgAAEIAABCEAgEAUQ9QZir6HOEIAABCAAAQhAAALeCSDq9c4L&#10;qSEAAQhAAAIQgAAEAlFAvVFv54WyeiuR0v+ivarTZ9rOC/R/HGRfVV0MY62v7+qsuuB7rj5XCxlA&#10;AAIQgAAEIAABCPhFQL1Rr9j8qPw9hb7+z6q7qo70lxwoLS19vbjiav2YX2RRCAQgAAEIQAACEICA&#10;egT8FvXSLVvuXutxIegUb77yN3QZurNbdaHMnoDePXK+qfw9ele819tVVXahikthvwcsuxncWcXf&#10;zuWLsNZTevpNWf3YmKUnZ5U5in6pN+TQf2Py81PTCot8jaXV04uoCQQgAAEIQAACEIDAwgL+inq7&#10;assT99HN1gOrGmvpjAHdfGXYf5a+nlx+kz9p0NQTt5PeL2EaW61MWlHpvi05JW/uzY+Zq39Tv0FI&#10;0e7sdm1XWw93P3dfIpsD+zrPZJSW7s2PisrfS/9lY+ub5ckbuJ/wggAEIAABCEAAAhAIJgE/Rb3s&#10;3da4OIKlALQwlbH/k0nNKO4f5mLYnNx0CkejYhNd8vP3a6MMyc5TpBZyoW1n23nx/TwDW6T4ovvH&#10;bZmlVDpeEIAABCAAAQhAAALBJuCnqFfG6jJy9YW/iz/gcKUnz2kuFA0XZyDk9UUY10IAAhCAAAQg&#10;AIGAFfBT1EthbtPQECmN1ZfRQVv6gf8n09VWkRjr05EDa2tjA5tTZ0tF8et0wGFnrvPOSCss9fmp&#10;uIDtZlQcAhCAAAQgAAEIBLmAn6JeJnVdSf8RuhP7bnnyRjqHkFq4j2H/efBwT8laV0+V8U+zueqg&#10;KPMqpvy9gwe/tCRzN3fTMosrDlOOpy2JjHhW2PFaetZNgb+AFuTDBc2HAAQgAAEIQAACASoQYh2d&#10;8rzq0e+E8YlH35Zc9d6h3+7fv9/zfJASAhCAAAQgAAEIQAAC8wUOHTr05v5fuoo5fRHz171eX+qI&#10;ayEAAQhAAAIQgAAEIOCbAKJe3/xwNQQgAAEIQAACEIBAIAgg6g2EXkIdIQABCEAAAhCAAAR8E0DU&#10;65sfroYABCAAAQhAAAIQCAQBRL2B0EuoIwQgAAEIQAACEICAbwKIen3zw9UQgAAEIAABCEAAAoEg&#10;gKg3EHoJdYQABCAAAQhAAAIQ8E0AUa9vfrgaAhCAAAQgAAEIQCAQBBD1BkIvoY4QgAAEIAABCEAA&#10;Ar4JIOr1zQ9XQwACEIAABCAAAQgEggCi3kDoJdQRAhCAAAQgAAEIQMA3AUS9vvnhaghAAAIQgAAE&#10;IACBQBBQJuqdmZkJhMaijhCAAAQgAAEIQAACqhZYuqhSmah3ZGRkampK1YSoHAQgAAEIQAACEICA&#10;ugUonuzs7FyiOoZYR72IVqPfCePrMfq25Kr/8Zv/bjanb9u2bYlqiWwhAAEIQAACEIAABB57gXPn&#10;zrW2tv3HX5W6ijl9EVAm6m1vby3720dW67Ber9dqtfMrpNPpbDabLxX187XUiqW7we7ntqA4CEAA&#10;AhCAAAQgoHIBirvoLm9q6or9B/6ewjD1Rr0qd0T1IAABCEAAAhCAAAQCSGApol5lzvUGECKqCgEI&#10;QAACEIAABCAQhAKIeoOw09FkCEAAAhCAAAQgEHQCiHqDrsvRYAhAAAIQgAAEIBCEAoh6g7DT0WQI&#10;QAACEIAABCAQdAKIeoOuy9FgCEAAAhCAAAQgEIQCiHqDsNPRZAhAAAIQgAAEIBB0Aoh6g67L0WAI&#10;QAACEIAABCAQhAKIeoOw09FkCEAAAhCAAAQgEHQCiHqDrsvRYAhAAAIQgAAEIBCEAoh6g7DT0WQI&#10;QAACEIAABCAQdAKIeoOuy9FgCEAAAhCAAAQgEIQCiHqDsNPRZAhAAAIQgAAEIBB0Aoh6g67L0WAI&#10;QAACEIAABCAQhAIh1tEpz5sd/U6Y54mREgIQgAAEIAABCEAAAr4IjL7tRaS6cEFe3usNDfel3rgW&#10;AhCAAAQgAAEIQAAC34mAd1Gv7fl//E5qiUIhAAEIQAACEIAABIJN4OG6nyvYZO9OOChYMLKCAAQg&#10;AAEIQAACEICA3wS8u9frt2qhIAhAAAIQgAAEIAABCCgogKhXQUxkBQEIQAACEIAABCCgUgFEvSrt&#10;GFQLAhCAAAQgAAEIQEBBAUS9CmIiKwhAAAIQgAAEIAABlQog6lVpx6BaEIAABCAAAQhAAAIKCiDq&#10;VRATWUEAAhCAAAQgAAEIqFQAUa9KOwbVggAEIAABCEAAAhBQUABRr4KYyAoCEIAABCAAAQhAQKUC&#10;iHpV2jGoFgQgAAEIQAACEICAggKIehXERFYQgAAEIAABCEAAAioVQNSr0o5BtSAAAQhAAAIQgAAE&#10;FBRA1KsgJrKCAAQgAAEIQAACEFCpAKJelXYMqgUBCEAAAhCAAAQgoKAAol4FMZEVBCAAAQhAAAIQ&#10;gIBKBRD1qrRjUC0IQAACEIAABCAAAQUFEPUqiImsIAABCEAAAhCAAARUKoCoV6Udg2pBAAIQgAAE&#10;IAABCCgogKhXQUxkBQEIQAACEIAABCCgUgFEvSrtGFQLAhCAAAQgAAEIQEBBAUS9CmIiKwhAAAIQ&#10;gAAEIAABlQog6lVpx6BaEIAABCAAAQhAAAIKCiDqVRATWUEAAhCAAAQgAAEIqFQAUa9KOwbVggAE&#10;IAABCEAAAhBQUABRr4KYyAoCEIAABCAAAQhAQKUCiHpV2jGoFgQgAAEIQAACEICAggKIehXERFYQ&#10;gAAEIAABCEAAAioVQNSr0o5BtSAAAQhAAAIQgAAEFBRA1KsgJrKCAAQgAAEIQAACEFCpAKJelXYM&#10;qgUBCEAAAhCAAAQgoKAAol4FMZEVBCAAAQhAAAIQgIBKBRD1qrRjUC0IQAACEIAABCAAAQUFEPUq&#10;iImsIAABCEAAAhCAAARUKoCoV6Udg2pBAAIQgAAEIAABCCgogKhXQUxkBQEIQAACEIAABCCgUgFl&#10;ot6p5r/9p5+/efjmiPNWTnVWfvD2T//uzb/Uu0igFM7AjcP/7b8evjog5DczcvODHz315Gu//bpz&#10;ym0RUwNX//T2T3euferZHT/99Z+udnFXTI10Nd/vsrq9eKEEU13n//DrN9/65Ztv/eofD/7rnz69&#10;0Tk1402GA1fYRt0QG7XwpTNTAy33v+l131xvaoC0EIAABCAAAQhAIOAF/j/vAvGi+avv3AAAAABJ&#10;RU5ErkJgglBLAwQKAAAAAAAAACEARvPj725kAABuZAAAFAAAAGRycy9tZWRpYS9pbWFnZTIucG5n&#10;iVBORw0KGgoAAAANSUhEUgAAA6cAAAERCAIAAAAIckZmAAAAAXNSR0IArs4c6QAAZChJREFUeF7t&#10;3QdcW+e9P/6DJCQQSAgQew8bMHa8Eo94kHgkdh3HTtzkpiPOTZsm+f1bO0mbtL380tveNjf3tkna&#10;1E7+t019b69Tt5ke2PEeiY2JbTww2Ow9jUAYIYFAk99zjgaaSAKJIT565dVicc4z3s84Xz16ziFA&#10;0a+i8IIABCAAAQhAAAIQgICfCuh1Q6RmLD+tHaoFAQhAAAIQgAAEIACBEQFEvegNEIAABCAAAQhA&#10;AAL+L4Co1//bGDWEAAQgAAEIQAACEEDUiz4AAQhAAAIQgAAEIOD/Aoh6/b+NUUMIQAACEIAABCAA&#10;AUS96AMQgAAEIAABCEAAAv4vgKjX/9sYNYQABCAAAQhAAAIQQNSLPgABCEAAAhCAAAQg4P8CiHr9&#10;v41RQwhAAAIQgAAEIAABRL3oAxCAAAQgAAEIQAAC/i+AqNf/2xg1hAAEIAABCEAAAhBA1Is+AAEI&#10;QAACEIAABCDg/wKIev2/jVFDCEAAAhCAAAQgAAFEvegDEIAABCAAAQhAAAL+L4Co1//bGDWEAAQg&#10;AAEIQAACEEDUiz4AAQhAAAIQgAAEIOD/Aoh6/b+NUUMIQAACEIAABCAAAUS96AMQgAAEIAABCEAA&#10;Av4vgKjX/9sYNYQABCAAAQhAAAIQQNSLPgABCEAAAhCAAAQg4P8CiHr9v41RQwhAAAIQgAAEIAAB&#10;RL3oAxCAAAQgAAEIQAAC/i+AqNf/2xg1hAAEIAABCEAAAhBA1Is+AAEIQAACEIAABCDg/wKIev2/&#10;jVFDCEAAAhCAAAQgAAFEvegDEIAABCAAAQhAAAL+L4Co1//bGDWEAAQgAAEIQAACEEDUiz4AAQhA&#10;AAIQgAAEIOD/Aoh6/b+NUUMIQAACEIAABCAAAUS96AMQgAAEIAABCEAAAv4vgKjX/9sYNYQABCAA&#10;AQhAAAIQQNSLPgABCEAAAhCAAAQg4P8CiHr9v41RQwhAAAIQgAAEIAABRL3oAxCAAAQgAAEIQAAC&#10;/i+AqNf/2xg1hAAEIAABCEAAAhBA1Is+AAEIQAACEIAABCDg/wKIev2/jVFDCEAAAhCAAAQgAAFE&#10;vegDEIAABCAAAQhAAAL+L4Co1//bGDWEAAQgAAEIQAACEEDUiz4AAQhAAAIQgAAEIOD/Aoh6/b+N&#10;UUMIQAACEIAABCAAAUS96AMQgAAEIAABCEAAAv4vgKjX/9sYNYQABCAAAQhAAAIQCFD0q0ZXYDee&#10;4p35EauvGVgQgAAEIAABCEAAAhCYYAF9WIpm+euaudvHnK9eN0TOdR31hvxXcsCAZMzZ4EQIQAAC&#10;EIAABCAAAQiMS4AT1P9y35hTMES9rnc4IOQdMzFOhAAEIAABCEAAAhDwgoCWDlvH+XK91hv6Ns+Q&#10;R/+rLvZCjLMoOB0CEIAABCAAAQhAAAKWAl4JRN1d6wU9BCAAAQhAAAIQgAAEpruA6x0O072GKD8E&#10;IAABCEAAAhCAAAQQ9aIPQAACEIAABCAAAQhMV4Ha2trf/PpXglAe+e9///d/RqkGot7p2sYoNwQg&#10;AAEIQAACEIDAxx/9/Z+f/T55FG97R/fNkpLdu951ZjLeqFdV9/nPn9+xt1TuOANVW+GeV59+YsfH&#10;5U4O8FZbSUv2/ubXe4ulxvR08tI937pn3uPvfNXm+hY8lbT4r68+vWH+Pfeue/oXfy1uZ85Qydvr&#10;6tsV4yqfqv3CX36x45Wf7Hjlp6+/+f5fj5W0qXSeJCi9QleqxFSp0U/VqaSN9Q0S19X1pAQ4FgIQ&#10;gAAEIAABCExpgV/866+SkpJIEYVC4WOPP56f/zNfRb0UibWKK6VKtcMMVI2nP/jTBeHyvHSR8UEQ&#10;PmJTqaSV509V9gwZgj5V7RcffCx/6ndv/eiBRFcZqyr35z/3+8sJ//T2+7/5pvjib597+b9KZZSq&#10;49Sbz76w97p7EaezWqm7bh4/3cjPXZDObT/5259vf+rNU25E4abUVIPdledOVXa796gOZf3RXz7+&#10;L59XKDwKrH3UHkgWAhCAAAQgAAEITLiAUqnc+I1NPot6zQmTxVGy1thaX1p4urC4XkrCT0Vb1e36&#10;dlVUQs6cBCGP0snbSy+cPX66uI7+JR2bytoa6uobyq+cPXWh8o6U/NzeWFJ45nRheZtKJW8ouXC2&#10;sMS82qporygmvyqtVxhOJkubVfSJpY30KjJPvHTHX/buWB5Fx7g6eUOLPH3zd1alhRnykbbWNzS2&#10;VRZfOPtVSbvMmkJWcebwBcHGn+/49vpVG5999aePCKpOnylrbG9ukw/Ku8mJEpWinZxeX0nK81UJ&#10;KbpKWl/81ReWZSM1rbx0mn5HZrfUyhXPX/XIMy/+6/ufHM1fpTh26rJUySzKNtJQZ8nqL3EitT51&#10;urCk3hywKhqvFJ66UFzfbVxrJnSN9e0Mm0pCzpUa1owV7cyJpW0qtUra0tCuUMk76xta6OM8K+SE&#10;d0pkCAEIQAACEIAABLwu8Ne//veTTz7lLNnxPq9XVf6n7d/5fMl/ffyT5JJffnfHQbI2KhZTUmn6&#10;0x+8u/rGyz/4UwOdc8Yzf/lgXSVZUr0iiOFJJVGP/e5/8zdGSQ+9uvUXp+lQjr36X/7znkOvvVdJ&#10;UeQAhUQwf2FQVcWQQCWVzn/5b++9mN74p+e2v9uWlEG11vO2vv2319erjrz69L+dphLEivawp/7w&#10;5x05lf/+zL9RP/n43x4SVn24wyqjNapjr2765Vd0aCw2JPhfL84XGEFUjZ//+J9+Q7164PdPZpCI&#10;2fBPzos/ov70zpeD9DHzd/7P0x0/ffVzZtF3/sv7/m/G/p+QaorFg1LF8pf3/O7F7IHT7/xgx8fS&#10;xPSQtgb2N/+w9xdrE4zry3Rq33lX/CtSqkRKJz37q60/l738yesZR1/81l/q6PTSn9777tKvfvaj&#10;v1bGiHkSafqzH7z/w9W8ij+9sv3dYoGYpyDxq/Ab7xz4z0UNb353R/v3Dvx+W1TVe//83PXNH77/&#10;bGLDX1/5/m+LBYkCaVv6879eXvKvf7rKVOqBNz59OeyjHe4W0usdDglCAAIQgAAEIAABbwm4/7ze&#10;zz//9NNPP/700wP2Wfvkeb3p3/7g3LFDe57NaC+r6Mt9+W///WJ68MKffHbgR0kVBz6pX/mbo8eP&#10;Fu55Tnjsoy8ajMuYvFU/3nv80gePxHFIWLr2F0dPHDnwbw8oShXrf3/07Kf//Wx6zfmbnfK2m5e6&#10;l/9szycH/vbL1aqqcml3xdnPLyS+uPdEwaH3v606c/ym1LTDQt15xTajflJ3HjX/xb+dOPu3P3xT&#10;XHOj0nLzq1IhHxSII8KMgSo3TBCiGghc8cYnb6wSJT61++Lfvjc7mMZb+IM/HC3a++3Aov85FvLs&#10;nmMXjx9+Y2XtvgPFbYqGS4XSpfkfHv3kw7fXUiVXTBUzimsVZBW2tOTCsX+8+8Ehafb8DGY5mqIy&#10;v/2fnxUf2iEuObRf/s3dx4+ePf6Hb8sP7itsa688faQ4+8U9h88e3/3tBGddRie9eezvpYt+9snh&#10;o5+++Uj78ap5/3pgx0JezosfFb370PCXHhbSWx0T6UAAAhCAAAQgAIHJEDh+/CgJed9//0+jZD7e&#10;u9mskmYL0+amC7hcgVBIqax2o6ql9VXS6Dmzong8IdnwIGita2Q2A3DF6x9/aEECE1dSvIw5uYkC&#10;Fo8XzBPkLMoR83iBPJ5epdbxcp7de273Nl7DhbOXKsgOh36y50AiSJuVIOCJl3zvz3teXiYmMTPz&#10;It/s22VEImJeQtaihHAeL0RASkZpLUrNpkNi84v86HAfMO+BzZtWZAi08saaesGsRenhZOF4zpwE&#10;RVVDt0aUJB68cvCT/cUDy/7zDNnGILYyUasK//j809uf//nvPu9e9/KOzXPoVWYOb/6mzauyhdRA&#10;e2W1Kj0nndRVkDEnnWqobLzT0NQmnkuy4AlS5hBNx42n7mtvlSdkzknk8xIeeHnP+99bEGo6UOV5&#10;ISejdyJPCEAAAhCAAAQg4BWBW7fKnnzicRLyRkVFT1TU6zwflbJPxeJx2XRIyeNyeSq53BB6soNI&#10;CEj/oB/tni3ppXefXrFk60/2VciYRV31kEIVxOMG0anFZKQnibmm6F3tLCNnZSNhOEut0phug9Or&#10;5Co67LY5nMvh8kgW5LeDKorH/JZDcfnkSQ/q0Dnf/s8PfpZd+9sfPrFy60//UWpz/xuXt+qlDz75&#10;7OihM8Xn/vDikhhTymweiWdVZP+ymvZgEgzicobkQ/0qLSUMZvLgBAmc3YunUynogjLFFCSmpyWO&#10;HDmGQnqlxyERCEAAAhCAAAQgMOECJOS9f/l9X1+6OnrIS8rl1bVe5/Xk8cPoVVsVcz/WoFzFF0Y5&#10;WcR0kIamvfjzv5Zmvrhn7+7n1+bQkR6XhINDqkESqqoajr/75vunO0w7HLgeZsQTJCZEyNvbuw0J&#10;qKVtHcqo9IQwx6XjhpF4VDUgJ4EppVWplZQggqtWdKti17/638XH//tn6V/9+u0jFVZ3tHEE4uT0&#10;nOyM9BihfdVIyC3kqhRq47PSFKqwKGGEMIRHYmv6Le0QnZH1S6VjDmbzyKq1XEkfpqj6/J3f/Km4&#10;y0zgeSEnvIMiQwhAAAIQgAAEIOAVARLyknTI/xr+UAX5z1myExT1csWJaYKKKzfqFYPSqms3FbMX&#10;pUW4eqTYSJFVKjUlSM5MEMo7yDMhtFSgICEjQVpceLld0lZ65h9nDE/YZV48BxmNGl8L5iy9T1x6&#10;eH9huVQhqSg8fKQydtmCdHqXAlcnl9OBteWLm5CeoSi7XCVVKVpuXmmIyslKGr5G7rT77ZlWKmH2&#10;nOwUHlkD9uAVIk5PpSovlbQPqtpvX2rg5eSkxKdnJkqvf1VcW1918dRFw9o2h0dWhknF1eRhEVX1&#10;zNaQsITUxPbir0pbpA1Xj3x8tYtic0k95XKyAcTbhfSgPjgUAhCAAAQgAAEITKgA+fsUNv9NctTL&#10;i122aWNG8e+/tWLJylc+FT715GrjXl53WNhR6fPnKI6/uvH+da8cl1Otf32nQLPs8UdUR17fum7T&#10;L09Fbdq4LN4U2XLtM6L3QTh/kZ3Bj39/ScfnP39q5Yp1j//8c9VjLz27Mobi8aOj+PJjP133w7/X&#10;jKy3soXZ6zavuvv5Kxvmr3jqt5VLv/fYArFg3kOPpZ3+5WPz71n1zF+obf+8hn4WhLuv4MRVmzfz&#10;zry+dcl88jiL9O88sSRRnL5y85LGf/z8iU1P/+6CMeYOTsjJ5hX/x6YVqx5/5xKTNlu84OFvLmn9&#10;xyuPrnz6d1eyv7E5J1oYFUW1/+P5jf9yQbjaq4V0tzI4DgIQgAAEIAABCExdgfE+uYwalDa095HN&#10;tQlcOflDcFR4YoKIR24pa1eEJSSLeUppg6RPmJAhJverkT8kUXy5sT8q+z6ylkpHhuR5ve29VFRy&#10;ooDcUsakYziS3KvWTZFtBsKRN6m24q8uS0ULlyxIpKRtcm4iWY2VVt0sbVeJcxbMTyK3qI3kbpcR&#10;eV5vm5zFJKgg5RkSJiUy+Y+8VO0lF6/Wy3nR6bPmZGcaf6mQ1Lf10ovHUaq2bn1UQhJ55jD9UrSW&#10;FN9s5yYvWDCXKTl5DUorb5Z0aBOy751jFc2rpO2tfZSYNhnJjDxpuKVNTjbjGvJhHjxc3KBKmLt0&#10;fppxFwR5Xu/NZiphVgZP3WcklZRcLG7nzlqQIyBbgRlbNl2Sm5VSKiFnSXYi+Sft2SmnQhJJUdXu&#10;F3Lqdk6UDAIQgAAEIACBmS7g/pPLRpEyPLls3FHvTG8L1B8CEIAABCAAAQhAwFcCXox6J2hfr68k&#10;kC4EIAABCEAAAhCAAATcEEDU6wYSDoEABCAAAQhAAAIQmOYCiHqneQOi+BCAAAQgAAEIQAACbggg&#10;6nUDCYdAAAIQgAAEIAABCExzAUS907wBUXwIQAACEIAABCAAATcEEPW6gYRDIAABCEAAAhCAAASm&#10;uQCi3mnegCg+BCAAAQhAAAIQgIAbAoh63UDCIRCAAAQgAAEIQAAC01wAUe80b0AUHwIQgAAEIAAB&#10;CEDADYGJ+9tsekVt4flbvSx+cMDQoEpP8WIWrlqeEuoq7NYrmy+fuaWdnbcyWzDqsarWy+dKB1Lu&#10;f3BOhKs0DS6anooL52uUvOAg3dCAdpjiJy+5V9D4dTWVk7d81mh5kZpc+pI+bLGg9uLXrVT87KSA&#10;ltreuCVr7onmujZ3u0bmpLSy+oq69taqdt6srISE2TmJoa5zwREQ8FxAcuPEpZYhXkigbkil1VFh&#10;s1auzI0OdJWOpvvW+SstosVr740LGu1Yjazi4lfNoYvX3JvEC3CVKPn9sLL5ypmSTm1AxJwHls/W&#10;1n15sTFoQd6KlBDH56pai05fl1DBfLZWqdJQnKh5y9Lk1290ux6YA61XLlxXpq5aFXOnsKhmKGJW&#10;RoikUhK6KG9Z0qgVMpZD1XHtQrEs9v4186Ldm3qogbaKmtbmmkZtyuzk+Nm5yUKOGxw4xA8Faq+e&#10;be7TaAaVKh0nODSYHRw77955MRZ/wF6vqC+8UM7OefD+dOuLkqnT5uVEWvU6V9cX+2GyasmsMJeD&#10;3FWyprZRS26euyyNW756vjsXQz9sUVTJNwJe/Nts7Pz8X4xeSO7XbxgOUN/v4sjR09Ep22+V1gXM&#10;Xv/wyoWpgR1l5c1acQK7ray2Z0DW3nI3QCRi97VUV9V1DnBCw0K4LEo32FVXWdPW1dPR1KqKyIzT&#10;1N2uV4RECzVtt2/VD4ZEi4KGlZKGytqmHnVQKKv7dmlpTXvvoGY4JDI6WNlWXVXTpggIDRPwyJSg&#10;VXQ0VNe1KYaDDf9mXsOK5tLS1pAFD61dMSde33j71h0qRiirbRqKmp0u1nQ1VNc0SZQsQVio5k55&#10;aW2nok/S1CJRsoXCEM6wUqkLCtW1375Ve2eAEy6OEYdwuKKYOFGgStpUWd0kVXEEoSGB2t6Wutqa&#10;+raegWG+SMhjWdcoa1YcRyW1qrJeJWurq2zsULGE5HTzXMYK0PdUFR748mp7QGJ2VmqswOUU5Zt+&#10;h1T9XeBubXGFLHrp+vX3ZUX115bU3A2JD+urru5Q9Eta25XBIs7dpurqZqmaEyYKoQM1dW9jdVXj&#10;nd6u1qbuwKRMQdetCkmAKILbW1dS2cURR4ayNb0tNZUNkgF2cPBg840blc2dCtUwJzw6TCdptEjK&#10;Yc8fHpJU3ai8Ix+QDQQnp4dKb5W16uNmzxLzdIrWmoq6ll5NUJgwmG0KoNXd5ddqhlJWbXhg4Wx+&#10;T+Xt+j5BVEBrTVdQck6svmNkJIZS0uqSyg6ForulqaOP4ocLgoeHlNrAUHZ3dWllq4wSxMRFhXAD&#10;RXFxEUFkDBvLHxbCY2kHpS21VXXtd7W8sLBgDjUorauuau7q6WxqVoRmZCcKyOGuZx7yh+D1/Q2X&#10;j5wovqUSz8tJjxXy2P7es1A/xwKRCenpqTH61pu1Q8mrN+TNS40J5Vh0b/5QU9n1yoY7fUpNgDAm&#10;ktM30v0C7lberJCHzZodb1o6sr++9HfUVtZ29NNXMfPlxH6YCBMF3ZVVd/oVkhaJKjTS9urp8kLM&#10;HbnqseU1pWWVrdJ+1TAvMjqCRV/SRy7E2gFJS01N411NsDAsCF0eY8ITAa8EosPDWpLnxEW9+iFJ&#10;bU07FTtndkywTt5a29QXmhQ3UP71rbrmO71qroDTdPHEzTuDanJFqr4bmhSjvFFwtKRDOdTVKh1i&#10;hSTMEvdev1yljclO0lYVXa7XxWZHdH1ZcLa0SzXUXXWjUROkk3b0qTTaYV44t7Po7KXmfo2s4ebt&#10;O9zEFG7TlwfP1/brlQ1ltzt5KelRQUw8qR/oqK7p5iXnpIuDtXcba9qGRCnioTYJFRXVd/n45RaV&#10;TtpQWd0XlhbRU/xVSU3z3SFtT01F40BUhrinpLCsN4iEwx29ao2eCglWNVc0B8Sl6G8fOXq9Q62T&#10;N9yqGggL6/n65PVOtU7RXFF9h5eYqCqxqlFO/NCVo1+MVDklSV95/ItLDSqdorr0dp8gMy3CFN0O&#10;K1vKKrm5C8P79WkL50ZarAR40m1wLARcCPQ132rsF6ZnpYaxVdL62jvDMclBTVeuVTY2dytYXF3D&#10;xYuVPVol+bRXPRCemTBceerI+Rq5uv9Oh1wTGJGWzmksui4JSc8QdV8/f1MqzEihbh8/dLFxQDvY&#10;ertSwmb1S7oGNDr1cGiYpvLMVxXmpNKCm0456PnD6p7GymYVXzCs6A9Kih9uq5cGJmWl6yuOFBTV&#10;9akVLRU3W7SxGQkCwwVUc7euokUtnpWdGMpRdVbWSgPjE3ndbYqwlCirkZgUO3TrfHF1Y/eAWtZc&#10;WdPHz4hR3y660skR6brbe4Y0+mFuCNVZ3qCMSgltODVS/lCxpuTYqdtyjaqjsrKdlZDCqTx9+FLT&#10;gLqvTTKgC4rOyhguPXLsa9czD5l2hzpu31JmLkhRaePmzUngIwKYyUOT6eetKvHs7KQQlq6rxKJ7&#10;a0Q8WUurgr7KhAr1tV+ds+h+wZLaJrU4K8sQ9eoHWy4dtLxi0teXk6fKpQPSupu1g9GzE8MMnw8d&#10;DJN4Vs2V67VNzd1D7HBeZ9EZi6tnqlB6xSpZ2wtxTMpwxchVT8GlZHekSs2wjnxoZNefOWkxHGKV&#10;V4+dKOvRqCS3SpuoBVlxM7nNUXdPBbwY9br5jZynJXRyvF4na7r65fH9B89VKbix8eEkqmNzE1Y+&#10;9tS2hdzmlsHweeu2bH5oUbSmo665paFDyU9ftWnjwwvDHV0Thvs7WjrVYbnrNz60MIGrUAjvmZ/M&#10;54hzV64USVv7+dkPPrJ107Jkqru2tau7XaoNTlq0evX9GRGUUkkH++aXWlp7+dyRzwrOt6j48XFC&#10;OqfhYbWeH5+9cs3qRfE8Stmv0lEUJyh+xTceeTA3hqtTKjXM2QEhs5csSQxmi3NWLolnwlNNT0uH&#10;UpD5wMMPLIoPVHZJFAFhMRn3rVmzOE1AqQf7JU3WNRq4U2VV5daurk6ZXjDrvtV596UItIMDIwUN&#10;FC9+/NlvP7T5W09vni3wUlsgGQg4EiBB7a2vTxUcKLgi0YoSYkPZFIstmLPxW99cIujspqIXbdy8&#10;ed09ocrW+lZpW7OUilm89pEN96eR72bsX7relsY+TvKyjRvvS+OrerXJS7Ii2fzk+9fM1jZ3WSRV&#10;19hxx0nPJ0OPF5MUxZG1NcsM40ErbWyQcpOWbdq8OS+dK2tukA5Z5KxXdpSdP3n4k6NlvazIlCjD&#10;50MdxbYciUM6isXhRC16eNNDCxOD9UMq1TAzoHmJy5ekCTiCzGWr0oLpAEEvsyy/9M7dIU5E2n0r&#10;H14xK5xSyxU9La29nOT7Nm5av4T+MndY09XY4u7MI8rd9Mx3N2387vYtCyLxzQ1GolnApnu39cYs&#10;JlsFePEL1yyNCySfLM3dz/o6Rr526ba+vgwrWm+3aBLu27B5VaZg8E6LVO18mJBtPAFs8cJt33ks&#10;T9RtffXstr1s2baV9VVPxp69MF3AEWauXpWra7caDk0tbRIlJ3Ze3polueJAJdocApMl4J2ot76+&#10;zs0KqOVSmZISpd+3/pG1WUI6d16IgM/WqZQqPSuYH8zjcIVBbK16YFCtobh8PjeQz+c72vQ2rFUN&#10;6ll8ITdQkLV++zMbc5nE6GvP4KCaCuLzA9m8YD6PUin0kWlJQkXNqc9P1/JmL1sQZ7lSqqOGent6&#10;BzlR2Usf3nx/CrOJLyAwOis7cvDG0YPnWwZNkWcAj8viUCQLvfOK6gYHNaQ6PK4g7cFv/fNjS2fP&#10;zkqhqk8fOFOlIMnoNGSvoUWNhtVkd7NllQfZUSnx3N6yowfPtYvmL8sRW1WbFUhyDzRdIDUazfAw&#10;c63Ga2YIuD/EHHp4cLpOKeuRqYPi71m5+eGF8fRGdTZfwOfohwbUZMAJgjhks0IQRzukHBhS69k8&#10;PpdDBhrf0USiVyl1FDc0mMuNW/7E9m+vSDTueif76K2SUunDkkfp+fyEtBhub2urgnz8JFGvUqkm&#10;JSIbhshgCqLUpk+h9O/YlF4lvyuT6/ipC9ZuWntPpOHzMjci03IkMu+xODwOh6JXv/RMso5eerVV&#10;+VdlZ+Wm8FovfFZQ1qvVU8NqpYriBvO5LK5AGEhy0ig9mHkoejCTEe2dCXhmjIEJr2WfTKbXjzLj&#10;j1YgciI53eMia2y7t/kSxA5Pt+x+tilr1NbXF0qtGFQPthR99uHJGoVWrVKPdHNHw4TF4Qt4HHJR&#10;sunDA0M2ydrma3PVWxxl6tG2SSl58WkR2paL+w+X6zLvvc9jGZwwAwTGM+Lc5xnv3WzNzU0H9n+m&#10;UPRFRkbyeDwWixUQYHWjilgsfvTRR+mrVe/to0euUwu2bLpHZIzn1HcuFpxqi1nz+Op4Jfkq9CZ7&#10;yaMPzQmoP3G4WDl7QVjD9Z60jY8vDq45U3BZNXfzYvWXp+vFeVtXcm8eOt0Wm/eA6PbJG6wFWx/O&#10;oZpv1ali0gIrjhf1Z298QHTr2AVF1qObFwnbLx74sitx/SMrE9jy5lvXbtyu6+VlPvjImrRg5vLZ&#10;da3g+G3h8sfXzjZGzDpZ2Ykvbgxn5QxXl/bH3LswquPabd3ch+/TfX2iKnT1ow+Im48fukEKuVxb&#10;9MUNasHWlfziLwpJlhujawrO3km8f37/1UvKrI2PLgzuKK+VcTnt169JhHOXpChu3OjLfOAe5ZUi&#10;6UiNcteltp8rs6jyHHJipL6noezGzTKyS3DuQ1uXxDlcQjO0bnNz89mzZ91vaRw5HQXIZxty+VSp&#10;VD09PQJB2OPbnkhJSfWoIi5HKEltw4YN8fHx5IeWC5+duRO37tGVycwQIS955fEDV3WLNm+coy49&#10;cLxalLf1oWRV2bEvbnAXPRjd8GUFb+Wja5L7iw+dbBLnrY+vO/G1cu6jGzO6zhYUaxdsmis7e/5O&#10;/Not94vJ3iAJNzlBdvFYlXDVljmy4yctk1r8+LqcIJldz9crqs4WfC2fs2mNqPTEV20atpYVv/rh&#10;7K4vz3UkPPT48ujeawVH6yPWPPpAKnN/m7Lu9KcXFdkbH1kWYwyv1a0XD9ADcy4ZmJ3mkbh+lbDs&#10;ZLGeTB0p0q++oOeKB0U3jtIDeUN0zWFy/NrNsyQnj9aG3r+Yd/PrkfIPByluFTdwZy3J1t++fCdq&#10;9VL+jQvNsXmkdncuHP5Kmrpq/sCVIndmHiftd+nSpcrKSo8aFwf7QsA86BobGxMSkna+9GM227M9&#10;KDqdbtcff9/e3pqWlubwskiGGxl0xsIb+/nsTVuWxGhbLxy26t55D8TcPn2dfe8jq/m3j31Zb+5+&#10;a9Ym15ykO+2ji6Pp6+lg8znSCS2uL3lRjefrg+9ZMkek7ZGqRNnz0g3XXfthou2+efj4bf6yLRsy&#10;qbpzzIgwXz3z7lEXW1627C7Ey+Yrr1tc9cJSBa1nv+xI3PDIXOXX1kmRC3GsrqP6+tWSGgmV9Px3&#10;1pPCDAwMfPLJJ75oRKQ5jQTcGXFevJttvPcOf/rJR6mpyVu2/B8ytsehzOaGhHI03dK7amWgTK5h&#10;i8MiyJLvHblMqVRJ+8jaLcUKoIuqJWs5vTKlXku+jxSGsvXdMvmgQlZ1u4rLTzIEAwFkBYhHSXqk&#10;A2rqrmyIExwR0HDi79dU8x7ZuJavPHxJ1qPQppH7UJy/hlWKAR0/bnZmlKLV+TqQ5fnGRdfAoFAu&#10;JZXJ+vv7q8orlMnpag03dtbsRNbVYnI0J5TUqGOkRgG2VQ7VlB3eV8Ff8mheHuvEF2U9PcrhuFEe&#10;CZGSkvK9731vHOY4dToJkMC3oKCADLfXfvovHpXbSyOUooKD+Ry1rFumFKulSh0/MlwkDObo+mX9&#10;alEPGZJ0oTgBJDjQ6wbvShVqfTDF4ocGs1S9vQqlvr6svCs1LtY47mySiuBUH91XPUrPD4lLjw1u&#10;qh+kuFqyzBvKo4bu9sjVwT29SoqfSv45+ks/1C+3HIlu8wUEWZU/LpOjDIicQx6hUn6bnmmCBXyW&#10;St6nUAf1yMiuiQDOOGee5czL7dLhQJ8LGAbdO2//9qc/y3c/MxLyklPS0lJ++EPPL4scu+5tvAbo&#10;1eTaYdH9bMsTaHN9oQIFweSWcFZ4tKD55sUGZXyOMeodrSIsnm0fFoYprS5bdhdi66veYG7SPYYM&#10;7JIK7Svad7Y3++FH1t+vPXC+23BUSEgIrmLudy2/P3JsI85TlvF+wTY4OLBly5bxhbx0mflxWZki&#10;ZdWZTz8+flsWkpSZFJOaEaNtuvjxZ6er5PQBbIFIFDjYdP7Agct31OQSGxAUn50Vqa45sf+LaxJ2&#10;dFpceBCPo+258cXxtsi0aF3rhf0fHbjexYnLSBQnpMbzem4cP3DkUkdAdGqyaaXZGRUrODqaq6z7&#10;6sDR6xK1TlJ9u9tyR9QowGSfRE481XLxQEFhky5ydkZCvEDX8vUXB75uVWtldZV3o9KsahQUa13l&#10;xKjk9Biqtfjw/uM3e/jx6YlkSyVeEDAIkCFGBhoZbp6CeGuEckJT5ybzZWXHP/7sbN2gKD0tMix+&#10;dmqI7MbRj0xDMlgQzqe6bxbsP2scs+EZWUm8nuIvDnxZowxLTYsI4nIpZeNX+6/q05MskkpPShu9&#10;57OC41Pj+HTNOVSgKD0rkSMpPvDRgYutVHRaiqvxTLFCxFYjsaJl0L3NQWzr8qdGR3C1XZePFpyr&#10;V2gVbbfbQ9MTeB3FBfuO3JTSXx8HRs1KH9fM42nT4ngfCxgGHbnfwqN8ZL295BTPL4vMR0KObfeO&#10;DOIFs9UdXx+50Mu37H6l9f1WvZgjsr5iBgiTspIDu659sf9omYyfnBHrxkM1yWagaJs+LIpwcSHm&#10;RFte9WYlhfGDuFp55RcFxapkq+GQnpSeGqIoO73/wPkGbUSKR6Q4eIYIjG3EeYoz3h0O77/3hx/9&#10;6Edu5aoblHRKKWF8jPGWa7IqRJaOJEpuTHw4MyIHe+rqm2X60KSMjJgQEvHplJLmpr7AaBFHTYVG&#10;Rwv0va11TT2UMDKUyxFGxYnILtyhnrq6O9rIlMw4AYekJpHItLyIuOggRTM5cig4KjMziX4Upn5Q&#10;0ljfPsBPyEhhUja8dHJJRz9HHB1pXvrVKXu6ZJQoOkzbVdcsC0lMDVPLBtjhfF23kk2O4w4xv44V&#10;UXeZwyIoWZdUFxofw1N0SAb55MllXPIsp+a6VmUoeQ5nGFs70NXU2MNJSI3QyvrJ8VFctXWNOHZV&#10;lt+pr+tURyTPTo10a5ZySx4H+YvAe++998MfveJRbTwYofSTyO50DgXHxojMW2u0A6TP60Jjoulx&#10;pBvsaKwnD/sSJWdkRjF7INSylvo7+ohorlrNJ0MykBloSm5EeDCLJ4qPFnDIKGutaVKQT3Ep4iCK&#10;pNYhVXJCxdEiqssqKZ2jnk+PR6mWDDABRzco7ehSskLFsZHkNgB5a31dlzIoMjUz2aKog+RoXWgc&#10;U1TDS62Q9AwGR0bzNZYjURhKyenxGMlV9zIDOJJjM5BDh7o6Bughz+RlKj8ZvnW3GwdEabPjeHKZ&#10;KjQ6JkQnba6XsiLDuSoqJCZGSBJ0Z+bxqAFx8CQL+HrQ0Vc6cz83XJisujfz234tTySmJJUj3Y8v&#10;4g3JtPxosfl6anfFpEjfbejRhiVlp0SOjGj7YaJVSO70k+4uDqYvjrZ92I0LseVVjzwnVHLnrooT&#10;RqYRqs96OKhlTXVNd1kxmZlxeET1JHfrKZy9wxHnxR0O44169/zl///BD34whQFRNAj4j8Bf/vKX&#10;537w/3lUH4xQj7hwMARsBDDo0CUgMJECDkecF6Pe8e5wILevTSQH8oLATBYYw3AbwykzWRh1h4CN&#10;wBhG0BhOATsEIGAQ8PXwGW/MavPEBjQbBCDgO4ExDLcxnOK78iNlCEw7gTGMoDGcMu1YUGAI+EjA&#10;18NnvFGvj6qNZCEAAQhAAAIQgAAEIOBFAUS9XsREUhCAAAQgAAEIQAACU1QAUe8UbRgUCwIQgAAE&#10;IAABCEDAiwKIer2IiaQgAAEIQAACEIAABKaogK+j3oHyg28yr6K2KSqAYkFgRgsMlO83DtH2Ge2A&#10;ykNgogTaigxD7mC5x391ZqKKiHwg4K8Cvo16B8pPFERtz8/P3776/BUMcH/tRKjX9BVQkCEaSw/R&#10;Z/LOF2OITt+GRMmnjUDbxQ87t7yUn//SFqrgJj5qTpt2Q0H9RMCnUe9AU011Vng4oUpMy6uuacLn&#10;Wj/pNaiGvwgMtFRV54joIZqQkldZ1aTwl4qhHhCYogJtzReoWFEIRYWkzs4634gvQadoO6FY/irg&#10;06iXRmOGN/OqlPX6qyLqBYHpKxAVZhqi1TL59K0GSg6B6SKQJRKaitrdh8Wg6dJsKKd/CPg86vUP&#10;JtQCAhCAAAQgAAEIQGBaC/g86u2UmT7KGr5IxQsCEJhSAiOrTRZLUFOqhCgMBPxKwOJLlZFvWvyq&#10;hqgMBKasgE+jXnrfUnUvva+hrfF81uxU0xepU1YDBYPAzBIISc7OMmw9am8+n5OdKphZ1UdtITDh&#10;AokpqylmMYi+7yUvLXHCC4AMITCjBXwa9VIhuRu2dH9IntDyYfeWDbkIemd0V0Plp6KAgAzRTnqI&#10;7u3csg5DdCo2EcrkZwKJK7fHFvzxzTf/SB5wtCLBzyqH6kBgqgv4Nuolt6nmPkaeipSf/xguqFO9&#10;K6B8M1MgJHcbM0S35WKhd2b2ANR6ogUSVzBDLn8lFnonmh75QcDXUS+EIQABCEAAAhCAAAQgMPkC&#10;iHonvw1QAghAAAIQgAAEIAABXwsg6vW1MNKHAAQgAAEIQAACEJh8AUS9k98GKAEEIAABCEAAAhCA&#10;gK8FEPX6WhjpQwACEIAABCAAAQhMvsB4o97h4eHJrwRKAIGZITCG4TaGU2aGJWoJAbcExjCCxnCK&#10;W0XBQRCYAQK+Hj7jjXr1ev0MaAVUEQJTQmAMw20Mp0yJqqIQEJgaAmMYQWM4ZWrUFaWAwOQL+Hr4&#10;jDfqValUk4+EEkBgZgiMYbiN4ZSZYYlaQsAtgTGMoDGc4lZRcBAEZoCAr4fPuKLeHqlUqVT6uogz&#10;oJVRRQi4FiADjQw318dZHIER6hEXDoaAjQAZdD09PR6x3LpVRk7BZdEjNBwMAYPAGEacp3Tjinoj&#10;xWKKCigoKMAI99R9/Mf7eu/L+EuIFLwoQIYYGWhkuHmUJkaoR1yTezBG9OT62+duGHRBQXyPCjZv&#10;3j3klNEvi2hrj0hx8AwRGNuI8xQnQNHvYotC6Ns8Q6L9rzo48mbJjS+/PKvVqvl8Po/HY7FYAQFW&#10;F+bQ0ND+/n5Pi4XjRxeIjIwUCoWNjY2A8m8BcnUkm5wMq7wcDvfBB9cuWLjIoyq7HKEktaCgoKGh&#10;IY+SxcHeFSAjmsPhSCQS7yaL1MYgYB50ZMlWIBRt2/bN5ORUj9JpaWnav/9zhVxGmtXhZVEkEslk&#10;Mo/S9MuDxWKxVCr1y6qhUu4LuDPiRg9E3cxLr6Mvc+ONet3MDIdBAAIQgAAEIAABCEDAUwEvRr3j&#10;2uHgablxPAQgAAEIQAACEIAABCZFAFHvpLAjUwhAAAIQgAAEIACBCRVA1Duh3MgMAhCAAAQgAAEI&#10;QGBSBBD1Tgo7MoUABCAAAQhAAAIQmFABRL0Tyo3MIAABCEAAAhCAAAQmRQBR76SwI1MIQAACEIAA&#10;BCAAgQkVQNQ7odzIDAIQgAAEIAABCEBgUgQQ9U4KOzKFAAQgAAEIQAACEJhQAUS9E8qNzCAAAQhA&#10;AAIQgAAEJkUAUe+ksCNTCEAAAhCAAAQgAIEJFUDUO6HcyAwCEIAABCAAAQhAYFIEEPVOCjsyhQAE&#10;IAABCEAAAhCYUAFEvRPKjcwgAAEIQAACEIAABCZFAFHvpLAjUwhAAAIQgAAEIACBCRVA1Duh3MgM&#10;AhCAAAQgAAEIQGBSBBD1Tgo7MoUABCAAAQhAAAIQmFABRL0Tyo3MIAABCEAAAhCAAAQmRQBR76Sw&#10;I1MIQAACEIAABCAAgQkVQNQ7odzIDAIQgAAEIAABCEBgUgQQ9U4KOzKFAAQgAAEIQAACEJhQAUS9&#10;E8qNzCAAAQhAAAIQgAAEJkVgAqNeVce104dO3uzU2FVUf/f2l0cOHC+6LRnQe1tB31N5tuDk5dYh&#10;OmFV+9WTR09ca1V6PRtvFxvpQQACEIAABCAAAQh4U2ACo169SnFX2tuv1sobS65dragpL7l+o6JR&#10;qh7ouF1a0SS52z+kVumH1b0tFSVXS2o6FFqK0ilayi5dq6iquHmjsrG2zHBWSVldl0LRVVd2/WpZ&#10;nUSpoyi9TnGH/POG8Z+UTimpKyu5UdHcq9azgoVRCdFiAYeitIo77b1UUKQoiE2qrWwvv3a9rLqy&#10;jPxvnWSQ5IYXBCAAAQhAAAIQgIC/CgQo+lWj1y30bZ7hgP5XXRzpwmiw8cvDZyUJDz2S0vLFyXIF&#10;RyAWqKV9/Lmr7xkqvVzXq+KGpS3MDa6+UqEMFfMGpKqo5ZseFFcfPVLRR3GCxWlZ4u6yKlmAQCzU&#10;SnsH6bfCKFkvlfrgltzuM0crVBGR1N1udeLqbcv0lw5fbKHCw9l9vbx5m5YNf32iVrDqkfvUXxcU&#10;3eGKBVqpnJP14KPZPScLSqRUiFhMSaVU5vqta1OD/bWVUS8IQAACEIAABCAwLQW8EojqdfSX/hO4&#10;1mtJzQ7OXPXYppVZItZQPztlxZI0AUeQuXS5SNraz89+8JGtm5YlU921rTKykMvmJqx87Klt9ydw&#10;qQBe/NKNm1bPFXN40fdu3rRmcTRHr+xXKvX8+OyVa1YviudRSsXd1pZOdVju+o0PLUzgyrt6DLsZ&#10;9IrWWgkVvWjj5s3r7glVttZ3DA1TnKD4Fd945MHcGK5OqbTfeDEt+wYKDQEIQAACEIAABCDgQMA7&#10;UW99fZ1nugEcNpdkTbYdWLyG1YODaiqIzw9k84L5PEqlUJGol+KFCPhs5rAAFj84iEXOY1FBXA4r&#10;gH5PGxAUl5MdOXjj6MHzLfQ+BZ16UM/iC7mBgqz125/ZmCNgqqhXDZDdDnxBEIcdHBzE0Q4NaoZJ&#10;gjwui0NH/tjn61n74WgIQAACEIAABCDgNYE+mUyv93k0Nt4dDs3NTQf2f6ZQ9AmFQjbbEJxavSIj&#10;Ix9++GH6LdWdq+ev342+b1VcV+FVSdR9efM49V9dahYsfGAxp/LcVWnMvUsimy/dUKbkrcoO6b55&#10;7npvzKIcquKaJOK+NYtiKGn5V5fbRAsfWBTafP5ifdC8vKURkq/PV+lmL4zrLClXRszJCu+urNel&#10;z4/rKq0JmP3AsjSqs65VHR4xWHGljb9gnqDmBp3Xsjh1bdHFKk7WorDWa838RXmLRXeKvqpi5+bd&#10;nx5KF3P//v0q1fj2cnitDyAhCEAAAhCAAAQg4OcCOp2ura0tISFp50s/tg8mvbjDYbxR71u/+4/U&#10;1OQ1a9a4bhCXUe999ydIrnzdzp+/apGo/XJhAzt3+Sz5tSsuot7MHEHzbUnk4rxM5dWLlVTm0kzF&#10;jeuymKX3ZyhuXKwNnDM/tOkaiXrvFbcUlw8lL1uVprl18bosdun8wIpLTQ6iXtcVwREQgAAEIAAB&#10;CEAAAl4VOHfuXGNj809/lm+T6hSKen/9b6///Oc/5/GMd7yNVv3B5nOHv+pKWPNIStsXZ9vi125Z&#10;xr196Hi1KG/rA5zrB87eSSTvBFWcOH6jQ8smj2Xgp6189H5B2Ren2mLWPL46ibpTfOhkvThv62ph&#10;9eGjt/nLtqyLbTtx6Lpu4YPZ0gvn69VcLqVW6yhB+polwvKimxItl6NnJ67+xnzZV0drQ1c/cj+n&#10;5ItTNQoOi9KyIhc9/HBSx8mjVaGrH31A3Hz80A32kq0b5wi92npIDAIQgAAEIAABCEDAPQHyTXt+&#10;fv7b7+yaulHvu3/43SuvvOJWdfRqmbRHFRQZE6TskAzyY+JELIXkTj8vivwgM75DItfe5rqmnqHg&#10;qMzMJCFLLeuWKLkx8eHkFwqJhDmYQ//AjogWc9XSThklihbzlB11zbKQxNQwtWyALY6O5Gp66uru&#10;aCNTMuMElLyrg3mTTw12NNZ39FGi5IzMqGCtoqujnzl4qKeLJBMbadw97FZlcBAEIAABCEAAAhCA&#10;gDcF/vCHP7z8yk+nbtS7e9c7O3fu9GaNkRYEIAABCEAAAhCAwMwT2LVr146dP/Fd1OudZzjMvHZB&#10;jSEAAQhAAAIQgAAEppMAot7p1FooKwQgAAEIQAACEIDA2AQQ9Y7NDWdBAAIQgAAEIAABCEwnAUS9&#10;06m1UFYIQAACEIAABCAAgbEJIOodmxvOggAEIAABCEAAAhCYTgKIeqdTa6GsEIAABCAAAQhAAAJj&#10;E0DUOzY3nAUBCEAAAhCAAAQgMJ0EEPVOp9ZCWSEAAQhAAAIQgAAExiaAqHdsbjgLAhCAAAQgAAEI&#10;QGA6CSDqnU6thbJCAAIQgAAEIAABCIxNAFHv2NxwFgQgAAEIQAACEIDAdBLwedQ7UF7e1l5U1N5W&#10;9KbVq6idaru4v1wxHqyB8oPGNElqzKut6GD5wFiTbLs4UkJTgq7TGijfv9+tPMdVNtflsDiCFMlQ&#10;/nELW2erKN9/sc2jkozlYLdyobuTPbupvqRjFHleUHLWqB2SFMzcQTzoZq6SNRmZW200tHbTMDI2&#10;xNhqOpZmsTzH1OfdzX2s/ZC0skft6GZ5zIcxkxKRbC9ybwg7dXOr7carbj7f3R5FuTWUvFQsNw1N&#10;hxExegQrPJuj3J5sx1sp2x7rpiQ9PD27qHk2NFwWgxTA3Sl65OppPMVl4naobhbeYlp+800yc3qe&#10;kcvmtLx2OxrL1hdfz5vJZQE8OcDTac2TtOlj3Z4fPE3YX473edRrgkpckU9eL23Jydqyg/5pRQKV&#10;uHJbrmDskG0X/1g1+yU6rfzt1F7P5honuRrLlr9jS+dejy63Y6+FT88cp7BPyzauxNuplPz8bbkh&#10;ThIJyX1sReK4MnBy8urtTH/L3x5VcMKtjzreLURb0V6KKcFLW7o/dP+DmXcLYZGaz5x9VmImYVOx&#10;FX2dOVteWplIJaxw3pd8W5QZl7qJure3Ou8Zev6fHnOUIHcb6SeuXgPCBfS0NI6LmqscvPb7gfIT&#10;BVGG2YxMJlfo5Sf36jiGEpiauFdWmbf9sdwQ32SU94xhbh7lumAs+zRqpjFo4xSXAuz8/F+MfhD3&#10;6zcMB6jvd3Bk8ZVLS5cuHSUFbnS0UJicLDQcoumuqqPS50Tz6H+Qj4Ct4eRn8tHk7T0HCwsD0laR&#10;48hiQFlr5b59hwq7IhYwR5KPhu/sOVRYyEqnf296DbReD8pYncG8IWQFHJLw01rf+/C8tPqKNGJR&#10;Tkjtwau1Pfv2XSc/R3ddfPO9fYWFpgTJ50LLf5pTlLdUqmKZHHkhw9LOoJxk+cX9t1pIWXrpkpEP&#10;iMbTFs2J5tLryvS/u4JiqP7gTPIOSfYWmy6hbb3o8qivvmkum215SJWtUzaVyFjxLlZAZSt7TnJA&#10;+f5j3Sk50Vzy/lX1HNrCmo45jyyH/LGgurmU5mKVGYRJkZgc6JIYTq/t3bePvGEktRYm5Wdqfch4&#10;vBlI3V0pCSL5kizephvEpkXorJn3jQ1n7UyKam4RosFQGspjrgX5Z2L3kd1M6ZnO4LDYVyMWzQmq&#10;Pt0aOSdaY+w5hSxytPzimx9e6KkuJrmndB+7qs6hm8Ioa+hapmoae5q5XgZ/aVAs1R/EdE6rfO2q&#10;T3c4NqtyKHZOcK1Bki6SdWHobmmTrNqu+UztTlohsnWk1Whgw4hg6jXS5dtv7QtL2US/wY0Wsq7K&#10;iADVXUV3VKFV1diEmqk+3SJHulNGymZwML1GGtr0vot+Ytvnib8ho9GGMN31je0yJ5ogWIxlZyPR&#10;2JECRKnNlIgusYN+bphAjB3VWH4yvdhr2E8pdFdU57BuvfPpdTJdkHPZt/bT3Ynrdgemx7/lS9Nd&#10;2UmPDIv3bAa1kzFuVwXLYeJkojB3VPseZdnhw1v3jwwl0iWsepQTeVPuZHAaSZ10RbpFmOFMZkC6&#10;83MpRSs9Iphp0GJ2tUuQTO+tkSndRz441dNcSk8U6qvWVwHzHMX0E1MxbCdb27HsbGiPPgNYXmvS&#10;hwvfG7nKkGuBRGIxB5qmXJupz9R89AWCzD8ffHbFNPvZS9rM6saqjVx0RkalxVxt2W3IbDPSoHLj&#10;zGY9hbLCTCPGBoT803DtMOVCeqwseB5zIeNG55ius8xlxen8P8JlnJdMhTdNs06uL8wFkczJH5yU&#10;NpcaJnnD9ctiAmQGudVlxdLWcmCZA4Dyg0e6E42xhLylsC/cYm6zqj6xsrr4WjST40axu7AaR0FX&#10;AKuyhcUQWV/ryUgc5UIwUmKmgq6mNVPfNl336cuBoaaGicvpfGh7xbG/7luNKZvLnHUjWs9vE/yv&#10;K1euLF16v02moweibpZweFhLjvR51Gt7dbCIeg1jJqTuSFPGC9/ZtCqt5TQdoqlaD9WKvvv8tmUR&#10;lZf7mAv2saaM5+nft55tjRwZt121B/uYKyL9Yiu6bg7Ne3hbFkuaupV8mqTD60+G5uZ/Z0k0t73o&#10;PVlePkkgvXdPFYvMTrf2ieh/p/cWSuhLnYOoV1FbeHQocVUy1XKoOvy7L2wjsXVb0Xt9TCppvXuq&#10;SSrs8tM3s8mvMhXXj0ojl5F0zAPPOBdIr+5R02cs0hfe1CxbsSnNWDbb8gjbyvaJHiAHpvUWSSwq&#10;SLVd3aOj308hWQwlrErmdVc2UJlEYCT6tKZjPktwo+csiugKWvYCWU03laTodMDWF7atZUoyh07n&#10;s6FcWoC1r5GpirXwkLHWyyKqLstM0wqdtDFfdm1R/1LSIgsirlYZgm/Diy4vXeEFw4Wl5H35reup&#10;W5/fttboTOIzc4vcuppKlyetp1BCWtwSKiDv4dWk9EtfICsr7Y6Lvcx8iQ1uKmzIZrrK1WrNnLlz&#10;V6UFdKU+StZajNGPqY3WGrpWSEth/zLS0xZFXK82BIXMa6D87M3sb72wLV1x9ahUvJSUxzpfc/1M&#10;7HRVy/a1By+bEyYzSJIiDZQfuRxJ+sPaRRFXzxsCTZtkKZvmYxsPWEd37NjVectMrWaXlLGLDrRe&#10;NV2oSNydzHRdU03rLKuWEaenQUgNu2oqBVnzbYcY00/IS25saOLzHv2BTTF6PyGzr02fN8bc7PLR&#10;hvCye9ea2mXAuqepqx2PRFNHYrfuK6Xm0x3UQT93UH6hQw3ykcBmSjEUe+7cBRFdiuzvPpzJNUZs&#10;Xe52YLsp1i7qtZ0u5E7GuG0T0FVwNnGZOoy5o9r2KHMDMR0+Ni9vqXEo2fWoLidzoCl3Mlnta2am&#10;BptebRE1Gcq5adFw0Qn6kqwyRL1djke9KUHSFuSw+bnz0wIKRQ+8sFhsnqMsZ8s5kRKroWo32ZKL&#10;wmUxGbPryFg+T3InQ7uOno2XWQ9tMrYNPdbJDGDqGGSO2lMcRGaStemGD5NkMjfM/GSO2lNNhgaZ&#10;M+kP/LZTn+kw+gLhouKmPjNgNVTJJca01GI4wHrSYzVaXBqIGumxxrnR8RTKajGNGGufaEH0HIuQ&#10;l7lMpAwX/XFPlWHdgXmZ5jdTpezm/xGu1vfKSO8Qmq4v1oUh3dLq+mI4jG5zVqEo7/nFYtN1xHIC&#10;jMwJabK+rFjY2o03+g1TsG6cygoPHyYfkugXvYggsewP9JXBFBjYNJNpaq2z6j+2E47pCpVCLhF0&#10;XEBqZAyyjQKmKju6EJiHjLvTmu11n54TDGuF5uuaw/nQxYXM2oRexbOKChTWjWi6Rjik9/Wbvo56&#10;J2yHg1Mo8lXX+b30fskPL1TL5PRhWbNTyVfXIaJY5hzytcj5D5nfn6+U9XrgnSVi4pUBWWdWeDj9&#10;U0JKXnffAJWYsvp8M9n26uBrzeqC3czOzd0Fsc8YvyKPFTFfo9NfhoqYVMjpnX0KqreXyk6mi5k6&#10;O8thocz5huRuIwGo+WVXHioxLe98I9mGmriCjtdHDuzrzkuhTwwJi3JcbXs6ZyWpLvgjqRZZA+6U&#10;MdueV6fQX9cJRUzR7YWzDFVzkq/xC+KBlqpqy/zMRMYvsIzVaWs8bzrK2CIm+bbmC1YNZA9lW2xj&#10;E5jSE6RmU1VNCvKNtZWwuVDEx9B8hq/YjIcpmqoqLcvdK6OyU8mXkiS1HGN5bPM1H36B6YmkL3Zv&#10;2WBoK1ORzHmFJGfTnYOoWidr1zSEPTaM/jLUpt3J2cZim5Jy3PqW79pUjT6Rbui25m66as77iaGh&#10;qfDwLNIxSM8ctZ847fOuhvBIg1iPZScjkXQkQ/8kA5Y51c3ym7Oxb2jrKcWJp/sd2GWD2E0XTsY4&#10;SciqCZiEnU1cLnvUSM+x2TZg16NGmQMNc064iBkLo3ZF8+xknLeZwtuPeqsEncnZzJY2LWg32ZrH&#10;Dpl+KXLVoDt8TdOAee+KKRvXM0BUmHHKNf1QTQ9eh+1C3nQw9RkvEG5X3MksZCyxzRh02m2MF6+R&#10;KTQvjR4x5HjDiDHNLUYfR+ykLvn566gT9Hxms53P6fxvGEf0hYO+kppe1oWh37W6vjhrc5sJcBRb&#10;hynY7l4173AgV1tn/cFR/6QTtzneZsIhjWLgJYc5vtiT3zm9EJgK7+60NjDW676LC5lNHW1ne/tG&#10;dNZu0/99zlSoAumvI3Gh8b40y3Llbc+336ZJ5uVm80H07Ja2jYx2++rQ0bPM6u3ElfkUuXFtL5W1&#10;5SXr/XxkX6+TXVmCsFiqzytW9uUhUWA+RW6D+JAiuwytAl86vE4cdZeYFZ3z8lnV1MEdhFbCru4D&#10;I9PNHwsqqaycLMpJOM4UhHxj8iEJeOnDmI8LIy/yxdZe+jdZOZRoVFNXxSYT5Qb6jsZKyh0Hw94P&#10;KicrizJ8oHL6susYpiPJvl4n2/tI4DjSHcfXUZwlRXpOdSPp4fR1h9TlBLVhW64xJ9uqCcLoICCZ&#10;opirFDnHpQ998ZZZjwhP7jR1NYTNItZj2elItBV0q/yU8ULsfkOP2lDOO7DL9rWfLpyO8ZG0mPhp&#10;JJZwMFG4zNfJAfY9yvkcaJWEe72aCdOZBYvRRr0nhXfVglaTP50w+aS9jr4/rppyeLFwMkzcK5Ip&#10;rmWGndOpz93e4qpqNlclJ5cGF1OonY9dTUkxborIYkHutvxcejIpH0gk04X7L+ZDgvFy6/Z8Pmry&#10;bl5WTGmQxQsqe4Ozi6PT/uCkmayPJ3lYTjgDMopeLUpwdhvJGIaM8RQn05pvrvuU1Rgh12Sry5x3&#10;GtH9DjSZR07+Wq9hnYmeLx0/0oEMYLoT2D2fgaxEnr9ivKOIfOQ1rSM6wjR+fG9vPk+PVfp2zvCV&#10;9C1JsfTygNsv40ozyYteoiPLx1Ut9Nkk4LZOwvj5m45RmGUD+/uOrcvDVFxI3+y3PYpeuTS9SAUN&#10;iyjkw59VDuZFVld0xrMsS+LoFihnwk5k6OlmC7mLcNsS69iRXOkNRGRPFblRl2gz935tmG2bDln9&#10;ZT6Xb8hmfuMMylWxmYwu9tIrFuTuQ3qx3PZl4fNmUftAUw1F30n52FLrcoeLmAVjZoHEtjwe3TFm&#10;6MakdejOQVbLrJM1F87UfBbsdk8qsE7KdCpZYrnQzNST1MW4Hsz8zr5qiSlRVTdLZSKLpVxHQ6za&#10;1IcpEri4BHfW593sh8wKouVYdjISSUcyVJOsjjDVc56+VflNTM4a2kl/Nr/tdgd2lRDze+vpwskY&#10;J8c5rIIxB+uJwmWPsoQiHd6qmNY9yoM50HFXpNNmvjGjZyfDVxbMy/moHx3NehLoshmqjjqeoSPR&#10;bU26Lv0MDTkJ4MidWZ1MqYwv92YAh0UzLmCTKdzwnSH9cjb1eVBxF53TZgw66zb2UyjzbSH9xaap&#10;rFY+9jUkGRlOIS/zivjobUR+W224YsplzBRnfNkUxmUi5sYZmQ3IBDiKrX2KZOY/Q22wWiGyOshZ&#10;f3DWP22Ot5lwRhrF5utN8mUa83WlzcvxkHF3WnN63ae7H3OFcjIfuriQ2dTRtqdZX5TdbsRpeeDk&#10;7+tNSBT27vmA3D5RmrJp2yxyy5HxrgjTDyHRpt+nbqI32JpfwmSyxZY+kZya+gy9RYwMx9aDn35C&#10;76kXycwbiMlxLe/RN1iUBm15dFk0T8jqMZxWapOg/Y0FFnvkhcnpraZUtpLtO+R+IkPuopS8/mD6&#10;Ng5yh9O+vfQbqav7g8gb4siI6x+Qe5KuVM9lCm4q25LFWVblIbdGGethFDDVUBgecfUDsvtdRkX1&#10;hJJ9veKQ4aq9ew8WymLmiikR2bZpLoPNiWSX4SefHCLbm0QyZtOYuSSslVvJRmfz/lTjD2IbYbOD&#10;LYjh+FlxhmIUhqXmXahWGO44pF/CSEN5i5kKJ7BY+z4kHKS01KlO4apYlalFTFCy2DnUSYlw1dw0&#10;KyiSy2efHiI305jfNxfbsK2ZZGXoJImiYUa4sJhaSbcsvVH108/ILTKZVAN9V9NIxfhbti5JEOkr&#10;935I7pAhDXS+WmG4JZG8RlrStuEM+Zo7nMW+XuN75B1TkYz75Eaa2y5ZgU3zjZQuaAvdo8ytlpHB&#10;bLkbScpUAl50ikGY9Kk5278zlwwGw04vspHXtmqkU+07TC1dZ7z3zWqImdKTt3TphurIbYvG/kMa&#10;0NBjHfeTkf5m6vPGfb0jNXE8hOldkky7zM8VGwvCDD1nI9HUkRSxc6MokWU7GtJ3Vn5nGkGdhhut&#10;TFOK6RZAc/MZ5xwyTtzqwPTHLbt7g8iIM+4rpOefzAzr6cLZGLdtAsv7fW0nLpc9ymJCoDs8M9KZ&#10;obT23nnWPcqZvOl2QNN+cbFh96d9V6QPCBpSk7vZrlAr6N5rtM3g2Y165v5CU4KGfb0O7oKwmi1z&#10;bPrz/NxI68k2JDpxuHA3GQlkINBdghs8bBwY1mN2ZIZ0OAMEdRbKmHtDFK02P5B2qa49dOhgYSl/&#10;5Yb5pjnTbuoLkphuohLaT3fWFTd2Wm6I9VBNHKoz3kJtnkQtxqDY5tJgatBNaSLmWmM7hZouDWIb&#10;H/seS24MMF4W6SsvM5mM7Os1bjW2nf8VrV1qw3xhvHIaDsjkGy58psLEqgw3PdslKG8tZG7Fsbvu&#10;0BMgmcytLysjtvQS+8iNa8SJ3vk6lwkGyAqlcYfxyL5ecnvl/GSOdX8wX3xjgqyuSsa7O2z6z0jM&#10;YZhwTBOj+cpre60377A3b5h2MGTcndZsr/tCU59xMR+6uJCF2IwR69lebIxeTI1odWfuRIe2vt7X&#10;G6DoV41ep9C3jUFN/6sOjty9652dO3dOtMoMy4/cMdqcZrEJZIZVH9X1kQBZSeqbPz0etORQYLqX&#10;n75+T9cmIIHIzTAfPR/QR90dyY5TgDzDQbZgKjzjj1wQr4TTuxPNP4yzZm6ebtpX5tZWBzfTHOWw&#10;GXvd37Vr146dP7GRGT0QdVNbrxsiR07+Dgc3i4vDIAABCEAAAhCY4QKJ87dQzP3ZI3cV+1TE9PeJ&#10;/lgQu9TpQ+J9WgIk7k0BrPV6UxNpQQACEIAABCAAAQiMTQBrvWNzw1kQgAAEIAABCEAAAhAYEcAO&#10;B/QGCEAAAhCAAAQgAAH/F0DU6/9tjBpCAAIQgAAEIAABCCDqRR+AAAQgAAEIQAACEPB/AUS9/t/G&#10;qCEEIAABCEAAAhCAAKJe9AEIQAACEIAABCAAAf8XQNTr/22MGkIAAhCAAAQgAAEIIOpFH4AABCAA&#10;AQhAAAIQ8H8BRL3+38aoIQQgAAEIQAACEIDAVIx6yd+mL1eQpiF/6r2obdxNRP6YteFV1E5RivLy&#10;9raii+NPddzFQgIQgAAEIAABCEAAAhMoMBWjXlP1Q3IfW5E4Tov2IvKnul/Kz89/Ju98cfnAOFPD&#10;6RCAAAQgAAEIQAAC01NgAqJesmTLrLUeNAadpsVXw4IuRVZ2iy7uNx9AfvvhheqC3eS3prXe9qL9&#10;F4uYI8xrwDaLwW1FhuVcQxaKcnI8eWd/+cCArDNrdmoIeVMoyiL/K8jNTUhcsXK8sfT0bGuUGgIQ&#10;gAAEIAABCMxcAd9Hve03C6K2k8XWl2ZX3SR7DMjiK0X/M/+Z2IJSw06D6s7wDeT3W6iqJgWVuDJ/&#10;++qsLTu25QpGWqW6W2Q8osXRcm17cyeznrs9ik6Bfl2gUvLzt+WGhORuI/9Lx9alBbFLmJ/wggAE&#10;IAABCEAAAhCYeQI+j3rp1dbwcAJLAtAVCZT5n1RCSl53HxPDZmUnk3A0JCzKKb9hvTZEFOv4iIQV&#10;TGjb1nzB9PscEZ2l6UXWj5vT8knueEEAAhCAAAQgAAEIzEwBn0e9NqxOI9fx8LcbNjhc6cxxmAqJ&#10;hvNSEPKORxjnQgACEIAABCAAgWku4POol4S51b29RGmgfD/ZaEt+MPyTam8+HxU2ri0HiqaqSjql&#10;tsbzec+QDQ4bsh03RuKK/HHfFTfNmxnFhwAEIAABCEAAAjNcwOdRL5WwYEv3h2Ql9o8FsUvJPoSE&#10;Fdsp+p9v7u3cMt/ZXWWGu9mcNU1I6myqYPebb56RxTKLu4lpeef3khRPyKIo015hy3PJvW5eeALa&#10;DO8oqD4EIAABCEAAAhCY1gIBin7V6BUIfZtnOKD/VQdH7t71zs6dO6c1AQoPAQhAAAIQgAAEIDDp&#10;Art27dqx8yc2xRg9EHWzzHrdEDnS92u9bhYHh0EAAhCAAAQgAAEIQMBnAoh6fUaLhCEAAQhAAAIQ&#10;gAAEpowAot4p0xQoCAQgAAEIQAACEICAzwQQ9fqMFglDAAIQgAAEIAABCEwZAUS9U6YpUBAIQAAC&#10;EIAABCAAAZ8JIOr1GS0ShgAEIAABCEAAAhCYMgKIeqdMU6AgEIAABCAAAQhAAAI+E0DU6zNaJAwB&#10;CEAAAhCAAAQgMGUEEPVOmaZAQSAAAQhAAAIQgAAEfCaAqNdntEgYAhCAAAQgAAEIQGDKCCDqnTJN&#10;gYJAAAIQgAAEIAABCPhMAFGvz2iRMAQgAAEIQAACEIDAlBEYb9Sr0+mmTF1QEAhAAAIQgAAEIACB&#10;6Srg66hyXFFvj1Sq0WhUKtV01UW5IQABCEAAAhCAAASmgACJJ+VyuU8LEqDodxGzhr7NM5Sg/1UH&#10;R771uzdTU1PWrFnj01IicQhAAAIQgAAEIAABPxY4d+5cY2PzT3+Wb1PH0QNRN0H0uiFy5Hij3psl&#10;N7788qxWqw4MDGSz2fZ5c7lctVrtZpmmwmGkFr5eYJ8K1UQZIAABCEAAAhCAwFQQIHEXWeUVCEXb&#10;tn0zOTl16ka9UwELZYAABCAAAQhAAAIQ8EsBL671jmtfr1/iolIQgAAEIAABCEAAAv4ngKjX/9oU&#10;NYIABCAAAQhAAAIQsBXwYF8v8CAAAQhAAAIQgAAEIDApAg4fq+BmSQx3s7mx1ssJcjNFHAYBCEAA&#10;AhCAAAQgAIGpKeA66lUvf31qFh2lggAEIAABCEAAAhCYCQKaBc+Pv5qudziMPw+kAAEIQAACEIAA&#10;BCAAgckScHuHw2QVEPlCAAIQgAAEIAABCEDASwKudzh4KSMkAwEIQAACEIAABCAAgUkTQNQ7afTI&#10;GAIQgAAEIAABCEBgwgQQ9U4YNTKCAAQgAAEIQAACEJg0AUS9k0aPjCEAAQhAAAIQgAAEJkwAUe+E&#10;USMjCEAAAhCAAAQgAIFJE0DUO2n0yBgCEIAABCAAAQhAYMIEEPVOGDUyggAEIAABCEAAAhCYNAFE&#10;vZNGj4whAAEIQAACEIAABCZMAFHvhFEjIwhAAAIQgAAEIACBSRNA1Dtp9MgYAhCAAAQgAAEIQGDC&#10;BBD1Thg1MoIABCAAAQhAAAIQmDQBRL2TRo+MIQABCEAAAhCAAAQmTABR74RRIyMIQAACEIAABCAA&#10;gUkTQNQ7afTIGAIQgAAEIAABCEBgwgQQ9U4YNTKCAAQgAAEIQAACEJg0AUS9k0aPjCEAAQhAAAIQ&#10;gAAEJkwAUe+EUSMjCEAAAhCAAAQgAIFJE0DUO2n0yBgCEIAABCAAAQhAYMIEEPVOGDUyggAEIAAB&#10;CEAAAhCYNIEARb9q0jJHxhCAgC8FhoeHfZk80p6WAgEBAWMot5/1pbEhjMENp0AAAlNEQK8bIiVB&#10;1DtFmgPFgIA3BUiMotfryf8aXt5MGmlNWwES6hleLBbL/bDPz/rS2BCmbZu7VXB24ynemR+x+prd&#10;Otrtg/RhKZrlr2vmbnf7DBwIAR8KIOr1IS6ShsBkCRjCXK1WO7Rvr7ZgP1VXO6zTTVZhkO+UEghg&#10;s6nMWZwt24K++wyHwzHEf6OU0LIv6Y4cGK6p8YO+RBACZs9mb37cTYQp1YI+KkzIfyUHDEh8kjgn&#10;qP/lPp+kjEQh4KEAol4PwXA4BKaDAFni1Wg0yvxX9UePTIfyooyTIMDatJn/5tuBgYFk0XeU7A19&#10;afD/vsbpkwl/tIO7+N4ADmcSiuvVLMknQvX1a/L3dmvDRMH//pZLBK9mPkUTC32b57uS9b+KXZS+&#10;00XKHggg6vUAC4dOooCPvn0jNfK/L+DI4hwd8v7tr7q3/mMSmwxZT30B9mv/wn/6WRLzOVvuNfcl&#10;9qWi6H1/n/o18rSEXd/9jm75itERPE1zmh5vjnq9GKH6Is1pyotiTxEBQ9SLZzhMkeZAMZwKBJ14&#10;zusbzgyZkWR5Z3b4Ez1ZnNNqNNpD+/2pUqiLLwRIJyFdhXQYZ4kb+pL+8MGwHX41Rsz1JfUitRsd&#10;wRfySBMCEJhEAUS9k4iPrN0S8NWGM0PmWvrDn3+8jLswddqA+nr/qBFq4TsB0km0Oq2zmx3NfYns&#10;CycbG3xXjElMma5XXe0oCJNYNmQNAQj4SADPcPARLJL1moCPvinzUbJeq7bnCRluYuvvV+iXL/L8&#10;bJwx4wRYl26EhgoMt7XZVN6yLyU2tforTVtq0igI/lpr+3r5YjL0RZozp0VQU18IYIeDL1SRJgQm&#10;U8DwkKnJLAHynj4ChmfbOSvvDOlLoyNMn8ZESSEAAbcEsMPBLSYcBAEIQAACEIAABCAwrQUQ9U7r&#10;5kPhIQABCEAAAhCAAATcEkDU6xYTDoIABCAAAQhAAAIQmNYCiHqndfOh8BCAAAQgAIGJE2htbRWE&#10;8p588vGJyxI5QcB7Aoh6vWeJlCDgAwF26wVO1acBKpkP0kaSEIAABDwTOHRw//e///zxY0c9Ow1H&#10;Q2BqCCDqnRrtgFKMT6C2tvY3v/4VWYEg/+3e9W53d9f40ptCZ7Nbzwd98XTI7pjgf6zmXnmL3XHF&#10;e4V7K6aplTyXyvhf2ccC7yU9ppSsyhP/0QskkfAzrTFvjSkxpyeRXM6Fu5skUyRvyAg+KjfUaPwv&#10;YpLoQRXGn6HbKZTsIs8CY/7b1ev2SR4ceOdQxw8PKTw4wQuHkg+cgbc/JGPQz/6izdhoyEJvfX39&#10;Y49joXdsfjhr8gUQ9U5+G6AE4xf4+KO///Oz31f0qyoq6wovXvj3N34z/jSnWgok3uUWvk5iXxIB&#10;k2swuRJ74+931A4Yw5Sktnue8iSe8Ch2dN9ypDwd3/qzy9O8GEo6zuu5JHZdrUYYzXFZFN8d8NzH&#10;8ZZh93MfB0cX9aWu8UlYOZ5akJD0MSqE+RAVtuv2wISHp+Mpu/255A83Bl7fHfzJejLceCd+QL5v&#10;8ae/aDNmK3qh97kfjPl0nAiBSRfAX6mY9CZAAVwIePq0c7LWm5//MxIBj56up8napEYuigHyZk8b&#10;j9XX5OlZZIcD+c9ZRvro+dq0h3QZm3XxS8kDVjUajUIhp1a4+ce0SOS6WD2F4icH5SHrmtySJMlr&#10;nkqPcrwHtSZRtYDaNRj1+vjLYEjKnVDeRVWfe0Gw58+efD5xnl7RNYFAGBgY6PCvVJj7kpt/pUJx&#10;+HkF9Ub8o9FMfjckqX9iXfogKs6LDUdRJLB+gxK8v9VbX0qQZWnKGoHVVcqp/oxTe5h1t9qm6Jq5&#10;21Ub/jJKfUYZpy4VxjAzWKY5nqxJOubT+18dbdokC70/+clLn3564Pz5Lx/ZtGH0OXacE6xLMRwA&#10;AU8FDH+lAlGvp244fqIFPJo9i4uvrF2z+tPPDmzcuMnNqFcflkJC2ImulbfzG+aJtNlPDCx8uS9A&#10;NL6o962YsiR91wpeJimiXPVGbveeF6LKdlK7yA/kHfPPI7EjiefClgvpCsmL+pgFYybCu6VbviKw&#10;7uO2dZYRKzn9dR5zrP7SG3Yh4GhRr0XUaJW1OZQcKYZtpgZrctZTgeT/ydptJmWM9cky6usr6C+8&#10;HJ9Cl5Z1MkmZWB4WdcxYEXLKzmgdNSuQ1MJUX4p+k9LQaGStmqzCjlRT85kxZKfLHyWhMmeR7Mx1&#10;t6cbKSdlSIoyJK4wrMS/dS7xiVmW1PTxtu3ldt/yatTbuytJvao1ZqFt7iQa7tt5nH530+4wJmDt&#10;3fW8NnWuaie9c4W167oxUCYR7fId9F9YMR3GhM5bNJbvjES9Xd0/XKxidpaaU6ALkLpbt3MHZU7T&#10;lYQ56g1uPs5pPsOpLfDG9yeucp3Cvx896iULCvfMn5+X9yCi3inchiiaUwH8bTZ0Dr8SMGzqJSHv&#10;X//3by5DXsuaT/eQdzgkRrPgebIKNbRut16Y7GGjzjJ8JU3+G9l1KlzBKqF3Zw7UCQPXkq2ofx4q&#10;p5gfSAT2YKBQoqXDX/PrhaBcCbNN4g0VNS/oOeP7rOXRavKmVcjLnN71Mb3v840iKvdBRyt25vKU&#10;R5mScqtGz30sWG4qRvRT9luBw888RYfgJOsSio596dcLUTvnad5gSu7oFIrKZAlr1a9RirO39NFJ&#10;I6UVxuh3Geq7QmDeqmtEo+NUwUc7eaZqsp8Y2UPMiu5SGOq+fCdTOwd0pJzsS2/Q5fyMCjljs6P5&#10;rZgnYlR0gZMGuuyzNreXW2BeP0hruzZqyKFr6ORcpo9d51HHhu4Y3jyualpJ97qDr+lPfs2sW3d1&#10;v7GDfZDZHfHwMcVhel9+764tFPNOSNYOwzsjrztfa7IK6BQu7aaMKdC/1JykBKQnG9ebXVeRE6oL&#10;L/5V+PtRwQVPBt78YIaHvKN7kYVesnmMhLyuWXEEBKawANZ6p3DjoGiMwBjWekng+81vPjm6nznZ&#10;sTGTWFMfkeXpucMhsfqI2R6dxeouI9+32p9Clqh1mY9qMx/VJa02/NZLOxwcraSalxvJWuPC60ws&#10;a78uO7IkTC9hmhdHHdbWcv1y5ICxr/Va5ugod+OqLbNTwpyL4zVji+KcS3y4i1m9Jkd+Q08ve9ut&#10;vBo06DXj6EHjXhHLvEZ+ttzhYLdtw0xnuaxuKoglvrE8zKLvSNmM21Q83kTh1bXe7h8m6Z9zsNZr&#10;qgZZnX2dep3e8zCyKjyydkuWdS9ym3Za3GU4cjxFbpIrXJm4c5GDHQ4Wex5IsoOpppVj98aYYa1X&#10;NNQU1HaOU//FOG8VJbuMKDbPvZxtjxrDzGCZhC5uKcUJGmvWMfz/ucdw7ihrvYb1XZssvr50dd48&#10;47k2v/Jo3h5byXEWBDwSwA4Hj7hw8KQJeDp7koc5/O53/+Hrfb0TxkHuWiM305izI6G2dtaj2qwn&#10;yI5emzL4MOo1RYrUyC5bywjVtHnAuCOC3uHgNOp18B29uR4+jXrNmzRMuZi3NzD52++4GNl+YHmA&#10;zX6D8Ua9NnQW4bVZZVpGvZZRrGmjArWRx+z0dRD10tsbWoKtol7zWQzEjwtso14SCj/GrIWPbJwY&#10;Y9Rr3txMHtfAbjzFbjpNPmfaPyvQ5b7eCZsTvJ6Rp3Msdjh4vQmQ4AQIYIfDBCAji8kR2PgNF5t6&#10;J6dY48iVxLjqVW8ov1dG/iM/2Ie840jbnVNfU9fN4r71Aiea/sbf6kViMvqWOOYbf7mLpEgcSS8V&#10;M9/y0zs4vfdStEksE9N317lOe0+rjt47S28Y6LtkX3Sy/UBIduUaHsVFDmBF0TudLV+CxBhHufxZ&#10;a/VtvFxv+9U/YWTOc0BXpzcXhHw8sNnhUN1lhdbV6p172lxLuXUEJ4vStZpqfqdFZziJhLP0Ii6z&#10;w2GUQRmXzDZlQvYBd9D7GRJZm0iUzGy/OWh7MyM5hl79ZXY4ePE5RMzm+CfJZqGBHZLBb19QL31t&#10;wgeaW9Q4CAIQGLOAF2eMMZcBJ0JgvAJkfdfwjN5bt8rIQu+zz35/vClOmfO1aQ8rf1Cj3F5MX4M9&#10;31PhrXr0ltSyF/5TYNd1pw/Morf8upubYO28MUw9xrjzrcWmjbkW2ZGIMHMx8/04Ha3q2myeekYi&#10;UcMeZbI3wHw6CTFjOMb9tXan0NUZCfHprb3G9ClKaNi+zITFJQ6eLqHtlgcuZJYhrbdBs4xbmY3b&#10;hUdKP0I3Uk4SUtvG7iRMN2ZNhS+c5VZk726DeOG48FWv6Xd+bOgevZ/t0P94pdVDkclO3NH+rAGJ&#10;cd9Sl9DnapuOs5PIx4JoTtZxfSeTWuFbrNREh0VUXD3m3Y9P5lzIdgX6c+b24oH/00LiYBINU7ww&#10;LzD5RRJkd6/LL9P8oqKohB8KjOHS44cKqNJ0F1idl0ee0UvuZvvNb37lzgMcplF96Q3EYSk+K/DI&#10;3Wwu/hbDa9d1mbMo+zXUPV9q5Ewir0fr6oS8naP9qQsmdnyKvmMpSqIRWtyP5Ub1zOcmLqTo+/pt&#10;XnueUlyKYe6aep3cSWb/pLPedR/rlr9Orw6OnP7n7l23Al93ckpWNEvepTXnQi8Mk9Vu5t9yCWun&#10;04zI7xXf2kVuj6Pzen2F7rORB+tquqLD6BKS+9U+oaNDR3S9H5N73ehyhuXeUtg+sfg1yWcSHl3g&#10;1pDoIrvfuoHo00MW7qQf08ssjQ9U7w4j23DJK+7+wE1v0W8ub2H/+LjqDWd/YyI66rnXNI8x51IF&#10;hgdBhO8soAzvVO8WWN+gJrjvG6zfb6HX4JvmBh61u9fNq9Wk7xadu33okb+pHnzbqwkjMQhAYBIE&#10;cDfbJKAjS48EPN1z5mbiPkrWzdx9cZjn+3p9UYoJTdPj+7fGXzrH9+GNP93JSMGrd7NNRgXGm6f9&#10;83rHm+L0PN8Xk6Ev0pyeuij1VBHAvt6p0hIoBwQgMBaBt86FLac0Z13/CbexJI5zIAABCEDA7wSw&#10;w8HvmhQVgsAMEXhtTVuq4W9nTOBrz1Mdnv3p5gksG7KCAAQgAIFRBRD1ooNAAAIQgAAEIAABCPi/&#10;AKJe/29j1BACEIAABCAAAQhAAFEv+gAEIAABCEAAAhCAgP8L4BkO/t/G072GProX2EfJTqL2yDMc&#10;Vi2h9D56jOkk1g9Ze1WAxaIKi81/lswmaXNfCli9NL66LoDD8WreUyKxYa22Iytz+MIVZwhTopQT&#10;Uohx/nn20cs4yl85npDKIRMIGAXwF4nRFaaHgE9nZELgN5MyiVS0Wm1/v0Lz3SfZ9W78cbLp0f4o&#10;pU8EdBmZgfs+DQ0VcDicgIAA+6jX0Jd025+KfuPfeUuX+aQQk5qo6srlrtf/L/vDj50hTGrpJjTz&#10;0HfDKO2Qj7L0mwnWRz5IdsIE8OSyCaNGRuMT4ASN7/wZdDYJX9hstvZhf/uDzDOoCSeqqqSTkK5i&#10;H++a8zf0JfX6jX27d01UoSY0H1IvUrvRESa0QJOXmXr56z7KXLPgeR+ljGQhMDYB7HAYmxvOmjgB&#10;7pW3uIU+nJRV63ZPXGV8nJNOp1MNDckVCv2vX+edO+Pj3JD8dBVQrVnH+tc3hAIBLyiIhH0Oq2Hu&#10;S9Qb/8ofGhTt2MldfK8fbHUgX4ior1+T7d6lDAqmXv/16AjTtYFRbghAwE4AOxzQKSDgbwKG7ZhD&#10;Q4NyuUL/6T+4p08ENjdhj6+/NfOY68NiaVJS1es3sJ78tlAoCAoKDgwMdLbca9OXgs+dZjc2DOt0&#10;Y858ipxIVrB1aemDa9a7gzBFyoxiQAAC4xdA1Dt+Q6QAgSknoNfrSeCrUg0plYNk3Vej1ZB3SClJ&#10;EDPlyooCTZSAIbRlsViBnECyvsvnB/N4QSTkJe+MUgQ/60tjQ5ioJkI+EICAbwUQ9frWF6lDYFIE&#10;SHRruK1Nq9FodVryPbUh6sULAiTGJfsZOGwOJzDQcBPbKPt6DZ+U/K8veYqAbgMBCPiHAKJe/2hH&#10;1AICDgRIsEKCXUPUglVedBGDgCHMJS8S+Y0e71qK+VlfGhsCuhAEIDDdBRD1TvcWRPkh4EIA8S66&#10;iL2A+/GuTezrT5hjQ/AnAdQFAjNNAFHvTGtx1BcCEIAABCAAAQjMRAE8r3cmtjrqDAEIQAACEIAA&#10;BGamwGg38M5MEdQaAhCAAAQgAAEIQMD/BBD1+l+bokYQgAAEIAABCEAAArYCiHrRJyAAAQhAAAIQ&#10;gAAE/F8AUa//tzFqCAEIQAACEIAABCCAqBd9AAIQgAAEIAABCEDA/wUQ9fp/G6OGEIAABCAAAQhA&#10;AAKIetEHIAABCEAAAhCAAAT8XwBRr/+3MWoIAQhAAAIQgAAEIPD/ANijGqt9PqMJAAAAAElFTkSu&#10;QmCCUEsDBBQABgAIAAAAIQAq6gGn3QAAAAUBAAAPAAAAZHJzL2Rvd25yZXYueG1sTI9BS8NAEIXv&#10;gv9hGcGb3URNWtJsSinqqQhtBfE2zU6T0OxsyG6T9N+7etHLwOM93vsmX02mFQP1rrGsIJ5FIIhL&#10;qxuuFHwcXh8WIJxH1thaJgVXcrAqbm9yzLQdeUfD3lcilLDLUEHtfZdJ6cqaDLqZ7YiDd7K9QR9k&#10;X0nd4xjKTSsfoyiVBhsOCzV2tKmpPO8vRsHbiOP6KX4ZtufT5vp1SN4/tzEpdX83rZcgPE3+Lww/&#10;+AEdisB0tBfWTrQKwiP+9wZvnjynII4K0nmUgCxy+Z+++AY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ECLQAUAAYACAAAACEAsYJntgoBAAATAgAAEwAAAAAAAAAAAAAAAAAAAAAAW0Nv&#10;bnRlbnRfVHlwZXNdLnhtbFBLAQItABQABgAIAAAAIQA4/SH/1gAAAJQBAAALAAAAAAAAAAAAAAAA&#10;ADsBAABfcmVscy8ucmVsc1BLAQItABQABgAIAAAAIQB5GqY7wAIAAL0HAAAOAAAAAAAAAAAAAAAA&#10;ADoCAABkcnMvZTJvRG9jLnhtbFBLAQItAAoAAAAAAAAAIQCf14XBO9oAADvaAAAUAAAAAAAAAAAA&#10;AAAAACYFAABkcnMvbWVkaWEvaW1hZ2UxLnBuZ1BLAQItAAoAAAAAAAAAIQBG8+PvbmQAAG5kAAAU&#10;AAAAAAAAAAAAAAAAAJPfAABkcnMvbWVkaWEvaW1hZ2UyLnBuZ1BLAQItABQABgAIAAAAIQAq6gGn&#10;3QAAAAUBAAAPAAAAAAAAAAAAAAAAADNEAQBkcnMvZG93bnJldi54bWxQSwECLQAUAAYACAAAACEA&#10;LmzwAMUAAAClAQAAGQAAAAAAAAAAAAAAAAA9RQEAZHJzL19yZWxzL2Uyb0RvYy54bWwucmVsc1BL&#10;BQYAAAAABwAHAL4BAAA5RgEAAAA=&#10;">
                <v:shape id="Imagen 70165043" o:spid="_x0000_s1027" type="#_x0000_t75" style="position:absolute;width:54006;height:33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7N/ygAAAOEAAAAPAAAAZHJzL2Rvd25yZXYueG1sRI9Ra8Iw&#10;FIXfBf9DuIIvMhOda11nFBkMxPoytx9wae6azuamNJl2/34ZDPZ4OOd8h7PZDa4VV+pD41nDYq5A&#10;EFfeNFxreH97uVuDCBHZYOuZNHxTgN12PNpgYfyNX+l6jrVIEA4FarAxdoWUobLkMMx9R5y8D987&#10;jEn2tTQ93hLctXKpVCYdNpwWLHb0bKm6nL+chv3arT5nj4fZqVTLvLQuPx2zUuvpZNg/gYg0xP/w&#10;X/tgNORqkT2o1T38PkpvQG5/AAAA//8DAFBLAQItABQABgAIAAAAIQDb4fbL7gAAAIUBAAATAAAA&#10;AAAAAAAAAAAAAAAAAABbQ29udGVudF9UeXBlc10ueG1sUEsBAi0AFAAGAAgAAAAhAFr0LFu/AAAA&#10;FQEAAAsAAAAAAAAAAAAAAAAAHwEAAF9yZWxzLy5yZWxzUEsBAi0AFAAGAAgAAAAhAEEns3/KAAAA&#10;4QAAAA8AAAAAAAAAAAAAAAAABwIAAGRycy9kb3ducmV2LnhtbFBLBQYAAAAAAwADALcAAAD+AgAA&#10;AAA=&#10;">
                  <v:imagedata r:id="rId227" o:title=""/>
                </v:shape>
                <v:shape id="Imagen 70165045" o:spid="_x0000_s1028" type="#_x0000_t75" style="position:absolute;top:31747;width:54006;height:139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q2yyQAAAOEAAAAPAAAAZHJzL2Rvd25yZXYueG1sRI9PawIx&#10;FMTvhX6H8Aq91URRK6tRSsWy7UXqn/tz89xd3LysSbpuv31TKPQ4zMxvmMWqt43oyIfasYbhQIEg&#10;LpypudRw2G+eZiBCRDbYOCYN3xRgtby/W2Bm3I0/qdvFUiQIhww1VDG2mZShqMhiGLiWOHln5y3G&#10;JH0pjcdbgttGjpSaSos1p4UKW3qtqLjsvqyGvD2W3bs95Ge2o7diKz/8aX3V+vGhf5mDiNTH//Bf&#10;OzcantVwOlHjCfw+Sm9ALn8AAAD//wMAUEsBAi0AFAAGAAgAAAAhANvh9svuAAAAhQEAABMAAAAA&#10;AAAAAAAAAAAAAAAAAFtDb250ZW50X1R5cGVzXS54bWxQSwECLQAUAAYACAAAACEAWvQsW78AAAAV&#10;AQAACwAAAAAAAAAAAAAAAAAfAQAAX3JlbHMvLnJlbHNQSwECLQAUAAYACAAAACEAEoqtsskAAADh&#10;AAAADwAAAAAAAAAAAAAAAAAHAgAAZHJzL2Rvd25yZXYueG1sUEsFBgAAAAADAAMAtwAAAP0CAAAA&#10;AA==&#10;">
                  <v:imagedata r:id="rId228" o:title="" croptop="7602f"/>
                </v:shape>
                <w10:anchorlock/>
              </v:group>
            </w:pict>
          </mc:Fallback>
        </mc:AlternateContent>
      </w:r>
    </w:p>
    <w:p w14:paraId="745F87C9" w14:textId="77777777" w:rsidR="004312E3" w:rsidRDefault="004312E3" w:rsidP="004312E3">
      <w:pPr>
        <w:keepNext/>
        <w:ind w:left="720"/>
      </w:pPr>
    </w:p>
    <w:p w14:paraId="0FE9188B" w14:textId="664B2CD2" w:rsidR="004312E3" w:rsidRDefault="004312E3" w:rsidP="004312E3">
      <w:pPr>
        <w:pStyle w:val="Descripcin"/>
        <w:jc w:val="center"/>
        <w:rPr>
          <w:lang w:val="es-ES"/>
        </w:rPr>
      </w:pPr>
      <w:bookmarkStart w:id="468" w:name="_Toc167295498"/>
      <w:r>
        <w:t xml:space="preserve">Imagen </w:t>
      </w:r>
      <w:r>
        <w:fldChar w:fldCharType="begin"/>
      </w:r>
      <w:r>
        <w:instrText xml:space="preserve"> SEQ Imagen \* ARABIC </w:instrText>
      </w:r>
      <w:r>
        <w:fldChar w:fldCharType="separate"/>
      </w:r>
      <w:r w:rsidR="00562282">
        <w:rPr>
          <w:noProof/>
        </w:rPr>
        <w:t>167</w:t>
      </w:r>
      <w:r>
        <w:fldChar w:fldCharType="end"/>
      </w:r>
      <w:r>
        <w:t>:</w:t>
      </w:r>
      <w:r w:rsidRPr="00C6020C">
        <w:t>Resumen de servicios para enviar a Flujo de Aprobación</w:t>
      </w:r>
      <w:bookmarkEnd w:id="468"/>
    </w:p>
    <w:p w14:paraId="7C5F3CF9" w14:textId="77777777" w:rsidR="004312E3" w:rsidRDefault="004312E3" w:rsidP="004312E3">
      <w:pPr>
        <w:ind w:left="720"/>
        <w:rPr>
          <w:lang w:val="es-ES"/>
        </w:rPr>
      </w:pPr>
      <w:r>
        <w:rPr>
          <w:lang w:val="es-ES"/>
        </w:rPr>
        <w:t>En la ventana “</w:t>
      </w:r>
      <w:r w:rsidRPr="00C6020C">
        <w:rPr>
          <w:lang w:val="es-ES"/>
        </w:rPr>
        <w:t>Resumen de servicios para enviar a Flujo de Aprobación</w:t>
      </w:r>
      <w:r>
        <w:rPr>
          <w:lang w:val="es-ES"/>
        </w:rPr>
        <w:t>” se visualiza:</w:t>
      </w:r>
    </w:p>
    <w:p w14:paraId="6CB30A4D" w14:textId="77777777" w:rsidR="004312E3" w:rsidRPr="003032D0" w:rsidRDefault="004312E3" w:rsidP="00F52FDE">
      <w:pPr>
        <w:pStyle w:val="Prrafodelista"/>
        <w:numPr>
          <w:ilvl w:val="0"/>
          <w:numId w:val="74"/>
        </w:numPr>
        <w:rPr>
          <w:lang w:val="es-ES"/>
        </w:rPr>
      </w:pPr>
      <w:r>
        <w:rPr>
          <w:lang w:val="es-ES"/>
        </w:rPr>
        <w:lastRenderedPageBreak/>
        <w:t xml:space="preserve">Se visualiza el </w:t>
      </w:r>
      <w:r w:rsidRPr="0038009D">
        <w:rPr>
          <w:lang w:val="es-ES"/>
        </w:rPr>
        <w:t>Plan Operativo</w:t>
      </w:r>
      <w:r>
        <w:rPr>
          <w:lang w:val="es-ES"/>
        </w:rPr>
        <w:t xml:space="preserve">, </w:t>
      </w:r>
      <w:r w:rsidRPr="0038009D">
        <w:rPr>
          <w:lang w:val="es-ES"/>
        </w:rPr>
        <w:t>Información Servicios de Control / AO-SPI / Operativos de Control</w:t>
      </w:r>
      <w:r>
        <w:rPr>
          <w:lang w:val="es-ES"/>
        </w:rPr>
        <w:t xml:space="preserve"> e</w:t>
      </w:r>
      <w:r w:rsidRPr="0038009D">
        <w:t xml:space="preserve"> </w:t>
      </w:r>
      <w:r w:rsidRPr="0038009D">
        <w:rPr>
          <w:lang w:val="es-ES"/>
        </w:rPr>
        <w:t>Información Servicios Relacionados</w:t>
      </w:r>
      <w:r>
        <w:rPr>
          <w:lang w:val="es-ES"/>
        </w:rPr>
        <w:t>.</w:t>
      </w:r>
    </w:p>
    <w:p w14:paraId="2B9F10E7" w14:textId="77777777" w:rsidR="004312E3" w:rsidRPr="003032D0" w:rsidRDefault="004312E3" w:rsidP="00F52FDE">
      <w:pPr>
        <w:pStyle w:val="Prrafodelista"/>
        <w:numPr>
          <w:ilvl w:val="0"/>
          <w:numId w:val="74"/>
        </w:numPr>
        <w:rPr>
          <w:lang w:val="es-ES"/>
        </w:rPr>
      </w:pPr>
      <w:r>
        <w:rPr>
          <w:lang w:val="es-ES"/>
        </w:rPr>
        <w:t>Se visualiza la información de otros productos.</w:t>
      </w:r>
    </w:p>
    <w:p w14:paraId="10583B2C" w14:textId="77777777" w:rsidR="004312E3" w:rsidRDefault="004312E3" w:rsidP="00F52FDE">
      <w:pPr>
        <w:pStyle w:val="Prrafodelista"/>
        <w:numPr>
          <w:ilvl w:val="0"/>
          <w:numId w:val="74"/>
        </w:numPr>
        <w:rPr>
          <w:lang w:val="es-ES"/>
        </w:rPr>
      </w:pPr>
      <w:r>
        <w:rPr>
          <w:lang w:val="es-ES"/>
        </w:rPr>
        <w:t>Botón Enviar a Flujo de Aprobación</w:t>
      </w:r>
      <w:r w:rsidRPr="003032D0">
        <w:rPr>
          <w:lang w:val="es-ES"/>
        </w:rPr>
        <w:t xml:space="preserve">: </w:t>
      </w:r>
      <w:r>
        <w:rPr>
          <w:lang w:val="es-ES"/>
        </w:rPr>
        <w:t>Dar clic para enviar a flujo de aprobación</w:t>
      </w:r>
    </w:p>
    <w:p w14:paraId="23E2C4E1" w14:textId="77777777" w:rsidR="004312E3" w:rsidRDefault="004312E3" w:rsidP="00F52FDE">
      <w:pPr>
        <w:pStyle w:val="Prrafodelista"/>
        <w:numPr>
          <w:ilvl w:val="0"/>
          <w:numId w:val="74"/>
        </w:numPr>
        <w:rPr>
          <w:lang w:val="es-ES"/>
        </w:rPr>
      </w:pPr>
      <w:r>
        <w:rPr>
          <w:lang w:val="es-ES"/>
        </w:rPr>
        <w:t>Botón Cancelar: Hacer clic para cerrar la ventana sin guardar ningún cambio.</w:t>
      </w:r>
    </w:p>
    <w:p w14:paraId="4DA7A090" w14:textId="77777777" w:rsidR="004312E3" w:rsidRPr="003032D0" w:rsidRDefault="004312E3" w:rsidP="004312E3">
      <w:pPr>
        <w:rPr>
          <w:lang w:val="es-ES"/>
        </w:rPr>
      </w:pPr>
    </w:p>
    <w:p w14:paraId="32C79053" w14:textId="77777777" w:rsidR="004312E3" w:rsidRDefault="004312E3" w:rsidP="004312E3">
      <w:pPr>
        <w:ind w:left="720"/>
        <w:rPr>
          <w:lang w:val="es-ES"/>
        </w:rPr>
      </w:pPr>
      <w:bookmarkStart w:id="469" w:name="_Toc163230846"/>
      <w:bookmarkStart w:id="470" w:name="_Toc167295639"/>
      <w:r w:rsidRPr="00C00BD0">
        <w:rPr>
          <w:rStyle w:val="Ttulo3Car"/>
          <w:u w:val="single"/>
        </w:rPr>
        <w:t>Sección Servicio de Control:</w:t>
      </w:r>
      <w:bookmarkEnd w:id="469"/>
      <w:bookmarkEnd w:id="470"/>
      <w:r>
        <w:rPr>
          <w:b/>
          <w:bCs/>
          <w:lang w:val="es-ES"/>
        </w:rPr>
        <w:t xml:space="preserve"> </w:t>
      </w:r>
      <w:r w:rsidRPr="0005635A">
        <w:rPr>
          <w:lang w:val="es-ES"/>
        </w:rPr>
        <w:t xml:space="preserve">Para </w:t>
      </w:r>
      <w:r>
        <w:rPr>
          <w:lang w:val="es-ES"/>
        </w:rPr>
        <w:t xml:space="preserve">acceder a los </w:t>
      </w:r>
      <w:r w:rsidRPr="00FE416A">
        <w:rPr>
          <w:lang w:val="es-ES"/>
        </w:rPr>
        <w:t>Servicios de Control Posterior, Simultáneo, Previo POU - OP</w:t>
      </w:r>
    </w:p>
    <w:p w14:paraId="2CF89C17" w14:textId="77777777" w:rsidR="004312E3" w:rsidRDefault="004312E3" w:rsidP="004312E3">
      <w:pPr>
        <w:ind w:left="720"/>
        <w:rPr>
          <w:lang w:val="es-ES"/>
        </w:rPr>
      </w:pPr>
      <w:r>
        <w:rPr>
          <w:lang w:val="es-ES"/>
        </w:rPr>
        <w:t xml:space="preserve">Primero debe seleccionar un registro de la lista y en </w:t>
      </w:r>
      <w:r>
        <w:rPr>
          <w:noProof/>
          <w:lang w:val="es-ES"/>
        </w:rPr>
        <w:drawing>
          <wp:inline distT="0" distB="0" distL="0" distR="0" wp14:anchorId="76ADF869" wp14:editId="0B1FC13E">
            <wp:extent cx="159026" cy="159026"/>
            <wp:effectExtent l="0" t="0" r="0" b="0"/>
            <wp:docPr id="2074584323" name="Gráfico 2074584323" descr="Engranaje único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168225" name="Gráfico 814168225" descr="Engranaje único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V="1">
                      <a:off x="0" y="0"/>
                      <a:ext cx="165778" cy="165778"/>
                    </a:xfrm>
                    <a:prstGeom prst="rect">
                      <a:avLst/>
                    </a:prstGeom>
                  </pic:spPr>
                </pic:pic>
              </a:graphicData>
            </a:graphic>
          </wp:inline>
        </w:drawing>
      </w:r>
      <w:r>
        <w:rPr>
          <w:lang w:val="es-ES"/>
        </w:rPr>
        <w:t>Acciones hacer clic en</w:t>
      </w:r>
      <w:r w:rsidRPr="002A47A2">
        <w:rPr>
          <w:noProof/>
        </w:rPr>
        <w:t xml:space="preserve"> </w:t>
      </w:r>
      <w:r>
        <w:rPr>
          <w:lang w:val="es-ES"/>
        </w:rPr>
        <w:t>“Servicio de control”</w:t>
      </w:r>
    </w:p>
    <w:p w14:paraId="5888F353" w14:textId="77777777" w:rsidR="004312E3" w:rsidRDefault="004312E3" w:rsidP="004312E3">
      <w:pPr>
        <w:keepNext/>
        <w:ind w:left="720"/>
      </w:pPr>
      <w:r>
        <w:rPr>
          <w:noProof/>
        </w:rPr>
        <w:drawing>
          <wp:anchor distT="0" distB="0" distL="114300" distR="114300" simplePos="0" relativeHeight="252078085" behindDoc="0" locked="0" layoutInCell="1" allowOverlap="1" wp14:anchorId="5C452CFB" wp14:editId="64DB81A2">
            <wp:simplePos x="0" y="0"/>
            <wp:positionH relativeFrom="margin">
              <wp:posOffset>5160962</wp:posOffset>
            </wp:positionH>
            <wp:positionV relativeFrom="paragraph">
              <wp:posOffset>1462352</wp:posOffset>
            </wp:positionV>
            <wp:extent cx="206375" cy="220980"/>
            <wp:effectExtent l="0" t="7302" r="0" b="0"/>
            <wp:wrapNone/>
            <wp:docPr id="2074584324" name="Gráfico 2074584324"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206375" cy="22098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540905A2" wp14:editId="7929F343">
            <wp:extent cx="4994694" cy="1968514"/>
            <wp:effectExtent l="19050" t="19050" r="15875" b="12700"/>
            <wp:docPr id="2074584325" name="Imagen 2074584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000966" cy="1970986"/>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18EB903F" w14:textId="00D39F61" w:rsidR="004312E3" w:rsidRPr="006F66AB" w:rsidRDefault="004312E3" w:rsidP="004312E3">
      <w:pPr>
        <w:pStyle w:val="Descripcin"/>
        <w:jc w:val="center"/>
        <w:rPr>
          <w:lang w:val="es-ES"/>
        </w:rPr>
      </w:pPr>
      <w:bookmarkStart w:id="471" w:name="_Toc163215097"/>
      <w:bookmarkStart w:id="472" w:name="_Toc167295499"/>
      <w:r>
        <w:t xml:space="preserve">Imagen </w:t>
      </w:r>
      <w:r>
        <w:fldChar w:fldCharType="begin"/>
      </w:r>
      <w:r>
        <w:instrText xml:space="preserve"> SEQ Imagen \* ARABIC </w:instrText>
      </w:r>
      <w:r>
        <w:fldChar w:fldCharType="separate"/>
      </w:r>
      <w:r w:rsidR="00562282">
        <w:rPr>
          <w:noProof/>
        </w:rPr>
        <w:t>168</w:t>
      </w:r>
      <w:r>
        <w:fldChar w:fldCharType="end"/>
      </w:r>
      <w:r>
        <w:t xml:space="preserve">: </w:t>
      </w:r>
      <w:r w:rsidRPr="00255D34">
        <w:t xml:space="preserve">Planes Operativos Anuales </w:t>
      </w:r>
      <w:r>
        <w:t>OCI</w:t>
      </w:r>
      <w:r w:rsidRPr="00255D34">
        <w:t xml:space="preserve"> </w:t>
      </w:r>
      <w:r>
        <w:t>- Sección Servicio de Control</w:t>
      </w:r>
      <w:bookmarkEnd w:id="471"/>
      <w:bookmarkEnd w:id="472"/>
    </w:p>
    <w:p w14:paraId="2009733E" w14:textId="77777777" w:rsidR="004312E3" w:rsidRDefault="004312E3" w:rsidP="004312E3">
      <w:pPr>
        <w:ind w:left="720"/>
        <w:rPr>
          <w:lang w:val="es-ES"/>
        </w:rPr>
      </w:pPr>
      <w:r>
        <w:rPr>
          <w:lang w:val="es-ES"/>
        </w:rPr>
        <w:t>Luego se desplegará el formulario “</w:t>
      </w:r>
      <w:r w:rsidRPr="00F07F3B">
        <w:rPr>
          <w:lang w:val="es-ES"/>
        </w:rPr>
        <w:t>Servicios de Control Posterior, Simultáneo, Previo P</w:t>
      </w:r>
      <w:r>
        <w:rPr>
          <w:lang w:val="es-ES"/>
        </w:rPr>
        <w:t>AC</w:t>
      </w:r>
      <w:r w:rsidRPr="00F07F3B">
        <w:rPr>
          <w:lang w:val="es-ES"/>
        </w:rPr>
        <w:t xml:space="preserve"> - OP</w:t>
      </w:r>
      <w:r>
        <w:rPr>
          <w:lang w:val="es-ES"/>
        </w:rPr>
        <w:t xml:space="preserve">”: </w:t>
      </w:r>
    </w:p>
    <w:p w14:paraId="2596C766" w14:textId="77777777" w:rsidR="004312E3" w:rsidRDefault="004312E3" w:rsidP="004312E3">
      <w:pPr>
        <w:keepNext/>
        <w:ind w:left="720"/>
      </w:pPr>
      <w:r>
        <w:rPr>
          <w:noProof/>
        </w:rPr>
        <w:drawing>
          <wp:inline distT="0" distB="0" distL="0" distR="0" wp14:anchorId="59664241" wp14:editId="4308ADA0">
            <wp:extent cx="5003321" cy="2264878"/>
            <wp:effectExtent l="19050" t="19050" r="26035" b="21590"/>
            <wp:docPr id="2074584326" name="Imagen 2074584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5010893" cy="2268306"/>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246C5E89" w14:textId="00AAE42A" w:rsidR="004312E3" w:rsidRDefault="004312E3" w:rsidP="004312E3">
      <w:pPr>
        <w:pStyle w:val="Descripcin"/>
        <w:jc w:val="center"/>
        <w:rPr>
          <w:lang w:val="es-ES"/>
        </w:rPr>
      </w:pPr>
      <w:bookmarkStart w:id="473" w:name="_Toc163215098"/>
      <w:bookmarkStart w:id="474" w:name="_Toc167295500"/>
      <w:r>
        <w:t xml:space="preserve">Imagen </w:t>
      </w:r>
      <w:r>
        <w:fldChar w:fldCharType="begin"/>
      </w:r>
      <w:r>
        <w:instrText xml:space="preserve"> SEQ Imagen \* ARABIC </w:instrText>
      </w:r>
      <w:r>
        <w:fldChar w:fldCharType="separate"/>
      </w:r>
      <w:r w:rsidR="00562282">
        <w:rPr>
          <w:noProof/>
        </w:rPr>
        <w:t>169</w:t>
      </w:r>
      <w:r>
        <w:fldChar w:fldCharType="end"/>
      </w:r>
      <w:r>
        <w:t xml:space="preserve">: </w:t>
      </w:r>
      <w:r w:rsidRPr="00321CBF">
        <w:t xml:space="preserve">Planes Operativos Anuales </w:t>
      </w:r>
      <w:r>
        <w:t>OCI</w:t>
      </w:r>
      <w:r w:rsidRPr="00321CBF">
        <w:t xml:space="preserve"> </w:t>
      </w:r>
      <w:r>
        <w:t>- Formulario Servicio de Control</w:t>
      </w:r>
      <w:bookmarkEnd w:id="473"/>
      <w:bookmarkEnd w:id="474"/>
    </w:p>
    <w:p w14:paraId="6C73765F" w14:textId="77777777" w:rsidR="004312E3" w:rsidRDefault="004312E3" w:rsidP="004312E3">
      <w:pPr>
        <w:ind w:left="720"/>
        <w:rPr>
          <w:lang w:val="es-ES"/>
        </w:rPr>
      </w:pPr>
      <w:r>
        <w:rPr>
          <w:b/>
          <w:bCs/>
          <w:noProof/>
          <w:lang w:val="es-ES"/>
        </w:rPr>
        <w:lastRenderedPageBreak/>
        <w:drawing>
          <wp:inline distT="0" distB="0" distL="0" distR="0" wp14:anchorId="3EF9B030" wp14:editId="0BE8EBD8">
            <wp:extent cx="258793" cy="258793"/>
            <wp:effectExtent l="0" t="0" r="8255" b="8255"/>
            <wp:docPr id="2074584327" name="Gráfico 2074584327" descr="Lup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738536" name="Gráfico 1611738536" descr="Lupa con relleno sólido"/>
                    <pic:cNvPicPr/>
                  </pic:nvPicPr>
                  <pic:blipFill>
                    <a:blip r:embed="rId38" cstate="print">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262304" cy="262304"/>
                    </a:xfrm>
                    <a:prstGeom prst="rect">
                      <a:avLst/>
                    </a:prstGeom>
                  </pic:spPr>
                </pic:pic>
              </a:graphicData>
            </a:graphic>
          </wp:inline>
        </w:drawing>
      </w:r>
      <w:r w:rsidRPr="00842563">
        <w:rPr>
          <w:b/>
          <w:bCs/>
          <w:lang w:val="es-ES"/>
        </w:rPr>
        <w:t>Sección Filtro de Búsqueda:</w:t>
      </w:r>
      <w:r>
        <w:rPr>
          <w:lang w:val="es-ES"/>
        </w:rPr>
        <w:t xml:space="preserve"> Se puede </w:t>
      </w:r>
      <w:r w:rsidRPr="002A66EA">
        <w:rPr>
          <w:lang w:val="es-ES"/>
        </w:rPr>
        <w:t xml:space="preserve">buscar </w:t>
      </w:r>
      <w:r w:rsidRPr="00F07F3B">
        <w:rPr>
          <w:lang w:val="es-ES"/>
        </w:rPr>
        <w:t>Servicios de Control Posterior, Simultáneo, Previo P</w:t>
      </w:r>
      <w:r>
        <w:rPr>
          <w:lang w:val="es-ES"/>
        </w:rPr>
        <w:t>AC</w:t>
      </w:r>
      <w:r w:rsidRPr="00F07F3B">
        <w:rPr>
          <w:lang w:val="es-ES"/>
        </w:rPr>
        <w:t xml:space="preserve"> - OP</w:t>
      </w:r>
      <w:r w:rsidRPr="002A66EA">
        <w:rPr>
          <w:lang w:val="es-ES"/>
        </w:rPr>
        <w:t xml:space="preserve"> utilizando los filtros disponibles</w:t>
      </w:r>
      <w:r>
        <w:rPr>
          <w:lang w:val="es-ES"/>
        </w:rPr>
        <w:t xml:space="preserve"> (</w:t>
      </w:r>
      <w:r>
        <w:rPr>
          <w:b/>
          <w:bCs/>
          <w:lang w:val="es-ES"/>
        </w:rPr>
        <w:t xml:space="preserve">Tipo de servicio*, </w:t>
      </w:r>
      <w:r>
        <w:rPr>
          <w:lang w:val="es-ES"/>
        </w:rPr>
        <w:t>Modalidad</w:t>
      </w:r>
      <w:r>
        <w:rPr>
          <w:b/>
          <w:bCs/>
          <w:lang w:val="es-ES"/>
        </w:rPr>
        <w:t>)</w:t>
      </w:r>
    </w:p>
    <w:p w14:paraId="24911B17" w14:textId="77777777" w:rsidR="004312E3" w:rsidRDefault="004312E3" w:rsidP="004312E3">
      <w:pPr>
        <w:ind w:left="720"/>
        <w:rPr>
          <w:lang w:val="es-ES"/>
        </w:rPr>
      </w:pPr>
      <w:r w:rsidRPr="002A66EA">
        <w:rPr>
          <w:lang w:val="es-ES"/>
        </w:rPr>
        <w:t xml:space="preserve">Luego </w:t>
      </w:r>
      <w:r>
        <w:rPr>
          <w:lang w:val="es-ES"/>
        </w:rPr>
        <w:t>ingresar</w:t>
      </w:r>
      <w:r w:rsidRPr="002A66EA">
        <w:rPr>
          <w:lang w:val="es-ES"/>
        </w:rPr>
        <w:t xml:space="preserve"> los criterios de búsqueda, ha</w:t>
      </w:r>
      <w:r>
        <w:rPr>
          <w:lang w:val="es-ES"/>
        </w:rPr>
        <w:t xml:space="preserve">cer </w:t>
      </w:r>
      <w:r w:rsidRPr="002A66EA">
        <w:rPr>
          <w:lang w:val="es-ES"/>
        </w:rPr>
        <w:t>clic en "Buscar".</w:t>
      </w:r>
    </w:p>
    <w:p w14:paraId="6DC90F81" w14:textId="77777777" w:rsidR="004312E3" w:rsidRPr="002A66EA" w:rsidRDefault="004312E3" w:rsidP="004312E3">
      <w:pPr>
        <w:ind w:left="720"/>
        <w:rPr>
          <w:lang w:val="es-ES"/>
        </w:rPr>
      </w:pPr>
    </w:p>
    <w:p w14:paraId="5564B303" w14:textId="77777777" w:rsidR="004312E3" w:rsidRPr="002611DD" w:rsidRDefault="004312E3" w:rsidP="004312E3">
      <w:pPr>
        <w:ind w:left="992"/>
        <w:rPr>
          <w:b/>
          <w:bCs/>
          <w:i/>
          <w:iCs/>
          <w:lang w:val="es-ES"/>
        </w:rPr>
      </w:pPr>
      <w:r w:rsidRPr="002611DD">
        <w:rPr>
          <w:b/>
          <w:bCs/>
          <w:i/>
          <w:iCs/>
          <w:lang w:val="es-ES"/>
        </w:rPr>
        <w:t xml:space="preserve">Nota 1: </w:t>
      </w:r>
      <w:r w:rsidRPr="002611DD">
        <w:rPr>
          <w:i/>
          <w:iCs/>
          <w:lang w:val="es-ES"/>
        </w:rPr>
        <w:t>Para realizar la búsqueda, obligatoriamente se debe elegir un Tipo de servicio</w:t>
      </w:r>
    </w:p>
    <w:p w14:paraId="13344A57" w14:textId="77777777" w:rsidR="004312E3" w:rsidRDefault="004312E3" w:rsidP="004312E3">
      <w:pPr>
        <w:keepNext/>
        <w:ind w:left="720"/>
      </w:pPr>
      <w:r>
        <w:rPr>
          <w:noProof/>
        </w:rPr>
        <w:drawing>
          <wp:inline distT="0" distB="0" distL="0" distR="0" wp14:anchorId="01AC7F1C" wp14:editId="51950D24">
            <wp:extent cx="4942936" cy="2231150"/>
            <wp:effectExtent l="19050" t="19050" r="10160" b="17145"/>
            <wp:docPr id="2074584328" name="Imagen 2074584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4964126" cy="2240715"/>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5814B3AF" w14:textId="1B8031FA" w:rsidR="004312E3" w:rsidRDefault="004312E3" w:rsidP="004312E3">
      <w:pPr>
        <w:pStyle w:val="Descripcin"/>
        <w:jc w:val="center"/>
        <w:rPr>
          <w:lang w:val="es-ES"/>
        </w:rPr>
      </w:pPr>
      <w:bookmarkStart w:id="475" w:name="_Toc163215099"/>
      <w:bookmarkStart w:id="476" w:name="_Toc167295501"/>
      <w:r>
        <w:t xml:space="preserve">Imagen </w:t>
      </w:r>
      <w:r>
        <w:fldChar w:fldCharType="begin"/>
      </w:r>
      <w:r>
        <w:instrText xml:space="preserve"> SEQ Imagen \* ARABIC </w:instrText>
      </w:r>
      <w:r>
        <w:fldChar w:fldCharType="separate"/>
      </w:r>
      <w:r w:rsidR="00562282">
        <w:rPr>
          <w:noProof/>
        </w:rPr>
        <w:t>170</w:t>
      </w:r>
      <w:r>
        <w:fldChar w:fldCharType="end"/>
      </w:r>
      <w:r>
        <w:t xml:space="preserve">: </w:t>
      </w:r>
      <w:r w:rsidRPr="00147844">
        <w:t xml:space="preserve">Planes Operativos Anuales </w:t>
      </w:r>
      <w:r>
        <w:t>OCI</w:t>
      </w:r>
      <w:r w:rsidRPr="00147844">
        <w:t xml:space="preserve"> - Servicio de Control</w:t>
      </w:r>
      <w:r>
        <w:t xml:space="preserve"> - Buscar</w:t>
      </w:r>
      <w:bookmarkEnd w:id="475"/>
      <w:bookmarkEnd w:id="476"/>
    </w:p>
    <w:p w14:paraId="2D3E36BD" w14:textId="63B2AEBA" w:rsidR="004312E3" w:rsidRDefault="004312E3" w:rsidP="00F52FDE">
      <w:pPr>
        <w:pStyle w:val="Prrafodelista"/>
        <w:numPr>
          <w:ilvl w:val="0"/>
          <w:numId w:val="78"/>
        </w:numPr>
        <w:rPr>
          <w:lang w:val="es-ES"/>
        </w:rPr>
      </w:pPr>
      <w:r w:rsidRPr="00E35E42">
        <w:rPr>
          <w:lang w:val="es-ES"/>
        </w:rPr>
        <w:t xml:space="preserve">Filtros de búsqueda: </w:t>
      </w:r>
    </w:p>
    <w:p w14:paraId="46C6B54B" w14:textId="77777777" w:rsidR="004312E3" w:rsidRPr="00E35E42" w:rsidRDefault="004312E3" w:rsidP="00F52FDE">
      <w:pPr>
        <w:pStyle w:val="Prrafodelista"/>
        <w:numPr>
          <w:ilvl w:val="0"/>
          <w:numId w:val="25"/>
        </w:numPr>
        <w:rPr>
          <w:lang w:val="es-ES"/>
        </w:rPr>
      </w:pPr>
      <w:r>
        <w:rPr>
          <w:lang w:val="es-ES"/>
        </w:rPr>
        <w:t>Se muestra el Organismo de Control Interno y el Periodo</w:t>
      </w:r>
    </w:p>
    <w:p w14:paraId="5025E6C5" w14:textId="77777777" w:rsidR="004312E3" w:rsidRPr="002611DD" w:rsidRDefault="004312E3" w:rsidP="00F52FDE">
      <w:pPr>
        <w:pStyle w:val="Prrafodelista"/>
        <w:numPr>
          <w:ilvl w:val="0"/>
          <w:numId w:val="25"/>
        </w:numPr>
        <w:rPr>
          <w:lang w:val="es-ES"/>
        </w:rPr>
      </w:pPr>
      <w:r w:rsidRPr="002611DD">
        <w:rPr>
          <w:b/>
          <w:bCs/>
          <w:lang w:val="es-ES"/>
        </w:rPr>
        <w:t>Tipo de servicio (Campo Obligatorio):</w:t>
      </w:r>
      <w:r w:rsidRPr="002611DD">
        <w:rPr>
          <w:lang w:val="es-ES"/>
        </w:rPr>
        <w:t xml:space="preserve"> Control Previo, Control simultaneo, Control posterior.</w:t>
      </w:r>
    </w:p>
    <w:p w14:paraId="5912FC51" w14:textId="77777777" w:rsidR="004312E3" w:rsidRPr="002611DD" w:rsidRDefault="004312E3" w:rsidP="00F52FDE">
      <w:pPr>
        <w:pStyle w:val="Prrafodelista"/>
        <w:numPr>
          <w:ilvl w:val="0"/>
          <w:numId w:val="25"/>
        </w:numPr>
        <w:rPr>
          <w:lang w:val="es-ES"/>
        </w:rPr>
      </w:pPr>
      <w:r w:rsidRPr="002611DD">
        <w:rPr>
          <w:lang w:val="es-ES"/>
        </w:rPr>
        <w:t>Modalidad: La modalidad se actualizada de acuerdo al tipo de servicio que el usuario seleccione.</w:t>
      </w:r>
    </w:p>
    <w:p w14:paraId="486686B8" w14:textId="62468EC8" w:rsidR="004312E3" w:rsidRPr="00F07F3B" w:rsidRDefault="004312E3" w:rsidP="00F52FDE">
      <w:pPr>
        <w:pStyle w:val="Prrafodelista"/>
        <w:numPr>
          <w:ilvl w:val="0"/>
          <w:numId w:val="78"/>
        </w:numPr>
        <w:rPr>
          <w:rFonts w:cs="Times New Roman"/>
          <w:sz w:val="22"/>
          <w:lang w:val="es-ES" w:eastAsia="es-ES"/>
        </w:rPr>
      </w:pPr>
      <w:r w:rsidRPr="00F07F3B">
        <w:rPr>
          <w:bdr w:val="single" w:sz="12" w:space="0" w:color="CC0000"/>
          <w:lang w:val="es-ES"/>
        </w:rPr>
        <w:t xml:space="preserve"> </w:t>
      </w:r>
      <w:proofErr w:type="gramStart"/>
      <w:r w:rsidRPr="00F07F3B">
        <w:rPr>
          <w:bdr w:val="single" w:sz="12" w:space="0" w:color="CC0000"/>
          <w:lang w:val="es-ES"/>
        </w:rPr>
        <w:t xml:space="preserve">Buscar </w:t>
      </w:r>
      <w:r w:rsidRPr="00F07F3B">
        <w:rPr>
          <w:lang w:val="es-ES"/>
        </w:rPr>
        <w:t>:</w:t>
      </w:r>
      <w:proofErr w:type="gramEnd"/>
      <w:r w:rsidRPr="00F07F3B">
        <w:rPr>
          <w:lang w:val="es-ES"/>
        </w:rPr>
        <w:t xml:space="preserve"> Se hace uso para realizar la búsqueda, posterior al ingreso de un criterio de búsqueda.</w:t>
      </w:r>
    </w:p>
    <w:p w14:paraId="204B0BC6" w14:textId="77777777" w:rsidR="004312E3" w:rsidRPr="002611DD" w:rsidRDefault="004312E3" w:rsidP="00F52FDE">
      <w:pPr>
        <w:pStyle w:val="Prrafodelista"/>
        <w:numPr>
          <w:ilvl w:val="0"/>
          <w:numId w:val="78"/>
        </w:numPr>
        <w:rPr>
          <w:rFonts w:cs="Times New Roman"/>
          <w:sz w:val="22"/>
          <w:lang w:val="es-ES" w:eastAsia="es-ES"/>
        </w:rPr>
      </w:pPr>
      <w:r w:rsidRPr="00F07F3B">
        <w:rPr>
          <w:bdr w:val="single" w:sz="12" w:space="0" w:color="CC0000"/>
          <w:lang w:val="es-ES"/>
        </w:rPr>
        <w:t xml:space="preserve"> </w:t>
      </w:r>
      <w:proofErr w:type="gramStart"/>
      <w:r w:rsidRPr="00F07F3B">
        <w:rPr>
          <w:bdr w:val="single" w:sz="12" w:space="0" w:color="CC0000"/>
          <w:lang w:val="es-ES"/>
        </w:rPr>
        <w:t xml:space="preserve">Limpiar </w:t>
      </w:r>
      <w:r w:rsidRPr="00F07F3B">
        <w:rPr>
          <w:lang w:val="es-ES"/>
        </w:rPr>
        <w:t>:</w:t>
      </w:r>
      <w:proofErr w:type="gramEnd"/>
      <w:r w:rsidRPr="00F07F3B">
        <w:rPr>
          <w:lang w:val="es-ES"/>
        </w:rPr>
        <w:t xml:space="preserve"> Permite eliminar los criterios de búsqueda y empezar de nuevo.</w:t>
      </w:r>
    </w:p>
    <w:p w14:paraId="7A0F76FB" w14:textId="77777777" w:rsidR="004312E3" w:rsidRDefault="004312E3" w:rsidP="004312E3">
      <w:pPr>
        <w:ind w:left="720"/>
        <w:rPr>
          <w:lang w:val="es-ES"/>
        </w:rPr>
      </w:pPr>
      <w:r>
        <w:rPr>
          <w:lang w:val="es-ES"/>
        </w:rPr>
        <w:t>Como ejemplo seleccionaremos Servicio de control simultaneo y la modalidad será visita de control. En la columna acciones de la tabla se muestra las tres opciones que tiene acceso el usuario.</w:t>
      </w:r>
    </w:p>
    <w:p w14:paraId="3E546309" w14:textId="77777777" w:rsidR="004312E3" w:rsidRDefault="004312E3" w:rsidP="004312E3">
      <w:pPr>
        <w:keepNext/>
        <w:ind w:left="720"/>
      </w:pPr>
      <w:r>
        <w:rPr>
          <w:noProof/>
        </w:rPr>
        <w:lastRenderedPageBreak/>
        <w:drawing>
          <wp:inline distT="0" distB="0" distL="0" distR="0" wp14:anchorId="5E261238" wp14:editId="7595CDA6">
            <wp:extent cx="4898006" cy="2300134"/>
            <wp:effectExtent l="19050" t="19050" r="17145" b="24130"/>
            <wp:docPr id="2074584329" name="Imagen 2074584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4907883" cy="2304772"/>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466820D1" w14:textId="51BA343C" w:rsidR="004312E3" w:rsidRDefault="004312E3" w:rsidP="004312E3">
      <w:pPr>
        <w:pStyle w:val="Descripcin"/>
        <w:jc w:val="center"/>
        <w:rPr>
          <w:lang w:val="es-ES"/>
        </w:rPr>
      </w:pPr>
      <w:bookmarkStart w:id="477" w:name="_Toc163215100"/>
      <w:bookmarkStart w:id="478" w:name="_Toc167295502"/>
      <w:r>
        <w:t xml:space="preserve">Imagen </w:t>
      </w:r>
      <w:r>
        <w:fldChar w:fldCharType="begin"/>
      </w:r>
      <w:r>
        <w:instrText xml:space="preserve"> SEQ Imagen \* ARABIC </w:instrText>
      </w:r>
      <w:r>
        <w:fldChar w:fldCharType="separate"/>
      </w:r>
      <w:r w:rsidR="00562282">
        <w:rPr>
          <w:noProof/>
        </w:rPr>
        <w:t>171</w:t>
      </w:r>
      <w:r>
        <w:fldChar w:fldCharType="end"/>
      </w:r>
      <w:r>
        <w:t xml:space="preserve">: </w:t>
      </w:r>
      <w:r w:rsidRPr="006B1247">
        <w:t xml:space="preserve">Planes Operativos Anuales </w:t>
      </w:r>
      <w:r>
        <w:t>OCI</w:t>
      </w:r>
      <w:r w:rsidRPr="006B1247">
        <w:t xml:space="preserve"> - Servicio de Control</w:t>
      </w:r>
      <w:r>
        <w:t>/ Acciones</w:t>
      </w:r>
      <w:bookmarkEnd w:id="477"/>
      <w:bookmarkEnd w:id="478"/>
    </w:p>
    <w:p w14:paraId="23BFD5E2" w14:textId="77777777" w:rsidR="004312E3" w:rsidRDefault="004312E3" w:rsidP="004312E3">
      <w:pPr>
        <w:ind w:left="720"/>
        <w:rPr>
          <w:lang w:val="es-ES"/>
        </w:rPr>
      </w:pPr>
    </w:p>
    <w:p w14:paraId="117CFE6B" w14:textId="77777777" w:rsidR="004312E3" w:rsidRDefault="004312E3" w:rsidP="004312E3">
      <w:pPr>
        <w:ind w:left="720"/>
        <w:rPr>
          <w:lang w:val="es-ES"/>
        </w:rPr>
      </w:pPr>
      <w:r w:rsidRPr="00C00BD0">
        <w:rPr>
          <w:b/>
          <w:lang w:val="es-ES"/>
        </w:rPr>
        <w:t>Opción 1: Editar Servicio Simultaneo:</w:t>
      </w:r>
      <w:r>
        <w:rPr>
          <w:b/>
          <w:bCs/>
          <w:lang w:val="es-ES"/>
        </w:rPr>
        <w:t xml:space="preserve"> </w:t>
      </w:r>
      <w:r>
        <w:rPr>
          <w:lang w:val="es-ES"/>
        </w:rPr>
        <w:t>Para editar un servicio de control.</w:t>
      </w:r>
    </w:p>
    <w:p w14:paraId="03391502" w14:textId="77777777" w:rsidR="004312E3" w:rsidRPr="002611DD" w:rsidRDefault="004312E3" w:rsidP="004312E3">
      <w:pPr>
        <w:ind w:left="720"/>
        <w:rPr>
          <w:lang w:val="es-ES"/>
        </w:rPr>
      </w:pPr>
      <w:r w:rsidRPr="00C81977">
        <w:rPr>
          <w:lang w:val="es-ES"/>
        </w:rPr>
        <w:t xml:space="preserve">Primero se debe elegir un registro de la lista y </w:t>
      </w:r>
      <w:r>
        <w:rPr>
          <w:lang w:val="es-ES"/>
        </w:rPr>
        <w:t xml:space="preserve">luego </w:t>
      </w:r>
      <w:r w:rsidRPr="00C81977">
        <w:rPr>
          <w:lang w:val="es-ES"/>
        </w:rPr>
        <w:t xml:space="preserve">dar clic en </w:t>
      </w:r>
      <w:r>
        <w:rPr>
          <w:noProof/>
        </w:rPr>
        <w:drawing>
          <wp:inline distT="0" distB="0" distL="0" distR="0" wp14:anchorId="0EFF5B4F" wp14:editId="755E9EDE">
            <wp:extent cx="190500" cy="180975"/>
            <wp:effectExtent l="0" t="0" r="0" b="9525"/>
            <wp:docPr id="2074584330" name="Imagen 2074584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190500" cy="180975"/>
                    </a:xfrm>
                    <a:prstGeom prst="rect">
                      <a:avLst/>
                    </a:prstGeom>
                  </pic:spPr>
                </pic:pic>
              </a:graphicData>
            </a:graphic>
          </wp:inline>
        </w:drawing>
      </w:r>
      <w:r>
        <w:rPr>
          <w:lang w:val="es-ES"/>
        </w:rPr>
        <w:t>Editar Servicio.</w:t>
      </w:r>
    </w:p>
    <w:p w14:paraId="3FE7A1CD" w14:textId="77777777" w:rsidR="004312E3" w:rsidRDefault="004312E3" w:rsidP="004312E3">
      <w:pPr>
        <w:keepNext/>
        <w:ind w:left="720"/>
      </w:pPr>
      <w:r>
        <w:rPr>
          <w:noProof/>
        </w:rPr>
        <w:drawing>
          <wp:anchor distT="0" distB="0" distL="114300" distR="114300" simplePos="0" relativeHeight="252081157" behindDoc="0" locked="0" layoutInCell="1" allowOverlap="1" wp14:anchorId="4A019B31" wp14:editId="3AAB7A0C">
            <wp:simplePos x="0" y="0"/>
            <wp:positionH relativeFrom="margin">
              <wp:posOffset>4882990</wp:posOffset>
            </wp:positionH>
            <wp:positionV relativeFrom="paragraph">
              <wp:posOffset>1691759</wp:posOffset>
            </wp:positionV>
            <wp:extent cx="239379" cy="256328"/>
            <wp:effectExtent l="0" t="8573" r="0" b="317"/>
            <wp:wrapNone/>
            <wp:docPr id="2074584331" name="Gráfico 2074584331"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239379" cy="256328"/>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5F75F0A1" wp14:editId="4A9D3B43">
            <wp:extent cx="4932512" cy="2298359"/>
            <wp:effectExtent l="19050" t="19050" r="20955" b="26035"/>
            <wp:docPr id="2074584332" name="Imagen 2074584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4943853" cy="2303644"/>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34371888" w14:textId="18394766" w:rsidR="004312E3" w:rsidRDefault="004312E3" w:rsidP="004312E3">
      <w:pPr>
        <w:pStyle w:val="Descripcin"/>
        <w:jc w:val="center"/>
        <w:rPr>
          <w:rFonts w:cs="Arial"/>
          <w:sz w:val="20"/>
          <w:lang w:val="es-ES" w:eastAsia="es-PE"/>
        </w:rPr>
      </w:pPr>
      <w:bookmarkStart w:id="479" w:name="_Toc163215101"/>
      <w:bookmarkStart w:id="480" w:name="_Toc167295503"/>
      <w:r>
        <w:t xml:space="preserve">Imagen </w:t>
      </w:r>
      <w:r>
        <w:fldChar w:fldCharType="begin"/>
      </w:r>
      <w:r>
        <w:instrText xml:space="preserve"> SEQ Imagen \* ARABIC </w:instrText>
      </w:r>
      <w:r>
        <w:fldChar w:fldCharType="separate"/>
      </w:r>
      <w:r w:rsidR="00562282">
        <w:rPr>
          <w:noProof/>
        </w:rPr>
        <w:t>172</w:t>
      </w:r>
      <w:r>
        <w:fldChar w:fldCharType="end"/>
      </w:r>
      <w:r>
        <w:t xml:space="preserve">: </w:t>
      </w:r>
      <w:r w:rsidRPr="00B35EF8">
        <w:t xml:space="preserve">Planes Operativos Anuales </w:t>
      </w:r>
      <w:r>
        <w:t>OCI</w:t>
      </w:r>
      <w:r w:rsidRPr="00B35EF8">
        <w:t xml:space="preserve"> - </w:t>
      </w:r>
      <w:r>
        <w:t>Editar</w:t>
      </w:r>
      <w:r w:rsidRPr="00B35EF8">
        <w:t xml:space="preserve"> Servicio de Control</w:t>
      </w:r>
      <w:bookmarkEnd w:id="479"/>
      <w:bookmarkEnd w:id="480"/>
    </w:p>
    <w:p w14:paraId="40B4E8D5" w14:textId="77777777" w:rsidR="004312E3" w:rsidRDefault="004312E3" w:rsidP="004312E3">
      <w:pPr>
        <w:ind w:left="720"/>
        <w:rPr>
          <w:lang w:val="es-ES"/>
        </w:rPr>
      </w:pPr>
      <w:r>
        <w:rPr>
          <w:lang w:val="es-ES"/>
        </w:rPr>
        <w:t xml:space="preserve">Luego se desplegará un formulario donde se podrá editar la información del servicio de control. Se visualiza los datos del </w:t>
      </w:r>
      <w:r w:rsidRPr="004D2A1F">
        <w:rPr>
          <w:lang w:val="es-ES"/>
        </w:rPr>
        <w:t>Órgano auditor</w:t>
      </w:r>
      <w:r>
        <w:rPr>
          <w:lang w:val="es-ES"/>
        </w:rPr>
        <w:t xml:space="preserve"> (no editable).</w:t>
      </w:r>
    </w:p>
    <w:p w14:paraId="7754FB88" w14:textId="77777777" w:rsidR="004312E3" w:rsidRDefault="004312E3" w:rsidP="004312E3">
      <w:pPr>
        <w:ind w:left="720"/>
        <w:rPr>
          <w:lang w:val="es-ES"/>
        </w:rPr>
      </w:pPr>
      <w:r>
        <w:rPr>
          <w:lang w:val="es-ES"/>
        </w:rPr>
        <w:t>En el presente formulario se podrá editar los datos del servicio, personal, metas acumuladas, gestión de riesgos.</w:t>
      </w:r>
    </w:p>
    <w:p w14:paraId="12428D8A" w14:textId="77777777" w:rsidR="004312E3" w:rsidRDefault="004312E3" w:rsidP="004312E3">
      <w:pPr>
        <w:ind w:left="720"/>
        <w:rPr>
          <w:noProof/>
        </w:rPr>
      </w:pPr>
    </w:p>
    <w:p w14:paraId="1E3CA7CC" w14:textId="77777777" w:rsidR="004312E3" w:rsidRDefault="004312E3" w:rsidP="004312E3">
      <w:pPr>
        <w:keepNext/>
        <w:ind w:left="720"/>
      </w:pPr>
      <w:r>
        <w:rPr>
          <w:noProof/>
        </w:rPr>
        <w:lastRenderedPageBreak/>
        <w:drawing>
          <wp:inline distT="0" distB="0" distL="0" distR="0" wp14:anchorId="0CF74CF7" wp14:editId="0650481F">
            <wp:extent cx="4934309" cy="1651151"/>
            <wp:effectExtent l="19050" t="19050" r="19050" b="25400"/>
            <wp:docPr id="628814746" name="Imagen 628814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4951117" cy="1656776"/>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17FE0D96" w14:textId="1F0D5391" w:rsidR="004312E3" w:rsidRDefault="004312E3" w:rsidP="004312E3">
      <w:pPr>
        <w:pStyle w:val="Descripcin"/>
        <w:ind w:left="720"/>
        <w:jc w:val="center"/>
        <w:rPr>
          <w:lang w:val="es-ES"/>
        </w:rPr>
      </w:pPr>
      <w:bookmarkStart w:id="481" w:name="_Toc163215102"/>
      <w:bookmarkStart w:id="482" w:name="_Toc167295504"/>
      <w:r>
        <w:t xml:space="preserve">Imagen </w:t>
      </w:r>
      <w:r>
        <w:fldChar w:fldCharType="begin"/>
      </w:r>
      <w:r>
        <w:instrText xml:space="preserve"> SEQ Imagen \* ARABIC </w:instrText>
      </w:r>
      <w:r>
        <w:fldChar w:fldCharType="separate"/>
      </w:r>
      <w:r w:rsidR="00562282">
        <w:rPr>
          <w:noProof/>
        </w:rPr>
        <w:t>173</w:t>
      </w:r>
      <w:r>
        <w:fldChar w:fldCharType="end"/>
      </w:r>
      <w:r w:rsidRPr="00951223">
        <w:t xml:space="preserve">: Planes Operativos Anuales </w:t>
      </w:r>
      <w:r>
        <w:t>OCI</w:t>
      </w:r>
      <w:r w:rsidRPr="00951223">
        <w:t xml:space="preserve"> - Servicio de Control</w:t>
      </w:r>
      <w:r>
        <w:t>/Información Datos</w:t>
      </w:r>
      <w:bookmarkEnd w:id="481"/>
      <w:bookmarkEnd w:id="482"/>
    </w:p>
    <w:p w14:paraId="085BEA1E" w14:textId="77777777" w:rsidR="004312E3" w:rsidRPr="005033EB" w:rsidRDefault="004312E3" w:rsidP="004312E3">
      <w:pPr>
        <w:pStyle w:val="Prrafodelista"/>
        <w:rPr>
          <w:sz w:val="22"/>
          <w:szCs w:val="22"/>
          <w:lang w:val="es-ES"/>
        </w:rPr>
      </w:pPr>
      <w:r w:rsidRPr="005033EB">
        <w:rPr>
          <w:b/>
          <w:bCs/>
          <w:sz w:val="22"/>
          <w:szCs w:val="22"/>
          <w:lang w:val="es-ES"/>
        </w:rPr>
        <w:t>Editar Datos del servicio de control:</w:t>
      </w:r>
      <w:r w:rsidRPr="005033EB">
        <w:rPr>
          <w:sz w:val="22"/>
          <w:szCs w:val="22"/>
          <w:lang w:val="es-ES"/>
        </w:rPr>
        <w:t xml:space="preserve"> </w:t>
      </w:r>
    </w:p>
    <w:p w14:paraId="49314455" w14:textId="77777777" w:rsidR="004312E3" w:rsidRDefault="004312E3" w:rsidP="004312E3">
      <w:pPr>
        <w:pStyle w:val="Prrafodelista"/>
        <w:keepNext/>
      </w:pPr>
      <w:r>
        <w:rPr>
          <w:noProof/>
        </w:rPr>
        <w:drawing>
          <wp:inline distT="0" distB="0" distL="0" distR="0" wp14:anchorId="50EB7D11" wp14:editId="7529CAAB">
            <wp:extent cx="4977441" cy="396205"/>
            <wp:effectExtent l="19050" t="19050" r="13970" b="23495"/>
            <wp:docPr id="628814749" name="Imagen 628814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4997396" cy="397793"/>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02175D01" w14:textId="2CCA9662" w:rsidR="004312E3" w:rsidRDefault="004312E3" w:rsidP="004312E3">
      <w:pPr>
        <w:pStyle w:val="Descripcin"/>
        <w:ind w:left="720"/>
        <w:jc w:val="center"/>
        <w:rPr>
          <w:lang w:val="es-ES"/>
        </w:rPr>
      </w:pPr>
      <w:bookmarkStart w:id="483" w:name="_Toc163215103"/>
      <w:bookmarkStart w:id="484" w:name="_Toc167295505"/>
      <w:r>
        <w:t xml:space="preserve">Imagen </w:t>
      </w:r>
      <w:r>
        <w:fldChar w:fldCharType="begin"/>
      </w:r>
      <w:r>
        <w:instrText xml:space="preserve"> SEQ Imagen \* ARABIC </w:instrText>
      </w:r>
      <w:r>
        <w:fldChar w:fldCharType="separate"/>
      </w:r>
      <w:r w:rsidR="00562282">
        <w:rPr>
          <w:noProof/>
        </w:rPr>
        <w:t>174</w:t>
      </w:r>
      <w:r>
        <w:fldChar w:fldCharType="end"/>
      </w:r>
      <w:r>
        <w:t>:</w:t>
      </w:r>
      <w:r w:rsidRPr="008A308E">
        <w:t xml:space="preserve">: Planes Operativos Anuales </w:t>
      </w:r>
      <w:r>
        <w:t>OCI</w:t>
      </w:r>
      <w:r w:rsidRPr="008A308E">
        <w:t xml:space="preserve"> - Servicio de Control</w:t>
      </w:r>
      <w:r>
        <w:t>/Datos del servicio de control</w:t>
      </w:r>
      <w:bookmarkEnd w:id="483"/>
      <w:bookmarkEnd w:id="484"/>
    </w:p>
    <w:p w14:paraId="5557A6F6" w14:textId="77777777" w:rsidR="004312E3" w:rsidRDefault="004312E3" w:rsidP="004312E3">
      <w:pPr>
        <w:keepNext/>
        <w:ind w:left="720"/>
      </w:pPr>
      <w:r>
        <w:rPr>
          <w:noProof/>
        </w:rPr>
        <w:lastRenderedPageBreak/>
        <mc:AlternateContent>
          <mc:Choice Requires="wpg">
            <w:drawing>
              <wp:inline distT="0" distB="0" distL="0" distR="0" wp14:anchorId="5F50E5A0" wp14:editId="3D860D5B">
                <wp:extent cx="4891177" cy="5460521"/>
                <wp:effectExtent l="0" t="0" r="5080" b="6985"/>
                <wp:docPr id="70165046" name="Grupo 70165046"/>
                <wp:cNvGraphicFramePr/>
                <a:graphic xmlns:a="http://schemas.openxmlformats.org/drawingml/2006/main">
                  <a:graphicData uri="http://schemas.microsoft.com/office/word/2010/wordprocessingGroup">
                    <wpg:wgp>
                      <wpg:cNvGrpSpPr/>
                      <wpg:grpSpPr>
                        <a:xfrm>
                          <a:off x="0" y="0"/>
                          <a:ext cx="4891177" cy="5460521"/>
                          <a:chOff x="0" y="0"/>
                          <a:chExt cx="5400675" cy="6001553"/>
                        </a:xfrm>
                      </wpg:grpSpPr>
                      <pic:pic xmlns:pic="http://schemas.openxmlformats.org/drawingml/2006/picture">
                        <pic:nvPicPr>
                          <pic:cNvPr id="70165050" name="Imagen 70165050"/>
                          <pic:cNvPicPr>
                            <a:picLocks noChangeAspect="1"/>
                          </pic:cNvPicPr>
                        </pic:nvPicPr>
                        <pic:blipFill>
                          <a:blip r:embed="rId236">
                            <a:extLst>
                              <a:ext uri="{28A0092B-C50C-407E-A947-70E740481C1C}">
                                <a14:useLocalDpi xmlns:a14="http://schemas.microsoft.com/office/drawing/2010/main" val="0"/>
                              </a:ext>
                            </a:extLst>
                          </a:blip>
                          <a:stretch>
                            <a:fillRect/>
                          </a:stretch>
                        </pic:blipFill>
                        <pic:spPr>
                          <a:xfrm>
                            <a:off x="0" y="3278038"/>
                            <a:ext cx="5400675" cy="2723515"/>
                          </a:xfrm>
                          <a:prstGeom prst="rect">
                            <a:avLst/>
                          </a:prstGeom>
                        </pic:spPr>
                      </pic:pic>
                      <pic:pic xmlns:pic="http://schemas.openxmlformats.org/drawingml/2006/picture">
                        <pic:nvPicPr>
                          <pic:cNvPr id="70165052" name="Imagen 70165052"/>
                          <pic:cNvPicPr>
                            <a:picLocks noChangeAspect="1"/>
                          </pic:cNvPicPr>
                        </pic:nvPicPr>
                        <pic:blipFill>
                          <a:blip r:embed="rId237">
                            <a:extLst>
                              <a:ext uri="{28A0092B-C50C-407E-A947-70E740481C1C}">
                                <a14:useLocalDpi xmlns:a14="http://schemas.microsoft.com/office/drawing/2010/main" val="0"/>
                              </a:ext>
                            </a:extLst>
                          </a:blip>
                          <a:stretch>
                            <a:fillRect/>
                          </a:stretch>
                        </pic:blipFill>
                        <pic:spPr>
                          <a:xfrm>
                            <a:off x="0" y="0"/>
                            <a:ext cx="5400675" cy="3320415"/>
                          </a:xfrm>
                          <a:prstGeom prst="rect">
                            <a:avLst/>
                          </a:prstGeom>
                        </pic:spPr>
                      </pic:pic>
                    </wpg:wgp>
                  </a:graphicData>
                </a:graphic>
              </wp:inline>
            </w:drawing>
          </mc:Choice>
          <mc:Fallback>
            <w:pict>
              <v:group w14:anchorId="08534FF5" id="Grupo 70165046" o:spid="_x0000_s1026" style="width:385.15pt;height:429.95pt;mso-position-horizontal-relative:char;mso-position-vertical-relative:line" coordsize="54006,600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icRqfwIAAIgHAAAOAAAAZHJzL2Uyb0RvYy54bWzUVclu2zAQvRfoPxC8&#10;x1ps2a5gOyjqxggQtEaXD6ApSiIiLiDpJX/fISUr8VK0CNpDDpZnSM7wzZtHcnZ7EA3aMWO5knOc&#10;DGKMmKSq4LKa458/7m6mGFlHZEEaJdkcPzGLbxfv3832OmepqlVTMIMgibT5Xs9x7ZzOo8jSmgli&#10;B0ozCZOlMoI4cE0VFYbsIbtoojSOx9FemUIbRZm1MLpsJ/Ei5C9LRt3XsrTMoWaOAZsLXxO+G/+N&#10;FjOSV4bomtMOBnkFCkG4hE37VEviCNoafpFKcGqUVaUbUCUiVZacslADVJPEZ9WsjNrqUEuV7yvd&#10;0wTUnvH06rT0y25tEC/meBIn4ywejTGSRECnVmarFepHgai9rnJYvzL6u16bbqBqPV/7oTTC/0NV&#10;6BAofuopZgeHKAyOph+SZDLBiMJcNhrHWZq0TaA1dOoijtafu8hsBO2eZG3kOI6TLBv6yOi4ceTx&#10;9XA0pzn8Os7AuuDsz9qCKLc1DHdJxF/lEMQ8bvUNtFcTxze84e4pSBUa6UHJ3ZrTtWmdc/oz0GhL&#10;/70gFZMd/zAMlfpoH9CGE1/eg6KPFkn1qSayYh+tBsHDMQy8nC6PvHuy96bh+o43jW+Zt7sq4XCc&#10;iesKUa1wl4puBZOuPYmGNVCwkrbm2mJkciY2DIRl7ouuxdYZ5mjtNyxh428Atm1gPxFQPgPzmC1o&#10;7bfqGqaTaTyctgo6auxEKekkHWZJdqIUoM5Yt2JKIG8AREAC7SE52T3YDtNxCSjsGUYwwW2bAcZb&#10;01d6XV/p29ZXgE/yXkb/TF/dA3FVWcNhGo/+g7LCPQbXfbjauqfJvycvfbBfPqCLXwAAAP//AwBQ&#10;SwMECgAAAAAAAAAhANiu7/tJagAASWoAABQAAABkcnMvbWVkaWEvaW1hZ2UxLnBuZ4lQTkcNChoK&#10;AAAADUlIRFIAAAQdAAACEwgCAAAAxL3zgwAAAAFzUkdCAK7OHOkAAGoDSURBVHhe7d0NfFTVnfj/&#10;O5kEwlN4KAEqsGR5UmGVRmx/ReXJriJqFdcScPujuhsQt7G6ukuXUmq7vlhLZStb2nTrkvxal3+X&#10;p58rPpUi2hBQaV8KaWWhQoK/EECRUCDhKZCZzP977p2ZTJJJMncez5353Bcvmt7cc873vM843O+c&#10;c+64PB6PwYEAAggggAACCCCAAAIIRCtQV1eXFW1ZyiGAAAIIIIAAAggggAACfgHyCl4KCCCAAAII&#10;IIAAAgggEKsAeUWsgpRHAAEEEEAAAQQQQAAB8gpeAwgggAACCCCAAAIIIBCrAHlFrIKURwABBBBA&#10;AAEEEEAAAfIKXgMIIIAAAggggAACCCAQqwB5RayClEcAAQQQQAABBBBAAAHyCl4DCCCAAAIIIIAA&#10;AgggEKsAeUWsgpRHAAEEEEAAAQQQQAAB8gpeAwgggAACCCCAAAIIIBCrAHlFrIKURwABBBBAAAEE&#10;EEAAAfIKXgMIIIAAAggggAACCCAQqwB5RayClEcAAQQQQAABBBBAAAHyCl4DCCCAAAIIIIAAAggg&#10;EKsAeUWsgpRHAAEEEEAAAQQQQAAB8gpeAwgggAACCCCAAAIIIBCrAHlFrIKURwABBBBAAAEEEEAA&#10;AfIKXgMIIIAAAggggAACCCAQqwB5RayClEcAAQQQQAABBBBAAAHyCl4DCCCAAAIIIIAAAgggEKsA&#10;eUWsgpRHAAEEEEAAAQQQQAAB8gpeAwgggAACCCCAAAIIIBCrAHlFrIKURwABBBBAAAEEEEAAAfIK&#10;XgMIIIAAAggggAACCCAQqwB5RayClEcAAQQQQAABBBBAAAHyCl4DCCCAAAIIIIAAAgggEKsAeUWs&#10;gpRHAAEEEEAAAQQQQAABl8fjiV3BdXhb1tYS42xt7FVRAwIIIIAAAggggAACCMRTYEBBy9Tv+CY9&#10;GM8629ZVV1cXn7zC/W8jjPMnEhcoNSOAAAIIIIAAAggggED0Atm53qXnoy/eXUnJK+K0Doqkojtr&#10;fo8AAggggAACCCCAQMoEPE2JbjpO8xUrsq1AvcvjsKoq0X2mfgQQQAABBBBAAAEEMkTAnZQb9fjN&#10;V2TIsNBNBBBAAAEEEEAAAQQQCCcQp3VQ4CKAAAIIIIAAAggggEAGC5BXZPDg03UEEEAAAQQQQAAB&#10;BNoKyIqm7OzsOXPm2IUhr7ArxvUIIIAAAggggAACCKStwIsvvrh48eLXXnvNbg9TmFdUrRw3btzC&#10;zfXtQj6xeaGcf7bKbk+ivD7Jzako680erkxAD9uQVj1r+rZ9/G/9i2bbe6LUiqxYJyPbdeEEDkTi&#10;wCPz4CoEEEAAAQQQQMAhAjJZUVNT85WvfCWKeFOYV0QRrV5Fqp5tf9euU3xV29YaxRvK5g5TQekd&#10;qk5sxIIAAggggAACCGSwgExWPPzww9EB6JdXDJtbVl1d/c3C6Ppju1S0zclsQNFa260lsUDh0urq&#10;pZOtpKI11Pz7la51Xq8j2oHQqxdEgwACCCCAAAIIOFZAJisqKysnTZoUXQ/0yytC1sP4F+28aK4b&#10;arNoylrZYh6tK6bM5Tf+w1pl5F8As9lc/GNdbK4OMit70VyB1Wb5TZhqw8YgJ82konLZVH891mXW&#10;EX6V0Z5AdM/uaDNUwfMd1iypDljLlp4Nlm1dPBXsSMfFTqH9ahdq23VQIWLBBWmt8YRbjebnWmkG&#10;ZCJ3GX9gCPzkwUVZYbjaroMK1zv/8qrNgRFsdQ4bc2fgVkPtXzzR/edDKQQQQAABBBBAIH0EZLLi&#10;8ccfj7o/+uUVHbpSfnisfMb+7srpchtfrjYGyN3/TcsqizfJB++7npm+tsjMEORkUfn0Z961Thrl&#10;Ra35RvnhAlWBnDXWFpWOkUvUz5VLv9V270HYav3RtItBPvXftEh+Nf2ZXdVl9+fLXfJNSyuLN0jb&#10;1dUbisvnB5KW1r5UrZxfLper8L50eFll4Bdy7zu/fPpKdXrTIslSwm+6KDdmWTVL/FY6ZE5BqNbl&#10;eHelIelNZ1sm2oUaoiu36SFilctuEjG55w7Eo8DXFoWvdq0V0NLC7uKvejYwUtWbimX8lqvtNKFc&#10;wlg+v/1ysq56V7nN+JrSKjaM8n83N+eEj7kTcLl46rLKReq1oypZWxRmh0/U/zFREAEEEEAAAQQQ&#10;cKyANVkxc+bMqHvggLyi+EtqTVR+wVj5u6a23jixY5vcly+apc4OmzFLMoStO+qNfLV8qmxsuXwO&#10;LTeObTymjxmuKhg7XmUCs27OD/zcFi18tf5r2sfQpmj9jq2VkjMUW4uLJherpEWFFHLs2VYubc+e&#10;IW1bF1hH1VvqtBmSUfgldau8LdyOaqt1Y/IsucKsWe2dMBaVWHsn8u8vUSXfsrkPPDSk4Bok84ey&#10;AqUomVKnryoLP4L4C78pt+/FNWqCoEi6ah4ml1E8y+QyL/BvAgk012Xvps+aoXo9YowYVh4+Jj+G&#10;jbkT8Pp35LUz/ZmvWeEXFqtkdduOtlvbO+01v0AAAQQQQAABBNJX4PDhw/IMKHnCrBy33XabdFR+&#10;+MMf/hB5jx2QV4TvjHzSrA75ONy6v7SWMBXVyGf/ar4i9Bg71rz/juhoX20khY4d7ngHbt3yBo76&#10;2hr5cWyByh86HGoxlTpkQsNKnDo9AjfTJ2pUde2OQzVdlOx4efiQrDVC82tkJkTNV0R0dBW/uZzp&#10;pmXjZX5AzTCYh8k1fcyIziq327twMXcGHn6ojkfUTy5CAAEEEEAAAQTSWEBmKjyBY/v27dJT+X+2&#10;9lo4Nq/wL2Ux17PIghz/bMMmWZUU03i3qzaiuszb/XZH2/vm1smWMBX6lzNZPeky/sAd+bCxau6m&#10;3TF+rK2ehw3J/Di/9SlSEfXeXAwWPNrGb848yOqvNrvwQ6YawjZgs3dhY+4MPPxQqeksDgQQQAAB&#10;BBBAAIGYBByYV5hrn4y129S6n3ZfemB+Zl/1n+3WQUUG1EW14SoIuUPNnzE7uPdD9jGXS/P+JU/B&#10;gq1LmPwXWL8x1z5VbnvHv2Ui/A7s4EaC1rU9hbNkd8faUmt/SP2LpTLT4V8r1U2oIb8ODckwt0QH&#10;dqSYcyZV5V2sgwpUE1H85tSNFaR5mFyBFV/mBu52+yvs9c6qtH3MnYDn36zWzS37T2vNmNlH/8Kq&#10;yF4kXIUAAggggAACCGSAgDV3Ybejqc4rZLtw8OE8wWc0ddMJ2UohG6/L1UIo2UphfRw+bO73zY3d&#10;UlvRoeJiuXG1uS5I7nfDVNt5JP47VFnC9GyV7I2WVUOyXdtaziQbuDtMOxQuldVZVmffGtO6Tmvy&#10;UtmNXblUnZYHTAW/bqJds8WzjW9ZC6UW+SdkZFuCuc/bXAq21JAZgy4eHRsaakjN8iDaTcV+f3MD&#10;9zcL8+//vrmjXSnWLFKKXa7Lki0fXcdfuFT2msseehXk2GLJhcwcI5TL3O/ebn+F2nRho3fhY+4E&#10;XDZjmHv9zaEqKpfpqbK5tuZ57P4HxvUIIIAAAggggECGCLiiyEU60rhXZFsnvcttZzYZAh1dN4OP&#10;TtLxGyei6xKlEEAAAQQQQAABBJIokJwbdXmcVKrnK5JoSlMIIIAAAggggAACCCCQIAHyigTBUi0C&#10;CCCAAAIIIIAAAhkkQF6h9WDLVgT1uCvrmzE4EEAAAQQQQAABBBDQVYC8QteRIS4EEEAAAQQQQAAB&#10;BJwjQF7hnLEiUgQQQAABBBBAAAEEdBUgr9B1ZIgLAQQQQAABBBBAAAHnCJBXOGesiBQBBBBAAAEE&#10;EEAAAV0FyCt0HRniQgABBBBAAAEEEEDAOQLkFc4ZKyJFAAEEEEAAAQQQQEBXAfIKXUeGuBBAAAEE&#10;EEAAAQQQcI4AeYVzxopIEUAAAQQQQAABBBDQVYC8QteRIS4EEEAAAQQQQAABBJwjQF7hnLEiUgQQ&#10;QAABBBBAAAEEdBUgr9B1ZIgLAQQQQAABBBBAAAHnCJBXOGesiBQBBBBAAAEEEEAAAV0FUpxXNDY2&#10;6ipDXAgggAACCCCAAAIIOENAh5tql8fjiV3LvSLbqsS7PNLaDhw48P777/t8vp49e7rd7o4xuFwu&#10;OSkXxB5eptUwYMCA3NzcEydOZFrH6S8CCCCAAAIIIJCBAl6v9/Lly3LzfOONN06YMKGdQBQ36lEY&#10;1tXVpSyvKC8vHz169MyZM6OImyLdCkg+ZiVmHAgggAACCCCAAAKZIFBRUfHRRx8VFxenKq9IzTqo&#10;06dPZ2dnk1Qk7iVOUpE4W2pGAAEEEEAAAQQ0FJBba7nBTmFgqckrBg0aJMufUthtmkYAAQQQQAAB&#10;BBBAIM0EUnuDnZq8QoYw7J6KNBtauoMAAggggAACCCCAQNIEUnuDnbK8Imm+NIQAAggggAACCCCA&#10;AAKJFiCvSLQw9SOAAAIIIIAAAgggkP4C5BXpP8b0EAEEEEAAAQQQQACBRAuQVyRamPoRQAABBBBA&#10;AAEEEEh/AfKK9B9jeogAAggggAACCCCAQKIFyCsSLUz9CCCAAAIIIIAAAgikv4Aj8ooDW0qDx5YD&#10;kQ3KgVdKS9ftPGUYwR8iK9fmqrhUElG79TvXlZZu2R/RtYGLDmwxO8iBAAIIIIAAAggggEDKBfTP&#10;KySpqDg+cmaJecwcebyiNNLUwsKdcE9JyYJpg2OTjkslXYWQP21BScmciTaiPPBKxXEbl3MpAggg&#10;gAACCCCAAAIJFHB5PJ7Yq3ev8H9nuHd5pLVt3rx57ty53TZ9ate6jR/0m1kyZ0LHS/dvKd1h3Vrn&#10;XVe0YFq+/HBq57qN+xrlh+HDRx4/3nDdvAXTTr5SWmH+MDjcb0NOGoZkL/e0aUfmK6yyrZWoRs8N&#10;H2kcP2o2M8NKBszkJ3wkgWrbFMy77vp++z5QJfKun7dg6mBD5is27etn1mZ2WVUeiMfsVP/hw48e&#10;NwuoeIzgNcZwwRnS9v+GseoWmgsQQAABBBBAAAEEHC4Q9gY7ihv1KBjq6up0n684eabRyBs0pGPn&#10;5EZ8x3G5KTcnMRr3bVKTGKd2bd3XKDmGnBtvHG1fJuxvD7wieYjcmpeUFF2Xd7Ri3a5IFhY1nhs4&#10;u6Rk3nV5xvG9shJJ7vsrzpmRzLveaI3EuE6dmjHcOLpnZ70VjFVw5nCjcV/tIPntzJFG4wdvt1nZ&#10;tX+LmUepbg0PjeeoMd6qrXHf2/uNwVMXSFmVY0jGpYo0SoZjhnS8gsVRUfynQBEEEEAAAQQQQEAX&#10;Ac/pY0dqDte0+3Pk2OlIP79PUUd0zys6Yzn14ZFGY/hk+aRfVjpNUXf4h/YbZhIyaoKauJgwXm67&#10;2x7hfnvg0FGZMbhFfcCfP22y3OXXHoggscgbdY20O3hwf7OB+gMSSuMHG2ULiDnPcO5UvbrvL7nD&#10;2Cqn/DMqVihWQfPoP1h+GjIwr12QBw7LnISs9ZJDTYA0njnpv2DkeBXkkEHtC8hciRTJu+4WNW0y&#10;eNoNkngcOeBPY1L0mqJZBBBAAAEEEEAAgegFsuUz9bq3NpStLQv+2fBWndwH+hcIRV9zYkvqnleo&#10;O+/G04Gb68RaxFK7NXNiHmpFltrwvenIKJk5kRkG24c5f2Idbddl2a6JAggggAACCCCAAAKOE+gx&#10;6taHFtw+uq8VeN/Rty946NZRPXTvhu55xeCpk4fL5/ev+NcKqft1c9/24GtGyRzFHnPZ0oHdsqVi&#10;+PiJ5sf//k/r1UREuyPcb9W0hn8lUv3OPTJ3UTDB9g7v/AkSijXREXh+1KlTDWpyQmZOTp0+Z+sl&#10;MGGM5CFq7kXtuIjsCVGqiLk4Sm0v2StzF9aMDQcCCCCAAAIIIICAYwUCqYVTkgqB1j2vkBVNc8yd&#10;BtaDZiuOqm3K1rKlBTOGW6uPKo7Kngp1cvDU2dflyV4LOXfI6LAOKuxvJ9xj7kmQEpv2NY6cqbZQ&#10;2z4GT7tDNSuhqEjukA3i1nokdWZjrWFvwmXiHNk4cXyHP54unhBlpknSxJYDE+fMuz5PFSk194rE&#10;/PAr2wAUQAABBBBAAAEEEIi7gEotHn/cCTMVVtd1fx5UHAfIfM6SYT05KvigpyjSiDiGRFUIIIAA&#10;AggggAACCMRLgOdBxUuym3rMJVXWbEZwYiFJTdMMAggggAACCCCAAALpLaD/Oqg4+suSquBhfd8F&#10;BwIIIIAAAggggAACCMRBIKPyijh4UQUCCCCAAAIIIIAAAgh0FCCv4FWBAAIIIIAAAggggAACsQqQ&#10;V8QqSHkEEEAAAQQQQAABBBAgr+A1gAACCCCAAAIIIIAAArEKkFfEKkh5BBBAAAEEEEAAAQQQSFle&#10;4fV60UcAAQQQQAABBBBAAIF4CaT2BjtleUVDQ0O8BKkHAQQQQAABBBBAAAEEUnuDnbK8Ijs7u6Ki&#10;guFPkIDP50tQzVSLAAIIIIAAAgggoKGA3FrLDXYKA3N5PJ7Ym3ev8PfBuzzS2j755JPt27dfvHhx&#10;wIABbre7Ywwul0tOcn8c3egMHTr0008/ja4spRBAAAEEEEAAAQQcJCDLn86ePdu7d+/bbrvts5/9&#10;bLvIo7hRj6LvdXV1KcsrogiXIggggAACCCCAAAIIIGBLIGl5RcrWQdni4GIEEEAAAQQQQAABBBDQ&#10;WYC8QufRITYEEEAAAQQQQAABBJwhQF7hjHEiSgQQQAABBBBAAAEEdBYgr9B5dIgNAQQQQAABBBBA&#10;AAFnCJBXOGOciBIBBBBAAAEEEEAAAZ0FyCt0Hh1iQwABBBBAAAEEEEDAGQLkFc4YJ6JEAAEEEEAA&#10;AQQQQEBnAfIKnUeH2BBAAAEEEEAAAQQQcIYAeYUzxokoEUAAAQQQQAABBBDQWYC8QufRITYEEEAA&#10;AQQQQAABBJwhQF7hjHEiSgQQQAABBBBAAAEEdBYgr9B5dIgNAQQQQAABBBBAAAFnCJBXOGOciBIB&#10;BBBAAAEEEEAAAZ0FyCt0Hh1iQwABBBBAAAEEEEDAGQLkFc4YJ6JEAAEEEEAAAQQQQEBnAfIKnUeH&#10;2BBAAAEEEEAAAQQQcIYAeYUzxokoEUAAAQQQQAABBBDQWYC8QufRITYEEEAAAQQQQAABBJwhQF7h&#10;jHEiSgQQQAABBBBAAAEEdBYgr9B5dIgNAQQQQAABBBBAAAFnCJBXOGOciBIBBBBAAAEEEEAAAZ0F&#10;yCt0Hh1iQwABBBBAAAEEEEDAGQLkFc4YJ6JEAAEEEEAAAQQQQEBnAfIKnUeH2BBAAAEEEEAAAQQQ&#10;cIYAeYUzxokoEUAAAQQQQAABBBDQWYC8QufRITYEEEAAAQQQQAABBJwhQF7hjHEiSgQQQAABBBBA&#10;AAEEdBYgr9B5dIgNAQQQQAABBBBAAAFnCJBXOGOciBIBBBBAAAEEEEAAAZ0FyCt0Hh1iQwABBBBA&#10;AAEEEEDAGQLkFc4YJ6JEAAEEEEAAAQQQQEBnAfIKnUeH2BBAAAEEEEAAAQQQcIYAeYUzxokoEUAA&#10;AQQQQAABBBDQWYC8QufRITYEEEAAAQQQQAABBJwhQF7hjHEiSgQQQAABBBBAAAEEdBYgr9B5dIgN&#10;AQQQQAABBBBAAAFnCJBXOGOciBIBBBBAAAEEEEAAAZ0FyCt0Hh1iQwABBBBAAAEEEEDAGQIpzCuq&#10;Vo7rcCzcXO8Mt4iirH9xofRw5Z5ILq7fbF5bFcm1XIMAAggggAACCCCAgGYCKcwrTInpz7xbHXKU&#10;zc2PE5Dc00d2Qx+n9qgGAQQQQAABBBBAAIEMFkh1XpEYekkqblpamZi6bdSaf3+Z5ExLJ9sowqUI&#10;IIAAAggggAACCDhRQL+84oRaELTwRf96qDZLifYEV04t3HzC1DYvHvfsZvN/5DDP71lpJRXl8+VX&#10;5sIi6zLrsM60P0IXZQUWI4WWClmgZYVkHaFTIlXPBk/7w+sk+JAYgj16dkfbiELiSa+1YU78j4SY&#10;EUAAAQQQQAABBLoVSHVeUbnsppBNFiqdGDZj1nSjcmm5eftfv2NrpayVKpaP/OUWfH759JVq2dSm&#10;RZXLpoZsRVh7eKxMDOx6Rsot+88qY/LSd1dOl8LFG6qrv1mokoqpyyoXbTKXW20qXlsk2UfbXRyy&#10;t6Go3FqRpSopL1K5R/3m5csqrZMbiqXib5mpjjUTomo2z0vqYqVAklQUrZ3+zC45++4z09uGZyU2&#10;geBVbGuLzISkauX8cv9KsC8dXtY6vyJJRSAeqc0QIvZddPtK5gIEEEAAAQQQQACBVAqkOq9ou7+i&#10;7H7ZXpE/Y7ZkBeXb5M77xI5tklbMniFnq94ql90Ys25W+y8Kv1Tsv8CiWzSrUP4eNnas/H2opt3O&#10;7/p3VB3PfE1dIkWL5ba+ctsOa7rDf+TPlbSkbGy5ZDiSgYT+RqU9CzcPXyrpghlbSJ4jl00uVqnM&#10;1h31RtW2tSq6GcPkrFlb9VKrPf8xzGyhQLXQukBrzzbVJbN3VlX+wzxf/HfWVpP8uX/XtrOpfLXQ&#10;NgIIIIAAAggggAAC4QVSnVeEiyr//hJ1K/1WlZUSWLmEecg8gDm7IR/zG0ZNbUTPjjp2uONGi8rD&#10;x0Mbtp7FVFQjkyFqvsI6rBv61kbNGYbwlR07UVMjvxw/ttNN59aSqvk1MqFhzaXIUV+rCo0taF/I&#10;Ot/uiLCzvMwRQAABBBBAAAEEEEiJgI55hcwqzFpkGGtLv6UWQVmTANZhLTTyH+YEQvfHiDHBiYDW&#10;esYMDylozooYiza1r3CymqYwl12pi8vny2Kk8JWN6GSqJNiGmSDJuqyyua19MfIL1PxKx4TBOt/u&#10;6Jh+dN9zrkAAAQQQQAABBBBAIFkCeuYV1kqnysrK4HIg/5lt7/g3M/i3aHfCFHprnn+z2q+h9l2o&#10;o6pctnS3yVUCVZgLqKr+M7gOytw5be7EKPymbJmQpGbMCGuNVuWycusrKfaUy9XmQiYzEQosrzI3&#10;cIfZEWGmEGYA1jF5luqkWkblryr0fPm/W5tA6jf/u1oVNYuHSiXrPwnaQQABBBBAAAEEEIhCINV5&#10;Rdt926234+Y9d5v7aZk92FBcuVRt8y5a2/6z//Y9N4ur50FJYiB7G2R1k2zXVkdRuWzgbvctGcPm&#10;fl9tulA7yIsOFRdLCqFyjMKlssnbH95NyyqLN5ml5NGxspBJ1Wwux5IN3NYsR+E3rd3kZhtqA3eb&#10;/RX5939f7cRQwRfVLFItmDlG4VIJzGrirTGt+yvaNW3I3vG2uzWiGGeKIIAAAggggAACCCCQSAGX&#10;x+OJvX73imyrEu/yONQWezzUgAACCCCAAAIIIIAAAiKQnBv1urq6VM9XMNoIIIAAAggggAACCCDg&#10;fAHyCuePIT1AAAEEEEAAAQQQQCDVAuQVqR4B2kcAAQQQQAABBBBAwPkC5BXOH0N6gAACCCCAAAII&#10;IIBAqgXIK1I9ArSPAAIIIIAAAggggIDzBcgrnD+G9AABBBBAAAEEEEAAgVQLkFekegRoHwEEEEAA&#10;AQQQQAAB5wuQVzh/DOkBAggggAACCCCAAAKpFiCvSPUI0D4CCCCAAAIIIIAAAs4XIK9w/hjSAwQQ&#10;QAABBBBAAAEEUi1AXpHqEaB9BBBAAAEEEEAAAQScL0Be4fwxpAcIIIAAAggggAACCKRagLwi1SNA&#10;+wgggAACCCCAAAIIOF+AvML5Y0gPEEAAAQQQQAABBBBItQB5RapHgPYRQAABBBBAAAEEEHC+QIrz&#10;iiNHjjjfkB4ggAACCCCAAAIIIJBKAR1uql0ejyd2A/eKbKsS7/JIa/v444/ffPPNixcvDhgwwO12&#10;d4zB5XLJSZ/PF3t46VHD0KFDP/300/ToC71AAAEEEEAAAQQQiJeA1+s9e/Zs7969b7/99mHDhrWr&#10;Noob9SgCq6urS1leUV5ePnr06JkzZ0YRd2YWkRTLyrU4EEAAAQQQQAABBBBoJ1BRUfHRRx8VFxen&#10;Kq9I2ToomSchqbD13wNJhS0uLkYAAQQQQAABBDJKQG6t47IQKWq0lOUV/fv3jzpoCiKAAAIIIIAA&#10;AggggEA7gdTeYKcsrwi7p4IXBwIIIIAAAggggAACCEQnkNob7JTlFdFhUQoBBBBAAAEEEEAAAQQ0&#10;FCCv0HBQCAkBBBBAAAEEEEAAAYcJkFc4bMAIFwEEEEAAAQQQQAABDQXIKzQcFEJCAAEEEEAAAQQQ&#10;QMBhAuQVDhswwkUAAQQQQAABBBBAQEMB8goNB4WQEEAAAQQQQAABBBBwmID2eUX9znWlbY51u07F&#10;Znxq57otB2Krwnbp/VtKS9ftrO+m3Kld0tekx2a7MxRAAAEEEEAAAQQQQKC9gPZ5hRnw8BklwWPB&#10;1MGxDOOpXVv3NcZSQVRlJ84pKVkwLT+qshRCAAEEEEAAAQQQQEB7AVdcvu7bvSLb6ql3uSfCLm/e&#10;vHnu3LndXyzzFZv29ZtRMmdiyLXy8f+Oc9cVqTt1+Yx/4wf9ZpbMmWAc2FJacVxdlWf9yjAvGz7S&#10;OH5UZRKSnMwx5Ix5if+aYBEj7/p57TMWVTz0YqvCtmcMKwArUxluhiFHa7WqUYk8JOADr5RWHPWH&#10;MG/BNEmSAmfyzFCtvoRvq3surkAAAQQQQAABBBDIVIGwN9hR3KhH4VdXV+eM+YrjO4JLoczVRBPH&#10;Dzcaj3woC6JOHahtNEaOn2DI6qaKc9fPk2mNedcb+zYFVxM1nhs4W85dl2cc37vz1MQ5867PMxMA&#10;STxUkeN516kyM4Y3frBxy/5QwwNbdhw350mkbOO+3bJy6tTOvcclH5nXekbd/UtSEbjseMW6nafM&#10;SKxqpa3jO9qua9q/peKotF5SUqRqfVtaVGesCZnZgxoCMymSTe04LqmOnJ05sjGkO1GMMkUQQAAB&#10;BBBAAAEEHCTgOX3sSM3hmnZ/jhw7Henn9ynqqzPyipB1UNZqognjRxqNtQdO1R840mgMHzPBMH+Q&#10;3EDyD3P24Nwp/2aGvFHXyJTA4MH9OwBbZW9QMwbGxFtU4nE4dNvFBFm6NP6wqi+wbsqspHHfRnVm&#10;+Mx71KTCgcMq07hFzaUMnnaDSnYO1J883WjkFUxQrU5dUOKfwQi0rhZEjT8ktW7y13rq9DnJc8ab&#10;NUwokJxHHac+VKFNNld8TZiiQjvUJudJ0YuFZhFAAAEEEEAAAQQSLpA9aIhR99aGsrVlwT8b3qoz&#10;hgzyLxBKeABRNuCMvKJj5yaMUTfxb+8+0ui/rVeXWB/wm0fMmxnM/eIVhkwtqLkO65hwjznPoH48&#10;XhHVBmtzZ3aFIbMT/nqiHDaKIYAAAggggAACCKStQI9Rtz604PbRfa0O9h19+4KHbh3VQ/fuOjWv&#10;MGcYGmXjhDUzYORPGJVnzmCY2xXk2UvdPzTKLKIWR0nx/W/L9IGa9wgeatbBOmP+pA5Z4FRaunuw&#10;zEGYi6nMTEOlN+ZyJv8qqVET8ocMCkSitlW0fQzUyTOqVjU7Eah18KB+kqWY0xHmmi7zGHyNCm2P&#10;+eSrA7tVaOaEBgcCCCCAAAIIIIBAZggEUgunJBUyKu6nnnoq9sHJ2vm0VYlvWqS1HThwYOLECG6W&#10;Lx75YP/JU7XvtR4n+n7halkL1btP48H9n/YcP33KqD7Scu9RVzUd3Ltv73vv1coUxr33XCsn6z98&#10;r/bK0ImT5IL6g+/VXh76F5NGDT7//96rPV773sGmP58ybUrfj9/+3W6puvaczHXMu7F3K8WQwU0H&#10;99cclN+dduVdvny53+hJ114rTez+3dvvvbf/08vDZ3xt6hDDGHLN6Mv+cycvD5+5cNYoiWRSa7XD&#10;ZyycVdAayY0j29R6JW/0pBtv6HvivQ8+kIaO5gzpea6x559/4Zr8PqMm9QmEJt0pmnej6iMHAggg&#10;gAACCCCAQMYIuAf8+XWFhZ+7ZkjEMxVhb7CjuFGPgrihoUH750FF0S2KIIAAAggggAACCCCQeQI8&#10;DyrzxpweI4AAAggggAACCCCQXgKO3V+RXsNAbxBAAAEEEEAAAQQQcLQAeYWjh4/gEUAAAQQQQAAB&#10;BBDQQoC8QothIAgEEEAAAQQQQAABBBwtQF7h6OEjeAQQQAABBBBAAAEEtBAgr9BiGAgCAQQQQAAB&#10;BBBAAAFHC5BXOHr4CB4BBBBAAAEEEEAAAS0EUpZXeL1eLQAIAgEEEEAAAQQQQACBtBBI7Q12avKK&#10;06dPy1dYp8Xw0QkEEEAAAQQQQAABBLQQSO0NdmryikGDBnk8noqKCi1GwCFB+Hw+h0RKmAgggAAC&#10;CCCAAALJFpBba7nBTnarIe254tK8e0W2Vad3eaSd+eMf//jee+/JvXLPnj3dbndHApfLJSe5mbZk&#10;BgwY0KtXr08++SSFrxWaRgABBBBAAAEEENBQQJY/yUyF3Dx//vOfv/baa9tFGMWNehR9rKurS1le&#10;EUW4FEEAAQQQQAABBBBAAAFbAknLK1KzDsqWBRcjgAACCCCAAAIIIICA5gLkFZoPEOEhgAACCCCA&#10;AAIIIOAAAfIKBwwSISKAAAIIIIAAAgggoLkAeYXmA0R4CCCAAAIIIIAAAgg4QIC8wgGDRIgIIIAA&#10;AggggAACCGguQF6h+QARHgIIIIAAAggggAACDhAgr3DAIBEiAggggAACCCCAAAKaC8T5+ys07y3h&#10;IYAAAggggAACCCCQmQKRf4F1FD7yvXhxmq/Izo2ieYoggAACCCCAAAIIIIBAegjEJ69omfqd9OCg&#10;FwgggAACCCCAAAIIpJ+Ab/LiRHcqPuugEh0l9SOAAAIIIIAAAggggIC2AvFbB6VtFwkMAQQQQAAB&#10;BBBAAAEEEi8Qn3VQiY+TFhBAAAEEEEAAAQQQQEBfAfIKfceGyBBAAAEEEEAAAQQQcIoAeYVTRoo4&#10;EUAAAQQQQAABBBDQV4C8Qt+xITIEEEAAAQQQQAABBJwiQF7hlJEiTgQQQAABBBBAAAEE9BUgr9B3&#10;bIgMAQQQQAABBBBAAAGnCJBXOGWkiBMBBBBAAAEEEEAAAX0FyCv0HRsiQwABBBBAAAEEEEDAKQLk&#10;FU4ZKeJEAAEEEEAAAQQQQEBfAfIKfceGyBBAAAEEEEAAAQQQcIoAeYVTRoo4EUAAAQQQQAABBBDQ&#10;V4C8Qt+xITIEEEAAAQQQQAABBJwiQF7hlJEiTgQQQAABBBBAAAEE9BUgr9B3bIgMAQQQQAABBBBA&#10;AAGnCJBXOGWkiBMBBBBAAAEEEEAAAX0FyCv0HRsiQwABBBBAAAEEEEDAKQLkFU4ZKeJEAAEEEEAA&#10;AQQQQEBfAfIKfceGyBBAAAEEEEAAAQQQcIqAy+PxxBir6/C2rK0lxtnaGOuhOAIIIIAAAggggAAC&#10;CMRfYEBBy9Tv+CY9GP+aAzXW1dXFIa9w/9sI4/yJxEVJzQgggAACCCCAAAIIIBCTQHaud+n5mGro&#10;srDkFfFYB0VSkbghomYEEEAAAQQQQAABBGIX8DTFXkfXNcRjvmJFttWGd3msS6oS3VvqRwABBBBA&#10;AAEEEEAgowTcSblXj9N8RUaNDJ1FAAEEEEAAAQQQQACBDgLxWAcFKwIIIIAAAggggAACCGS2AHlF&#10;Zo8/vUcAAQQQQAABBBBAIB4C5BXxUKQOBBBAAAEEEEAAAQQcKDBnzpzstkfUnUhhXlG1cly7Y2WV&#10;nX5UPSvFF26O6Am39ZsXysX26rdiqX/RLLnHTmSh154wW37WVs/stdUxwlhjttc+VyOAAAIIIIAA&#10;Agg4VeC1117bvn27fKNd8Ii6JynMK8yYpz/zbrV57HpmulFetHBzfaRdqdq21ijeUDZ3WKQFMua6&#10;+h1bK6evfHfp5IzpMR1FAAEEEEAAAQQQSLVAqvOKYP+HzS1ZZBiV23ZENP8gxQqXVlc74NZ52Nwy&#10;yZq+WZi4gc6/X7UQQpEvTZbdn5+4FqkZAQQQQAABBBBAAIF2AtrkFW3jMtc4mUdwBsO/oGiluXpq&#10;ZVXb9UWt14eujNoTWGn17I421VtlrSP8CqXgGq2VbUqGFAy/MirYYjCMNnFay7Hat2stW7IOq9o2&#10;C5nMOhe+6J/I6eZiI2R1Wevkj3ly4ebNAdXol3XxHxACCCCAAAIIIIBAegncdtttssNCNlps3Lgx&#10;lp5pk1ec2Fy6VpZFzZoxzJAkoWjt9Gd2yafwm4orl90Ueuu/1pilVk0tDf38P+T66ndXGsumWnfn&#10;VSvnl/vXWX3p8LLKgJLc6E9dVrlok7n6alPx2qLW1CVwSdWzRaqkCmDW4aWBkiEF3105vXx+h60d&#10;kgDML5cFSKreRZXLprbbziFJxU3LKotVw7Loa22RlSpInnDT0sriDWY0i4ww1YYMb3cXS/5QVO5f&#10;WvbuM8aym0K3lFRuM75mdtkwyv898vVmsby6KIsAAggggAACCCCgtUBwW8Wzzz67fv36srKyqMNN&#10;dV4haYP1Qb3c68sNcdncfENtnLASDFnsNEsWR63d1rrredGsDiuKzOsXlVgbLfLvL1H3zW9VGXu2&#10;lUs1s2eo9UCTi2X3hnXUv7OtUnKGr1nVFBavnN5h8VWbANQFrQWN4i+pgvk3z1LF3mmzGaTqLdXg&#10;rJtVg4VfUlFsC93tfWKHNGxY8Q+bocpv3VFvqL0QhlE8y9wLUfhNue/vYsdIdxebXS7+OzFUMc79&#10;u7Yx+ElHjJEOVR4+FvVLhoIIIIAAAggggAACaScwfvz4hQsXPvLII1H3LNV5RXDftnlH3bonIJBv&#10;FEnOYNTUdLHp4kRNTcfeH6r5sFadHlvQfpvBscPBmYtgscrDx0OqsCocPzbsBoXy+YEsKPzNuUxT&#10;mBfIVInEXdthF7pMj6hDJi6s8mY408eMiGgAu7m43uxyuyNMDBG1xUUIIIAAAggggAACGSdw9913&#10;R93nVOcVnQUemm909RG+fPY/dmzHSsaPvaZAne54V21+XN/umD5meMgZq8JDNWGfTGUtWPIfYXZj&#10;W6un/EeYzdP+9VfWBbKay9bsQTcX55tdbnd0zKyifq1QEAEEEEAAAQQQQCBdBerq6mQRlExZRN1B&#10;DfMKc+2T/8FQ/g3HXT581lorVWp9kUX9i6VqLZCsVpo8S5YBmWuNDGNPeXB/hbWEadl/Wkurqspl&#10;+4R/gVDQsE0A6gLzMAuaK6w6+VILc+2Tf3FUmO/WMNc++dd0tW7mzp8xW9VqrZgy92SrbRtWhmAl&#10;RebyKn8IYS9uHXuzy4G9E/Wb/11JWCusOBBAAAEEEEAAAQQQ6CiwevVq62vxfvCDHzz++OPpNl8h&#10;2wzMfc+yXkj2TxdvCl0fFe7lEHL9uJuWGjJjYD50tXCpbI+21lO9NSa4v8KQB7+a26bN9UhF5TKB&#10;0KH+wm++q0qqALaNCeyvCC0oO63DfEHE5KXVG4orl6oGZflWh+/WkMe/SrXlqmFrM4k53SFPiTV3&#10;gZuro9QGbnN/hbkhxKxqYc0YSRYCiUXYi1tN5Nm75k53a6mVId8N0maDO/8tIYAAAggggAACCCAQ&#10;KvDEE09YW7dLS0tnzpwZC45LaomlvJR1r8i2avAuj7WqGCPRsXjwKVKJ/AoLHTtOTAgggAACCCCA&#10;AAIaCCTnXl2WUWm4DkoD/niHEOnG7Hi3S30IIIAAAggggAACCCRHgLwigc5ql4UseTKKS/j26wQy&#10;UzUCCCCAAAIIIIBA6gXIKxI4Bub3UbT/Fr8EtkfVCCCAAAIIIIAAAgikSIC8IkXwNIsAAggggAAC&#10;CCCAQBoJkFek0WDSFQQQQAABBBBAAAEEUiRAXpEieJpFAAEEEEAAAQQQQCCNBMgr0mgw6QoCCCCA&#10;AAIIIIAAAikSIK9IETzNIoAAAggggAACCCCQRgLkFWk0mHQFAQQQQAABBBBAAIEUCZBXpAieZhFA&#10;AAEEEEAAAQQQSCMB8oo0Gky6ggACCCCAAAIIIIBAigTIK1IET7MIIIAAArYFzuzdufeM7VIUQAAB&#10;BBBIhoAj8ooDW0qDx5YDEbGc2rmudMv+iC7lIgQQQACB1Am0vl2f2rWu9JUu3+P3V+4+ct6bulhp&#10;GQEEEECgCwFH5BUSf951RSVyzLv+XIX5r86BV8xMY93OU4ah/ikK/GzUS0Ihx8Z9jVav/TnJul1y&#10;IQcCCCCAgAME/O/wpeqDpJB3+FM79x43GvdtlH8F/G/1pby3O2A4CREBBDJGwCl5hX9ABl8zKq/h&#10;1Kn9WyoarptXMu86Y9/b+08dqG0cPsP62Tiwe1/jyJklJTOHW1nFKxXnrp9XUnSd8cHbGTOmdBQB&#10;BBBwmMDxHeYHQh+YHwjV79xjWG/j507Vh77DD552w3D5lGnePRMO7D4yqkg+acprPHPSYV0lXAQQ&#10;QCB9BVKcVzQ2+qcVbAg3nlb/jMhHVuakxLnTxoSCvOM7ghMURt7AIYYxZFCev8rGDzaWblIX2miC&#10;SxFAAAEE5I02irfoELfIiw+fYc1Im2/c+dMmGxWlpRXH1f8Z3O4d3qp+wpRRRzYF8hBGCgEEEEAg&#10;5nfsuBC6PB5PjBW5V2RbNXiX26jqwIED77//vs/n69mzp9vt7hiDy+X6yle+Yp6XtUx7BhUtmJav&#10;JsQ3nplcMuZQ6d5B8xZMOLBu4+kb5g3au9W4Y8GED9dtNWbPNraqC+4xtpRWGDNKxh8u3TNw3oJr&#10;DqzbdHpByRyp68yZM2+++WaMXaY4AgggkPYCXq/38uXL8lZ84403TpgwwVZ/7bzDy/4KeScvmTMx&#10;5B3+8HjzbVze+Wcbv259h18w6O3Am7//pPmGr2KrqampqqqyFSQXI4AAAmkj0PU7dnT36nZx6urq&#10;UpZXlJeXjx49eubMmREELXmF9cGVHMNnlsyZYKh/h9QOClnyJP+i7N9SukN+L3swJPdovVg+AJsz&#10;ZOc6NVlhqJ8nRtAUlyCAAAIIhAhUVFR89NFHxcXFtlTsvMN3yCumnDLft/Py8hr7Sb4h+UXwHd4w&#10;39JHyr8cFRVH5V0/L88YtWDBNFuxcTECCCCQrgKdvWOneV5x+vTpV1999cEHH0zXcaVfCCCAQNoI&#10;vPDCC7bernmHT5uhpyMIIOA4gbDv2EnLK1Kzv2LQoEGy/MlxQ0XACCCAQAYK2H275h0+A18kdBkB&#10;BDQRsPuOHd+wU5NXSB/C7qmIb9+oDQEEEEAgdoEo3q6jKBJ7nNSAAAIIIJDat9+U5RUMPAIIIIAA&#10;AggggAACCKSNAHlF2gwlHUEAAQQQQAABBBBAIGUC5BUpo6dhBBBAIGkCpw/s2rXnyKX27V06smfX&#10;rgOnkxYGDSGAAAIIdCvg3Hds8opuB5cLEEAAAccLnPvk9dc/PNPhO4Y8Zz58/fVP+NpQx48vHUAA&#10;gXQScO47dsq+v2Lz5s1z585NpxcBfUEAAQT0E/Ac2fHzdb8+fL6byPqOuWPB38wY5f+W07YXR/F2&#10;HUUR/eiICAEEEEiyQKLesdP8ObNJHiWaQwABBDJU4NzB3d0nFWJz/vCvdx9k3iJDXyV0GwEE9BBw&#10;/js266D0eCURBQIIIJAIgZbm5kirbW5uifRSrkMAAQQQiL+A89+xtc0r6l99bJx5/LQqOG6//6l1&#10;atxPgufkspJXT8gVVf7fPfZqvXV98OJx1gWBk6ps4OJx40pe818evD54pv61En9zoTGoalTxn/4+&#10;/i8nakQAAQQ6E2g69OabH15o/a3vwh+3v1nd5FAw3uEdOnCEjQACEQmk1zt2RF22LtI0r6h/7XtP&#10;jt9UXV296fHVZdat/4lXS+Ya6lT1u88dKvOnCid++2vjji8OM6p+UrR/9bvqV8aTm9Udf9VP5+5/&#10;bpd59Wrjyan+5KTq7dVP3FIYuLi6etdzxhM3mRlC4Hp1ZrPKWk68+r0nJprNqRiKgumKXPqTotU2&#10;hLkUAQQQiINA7vDh57eXb7FSC0kqXi3ffmn4VT0jqnniA99e2eXx7QcmRlRRnC7iHT5OkFSDAAKa&#10;CqTTO7YtYk3zit++8cbtBSOkJ4W3PPHGG7+VxKL+/V8bq+cWqs7lf3lN6ZeHmd08cdS4/Yv5RtXu&#10;HxkTR+TLr754++2r35a8oPDr1f5r8m+843Y/Sf2xQ09M+ZxR+Gh16d1ysWEM++Ids83f/X73aqlA&#10;6lRnVu+WTGPYl0urv242p2JoNf39T4uM556zSnEggAACSRPoc+2cv73NkNRi/0mVVBi3FX/52j6u&#10;pDUfz4Z4h4+nJnUhgICGAmn0jm1LV9O8Qvpg5gnmsfXoMeuH2s3+lUmBdVAy/xC47PaRVqYhx6Fj&#10;gbVN6v9JQvLG41NUhqAmN0aqZCV4yJmtKtNQx+zWX+1vU4Ehrdyushc5ZFrD2PToF20RczECCCAQ&#10;HwH5h+qhmZ43Xvh180znJhUWBe/w8XlJUAsCCGgrkEbv2JEb65tXtOvDsdo33jg08nvmuqQnflRk&#10;LV7a/aNAVtBZj3//05veuOPdR1VaoWY8/OmBdXXVT6f++o5d/kmJziqQXRZFxiZrfkNWQBmbu7k+&#10;cnquRAABBOwJyPKnioqPR1038uOK7QdD9lrYq0WuPvKbpcHjN0dsF49/Ad7h429KjQggkFqB9H3H&#10;7sJV37yiddLAnEkYUXC7Md6awhgxcrahfiuLl6yJCHW8cTS4Odt/maE2Xr89pXrNl81S9b99w7jj&#10;xsAciOzWGLd7SmCtlPp9cFYk5IO0qp+M+57xvWozLTHTGFmKJXu5b3pyq/qBrdup/Q+W1hHILAFr&#10;T4Usf7rvjq9YC6JCt3E7zYJ3eKeNGPEigIAdgfR6x46855rmFbJN4o1atfopuAZJbZP40W7zOVDH&#10;jm5Vc+j1x/ZbezBkB8SUx81MQyUPb8jObJVGvFYSkhJYpcwdFHJIUvGMpAshMw+fm/KEVCCZScjK&#10;KEkqdt8S2IlhtvJ1cxu32h0+W3Z3V3/9c5E7cyUCCCAQk8Cp3238TXBPhbVy962Nu0/FVGeqCvMO&#10;nyp52kUAgeQIpNM7ti0xTfOK/Lu/99yhIpkaKDr03Pf8e6y//L3V+9WpcerRT1//XJv5h8JHN018&#10;4iY1kzB+k7rdV09zkgxDzgQeVts6uVH/6jNPvrH1ydbf/d7MGTZPfHLquHFTn5xorXSS/dn+2Qmz&#10;hpDnQdny5WIEEEAgLgKDv/i3JaEbtSW1+PrfThkcl7qTXQnv8MkWpz0EEEiuQDq9Y9uSc3k8HlsF&#10;Ol4c3XeDb968ee7cuTE2TXEEEEAAga4EGn6/7vsbjAe+vWBSvy4uO/eHdf+y3pj/rQWf6x/mqije&#10;rqMowjgigAACmS6QsHfs6O7V7Q5HXV2dpvMVdnvC9QgggAACnQk0nayrOVzTxZ+6k079gj0GHQEE&#10;EEgzAUe/YzNfkWavRrqDAAIIhAqc27/xR+uqzneL0rdwwePzJoad1Ihi8iGKIt1GyAUIIIBAugsk&#10;6h07afMV5BXp/hKlfwggkOkCnkuXmrs1yOnVK7uTi6JIEqIo0m2EXIAAAghkgEBC3rGTllewDioD&#10;XqJ0EQEEMlogu1cER2dJRUbL0XkEEEAg2QLOfscmr0j264X2EEAAAQQQQAABBBBIPwHyivQbU3qE&#10;AAIIIIAAAggggECyBcgrki1OewgggAACCCCAAAIIpJ9AyvIKr9ebfpr0CAEEEEg/gSjerqMokn5u&#10;9AgBBBBIvkBq335Tk1ecPn368uXLybemRQQQQAABuwJ23655h7crzPUIIIBAvATsvmPHq12rntTk&#10;FYMGDZLv+a6oqIhvZ6gNAQQQQCC+AvJGLW/XtupMyTu8z+ezFSQXI4AAAuknEMU7dnwRUvb9FX/8&#10;4x/fe+89+ZegZ8+ebre7Y69cLpecjPs/FT169Lhy5Up8EakNAQQQSD8BmUyXz73krfjzn//8tdde&#10;a6uDSX6HHzBggDxK95NPPrEVJBcjgAACaSPQ9Tt20r6/ImV5RdoMJB1BAAEEEEAAAQQQQEBbgaTl&#10;FalZB6WtO4EhgAACCCCAAAIIIIBAFALkFVGgUQQBBBBAAAEEEEAAAQTaCJBX8IJAAAEEEEAAAQQQ&#10;QACBWAXIK2IVpDwCCCCAAAIIIIAAAgiQV/AaQAABBBBAAAEEEEAAgVgFyCtiFaQ8AggggAACCCCA&#10;AAIIkFfwGkAAAQQQQAABBBBAAIFYBcgrYhWkPAIIIIAAAggggAACCJBX8BpAAAEEEEAAAQQQQACB&#10;WAXIK2IVpDwCCCCAAAIIIIAAAgi4PB5PjArB7waPsR6KI4AAAggggAACCCCAQIIEvMtjve3vIrC6&#10;urp4zFdk5yao81SLAAIIIIAAAggggAACjhCIQ17RMvU7jugqQSKAAAIIIIAAAgggkJkCvsmLE93x&#10;OKyDSnSI1I8AAggggAACCCCAAAI6C8RpHZTOXSQ2BBBAAAEEEEAAAQQQSLxAHNZBJT5IWkAAAQQQ&#10;QAABBBBAAAGtBcgrtB4egkMAAQQQQAABBBBAwBEC5BWOGCaCRAABBBBAAAEEEEBAawHyCq2Hh+AQ&#10;QAABBBBAAAEEEHCEAHmFI4aJIBFAAAEEEEAAAQQQ0FqAvELr4SE4BBBAAAEEEEAAAQQcIUBe4Yhh&#10;IkgEEEAAAQQQQAABBLQWIK/QengIDgEEEEAAAQQQQAABRwiQVzhimAgSAQQQQAABBBBAAAGtBcgr&#10;tB4egkMAAQQQQAABBBBAwBEC5BWOGCaCRAABBBBAAAEEEEBAawHyCq2Hh+AQQAABBBBAAAEEEHCE&#10;AHmFI4aJIBFAAAEEEEAAAQQQ0FqAvELr4SE4BBBAAAEEEEAAAQQcIUBe4YhhIkgEEEAAAQQQQAAB&#10;BLQWIK/QengIDgEEEEAAAQQQQAABRwiQVzhimAgSAQQQQAABBBBAAAGtBcgrtB4egkMAAQQQQAAB&#10;BBBAwBEC5BWOGCaCRAABBBBAAAEEEEBAawHyCq2Hh+AQQAABBBBAAAEEEHCEAHmFI4aJIBFAAAEE&#10;EEAAAQQQ0FqAvELr4SE4BBBAAAEEEEAAAQQcIUBe4YhhIkgEEEAAAQQQQAABBLQWIK/QengIDgEE&#10;EEAAAQQQQAABRwiQVzhimAgSAQQQQAABBBBAAAGtBcgrtB4egkMAAQQQQAABBBBAwBEC5BWOGCaC&#10;RAABBBBAAAEEEEBAawHyCq2Hh+AQQAABBBBAAAEEEHCEAHmFI4aJIBFAAAEEEEAAAQQQ0FqAvELr&#10;4SE4BBBAAAEEEEAAAQQcIUBe4YhhIkgEEEAAAQQQQAABBLQWIK/QengIDgEEEEAAAQQQQAABRwiQ&#10;VzhimAgSAQQQQAABBBBAAAGtBcgrtB4egkMAAQQQQAABBBBAwBEC5BWOGCaCRAABBBBAAAEEEEBA&#10;awHyCq2Hh+AQQAABBBBAAAEEEHCEAHmFI4aJIBFAAAEEEEAAAQQQ0FqAvELr4SE4BBBAAAEEEEAA&#10;AQQcIUBe4YhhIkgEEEAAAQQQQAABBLQWIK/QengIDgEEEEAAAQQQQAABRwiQVzhimAgSAQQQQAAB&#10;BBBAAAGtBcgrtB4egkMAAQQQQAABBBBAwBEC5BWOGCaCRAABBBBAAAEEEEBAawHyCq2Hh+AQQAAB&#10;BBBAAAEEEHCEAHmFI4aJIBFAAAEEEEAAAQQQ0FqAvELr4SE4BBBAAAEEEEAAAQQcIUBe4YhhIkgE&#10;EEAAAQQQQAABBLQWIK/QengIDgEEEEAAAQQQQAABRwiQVzhimAgSAQQQQAABBBBAAAGtBcgrtB4e&#10;gkMAAQQQQAABBBBAwBEC5BWOGCaCRAABBBBAAAEEEEBAawHyCq2Hh+AQQAABBBBAAAEEEHCEAHmF&#10;I4aJIBFAAAEEEEAAAQQQ0FqAvELr4SE4BBBAAAEEEEAAAQQcIUBe4YhhIkgEEEAAAQQQQAABBLQW&#10;IK/QengIDgEEEEAAAQQQQAABRwiQVzhimAgSAQQQQAABBBBAAAGtBcgrtB4egkMAAQQQQAABBBBA&#10;wBEC5BWOGCaCRAABBBBAAAEEEEBAawHyCq2Hh+AQQAABBBBAAAEEEHCEAHmFI4aJIBFAAAEEEEAA&#10;AQQQ0FqAvELr4SE4BBBAAAEEEEAAAQQcIUBe4YhhIkgEEEAAAQQQQAABBLQWIK/QengIDgEEEEAA&#10;AQQQQAABRwiQVzhimAgSAQQQQAABBBBAAAGtBcgrtB4egkMAAQQQQAABBBBAwBECLo/H44hACRKB&#10;TBBwHd6WtbXEOFubpM4OKGiZ+h3fpAeT1BzNIIAAAggggECaCtTV1ZFXpOnY0i1nCrj/bYRx/kRS&#10;Y8/O9S49n9QWtW/M5/NpH6O9AF0ul70C5tXp5xAFQhdFolONbwzUhgACCOgjQF6hz1gQCQJKwL0i&#10;O/kQ3uVMWvrV5U66paVF/raO5I9F3FuUe1/ryMrKivw+OP0c4gsbnWp8Y4hvbcyUxteT2hDITAHy&#10;iswcd3qtr0Awr0jCvX4y29JXPBCZlUjIutDzL/zi8n//35ZDh3xer/5hdxuhy+3OGj++5199pe+D&#10;D2VnZ1s3xF2UCnW48tKL3oMH08OhWyhbF4iq++qre9x3f4SqtipPycXMlKaEnUYRSDMB8oo0G1C6&#10;43iBZN7rJ7Mt/QdGpimam5vP/uOTza++on+0UUSY8+V7Bvzrczk5OTJx0UVxy6FhyT+4zpzJe/Qb&#10;PSbf6MpOwRxaFB1MZhFJQK/seb/xJz/2DRzYf9UPu1VNZmzRtcVMaXRulEIAgVAB8gpeDwjoJZDM&#10;e/1ktqWXcodo5EN6uZlu/Pn/afr+v2geaizh5X7r23l/87dyE9zZlEXQwff2rvx1v4ylrQwpW7/g&#10;q65bpnat6giKZL4bJLMtR+ATJAJpIyB5Bc+ZTZvRpCMIIBClgPUhvSx/irK8Q4pJB6Wb0tnO4rUc&#10;ZPmTzFQ4pE8pDlOghKtr1RSHSPMIIIBAEgXIK5KITVMIIKCfQHBHgVFTo190cY2opkY2kHS2JT3o&#10;4KuuluVPcW04bSsTKOHqQjVte07HEEAAgXAC5BW8LhBAINMF5Jba6/Wm/QZl1UnpZufPuQo6sKci&#10;wv8kBKpb1Qir4jIEEEAgDQTIK9JgEOkCAgjEJGA9VjWmKhxS2HqKbmfBZo5DfIera9X4tkVtCCCA&#10;gM4C5BU6jw6xIYAAAggggAACCCDgDAHyCmeME1EigAACCCCAAAIIIKCzAHmFzqNDbAgggAACCCCA&#10;AAIIOEOAvMIZ40SUCCCAAAIIIIAAAgjoLEBeofPoEBsC3QicPHmyrKws2zyeeuopvCwB1x9eyFp/&#10;l2vP88bZ2oSZLM7/4OiIWv+fq9Yvjn9Dq34zovY3A+Nfbxxr3Ptpwchjbf98WhXH+kOq+mTLxwUP&#10;13/SofKqNccK1pxJTJvUigACCCBgS4C8whYXFyOgkUBDQ8PDDz/cr18/eXy+HAsXLtQouFSH4jq8&#10;LWtrifsnY7PWTs7a+bRx6sO4RrRqaO3ynic3BG6pN3inLB/x5qq4NuGYynJeas2v+q+Z3XxfNHf5&#10;5155+FjJlnOO6XS0gXqaEpnrRhsV5RBAAIE4CbjkdiROVVENAgjEKuBekW1V4V3e/X+Yr7322tat&#10;W0tLS6NrNdiWb9T06GpQpfoOMz5zdXTFfX2GGoOvSURZNV/xanH7mgcU+K6+1zf+nnb9lYeryvcl&#10;NzY2Nt1YGGEwA9882mfIOw3Xz2+9D5a5hbnGhYJb4/nBeQLqzH2/Ki8vLycnx+VytetsqIPMw0RG&#10;IfMV9xovHR3aKtfxTEQ1SV7RsO3O/qVz+nV2ucxXTPlVzu7/yP9s2ytkvuI+o0/tY6ma2JHcsgtV&#10;f6yeJtfBl12HXpG/fTd9s2WadlOLtt55IhrRzi9KZlsxhkpxBBCwJVBXV0deYUuMixFIrICtf3Fl&#10;4dMXvvCFu+++O7qYgm1FV9zBpXIHqARj9O3yt5Gdaz+vkMmK+cbmkZ8uCW+gsg5jw7G/VL/ut35/&#10;/4n7/BnIwg1XLb/ZP0dc47/AkORhltFsjMvJa7y8YmJ9maGKj1U1N9dU54wN5CqRle12UJKdV6hk&#10;4BvmN4PM7hlMCVpPGjLXoXISlRuYsz13/dhKLc6sGXnhOas3gYJWXrHmLy4/pq7MWrPnqnuGqN+3&#10;yStUVtNsFvPXbNURLgyVyTy2NbRRwzhZXzK55eolzc+tMp58ecRjN3TrKRd0lVeEpBOGzFSYh2/a&#10;U/HMK87WuhqOhImzs/NycbjFga4jlVYlkXyiEQlLF9fYepeLsS2KI4BAMgXIK5KpTVsIdC9g619c&#10;2VOxatWqmpqa559/fvHixd/97neHDDHvtCI7MjevCPHxTXqwZep3rvS+ysZ8hbrFv67ZzAHCHp3k&#10;FbIfY3nWNjMbCa1BTUqMaw5mKa1zFOr6nnnV5hxIZGUjGPdE5xXmzfpfBGYPQuYuWu/+zXv3hWY6&#10;oW7363qZUw1t5ivk4rI/a00wDPMW38oNrMTD/NndmpNY8xWq5uZZZr7RZnIjXBgh2YjKYawmzBou&#10;G/7cJgJOdUmYvCJcOhGsTV5yvuu/Jjf34fOBzu77OzkfYZCRX0ZeEbkVVyKAQDsB8gpeEgjoJWA3&#10;r/jZz342d+7c/v37l5SUfOYzn3n66acj709rW4/WhL/FiaSuzm6PIikbw62SCjiGPdm+oZOMsXeo&#10;NVHD/5ft+Yq2eUVwekF6bKUHnc5XBE1U8jDUmp1Q8xUhC6hCy7b7lb9052UjIU9EXmHNDwSOkHmJ&#10;kPTAPxWg0onw9+6drIMyL766Na/w5xLWhIaVDAQzhJAsRYKRCy4VmDlGuIVSrb+VS1sLhmQmkWia&#10;17TmFS5vlqx0Mhc7BWcnIq5Glwu7zSvk44x2sdpdTW3rXU4XF+JAAIEIBMgrIkDiEgSSKGDrX1z5&#10;B3779u0zZ86UACsqKm677TZb/8DbaiuJBnFoKvz+ClnyNGaWyiXGzFLbQgKH7bzCCLsOqvVkZ3lF&#10;awbS2NiSZ/hnPNrkFWpeImf/io8feF5FpxKYIZfMPRsRlI3ILRF5RWB/RUgOYMbSutAoEFpg8ZJ5&#10;5evm2cDCpzZ5Rciypay7tra05hWt+yvU9bWPtMkrgoupghLmWqZwGUtIAP6LrXQoyryiT8UrAw5v&#10;zH7/JylIJ/oO84Xd4NTJxqfONjVlrfuSJdFtXhH6Olu9erX83yeeeCKiF1/gojR+57HlwMUIpJ+A&#10;5BU8Dyr9hpUeZYrAsmXL5DmzVm8vXLgQ9UaLNPcafI3vfz3e8sDr3qXnW+a+KKtQQpOKqPq+5EqN&#10;kTNrQ6c7jMNWunBDr7Gyg8J8KuuafZ20+7znpJGVb+6ukOPqIf436IjKRtWVeBYakl/6cs5z9378&#10;iv812W/kX6i0IfAoXtkL7t8RYciV1iOkXs55/RvnAtcHYzmz+RstkhKoC/6jVycPBfDUmlsjQo9h&#10;f5ZlLOkT0py1QUKF8Xpd28cgDMm+Wu3QCD4mWBpqvx3cjoy338jmaU97F77fMrtUbdrJHdBVackE&#10;Rk33TZwnGy06/pEaWha81fGP95H/kTv+MH/+/ljY61vu+6Xs4uj4xzd5sWq9wx873fVfK8+jW7Jk&#10;ya233hpFWYoggEC6CpBXpOvI0q/0F5CZivXr18u/7nLIt1jwnNnQIZdJiZbbfuh9tEZuyOQHNUcR&#10;v+PMX25ozru5f+uDZWWeYX5OoH5PfaMxdrL5eKLFuRPzQprNyzLvkgfOD+ze7hDSmapqY+yd+eYT&#10;gwcWjrNVNn79i7qmG4a+tKTlseX+b5kovEXShovW11mob58YaX61hfrKi8B3XIzIustwjwy3Kehg&#10;nXrW1idbLvl3b1shbb28ea9Vm5zPmdp2X/Vnb8q5a9Ulf5aiWvFnOBKGsepKaxjqSzAGTpU4N1gP&#10;71KPuI3HN2DIvIHctUvu6v3HUy1/807LzH8J+6Q19cqUzMHufX+0T06Leiy7Lbhr1y75LGPSpEnd&#10;XskFCCCQOQLkFZkz1vQ03QQkr3jggQdkW4Uc8gPzFcEBVruxH3hdpimMAQWJGfUlctt6wZgf+MB7&#10;eU/jnQa5XTafEHXugV/J853MD84fM/ZX+wMom39JZjnmqs/pe1RtaDb8OUb78Jbc2rDb6LlcXdbL&#10;qDafpGQYEZZNTFft1Vo4v+ddWy9Psb7C4oahu3/svc+copnyDWPNHvNxtCEnC9TeCesZtf0+f2fW&#10;699oMO/vB879sfnzyGMrjF5rZhtWjqGO2T0L3m5bW2h0asLE/dhk80tF7m1+8uXA9EibMNwvmVMT&#10;hY/1X/M/F8xv9Gt4zOi5O86PqVX7dm7+J8kf1CyZ+VJUW3qsI4Z9QfbGIsFX81lGgoGpHgFHCvCc&#10;WUcOG0Gnq0AyVx4nsy2dx8v+/gqde9NNbPHeX+FginiFHtH3V1iNnT+hHud6/oTKeDU77L4bHDp0&#10;aMKECR9//LGtZ9BZnbbblmZUhIMAAp0KsL+CFwcCCCCAAAJJEZCdFbKtQr+kIorO79y5U/Z3RZFU&#10;RNEWRRBAwEECrINy0GARKgIIIIAAAikWkA1djzzyyP3335/iOGgeAQT0EyCv0G9MiAgBBBBAAAFd&#10;Bfbu3cuObV0Hh7gQSLEAeUWKB4DmEUAAAQQQcJCAfFuOPCjCQQETKgIIJE2AvCJp1DSEAAIIIICA&#10;4wWefvrpefPmOb4bdAABBBIgQF6RAFSqRAABBBBAAAEEEEAgwwTIKzJswOkuAggggAACCCCAAAIJ&#10;ECCvSAAqVSKAgBMFstL9/TCyDrrcbp/H48QBTH7MAiVcyW+XFhFAAAE9BdL931E91YkKAQR0EnC5&#10;XFlZWS2jR+sUVPxjkQ5KN6WznVVtOfjGjLmy5/34N5+ONQqUcHWtmo79pk8IIIBAeAG+b5tXBgIa&#10;CQS/iTaZMXmXZ/SH0/J9216v98KFC2fLy9xr/i2Z8kluy/vY3w8oXtinTx+3290xuwh16LV3z5D/&#10;77+SHJ4Tmzv5v//60g2Tu1B1SqeS+R3YyWzLKf7EiUB6CPB92+kxjvQijQSyc9OoM87oitxhy5Gd&#10;nd3jgb/2/OVtzgjafpTSNemgdNPqb8cKQh2aeveWO+bLv/stC6LCSguL4AiRQHWtan+gKIEAAgg4&#10;WID5CgcPHqGnn4DrnR9kVXw7mf3yTV7cMrs0mS1q2JZ8VN/c3Hzp0qXGxsYr6//L/etfZdfWGi0t&#10;GoZqO6SsLE9BgfeOO+X2Ny8vr1evXjk5OZ0thWrn0GP7tqyPPpLZHNuNpnsB2VMhi8qu3DYrElVH&#10;YDBT6ohhIkgENBeQ+QryCs3HiPAQQCAZAi0tLZJaNDU1Xbx4Uf6Wn+WMNCy32sloPgFtWMmDLP2X&#10;RCI3N7d3797yt/wsZ7poLf0c4ksbnWp8Y0hEbe6VfQ1PUyJq7qLODF+BmWRtmkMgCQLkFUlApgkE&#10;EHCAgOQPcng8Hsko5G/ZcWHlFU4/JIuQ3RSy/Ekyii4WQQW7ma4O8R1Hu6rxbT0RtTFTmghV6kQg&#10;0wTIKzJtxOkvAgh0JSB31ZJOWPfWzp2pCO2htWvCetBTF0+CaoeSfg7xfd1HpxrfGKgNAQQQ0E2A&#10;vEK3ESEeBBBIvUB6ZBTtsosoWNPPIQqELopEnqfFt11qQwABBPQUIK/Qc1yICgEEEEAAAQQQQAAB&#10;JwnwnFknjRaxIoAAAggggAACCCCgrQDft63t0BAYAggggAACCCCAAAKOESCvcMxQESgCCCCAAAII&#10;IIAAAtoKkFdoOzQEhgACCCCAAAIIIICAYwTIKxwzVASKAAIIIIAAAggggIC2AuQV2g4NgSGAAAII&#10;IIAAAggg4BgB8grHDBWBIoAAAggggAACCCCgrQB5hbZDQ2AIIIAAAggggAACCDhGgLzCMUNFoAgg&#10;gAACCCCAAAIIaCtAXqHt0BAYAggggAACCCCAAAKOESCvcMxQESgCCCCAAAIIIIAAAtoKkFdoOzQE&#10;hgACCCCAAAIIIICAYwTIKxwzVASKAAIIIIAAAggggIC2Ai6Px6NtcASGAAIIIKC5gM/n0zxCHcJz&#10;uVw6hEEMCCCAQOIE6urqyCsSx0vNCCCAQDoLSEbR0tIif1tHOnc1hr5JRmEdWVlZZBcxQFIUAQR0&#10;FyCv0H2EiA8BBGIXaDIP6w449tocXYN1d5trHrF0xEokZLr7/Au/uPzf/7fl0CGf1xtLhWlc1uV2&#10;Z40f3/OvvtL3wYeys7OtHEPD/roOb8vaWmKcrU1GbAMKWqZ+xzfpwWS0RRsIIJAsAfKKZEnTDgII&#10;pEjg/PnzklH07t3b7XbreT+XTBhJBrxe78WLFyW76Nu3b9RNC2lzc/PZf3yy+dVXoq4k0wrmfPme&#10;Af/6XE5OjuBr2Hf3v40wzp9IXmDZud6l55PXHC0hgEDiBSSv0PHdLfEdpwUEEMgIAWuaIi8vz/qc&#10;OCP63GUnBUEoBERYBCc6EGum4twvfk5SYQtQuARN6DSdN0tmUiFwnihffrbMuRgBBJIswP6KJIPT&#10;HAIIJE/g7Nmz8qm83Eknr0mHtKSWMJ0/P2DAgCjilRkPyUnO/tW9voMHoyieyUVcV1894L9flkVo&#10;Mnumm4N7hf8/E+/yxD7NJWkN6SZMPAikvQDzFWk/xHQQgYwWkE/lNbyB02FIhEVwoogkuLPCqKmJ&#10;onimF6mpseYrNJ2yyPThof8IIBCrAOugYhWkPAIIaCsgd28sfwo7OsIS9a2ttUmDjdpRvOwVnNBl&#10;/PMDoqCjCAIIOEKAvMIRw0SQCCCAgC4C1uNldYnGaXHwXDKnjRjxIoCADQHyChtYXIoAAggggAAC&#10;CCCAAAJhBcgreGEggAACCCCAAAIIIIBArALkFbEKUh4BBBBAAAEEEEAAAQTIK3gNIIAAAvERuHD2&#10;T3/6U8OF+FTWtpZLjaf/dLrxUiKqTkad/dbvH1F71P/nzVWBJhfnf3D0qvWLbUewcMNVtfvzF9ou&#10;RwEEEEAAgYQKkFcklJfKEUAgcwQueLzZ2W75Yojuu+zwNKH7DoZeIUlF/ymfXigYecz8c8GYP6I1&#10;tbBXVYxXq/Tmgw39YqyF4ggggAACnQiQV/DSQAABBNoJqIeB2kW51HjZ487ukeXyXEnAvEKvvEGf&#10;GZTXy25QWlyfnZ9n1Ow5E4jlzIZ3WsZOHqj+7/P114/8+IHnbUdZNv/jgon1ZbbL2S5w3cQc22Uy&#10;qMDJkyfLysrkeyflWL16tfzfDOo8XUUAgXAC5BW8LhBAAIFQAW/TuXMNjRea7Klcavb4srP79MrJ&#10;dvk8zcEFS+cbZGVUg1ofpQ7/SqbzDRebfYav+WJgZZOavmhzhbStzjWcleJ/+tPZC+b/a10HZS64&#10;Mg/5lXWYl1sNNUQwYWKvc7Fd7alvNPyJhFmRygpuNdOMtuugVv0msFDqN0Nrjw5Vq6XaXDDwzaP+&#10;iY6266DUeWuRVXAaxLxg6JuBxVfW+VW/6T8lz8i7uX9gyqJ1dVb4SYwbBvzg5fyXlufG1v00Lv3L&#10;X/6yqqpKvulPjpqamn/+539O487SNQQQiESAvCISJa5BAIEMEVBJxUWPK7dPnr27SSut6GsYvfJ6&#10;ukMTC3HzeLN6f0aOntm+5ktqLqNv/945LsOV09uagVBphjtXXfGZ3Kzmi8FUQUq2uFTJAX1C9SWD&#10;aGrJMWvMzfY2hey68DfUX8LQ6Tj3wJrLjeP6WLf+nS5DWjV07rjmzWqhVEP90MhnCSQ36DPknQa1&#10;wmrF5SHzQ3Zr5OUYv1Irr1bI9Mh8laUsubVhd6PR+E7D9fPP+dMM/+qsCydv7h9madbes1//x6Z+&#10;Dw0itejk5bRkyZLZs2dbv5Qfnn/e/tSTTi9UYkEAgdgFyCtiN6QGBBBID4FgUtG/dw97PZK0wsjp&#10;Yd3+98nObptYZPe0FjC5Xa5wtV7weFzBsj1zXF5PcOe3Kzunw9InlcEEzvfpkRM6OxLucnv9SNDV&#10;ar2T/xZfpgtCJxaCDa6anGNUX1mi/v+5B37VHGkgi3Mn5jVvM/MEWVW1rTpr4szA9onGyxvM6sqO&#10;hl3TNrBwXMvujdbqrJClWW0brt1yeuGKywNJLcKPx6pVq2QdVENDg/x669atW7ZsiXTcuA4BBNJU&#10;gLwiTQeWbiGAgF2BpguXrnh9Ld6m86dDjpDpg04rvHCl2SfLmvxrky57ZI3TlUgXI13ytqglUf6y&#10;aoGU19vVc59afD7DneXMnRZqBVTIBEKIZ78RQ43Gkx67Q2aMzcozcuYG1kHNHWfkDcmOqJLF2UOM&#10;rCnL/Quolt+cZQzN9j9g6qHBb9cM3x/48/ry3M/2zCp8qP/3boio4ky66Iknnrj77rt/+MMfPvXU&#10;UzJfIT9nUu/pKwIIhBEgr+BlgQACCJgCuXl9e2W7XO4effoPaj3aLkIKS3VezTiYC5P8R67b8LTO&#10;OnTN28udpZZEhZTuen92lsx6eFsc9MTZVUPbPRM23ATCuWOfRpwShHrWtDQa1uqpwB9r50a3x/Oe&#10;k0bL7hUhBYMbwX9x6paxxycG/sxfc+XCZc/rK/70vb3dVhqvC1yHt2Vt/wfXH16IV4WJq6eurm7g&#10;QLUJXyYu2LedOGdqRsApAuQVThkp4kQAgYQL5PTu3y/XuHLh/PnLNp4HpRYytV2wJEuhjJDlTF3H&#10;rdZNNV+x1j6ZG7i7/gaM0J3hap5E28VPgV4vuVKT13P5b8wHQKmj3/o7g0ueWmWW7Gk2xvUw91eb&#10;F1iHuvsPLG1a1WNsR8jnm/Y35szyPzpWbeCO+DGyZ6qqs6bMs6IyN3C3RtjazHWP5b/wmHv3ilMl&#10;v7A/l2Lz5dp0VhKJrJe+6v7XwVnr73L97keuhiM2q0j25fIMKJlnk1mLp59+evjw4ezbTvYA0B4C&#10;+gmQV+g3JkSEAAKpE1CpRU/flYs2ngd12dvh3r6vJBaey50/b9ZMDmTxk5lCqG3c3iZzIdTFZkMC&#10;aLNNuwOFPHJWbe9Wlzd53Ln6P332zF+ObNg91L9vu/Zo/4n7GvzPgwrt25JPN1dbK5r6GfuC+yvU&#10;zgdrS0bt5BbZdd3hOPfARLXr2twU3mds9QVrT3Ynx7m39pm1mSmE2sbtj6r/FOPyio4THfI8qMXZ&#10;e1clNqk49aGkEFk/v1mlE68Wu/ZvNJrOpu7lb69l2bc9dqw/25Mf2Ldtj4+rEUhHAZc8Hi4d+0Wf&#10;EEAAAUNuvWV9ERBhBaLD8clGkubmxsbGphsLEwYrS6fubFmRlG+oSFgfOqs49/2qvLy8HnW/yfp/&#10;210HXzbO1iY9hG4a9C6P9K6gpKRE6iotLZW/5WdJLWTuotvuuFf4t8BE3lC3dXIBAgjoICALI5mv&#10;0GEgiAEBBBDIbAH1jRP+lUjmOqhPPUn42rukk2f39fZ796ncH33WveFumabQMKmwRfLd735Xcgnr&#10;e/EKCwu/+tWv2irOxQggkH4CzFek35jSIwQQ8AtE95F8hvBFh5O4+QrZHdHHv6am8XKaTlbIS0vm&#10;KwY01eYc+m/ZnO369A8avtgSPY3AfIWGg05ICMRFQOYryCviIkklCCCgo0B0t8469iQBMUWHk7i8&#10;IgFd1LFKax1UTk6OSx7sdbZWZRcfvaEWRHU4fNOeapn2VNL6kLTb/aQ1lDQ6GkIAAUuAdVC8EhBA&#10;AAEEEEiRwIAC3+TFLXNf9C49L3/7Jj1o9B2WolBoFgEEEIiDAPsr4oBIFQgggAACCEQvkJ3ru/re&#10;li+Xe//+WMuiPb6b/8k3dFL0tVESAQQQSJEAeUWK4GkWAQQQQACBDgKSUbTM/BfJLpK5CIpxQAAB&#10;BOIiQF4RF0YqQQABBBBAAAEEEEAgowXIKzJ6+Ok8AuktIFtjZZ9xevcxut4Ji9o3HMuRxT8f9vlA&#10;s29GCQQQcJAA/zA4aLAIFQEE7AlkZWV5vV57ZTLjamERnOj6KgmJlG0ZPTq64plcStCELtaMLpMF&#10;6TsCCOgtEOW/K3p3iugQQAABJZCbm3vx4kUsOgoIi+BEJyO3xW6323fn3dEVz+RSgiZ05BWZ/Bqg&#10;7wiktwB5RXqPL71DIKMF5NZZPh5ubGz0eDwsiJKXgiAIhYAIS3R5hdwTyyHfr9zjgb/2/OVtGf3y&#10;stl54RI0obMMbZbmcgQQQMABAnwvngMGiRARQCAWgSbzaGlpIbWwljBJRhFdUmGNgvXVeJcuXZL8&#10;5Mr6/3L/+lfZtbVGS0ssY5TOZbOyPAUF3jvulKRCvhGvV69e/i/F06zPwa+rS1pcif5i76R1hIYQ&#10;QMAS4Pu2eSUggAACCNgWkCRNUgvJ1mQ9lfwtP8sZK+WwXVf6FrAmJSSRk0RCErnevXvL3/Jz1Dtb&#10;EkrlXtnX8DQltIl2lZNXJFObthBIggB5RRKQaQIBBBBINwHJH6wlVZJRyN+yC9zKKzg6CkgWIXsq&#10;ZPmTZBQ6L4JyvfODrIpvJ20E1ReNzy5NWnM0hAACSRAgr0gCMk0ggAAC6SkgqYW1usw60rOTMffK&#10;2k1hrUBjW0XMnFSAAAL6CpBX6Ds2RIYAAgg4QoCMIpJhIqOIRIlrEEDA0QLkFY4ePoJHAAEEEEAA&#10;AQQQQEALAckreM6sFiNBEAgggAACCCCAAAIIOFqAvMLRw0fwCCCAAAIIIIAAAghoIUBeocUwEAQC&#10;CCCAAAIIIIAAAo4WIK9w9PARPAIIIIAAAggggAACWgiQV2gxDASBAAIIIIAAAggggICjBVzylUaO&#10;7gDBI4AAApkmkAmPduXBrJn2qqa/CCDgdAGeM+v0ESR+BBDILIFM+Co6vkgus17T9BYBBNJFgLwi&#10;XUaSfiCAQLoLWN9pLTPM51/4xZWXXvQePOjzetOy0y6323311T3uu7/vgw9lZ2dbaUZa9pROIYAA&#10;AukkQF6RTqNJXxBAIJ0FWlpampubG5b8g+vMmbxHv9Fj8o2u7Oy07LAkT1f2vN/4kx/7Bg7sv+qH&#10;OTk5WVlsBUzLoaZTCCCQVgLkFWk1nHQGAQTSVUBmKiSpaPz5//G9vSt/3S/TtZvt+lW/4KuuW6bm&#10;/c3fSmrBlEVCB911eFvW1hLjbG1CW/FXPqCgZep3fJMeTEZbtIEAAkkU4Pu2k4hNUwgggEC0AtZk&#10;hSx/kpmKaOtwXjnprHRZOi7dd170joo469XiJCUVwnK2VuUwHAggkI4CTC6n46jSJwQQSCOB4M4K&#10;X3W1LH9Ko5510xXprHRZtpRYApnT8RT09PyJpDbqaUpqczSGAALJEuA5s8mSph0EEEAgKgFru/a5&#10;c+cu3jBpRO3RqOpwaqFjBSN77/1Dv379rA3cTu2G9nG7V/j36niXJ/bR80lrSHtyAkQgDQVYB5WG&#10;g0qXEEAg/QSsx8umX78i6ZF0nMmKSKC4BgEEEEi5AOugUj4EBIAAAggggAACCCCAgOMFyCscP4R0&#10;AAEEEEAAAQQQQACBlAuQV6R8CAgAAQQQQAABBBBAAAHHC5BXOH4I6QACCCCAgAioL2HY/g+uP7yA&#10;BgIIIIBASgTIK1LCTqMIIIBAwgXOrBkpz1Oy/nxalfDmjE+2fFzwcP0niW8otIWms5JIZL30Vfe/&#10;Ds5af5frdz9yNRxJbgS0hgACCCDgFyCv4KWAAAIIpJ/AyfqSkRcO/rh/7VF5NO2I3T/23peU1CJp&#10;kKc+lBQi6+c3q3Ti1WLX/o1G09mkNZ7hDW3cuFEe+yvHa6+9luEUdB8BBNoJ8P0VvCQQQAABrQXk&#10;KavyndONjY1NNxZG+v0VVWuO3Wf0qX1sYKBn5155uGHbnf1L5/RLXF9lvmLKr3J2/0f+Z+PWhsy0&#10;5L5flZeXl5OTI99fISudXB+94Tr4cvK+HDpuXXFGRd1+f4UkFTt37iwtLT158uTDDz/8+OOPz5w5&#10;M/K+8f0VkVtxJQKOE+D7Kxw3ZASMAAIIdC9wZtcq48lbgkmFFOh3z3+MCCYVasFSYInUmr3+6iQV&#10;KVjzaWDp1MevnAw207qeKnixYYQ9GRKZmjAJrMJac8b6hTRRsuZTdd7ecilZ2iQbJ4IrnUgqun8F&#10;JOyK9evXz549W6ofMmTI3XffXVFRkbCmqBgBBJwnwDoo540ZESOAAAJdCpz0HDSyCkZ0cs3J+hXf&#10;cL/kXx+V9dzPQnZErPIW7FHrpl5a0vLYcuu8THQE1lPt6XnwXivfCHsytLlzryy/fPXLqqraPT3v&#10;WnUpmKW8vspYKCftzWn4+o9que2HLQve8t38T76hkxj9FArI2qc+ffpYAYwZM+aZZ55JYTA0jQAC&#10;ugmwDkq3ESEeBBBAoI2A/XVQMlcwuXnWnqvuGdINpVou9T89rZVLoUunWlc0ha1KnWxZeHRooVm9&#10;FCz7M7XCKvw6qL2fFtzrXWMG02F1Vrcj3W4dlP/6s7WtC6I6VOGb9lTLtKe6rZkLQgUiX5701FNP&#10;/elPf5J1UFK8rKzskUce8Xg8kWNG3lDkdXIlAghoIsA6KE0GgjAQQACBOAoMyb7aaKk91lmNrUuY&#10;yv6nuznrYy2vG+6R7fITdbL5vsAyp/tWGa/Xtb+1VKuqrAt+5r0rjl0zqxpQ4Ju8uGXui96l5+Vv&#10;36QHjb7D4t0G9YUXePTRR+UXsmm7pKTk3LlzMCGAAAKhAt39m4IWAggggIDTBAZOXWI897Z/V4MV&#10;vLl9Qp35ZMul52b33G2ug1p+Z3c9G5F1l+E92rrXwrxencyxVlL5/7RuEDcvOFlftiprjbmkqnZF&#10;TndtRP/77Fzf1fe2fLnc+/fHWhbtYZVU9JIRl5RtFTJZIXMU8vdVV121bNmyiItyIQIIpL8AeUX6&#10;jzE9RACBjBMonC+7Gi6UbAl8nrz30/vkRn9+YCf31pYTiuTM5m+0dEMzJHfW7JZt71r1qIkOtXVb&#10;nWwu81euTrY21Fqdf8KkasPl15PBL/suWmb+i2QXLIJKBrfZhjwY6gtf+ELSmqMhBBDQX4C8Qv8x&#10;IkIEEEDArsCQ/NKjfa7+RoN/MdK9xktH/dstPjun15P+VUxXpr6cY/hzjM4akAdJBetRG7gfu0Gu&#10;bHPyuSV92j++dkj+QpkwuVetg9p1S58nu1qUZbdjXJ9aAVk/bQUgD5w9fvz41KlTUxsPrSOAgFYC&#10;7NvWajgIBgEEEGgvYH/fdvoYht+3nT7906UnkW+nXr169ZIlSyTun/3sZ/fcc48si7LVh8gbslUt&#10;FyOAgA4C7NvWYRSIAQEEEEAAAWcIPPHEE7K5Qo6FCxfaTSqc0UOiRACBGARYBxUDHkURQAABBBBA&#10;AAEEEEDAFCCv4IWAAAIIIIAAAggggAACsQqQV8QqSHkEEEAAAQQQQAABBBAgr+A1gAACCCCAAAII&#10;IIAAArEKkFfEKkh5BBBAAAEEEEAAAQQQIK/gNYAAAggggAACCCCAAAKxCpBXxCpIeQQQQCA5Ai63&#10;2+fxJKctHVqRzkqXdYiEGBBAAAEEIhEgr4hEiWsQQACBVAq4XK6srCzfmDFX9ryfyjiS27Z0Vros&#10;HZfuJ7dlWkMAAQQQiEaAvCIaNcoggAACyRSQG2u32+29486GH69JZrupbUs6K12WjpNXpHYgaB0B&#10;BBCIUIC8IkIoLkMAAQRSIyB31XJkZ2f3eOCvm3r3Pvm///ry736bxguipGvSQemmdFa6LB23BFKj&#10;T6sIIIAAAhELuDyZtFo3YhYuRAABBDQS8Pl8zc3Nly5damxsvLL+v3ps35b10Uc+r1ejEOMXikzN&#10;tIwefeW2WZJU5OXl9erVKycnh7wifsBhanKvyE5o/R0r9y7PoJ1CSbalOQRSJVBXV0dekSp82kUA&#10;AQRsCLS0tEhq0dTUdPHiRflbfpYzUl5SDhu16H2plTzIhgpJJHJzc3v37i1/y89yRu/AHR+de2Vf&#10;w9OUzG6QVyRTm7YQSI4AeUVynGkFAQQQiFVA8gc5ZIZZMgr52+v1WnlF+h2SRcieCln+JBkFi6CS&#10;M76ud36QVfHt5LSlkuHJi1tmlyatORpCAIHkCJBXJMeZVhBAAIH4CEhqIemElWOk00xFqI61m8J6&#10;BBbLn+LzuqEWBBBAIPEC5BWJN6YFBBBAIN4C6ZpRtMsu4s1GfQgggAACCRQgr0ggLlUjgAACCCCA&#10;AAIIIJAhApJXsBkuQ8aabiKAAAIIIIAAAgggkEAB8ooE4lI1AggggAACCCCAAAIZIkBekSEDTTcR&#10;QAABBBBAAAEEEEigAHlFAnGpGgEEEEAAAQQQQACBDBEgr8iQgaabCCCAAAIIIIAAAggkUIC8IoG4&#10;VI0AAggggAACCCCAQIYIkFdkyEDTTQQQQAABBBBAAAEEEihAXpFAXKpGAAEEEEAAAQQQQCBDBMgr&#10;MmSg6SYCCCCAAAIIIIAAAgkUIK9IIC5VI4AAAggggAACCCCQIQLkFRky0HQTAQQQQAABBBBAAIEE&#10;CpBXJBCXqhFAAAEEEEAAAQQQyBAB8ooMGWi6iQACCCCAAAIIIIBAAgXIKxKIS9UIIIAAAggggAAC&#10;CGSIAHlFhgw03UQAAQQQQAABBBBAIIEC5BUJxKVqBBBAAAEEEEAAAQQyRIC8IkMGmm4igAACCCCA&#10;AAIIIJBAAfKKBOJSNQIIIIAAAggggAACGSJAXpEhA003EUAAAQQQQAABBBBIoMD/D39FdAc/MqeB&#10;AAAAAElFTkSuQmCCUEsDBAoAAAAAAAAAIQDTh6EQaKkAAGipAAAUAAAAZHJzL21lZGlhL2ltYWdl&#10;Mi5wbmeJUE5HDQoaCgAAAA1JSERSAAAEHgAAAogIAgAAAFgrrgAAAAABc1JHQgCuzhzpAACpIklE&#10;QVR4Xu3dC3hU1b3w/xVAUCHhGhqbkIBKAqQq8cadSOlJg4VCSwly+or/CvV9D2nlgfOci2hb6lF6&#10;2reFl5akpxbsEexBQ6kgVNK01JKEm4jh0gEStBIJmpJgICkICub/W/syt0ySSTLD3L776WOTmbXX&#10;+q3P2uzZv73WnsQ1NjbW19enpqYqNgQQQAABBBBAAAEEEECgswLdOrsj+yGAAAIIIIAAAggggAAC&#10;LgFSC44GBBBAAAEEEEAAAQQQCIAAqUUAEKkCAQQQQAABBBBAAAEESC04BhBAAAEEEEAAAQQQQCAA&#10;AqQWAUCkCgQQQAABBBBAAAEEECC14BhAAAEEEEAAAQQQQACBAAiQWgQAkSoQQAABBBBAAAEEEECA&#10;1IJjAAEEEEAAAQQQQAABBAIgQGoRAESqQAABBBBAAAEEEEAAgbiu/zXuuHd+321Hvjp/Ck0EEEAA&#10;AQQQQAABBBAIR4F+Qz+d9J3mux4JamwBmLXotm0BeUVQB4nKEUAAAQQQQAABBBDoksD5U3oyIMhb&#10;AFIL9ffaIAdJ9QgggAACCCCAAAIIINA1gauXu7Z/+3sHYEFU92d6mO1ce+pq+w1SAgEEEEAAAQQQ&#10;QAABBK6jwHW7XA/ErMV1dKEpBBBAAAEEEEAAAQQQCE8BUovwHBeiQgABBBBAAAEEEEAgwgRILSJs&#10;wAgXAQQQQAABBBBAAIHwFCC1CM9xISoEEEAAgfAROLbl1WPhEw2RIIAAAmErEFmpxbEtBea2xe0c&#10;f2zLhtJ6F3B96YaCLQ5VX7ahoIOfBH7vImFsKK1rc0zrdBTHlA5Gtk1bOhSMR/0SlXSHDQEEEIh2&#10;get/hvfjZG6g15cdPGPpy1nd+gDy+yMj2seN/iGAQBQJHD58uEePHq+//nqn+9T9iSeeuHTpUt++&#10;fTtdRbfSp819myd/t9OV+LGjnNC3fzQuf/6X7r/1yoHth2+4PyNRzuy/2l7ZdOVyt2F3pV0q3fDf&#10;28sPOM5eUQlD70/96Ijj8melzLFXC4r+eKCysrK8WnaJK5U9yg8cqLx8611pN7s+KvSLjr9dUX2H&#10;3Z9Rt6WgaKcUueIqIpUUv1FZXl5u7Hjzewc+uCnT2aJR8uY3N/x36RGjyPu97x/Ru/qI46PP9n5v&#10;f2WTUgm3JKkPr7qCsVqX9EMHbDVkxulRf2/52Cva+7crTdf6mB1xi8EZvB9yFEEAAQTCXSAkZ/iL&#10;J8yTeW9TR59ynSd/4/PF+LQYdkPlnyqbGk/JqT75vR1/eq/+lH7xrsR661PGraRUZVaiP3Pe7XH/&#10;iMHSr5YfOuE+GMSHAALRJ+DP5brkFZs3by4rK5s/f/6wYcM6hxA5sxZ1x6obk9MzdTcHTXo4/8uj&#10;VF3pjiPxU/Lz596pju49dmzv0cYh8tuUZHeJutKDp5Pl1Xv6NsrL9WU7jvbVe9yhjpY7pwIc5Ucb&#10;dZkpQ4zPlldfb7pzbn7eHepIufv8d2Pfe7x2PLa3Oi1PWk9obDhrtpmWq3898469X+bEOxJU8gMP&#10;33OT8bYEc+GOudJQX926x+6eb1mfcmYk0qPTB81JEiOGKcmN1cfanjPp3LHAXggggECoBEJ9hjc+&#10;IA6ap9x4ffI/Vn4qba58WCQ0fnh21MQ7E9SQKQ9POuv2oi3l+Umk5zf0J9E98fozp5UPnVAh0y4C&#10;CCDQpoDkFU8/bU0YdJoqLP6uxbvvviuTL3Fxcc3NzfJfr8585jOfMc7Quzf+tiHrsekjnG8f3/7c&#10;of6z500YKG/9QQ3v6zjZb/a88Wr3xs0Nox8b17Bx8/msx4a9bZZRe/Svk1VphS4z8NyejSUqR37Q&#10;ldn1OMuU1phtxGd+dd6EQfqnE689Z+4oP7w9bLIqq+gvb0lTv3XIrIRKmfzY/efM8BKNhuxfx53z&#10;FYzRqtkje3c7TuOtE9ufk/pz1B90R6aP1K2/Peyx2981Y6gz3rUC+9vf/tbpsWdHBBBAoA0B84Qs&#10;/7169Wqnb19J/WF8hs9q+K3rdOo8z5sm8jGx+S/6BP/ZSfYHyoMjfLzoPHv7+iSyz9seHzq1tbUt&#10;P+k4FBFAAIGuCLR7xvb/71rINfkf/vCHKVOmdC6eEKcWf/3rX3/+858nJiYOGTKkV69ePvvw4IMP&#10;Wuf5oi3n71zw4Ah1bm/RltMpsz6vdm49f9eCBwfJrxfumtX3sPx3Qa56bV25mrBgTIN+ccG954qM&#10;MqpYXp1olxm0x67KuMTf415moio/3HdW3vBK88UMo+1KY/cFueaOE9Xuw/1mTlV/2qk+n5dx0qMh&#10;Mxi73THnjIZaBnO475SU02+23F3iPNw3q8+xt/vNzBv4pvw8K29c/WvrpDnvX8cbOU9xcfGnn37a&#10;ubFnLwQQQKBdgStXrpw+fbquru6f/umfbr311nbLuxcI+zP8be8YZ1fzdKo/WawPkcP9slNq3lJT&#10;8zIqvc7hf/L1YrufRNZnh/78km3fvn0ffvhhhyQpjAACCPgj0MYZO1ZSi6eeekqyojFjxkiG5AdZ&#10;paQNH+hyt0w0Lvr1Fb9+ti5+pP5scL6rbnGmFrkZZpn4+PimBCvx0DXEj5yVZ85Z2JmD+Yxe8kQj&#10;Kzgut6qkEvNjQDap5HBjfFNTk7HjwP32tb5uXapWKVM98xzfqYUdjBm/znacu+eNr7f6Im/Zn3ZK&#10;ch4diY7K2Nc90zA/C9kQQACBYAvIrMX+/fvlqb5nnnmmQ22F/RlePjVcqYWc6a2PGH3K1Xep5MNC&#10;n+CHTM3rv3/d7g/iR8l9nwrni1PVTiMVsT5lPD+J9GdOH30vzK7T80OnQ4wURgABBPwXaO2MHROp&#10;xeXLl//v//2/S5Ys8S+v8F/VraQ9I2FNJuSakxAd3uzLemcy0uEa2AEBBBCIXAH5rFq1atV3vvMd&#10;/7sQQWd4/zvVbkl76sNzbrzd3SiAAAIIBE7A5xn7uqUWoXyM+8Ybb+zdu3cQ8woZpEEZKfEflK9b&#10;J18WOPLeTuYVgRtrakIAAQQiUkBO1HK67lDosXmGHzg8Jf6M/sw5rkaOcT0a2CE5CiOAAAJdEujE&#10;GbtL7XnuHMrUQiLp2bNnADvjq6qB4/MWGJu1mrZzzWXkLsgbx5RF5/DYCwEEokGgE6frTuzSQanA&#10;nOE72GibxQe5PnP4zAgkLHUhgEBHBIJ/+m01mhCnFt26hTiAjgwTZRFAAIHYFejE6boTu8SuLz1H&#10;AAEEAifQudOvTHeYi4n+4R/+odN/OI8r+8ANIzUhgAACCCCAAAIIIBCZAvKQhvvWue+fJbWIzMEn&#10;agQQQAABBBBAAAEEwkyA1CLMBoRwEEAAAQQQQAABBBCITAFSi8gcN6JGAAEEEEAAAQQQQCDMBEgt&#10;wmxACAcBBBBAAAEEEEAAgcgUILWIzHEjagQQQAABBBBAAAEEwkyg+xNPPHHp0qW+fft2OrBupU+b&#10;+zZP/m5HKzlw4EBWVlZbezU5Nv9k7ZYyY4sbNik1wVX4zO4Va1403+l2q/VOTfmKNe95FpMdnCXr&#10;B9w9crDbn9KokSpO2/uaNbvXoH82Wjg74O5R7vuZRe1qvd696Nj8493NZkP6Zyv8bp5h+WjavU7d&#10;5uhRg3vp15yV2N286Hjlx2tf8WWiucqa7R1dVi5GO4yWr7hDWdRuDZW5x69fP5ngMRouPZ9iPgLz&#10;EGiHuqMHFuURQCDQAhUVFffdd1+Ham3/DG+ednY2Oc/MLU53VoPu51XrpdZOdx0KkcIIIIBANAq0&#10;PGN35XK9Q0LhPWshnxw/25r0yDJjWzyzbv2K8hqze/Ixs+IFNd98Z9l89cKK3Wda63jN7hdqZ37b&#10;qEFtLXZcdJarKV+/y2unM7vXl9ovyc91MxfLft829mvyKmpXq989ZIUlRZocxVsrnZ98xVuTzCDn&#10;T961/hVX2z6a1vs4QzVi/dluXa2u0Kjkkexdb+gaLsoLiVat2aXrN7tqvej4o7Nt92j168roig5D&#10;G7peWfaIsgITbYtUqPcb/W04fzzDoJNtQopVpaQEq7ce96XdqpiPwDwENHu27pJv6g4d0hRGAIGI&#10;ETDO5G6n4RanO7dzqX1etV5q7XQXMX0nUAQQQCAqBcI6tag5vLVy8vwJyaZ878wvzMwoNS95L56q&#10;qsx+xHmxmzLh24vTElw5g+dQpUxYNjsz3notqV9v6ye5nFUzZ450LytX9vJShvVS8oRlX8m0Syf1&#10;tWuwd6/epYwX44eOGLmr2kps5NPuxIiZ2VaZ+MzZ9hV5yjD7RXnPR9PmHq5Qe6eOMOO4+N6JypH9&#10;+stPyWnZx0+cahKI2csmmtf5KWmTXfFLynEi3dm2e7969010/ZrRXyrTOcOIVKNzCf0yjp9vMBpS&#10;M0cb9fbO/Ioh1nSh1uyjeyOvVKctm+/WGbc3WxHzEZiXgMTgqqYFtedw8hsCCESJwJndxSp3sfOU&#10;6+t0Z54FPc6r1kutne6ixIZuIIAAAhEqENapxYU6ZVwH25u+iK883yiXvKdOHM/o57Y2SsX3Tom3&#10;swCfQyFz7nKvXa6drURFZxHzJw51Lyv30dUjEzxeMtZHrfiZ3s++Z++2h3nFb2y153ViY1xD52b2&#10;8xFBzbu7MtKHGiH6aLrlDjqjmJxmNZrY1+6b0X3XVlNdamcIcrevakRupu+FbSkTl41pWL1ixYrq&#10;YZJmSWX9+42sPPGekYw1nq9UtRfMOZmGQ5ulkGzG7JCOQe1ab7xgz41I1uHM6Hwf895iPgJrISA5&#10;2Lf77Zdm/qhyXdMjEfpvirARQMA/geQJxunIc2txuvNxXm3zdOdf25RCAAEEEAiKQFinFq32OL5v&#10;Ukc15Ia6rIhKP7HaWJVkZhEe2YK+j+6cIXHVLhflst+IqtVu645aadv6tPOR4cikv1Rufoj6aLpl&#10;fWd2r64asdiammitq/LAg/TCnJAx7up9oeWntLmvLGHSSYVsae+aaYOeAlJbdbKx4l1lTkE0NFRW&#10;1vXLNVZvyTorWWCmp0fsJWdJW1e3vuTMI0JPMR+BtRTQiyJ0UrFs2RdUsWQx3mvPOjrYlEcAgWgR&#10;8HFebft0Fy0dpx8IIIBAZAqEdWohy3gqG2Spjr25Jiv0TXeP+/cyKeH2JIM8n2DdfXd/US6o+yUp&#10;vfhHbvarXS/IZbV+ZkB+kItmmVVQpfoG/Wp5WkF+sB/qMNrWC4p0JHrqw3VT36jK2mSdlb7Hf9y4&#10;Wpelw/KD3bTcxZdJf3sJU8umJUMwK7UuqfV19rtpbmuxlKq7YC/2cs7VSLZQrL6wzFotpmUqt/5M&#10;KpGnR+SHzY733QT0uqbsNGO6Rq/LKq3WUxJ6sZax3dXPXPXUv3+Gsu4XCq81D2P3r+Ur9jteJtbL&#10;tljLwJp84EtWY03pGBNT1nRKZP6LImoEEOiSgOfpzsd51cdZpUsNsjMCCCCAQAAFwvobohL6Dzi7&#10;qajB+gani47XXtg96kuzh8tCqJ69Pz378ssN9ncu1exe8+rQL82+LUE1vld2WN01afjtoyYZm/6a&#10;JrkKP9rN+DajmiMvHk7L/lJqSqr57qS7B9TvT/qSvkBPcL10dv9nvqQzAbloPmLtd/TFw0Mf+FJq&#10;sl1IKkvo1q2sMk6+i+njk2W/S8r8UuqgwVabk27tVvbx6MXGcxqSV8h0wRdvc34rlVs7VtM9B480&#10;g9HfByV5heQh//veQc4x7nlT89nfnR8o8Z85+uLHKbl3mT2SBx6+eLvx/VF66+Vse1i3ssujvz07&#10;0xmNCPT6uKHs1QsG48XTB/Z3S3lgZO+T9lc81RxY+ydtkqAb2vQ342ufzp585XCfsVMHnt68rS5N&#10;fzVWk/RRjci5y/zGKllEdVqYRxumzg7JLy3FXCh2YPEtBVT3prO/q+phfEWM1bT7N4EF8HCnKgQQ&#10;6LRAkL4h6pO64/vPDRprfKVey9Nd75bn1ZanO68H4TrdQ3ZEAAEEokUghN8QFdaphXHFPOz0GvML&#10;YPdXjppv3/tXPQePunvAgees73U9PPQR6/69lVp4XJkmpN5q1XH45pmLv3i725fPflJ3Yv/lZI8v&#10;UdWfc5dT9EsJqcPeM9s+fKPs50oPzONOqm1Y+9yLZW9Ufu6Rr3/O/cGPptNlZ27Un5RnJOWprj5s&#10;fkFuWZnHV9/6aFomW7at311Zud/ewfi+116D08yeShTzspN7SbriUavnV9/KRf+ZG8dY31pr/wNJ&#10;SB1tYe2v/Nz8x+4ZJH4p1isuE2dDdn97Dk5r3r1af8vtG5WDZv6v7BSnnFtq4f6PsC2xloG5BGQ0&#10;h53Tlq1QR8s/dPqBQCQLXIfUQs75Xqc7F5jzvOp6yefpLpKJiR0BBBAIkEAIU4u4xsbG+vr61NTU&#10;Tvel+zM9zH2vPXW1o5UUFhY++uijHd2L8ggggAAC11ng+eefX7RoUYca5QzfIS4KI4AAAoESaHnG&#10;7srleoeiCutnLTrUEwojgAACCCCAAAIIIIBACAVILUKIT9MIIIAAAggggAACCESPAKlF9IwlPUEA&#10;AQQQQAABBBBAIIQCpBYhxKdpBBBAAAEEEEAAAQSiRyDEqUVzc3P0WNITBBBAIHoFOnG67sQu0etH&#10;zxBAAIHrJxDC02+IU4tr165dP2ZaQgABBBDorEAnTted2KWz0bEfAggggIBLIISn3xCnFhcv2n9m&#10;muMBAQQQQCCMBTpxuu7ELmEMQGgIIIBAxAiE8PQb4tSioaHho48+ipiBIlAEEEAgJgXkRC2n6452&#10;nTN8R8UojwACCHRdoHNn7K63a9YQ4tRiyJAhv/jFL+Rv9gWqP9SDAAIIIBBYATlFy4laTtcdrZYz&#10;vE+xq1c7/OdlOypPeQQQiFmBTp+xAyUW4r/GLd3YsmVLZWXlTTfd1LNnz27dusXFxXn17eOPPw5U&#10;b6Ovnl69eoXwSZ3o86RHCCDgFJBzy6effipnYLkBlpGRMWvWrE7gtHuGj4+P70S1Eb3LpUuXQrgM&#10;OqLpCB4BBFoTaPeMfd3+GnfoUwuOEgQQQAABBBBAAAEEEAiewHVLLUK8ICp4gtSMAAIIIIAAAggg&#10;gAAC11OA1OJ6atMWAggggAACCCCAAAJRK0BqEbVDS8cQQAABBBBAAAEEELieAqQW11ObthBAAAEE&#10;EEAAAQQQiFoBUouoHVo6hgACCCCAAAIIIIDA9RQI5DdEXc+4aQsBBBBAAAEEEEAAAQQ6JHDtqeD+&#10;aZ1AzFr0uLFDXaIwAggggAACCCCAAAIIRJ9AAFKLTyd9J/pc6BECCCCAAAIIIIAAAtEk0HzP/w52&#10;dwKwICrYIVI/AggggAACCCCAAAIIhL9AAGYtwr+TRIgAAggggAACCCCAAALBFiC1CLYw9SOAAAII&#10;IIAAAgggEBMCpBYxMcx0EgEEEEAAAQQQQACBYAuQWgRbmPoRQAABBBBAAAEEEIgJAVKLmBhmOokA&#10;AggggAACCCCAQLAFSC2CLUz9CCCAAAIIIIAAAgjEhACpRUwMM51EAAEEEEAAAQQQQCDYAqQWwRam&#10;fgQQQAABBBBAAAEEYkKA1CImhplOIoAAAggggAACCCAQbAFSi2ALUz8CCCCAAAIIIIAAAjEhQGoR&#10;E8NMJxFAAAEEEEAAAQQQCLYAqUWwhakfAQQQQAABBBBAAIGYECC1iIlhppMIIIAAAggggAACCARb&#10;gNQi2MLUjwACCCCAAAIIIIBATAiQWsTEMNNJBBBAAAEEEEAAAQSCLUBqEWxh6kcAAQQQQAABBBBA&#10;ICYESC1iYpjpJAIIIIAAAggggAACwRYgtQi2MPUjgAACCCCAAAIIIBATAqQWMTHMdBIBBBBAAAEE&#10;EEAAgWALkFoEW5j6EUAAAQQQQAABBBCICQFSi5gYZjqJAAIIIIAAAggggECwBUgtgi1M/QgggAAC&#10;CCCAAAIIxIQAqUVMDDOdRAABBBBAAAEEEEAg2AKkFsEWpn4EEEAAAQQQQAABBGJCIK6xsbG+vj41&#10;NbWL3Y175/fdduSr86e6WA+7I4AAAggggAACCCCAQLAE+g39dNJ3mu96JBj1B2zWotu2BeQVwRgh&#10;6kQAAQQQQAABBBBAIGAC50/p+YDgbAFLLdTfa4MTIbUigAACCCCAAAIIIIBA4ASuXg5cXR41BWxB&#10;VPdnepgVX3vqapBipVoEEEAAAQQQQAABBBDotECwr9gDN2vR6S6yIwIIIIAAAggggAACCES+QMhT&#10;i4r/HO65LdxUF/msbfbA6HL0dzPKR5HuIYAAAggggAACCHgJhDy1MOLJXrHnpLkVLdi1bPzw/6xo&#10;+9r8Rws38WQHxzICCCCAAAIIIIAAAuEkEB6phUsk699fWqDUuoLNrU5dVPxoeN4vw4mQWBBAAAEE&#10;EEAAAQQQiCKBqqqq7373uz2Mbe3atf73LNxSC6Xu+aLkFrveqTH64L5cSk9l1G1eaOQVu5ZNGr7Q&#10;TD9qNy10rqj6kXO2w3tHb5GD9jqshf/5n3p/e57Erbb/PGjuZK1f2vQjqxn7daWclcjyJmsWxSxs&#10;1mm86CozfLgrPLdwfFSiJH1ybq7m/B9VSiKAAAIIIIAAAggg0FmBF198ceHChVevXj137lxFRcWq&#10;Vav8rCn8Ugsz8Kq361TdpoV568y1UmUrstW6vB9VJM5eW/RNeTt7RdnJtbMTdV4xadmubxZZi6l+&#10;mWc+w1Dxo7x1aoF+1d7Rk6PiPx9aZ63C+ie1bpf9pltte/4ze91Dbsuudv1ezTfWa8mUys+Np0Ek&#10;JXhoXfZ/6uiKvimpjtsirl1v3/aMvLx2jtq00C4jFapf5nnnCT4rOfifkj4teElq2KO7/VA7y8P8&#10;HGmKIYAAAggggAACCCDgj8DTTz9t/kHtvn37fu1rX/uXf/kXf/aSMuGaWujwE+eslevz29fJDXzJ&#10;H3x1qG7373dJijA/y3gza4Fcvu/6/Z+tCYR1eTIZcUbXcfJfzQL2dvD36yQ7mfZAorxwzwK5fDc3&#10;oza1YKounDjhi7qu3fa6rOwvPpAkL6fcJoWNKZWKnbqOL07QdWRN1RnH761ZDv2yUVipJKMHQ3UP&#10;xv+7jx60Ucm6h2SWo8aI/t89o/dzZCmGAAIIIIAAAggggEBXBS5evDh9+nQ/awnX1CL99kQ9ayHX&#10;5Hlvy8yAnnzwsdW80/J6fdc7Z1TWfKu8vkCXlUmeT27UnXpb6rp9qM4KWm7mLmYyY6/Lag1Tr8vS&#10;m8yBKPX2qRbPh5jLqx56W+ZY9KyF761FJc5sRyZh+C4pPw9kiiGAAAIIIIAAAggEQUCetZg3b56f&#10;FYdfamFOKdyWomr/rCcRvlmkFz61shmTCF5b9m3J1nSBXlFkXNDv+vcn3L9RKnHo7b4zAaMmYyWS&#10;vXlNd7RoS3IG59YyTmsa5KW1c8xJDN+bXtzlWYkxXWOt5tLPlTzR+kPtfg4zxRBAAAEEEEAAAQQQ&#10;6KjAyy+/LLvMnTvXzx3DLbWo2/RzySwW5DvTCf3QhapY71oQ5Z5OmMuWlq03n96uWCeLjvRiJHO6&#10;Qz+iYD+bcfvt7hf35pPiO/5sPDKxzlm1UZtat1PXJs+L6yqca5xacBqLoKwVU8ZT161+H64xm2HE&#10;5l8lrqZlPZX+vqxWJ1j8HGOKIYAAAggggAACCCDQUYHt27dv3Ljxueee83/H8Egt9N+yMLfxy5Q8&#10;t208XZA05wf62Qn9Vl7VggVy1W+kGVY6ISuR5AuX5OJb1kqZC4eG562T57nXzknUD2nIA9D6WQv9&#10;6i9lWsDrcQXjK27NRnfe5lpr5VabPBohj2j/+z2tS97z7ydfWrDr33UdxlPXPqYmEmf/QCo3yuS9&#10;/U3dA+9FU74qkXTIeIjcWmrVThj+DzUlEUAAAQQQQAABBBDwT+Dw4cOzZs2SvGLw4MH+7aFLxTU2&#10;NtbX15vPgHdl6/5MD3P3a09d7Uo9131fmeIw8hmdk7AhgAACCCCAAAIIIBC1An5esUtecc899xw8&#10;ePCuu+7qkEV4zFp0KOSuF7b+eIX5pa7Go+D6qXE2BBBAAAEEEEAAAQQQUJJXiIL81/yrebL5iRKT&#10;qYW51Er+UIa5jEr+dEY7j2v7iUkxBBBAAAEEEEAAAQQiXkD+WJ7X5meXWBDlJxTFEEAAAQQQQAAB&#10;BBCIbAE/F0R1upMxOWvRaS12RAABBBBAAAEEEEAAgVYESC04NBBAAAEEEEAAAQQQQCAAAqQWAUCk&#10;CgQQQAABBBBAAAEEECC14BhAAAEEEEAAAQQQQACBAAiQWgQAkSoQQAABBBBAAAEEEECA1IJjAAEE&#10;EEAAAQQQQAABBAIgQGoRAESqQAABBBBAAAEEEEAAAVILjgEEEEAAAQQQQAABBBAIgACpRQAQqQIB&#10;BBBAAAEEEEAAAQRILTgGEEAAAQQQQAABBBBAIAACpBYBQKQKBBBAAAEEEEAAAQQQILXgGEAAAQQQ&#10;QAABBBBAAIEACJBaBACRKhBAAAEEEEAAAQQQQIDUoqvHQPPly584HJ/85ajrfw6HvNjVetkfAQQQ&#10;QAABBBBAAIGIEohrbGysr69PTU3tYtjdn+lh1nDtqatdrCpSdpf84cJ/fP/v//Nr1dzsHXNcXJ9/&#10;/Hrf73wv7sYbI6U7xIkAAggggAACCCAQ3QLBvmJn1qLzx0/d1x/6+69f9JFXSJXNzfKWFOh87eyJ&#10;AAIIIIAAAggggEBECZBadHK4Gn/y448PHmx7ZykgxTrZALshgAACCCCAAAIIIBBRAqFOLQ7+MN19&#10;+9Ehpeo2LUxP1z+0ux2Snb+5uc7aRer5UZH9Srv72gV0AD/0pzGvGi+9urWtNoammuvD2inmd5gU&#10;RAABBBBAAAEEEEAgzAVCnVponuxnS6v0tnGBWluwqdZ/sdH/VlX1y9mJSp35a6lasLGq6l/z7Ff8&#10;r6STJa9Wn2p1z3/4btLWfYN/co8UaKtYJ1tmNwQQQAABBBBAAAEEwlEgHFKLVlxqN33TntBwTk18&#10;80c/NF80XjFnLU5sWpi3Tql189J/eLDFPEb6N41cxZgJMbeFm2RPZc+W/HCn2XqLArp1c98ObpJX&#10;/Pj/3HDi6bP/3M5yqQ7WS3EEEEAAAQQQQAABBMJaIBxSi11PTjYu+uety/7BijlJtlfSnF8akxlF&#10;C9WuHX/W+YBSu6puXVFVtfsH2bueeP6QVXDgnLVFC5Setfg3PU9gJAqblz2pnt2tS6onn5JcInHO&#10;WntipLTkz7WHfqjbkvervqgkK5HNq4BSuvVfuoLxcxDtvOKDuf8VK9+T5acMxRBAAAEEEEAAAQSi&#10;XSAcUgt7QZS1uslJbs0k5K11DUL2tAdk/VO725l3dqn04VIycfYvq9bOkR/qNhuzHfPMREJvtw/V&#10;NY2eKlmJmY14F2i3FV3gG2uT3yoZ8A9G2X949pb/p+cryCv8oqMQAggggAACCCCAQHQJhENq4Vv0&#10;0I8mPJleZM5adHRLvi1bVZ20Fz798NDBH0544nZdlzzOYW9vn9LvH9ppJBu+CvjV6K+ebjqZGv//&#10;SgZ8Q/KKb/T4C3mFX2wUQgABBBBAAAEEEIg+gfBNLfR8wto8mWkoqMpWpX890xH7xNkrnlVPTjCm&#10;KRZs/LfR93xxgVqn6/r529lq11/PjP63jQt2PaHf/70ykg3vAkq1+6xFz55GRO81zs1p+Etq/NOt&#10;5BVWsY5ET1kEEEAAAQQQQAABBCJQgL/G3clBq5s398rePfbOqQmLH7y02sfzFb3GjU/c+HIn22A3&#10;BBBAAAEEEEAAAQQCJ8Bf4w6cZUBr6jP/Ebf63mv0lVdIAc9iAY2AyhBAAAEEEEAAAQQQCCeB8F0Q&#10;FU5KPmK5adqDCUv/ue0gpYAUC/OOEB4CCCCAAAIIIIAAAgERYEFUlxiv7N93afNvPj5xQn36qaui&#10;bt16jhhx8+yv9Roztku1szMCCCCAAAIIIIAAAoETCPaCKFKLwI0VNSGAAAIIIIAAAgggEMYCwU4t&#10;WBAVxoNPaAgggAACCCCAAAIIRI4AqUXkjBWRIoAAAggggAACCCAQxgKkFmE8OISGAAIIIIAAAggg&#10;gEDkCJBaRM5YESkCCCCAAAIIIIAAAmEsQGoRxoNDaAgggAACCCCAAAIIRI4AqUXkjBWRIoAAAggg&#10;gAACCCAQxgKkFmE8OISGAAIIIIAAAggggEDkCJBaRM5YESkCCCCAAAIIIIAAAmEsQGoRxoNDaAgg&#10;gAACCCCAAAIIRI4AqUXkjBWRIoAAAggggAACCCAQxgKkFmE8OISGAAIIIIAAAggggEDkCJBaRM5Y&#10;ESkCCCCAAAIIIIAAAmEsQGoRxoNDaAgggAACCCCAAAIIRI4AqUXkjBWRIoAAAggggAACCCAQxgKk&#10;FmE8OISGAAIIIIAAAggggEDkCJBaRM5YESkCCCCAAAIIIIAAAmEsQGoRxoNDaAgggAACCCCAAAII&#10;RI4AqUXkjBWRIoAAAggggAACCCAQxgKkFmE8OISGAAIIIIAAAggggEDkCJBaRM5YESkCCCCAAAII&#10;IIAAAmEsQGoRxoNDaAgggAACCCCAAAIIRI4AqUXkjBWRIoAAAggggAACCCAQxgKkFmE8OISGAAII&#10;IIAAAggggEDkCJBaRM5YESkCCCCAAAIIIIAAAmEsQGoRxoNDaAgggAACCCCAAAIIRI4AqUXkjBWR&#10;IoAAAggggAACCCAQxgKRk1o4thS4tg2lVaUbCrYc64hsfdmGglc7tEfrtdf5aD2Q9XekX5RFAAEE&#10;EEAAAQQQQCAcBOIaGxvr6+tTU1O7GE33Z3qYNVx76moXq2pj92OvFhzsP/fhSYOUXNwXfXhP3oCD&#10;RdUqQTqhkh/In5Wp5Pr+5SONSiXckffw5ESzpvrSDS8flddkGzIl/8ujpJLXT+sicx+ePMhq7NiW&#10;gtfPKKsS9wJnzcJqcHLCWXW3NCElDw74h7TqP3x4T/6swVZzyVPMnxvukfp9xRA8EmpGAAEEEEAA&#10;AQQQQMAvgWBfsUfOrEXrXGm5+fkPJJ95q7S+rnTHkfgp+flz71RH99oTFI7yo41y6Z8/ZYhRhWPL&#10;6xfumJs/9w51tNxhV+qoOiOZhllJywKSkOTPmTg04cw7x5QumTaqv7njsXKruaaDZfVWXT5j8Gus&#10;KYQAAggggAACCCCAQAQLhH7W4tKlS/v27Rs4cGBcXFxzc7P814tz5MiRzldOvPZcRb/Z88YPVPW7&#10;N/62Ieur/Svkv49NHyG//kHljG7YfKj/7HkTBpq/yg+y5/Htzxkvqj0bN5/PemzY28+VvW9WGP85&#10;oyq9ndj+XKl+NT5ztlTiViDr/Gb3FuNT3m+SANJPeLRuVHHOWb9bDPOkXUlnHI5u3aIhi4vgI53Q&#10;EUAAAQQQQACBKBUwL6Hlv+fOnRs7duzNN9/cWkeDPWsR4tTiwIEDL730UmJiYlpaWq9evVoqCNO0&#10;adOcr1cWrzvcd1beOEkt9hRtPX/XzH6Ht9akzMwbX//auiP9Zn1e7ZQXFzw4aG/Rlgt3LcjN0Dua&#10;JRc8qIrXlauJC4a+o0vmZVQWbTl/54IHR5iZxWvrTt22IFe9tu6d2yaocrcCt52yW5TcoWjL8ab4&#10;kdKcMuu87Z11h/vNzMs4qZub1fewbvTec2Zz7jG8++67x48fj9KDmW4hgAACCCCAAAIIhF7gypUr&#10;1dXVdXV1Dz300H333eczoChPLb7//e9PnDhxzJgxPXpYj2q0PSw+UwsV39TUpG6ZoPMEKVAuz0wo&#10;IwGwH6SwX5RnKSYuyB1kZAjmz0buoTczbfBRwNWiFJKM5XTKrLzxA+10RecPx2Q33ZyZYEidPmMI&#10;/eFGBAgggAACCCCAAAJRLXD16tX9+/eXl5d/73vfi8XU4sknn3ziiSf8zCt8ANmX+M4UIaqPFjqH&#10;AAIIIIAAAggggEBbApJd/OAHP3j22WdDklqE+AEAecSi83kFxxUCCCCAAAIIIIAAAgi4CciltVxg&#10;h4okxKlFz549u9TzQePzFjzIlEWXDNkZAQQQQAABBBBAIIoEunqB3QWKEKcWfG9SF8aOXRFAAAEE&#10;EEAAAQQQ8BYI4QV2iFMLjgUEEEAAAQQQQAABBBCIDgFSi+gYR3qBAAIIIIAAAggggECIBUgtQjwA&#10;NI8AAggggAACCCCAQHQIkFpExzjSCwQQQAABBBBAAAEEQixAahHiAYiI5mvKV6wor4mIUAkSAQQQ&#10;QAABBBBAIFQCYZ5aXHS8ssLeNjvkz153eNM17NZ/n9t7u+jY3IHL5TO7V7ziuOhH6/oq3Np2d+xi&#10;vEkCan8XX2HX7Ha2adfQsd7Z/XLuJb3Y7OpuTXXdzMUTU/zoPUUQQAABBBBAAAEEYlcgrFOLi47i&#10;rWrm4mV6WzxTbf1Z+1feLUayd+ZXlk1I9jHAvTNnLwvw5bJOY9ar+Ua8y5Y9otb7kSq4Ims8X9mp&#10;47CmfP2uyVaj8yfvWm+kQF3r3cULdW6hNPUf/ZXM3p2KjZ0QQAABBBBAAAEEYkeg+xNPPHHp0qW+&#10;fft2sc/dSp82a2ie/F3/qzpw4EBWVlZr5c9WbTnce8zU1AQp0HPwqEmTjJ+UkpvrP167pUy2uGHG&#10;a3Lb/g+n446/+GLDjXEv7mu6e9Rg+Ut88uKa07fe3bTzxycTdCm5E7/mRb1Tt1v1r7qSKuMNo6T5&#10;jlmda5OZhJ/olrr1HVp96caxI4167XrODjAbsremk2W/S/rS1z9n1ZCQevfobjd9nNCzlxTwakKS&#10;kB+fPNftxRd1s0Y8NbvXvFqtqg/HDbu76Q8/rmqQ9w7o+j+RkmtfkVJnB4weNbiX+qTu+P7LKW5h&#10;Xjx9cL9KecCMJCF10iQjSLt3jSLTNKBh7VppSGpIOPkT3VMjcl1z2adGF2ROZmfT3SMHK6Pyu5t2&#10;vVB+7lzled3ix47NP3vhdxrH3KunUbMOT4du+bcckZZd9v+goCQCCCCAAAIIIIBA5wUqKiruu+8+&#10;n/t37ord/1DCetYiZeL87NL1xmIft/mKM7tXV40wpjIWz6xbby92qqztn7ts2YT7hmVXVp3SK5ea&#10;LtSOnDnaOV9xZvf60mx9b//bM2tfcJ/9kKv89bXG1MjimbXmLX97u+j4ozVrkqZ2mS/KhbU9LzE/&#10;aWux+xqti++dqBzZr7+bfe/4lN7xxk6+mtil0oxGM3a9IY2mTHgkW6ns+eZESql+b3Zm75ry1VsT&#10;jRmJR5JambTpnfkFmdBZrZF8L9mq3NqgG5o/uXLrz6rlJ2nRImrlMOmdmTtzpMqYmZsZry429hVW&#10;IwAb1g5PJDNK92sBHyPShqr/ByclEUAAAQQQQAABBCJJIKxTCyUX3NZqqFqdYRiXzhfP16rj5qX0&#10;6q3H1a53rScakvoZa3aS07KPn2+QYu+dUOlDnct49F6T0/Rle7wshJrg9txAw/njGSNSdcHeqSMy&#10;jH2trenUCfutlGFy3a+3hoZKZWU763epyhPvuTKR3v2SWhl5301k9NdpiO+9rBRFL0zKHmYEK/1S&#10;tRd8Pm2ie6S3+YkGS4vnrc0a+vfPMAVaj9NH+L2TU3rrh0BWrHjBSq50ITO8+L5mh32NSOuqkfSv&#10;g1gRQAABBBBAAAEEOiAQ5qmF1RP95MCy+dnHT5wyr63tRwv0BbX38xIpaZN3VZ+5eKpKmQlDwLcM&#10;6+kP3bhMLLjqT+jnkZkYS6fcHoYOeCDeFaZM1HMyGaXVHXt8vM249FPpPzs/xpi1aKtgWyMS9I7T&#10;AAIIIIAAAggggEA4CIR1aqG/HsrjHnxS33jjpru5DkcvNPJx7S4zDLveKD6hRgzVi5Hs5ETvZVxz&#10;63vw7l821b/fSGvywXtFU/zQEfZbNe9a9+zl3n/l1kPGtbv+XiaP757S5XetdwZsLMEao3OP1pto&#10;5xDo3TfRnpY5U71L6e632HQYHgmM56Ks1lvQlVc26EkaZ+98Fs6YOVrmOtoo42tEOt3lcPhHQQwI&#10;IIAAAggggAACnREI69Qi8yvOZy1kRc7+ft82FjIlTzC+LcpYEJU432PewBRIHj1TVbqvhjJelL2M&#10;VVU/k8cn9FMEzqRDWkkyVhKt3po03+OrkFyPMVQr6569zJ/ob2HSy7H0Exqe3z0l30alH/+wvgn2&#10;BfmuKHPllbzeWhNuYyaTHsotMzHeSZloV/hC7Uyz+95byoRv289a6N6dH+P3tznpVV7G4i5n75wm&#10;OuswniSRMpUGTnX/mV5zMq5AfIyIf13uzBHLPggggAACCCCAAAJhKhDX2NhYX1+fmpraxQC7P9PD&#10;rOHaU1f9r6qwsPDRRx/1vzwlEUAAAQQQQAABBBBAoA2B559/ftGiRT4LdO6K3X/tsJ618L8blEQA&#10;AQQQQAABBBBAAIHQCpBahNaf1hFAAAEEEEAAAQQQiBIBUosoGUi6gQACCCCAAAIIIIBAaAVILULr&#10;T+sIIIAAAggggAACCESJAKlFlAwk3UAAAQQQQAABBBBAILQCIU4tmpubQ9t/WkcAAQQQQAABBBBA&#10;IJoEQniBHeLU4tq1a9E0kPQFAQQQQAABBBBAAIHQCoTwAjvEqcXFixdDS0/rCCCAAAIIIIAAAghE&#10;k0AIL7BDmVpcuHDhypUrH330UTSNJX1BAAEEEEAAAQQQQCBUAnJpLRfYoWo9lKlF3759+/Xr94tf&#10;/EL+HHio+n992g3hAF+fDtIKAggggAACCCCAQMgF5KJaLq3lAjtUkcQ1NjZKEKmpqV2MoNN/Nnz9&#10;+vXV1dWffvrpDTfc0K1bt7i4OK9I+vTp08XYQrt7fHy89O5vf/tbaMOgdQQQQAABBBBAAIGoFJDn&#10;tuVq85NPPpFr6bS0tPnz57fWzU5fsfvpFvrUws9AKYYAAggggAACCCCAAAJdEQh2ahHKBVFdcWFf&#10;BBBAAAEEEEAAAQQQCCsBUouwGg6CQQABBBBAAAEEEEAgUgVILSJ15IgbAQQQQAABBBBAAIGwEiC1&#10;CKvhIBgEEEAAAQQQQAABBCJVgNQiUkeOuBFAAAEEEEAAAQQQCCsBUouwGg6CQQABBBBAAAEEEEAg&#10;UgVILSJ15IgbAQQQQAABBBBAAIGwEiC1CKvhIBgEEEAAAQQQQAABBCJVgNQiUkeOuBFAAAEEEEAA&#10;AQQQCCsBUouwGg6CQQABBBBAAAEEEEAgUgVILSJ15IgbAQQQQAABBBBAAIGwEiC1CKvhIBgEEEAA&#10;AQQQQAABBCJVgNQiUkeOuBFAAAEEEEAAAQQQCCsBUouwGg6CQQABBBBAAAEEEEAgUgVILSJ15Igb&#10;AQQQQAABBBBAAIGwEiC1CKvhIBgEEEAAAQQQQAABBCJVgNQiUkeOuBFAAAEEEEAAAQQQCCsBUouw&#10;Gg6CQQABBBBAAAEEEEAgUgVILSJ15IgbAQQQQAABBBBAAIGwEiC1CKvhIBgEEEAAAQQQQAABBCJV&#10;gNQiUkeOuBFAAAEEEEAAAQQQCCsBUouwGg6CQQABBBBAAAEEEEAgUgUiKLU4tqWgoGBDab1Q15Vu&#10;kJ9fPdaKer28vcXh+abeZcsxJZVsKK1zvuX1q/suvipRqr5sQ+vtdvAgsELy2OvYqwUbynQX2RBA&#10;AAEEEEAAAQQQiCyBCEotDNjG6mN1qv5EdaPFrBMAvbmnHAUvHzXfNjMQebPlxbpD5ykFBa+fMQrq&#10;hMGsRbIOay+7Es+GXj5iVm3kOV41WztaqYskCc7ArJ8Lfv1rVxOS59hVW627XpGIPPoVWccU0SKA&#10;AAIIIIAAAgjEpEBkpRYJyUNU9Yn6sw0qeUiCkRLsONp3Sn7+3DvU0XKHOrb3aOMQ+XVKsnn5v7c6&#10;LS9/7p0JjQ1nPQe3vvStMwl3zs3Pu0PXoo6Vn0qbK5UkNH541rsSa0dH+dHGZF31EGOHV19vMnZX&#10;R8pdGYIkPEOmzL1THd17TDm2vH7hDl2nEZjedGBfzxrSKPHr1GhI+iir6mPlR+J1H+5sOminQF79&#10;iskjk04jgAACCCCAAAIIRJhAXGNjY319fWpqahcD7/5MD7OGa09d7VBVly5d2rdv38CBA+Pi4pqb&#10;m+W/XruPHDnSeOXE9ucq+n8u3nFefbZG9f9ck+N81mRVWtFv9rzxA8/t2ViicrLObzZ+Vbs3bm4Y&#10;/dj0xN0bf+tokl1TJj92/7mNv23Ieuz2t6WSr+aoPxgFRhp1fnXeiKqNm/+iC3520mO3v/ucRyVm&#10;48e3P3eo/+x5E9SejZuNdktrzDDjM786b8Ig48d6t+aGvf1c2ftWic/NtgMbaNSjPqveV1Z4DVlf&#10;7V+hA5s+wuzka7p1Z3mzX9JBeevYsWMtcTpETWEEEEAAAQQQQACB6BMwL6Hlv+fOnRs7duzNN9/c&#10;Wh87fcXuJ1qIU4sDBw689NJLiYmJaWlpvXr1ahm0ME2bNs14vfK1dYf7zbzr/NbyD5Inzup7eMuF&#10;u8z/LsgdtKdoy/k7F4xpKDJ+Va+tK1cTZvU7slN9Pi/jpPHiveeKtp6/a8Ft7+hK8ga+ue5w31l5&#10;wyuLttakZKfUvKWm5mVU+qhkwYPmJX/9HmP3B1WxVD1xoiq3d9cvZhhFzu0t2inVSJ1/UlPvPL/l&#10;SL9Zdp23nTKaGycZgvSi/AN1y0TZy6rTCsmM06x5qtrp3i8zhsOHD585Yy7gYkMAAQQQQAABBBBA&#10;wEPgypUr1dXVdXV1Dz300H333edTJ8pTi+9///sTJ04cM2ZMjx7WpEfrx4iZWkxVf9pSM8R58a2z&#10;iA9kn/iRs/Lk3r554a63WyYskAv6crkUj4+PVylTP692uqUW45WkCsf1PIXsaaYrZsEhU/PG1btX&#10;YqUWkhNIUmFe2CdPNBIVvbu04ixgpw0qfpRkEdLAFl1CCudmyL52amHUo/SLznRl0N6iLcekqERi&#10;5zzOGKx+8S8HAQQQQAABBBBAAIF2BK5evbp///7y8vLvfe97sZhaPPnkk0888YQfeQVHEgIIIIAA&#10;AggggAACCLSfXfzgBz949tlnQ5JahPgxbnnEgryCfyIIIIAAAggggAACCAREQC6t5QI7IFV1opIQ&#10;pxY9e/bsRNDsggACCCCAAAIIIIAAAj4FQniBHeLUolu3EAfAEYkAAggggAACCCCAQDQJhPACmyv7&#10;aDqQ6AsCCCCAAAIIIIAAAiETILUIGT0NI4AAAggggAACCCAQTQKkFtE0mvQFAQQQQAABBBBAAIGQ&#10;CZBahIyehhFAAAEEEEAAAQQQiCYBUotoGk36ggACCCCAAAIIIIBAyARILUJGT8MIIIAAAggggAAC&#10;CESTQFinFitW7K5xw77o2LyivMb8r48xOLN7xSuOi0q1WsD3uF10vLJi9xk/xrRJGra2zbod/7ea&#10;3Ss2O5raK2/H31453kcAAQQQQAABBBBAIBwFwjq1mDlyV7Xror/m0NbK7GEpvTNnL5uY4sMyecKy&#10;r2T2VqqhoTLw0nLd/7MTI769zNgWj6ha3YHsoulCbeADokYEEEAAAQQQQAABBMJLIKxTi6HpGbve&#10;tScozlTvUtlpya5JiZpyexLBnMQw7/qf2b2+VKnS9Xoios15Bmv3Vw6dt0dET3eYW4tZkZp3d2XM&#10;zM2MN4v2zvzC4jGp5s960sPYrHkJY85k925XPRcdf9xaqSq3/lHHtuKV3bulvFG/s7kOZCnhdfAQ&#10;DQIIIIAAAggggAACLoGwTi16p47IKK02cwvj4n60a7aiybG/NHu+nkOYn12637XcKHnC/MlKTZ4/&#10;QZKQxr655jTDI9mVVac81jDpDMTY/Qv9ao8bDZzZvbpqxGJjUmJmnZGZuLaa6lKV1E9mROwtvndK&#10;vP61pnz11kQjikeStv7MXr5VqtLklW/PzNCBSR4yM0NlzPyCnlFRx2v7fWGZnnWR5rYmmfEnbV3t&#10;14osjlsEEEAAAQQQQAABBMJYIKxTCxU/dMTIXfv1gw1ycZ8xItX94l6/tV7PMKgJy2bb8wke0r2T&#10;U3qbExcv7PIaAklU1OQ0najoJvSbF8/XquNbV+vZhtVbjyvXbIl+s38/o0yL7eKFOiVrtPTryWnZ&#10;qvaC+UDFyH79dc19k3zsktTXmPrQzZkBqJS0yar2fIce3gjjA4rQEEAAAQQQQAABBGJVILxTC9Vb&#10;1kTpCQdZDTVyxFBrPZI5Vr0zv2JOWej8wuddf73k6WfnxxizFn6N72RjFsHcPB7n6N030fPqX2cs&#10;Ho+Y+1U/hRBAAAEEEEAAAQQQiF6BME8tJIEYk338RPEbu7LvNxYUOTe5uNffB5UyQdYv+Z5S0EXN&#10;NVR6jsJzSxmWrcylVk2nThgLonr3S1LWwir9+ITX8w9SvnJrsb3sSj8+oXTNOuWw5jf0oyDWjIQ/&#10;R4vRnLnWq8VqK3/2pwwCCCCAAAIIIIAAAmEmEO6phbFeqLLyuH6A22OLz8xNP2GtX0rUT1Y4t/79&#10;M8zHuI18QBep7j8z4/j5Bvf99SMZxnqqP55PMjOT5AmLZ6qtPzMWRCXOn+2ZyMi7xtMU5tPZq0+k&#10;LzYLpEzUD2bo116onfntCb6+uMpcGWU8xu0ZwOKZtcae62tnLnaPP8yOEMJBAAEEEEAAAQQQQMAv&#10;gbjGxsb6+vrUVOsLj/zayVeh7s/0MF++9tRV/yspLCx89NFH/S9PSQQQQAABBBBAAAEEEGhD4Pnn&#10;n1+0aJHPAp27YvdfO/xnLfzvCyURQAABBBBAAAEEEEAgZAKkFiGjp2EEEEAAAQQQQAABBKJJgNQi&#10;mkaTviCAAAIIIIAAAgggEDIBUouQ0dMwAggggAACCCCAAALRJBDi1KK5uTmaNOkLAggggAACCCCA&#10;AAKhFQjhBXaIU4tr166Flp7WEUAAAQQQQAABBBCIJoEQXmCHOLW4eNHjjz1E06DSFwQQQAABBBBA&#10;AAEErr9ACC+wQ5laXLhw4cqVKx999NH1F6dFBBBAAAEEEEAAAQSiT0AureUCO1T9CmVq0bdv3379&#10;+v3iF7+Qv9kXqv5HULsff/xxBEVLqAgggAACCCCAAALXWUAuquXSWi6wr3O7zuZC/Ne4JY7169dX&#10;V1d/+umnN9xwQ7du3eLi4rws+vTpEyqd8Gk3Pj6+oaHh8uXL4RMSkSCAAAIIIIAAAgiEg4A8ty3X&#10;0p988olcS6elpc2fP7+1qIL917hDn1qEw3gQAwIIIIAAAggggAACUS8Q7NQilAuion7w6CACCCCA&#10;AAIIIIAAArEjQGoRO2NNTxFAAAEEEEAAAQQQCKIAqUUQcakaAQQQQAABBBBAAIHYESC1iJ2xpqcI&#10;IIAAAggggAACCARRgNQiiLhUjQACCCCAAAIIIIBA7AiQWsTOWNNTBBBAAAEEEEAAAQSCKEBqEURc&#10;qkYAAQQQQAABBBBAIHYESC1iZ6zpKQIIIIAAAggggAACQRQgtQgiLlUjgAACCCCAAAIIIBA7AqQW&#10;sTPW9BQBBBBAAAEEEEAAgSAKkFoEEZeqEUAAAQQQQAABBBCIHQFSi9gZa3qKAAIIIIAAAggggEAQ&#10;BUgtgohL1QgggAACCCCAAAIIxI4AqUXsjDU9RQABBBBAAAEEEEAgiAKkFkHEpWoEEEAAAQQQQAAB&#10;BGJHgNQidsaaniKAAAIIIIAAAgggEEQBUosg4lI1AggggAACCCCAAAKxI0BqETtjTU8RQAABBBBA&#10;AAEEEAiiAKlFEHGpGgEEEEAAAQQQQACB2BEgtYidsaanCCCAAAIIIIAAAggEUYDUIoi4VI0AAggg&#10;gAACCCCAQOwIxEJqcWzLq8cCMqL1ZVtK6wJSE5UggAACCCCAAAIIIBBtAhGUWtSXbijYUFYvI1Bf&#10;tqFAZwvHthQUFGwo1S/pTX7d0PLSv77s4JnAjNqx8iNNgamJWhBAAAEEPAT0GX6LQ79kn+E7ASSV&#10;yKeA67Pg2KvWp0a7dXWh0XbrpgACCCAQQwLdn3jiiUuXLvXt27eLne5W+rRZQ/Pk73axqlZ2v1R9&#10;xHH6vfN97h/R+70jjsufvf9q1Ymh8x/sVXHs5hFpvWWnuhMHPrgp866LOwuK36gsLy8/UHn51rsu&#10;lm+vbGo8VXnl1hsO/6rojweMF9Nurivd8N/byysrK8uPXBimd9FvHXi/z7CzxfK6lLpy6103v7nh&#10;v0uPGDW93/v+QZXFe//WeNbhKiMvjhis5KNL71vb5/6MxOB0nFoRQACBqBfQZ/iPbtEn1UvmGT4j&#10;US73f2Wcjy8Pu6v3W66fXWfs+0fEmWXME7s6VXGk5z3jbn7P+CyQz4W6Svnpc3elXSq195Zil8o2&#10;bC49YnxGvP/+kZ07jTN86kdHHH/7wDzfy6eMVa1u+oaK/y7aaX4oSAtsCCCAQIQLBPuKPYJmLfRI&#10;Jg9RB42JC71lpqs/F7x8asCoFpf0jX3vyc+fktxYfaxu1MQ7E9SQKQ8PKH/9wh1z8+feoY6WO9Sx&#10;vUfVnXPzc9Nch8eQKfn5s9Te6rS8/Ll3JjQ2nDXfSsvVv55559igSfckq4Q78ibWFx+NfyA//4Hk&#10;M2/JhMmxqtPy4pTk0wdZKxXh/9YIHwEEQixw5s8yE13w8pFGHUdd6Y4j8XJennunOrrXWNSaIOfw&#10;hyer0oNKXp6SrJrq6+qPnWpMfsA6sStH1Zm+gwbpoo1Hi3RVr5/Wv9SX7TjaV9dknv/12/IZkXdH&#10;QmPTgNz8KUNU04fmx0raNKl3yBnrU8ZobtDe15vkwyLvDnWkPDAra0NsTPMIIIBAcAXiGhsb6+vr&#10;U1NTu9hO92d6mDVce+pqh6qSOZN9+/YNHDgwLi6uublZ/uu1+8iRI41Xzu3euLlh9Oz+h0oa+qr3&#10;VdZjD47wLHli+3MV/b86b+Abz1X0mz1vfJ3564iqjZvPZz027O3nyt43y8d/bmpq9c6G0Y9NH+m1&#10;y0BVv3vjbx162VPK5MfuP7fxtw1Zj01P3GPU8KAyKsxRf9hslJDts5Mfm65ee660Rtea+dV5E4zP&#10;NIfD0a1bhOVsHRoyCiOAQCwImCdk+e+5c+fGjh17882duWffwTO8nJbVOfOUKyftQ/1nz5swUE7L&#10;f1D3p723U5+H9Wn/hNtZV5/h/6LPyJ+d9Ni4ho0lKsd58pcTspSUj4Os85uND4WBUrMUyFEldrG3&#10;bzfO8OaLxnl+hLOM+avdluskLxpnz1r3nmLhMKCPCCAQEQL+n7E7fcXup0OIUwtZhPTSSy8lJiam&#10;paX16tWrZdDywTZt2jQztdhTtOX8nQseVK+t2/2BSp64IDfDs3zla+sO95uZN/DNdYf7zsobV2/+&#10;mnGyaMuFuxYMfWfdkX6z8jIqjUpuO2WUGV5ZtLUmxbWL2lO0U33e3uXec0Vbz9+14MFBe40acqVh&#10;qXCq+pMdhq5w4P5179wmQRWve2foAjPZef311z/66CM/B4BiCCCAQDgLXLlypbq6uq6u7qGHHrrv&#10;vvs6FGpnzvAj1DnzlOt5Bp7V97BxHs6QdGHdqdvcTsjWSXunujfl9JtyAh8/yPosGD9IVRbrU/1U&#10;tdPYd5D5ITKmQU70U43PCH32ljO8/KrLnE6ZlTe+3mOXDLMG48NCfxzIp46A7Ny5s0MOFEYAAQSu&#10;j4A/Z+woTy2+//3vT5w4ccyYMT16WJMerdPbqYXcVCracjzB39RivHx87P4gftSUlNOvH5d7W2ZO&#10;Ur+naOvxpvj4+CbllloMlE+RcnnoW15XKVM/r3Z6pBb6Y+l40y0TJ6hyyW1U/MiZ8hlmfAoek3pv&#10;mWh86rAhgAACUSZw9erV/fv3y2MI3/ve9zrUtU6d4e3UIldf1usTsnGytW4SOc/e+jTd1Md5s0mX&#10;uev8Vp0qZCjv1MLIIsrlrC2lJHlQRi7hK7VQ8U1NTcbJ3L6jZH9YyCl+gnXzqEMCFEYAAQSus0C7&#10;Z+woTy2efPJJeY7cj7wiwONi3YiyZzYkQ2BDAAEEEGhNQD6rfvCDHzz77LMdIgrVGb5DQVIYAQQQ&#10;iDKBts/YwU4tQvxIgDxicf3zCjmAMobe0nRsyzq5j5V8F3lFlP2LojsIIBBwATlRy+m6o9WG6gzf&#10;0TgpjwACCESTQOfO2IESCHFq0bNnz0D1pGP1jHhwgbl5P7DRsWoojQACCMSIQCdO153YJUYw6SYC&#10;CCAQVIEQnn5DnFrwTUpBPbCoHAEEEAiUQCdO153YJVDRUg8CCCAQywIhPP2GOLWI5VGn7wgggAAC&#10;CCCAAAIIRJMAqUU0jSZ9QQABBBBAAAEEEEAgZAKkFiGjp2EEEEAAAQQQQAABBKJJgNQimkaTviCA&#10;AAIIIIAAAgggEDIBUouQ0dMwAggggAACCCCAAALRJEBqEU2jSV8QQAABBBBAAAEEEAiZQJinFhcd&#10;r6wwtt01ISOiYQQQQACBYAi0OMOf2e12tjfefcVxMRgtUycCCCCAQHAEwjq1uOgo3po4f9myZfMn&#10;79rP50twjgBqRQABBEIi0OYZXvKK1SfSFy/7SmbvkARHowgggAACnRII69TiVFVlRv/+0q+UYdmV&#10;Vae4d9WpIWYnBBBAIBwFWj/DW3nFbNKKcBw3YkIAAQTaEgjr1EICT+pn37E6fr6BoUQAAQQQiCIB&#10;X2f42v2vrN6qZuaSV0TRQNMVBBCIHYFwTy1iZyToKQIIIICAUpUqffH8xK2ry3nCjsMBAQQQiDyB&#10;cE8tas/by6BG9tNLo9gQQAABBKJFwNcZPntMZu+UifOzS9fvPhMt/aQfCCCAQMwIhHVqMTQ9o7JB&#10;L4OqeXdXRvpQHuaLmcOSjiKAQPQLtHmGT5nwSPauFzY7mqLfgR4igAAC0SQQ1qlF78zcmXXr5atn&#10;19ex7jaajjr6ggACCKh2zvDJExbPVFt/xjePc6gggAACkSQQ1qmFko+er8h3zy7j+wcj6ZgiVgQQ&#10;QMAvgRZn+OQJy5ZNSLH37Z052/1Xv6qkEAIIIIBASAXCPLUIqQ2NI4AAAggggAACCCCAgN8CpBZ+&#10;U1EQAQQQQAABBBBAAAEEWhcgteDoQAABBBBAAAEEEEAAgQAIkFoEAJEqEEAAAQQQQAABBBBAgNSC&#10;YwABBBBAAAEEEEAAAQQCIBDi1KK5uTkAnaAKBBBAAIEgC3TidN2JXYLcCapHAAEEYkIghKffEKcW&#10;165di4kRppMIIIBAhAt04nTdiV0iHInwEUAAgbAQCOHpN8SpxcWLF8NiBAgCAQQQQKBNgU6crjux&#10;C4OAAAIIINB1gRCefkOcWjQ2Nn700UddF6QGBBBAAIHgCciJWk7XHa2fM3xHxSiPAAIIdF2gc2fs&#10;rrdr1hDi1GLw4MG/+MUv6uvrA9WfcKjn008/DYcwiAEBBBAIiICcouVELafrjtYWlWf4jiJQHgEE&#10;ELieAp0+YwcqyDi5qyRBpKamdrHG7s/0MGu49tTVDlX10ksvHTt2rHv37jfccEO3bt3i4uK8du/T&#10;p0+HKgx54XPnzvXq1SvkYRAAAggg0BUBeQpQbpR88sknsmZ31KhRDz30UCdqi74z/JUrV8SkExTs&#10;ggACCARPwP8zdqev2P0MPvSphZ+BUgwBBBBAAAEEEEAAAQS6IhDs1CLEC6K6QsO+CCCAAAIIIIAA&#10;AgggED4CpBbhMxZEggACCCCAAAIIIIBABAuQWkTw4BE6AggggAACCCCAAALhI0BqET5jQSQIIIAA&#10;AggggAACCESwAKlFBA8eoSOAAAIIIIAAAgggED4CpBbhMxZEggACCCCAAAIIIIBABAuQWkTw4BE6&#10;AggggAACCCCAAALhI0BqET5jQSQIIIAAAggggAACCESwAKlFBA8eoSOAAAIIIIAAAgggED4CpBbh&#10;MxZEggACCCCAAAIIIIBABAuQWkTw4BE6AggggAACCCCAAALhI0BqET5jQSQIIIAAAggggAACCESw&#10;AKlFBA8eoSOAAAIIIIAAAgggED4CpBbhMxZEggACCCCAAAIIIIBABAuQWkTw4BE6AggggAACCCCA&#10;AALhI0BqET5jQSQIIIAAAggggAACCESwAKlFBA8eoSOAAAIIIIAAAgggED4CpBbhMxZEggACCCCA&#10;AAIIIIBABAuQWkTw4BE6AggggAACCCCAAALhI0BqET5jQSQIIIAAAggggAACCESwAKlFBA8eoSOA&#10;AAIIIIAAAgggED4CpBbhMxZEggACCCCAAAIIIIBABAuQWkTw4BE6AggggAACCCCAAALhI0BqET5j&#10;QSQIIIAAAggggAACCESwAKlFBA8eoSOAAAIIIIAAAgggED4CpBbhMxZEggACCCCAAAIIIIBABAuQ&#10;WkTw4BE6AggggAACCCCAAALhIxBdqYVjyxZH+NgSCQIIIIBAcAQ42wfHlVoRQACBLgpEUGpxbEtB&#10;QcGG0nrpcV3pBvn51WOena8vfetMFzla7C6NbiitC3St1IcAAggg4C1gnOT1tsXr5N6Cqv2z/bFX&#10;jZrMjwnHlhafF+gjgAACCARFoPsTTzxx6dKlvn37drH6bqVPmzU0T/5uF6tqZfe6EwdONV253G3Y&#10;Xb1PlL71tyuq77D7M+q2FBTtPHCg8sqtd/29fHtlU9OpysvD7rq4s6DojwcOHHi/z/0jEs3qJBv5&#10;7+3lZsmb39zw36VHKsvLyw+83/v+EXHyVsUN8v9lG351+AZnnQdq+9yfoU4c+OCmzLvSegenT9SK&#10;AAIIIKAF6ks3bP9oXP78L91/65UD2/WpOLFezsnGaVvO6mm9JfHQZ3t90q4rcZ7te7/lXsamrCst&#10;3nvD+LyhH+6t0ef2ygPnk78wYjDQCCCAAAIq2FfsETRrIUdDQvIQVX2i/myDSh6SIL8fe/X1pjvn&#10;5ufdoY6UH8uceEeCSn7g4cmq9KCakp8/JVk11dsTDsf2Vqfl5c+9M6Gx4ax5WKXl6l/PvON9d6y+&#10;7KB6ID//gWR1oV7PkLAhgAACCARboO5YdWNyeqZuZtCkh/O/PEruB+04Ei+n8rl3qqN7jylH1ZmE&#10;O+Y+kHzmrdJ6t7O9RxlnkImD4tWZ14s+vCd/1ihVf+yUGkBeEewRpH4EEEDAEIhrbGysr69PTU3t&#10;Ikj3Z3qYNVx76mpHq/rLX/7Sq1evuLg4nzvefvvtxutyy+rggDvjj0pecVoNuLPpaMM9U9Trr582&#10;d0q4I2+aKn75w7vzZ2VKylFgvC4vPjzZnLaQWYuio43yw5Ap+ePqNxgfOYPLNrzccI/3r19WWwpe&#10;1yur5GPs4UHl0qhdSVVVVbdukZWMdXQoKI8AAgh4CDQ3N1+5cuVzn/tcp13eeOMN8wwvVbU8z48c&#10;OVLXXL97428bsh6bPsLZzPHtzx3qP3vehIHy1h9UzryBe58rfV/ejc+cPW/EiY2bG0Y/Nl15lZkw&#10;0BXlud0bNzua4jO/mtXw27dvt2s+duxYa581ne4gOyKAAAIhFzBPsOYZ+/77728jnq5csfvTzRCn&#10;Fnv37n3rrbc++9nPDhgwoLVws7OzjbeM1CLvng+LXj8zZMrc/gclK5DU4mD/uQ+POGakChPrNxip&#10;haQG76Tn6wzBmRXIVPsOlfvwqBO+cgk701CSkKgpUmfVbUYlbw3wSi32799/+fJlf1gpgwACCESN&#10;wIcffvj+++/ffffd48aN61Cn/vjHP+7cuXPw4MFJSUmSXbTcVz4Ip02bZrx+bk/RlvN3LnhwhDq3&#10;t2jL6ZRZn1c7t56/a8GDg+TXC3ctGPrOulO3LchVr61757YFY86ZhQftKXIvk5thNXHitXVH+s3K&#10;y6iUYoNv+eCy7Gi9Jafxc+fOdagXFEYAAQQiRUDyitra2rNnz06dOvULX/iCz7CjPLX4+c9/Lp1P&#10;T0/3Y8zM1EJPTVQPnTtN7bAnHPRcRPIDzsmKhDv+Ia36D/JiQkJCY7wxiaHzEnMeQ15TadNy1Q73&#10;WYsvDy7d8LIxo6HnNHTScsTa+5789Cq3WQs/gqQIAgggEIUCMmcrScI//dM/dahv3/3ud+Xe0Jgx&#10;Y3r0sKa129y98rV15R/oErdMXPCgpAKVxevK9Qxy/MiZeeMH6dzjeJOc7idKnmC8pV8f+KZ7GWf1&#10;duH4kVOG1LyppuaNc5vP6FAfKIwAAghElMDVq1flHsquXbueftp6Ctor/GhOLeROWHFx8T/+4z9G&#10;1JARLAIIIBCLAv/zP//TodP13/72t3Xr1j3++OP+5RWxSEqfEUAAgWAISHbx05/+dNmyZT4rD3Zq&#10;EconB2QRFB85wTikqBMBBBAIuEBHT9ef+cxnbrzxxo7uFfCwqRABBBCINQE58crpN1S9DmVqIX3m&#10;cbpQDTztIoAAAh0S6MTpumfPnh1qgsIIIIAAAgERCOHpN8SpRUD4qAQBBBBAIAwF+Eq9MBwUQkIA&#10;gVgQCOHpl9QiFg4w+ogAAggggAACCCCAQNAFSC2CTkwDCCCAAAIIIIAAAgjEggCpRSyMMn1EAAEE&#10;EEAAAQQQQCDoAqQWQSemAQQQQAABBBBAAAEEYkGA1CIWRpk+IoAAAggggAACCCAQdAFSi6AT0wAC&#10;CCCAAAIIIIAAArEgEN6pRe22/OH2tqYiFsaDPiKAAAIxI3DR8coKe9vsaHL2W153/1Ver9ltlnvF&#10;cbGFzkXHZvPN3Wes91q+EjOkdBQBBBAIsUCYpxanS6at3HPS2L6VFWIqmkcAAQQQCJzARUfxVjVz&#10;8TK9LZ6ptv5sd41ZedOpE2rE0HhXSzXl62t1QV3qkJ0/WG83SS1J86WKR7J3vWEkHi1fCVzM1IQA&#10;Aggg0LZAWKcWdTUOlZ6SyBgigAACCESdQENDpUrs29voV+/M2cuWTUgx+9h4XqUPNV83tprqUpXU&#10;T17oPTQ9Y9e7VgJivnfxvROVI/v1l5+S07KPnzjV5OOVqJOjQwgggED4CoR1arGvpEStzjNWROVv&#10;qw1fRCJDAAEEEOioQMrE+dml682lTO7pQs27u4xEwn3L6Jdg/1p3wXtNlJ2fKFV5vtEo1vKVjgZH&#10;eQQQQACBTgmEdWox46fmWqiTJzdlLp1UyMMWnRpidkIAAQTCUyBlgrUaqlZnGNZzFDJHkZ2WHJ4B&#10;ExUCCCCAQDsCYZ1auGJPGpKjHDVMXHA8I4AAAlEnYKyGmm8uZ1JnqndNTrNWRrl6ak9HeMxItJzH&#10;sCc3XDMbbtMdUedGhxBAAIEwFAjr1GLb49Y6qLo3i0um5Y5NCkNAQkIAAQQQ6IyA/nqocveVUEl9&#10;49XF87UZ/fWjE25bStpkVXtelkFdPFVVmT3MI+/onToi4/j5BiktOclI/fB3y1c6Exz7IIAAAgh0&#10;SiCsU4sZy3KLJ+knLcYvUSuXzeB57k4NMTshgAAC4SiQ+RXnsxayHGp/v2/LY9ySPKgRqV4PWih5&#10;KiNp6+oVK1ZvTZw/wVgrJV8vu9n8Htr4zNyZxnqqF2pnfiFT79nylXDsPTEhgAAC0SkQ19jYWF9f&#10;n5qa2sX+dX+mh1nDtaeu+l/Vpk2b5syZ4395SiKAAAIIhESgE6frwsLCRx99NCTR0igCCCAQywLP&#10;P//8okWLfAp07ordf8ywnrXwvxuURAABBBBAAAEEEEAAgdAKkFqE1p/WEUAAAQQQQAABBBCIEgFS&#10;iygZSLqBAAIIIIAAAggggEBoBUgtQutP6wgggAACCCCAAAIIRIkAqUWUDCTdQAABBMJNoLm5OdxC&#10;Ih4EEEAgFgRCePoltYiFA4w+IoAAAiEQuHbtWghapUkEEEAg5gVCePoNcWpx5cqVmB99ABBAAIEI&#10;EOjE6friReNPT7AhgAACCFxfgRCefkOcWshf1bi+1LSGAAIIINAZgU6crmWXjz76qDONsQ8CCCCA&#10;QGcF5MTbiTN2Z1vz3i/EqUW/fv1eeumlS5cuBao/Qa3n008/DWr9VI4AAgiEoYCcouVELafrjsY2&#10;ePDgX/ziF/JXWTu6Y/DKh3CRQPA6Rc0IIICAU0BOuXLildNvqExC/Ne4pdslJSWnTp3qbmw+FXr3&#10;7h0qHa92z507d+ONN4ZJMISBAAIIXAcBuRaXbejQoTk5OZ1oTnKSY8eOyen9hhtu6NatW1xcnFcl&#10;ffr06US1ndvlk08+kTSptc+aztXJXggggEA4CMhz23IHXM5ycsYeNWrUQw891FpUwf5r3KFPLcJh&#10;PIgBAQQQQAABBBBAAIGoFwh2ahHiBVFRP350EAEEEEAAAQQQQACBGBEgtYiRgaabCCCAAAIIIIAA&#10;AggEV4DUIri+1I4AAggggAACCCCAQIwIkFrEyEDTTQQQQAABBBBAAAEEgitAahFcX2pHAAEEEEAA&#10;AQQQQCBGBEgtYmSg6SYCCCCAAAIIIIAAAsEVILUIri+1I4AAAggggAACCCAQIwKkFjEy0HQTAQQQ&#10;QAABBBBAAIHgCpBaBNeX2hFAAAEEEEAAAQQQiBEBUosYGWi6iQACCCCAAAIIIIBAcAVILYLrS+0I&#10;IIAAAggggAACCMSIAKlFjAw03UQAAQQQQAABBBBAILgCpBbB9aV2BBBAAAEEEEAAAQRiRIDUIkYG&#10;mm4igAACCCCAAAIIIBBcAVKL4PpSOwIIIIAAAggggAACMSJAahEjA003EUAAAQQQQAABBBAIrgCp&#10;RXB9qR0BBBBAAAEEEEAAgRgRILWIkYGmmwgggAACCCCAAAIIBFeA1CK4vtSOAAIIIIAAAggggECM&#10;CJBaxMhA000EEEAAAQQQQAABBIIrQGoRXF9qRwABBBBAAAEEEEAgRgRILWJkoOkmAggggAACCCCA&#10;AALBFYjx1KK+9NXS+uAKUzsCCCCAAAIIIIAAAjEhEEGpxbEtBc5ty7H2R0fKbyita7Oco/zohfYr&#10;ogQCCCCAAAIIIIAAAgi0KxDX2NhYX1+fmprabtG2C3R/podZ4NpTV7tYVSu7S6pwcEDew5MT1bFX&#10;Cw72n3tPw8uvn5ayyVPy06sKXj8jPw6Zkv/lUcqxpeDP+jelEu7Iu+fDImOvs1sK3how9+HJqmzD&#10;y0cajb0m1m94+aj8KHvdVmXukvxA/qzM4IRPrQgggAACCCCAAAIIhFQg2FfsETRr4WscJCvIn6Ve&#10;fb3pzrn5+VOSTx8srasvfetMgvyad0eCjz2OlR+Jl33m3tl0sExNvjtZso+5X1Zb/tx0R15+/gPJ&#10;Z95ifVRIj3caRwABBBBAAAEEEIhYgdDPWly5cuXQoUMDBgyIi4vzyXj77bcbr8ushTE1oTeZc5CM&#10;Qs9dPDxJlW54+cO79WyDzGZU3TZ3wFvmr+Ysh+esRa7aUfThPfmzRpnVyPyGTGW4XpRdqtKNd69e&#10;vXrq1KmIHVYCRwABBBBAAAEEEIgtgebm5g8//HD06NG9evVqrefBnrUIcWpx5MiRnTt33mJsrRFk&#10;Z2fbqYW1IMosaS6LenjSIPsHWfOkCwzaa7w+4tiGouo0O7UYdWLDy6fS5j48qNwoo39tuEevg9Kr&#10;pKwXnYumBiklCc++ffti63iktwgggAACCCCAAAKRLPCBsU2dOvXOO+/02Y8oTy1++ctfSuaQnp7u&#10;xyC6nrXwSi1UXemGIv3QhPWshfNX/ayFzjSMRzL0kxduz1rotybLhIfsOGTK3P4HjQcweNbCj3Gg&#10;CAIIIIAAAggggEC4ClRVVe3ateub3/xmLKYWa9euXbhwYbgODXEhgAACCCCAAAIIIBBhAm1cYAd7&#10;1iLEj3EnJPh61jrCho9wEUAAAQQQQAABBBAIF4EQXmCHOLVo7dHtcBkZ4kAAAQQQQAABBBBAIKIE&#10;QniBHeLUIqKGiWARQAABBBBAAAEEEECgVQFSCw4OBBBAAAEEEEAAAQQQCIAAqUUAEKkCAQQQQAAB&#10;BBBAAAEESC04BhBAAAEEEEAAAQQQQCAAAqQWAUCkCgQQQAABBBBAAAEEECC1CPQxULstf3j+ttpA&#10;V0t9CCCAAAIIIIAAAgiEt0B4pxaHCofrzb5S11fthRVtgVYUduqyvm57/vA1bVbc5ii67173ZnHm&#10;poIZSR0a9k6G3aE2fBQW3se31SnVse63PwpdjcvX/nXbHh9eeCgYNVMnAggggAACCCCAQGAEwjq1&#10;2Pa8Y2XZyZObMpf+Rl/3V/xmaeamRVmB6bhHLTWnSrpSa+L0gpPfsuO6d/mi0V2pLAT7esTfbvu1&#10;p7uE1W79FEAAAQQQQAABBBCITIGwTi08SGu3ra1aOcf3Vbu+pa23NXudu+g78ebWcjrCmgzRb+ob&#10;4YcK81YrtTrPuCkuEwjmZk2VGHf0C60X7aoq1liFzPvorrv+hwrHTxrv1qiejihcY0bScpVUB8PW&#10;0wXmZkzduFZeGfVIbMYsxDYzNmM6Qm9ee7m9Ulhuabni9y5szBWssXpv+cxZpdSqPIPC6ZC/3WzN&#10;qedjhsG7sI62sNAcOGe0VkTGNM52zzkre2id9bg5WC7WgEpJ5xB3YTIqMv9FEzUCCCCAAAIIIBAy&#10;gbBOLWY8mrl00vDhcxwrv5alpywenZHoC6pu+/KlauWekydPTlRy2as3ucQvydWvnNyzssrMGVxb&#10;hRqn35H3VuWsKq9QoxcVLVZqcdGi0XIlnac2Ge/JVMkK++p8tbFD2cqc1Wv1QxQ6FVlSZLzimOO2&#10;QEuuyyVUmWYxGrWvtkscQ5fLS0WLS8y5F+fWwbArCicV5+rKJWyHvrJPmlFgzucc2rQ0vciaNtmx&#10;9PREIwC1dLm+3G+xl6rbtmKpWqVtxtlazot27yaMN1YZvddWzwtI1qJNS5RaUvStLElI8pRmkM5l&#10;LlkuMnXb165abLyyaYlR2L2z3oX1ezscQ5bp3ZfsWLrJc4yUKll6ymxXuQZC71OhdAeNPk5btVf2&#10;EgfzBRmgaUby6XsgQvZvjIYRQAABBBBAAIGOC1z9sKb67Xfe9vpfdc2HVzte13XbI6xTC7noN64Z&#10;C2bUFspV7CLl8zZ23b6SkpycsTrrGD1OLntlq6txqB1LjemD8Ut3KJ0/uG1Zo7PMu9rjl3gt7ak5&#10;LYXnGLfA5d78juJ95tPY04akyH+TUjKdlS8ep9c/6YtatwVaslJoWu5Y/ZRF4ticnJJTNWabmSk6&#10;tJShOZ6D2sGwa6VLJTrRMsNevVd3afSiPUPXDp+j5ELfqty8tnYG0HKv2n3FO3Jy79UhZU00tezN&#10;ZxNK5QzVvU+0eu8qrleRrc4zsPJWqZLiN+sS783NMV4pVItO/tQjD2xZ2LLRXClDpnna6N9yJJ/U&#10;7UqdO05blPr1rKzR5myJHlm34Lflr1DLzUZbGYiWbfAKAggggAACCCAQrgI9BgxW7+18ae0v1zr/&#10;99LO99TgAT3CNWKJK7xTCwuuTj908bUUr0cv2lE1b5+bm/PKW+9jLB96fojct5c78S0qyTGmHcyt&#10;o09jB2KcWw1bKjemSqzNSmmMp0QcNW19IZWPvVoPtEOFVY4x+2FhTU+0JhBkykKnZ94P3HsX7pyW&#10;sWRr7VA9eitdCYlMzpxe6JnMdK569kIAAQQQQAABBMJFoGfa5/+/h3Nu7WPG0+fWnIf/v8+n9QyX&#10;6HzGEQmphV7ws7D171wypghK9unlN4f2mgui9C12c/GSkUjYa5NcAkv02io9b+CJIrfP7WVLelrD&#10;97dRGZUbkwZe3zObNCTHmugwZiSMm/2tbx0MW8+ZrFprPNKgH40wH06QpVmyJKkst9i5dssrgJZ7&#10;JY3NnaZnGGTvinJr+ZgVpM8mWu+AzMOULNlkzAfpRyxk1ZkEpqllrknWJnnJtijc3j8LK0j5xq0S&#10;c9bIbfQWShqjp1/Ml6T1vePcp486NhDtBcL7CCCAAAIIIIBAqATs7CIi8gpBCv/UoqLQeNZC8gX3&#10;Ry/cxzdx+nJ5tEAvfypX1hIfWSkka/T18qHx8hxCgVyJujZ9TW/cVl+ucpaoqhq5ytarlfRj3Ikz&#10;flq0xFzko5+aaOXbqHTlDl1okjy0sNyV85gPP/hu1Mfx2MGwsxaVrVRLdC/HL8kskjv0kvyYS6GS&#10;ZixMXzrefl65eIXRa7Vyue51i72EcZlVz15byw6uZWFf/4zkwt14jFu+V6po8SoDK8+xao98L5b0&#10;KLfEWIY2yfu7vFoWbv9faMlyo7Nq5TK3tVU6NTIaXaFyF8t8TZ1+wEPiMRZmyaZzmw4ORPuRUAIB&#10;BBBAAAEEEAiVgM4uFi8O+/kKkyeusbGxvr4+NTW1i1zdn7HWfV17qgPPlmzatGnOnDldbJrdLQEz&#10;2XC/fx+pNDIRoZ+nj7iv8Y1Ub+JGAAEEEEAAgSgSaOMCu3NX7P7bhP+shf99ifmSNyVmZibeFA0M&#10;0dOTaBgN+oAAAggggAACCPgnQGrhn1NElMqYs2XLnBEREWo7QY7QPcmIhp7QBwQQQAABBBBAIHYE&#10;SC1iZ6zpKQIIIIAAAggggAACQRQgtQgiLlUjgAACCCCAAAIIIBA7AqQWsTPW9BQBBBBAAAEEEEAA&#10;gSAKkFoEEZeqEUAAAQQQQAABBBCIHQFSi9gZa3qKAAIIIIAAAggggEAQBUKcWly5ciWInaNqBBBA&#10;AAEEEEAAAQRiTCCEF9ihTC3+/ve/f/zxxzE21nQXAQQQQAABBBBAAIEgCoTwAjuUqUWfPn1uuumm&#10;l1566dKlS0HUpWoEEEAAAQQQQAABBGJAQC6q5dJaLrBD1de4xsbG+vr61NTULkbQ6T8b/rvf/e7s&#10;2bOffvpp9+7dfcbQu3fvLsbWid0vX7587dq1TuzILggggAACCCCAAAIIXH8BuXbt1q3b4MGDv/Sl&#10;L7XWeqev2P3sTuhTCz8DpRgCCCCAAAIIIIAAAgh0RSDYqUUoF0R1xYV9EUAAAQQQQAABBBBAIKwE&#10;SC3CajgIBgEEEEAAAQQQQACBSBUgtYjUkSNuBBBAAAEEEEAAAQTCSoDUIqyGg2AQQAABBBBAAAEE&#10;EIhUAVKLSB054kYAAQQQQAABBBBAIKwESC3CajgIBgEEEEAAAQQQQACBSBUgtYjUkSNuBBBAAAEE&#10;EEAAAQTCSoDUIqyGg2AQQAABBBBAAAEEEIhUAVKLSB054kYAAQQQQAABBBBAIKwESC3CajgIBgEE&#10;EEAAAQQQQACBSBUgtYjUkSNuBBBAAAEEEEAAAQTCSoDUIqyGg2AQQAABBBBAAAEEEIhUAVKLSB05&#10;4kYAAQQQQAABBBBAIKwESC3CajgIBgEEEEAAAQQQQACBSBUgtYjUkSNuBBBAAAEEEEAAAQTCSoDU&#10;IqyGg2AQQAABBBBAAAEEEIhUAVKLSB054kYAAQQQQAABBBBAIKwESC3CajgIBgEEEEAAAQQQQACB&#10;SBUgtYjUkSNuBBBAAAEEEEAAAQTCSoDUIqyGg2AQQAABBBBAAAEEEIhUAVKLSB054kYAAQQQQAAB&#10;BBBAIKwESC3CajgIBgEEEEAAAQQQQACBSBUgtYjUkSNuBBBAAAEEEEAAAQTCSoDUIqyGg2AQQAAB&#10;BBBAAAEEEIhUAVKLSB054kYAAQQQQAABBBBAIKwESC3CajgIBgEEEEAAAQQQQACBSBUgtYjUkSNu&#10;BBBAAAEEEEAAAQTCSoDUoq3hqC/bUlrXegHHli2OsBpNgkEAAQQQQAABBBBAIGQCkZZaOLYUFGw5&#10;1h5XfdmGgledpY5t2VBa394uvt4/Vn6kqfX96kvfOmO969iyocxnC8e2FGxoKznpTFTsgwACCCCA&#10;AAIIIIBAOArENTY21tfXp6amdjG67s/0MGu49tTVLlbV1tX8hh0f9lXqtodnZepSx14teP20Ugl3&#10;zH14sirb8PKRRqWSp+TPGiw/N9yT/+VRkmMYLybckSclSjcUVasE6bFKfiDfrMGrkkF1UuZoo1F+&#10;1AmrwowhZyqlFV1zelXB6zqfGDIl/7aqgj/Lj1Lyng+L9IsJd859eNIgs8WEhIRGlTb34UHlBQcH&#10;WE1LtWa7km/YlXx5VNCsqBgBBBBAAAEEEEAAAQ+BYF+xR9SsRd2x6r73zBqX1vSOMSNRV3rwwh1z&#10;8/On9D1a7pAZhvgp+flz72w66JxAqCvdYb2oju61JjHScqVMwhmzBtkcW17Xlcy9Q0klqv5EdeOQ&#10;KXPv1OUHTbonWWcOsz5r5hI6YzmoHsjPfyBZXaivz5x4R4KkCg8P2vt6051z8/PuUEfKjykJQ92R&#10;lz9tqMcoHtt7NF52zLuj6a3Sk+6VcLQjgAACCCCAAAIIIBAtAqGftbh06dK+ffsGDhwYFxfX3Nws&#10;//WyHTlypPnKuT0b9/afN33kud0bS9Q/zJtQt/25Q/1nz5swUN6r373xtw1Zj00fYZfcfD7rsWFv&#10;WwXk3T+onH9QJUaZxD0b9bsPGmWPb3+u7H2z/vjPzZ6XfmLjbx16FVTK5MceVNufq+j/1XkD33iu&#10;ot/seeOlnRPbnyvVpeMzZ88bcWLj5obRj93+7nOlNVYFmZ9Pfe9PRhhSrY5t4F5dQ476gy453eqH&#10;eyU6+PPnz3/wwQfRckTRDwQQQAABBBBAAIHrKmBeQst/z507N3bs2Jtvvrm15oM9axHi1OLAgQMv&#10;vfRSYmJiWlpar169WioI07Rp04zXK19bV+68AI8fNStveGXR1vN3LXhQFa873Derz7G3+83MyzhZ&#10;tOXCXbP6Hpb/Lrj3nFlg0F79ovevuRm61hOvrTvSb1ZeRmXRlvN3LhjTULRTTdU1/0n+b+D+dYel&#10;zoFvSv2z8sYNrCxe985Qac9jl9tOGe9awdz2jrGLDuN0yiyvGowyn0n+4KKrEp2vfPzxx3/84x+v&#10;6wFIYwgggAACCCCAAALRJXDlypXq6uq6urqHHnrovvvu89m5KE8tvv/970+cOHHMmDE9eliParQ6&#10;xJIDnLptgZkP1O8xLv3H1xevK9ePPtwy0cwfjsl8Q/xIO8GQwpIMGAX0i+PVHo9Mw6xK5kKKthyX&#10;/ZInGpVbCYxOXcbJDvLWLbcnf/A3I7U4ZzYRHx/f1MdMacrPxI/MTqnZpSu4ZcICmQgxy+giypVa&#10;GE3rMlLtVLXTvRIzCDYEEEAAAQQQQAABBLoocPXq1f3795eXl3/ve9+LxdTiySeffOKJJ9rPK7rI&#10;fP12l8xEz1qMrzdnNvSkBBsCCCCAAAIIIIAAAtdHQLKLH/zgB88++2xIUosQP8Ytj1hEUV4hI5hx&#10;W3LT8a3r1u3+4JY7ySuuz78gWkEAAQQQQAABBBCwBOTSWi6wQ8UR4tSiZ8+eoep5kNrNyF1gbuZT&#10;4mwIIIAAAggggAACCFxPgRBeYIc4tejWLcQBXM9hpi0EEEAAAQQQQAABBIItEMILbK7sgz241I8A&#10;AggggAACCCCAQEwIkFrExDDTSQQQQAABBBBAAAEEgi1AahFsYepHAAEEEEAAAQQQQCAmBEgtYmKY&#10;6SQCCCCAAAIIIIAAAsEWILUItjD1I4AAAggggAACCCAQEwJRnlrUlK9YUV4TEyNJJxFAAAEEEEAA&#10;AQQQCKlAd/lj2JcuXerbt28Xw+hW+rRZQ/Pk7/pf1YEDB7Kysvwv337JM7tX7Gy6e+Rg4+9l1Bw9&#10;OHTWF2+/vn8746LjlR+fTJiUmtB+sHaJmt0r1rxYVlZWP8CO3HxHv376Vquqi47NP167RUp1s1+x&#10;y/yhafSowb3kN9302lekSFlZ3DA7ghaVC5HRWlnZ2QHWjlYgkomtec+5o//xt12y4yB2hGcH3D3K&#10;HElza3Js/klZs3dnu3lGLP0NTxD3wPyz7YqD5z8EtyG3SVtU7jzA5BBrQeo6Dv0LvY1SHXfocpNU&#10;gAACCCCAQEwJVFRU3HfffT673Lkrdv/1om7WInnCsq9k9rauRPuPdv7sP8l1L1lTvr525uJlyxbP&#10;VFsPnXE1L6/vcruqLt6aNH/ZsmWPZO96w3HReam9wlXmoqN4a6IusmzZ/OzS9ZuNUi0qr9n9Qu3M&#10;b+tCur2f7XbN6ZzZvb70unfeR4N2hN/WHm5TThcdf9xaaZd3dnb+5F37bQ+de0QPSOcdJElY8YLr&#10;2LGPgWXLNOnq3foYa1F5kxw9xgEmR8/kXetfcZrqQ8hVVzgcIMSAAAIIIIAAAuEqEN6zFvoutXGj&#10;Xt9gN++2Om/M23fcnWXMW/6um7UXHa+tfkHfwrdK6puyVQ3dXnxR37F33dT3GhnjluqAhrVrpZS5&#10;o3HT/Zzsd2DA6ISTP7Fu3xq1mXMT9rSAVf6TuhP7L39stWPPMLjNJ7SYmjj64uE+Y6emJvTs/enZ&#10;lz+w5zvO7F5zfvTMmysvJ+tGLr5d9rtuKQ9IBxO6dXvl8GUdWM3u165MnDfi/Bv1g8boWYueg0fZ&#10;MxUJ3eLKztw0dtTgsy0qT0mdZE5xqJ43NZ9943KKtU/N7jUXRs+8sdL5ggljeA44Z3hYkWui03HH&#10;X3yxYditp9esOW3c4XabmnCNmnnzu4MgZ3TIY76QmtCrd3P9y3+zPS46tu0bOPFzlfU36s5ePLn7&#10;dyrlATkkErp323LksjHbE0yQADg0ni47c/lGcZMjusXR6zrC7QOy0w5ndm+7PPF/jTi//9ygscb0&#10;XYIecmPyR5Pu10dUUwvkQW5HT/duZWduNPeVA8DjONSHffOAg2v15Jj5j0jLnO524sUXzw27u+kP&#10;P97dbI2FPXfkmgyx/tF10CFcT53EhQACCCCAQNgKMGvhe2guNvbNNW6jyq36yqpTchNe36tW+g7/&#10;skeStv5RbqzqO9nmC/MTtxa77rTKrdbV1i18Kem8N1+q0qTot2dmlO53NLV2PFRubdCl9E193YTe&#10;dun9ZmfGt9xFLqnXq0fMIM2QjPJ1/Ywgs3e9YEwLNDX0/YLZk/nZx0+c8m46o59z9VTdBaMGuams&#10;5k8c6tFeYl9rNkZVnm+Ud1ImtDonU1NdmjEi1SzesnKr1ovvnaicnJZi/CZ3ptUjEzzbsxs/vvX8&#10;MMvDFq6s7S8jM8Hc13Or2f2zEyOsWZHa9faDLh0DGdmvv11p7XnDQ+6pV43IzfRYtpfUz/Y4fr5B&#10;FwoySAAcKnepMe6HVssj3AOzcw7JE2bb83beg9N06sTx7LRk4+WWldula97dlZE+1MD1dRyWnlD6&#10;YNYzY8YEiFLHa/vJKxN9HQ5ndq+uGqH/Lci/pzq7vOqgg4/DjJcQQAABBBBAIBwFwnpBVO/klN56&#10;icsK5+qOhoZK66LHWvjUcP64dQ2dMlGu/e1rTXXxQp3KHmZc6ySnZavaC+bVvHk5Fd83qa2xyJh5&#10;l96xd+qIDOuaVWX0d17reu0pAahdL0iIRpB22mAHaTcdn5ISL0mIFPJrbYl5oe/rSs2fY8jMdnwm&#10;Qm67m9d85uWgLIVS8yeYV5wtt5EzR+u3eg9Nz6hsMK7hlXJd1nuVb7pQqyq3/kx7rJblS6XV5oqm&#10;roFIAnlixBdau15u1yRAIIFwMI9J56HV8ghvszNddDCzvnaOK5lkkIPB/Kfk+zicPMbIsVPSJisr&#10;8VNJfX1k3borF8/XquNbV5uHg/xLedda4NY1h3ZHnAIIIIAAAgggEBqBsE4t9Pc7/ey8vs37SHZo&#10;ePxqNcN8dMHYWrmgl0UjK1afv9+41+ujTnMWwtj01ITMOZjpinE19sIK696wNaGhL9Rdsxzetclq&#10;pWK5qeyWJ3hVblzwSb72bprzoRS5S61K19vJwPouf6dWtrlk39hauZBtG8TO6CRUncPoe+1muiKJ&#10;mfyw2Zxxsq9rPW7At9ANIUj7Du0c4QF00Cl6dZr78elVuQEn8RSrXHv+oZXj0K9/FG6FJrsdDj5n&#10;Nox2I+Ffekd7TnkEEEAAAQRiTiCsUwt9ET1ztNzm1de+xta/f4a5Mkqv8F4ha4369xtZeeI983ll&#10;9++Z7d030b5FeqZ6V+t3VX0NuFWhXi/ktmjEbL/fSPOK9uKpKvOJYh3A1sPGvVgrJP2jHaRb0+Y9&#10;bx2M1+a8+6vrNO7mpkywrssXzxypsh/ReYJrCkVqGDliqO+bxHIZ7Xn56Lq17Kxc5xVul486GJnw&#10;MbfFMzOUXAh6Xf9ZUzG6Bu/Zm4R+GeaMkL76N/qlZ4Ss56p1AmM/DdwBEOcsk3P1TnzmbCtAScwk&#10;kZP8zTWF4rZ6p+VgBhQkEA7mbXv3Q8vrCHf1IYAOklf8UTIGtzSvZeXGv6DqYe5Tfz6OQx2eNROl&#10;Ew+vyave/ZKUmbHYx7l+xVp8qGftzK8WkK0DDr7+ifIaAggggAACCISnQFg/xq2f0H35ZXnoup88&#10;X1x+fuCkVHnWdNi5tc/JI8WHq7Mf+frnEnoOHjmswX5hvrzQJM/K6idQB6XePeDgc/ph08M3zvz2&#10;F2/vJU8TH7cfbNUPkhpPA7ccFHnr8N+7nd/yypb9lYNmzstO7qWfQq4fKI9Ey0Ot+knr3239XVnZ&#10;+aRRg6qVPAI9SALo9uJ6/Wi41ZAurxKT3pbHda0g5UFaefa6SPekrzyZvfv8II+vpk1INbuwv3KU&#10;7oFbTMYD0MZj3KrX4LQBB56TZ9qlFR2VXerjuuP2Y9w15Wtera4+bDz17nzw3bvyJse29bsrK/fb&#10;pTy+ZlQTeT3GLZ6H/66atmx5ZX9l4sz/NTm5p9JEarQZlTwWbHg0JX0usVrpUBNSRw84vv4FeVR5&#10;f+Xn5j92zyDjMe6OgCSk3mp4vFH5OT3E7mPkGrie4mGM7+GbzaiCDBIAB+02NK2ffI+AfWiplke4&#10;W3e75OB2tMv3Gbyw+7jbkOsvL25RuTyu7X70eHzZgOs41NV2+/vlV7bIgVg92ThctYy6yzyi5Tgv&#10;e/VVfZwPza7+u/4npv8dHn9hvXE4jJr/v+8dpIzjpyMO4XnmJCoEEEAAAQTCVyCEj3HHNTY21tfX&#10;p6amdpGn+zM9zBquPXXV/6oKCwsfffRR/8sHv6Tc59aPZbf64EHwIwivFmQqRh4ob21dU3jFGsxo&#10;cDB0ZSZKP6ITCd/pHMyjgboRQAABBBAIa4Hnn39+0aJFPkPs3BW7/70N9wVR/vckQCV79klK6nN9&#10;/8ZegCIPTjV4mK44GAxxN/VP6ndTXHCONWpFAAEEEEAAgUgXILXwGsHBdz366F2JkT6sgYs/UXsM&#10;Dlx9kVoTDsbI3Xzr5x+dcuvNkTqKxI0AAggggAACwRUgtQiuL7UjgAACCCCAAAIIIBAjAqQWMTLQ&#10;dBMBBBBAAAEEEEAAgeAKkFoE15faEUAAAQQQQAABBBCIEYEQpxbNzc0xAk03EUAAAQQQQAABBBC4&#10;DgIhvMAOcWpx7dq16+BLEwgggAACCCCAAAIIxIhACC+wQ5xaXLxo/XXeGBlpuokAAggggAACCCCA&#10;QFAFQniBHeLUQv5g30cffRRUXCpHAAEEEEAAAQQQQCBGBOTSWi6wQ9XZEKcWgwcP/sUvfiF/DjxU&#10;/addBBBAAAEEEEAAAQSiQ0AuquXSWi6wQ9WdOElrJIjU1NQuRtDpPxv+0ksvHTt2rHv37jfccEO3&#10;bt3i4rz/1G+fPn26GFuY7/6xsYV5kISHAAIIIIAAAgggEJ4C8tz2p59++sknn8hTFqNGjXrooYda&#10;i7PTV+x+djz0qYWfgVIMAQQQQAABBBBAAAEEuiIQ7NQixAuiukLDvggggAACCCCAAAIIIBA+AqQW&#10;4TMWRIIAAggggAACCCCAQAQLkFpE8OAROgIIIIAAAggggAAC4SNAahE+Y0EkCCCAAAIIIIAAAghE&#10;sACpRQQPHqEjgAACCCCAAAIIIBA+AoH/hqjw6RuRIIAAAggggAACCCCAQEuBa09dDQZL4GYtetwY&#10;jPioEwEEEEAAAQQQQAABBCJCIGCpxaeTvhMRHSZIBBBAAAEEEEAAAQRiWaD5nv8dpO4HbEFUkOKj&#10;WgQQQAABBBBAAAEEEIgIgYDNWkREbwkSAQQQQAABBBBAAAEEgiRAahEkWKpFAAEEEEAAAQQQQCC2&#10;BEgtYmu86S0CCCCAAAIIIIAAAkESILUIEizVIoAAAggggAACCCAQWwKkFrE13vQWAQQQQAABBBBA&#10;AIEgCZBaBAmWahFAAAEEEEAAAQQQiC0BUovYGm96iwACCCCAAAIIIIBAkARILYIES7UIIIAAAggg&#10;gAACCMSWAKlFbI03vUUAAQQQQAABBBBAIEgCpBZBgqVaBBBAAAEEEEAAAQRiS4DUIrbGm94igAAC&#10;CCCAAAIIIBAkgbjGxsb6+vrU1NQuNhD3zu+77chX5091sR52RwABBGJIoN/QTyd9p/muR2Koy3QV&#10;AQQQQCB6BQI2a9Ft2wLyiug9TugZAggER+D8KX1Thg0BBBBAAIGoEAhYaqH+XhsVIHQCAQQQuL4C&#10;Vy9f3/ZoDQEEEEAAgWAJBGxBVPdnepgxXnvqarCCpV4EEEAgigQ4bUbRYNIVBBBAAAEtELhZCzwR&#10;QAABBBBAAAEEEEAghgVILWJ48Ok6AggggAACCCCAAAKBEyC1CJwlNSGAAAIIIIAAAgggEMMCpBYx&#10;PPh0HQEEEEAAAQQQQACBwAmQWgTOMnQ1Xb16Vf44SZ3nJq/I66ELipYRQCBYAlVVVd/97nd7GNuq&#10;VavOnj0brJaoFwEEEEAAgY4I8A1RHdEKv7KSPOzevdvhcAwcODAuLs49wObm5nPnzmVmZk6YMEGu&#10;P8IvdiJCINYFOv0NUZJXLFy4UP7U6Xvvvff4448nJycXFBTEuib9RwABBBAIAwFSizAYhC6EsHnz&#10;5s985jP33Xdfr169WlZz5cqVAwcO/O1vf5s9e3YXGmFXBBAIikCnUwv3aGTW4l/+5V+YogzKCFEp&#10;AggggEAHBVgQ1UGwcCr+xhtvDBgwYOLEiT7zColUXpd3pYyUDKfAiQUBBAIjsG/fPskrtmzZEpjq&#10;qAUBBBBAAIGuCYRBalG76Zvp9rZwU53uT92mhenf3Gz8aG2Hfpie/sODvvoqu//okLlLuv4hENtB&#10;3VqbdRnNWZvPks54dOSefWnZO6+Y2y1glZf11nfeeWe7HZYyUrLdYhFWoHZb/vDCiggLmnD9F6jb&#10;9vjwwgD9g/a/1QgqaT5oIfcOfv3rX0+fPj2CIidUBBBAAIEoFgh5anHoh5OfVD/YLde+shWlPznB&#10;yi68zEf/W1XVv93TciDqNj315C79cuKctVVV/zr6+gzVoR9NeDK9yIp54bo83zGbsejIfzk7MRiB&#10;XbhwQR6xaLdmKSMlWxQL7qVb3fb8AF4X1m3fprOIQ4X5262Es+7N4sxNi7La7bxHgYrC4bL9aPXj&#10;LXOSisLHt7nnsq1VbEXSsXZblD5kBLJmo5+Nttla25H7268udijwu9fuK04vWqT/QcuB6jFe1qHl&#10;djAEvvVIqFFWQMlWXl7+9a9//eWXX46EkIkRAQQQQCD6BUKcWtRtLlinFuTbV96j5z+bXfrk8+bs&#10;xDvPm7MZxi1/56yFc7rgm5tqVd3mZU+WKrU2L/1Hf7ZmLVwTDva9f7dZEWveQ5cxN88JB/v1H+60&#10;Br5uszWh4jHtULupYG32s/P1VY9OHf61qmrtnERz2sTcPDIN56yFXWDh838193SFYU7ItCjg6nUQ&#10;DsRDm5amL1HP+3U9HYTmO1Rl3b6S04b1ooLpVpKWOL3AuO7syFZb41hcdPLkvy7+acucJGvRT2f4&#10;kf/ZkXSk2ZZl62ocSzadPPmtef412rXGInTvpBkF32ozc3Q7GCK0iwEJe+zYscuWLZPsIiC1UQkC&#10;CCCAAAJdFAhxaqGjn3xrsrMTScNvt3/eVXXrCpkX2Lhg1xPLJIswN51LqGf1HMfG25+c/MMzs1c8&#10;O1mphUVV/5pplbjniwvUut/LlfrB558slaRFybSGNSuyccG6eZJL1G36+Tq9i97+ze3q9NAP563L&#10;NuZPvqjW6dpqNy17Qj1bqmdTbn9igu/lWC5+Y9rECFiVlvzZDtj5vpEFLdCtPnPr25IOyXaPzGfI&#10;tlu6sG7nIR8FjBkPX3M1XRx0vXtFuWPl1xaNSy/eZ4Yq94DXFObre+nDzZkBuTds/CY312XCQO4c&#10;528zSsrrUsD1rrEqSb/4uJS3yrji08uWrM1zEsOcQBiuG7XqN4tZNVSssXdbU1G3ffnSHavyZFbB&#10;ulGt51vMzahTx5ZvveI5HWFODlhdqCictLRkdd7wNX+y7oJ7vWvOWni86OyX1ZYrEmXFLyG4Lcry&#10;VnKNvo2pbQ8Vjl9SsmqOBG9PKXg26uq7DsnZkO6uZ1tm1/Za/zTcm2h5gDib8OqmR50ST74eLxkR&#10;z5DkeLEpreG2RlPG1yhsjL70yDU0xlHUcqSsAXHOPplHVOEaq3qjWtdMS8Ua63jYax0PbgLeB4NZ&#10;0hmn+atXPAH4hxOeVbAgKjzHhagQQACBGBQIg9Si9K9nnPC1J9+2f86e9oC+i5x8a7bbsJx5Z5cq&#10;fXKCzAzMk6v/t0+2uIKXO9uP/iB73c83bdop+cMXR6szfy1Vtw817kfrqmSXxDn/tEBPdBgzIs6k&#10;xWzELDl66gL9y5m/7lK7npwsxfJ0Y6faWS9jTXHowFrZzCQq6YEcSYf0pic00tMn6IkXc/MuELQD&#10;snbb2qrcsUkq62u5xb+xrldLqoYsPylbUeaSTRW125YvyZQ7/Pp3lVd4KHFsjip+U18s7itRufeq&#10;mhSjrLy7eNXeQ0acOfJKwYwkj5jrau1ym5asKnddGFesyVNy2/7kyeVDHSX64nJ5cc4eo76FpyfJ&#10;5WPF3qqV5u8nv5WVOH35ymlLiuxZBX19n26HNse81izJfNQzGP1iReEcZZbbM3Rt/vaURWUrc2TW&#10;4lt3GCHKu46VZfrNlVVrzaypxS56xEvSF+oqjPidkdTY8Z8sG7LWtZLKS8meBRHMklyre6fGF6pF&#10;e1blyKyFPeviFUmFmmj2fM9KJYlf1iLLWS1xWwDmEpuoVkmUXk2YI+LanE2c3JNTvHx7nU4sdd9l&#10;85zA2ZGpe/st5UlXJ+PlWKV7sGeVY629Js29AVNpUZJexWTWK/NL3iNlrHFyvuu++yo1Tr9ettLh&#10;exptlWnSsnVXE5syl/6mwhnnybLc4hXb6lpvMWj/tK5TxfLls+bfsjh8+PCKFSvki2ivU8M0gwAC&#10;CCCAQJsCIU4tEmfnyyRDgf3E9qH1T+6a/OyjxjMVu3b8WV/Z6et715Z8W7aabMxa6O2XczwvZM1y&#10;iRNyZFXVk2vVgqmjdT5hzAnoN3RVtw+XXVzTBbtKdnskDGb+cEjSEtl0KpJtzFoYjTmfl9C5wa4n&#10;nzKfOFeHfmSsgDr4wwlP3K4nJWTWorXNTKJq/1yic4lzmxbmva0nSfSshbV5FAjikSsPKpTsWDpe&#10;7iDrG/l7zUv+nJyxxrVw1rjFjhrp2+Jx5nqUlKE58nvi9IWZJfvq9DKqhTOSErOS9pnTEXmrrTgz&#10;U3ysJ0ocnbLPnE+Yoy+A7a2upmrJOBkcGax7c3OUqjlVUrJEhyP1rVKOmtqsOTnF5u/GnIn3tmSi&#10;FdqQaVJY3rVqk1BdRWX5k1qVZ9QhswQlp2q8a5mmkysJYcZP7YzI1y5WW0lD3KqW+JVMO+hNAHec&#10;dlbtqWQ3WHva0ja4DFzPzSOSrCxl3sIfv3SHVUzmMfZOdKYi+kURs8BHj1siv/vbhEpMyRQKnVJO&#10;Mn0953mmDUnRtbWky8m9V4+vrENzrklz70POUL2fSpqxUJnk1tyXx0gp73edNdjIY3OVC9OtftfR&#10;olqMo7Xv6EWShcpRbMapklIyZVxaxNPyWIrQV6ZMmfL9739fHuP+3ve+J18PxaxFhI4jYSOAAALR&#10;JxDi1MJ4ylkvNzIfUsirena3fm5Bb9npf11mzE5k/2CFM4VIlBVQypi1sJ7BSByebj5r4XCNTdKc&#10;fLmFZ6UoiXOeeTbbnKOY9/azpXoFlE4GrOkC12MeOhK9+ErX/XtlpAdJc1b8QBmzFl6PT8jap93O&#10;MPLWLiiSmI2FWLqZn7+drXa5TcRYcenIJxsFnvrr7TqXGPjAtGyjuQklKltVnVTeBaRM69+LZdTa&#10;vXt3f77MXspISbdjt2KTPSPhfie4RDIHXahi72rjqtVOOeyr2CxZPbX8+VXGlVxF4QplTlsULW7r&#10;H0XFmuVqmVFuk74AtrfElHRrrkMnOUb2kmPcFDfvd8vUh1zCGj+7Tym49rcnQGpO78hM8ZVeWheX&#10;aol1k1zfiW+xcN9OCeTC3VreI9ejbe9iD2ZKuswh2PF63Ph3V7IDlrRkmj0JY9zO9yZzj2Tntvxy&#10;4xa+9H2aMR4t8gp50cz39Ns6DZBjtd0mrJVv8piHTgPkSQazDZ+zED4cSk7bC+fMZM9u/bQMn/uW&#10;9S2TRc99HVXKa6Tc33VPGa1iMsmgjNzGAtEpnLGZCaSSo0WZOYzbZkeyLf/xbQ2qxJhbM1iMNKm1&#10;Fr2HINJ+l9RC/kae/NMmr4i0oSNeBBBAIMoFIuVP5slFdp7aGKwHDyJ0kOWq4o477rjtttvajv+d&#10;d945evTorFmzrGKyjF4uXl2X2rI8fe+4TWptuaQTq+RK0VyrIyvg5Wa/3kUvIjKuy2VHvcRIltDI&#10;EnbrnvqSxUscQ+csV8s3pXg8Vy27yytzapyVLFlSNWSO61FpaVQmKFTOYkk5xhV8K8VZobRfdHLc&#10;XuNdu3Xz3SVFEmTNnILpytW6DlWC2ZRiPJltNup6vFsHbFUjqUvBvfvyf5NitGWUd76rO6gKH6/R&#10;4Xnu4uqXPFRg7WtE4h6hpA3uj4C7lFzD4sI0eIXFiFMeKvBs1IzE6nvOEknbEjNXPeWc8MlZWeZc&#10;cmYPwbScHJW7/KczlHO87BE0mm/RhBFtzRrndJP0xbkmyi5sjbUb3fQaOyqjvGjIdI0Uk9bTFxZM&#10;3JuvxyVR1mVZr8vICrjXSCV5vWulWHrUTmWuWq0PB7ODkk0Zs2E5OdNU7rLlasXyYlVSInM4RvDS&#10;U62nCo1GnQeDua91XFlVKd8ths+/94D8ybzw6Q6RIIAAAgggEBGphc4r5IukijyeumbslOQM8rfw&#10;vvzlL/fu3bs1josXL7766qv3339/OxmIPBRrXh22sXnnJJ0fAuedeLmslMv3dtrtfDuh2DNwSqGI&#10;PgRteieEIQghZE2SWoSMnoYRQAABBIIjEPIFUf50S39Rkue3OfmzV/SXkWzh9ttv37x5szzKKc90&#10;1nlu8oq8Lu9KmXZnNtrF0l8JJc89f62Df0milXqzvrbSYTyrMH5J5sK285l2IwunAoFVCqeeEQsC&#10;CCCAAAIIINC+QETMWrTfjVgu8f777584ceLcuXPNzc3uDnFxcfLH8kaMGPHZz342ln3oOwJhK8Cs&#10;RdgODYEhgAACCHROgNSic27shQACCHRVgNSiq4LsjwACCCAQZgIRsSAqzMwIBwEEEEAAAQQQQAAB&#10;BFoIkFpwUCCAAAIIIIAAAggggEAABEgtAoBIFQgggAACCCCAAAIIIEBqwTGAAAIIIIAAAggggAAC&#10;ARAgtQgAIlUggAACCCCAAAIIIIAAqQXHAAIIIIAAAggggAACCARAgNQiAIghr6L58uVPHI5P/nLU&#10;438Oh7we8tgIAAEEEEAAAQQQQCBGBPi7FpE90JI8XPiP7//9f36tPP9entWruLg+//j1vt/5XtyN&#10;N0Z2P4kegWgU4O9aROOo0icEEEAgpgWYtYjs4a/7+kN///WLvvMK6Vlzs7wrZSK7k0SPAAIIIIAA&#10;AgggEAkCpBaRMEqtxNj4kx9/fPBgux2QMlKy3WIUQAABBBBAAAEEEECgKwKkFl3RC/G+l17d6mcE&#10;/pf0s8KYKVa37fHhhYdiprt0FAEEEEAAAQQQ6IIAqUUX8EK969XqU22GkNpjqPW+V8mKNcPdtvxt&#10;tSHoSd32/ABdslds216nlOQAhRXe/fD5YnudPVSYrys0ttp9xelFi0a3t4vr/YrCx7fZO/vaq3Zb&#10;/poWYboVDByL/zFLyfbCbruyQ9vaPoS60KlWRtB9jDrUUQojgAACCCCAQDAFSC2CqRvKuqf231qS&#10;/Kuf9PIdQ87KspPWtilz6W/autgNZSf8afvQ3mJdLHHGTxdleZf3+WJ7lY5eVDA90SqUNKPgWy1q&#10;bauCrEU/nWHv3F5D0fJ+RbkxAkHZOjWCQYmEShFAAAEEEECgfQFSi/aNIrCE5BUFCUOPNHzjn6/4&#10;Gb3cBn48X6YyZCZB7jFbcxr6/rq+bVxoznKsqbDeMm/MHyq0iulfpZg9+yGvy47Od82b9G71e0ZU&#10;Ydcy3DVXYJZfU2jGYb7ummkxWpdIjIDnLvrqqpIl4wsPOW9vOyuUSQzzRbcuDDdnNrwbdXZZt2Xf&#10;EW/hIC2aPfacHvHoqXn733Wv3b5hb7WY/5vTZve9umNz5W86Zbwtkxv2vJIxtyPV5luv2N13vu+R&#10;F3qy20pG0Loe5+au1PIQ0cvATHtjOsJZ2PjVHkpraA4V5q0uWTpJTOwgnceJccy0rN3Vd+NdT2e3&#10;48o+/PRR6DwmvfD9PLwphgACCCCAAALXRYDU4rowX9dG7LxiZl6jeZ3qY5NrQfvSdI4qMm7Ml6Qv&#10;lHmMRUnbli/JLDJmNIpUnnE9ukpNlN/2rKzKW66W6x9U8b7aisI5DnPqY09O8fLtamyOKn7TWJj0&#10;vGPl11ShVGtUsmfoWjM3sOof7RnNITXOnD0pW6lK9rkvJSqpGiKNSRSZSzbJZasRgxGGbt2oJEfe&#10;f7nwt0tyVu1xrlmqWJPnWLVHl1vlWLv9nN2Y2QXzRUkePButdXbZbMvYXC86HUoyHzUCWrxqr2Yx&#10;N6eD+KxtbV2QRKU26X2XD3WUGHt5dkcqMbmWD6nS79fVphh9P3ly05JV5UZEO1Su1ja7X1djv98i&#10;GN/srnrMoO14TpYNWdtiBVfd9uVL041wjBktJ+nJstziFTqvK1G5mtgcstGLihbLJJgxZbQjUx9D&#10;X6tpcQi5D3rF3qqVenfZ5MDzdvbp2Vp/PY8lfkMAAQQQQACBUAuQWoR6BALQ/jcS9x665empRk1T&#10;BxQb8xVt5RVSzG1B1ElrHVHO0BQrlsXjzDVAKUNzHDVydb5k3GjznZzce2WxT2JKuvHbtNyxSfr/&#10;E1MyS07VJE5fmCkXmvJwgsodq2ocalWekbyMX1Ii7+qdnfW7d3l0ljKnRCYtNa65XVtOzlhjZVHW&#10;uMWOmtqsLGVOb4xfusMqk5nic+WRGaRKnF5QMH2gXZ3VhcR7c5UE07JRq8tZi2wNvWMrDsLiEajl&#10;IEt3CmYYIC22upqqnCGm1b25xs6e3amrcUwbYugnjs3R7yeOTtlnzhvMWWXVZrdi4CdmJe0zJzHy&#10;Vru1VuuDfclEYzCThrgFLfGoVXNs9h2n9fB4btZeoxfpq39r3KWSlEyjsDU08qvXblYvvOi8nj3J&#10;mpNTPN5MbM05DQ/nBvu4cvdspb8+sXkRAQQQQAABBEInQGoROvuAtfyrhheqejxccMvT35C8Iv6W&#10;dvOK9hpevde8c19zqiQzxXl13mKvHdbsgVwYG2lD1rj04k2/KVaSEuiLziXmrIV1c7qVNmWhy15z&#10;OqJspecFuyqxJjEq9q7OTFHb8svN6Y09K6e1HX/JaXNOQ6/LOmoXteYZ6t4sVkNTfDRaVWNc/xrL&#10;uurtnfx1sC7NZZ2P26IjSYcsQyMZs6OqPa0zKFnv5N4dSc7s63sxl/cr1ixXy6xZC1+9rShcoeeP&#10;ZCta7Pa+v+w6OVyyyTk8LZ9RUQ7TQ+J8fFuDKjHmo+RXZwrUoUPIOwOUrM8aSpnnkYo9nPsrm8LN&#10;s5X+thcF7yOAAAIIIIDAdRYgtbjO4AFtrmdPs7qr/5X3wQ+P9PjGs63mFXbJ9ptPmrF8lcOccMhT&#10;bXw5UtYiWS1jrKoaX5K73HjuOWti5qrVmQv1z/KuMiuRzeMhCs8I5KLaun2+4nSm8rh9npN+erkZ&#10;xaZFWXLRvNqsb/npdGUlD3ZV8qxFvr32KetbRcq8H68Xet1hF1miyl2hejcqXbbuo48vzlk+Y5Cx&#10;UwccrJ66ccnkgzJx1lbpjMkV1fMO/bt3d1xcZvmUodbuw8vVEivtcYdLGaKWmjf+96olVhqg3/eX&#10;3RWPVNFiQVTi9OW5JUb1k4pzl834/LdknZjrV19TRbK+zu17xtqhcz65MX5p+sIZd3gdb64uuHm2&#10;1t/2D2dKIIAAAggggMD1FIhrbGysr69PTU3tYqvdn+lh1nDtqatdrIrd/RSomzf3yt49zsI9/s/i&#10;m4tX+3y+ote48YkbX/az2rAoJs8K18xxfVNTl2KSuYhNKT6+P6pLlbIzAl0X4LTZdUNqQAABBBAI&#10;KwFmLcJqODoWTJ/5j7jvcPW/fOcVUsarZMeaoTQCCCCAAAIIIIAAAn4IkFr4gRSuRW6a9mDC0n9u&#10;NzopIyXbLRZeBdz/uERXI+NvI3RVkP0RQAABBBBAAAF/BFgQ5Y9SWJe5sn/fpc2/+fjECfXppx6B&#10;duvWc8SIm2d/rdeYsWHdAYJDIFYFWBAVqyNPvxFAAIGoFSC1iNqhpWMIIBDmAqQWYT5AhIcAAggg&#10;0FEBFkR1VIzyCCCAAAIIIIAAAggg4EOA1ILDAgEEEEAAAQQQQAABBAIgQGoRAESqQAABBBBAAAEE&#10;EEAAAVILjgEEEEAAAQQQQAABBBAIgACpRQAQqQIBBBBAAAEEEEAAAQRILTgGEEAAAQQQQAABBBBA&#10;IAACpBYBQAx5Fc2XL3/icHzyl6Me/3M45PWQx0YACCCAAAIIIIAAAjEiwN+1iOyBluThwn98/+//&#10;82vV3OyjJ3Fxff7x632/8724G2+M7H4SPQLRKMDftYjGUaVPCCCAQEwLMGsR2cNf9/WH/v7rF33n&#10;FdKz5mZ5V8pEdieJHgEEEEAAAQQQQCASBEgtImGUWomx8Sc//vjgwXY7IGWkZLvForPAocLhj2+r&#10;i86+0SsEEEAAAQQQQCC8BEgtwms8OhTNpVe3tlk+tcdQ632vkhVrhrtt+dtq26imbtv2Ch9vHyrM&#10;3971K/a6bY8X+qq9QwzOwlaoddvzCw9ZL1aUO1Yum5HYVn0Vhf7kHoe2GUpW4brt29oPu5NErcXj&#10;+3X3zupe1m7Ldw7tGiNG32FUbAvA8OnKhw93jaAcV075Vsk7x9LaXtJfs5utb25Hu58HW3s4netC&#10;5w5q9kIAAQQQQCCiBEgtImq4PIO9Wn2q9ein9t9akvyrn/QySrQombOy7KS9FcxIar2a2n3FbTQS&#10;Vnh2qInTCxaNtiLL+labvdOlshb9tO3cQxeqKC82ajQL1+0rOd1+10cvKpjeZlLTfhUdLVG3bUVx&#10;rj2yRSpPX+j7DOPQXrM/Xd9ypjny2ru492jl+rJIXrF26B7rUN+k8vxKIwOG03VeakAAAQQQQCCy&#10;BEgtImu8/IxW8oqChKFHGr7xz1f83EPffjY249pL7oXnPy63vxd856mlJavzZIJCXrHvhrvf+pVp&#10;B/Nle+rDWY9xuency5jikMJSrdWEe1ytVG7eFNeVF64xJyK8mnP+Ojx/+4ltK1yhGoUr7C6Zscld&#10;/3yrDx7Xl+ZsQIt3nR2Ru/KHCvNWlyydJB3XhU9sX750xyp9keq6e+2czbBa0P2133X1TpvYCLpf&#10;pqQzTulFy4kgu49r9ppinqReo5uYkl5y2p6DyvrWSZ1imWG4ZjNEo6JwzqqSJeO1UovxKlxjshVW&#10;WLsYem6TId7zEjnLrRzGGYt3Yc9Rs1hcY2ePrHFsOFnaaNENLf83Vo7XCkvF3qqVy50J3uhFJ400&#10;ss0RceK4H65ex5Kf/6gohgACCCCAQMwJkFpE35DbecXMvMZTrfVOLpStTMG4nJXLKYc5j7Enp3i5&#10;eYGbs/zkyXX/8czKnMVFBdNVTYr8qreixav26gt38zJ3eXGOeUt44WnzytuqZ8/KqrXbjm5bXpJr&#10;vX3KuJBVKnfZSfPyzm2r81m5EZUq0pUvH1JV4qM5maZIN94/ebJg+ogZy8xQrbor1uQ5VhmNl+UW&#10;rzAet9ihjDv6e1aq4n0t14B5vqtXUlm3/xdljV5UtFjmeRZlGUEPnL585bQlRS3nOmq3LV+SaQRU&#10;lLlkk7VMx/XiSfsSvCTzUTfJQ2qc2Yeylapkn1du4RKeqFZJ21JbC1J3SkknxpXbOaDbZELdm8WZ&#10;myyqGUlZizYtyVm1Z9Fop/DJPUPXmonNKiOcPasceSuUDPmeVar4zbq6Wnv4Ny1ZVe69ACnrW0Vq&#10;jivh9CosXVhqDtOmzKW/sfZ1vSgq1r4eLG23KIOrjO4sH+rQR0ZrLLU1jvQU75mjdkbEieM6XGta&#10;HkvRd9qgRwgggAACCARCgNQiEIohruMbiXsP3fL0VCOKqQOKjfmKtvIKKeZaEGVdi0/LHWssi0pM&#10;ySw5VSM/ZHpckiVmJe0zb8jnrXb1tuZUidz8Nl9epRw1cr1u1ZM446cFM66dLtmx1Hp7tbx9Ttfq&#10;Y/GV78qVXBcuHmdczSeOzcmR//NuTs1YqPKsSRMf9/tzcu81riqTUjJ3nNZdsmNLSfc1YJ7vZn0t&#10;t9jKvvxcoG/UaQWcteiklYe4vahShuYYCEvGjdYvy6/6/0ZnKfPRl0lL9VWy5yZdtgZi9Lgl8lat&#10;F6mPx10kuzA3Z7agBacvVHM855d0bTUOtcoUHL+kxBz3JRPNBErl5IwVPjke9O6jU/aZUwpzdILT&#10;YpPLceVcFtWysFWnTBp8y6rcraGUIdOMI8eTpc0W62qqcoaYh+u9uRqxNRYZ+qoad6OKQ0ZuYw1T&#10;KyPi6p7zcG1xLPlS4DUEEEAAAQQQILWIgmPgVw0vVPV4uOCWp78heUX8Le3mFb66vMO6kV9X48gZ&#10;mtKiREWhcQ9b35Bf7HpTLo7l5rd1JXvSeKrBvIiXGQd5ovfckJxpK11vTx/YirXvynVKsHqvcSUo&#10;zzboq+6WzdmX0W6zBK42SuR2u/5NLqCnDWnZpXYGPmlGgXmBvsqxtvUnns3LceMa3disC1m9lmZb&#10;vd2C1QudGmWmeCPI4py9E61ZCyPV8NiMbMTuhbyT5EXqdUde1u24EiEzK7A3yXaMzW3qQAurJda8&#10;j7zldt3vFUbFmuVKppv07jrB8bHJxI7KM9POloXtLmzLd1uKZs9+1Jze4SPhbLNFt3VfklS0xZI1&#10;Ln2pNQsnxWRh2xzjiGpzRHx1r2vHUjuHGm8jgAACCCAQPQKkFpE8lj17mtFf/a+8D354pMc3nm01&#10;r7BLttJbueucaS6RGl+S61qbbpZenTd8TcMQZc0/7FVLrCtFfS98eW6JOS1hrM6Xp5zl7rU5i6GK&#10;Fk2dsTyn2PX2odaoU3xWrp+ZtmpbfjpdX3V7N+daji9rn+bo++E6VGvJjazSyTRnVCYV57bzJVE+&#10;AnN+rdD4JZkL9SIrWULm/lVacrO/sEJmEqRF2VYYD0UnOfs7vjhn+YxBRrXyoiwucpqM9m5LEoBV&#10;5nzCitOZykrMnIVcXfZuwhD3Js1aVDZkrT0ew58f4hxK19MFsmLta5pKppvyt6c4x0t2auMrv1KG&#10;KmsFXbla4jkP4AxVwM20w6uwch4kbgMh/VpZZatscpvhsatru0VjCZbRz+cd+shwyXuzSPK58JR9&#10;DOr1dYuy2hsRG0fml6ytlWPJSCDb+na11g54XkcAAQQQQCBqBfhr3BE8tHXz5l7Zu8fZgR7/Z/HN&#10;xat9Pl/Ra9z4xI0vR1pX5R783nF6ZZFcw8ld83a/6ynS+ke8MS/AX+OO+UMAAAQQQCDaBJi1iOAR&#10;7TP/Effor/6X77xCyniVjJA+Z82x7vePX5q+sK1vyI2Q/hAmAggggAACCCAQ3QKkFhE8vjdNezBh&#10;6T+32wEpIyXbLRaGBeQvVFgPcrT+GEAYhk1ICCCAAAIIIIBAbAqwICrix/3K/n2XNv/m4xMn1Kef&#10;enSmW7eeI0bcPPtrvcaMjfhO0gEEolGABVHROKr0CQEEEIhpAVKLmB5+Oo8AAiEUILUIIT5NI4AA&#10;AggEQ4AFUcFQpU4EEEAAAQQQQAABBGJOgNQi5oacDiOAAAIIIIAAAgggEAwBUotgqFInAggggAAC&#10;CCCAAAIxJ0BqEXNDTocRQAABBBBAAAEEEAiGAKlFMFSpEwEEEEAAAQQQQACBmBMgtYi5IafDCCCA&#10;AAIIIIAAAggEQ4DUIhiq17vO5suXP3E4PvnLUY//ORzy+vUOhfYQQAABBBBAAAEEYlWAv2sR2SMv&#10;ycOF//j+3//n16q52UdP4uL6/OPX+37ne3E33hjZ/SR6BKJRgL9rEY2jSp8QQACBmBZg1iKyh7/u&#10;6w/9/dcv+s4rpGfNzfKulInsThI9AggggAACCCCAQCQIkFpEwii1EmPjT3788cGD7XZAykjJdotR&#10;AAEEEEAAAQQQQACBrgiQWnRFL8T7Xnp1a5sRpPYYar3fXskQdyS8mq/dlj+8sCK8YiKaMBA4VDj8&#10;8W11YRAIISCAAAIIIBC2AqQWYTs07Qd2tfpU64Wm9t9akvyrn/QySrQsWbc9f7i15W+rbb8tKVG3&#10;fZvHBfehwvztcqFVUdjm9ZY0VHjIr/rNQh0t37LqTtTgvkvdm8WZmxZl+RdyxZo29Oq2Pd5WitKJ&#10;ONsKSjKiNe0nRN6D6F1jRaE+KjqYWVlHgn9krlLtHDnm4dC2YUeb7GB5j9Yryh0rl81I7GAVFEcA&#10;AQQQQCCmBEgtonK4Ja8oSBh6pOEb/3zFV//konb8qYUnza0st3iSP5eSdftKTntUNnpRwfT2L7QS&#10;pxcsGh3uyO5BXreAr1tDbvotBtFrZGprHIuLTp70N7Oy9vbvSAj3g8BHfIkzfuqiyPpWwYykCOwE&#10;ISOAAAIIIHAdBUgtriP2dWrKzitm5jWe8tmkXF9mFn3Lvi+fNKPAvJSU9R7mZsxCSPqR/7g1syHT&#10;DnXbly/dsSrv8W0nrNfzt/3RnLWQ7fSmx507um70mnflrXvzcmPbqM01g6HXHVmbr2kN8/a53uxW&#10;jKbc6nFOvFgFrPjzNxm9ds0J2LfzPctLnFb1MmljF3a+aMYpt9XzrSA9Z2bsqgr3msBOOp/zBq30&#10;1EvG2dNW4mwtJAsq/zdG4ueaQLDnBNxicw5ine+QKgonLS1ZnTd8zZ+ccwXOQXQ/GExe1+jYjbqm&#10;wrSDYMohZJYyctc2R7xijX1sSMAtGN0m2TzTYE95zwCcx7BxrJqH38vOg9b00Ydr4Rq3IGXQ7aOy&#10;wjVn4nzRmKSyD0Lvg/M6/QOnGQQQQAABBMJXgNQifMfG78i+kbj30C1PTzXKTx1QbMxXtJpXSJma&#10;02pIinftFYVzHCvL9DTGnpzi5UbOUJJuzGxsWrKqvCJx+vKV05YU/XTGQHkjZ/nJkwUzBtlV7HAM&#10;WaYLFqUv3aSvyH1vZm3OGYy62hSpxVm/9z6H1DhrUmWlKtnnvsDdqidp2/KS3D1GmYWnxhcekviV&#10;3G8/eXL5kKoSHxHUblu+JNMoUJS5ZNOfJFNKN37blLn0N9Y6In3lbb54skjNMS5hd6hcbbJnpSre&#10;51w2JlVZTY9Tq6WQs+mTe4au9UiEjDja6ak4K6MjZUZPW4uzlZAq1uSpTUa3hzp8dds5rHtWVq3d&#10;d681iMo3ftaispU5MmvxrTtaArofDJIkuGNafK4XJdY8IzcryXzU0Fy8aq8kmW2OeNZEfZhpzfJV&#10;SyZ6rUerq7EPFrMqe/Po3bajzqicAbiOVeuwyWjZs1VqonHYr3Ks3V4nno5VejSMX8+ZpZ0v6im+&#10;FTrx9hiyVg953kAAAQQQQCDmBEgtomDIf9XwQlWPhwtuefobklfE39J2XiH9TRmiTte49bvuUIW+&#10;dp+WO9ZY75GYkllySr9vXeElDcnxRMpM8VwHZe8oV4eOGutqrCVrzlCPdCZxdMo+85b2nFU+xmB0&#10;ljLvJct9dM+3rXpqT5fsWDreKJK3WjmOOhzTzHwpcWyOV7z2/ovHGVesWYtOLpJrZ6t3oxeddE7g&#10;OF8UommOGsklrK4lpqS7BSFNp5sEWeMWS+pQ41Cr8oxIxi8pMenct3Z6Kle/OWN1bUkpmeZuPuP0&#10;HVJdTVXOEHPU7s313W27CzN+6lrP025ILUfE+2BwC9KVB1gvqpShOcaRsGTcaF2T/KojbGfE56ys&#10;2ltRu21t1co5xl5uW2JW0j5zlkTG2mNz750gegSgD2rnsep1+LlVYgUpgEqPXU7uvXo0ZLlawXSd&#10;Rxub9aIeox363473kLX04hUEEEAAAQRiUoDUIhqG/ep/5X3wwyM9vvGsH3mFvmoam+PIc645kZvN&#10;c9bqW/I7rBvzcqnc+nWYLy7jYks2ud+cmSJXY8ZFuUyOnPJ1G92uoGLNcmXMdcisSMtKZWXLXuNe&#10;stzL933FLAnPtJXmrIVsBQ9nmtd87u06aozZDskEzAaqzN/1Qp2SBonSfHdb/uPbnPmQeeNcT+zs&#10;yExpbWG9NG1XVVNlpGJqiTnZoTe3RMVstu2e+gD1jLPNkCTnKTltTqfY3bRyG3lqwqzaOTrOFUd+&#10;hdTeILoF6eJbvdfiO1ViHAkeW3sO+rBcu6JYmYmW566FK5Q5x1UkuZz75t476bBHAL4fBPL2UdY0&#10;iDy+r3T2a3vqdVlH7aZKit80j5YaO4P1MW68hAACCCCAAAKkFpF8DPTs6YxeZxfP/rDVdVBuJWUX&#10;uSMrS3esJeWTinPL5H521iJZGjTJuPVekrvc9/PZcm++0Hm15YKb5jDrylNFi0bLBaIy61lb1crs&#10;gbFnylCr2PBytcS6TnVVKZfrq+YYla44nek5x2IVSpqxPKfYnLWQrfCQxK/MqQOzXX0Teonx/vMO&#10;/bur/PjinOVff3h5bonxrnR/mbHKS7MsX1ll1iGrjFp/lNlV1fJivZ+radmz5YKotnvqffy1iLPt&#10;kLK+JWu3jJDNbo4et0QeltBuRmhusRmjI6/oQWxoE99IPtscRM8gLT55cZXD5jPb8tjaddBDJivQ&#10;jEkDr12HKGuGaq+SmTHn+jiXvO7d1HYC0HV6+8hLS1S5BjMPe5enrK+zF4bJi5nmsWQcLe1/d0GL&#10;DvACAggggAACMSIQ19jYWF9fn5qa2sUOd3+mh1nDtaeudrEqdvdToG7e3Ct79/hTuNe48YkbX/an&#10;JGUQCJmAzCDJ7MRPr+e1u0xhbUpx+xqo69x3TpvXGZzmEEAAAQSCLcCsRbCFg1h/n/mP+Fm7/yX9&#10;rJBiCARYQBYgTVqa+ej1zCsC3AOqQwABBBBAAAFSiwg+Bm6a9mDC0n9utwNSRkq2W4wCCIRSQJ6n&#10;d/sCsesVicdfrrhejdIOAggggAACUSvAgqiIH9or+/dd2vybj0+cUJ9+6tGZbt16jhhx8+yv9Roz&#10;NuI7SQcQiEYBFkRF46jSJwQQQCCmBUgtYnr46TwCCIRQgNQihPg0jQACCCAQDAEWRAVDlToRQAAB&#10;BBBAAAEEEIg5AVKLmBtyOowAAggggAACCCCAQDAESC2CoUqdCCCAAAIIIIAAAgjEnACpRcwNOR1G&#10;AAEEEEAAAQQQQCAYAqQWwVClTgQQQAABBBBAAAEEYk6A1CLmhpwOI4AAAggggAACCCAQDAFSi2Co&#10;UicCCCCAAAIIIIAAAjEnQGoRc0NOhxFAAAEEEEAAAQQQCIYAqUUwVKkTAQQQQAABBBBAAIGYEyC1&#10;iLkhp8MIIIAAAggggAACCARDgNQiGKrUiQACCCCAAAIIIIBAzAmQWsTckNNhBBBAAAEEEEAAAQSC&#10;IUBqEQxV6kQAAQQQQAABBBBAIOYESC1ibsjpMAIIIIAAAggggAACwRCIa2xsrK+vT01N7WLt3Z/p&#10;0cUa2B0BBBCITYFrT12NzY7TawQQQACBKBMI3KxFjxujjIbuIIAAAggggAACCCCAgP8CAUstPp30&#10;Hf9bpSQCCCCAgCnQfM//hgIBBBBAAIHoEAjYgqjo4KAXCCCAAAIIIIAAAggg0DmBgM1adK559kIA&#10;AQQQQAABBBBAAIHoECC1iI5xpBcIIIAAAggggAACCIRYgNQixANA8wgggAACCCCAAAIIRIcAqUV0&#10;jCO9QAABBBBAAAEEEEAgxAKkFiEeAJpHAAEEEEAAAQQQQCA6BEgtomMc6QUCCCCAAAIIIIAAAiEW&#10;ILUI8QDQPAIIIIAAAggggAAC0SFAahEd40gvEEAAAQQQQAABBBAIsQCpRYgHgOYRQAABBBBAAAEE&#10;EIgOAVKL6BhHeoEAAggggAACCCCAQIgFSC1CPAA0jwACCCCAAAIIIIBAdAiQWkTHONILBBBAAAEE&#10;EEAAAQRCLEBqEeIBoHkEEEAAAQQQQAABBKJDgNQiOsaRXiCAAAIIIIAAAgggEGIBUosQDwDNI4AA&#10;AggggAACCCAQHQKkFtExjvQCAQQQQAABBBBAAIEQC/z/ECwVqZpcoOYAAAAASUVORK5CYIJQSwME&#10;FAAGAAgAAAAhAOzHz7jeAAAABQEAAA8AAABkcnMvZG93bnJldi54bWxMj09rwkAQxe+FfodlCr3V&#10;TSpWTbMRkbYnKfgHSm9jdkyC2dmQXZP47V17qZeBx3u895t0MZhadNS6yrKCeBSBIM6trrhQsN99&#10;vsxAOI+ssbZMCi7kYJE9PqSYaNvzhrqtL0QoYZeggtL7JpHS5SUZdCPbEAfvaFuDPsi2kLrFPpSb&#10;Wr5G0Zs0WHFYKLGhVUn5aXs2Cr567Jfj+KNbn46ry+9u8v2zjkmp56dh+Q7C0+D/w3DDD+iQBaaD&#10;PbN2olYQHvF/N3jTaTQGcVAwm8znILNU3tNnV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CRicRqfwIAAIgHAAAOAAAAAAAAAAAAAAAAADoCAABk&#10;cnMvZTJvRG9jLnhtbFBLAQItAAoAAAAAAAAAIQDYru/7SWoAAElqAAAUAAAAAAAAAAAAAAAAAOUE&#10;AABkcnMvbWVkaWEvaW1hZ2UxLnBuZ1BLAQItAAoAAAAAAAAAIQDTh6EQaKkAAGipAAAUAAAAAAAA&#10;AAAAAAAAAGBvAABkcnMvbWVkaWEvaW1hZ2UyLnBuZ1BLAQItABQABgAIAAAAIQDsx8+43gAAAAUB&#10;AAAPAAAAAAAAAAAAAAAAAPoYAQBkcnMvZG93bnJldi54bWxQSwECLQAUAAYACAAAACEALmzwAMUA&#10;AAClAQAAGQAAAAAAAAAAAAAAAAAFGgEAZHJzL19yZWxzL2Uyb0RvYy54bWwucmVsc1BLBQYAAAAA&#10;BwAHAL4BAAABGwEAAAA=&#10;">
                <v:shape id="Imagen 70165050" o:spid="_x0000_s1027" type="#_x0000_t75" style="position:absolute;top:32780;width:54006;height:27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qMkyQAAAOEAAAAPAAAAZHJzL2Rvd25yZXYueG1sRI9NS8NA&#10;EIbvQv/DMoIXsbtVktrYbQlSoSAUrHofsmMSzM6m2bGN/vruQejx5f3iWa5H36kjDbENbGE2NaCI&#10;q+Bari18vL/cPYKKguywC0wWfinCejW5WmLhwonf6LiXWqURjgVaaET6QutYNeQxTkNPnLyvMHiU&#10;JIdauwFPadx3+t6YXHtsOT002NNzQ9X3/sdbeCh3Zb/LFn9yWLSSl/PN5+vtxtqb67F8AiU0yiX8&#10;3946C3MzyzOTJYZElGhAr84AAAD//wMAUEsBAi0AFAAGAAgAAAAhANvh9svuAAAAhQEAABMAAAAA&#10;AAAAAAAAAAAAAAAAAFtDb250ZW50X1R5cGVzXS54bWxQSwECLQAUAAYACAAAACEAWvQsW78AAAAV&#10;AQAACwAAAAAAAAAAAAAAAAAfAQAAX3JlbHMvLnJlbHNQSwECLQAUAAYACAAAACEAtFqjJMkAAADh&#10;AAAADwAAAAAAAAAAAAAAAAAHAgAAZHJzL2Rvd25yZXYueG1sUEsFBgAAAAADAAMAtwAAAP0CAAAA&#10;AA==&#10;">
                  <v:imagedata r:id="rId238" o:title=""/>
                </v:shape>
                <v:shape id="Imagen 70165052" o:spid="_x0000_s1028" type="#_x0000_t75" style="position:absolute;width:54006;height:33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GR4ygAAAOEAAAAPAAAAZHJzL2Rvd25yZXYueG1sRI/dagIx&#10;FITvC32HcITe1USLut0apRQKsiDUH3p9ujnurm5Otkmq69s3hYKXw8x8w8yXvW3FmXxoHGsYDRUI&#10;4tKZhisN+937YwYiRGSDrWPScKUAy8X93Rxz4y68ofM2ViJBOOSooY6xy6UMZU0Ww9B1xMk7OG8x&#10;JukraTxeEty2cqzUVFpsOC3U2NFbTeVp+2M1FMG0z4cPeVwfv/w+eyq+V59ZofXDoH99ARGpj7fw&#10;f3tlNMzUaDpRkzH8PUpvQC5+AQAA//8DAFBLAQItABQABgAIAAAAIQDb4fbL7gAAAIUBAAATAAAA&#10;AAAAAAAAAAAAAAAAAABbQ29udGVudF9UeXBlc10ueG1sUEsBAi0AFAAGAAgAAAAhAFr0LFu/AAAA&#10;FQEAAAsAAAAAAAAAAAAAAAAAHwEAAF9yZWxzLy5yZWxzUEsBAi0AFAAGAAgAAAAhANqYZHjKAAAA&#10;4QAAAA8AAAAAAAAAAAAAAAAABwIAAGRycy9kb3ducmV2LnhtbFBLBQYAAAAAAwADALcAAAD+AgAA&#10;AAA=&#10;">
                  <v:imagedata r:id="rId239" o:title=""/>
                </v:shape>
                <w10:anchorlock/>
              </v:group>
            </w:pict>
          </mc:Fallback>
        </mc:AlternateContent>
      </w:r>
    </w:p>
    <w:p w14:paraId="1EACFCAB" w14:textId="70706FE3" w:rsidR="004312E3" w:rsidRPr="008045E2" w:rsidRDefault="004312E3" w:rsidP="004312E3">
      <w:pPr>
        <w:pStyle w:val="Descripcin"/>
        <w:jc w:val="center"/>
      </w:pPr>
      <w:bookmarkStart w:id="485" w:name="_Toc163215104"/>
      <w:bookmarkStart w:id="486" w:name="_Toc167295506"/>
      <w:r>
        <w:t xml:space="preserve">Imagen </w:t>
      </w:r>
      <w:r>
        <w:fldChar w:fldCharType="begin"/>
      </w:r>
      <w:r>
        <w:instrText xml:space="preserve"> SEQ Imagen \* ARABIC </w:instrText>
      </w:r>
      <w:r>
        <w:fldChar w:fldCharType="separate"/>
      </w:r>
      <w:r w:rsidR="00562282">
        <w:rPr>
          <w:noProof/>
        </w:rPr>
        <w:t>175</w:t>
      </w:r>
      <w:r>
        <w:fldChar w:fldCharType="end"/>
      </w:r>
      <w:r w:rsidRPr="00AE6A25">
        <w:t xml:space="preserve">: Planes Operativos Anuales </w:t>
      </w:r>
      <w:r>
        <w:t>OCI</w:t>
      </w:r>
      <w:r w:rsidRPr="00AE6A25">
        <w:t xml:space="preserve"> - Editar Servicio de Control</w:t>
      </w:r>
      <w:bookmarkEnd w:id="485"/>
      <w:bookmarkEnd w:id="486"/>
    </w:p>
    <w:p w14:paraId="6D65F9AB" w14:textId="77777777" w:rsidR="004312E3" w:rsidRPr="00E425A7" w:rsidRDefault="004312E3" w:rsidP="004312E3">
      <w:pPr>
        <w:pStyle w:val="Prrafodelista"/>
        <w:rPr>
          <w:sz w:val="22"/>
          <w:szCs w:val="22"/>
          <w:lang w:val="es-ES"/>
        </w:rPr>
      </w:pPr>
      <w:r w:rsidRPr="00E425A7">
        <w:rPr>
          <w:sz w:val="22"/>
          <w:szCs w:val="22"/>
          <w:lang w:val="es-ES"/>
        </w:rPr>
        <w:t>Muestra la información de los datos de servicio de control:</w:t>
      </w:r>
    </w:p>
    <w:p w14:paraId="7C28153F" w14:textId="4DF42025" w:rsidR="004312E3" w:rsidRDefault="004312E3" w:rsidP="00F52FDE">
      <w:pPr>
        <w:pStyle w:val="Prrafodelista"/>
        <w:numPr>
          <w:ilvl w:val="0"/>
          <w:numId w:val="79"/>
        </w:numPr>
        <w:rPr>
          <w:lang w:val="es-ES"/>
        </w:rPr>
      </w:pPr>
      <w:r>
        <w:rPr>
          <w:lang w:val="es-ES"/>
        </w:rPr>
        <w:t>Código de planificación, código de catálogo (No editables)</w:t>
      </w:r>
    </w:p>
    <w:p w14:paraId="28C4031B" w14:textId="2A87F319" w:rsidR="004312E3" w:rsidRDefault="004312E3" w:rsidP="00F52FDE">
      <w:pPr>
        <w:pStyle w:val="Prrafodelista"/>
        <w:numPr>
          <w:ilvl w:val="0"/>
          <w:numId w:val="79"/>
        </w:numPr>
        <w:rPr>
          <w:lang w:val="es-ES"/>
        </w:rPr>
      </w:pPr>
      <w:r w:rsidRPr="004D2A1F">
        <w:rPr>
          <w:lang w:val="es-ES"/>
        </w:rPr>
        <w:t>Datos generales:</w:t>
      </w:r>
      <w:r>
        <w:rPr>
          <w:lang w:val="es-ES"/>
        </w:rPr>
        <w:t xml:space="preserve"> Solo se podrá editar la </w:t>
      </w:r>
      <w:r w:rsidRPr="00F86569">
        <w:rPr>
          <w:i/>
          <w:iCs/>
          <w:lang w:val="es-ES"/>
        </w:rPr>
        <w:t>meta anual y el producto</w:t>
      </w:r>
      <w:r>
        <w:rPr>
          <w:lang w:val="es-ES"/>
        </w:rPr>
        <w:t xml:space="preserve">. La información del tipo de servicio, modalidad de servicio, </w:t>
      </w:r>
      <w:proofErr w:type="spellStart"/>
      <w:r>
        <w:rPr>
          <w:lang w:val="es-ES"/>
        </w:rPr>
        <w:t>N°</w:t>
      </w:r>
      <w:proofErr w:type="spellEnd"/>
      <w:r>
        <w:rPr>
          <w:lang w:val="es-ES"/>
        </w:rPr>
        <w:t xml:space="preserve"> de integrante, horas hombre, costo y acción estratégica son campos no editables. </w:t>
      </w:r>
    </w:p>
    <w:p w14:paraId="02B7E7F9" w14:textId="77777777" w:rsidR="004312E3" w:rsidRDefault="004312E3" w:rsidP="00F52FDE">
      <w:pPr>
        <w:pStyle w:val="Prrafodelista"/>
        <w:numPr>
          <w:ilvl w:val="0"/>
          <w:numId w:val="79"/>
        </w:numPr>
        <w:rPr>
          <w:lang w:val="es-ES"/>
        </w:rPr>
      </w:pPr>
      <w:r>
        <w:rPr>
          <w:lang w:val="es-ES"/>
        </w:rPr>
        <w:t>Objetivos de calidad: permite seleccionar uno o más objetivos de calidad.</w:t>
      </w:r>
    </w:p>
    <w:p w14:paraId="644AE1AB" w14:textId="77777777" w:rsidR="004312E3" w:rsidRDefault="004312E3" w:rsidP="00F52FDE">
      <w:pPr>
        <w:pStyle w:val="Prrafodelista"/>
        <w:numPr>
          <w:ilvl w:val="0"/>
          <w:numId w:val="79"/>
        </w:numPr>
        <w:rPr>
          <w:lang w:val="es-ES"/>
        </w:rPr>
      </w:pPr>
      <w:r>
        <w:rPr>
          <w:lang w:val="es-ES"/>
        </w:rPr>
        <w:t>En los desplegables seleccionar registro de lineamiento de política relacionado y evento asociado.</w:t>
      </w:r>
    </w:p>
    <w:p w14:paraId="14629234" w14:textId="77777777" w:rsidR="004312E3" w:rsidRDefault="004312E3" w:rsidP="00F52FDE">
      <w:pPr>
        <w:pStyle w:val="Prrafodelista"/>
        <w:numPr>
          <w:ilvl w:val="0"/>
          <w:numId w:val="79"/>
        </w:numPr>
        <w:rPr>
          <w:lang w:val="es-ES"/>
        </w:rPr>
      </w:pPr>
      <w:r>
        <w:rPr>
          <w:lang w:val="es-ES"/>
        </w:rPr>
        <w:t>Seleccionar la fecha de inicio y la fecha final del periodo de ejecución: Considerar que l</w:t>
      </w:r>
      <w:r w:rsidRPr="00A966AE">
        <w:rPr>
          <w:lang w:val="es-ES"/>
        </w:rPr>
        <w:t>a fecha de fin de ejecución no puede ser menor o igual a la fecha de inicio de ejecución</w:t>
      </w:r>
      <w:r>
        <w:rPr>
          <w:lang w:val="es-ES"/>
        </w:rPr>
        <w:t>.</w:t>
      </w:r>
    </w:p>
    <w:p w14:paraId="17B279E2" w14:textId="05727E43" w:rsidR="004312E3" w:rsidRPr="004312E3" w:rsidRDefault="004312E3" w:rsidP="00F52FDE">
      <w:pPr>
        <w:pStyle w:val="Prrafodelista"/>
        <w:numPr>
          <w:ilvl w:val="0"/>
          <w:numId w:val="79"/>
        </w:numPr>
        <w:rPr>
          <w:lang w:val="es-ES"/>
        </w:rPr>
      </w:pPr>
      <w:r w:rsidRPr="004312E3">
        <w:rPr>
          <w:lang w:val="es-ES"/>
        </w:rPr>
        <w:lastRenderedPageBreak/>
        <w:t>Una vez finalizada la edición de los datos del servicio de control dar clic en el botón “Guardar” y muestra un mensaje de éxito.</w:t>
      </w:r>
    </w:p>
    <w:p w14:paraId="34FAA2AD" w14:textId="77777777" w:rsidR="004312E3" w:rsidRPr="00F86569" w:rsidRDefault="004312E3" w:rsidP="00F52FDE">
      <w:pPr>
        <w:pStyle w:val="Prrafodelista"/>
        <w:numPr>
          <w:ilvl w:val="0"/>
          <w:numId w:val="79"/>
        </w:numPr>
        <w:rPr>
          <w:lang w:val="es-ES"/>
        </w:rPr>
      </w:pPr>
      <w:r>
        <w:rPr>
          <w:lang w:val="es-ES"/>
        </w:rPr>
        <w:t>Botón Reestablecer: Nos permite borrar los cambios realizados antes de guardar.</w:t>
      </w:r>
    </w:p>
    <w:p w14:paraId="0E3F9CF2" w14:textId="77777777" w:rsidR="004312E3" w:rsidRDefault="004312E3" w:rsidP="00F52FDE">
      <w:pPr>
        <w:pStyle w:val="Prrafodelista"/>
        <w:numPr>
          <w:ilvl w:val="0"/>
          <w:numId w:val="79"/>
        </w:numPr>
        <w:rPr>
          <w:lang w:val="es-ES"/>
        </w:rPr>
      </w:pPr>
      <w:r>
        <w:rPr>
          <w:lang w:val="es-ES"/>
        </w:rPr>
        <w:t>Botón Siguiente: Nos permite avanzar al siguiente segmento.</w:t>
      </w:r>
    </w:p>
    <w:p w14:paraId="39749814" w14:textId="77777777" w:rsidR="004312E3" w:rsidRDefault="004312E3" w:rsidP="00F52FDE">
      <w:pPr>
        <w:pStyle w:val="Prrafodelista"/>
        <w:numPr>
          <w:ilvl w:val="0"/>
          <w:numId w:val="79"/>
        </w:numPr>
        <w:rPr>
          <w:lang w:val="es-ES"/>
        </w:rPr>
      </w:pPr>
      <w:r>
        <w:rPr>
          <w:lang w:val="es-ES"/>
        </w:rPr>
        <w:t>Botón Cancelar: Nos permite cerra el formulario</w:t>
      </w:r>
    </w:p>
    <w:p w14:paraId="48FAF887" w14:textId="77777777" w:rsidR="004312E3" w:rsidRDefault="004312E3" w:rsidP="004312E3">
      <w:pPr>
        <w:pStyle w:val="Prrafodelista"/>
        <w:ind w:left="1440"/>
        <w:rPr>
          <w:lang w:val="es-ES"/>
        </w:rPr>
      </w:pPr>
    </w:p>
    <w:p w14:paraId="5F1D34E6" w14:textId="77777777" w:rsidR="004312E3" w:rsidRDefault="004312E3" w:rsidP="004312E3">
      <w:pPr>
        <w:pStyle w:val="Prrafodelista"/>
        <w:rPr>
          <w:i/>
          <w:iCs/>
          <w:lang w:val="es-ES"/>
        </w:rPr>
      </w:pPr>
      <w:r w:rsidRPr="00A56C27">
        <w:rPr>
          <w:i/>
          <w:iCs/>
          <w:lang w:val="es-ES"/>
        </w:rPr>
        <w:t>Nota: El servicio de Control posterior y Previo son similares, el usuario deberá registrar los datos que solicita el sistema.</w:t>
      </w:r>
    </w:p>
    <w:p w14:paraId="7E833DEF" w14:textId="77777777" w:rsidR="004312E3" w:rsidRPr="00451131" w:rsidRDefault="004312E3" w:rsidP="004312E3">
      <w:pPr>
        <w:pStyle w:val="Prrafodelista"/>
        <w:rPr>
          <w:i/>
          <w:iCs/>
          <w:lang w:val="es-ES"/>
        </w:rPr>
      </w:pPr>
    </w:p>
    <w:p w14:paraId="0BEBE6A0" w14:textId="77777777" w:rsidR="004312E3" w:rsidRPr="005033EB" w:rsidRDefault="004312E3" w:rsidP="004312E3">
      <w:pPr>
        <w:pStyle w:val="Prrafodelista"/>
        <w:rPr>
          <w:sz w:val="22"/>
          <w:szCs w:val="22"/>
          <w:lang w:val="es-ES"/>
        </w:rPr>
      </w:pPr>
      <w:r w:rsidRPr="005033EB">
        <w:rPr>
          <w:b/>
          <w:bCs/>
          <w:sz w:val="22"/>
          <w:szCs w:val="22"/>
          <w:lang w:val="es-ES"/>
        </w:rPr>
        <w:t>Editar Personal:</w:t>
      </w:r>
      <w:r w:rsidRPr="005033EB">
        <w:rPr>
          <w:sz w:val="22"/>
          <w:szCs w:val="22"/>
          <w:lang w:val="es-ES"/>
        </w:rPr>
        <w:t xml:space="preserve"> Muestra la información:</w:t>
      </w:r>
    </w:p>
    <w:p w14:paraId="73FB31B5" w14:textId="77777777" w:rsidR="004312E3" w:rsidRDefault="004312E3" w:rsidP="004312E3">
      <w:pPr>
        <w:pStyle w:val="Prrafodelista"/>
        <w:keepNext/>
      </w:pPr>
      <w:r>
        <w:rPr>
          <w:noProof/>
        </w:rPr>
        <w:drawing>
          <wp:inline distT="0" distB="0" distL="0" distR="0" wp14:anchorId="5ABB3AEB" wp14:editId="5BD0218F">
            <wp:extent cx="5000625" cy="779639"/>
            <wp:effectExtent l="19050" t="19050" r="9525" b="20955"/>
            <wp:docPr id="628814759" name="Imagen 628814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028537" cy="783991"/>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06AEE5B1" w14:textId="79754373" w:rsidR="004312E3" w:rsidRPr="00562A56" w:rsidRDefault="004312E3" w:rsidP="004312E3">
      <w:pPr>
        <w:pStyle w:val="Descripcin"/>
        <w:jc w:val="center"/>
        <w:rPr>
          <w:lang w:val="es-ES"/>
        </w:rPr>
      </w:pPr>
      <w:bookmarkStart w:id="487" w:name="_Toc163215105"/>
      <w:bookmarkStart w:id="488" w:name="_Toc167295507"/>
      <w:r>
        <w:t xml:space="preserve">Imagen </w:t>
      </w:r>
      <w:r>
        <w:fldChar w:fldCharType="begin"/>
      </w:r>
      <w:r>
        <w:instrText xml:space="preserve"> SEQ Imagen \* ARABIC </w:instrText>
      </w:r>
      <w:r>
        <w:fldChar w:fldCharType="separate"/>
      </w:r>
      <w:r w:rsidR="00562282">
        <w:rPr>
          <w:noProof/>
        </w:rPr>
        <w:t>176</w:t>
      </w:r>
      <w:r>
        <w:fldChar w:fldCharType="end"/>
      </w:r>
      <w:r>
        <w:t xml:space="preserve">: </w:t>
      </w:r>
      <w:r w:rsidRPr="00A1298C">
        <w:t xml:space="preserve">Planes Operativos Anuales </w:t>
      </w:r>
      <w:r>
        <w:t>OCI</w:t>
      </w:r>
      <w:r w:rsidRPr="00A1298C">
        <w:t xml:space="preserve"> - Servicio de Control</w:t>
      </w:r>
      <w:r>
        <w:rPr>
          <w:noProof/>
        </w:rPr>
        <w:t>/Información personal</w:t>
      </w:r>
      <w:bookmarkEnd w:id="487"/>
      <w:bookmarkEnd w:id="488"/>
    </w:p>
    <w:p w14:paraId="7EAE715E" w14:textId="77777777" w:rsidR="004312E3" w:rsidRDefault="004312E3" w:rsidP="004312E3">
      <w:pPr>
        <w:pStyle w:val="Prrafodelista"/>
        <w:keepNext/>
      </w:pPr>
      <w:r>
        <w:rPr>
          <w:noProof/>
        </w:rPr>
        <w:drawing>
          <wp:inline distT="0" distB="0" distL="0" distR="0" wp14:anchorId="5AA46322" wp14:editId="6F7BF6AD">
            <wp:extent cx="5000625" cy="2282472"/>
            <wp:effectExtent l="19050" t="19050" r="9525" b="22860"/>
            <wp:docPr id="628814760" name="Imagen 628814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5015106" cy="2289082"/>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05401A97" w14:textId="77566C39" w:rsidR="004312E3" w:rsidRDefault="004312E3" w:rsidP="004312E3">
      <w:pPr>
        <w:pStyle w:val="Descripcin"/>
        <w:jc w:val="center"/>
        <w:rPr>
          <w:lang w:val="es-ES"/>
        </w:rPr>
      </w:pPr>
      <w:bookmarkStart w:id="489" w:name="_Toc163215106"/>
      <w:bookmarkStart w:id="490" w:name="_Toc167295508"/>
      <w:r>
        <w:t xml:space="preserve">Imagen </w:t>
      </w:r>
      <w:r>
        <w:fldChar w:fldCharType="begin"/>
      </w:r>
      <w:r>
        <w:instrText xml:space="preserve"> SEQ Imagen \* ARABIC </w:instrText>
      </w:r>
      <w:r>
        <w:fldChar w:fldCharType="separate"/>
      </w:r>
      <w:r w:rsidR="00562282">
        <w:rPr>
          <w:noProof/>
        </w:rPr>
        <w:t>177</w:t>
      </w:r>
      <w:r>
        <w:fldChar w:fldCharType="end"/>
      </w:r>
      <w:r>
        <w:t xml:space="preserve">: </w:t>
      </w:r>
      <w:r w:rsidRPr="00CC6719">
        <w:t xml:space="preserve">Planes Operativos Anuales </w:t>
      </w:r>
      <w:r>
        <w:t>OCI</w:t>
      </w:r>
      <w:r w:rsidRPr="00CC6719">
        <w:t xml:space="preserve"> -</w:t>
      </w:r>
      <w:r>
        <w:t xml:space="preserve"> </w:t>
      </w:r>
      <w:r w:rsidRPr="00CC6719">
        <w:t>Servicio de Control</w:t>
      </w:r>
      <w:r>
        <w:rPr>
          <w:noProof/>
        </w:rPr>
        <w:t>/Editar Personal</w:t>
      </w:r>
      <w:bookmarkEnd w:id="489"/>
      <w:bookmarkEnd w:id="490"/>
    </w:p>
    <w:p w14:paraId="0748B4A7" w14:textId="77777777" w:rsidR="004312E3" w:rsidRPr="00E425A7" w:rsidRDefault="004312E3" w:rsidP="004312E3">
      <w:pPr>
        <w:pStyle w:val="Prrafodelista"/>
        <w:rPr>
          <w:sz w:val="22"/>
          <w:szCs w:val="22"/>
          <w:lang w:val="es-ES"/>
        </w:rPr>
      </w:pPr>
      <w:r w:rsidRPr="00E425A7">
        <w:rPr>
          <w:sz w:val="22"/>
          <w:szCs w:val="22"/>
          <w:lang w:val="es-ES"/>
        </w:rPr>
        <w:t>Muestra la información del personal:</w:t>
      </w:r>
    </w:p>
    <w:p w14:paraId="0B471B13" w14:textId="5B0C8A2C" w:rsidR="004312E3" w:rsidRDefault="004312E3" w:rsidP="00F52FDE">
      <w:pPr>
        <w:pStyle w:val="Prrafodelista"/>
        <w:numPr>
          <w:ilvl w:val="0"/>
          <w:numId w:val="80"/>
        </w:numPr>
        <w:rPr>
          <w:lang w:val="es-ES"/>
        </w:rPr>
      </w:pPr>
      <w:r>
        <w:rPr>
          <w:lang w:val="es-ES"/>
        </w:rPr>
        <w:t>Fecha inicio, fecha fin: campos no editables</w:t>
      </w:r>
    </w:p>
    <w:p w14:paraId="41E6686A" w14:textId="35D2F44A" w:rsidR="004312E3" w:rsidRDefault="004312E3" w:rsidP="00F52FDE">
      <w:pPr>
        <w:pStyle w:val="Prrafodelista"/>
        <w:numPr>
          <w:ilvl w:val="0"/>
          <w:numId w:val="80"/>
        </w:numPr>
        <w:rPr>
          <w:lang w:val="es-ES"/>
        </w:rPr>
      </w:pPr>
      <w:r>
        <w:rPr>
          <w:lang w:val="es-ES"/>
        </w:rPr>
        <w:t>Tabla agregar personal: Para agregar un personal dar clic en “Buscar y agregar”</w:t>
      </w:r>
    </w:p>
    <w:p w14:paraId="3F409368" w14:textId="77777777" w:rsidR="004312E3" w:rsidRDefault="004312E3" w:rsidP="004312E3">
      <w:pPr>
        <w:pStyle w:val="Prrafodelista"/>
        <w:keepNext/>
      </w:pPr>
      <w:r>
        <w:rPr>
          <w:noProof/>
        </w:rPr>
        <w:lastRenderedPageBreak/>
        <w:drawing>
          <wp:anchor distT="0" distB="0" distL="114300" distR="114300" simplePos="0" relativeHeight="252082181" behindDoc="0" locked="0" layoutInCell="1" allowOverlap="1" wp14:anchorId="01B33733" wp14:editId="535945D1">
            <wp:simplePos x="0" y="0"/>
            <wp:positionH relativeFrom="margin">
              <wp:posOffset>3492500</wp:posOffset>
            </wp:positionH>
            <wp:positionV relativeFrom="paragraph">
              <wp:posOffset>331470</wp:posOffset>
            </wp:positionV>
            <wp:extent cx="218685" cy="234170"/>
            <wp:effectExtent l="0" t="7620" r="0" b="2540"/>
            <wp:wrapNone/>
            <wp:docPr id="2074584333" name="Gráfico 2074584333"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218685" cy="23417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22D835CD" wp14:editId="5B94BFE7">
            <wp:extent cx="4981575" cy="1433263"/>
            <wp:effectExtent l="19050" t="19050" r="9525" b="14605"/>
            <wp:docPr id="2074584334" name="Imagen 2074584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042524" cy="1450799"/>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2B63E203" w14:textId="04F79C29" w:rsidR="004312E3" w:rsidRDefault="004312E3" w:rsidP="004312E3">
      <w:pPr>
        <w:pStyle w:val="Descripcin"/>
        <w:ind w:left="720"/>
        <w:jc w:val="center"/>
        <w:rPr>
          <w:lang w:val="es-ES"/>
        </w:rPr>
      </w:pPr>
      <w:bookmarkStart w:id="491" w:name="_Toc163215107"/>
      <w:bookmarkStart w:id="492" w:name="_Toc167295509"/>
      <w:r>
        <w:t xml:space="preserve">Imagen </w:t>
      </w:r>
      <w:r>
        <w:fldChar w:fldCharType="begin"/>
      </w:r>
      <w:r>
        <w:instrText xml:space="preserve"> SEQ Imagen \* ARABIC </w:instrText>
      </w:r>
      <w:r>
        <w:fldChar w:fldCharType="separate"/>
      </w:r>
      <w:r w:rsidR="00562282">
        <w:rPr>
          <w:noProof/>
        </w:rPr>
        <w:t>178</w:t>
      </w:r>
      <w:r>
        <w:fldChar w:fldCharType="end"/>
      </w:r>
      <w:r>
        <w:t xml:space="preserve">: </w:t>
      </w:r>
      <w:r w:rsidRPr="00C9379E">
        <w:t xml:space="preserve">Planes Operativos Anuales </w:t>
      </w:r>
      <w:r>
        <w:t>OCI</w:t>
      </w:r>
      <w:r w:rsidRPr="00C9379E">
        <w:t xml:space="preserve"> - Servicio de Control</w:t>
      </w:r>
      <w:r>
        <w:t>/Agregar Personal</w:t>
      </w:r>
      <w:bookmarkEnd w:id="491"/>
      <w:bookmarkEnd w:id="492"/>
    </w:p>
    <w:p w14:paraId="31E24FC7" w14:textId="77777777" w:rsidR="004312E3" w:rsidRPr="005033EB" w:rsidRDefault="004312E3" w:rsidP="004312E3">
      <w:pPr>
        <w:pStyle w:val="Prrafodelista"/>
        <w:ind w:left="1440"/>
        <w:rPr>
          <w:lang w:val="es-ES"/>
        </w:rPr>
      </w:pPr>
      <w:r w:rsidRPr="005033EB">
        <w:rPr>
          <w:lang w:val="es-ES"/>
        </w:rPr>
        <w:t>Luego se desplegará la ventana Agregar Personal, donde se debe seleccionar por lo menos un registro y dar clic en “Agregar Personal”</w:t>
      </w:r>
    </w:p>
    <w:p w14:paraId="521B5218" w14:textId="77777777" w:rsidR="004312E3" w:rsidRDefault="004312E3" w:rsidP="004312E3">
      <w:pPr>
        <w:pStyle w:val="Prrafodelista"/>
        <w:keepNext/>
      </w:pPr>
      <w:r>
        <w:rPr>
          <w:noProof/>
        </w:rPr>
        <w:drawing>
          <wp:inline distT="0" distB="0" distL="0" distR="0" wp14:anchorId="7492F73A" wp14:editId="45236501">
            <wp:extent cx="4917026" cy="2406770"/>
            <wp:effectExtent l="19050" t="19050" r="17145" b="12700"/>
            <wp:docPr id="2074584335" name="Imagen 2074584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4929033" cy="2412647"/>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7D294386" w14:textId="7959405A" w:rsidR="004312E3" w:rsidRDefault="004312E3" w:rsidP="004312E3">
      <w:pPr>
        <w:pStyle w:val="Descripcin"/>
        <w:ind w:left="1440"/>
        <w:jc w:val="center"/>
        <w:rPr>
          <w:lang w:val="es-ES"/>
        </w:rPr>
      </w:pPr>
      <w:bookmarkStart w:id="493" w:name="_Toc163215108"/>
      <w:bookmarkStart w:id="494" w:name="_Toc167295510"/>
      <w:r>
        <w:t xml:space="preserve">Imagen </w:t>
      </w:r>
      <w:r>
        <w:fldChar w:fldCharType="begin"/>
      </w:r>
      <w:r>
        <w:instrText xml:space="preserve"> SEQ Imagen \* ARABIC </w:instrText>
      </w:r>
      <w:r>
        <w:fldChar w:fldCharType="separate"/>
      </w:r>
      <w:r w:rsidR="00562282">
        <w:rPr>
          <w:noProof/>
        </w:rPr>
        <w:t>179</w:t>
      </w:r>
      <w:r>
        <w:fldChar w:fldCharType="end"/>
      </w:r>
      <w:r w:rsidRPr="00B54CCD">
        <w:t>:</w:t>
      </w:r>
      <w:r>
        <w:t xml:space="preserve"> </w:t>
      </w:r>
      <w:r w:rsidRPr="00B54CCD">
        <w:t xml:space="preserve">Planes Operativos Anuales </w:t>
      </w:r>
      <w:r>
        <w:t>OCI</w:t>
      </w:r>
      <w:r w:rsidRPr="00B54CCD">
        <w:t xml:space="preserve"> - Servicio de Control/</w:t>
      </w:r>
      <w:r>
        <w:t xml:space="preserve">Selección </w:t>
      </w:r>
      <w:r w:rsidRPr="00B54CCD">
        <w:t>Personal</w:t>
      </w:r>
      <w:bookmarkEnd w:id="493"/>
      <w:bookmarkEnd w:id="494"/>
    </w:p>
    <w:p w14:paraId="33105F98" w14:textId="77777777" w:rsidR="004312E3" w:rsidRPr="005033EB" w:rsidRDefault="004312E3" w:rsidP="004312E3">
      <w:pPr>
        <w:pStyle w:val="Prrafodelista"/>
        <w:ind w:left="1440"/>
        <w:rPr>
          <w:lang w:val="es-ES"/>
        </w:rPr>
      </w:pPr>
      <w:r w:rsidRPr="005033EB">
        <w:rPr>
          <w:b/>
          <w:bCs/>
          <w:lang w:val="es-ES"/>
        </w:rPr>
        <w:t>Nota</w:t>
      </w:r>
      <w:r w:rsidRPr="005033EB">
        <w:rPr>
          <w:b/>
          <w:bCs/>
          <w:i/>
          <w:iCs/>
          <w:lang w:val="es-ES"/>
        </w:rPr>
        <w:t>:</w:t>
      </w:r>
      <w:r w:rsidRPr="005033EB">
        <w:rPr>
          <w:i/>
          <w:iCs/>
          <w:lang w:val="es-ES"/>
        </w:rPr>
        <w:t xml:space="preserve"> Para visualizar el servicio/actividad y HH asignadas del personal dar clic en la flecha</w:t>
      </w:r>
      <w:r w:rsidRPr="005033EB">
        <w:rPr>
          <w:lang w:val="es-ES"/>
        </w:rPr>
        <w:t xml:space="preserve"> </w:t>
      </w:r>
      <w:r w:rsidRPr="005033EB">
        <w:rPr>
          <w:noProof/>
        </w:rPr>
        <w:drawing>
          <wp:inline distT="0" distB="0" distL="0" distR="0" wp14:anchorId="79E6B7CB" wp14:editId="2325DE2F">
            <wp:extent cx="2734574" cy="231593"/>
            <wp:effectExtent l="0" t="0" r="0" b="0"/>
            <wp:docPr id="2074584336" name="Imagen 207458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777958" cy="235267"/>
                    </a:xfrm>
                    <a:prstGeom prst="rect">
                      <a:avLst/>
                    </a:prstGeom>
                  </pic:spPr>
                </pic:pic>
              </a:graphicData>
            </a:graphic>
          </wp:inline>
        </w:drawing>
      </w:r>
    </w:p>
    <w:p w14:paraId="16302410" w14:textId="77777777" w:rsidR="004312E3" w:rsidRPr="005033EB" w:rsidRDefault="004312E3" w:rsidP="004312E3">
      <w:pPr>
        <w:pStyle w:val="Prrafodelista"/>
        <w:ind w:left="1440"/>
        <w:rPr>
          <w:lang w:val="es-ES"/>
        </w:rPr>
      </w:pPr>
    </w:p>
    <w:p w14:paraId="4FE4251F" w14:textId="77777777" w:rsidR="004312E3" w:rsidRPr="005033EB" w:rsidRDefault="004312E3" w:rsidP="004312E3">
      <w:pPr>
        <w:pStyle w:val="Prrafodelista"/>
        <w:ind w:left="1440"/>
        <w:rPr>
          <w:lang w:val="es-ES"/>
        </w:rPr>
      </w:pPr>
      <w:r w:rsidRPr="005033EB">
        <w:rPr>
          <w:lang w:val="es-ES"/>
        </w:rPr>
        <w:t>El personal agregado aparece en la tabla, se visualiza los nombres y apellidos, categoría, cargo, HH, fecha inicio y fecha final. En la tabla se tiene las opciones de editar y eliminar el registro.</w:t>
      </w:r>
    </w:p>
    <w:p w14:paraId="7E70EFA6" w14:textId="77777777" w:rsidR="004312E3" w:rsidRDefault="004312E3" w:rsidP="004312E3">
      <w:pPr>
        <w:pStyle w:val="Prrafodelista"/>
        <w:keepNext/>
      </w:pPr>
      <w:r>
        <w:rPr>
          <w:noProof/>
        </w:rPr>
        <w:drawing>
          <wp:inline distT="0" distB="0" distL="0" distR="0" wp14:anchorId="7EC9793A" wp14:editId="123CA334">
            <wp:extent cx="4943655" cy="1150904"/>
            <wp:effectExtent l="19050" t="19050" r="9525" b="11430"/>
            <wp:docPr id="628814765" name="Imagen 628814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4963337" cy="1155486"/>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4DA6A7E5" w14:textId="526FEA9C" w:rsidR="004312E3" w:rsidRDefault="004312E3" w:rsidP="004312E3">
      <w:pPr>
        <w:pStyle w:val="Descripcin"/>
        <w:ind w:left="720"/>
        <w:jc w:val="center"/>
        <w:rPr>
          <w:lang w:val="es-ES"/>
        </w:rPr>
      </w:pPr>
      <w:bookmarkStart w:id="495" w:name="_Toc163215109"/>
      <w:bookmarkStart w:id="496" w:name="_Toc167295511"/>
      <w:r>
        <w:t xml:space="preserve">Imagen </w:t>
      </w:r>
      <w:r>
        <w:fldChar w:fldCharType="begin"/>
      </w:r>
      <w:r>
        <w:instrText xml:space="preserve"> SEQ Imagen \* ARABIC </w:instrText>
      </w:r>
      <w:r>
        <w:fldChar w:fldCharType="separate"/>
      </w:r>
      <w:r w:rsidR="00562282">
        <w:rPr>
          <w:noProof/>
        </w:rPr>
        <w:t>180</w:t>
      </w:r>
      <w:r>
        <w:fldChar w:fldCharType="end"/>
      </w:r>
      <w:r>
        <w:t xml:space="preserve">: </w:t>
      </w:r>
      <w:r w:rsidRPr="00CC4E64">
        <w:t xml:space="preserve">Planes Operativos Anuales </w:t>
      </w:r>
      <w:r>
        <w:t>OCI</w:t>
      </w:r>
      <w:r w:rsidRPr="00CC4E64">
        <w:t xml:space="preserve"> - Servicio de Control/</w:t>
      </w:r>
      <w:r>
        <w:t xml:space="preserve">Tabla </w:t>
      </w:r>
      <w:r w:rsidRPr="00CC4E64">
        <w:t>Agregar Personal</w:t>
      </w:r>
      <w:bookmarkEnd w:id="495"/>
      <w:bookmarkEnd w:id="496"/>
    </w:p>
    <w:p w14:paraId="0D83C7F3" w14:textId="77777777" w:rsidR="004312E3" w:rsidRPr="005033EB" w:rsidRDefault="004312E3" w:rsidP="004312E3">
      <w:pPr>
        <w:pStyle w:val="Prrafodelista"/>
        <w:ind w:left="1440"/>
        <w:rPr>
          <w:lang w:val="es-ES"/>
        </w:rPr>
      </w:pPr>
      <w:r w:rsidRPr="005033EB">
        <w:rPr>
          <w:lang w:val="es-ES"/>
        </w:rPr>
        <w:t xml:space="preserve">Seleccionar el icono de </w:t>
      </w:r>
      <w:r w:rsidRPr="005033EB">
        <w:rPr>
          <w:noProof/>
        </w:rPr>
        <w:drawing>
          <wp:inline distT="0" distB="0" distL="0" distR="0" wp14:anchorId="3B4DC28E" wp14:editId="312D920F">
            <wp:extent cx="142875" cy="133350"/>
            <wp:effectExtent l="0" t="0" r="9525" b="0"/>
            <wp:docPr id="2074584337" name="Imagen 207458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142875" cy="133350"/>
                    </a:xfrm>
                    <a:prstGeom prst="rect">
                      <a:avLst/>
                    </a:prstGeom>
                  </pic:spPr>
                </pic:pic>
              </a:graphicData>
            </a:graphic>
          </wp:inline>
        </w:drawing>
      </w:r>
      <w:r w:rsidRPr="005033EB">
        <w:rPr>
          <w:lang w:val="es-ES"/>
        </w:rPr>
        <w:t>editar para completar el registro del personal</w:t>
      </w:r>
    </w:p>
    <w:p w14:paraId="139A5AE5" w14:textId="77777777" w:rsidR="004312E3" w:rsidRDefault="004312E3" w:rsidP="004312E3">
      <w:pPr>
        <w:pStyle w:val="Prrafodelista"/>
        <w:keepNext/>
      </w:pPr>
      <w:r>
        <w:rPr>
          <w:noProof/>
        </w:rPr>
        <w:lastRenderedPageBreak/>
        <w:drawing>
          <wp:anchor distT="0" distB="0" distL="114300" distR="114300" simplePos="0" relativeHeight="252084229" behindDoc="0" locked="0" layoutInCell="1" allowOverlap="1" wp14:anchorId="3C492670" wp14:editId="5D545A1F">
            <wp:simplePos x="0" y="0"/>
            <wp:positionH relativeFrom="margin">
              <wp:posOffset>5115560</wp:posOffset>
            </wp:positionH>
            <wp:positionV relativeFrom="paragraph">
              <wp:posOffset>680720</wp:posOffset>
            </wp:positionV>
            <wp:extent cx="237735" cy="254569"/>
            <wp:effectExtent l="0" t="8255" r="0" b="1905"/>
            <wp:wrapNone/>
            <wp:docPr id="2074584338" name="Gráfico 2074584338"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237735" cy="254569"/>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8124363" wp14:editId="3FAFE490">
            <wp:extent cx="4994694" cy="1157501"/>
            <wp:effectExtent l="19050" t="19050" r="15875" b="24130"/>
            <wp:docPr id="628814771" name="Imagen 628814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022405" cy="1163923"/>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239DBDB6" w14:textId="1BF5E3D9" w:rsidR="004312E3" w:rsidRDefault="004312E3" w:rsidP="004312E3">
      <w:pPr>
        <w:pStyle w:val="Descripcin"/>
        <w:ind w:left="720"/>
        <w:jc w:val="center"/>
        <w:rPr>
          <w:lang w:val="es-ES"/>
        </w:rPr>
      </w:pPr>
      <w:bookmarkStart w:id="497" w:name="_Toc163215110"/>
      <w:bookmarkStart w:id="498" w:name="_Toc167295512"/>
      <w:r>
        <w:t xml:space="preserve">Imagen </w:t>
      </w:r>
      <w:r>
        <w:fldChar w:fldCharType="begin"/>
      </w:r>
      <w:r>
        <w:instrText xml:space="preserve"> SEQ Imagen \* ARABIC </w:instrText>
      </w:r>
      <w:r>
        <w:fldChar w:fldCharType="separate"/>
      </w:r>
      <w:r w:rsidR="00562282">
        <w:rPr>
          <w:noProof/>
        </w:rPr>
        <w:t>181</w:t>
      </w:r>
      <w:r>
        <w:fldChar w:fldCharType="end"/>
      </w:r>
      <w:r>
        <w:t xml:space="preserve">: </w:t>
      </w:r>
      <w:r w:rsidRPr="00A23249">
        <w:t xml:space="preserve">Planes Operativos Anuales </w:t>
      </w:r>
      <w:r>
        <w:t>OCI</w:t>
      </w:r>
      <w:r w:rsidRPr="00A23249">
        <w:t xml:space="preserve"> - Servicio de Control/</w:t>
      </w:r>
      <w:r>
        <w:t>Editar</w:t>
      </w:r>
      <w:r w:rsidRPr="00A23249">
        <w:t xml:space="preserve"> Personal</w:t>
      </w:r>
      <w:bookmarkEnd w:id="497"/>
      <w:bookmarkEnd w:id="498"/>
    </w:p>
    <w:p w14:paraId="7583C3A2" w14:textId="77777777" w:rsidR="004312E3" w:rsidRPr="005033EB" w:rsidRDefault="004312E3" w:rsidP="004312E3">
      <w:pPr>
        <w:pStyle w:val="Prrafodelista"/>
        <w:ind w:left="1440"/>
        <w:rPr>
          <w:lang w:val="es-ES"/>
        </w:rPr>
      </w:pPr>
      <w:r w:rsidRPr="005033EB">
        <w:rPr>
          <w:lang w:val="es-ES"/>
        </w:rPr>
        <w:t xml:space="preserve">Al hacer uso de la opción editar se podrá modificar la fila del registro, permitiendo seleccionar el cargo, Fecha fin, HH por asignar, costo personal, pasaje, días de comisión, viatico y otros. Al finalizar la edición dar clic en </w:t>
      </w:r>
      <w:r w:rsidRPr="005033EB">
        <w:rPr>
          <w:noProof/>
        </w:rPr>
        <w:drawing>
          <wp:inline distT="0" distB="0" distL="0" distR="0" wp14:anchorId="59E0399C" wp14:editId="0A0EF296">
            <wp:extent cx="123825" cy="152400"/>
            <wp:effectExtent l="0" t="0" r="9525" b="0"/>
            <wp:docPr id="2074584339" name="Imagen 207458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123825" cy="152400"/>
                    </a:xfrm>
                    <a:prstGeom prst="rect">
                      <a:avLst/>
                    </a:prstGeom>
                  </pic:spPr>
                </pic:pic>
              </a:graphicData>
            </a:graphic>
          </wp:inline>
        </w:drawing>
      </w:r>
      <w:r w:rsidRPr="005033EB">
        <w:rPr>
          <w:lang w:val="es-ES"/>
        </w:rPr>
        <w:t xml:space="preserve">Guardar o </w:t>
      </w:r>
      <w:r w:rsidRPr="005033EB">
        <w:rPr>
          <w:noProof/>
        </w:rPr>
        <w:drawing>
          <wp:inline distT="0" distB="0" distL="0" distR="0" wp14:anchorId="7A7D20F5" wp14:editId="2D66473F">
            <wp:extent cx="190500" cy="95250"/>
            <wp:effectExtent l="0" t="0" r="0" b="0"/>
            <wp:docPr id="2074584340" name="Imagen 2074584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190500" cy="95250"/>
                    </a:xfrm>
                    <a:prstGeom prst="rect">
                      <a:avLst/>
                    </a:prstGeom>
                  </pic:spPr>
                </pic:pic>
              </a:graphicData>
            </a:graphic>
          </wp:inline>
        </w:drawing>
      </w:r>
      <w:r w:rsidRPr="005033EB">
        <w:rPr>
          <w:lang w:val="es-ES"/>
        </w:rPr>
        <w:t xml:space="preserve">Cancelar para deshacer los cambios realizados en la tabla y seguidamente se activará el botón “Guardar”. </w:t>
      </w:r>
    </w:p>
    <w:p w14:paraId="5AF519DB" w14:textId="77777777" w:rsidR="004312E3" w:rsidRDefault="004312E3" w:rsidP="004312E3">
      <w:pPr>
        <w:pStyle w:val="Prrafodelista"/>
        <w:keepNext/>
      </w:pPr>
      <w:r>
        <w:rPr>
          <w:noProof/>
        </w:rPr>
        <w:drawing>
          <wp:inline distT="0" distB="0" distL="0" distR="0" wp14:anchorId="47C8199F" wp14:editId="628BCB84">
            <wp:extent cx="4951562" cy="1169628"/>
            <wp:effectExtent l="19050" t="19050" r="20955" b="12065"/>
            <wp:docPr id="2074584341" name="Imagen 207458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4966179" cy="1173081"/>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07EDD814" w14:textId="61009C45" w:rsidR="004312E3" w:rsidRDefault="004312E3" w:rsidP="004312E3">
      <w:pPr>
        <w:pStyle w:val="Descripcin"/>
        <w:ind w:left="720"/>
        <w:jc w:val="center"/>
        <w:rPr>
          <w:lang w:val="es-ES"/>
        </w:rPr>
      </w:pPr>
      <w:bookmarkStart w:id="499" w:name="_Toc163215111"/>
      <w:bookmarkStart w:id="500" w:name="_Toc167295513"/>
      <w:r>
        <w:t xml:space="preserve">Imagen </w:t>
      </w:r>
      <w:r>
        <w:fldChar w:fldCharType="begin"/>
      </w:r>
      <w:r>
        <w:instrText xml:space="preserve"> SEQ Imagen \* ARABIC </w:instrText>
      </w:r>
      <w:r>
        <w:fldChar w:fldCharType="separate"/>
      </w:r>
      <w:r w:rsidR="00562282">
        <w:rPr>
          <w:noProof/>
        </w:rPr>
        <w:t>182</w:t>
      </w:r>
      <w:r>
        <w:fldChar w:fldCharType="end"/>
      </w:r>
      <w:r w:rsidRPr="003B6AB2">
        <w:t xml:space="preserve">: Planes Operativos Anuales </w:t>
      </w:r>
      <w:r>
        <w:t>OCI</w:t>
      </w:r>
      <w:r w:rsidRPr="003B6AB2">
        <w:t xml:space="preserve"> - Servicio de Control</w:t>
      </w:r>
      <w:r>
        <w:t>/Opciones Editar Eliminar</w:t>
      </w:r>
      <w:bookmarkEnd w:id="499"/>
      <w:bookmarkEnd w:id="500"/>
    </w:p>
    <w:p w14:paraId="4A8731DC" w14:textId="77777777" w:rsidR="004312E3" w:rsidRDefault="004312E3" w:rsidP="004312E3">
      <w:pPr>
        <w:pStyle w:val="Prrafodelista"/>
        <w:ind w:left="1440"/>
        <w:rPr>
          <w:i/>
          <w:iCs/>
          <w:lang w:val="es-ES"/>
        </w:rPr>
      </w:pPr>
      <w:r>
        <w:rPr>
          <w:noProof/>
          <w:lang w:val="es-ES"/>
        </w:rPr>
        <w:drawing>
          <wp:inline distT="0" distB="0" distL="0" distR="0" wp14:anchorId="280B703B" wp14:editId="59DD42C7">
            <wp:extent cx="207034" cy="207034"/>
            <wp:effectExtent l="0" t="0" r="2540" b="2540"/>
            <wp:docPr id="2074584342" name="Gráfico 2074584342" descr="Advertenci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334545" name="Gráfico 2085334545" descr="Advertencia con relleno sólido"/>
                    <pic:cNvPicPr/>
                  </pic:nvPicPr>
                  <pic:blipFill>
                    <a:blip r:embed="rId34" cstate="print">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210746" cy="210746"/>
                    </a:xfrm>
                    <a:prstGeom prst="rect">
                      <a:avLst/>
                    </a:prstGeom>
                  </pic:spPr>
                </pic:pic>
              </a:graphicData>
            </a:graphic>
          </wp:inline>
        </w:drawing>
      </w:r>
      <w:r w:rsidRPr="00B353AC">
        <w:rPr>
          <w:b/>
          <w:bCs/>
          <w:i/>
          <w:iCs/>
          <w:lang w:val="es-ES"/>
        </w:rPr>
        <w:t>Importante</w:t>
      </w:r>
      <w:r w:rsidRPr="00B353AC">
        <w:rPr>
          <w:i/>
          <w:iCs/>
          <w:lang w:val="es-ES"/>
        </w:rPr>
        <w:t xml:space="preserve">: </w:t>
      </w:r>
      <w:r>
        <w:rPr>
          <w:i/>
          <w:iCs/>
          <w:lang w:val="es-ES"/>
        </w:rPr>
        <w:t>Se debe seleccionar un cargo obligatoriamente</w:t>
      </w:r>
      <w:r w:rsidRPr="00256014">
        <w:rPr>
          <w:i/>
          <w:iCs/>
          <w:lang w:val="es-ES"/>
        </w:rPr>
        <w:t xml:space="preserve">, </w:t>
      </w:r>
      <w:r w:rsidRPr="00E425A7">
        <w:rPr>
          <w:i/>
          <w:iCs/>
          <w:lang w:val="es-ES"/>
        </w:rPr>
        <w:t>no se permite el valor de Horas asignadas en blanco, no se permite el valor de Horas asignadas nulo. Ingrese un año de finalización que no esté en blanco</w:t>
      </w:r>
      <w:r>
        <w:rPr>
          <w:i/>
          <w:iCs/>
          <w:lang w:val="es-ES"/>
        </w:rPr>
        <w:t xml:space="preserve"> y se debe encontrar en el rango de fechas</w:t>
      </w:r>
      <w:r w:rsidRPr="00E425A7">
        <w:rPr>
          <w:i/>
          <w:iCs/>
          <w:lang w:val="es-ES"/>
        </w:rPr>
        <w:t>.</w:t>
      </w:r>
    </w:p>
    <w:p w14:paraId="3F90A069" w14:textId="77777777" w:rsidR="004312E3" w:rsidRDefault="004312E3" w:rsidP="004312E3">
      <w:pPr>
        <w:pStyle w:val="Prrafodelista"/>
        <w:ind w:left="1440"/>
        <w:rPr>
          <w:i/>
          <w:iCs/>
          <w:lang w:val="es-ES"/>
        </w:rPr>
      </w:pPr>
    </w:p>
    <w:p w14:paraId="2A66ADAB" w14:textId="77777777" w:rsidR="004312E3" w:rsidRPr="00B353AC" w:rsidRDefault="004312E3" w:rsidP="00F52FDE">
      <w:pPr>
        <w:pStyle w:val="Prrafodelista"/>
        <w:numPr>
          <w:ilvl w:val="0"/>
          <w:numId w:val="80"/>
        </w:numPr>
        <w:rPr>
          <w:lang w:val="es-ES"/>
        </w:rPr>
      </w:pPr>
      <w:r w:rsidRPr="00B353AC">
        <w:rPr>
          <w:lang w:val="es-ES"/>
        </w:rPr>
        <w:t xml:space="preserve">Una vez finalizada la edición de los datos del </w:t>
      </w:r>
      <w:r>
        <w:rPr>
          <w:lang w:val="es-ES"/>
        </w:rPr>
        <w:t>Personal</w:t>
      </w:r>
      <w:r w:rsidRPr="00B353AC">
        <w:rPr>
          <w:lang w:val="es-ES"/>
        </w:rPr>
        <w:t xml:space="preserve"> dar clic en el botón “Guardar”</w:t>
      </w:r>
      <w:r>
        <w:rPr>
          <w:lang w:val="es-ES"/>
        </w:rPr>
        <w:t xml:space="preserve"> para salvar la información registrada.</w:t>
      </w:r>
    </w:p>
    <w:p w14:paraId="40214493" w14:textId="77777777" w:rsidR="004312E3" w:rsidRDefault="004312E3" w:rsidP="00F52FDE">
      <w:pPr>
        <w:pStyle w:val="Prrafodelista"/>
        <w:numPr>
          <w:ilvl w:val="0"/>
          <w:numId w:val="80"/>
        </w:numPr>
        <w:rPr>
          <w:lang w:val="es-ES"/>
        </w:rPr>
      </w:pPr>
      <w:r>
        <w:rPr>
          <w:lang w:val="es-ES"/>
        </w:rPr>
        <w:t>Botón Siguiente: Nos permite avanzar al siguiente segmento.</w:t>
      </w:r>
    </w:p>
    <w:p w14:paraId="575091DE" w14:textId="77777777" w:rsidR="004312E3" w:rsidRPr="00B353AC" w:rsidRDefault="004312E3" w:rsidP="00F52FDE">
      <w:pPr>
        <w:pStyle w:val="Prrafodelista"/>
        <w:numPr>
          <w:ilvl w:val="0"/>
          <w:numId w:val="80"/>
        </w:numPr>
        <w:rPr>
          <w:lang w:val="es-ES"/>
        </w:rPr>
      </w:pPr>
      <w:r>
        <w:rPr>
          <w:lang w:val="es-ES"/>
        </w:rPr>
        <w:t>Botón Anterior: Nos permite retornar al segmento anterior.</w:t>
      </w:r>
    </w:p>
    <w:p w14:paraId="48F8E304" w14:textId="77777777" w:rsidR="004312E3" w:rsidRDefault="004312E3" w:rsidP="00F52FDE">
      <w:pPr>
        <w:pStyle w:val="Prrafodelista"/>
        <w:numPr>
          <w:ilvl w:val="0"/>
          <w:numId w:val="80"/>
        </w:numPr>
        <w:rPr>
          <w:lang w:val="es-ES"/>
        </w:rPr>
      </w:pPr>
      <w:r>
        <w:rPr>
          <w:lang w:val="es-ES"/>
        </w:rPr>
        <w:t>Botón Cancelar: Nos permite cerra el formulario</w:t>
      </w:r>
    </w:p>
    <w:p w14:paraId="0F29E37A" w14:textId="77777777" w:rsidR="004312E3" w:rsidRPr="00CF28E5" w:rsidRDefault="004312E3" w:rsidP="004312E3">
      <w:pPr>
        <w:pStyle w:val="Prrafodelista"/>
        <w:ind w:left="2160"/>
        <w:rPr>
          <w:lang w:val="es-ES"/>
        </w:rPr>
      </w:pPr>
    </w:p>
    <w:p w14:paraId="55087CB0" w14:textId="77777777" w:rsidR="004312E3" w:rsidRPr="00E425A7" w:rsidRDefault="004312E3" w:rsidP="004312E3">
      <w:pPr>
        <w:pStyle w:val="Prrafodelista"/>
        <w:rPr>
          <w:sz w:val="22"/>
          <w:szCs w:val="22"/>
          <w:lang w:val="es-ES"/>
        </w:rPr>
      </w:pPr>
      <w:r w:rsidRPr="00E425A7">
        <w:rPr>
          <w:b/>
          <w:bCs/>
          <w:sz w:val="22"/>
          <w:szCs w:val="22"/>
          <w:lang w:val="es-ES"/>
        </w:rPr>
        <w:t>Editar Metas acumuladas:</w:t>
      </w:r>
      <w:r w:rsidRPr="00E425A7">
        <w:rPr>
          <w:sz w:val="22"/>
          <w:szCs w:val="22"/>
          <w:lang w:val="es-ES"/>
        </w:rPr>
        <w:t xml:space="preserve"> Muestra la información:</w:t>
      </w:r>
    </w:p>
    <w:p w14:paraId="41A43CB6" w14:textId="77777777" w:rsidR="004312E3" w:rsidRDefault="004312E3" w:rsidP="004312E3">
      <w:pPr>
        <w:pStyle w:val="Prrafodelista"/>
        <w:keepNext/>
      </w:pPr>
      <w:r>
        <w:rPr>
          <w:noProof/>
        </w:rPr>
        <w:drawing>
          <wp:inline distT="0" distB="0" distL="0" distR="0" wp14:anchorId="1857A0BD" wp14:editId="74BE4155">
            <wp:extent cx="4905854" cy="779861"/>
            <wp:effectExtent l="19050" t="19050" r="9525" b="20320"/>
            <wp:docPr id="2074584343" name="Imagen 2074584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4923231" cy="782623"/>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54B9E49D" w14:textId="5A96BE20" w:rsidR="004312E3" w:rsidRPr="000358B1" w:rsidRDefault="004312E3" w:rsidP="004312E3">
      <w:pPr>
        <w:pStyle w:val="Descripcin"/>
        <w:ind w:left="720"/>
        <w:jc w:val="center"/>
        <w:rPr>
          <w:lang w:val="es-ES"/>
        </w:rPr>
      </w:pPr>
      <w:bookmarkStart w:id="501" w:name="_Toc163215112"/>
      <w:bookmarkStart w:id="502" w:name="_Toc167295514"/>
      <w:r>
        <w:t xml:space="preserve">Imagen </w:t>
      </w:r>
      <w:r>
        <w:fldChar w:fldCharType="begin"/>
      </w:r>
      <w:r>
        <w:instrText xml:space="preserve"> SEQ Imagen \* ARABIC </w:instrText>
      </w:r>
      <w:r>
        <w:fldChar w:fldCharType="separate"/>
      </w:r>
      <w:r w:rsidR="00562282">
        <w:rPr>
          <w:noProof/>
        </w:rPr>
        <w:t>183</w:t>
      </w:r>
      <w:r>
        <w:fldChar w:fldCharType="end"/>
      </w:r>
      <w:r w:rsidRPr="00667801">
        <w:t xml:space="preserve">: Planes Operativos Anuales </w:t>
      </w:r>
      <w:r>
        <w:t>OCI</w:t>
      </w:r>
      <w:r w:rsidRPr="00667801">
        <w:t xml:space="preserve"> - Servicio de Control</w:t>
      </w:r>
      <w:r>
        <w:t>/Editar Metas Acumuladas información</w:t>
      </w:r>
      <w:bookmarkEnd w:id="501"/>
      <w:bookmarkEnd w:id="502"/>
    </w:p>
    <w:p w14:paraId="7A843459" w14:textId="77777777" w:rsidR="004312E3" w:rsidRDefault="004312E3" w:rsidP="004312E3">
      <w:pPr>
        <w:pStyle w:val="Prrafodelista"/>
        <w:keepNext/>
      </w:pPr>
      <w:r>
        <w:rPr>
          <w:noProof/>
        </w:rPr>
        <w:lastRenderedPageBreak/>
        <w:drawing>
          <wp:inline distT="0" distB="0" distL="0" distR="0" wp14:anchorId="41DD4F71" wp14:editId="623D7BBD">
            <wp:extent cx="4973219" cy="3381555"/>
            <wp:effectExtent l="19050" t="19050" r="18415" b="9525"/>
            <wp:docPr id="628814783" name="Imagen 628814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4978842" cy="3385378"/>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3CD927F4" w14:textId="23C8584A" w:rsidR="004312E3" w:rsidRDefault="004312E3" w:rsidP="004312E3">
      <w:pPr>
        <w:pStyle w:val="Descripcin"/>
        <w:ind w:left="720"/>
        <w:jc w:val="center"/>
        <w:rPr>
          <w:lang w:val="es-ES"/>
        </w:rPr>
      </w:pPr>
      <w:bookmarkStart w:id="503" w:name="_Toc163215113"/>
      <w:bookmarkStart w:id="504" w:name="_Toc167295515"/>
      <w:r>
        <w:t xml:space="preserve">Imagen </w:t>
      </w:r>
      <w:r>
        <w:fldChar w:fldCharType="begin"/>
      </w:r>
      <w:r>
        <w:instrText xml:space="preserve"> SEQ Imagen \* ARABIC </w:instrText>
      </w:r>
      <w:r>
        <w:fldChar w:fldCharType="separate"/>
      </w:r>
      <w:r w:rsidR="00562282">
        <w:rPr>
          <w:noProof/>
        </w:rPr>
        <w:t>184</w:t>
      </w:r>
      <w:r>
        <w:fldChar w:fldCharType="end"/>
      </w:r>
      <w:r w:rsidRPr="003F132A">
        <w:t xml:space="preserve">: Planes Operativos Anuales </w:t>
      </w:r>
      <w:r>
        <w:t>OCI</w:t>
      </w:r>
      <w:r w:rsidRPr="003F132A">
        <w:t xml:space="preserve"> - Servicio de Control/Editar Metas Acumuladas</w:t>
      </w:r>
      <w:bookmarkEnd w:id="503"/>
      <w:bookmarkEnd w:id="504"/>
    </w:p>
    <w:p w14:paraId="71DE8B96" w14:textId="77777777" w:rsidR="004312E3" w:rsidRPr="00E425A7" w:rsidRDefault="004312E3" w:rsidP="004312E3">
      <w:pPr>
        <w:pStyle w:val="Prrafodelista"/>
        <w:rPr>
          <w:sz w:val="22"/>
          <w:szCs w:val="22"/>
          <w:lang w:val="es-ES"/>
        </w:rPr>
      </w:pPr>
      <w:r w:rsidRPr="00E425A7">
        <w:rPr>
          <w:sz w:val="22"/>
          <w:szCs w:val="22"/>
          <w:lang w:val="es-ES"/>
        </w:rPr>
        <w:t>Permite editar la información de las metas acumuladas:</w:t>
      </w:r>
    </w:p>
    <w:p w14:paraId="019DF26E" w14:textId="44DF683A" w:rsidR="004312E3" w:rsidRDefault="004312E3" w:rsidP="00F52FDE">
      <w:pPr>
        <w:pStyle w:val="Prrafodelista"/>
        <w:numPr>
          <w:ilvl w:val="0"/>
          <w:numId w:val="81"/>
        </w:numPr>
        <w:rPr>
          <w:lang w:val="es-ES"/>
        </w:rPr>
      </w:pPr>
      <w:r>
        <w:rPr>
          <w:lang w:val="es-ES"/>
        </w:rPr>
        <w:t>Campos no editables: Numero de servicio, denominación, ejecución, meta anual, horas hombre, costo personal y el estado muestran información</w:t>
      </w:r>
    </w:p>
    <w:p w14:paraId="236A2008" w14:textId="485F73EC" w:rsidR="004312E3" w:rsidRDefault="004312E3" w:rsidP="00F52FDE">
      <w:pPr>
        <w:pStyle w:val="Prrafodelista"/>
        <w:numPr>
          <w:ilvl w:val="0"/>
          <w:numId w:val="81"/>
        </w:numPr>
        <w:rPr>
          <w:lang w:val="es-ES"/>
        </w:rPr>
      </w:pPr>
      <w:r>
        <w:rPr>
          <w:lang w:val="es-ES"/>
        </w:rPr>
        <w:t>Tabla prorrateo: Para agregar un prorrateo dar clic en “Prorratear”</w:t>
      </w:r>
    </w:p>
    <w:p w14:paraId="395BA3FB" w14:textId="77777777" w:rsidR="004312E3" w:rsidRDefault="004312E3" w:rsidP="004312E3">
      <w:pPr>
        <w:pStyle w:val="Prrafodelista"/>
        <w:keepNext/>
      </w:pPr>
      <w:r>
        <w:rPr>
          <w:noProof/>
        </w:rPr>
        <w:drawing>
          <wp:anchor distT="0" distB="0" distL="114300" distR="114300" simplePos="0" relativeHeight="252083205" behindDoc="0" locked="0" layoutInCell="1" allowOverlap="1" wp14:anchorId="6BC0EBC2" wp14:editId="6321531B">
            <wp:simplePos x="0" y="0"/>
            <wp:positionH relativeFrom="margin">
              <wp:posOffset>4707255</wp:posOffset>
            </wp:positionH>
            <wp:positionV relativeFrom="paragraph">
              <wp:posOffset>241300</wp:posOffset>
            </wp:positionV>
            <wp:extent cx="253191" cy="271119"/>
            <wp:effectExtent l="0" t="8890" r="0" b="5080"/>
            <wp:wrapNone/>
            <wp:docPr id="2074584344" name="Gráfico 2074584344"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253191" cy="271119"/>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07E26BA" wp14:editId="52A060F8">
            <wp:extent cx="4958132" cy="1152525"/>
            <wp:effectExtent l="19050" t="19050" r="13970" b="9525"/>
            <wp:docPr id="2074584345" name="Imagen 207458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4999870" cy="1162227"/>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0BAEA7B2" w14:textId="1F1D7134" w:rsidR="004312E3" w:rsidRDefault="004312E3" w:rsidP="004312E3">
      <w:pPr>
        <w:pStyle w:val="Descripcin"/>
        <w:ind w:left="720"/>
        <w:jc w:val="center"/>
        <w:rPr>
          <w:lang w:val="es-ES"/>
        </w:rPr>
      </w:pPr>
      <w:bookmarkStart w:id="505" w:name="_Toc163215114"/>
      <w:bookmarkStart w:id="506" w:name="_Toc167295516"/>
      <w:r>
        <w:t xml:space="preserve">Imagen </w:t>
      </w:r>
      <w:r>
        <w:fldChar w:fldCharType="begin"/>
      </w:r>
      <w:r>
        <w:instrText xml:space="preserve"> SEQ Imagen \* ARABIC </w:instrText>
      </w:r>
      <w:r>
        <w:fldChar w:fldCharType="separate"/>
      </w:r>
      <w:r w:rsidR="00562282">
        <w:rPr>
          <w:noProof/>
        </w:rPr>
        <w:t>185</w:t>
      </w:r>
      <w:r>
        <w:fldChar w:fldCharType="end"/>
      </w:r>
      <w:r w:rsidRPr="00EC28A8">
        <w:t xml:space="preserve">: Planes Operativos Anuales </w:t>
      </w:r>
      <w:r>
        <w:t>OCI</w:t>
      </w:r>
      <w:r w:rsidRPr="00EC28A8">
        <w:t xml:space="preserve"> - Servicio de Control/Editar Metas Acumuladas </w:t>
      </w:r>
      <w:r>
        <w:t>- Prorratear</w:t>
      </w:r>
      <w:bookmarkEnd w:id="505"/>
      <w:bookmarkEnd w:id="506"/>
    </w:p>
    <w:p w14:paraId="466408D1" w14:textId="77777777" w:rsidR="004312E3" w:rsidRDefault="004312E3" w:rsidP="004312E3">
      <w:pPr>
        <w:pStyle w:val="Prrafodelista"/>
        <w:ind w:left="1440"/>
        <w:rPr>
          <w:lang w:val="es-ES"/>
        </w:rPr>
      </w:pPr>
      <w:r>
        <w:rPr>
          <w:lang w:val="es-ES"/>
        </w:rPr>
        <w:t xml:space="preserve">Luego se desplegará la ventana </w:t>
      </w:r>
      <w:r w:rsidRPr="00B2206B">
        <w:rPr>
          <w:lang w:val="es-ES"/>
        </w:rPr>
        <w:t>Prorrateo Metas Acumuladas</w:t>
      </w:r>
      <w:r>
        <w:rPr>
          <w:lang w:val="es-ES"/>
        </w:rPr>
        <w:t>, donde se debe seleccionar por lo menos un registro y dar clic en “+Agregar”</w:t>
      </w:r>
    </w:p>
    <w:p w14:paraId="06B319C3" w14:textId="77777777" w:rsidR="004312E3" w:rsidRDefault="004312E3" w:rsidP="004312E3">
      <w:pPr>
        <w:pStyle w:val="Prrafodelista"/>
        <w:keepNext/>
      </w:pPr>
      <w:r>
        <w:rPr>
          <w:noProof/>
        </w:rPr>
        <w:drawing>
          <wp:inline distT="0" distB="0" distL="0" distR="0" wp14:anchorId="6DB4FB28" wp14:editId="53143167">
            <wp:extent cx="5037826" cy="1320319"/>
            <wp:effectExtent l="19050" t="19050" r="10795" b="13335"/>
            <wp:docPr id="2074584346" name="Imagen 207458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5049534" cy="1323387"/>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1FF00D88" w14:textId="4DEFB751" w:rsidR="004312E3" w:rsidRDefault="004312E3" w:rsidP="004312E3">
      <w:pPr>
        <w:pStyle w:val="Descripcin"/>
        <w:ind w:left="720"/>
        <w:jc w:val="center"/>
        <w:rPr>
          <w:lang w:val="es-ES"/>
        </w:rPr>
      </w:pPr>
      <w:bookmarkStart w:id="507" w:name="_Toc163215115"/>
      <w:bookmarkStart w:id="508" w:name="_Toc167295517"/>
      <w:r>
        <w:t xml:space="preserve">Imagen </w:t>
      </w:r>
      <w:r>
        <w:fldChar w:fldCharType="begin"/>
      </w:r>
      <w:r>
        <w:instrText xml:space="preserve"> SEQ Imagen \* ARABIC </w:instrText>
      </w:r>
      <w:r>
        <w:fldChar w:fldCharType="separate"/>
      </w:r>
      <w:r w:rsidR="00562282">
        <w:rPr>
          <w:noProof/>
        </w:rPr>
        <w:t>186</w:t>
      </w:r>
      <w:r>
        <w:fldChar w:fldCharType="end"/>
      </w:r>
      <w:r w:rsidRPr="003F6E76">
        <w:t xml:space="preserve">: Planes Operativos Anuales </w:t>
      </w:r>
      <w:r>
        <w:t>OCI</w:t>
      </w:r>
      <w:r w:rsidRPr="003F6E76">
        <w:t xml:space="preserve"> - Servicio de Control/Editar Metas Acumuladas - </w:t>
      </w:r>
      <w:r>
        <w:t xml:space="preserve">Agregar </w:t>
      </w:r>
      <w:r w:rsidRPr="003F6E76">
        <w:t>Prorrate</w:t>
      </w:r>
      <w:r>
        <w:t>o</w:t>
      </w:r>
      <w:bookmarkEnd w:id="507"/>
      <w:bookmarkEnd w:id="508"/>
    </w:p>
    <w:p w14:paraId="5743DD04" w14:textId="77777777" w:rsidR="004312E3" w:rsidRDefault="004312E3" w:rsidP="004312E3">
      <w:pPr>
        <w:pStyle w:val="Prrafodelista"/>
        <w:ind w:left="1440"/>
        <w:rPr>
          <w:lang w:val="es-ES"/>
        </w:rPr>
      </w:pPr>
      <w:r w:rsidRPr="00216E5C">
        <w:rPr>
          <w:b/>
          <w:bCs/>
          <w:lang w:val="es-ES"/>
        </w:rPr>
        <w:lastRenderedPageBreak/>
        <w:t>Nota</w:t>
      </w:r>
      <w:r w:rsidRPr="00256014">
        <w:rPr>
          <w:b/>
          <w:bCs/>
          <w:i/>
          <w:iCs/>
          <w:lang w:val="es-ES"/>
        </w:rPr>
        <w:t>:</w:t>
      </w:r>
      <w:r w:rsidRPr="00256014">
        <w:rPr>
          <w:i/>
          <w:iCs/>
          <w:lang w:val="es-ES"/>
        </w:rPr>
        <w:t xml:space="preserve"> Para </w:t>
      </w:r>
      <w:r>
        <w:rPr>
          <w:i/>
          <w:iCs/>
          <w:lang w:val="es-ES"/>
        </w:rPr>
        <w:t xml:space="preserve">seleccionar el registro de la lista dar clic en </w:t>
      </w:r>
      <w:r>
        <w:rPr>
          <w:noProof/>
        </w:rPr>
        <w:drawing>
          <wp:inline distT="0" distB="0" distL="0" distR="0" wp14:anchorId="48B830A2" wp14:editId="5D2E8620">
            <wp:extent cx="1009650" cy="228600"/>
            <wp:effectExtent l="0" t="0" r="0" b="0"/>
            <wp:docPr id="2074584347" name="Imagen 2074584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1009650" cy="228600"/>
                    </a:xfrm>
                    <a:prstGeom prst="rect">
                      <a:avLst/>
                    </a:prstGeom>
                  </pic:spPr>
                </pic:pic>
              </a:graphicData>
            </a:graphic>
          </wp:inline>
        </w:drawing>
      </w:r>
    </w:p>
    <w:p w14:paraId="6182CEA6" w14:textId="77777777" w:rsidR="004312E3" w:rsidRDefault="004312E3" w:rsidP="004312E3">
      <w:pPr>
        <w:pStyle w:val="Prrafodelista"/>
        <w:ind w:left="1440"/>
        <w:rPr>
          <w:lang w:val="es-ES"/>
        </w:rPr>
      </w:pPr>
      <w:r>
        <w:rPr>
          <w:lang w:val="es-ES"/>
        </w:rPr>
        <w:t xml:space="preserve">El prorrateo agregado se muestra en la tabla donde se visualiza la fecha de corte, meta, avance%, </w:t>
      </w:r>
      <w:proofErr w:type="spellStart"/>
      <w:r>
        <w:rPr>
          <w:lang w:val="es-ES"/>
        </w:rPr>
        <w:t>N°HH</w:t>
      </w:r>
      <w:proofErr w:type="spellEnd"/>
      <w:r>
        <w:rPr>
          <w:lang w:val="es-ES"/>
        </w:rPr>
        <w:t>, Costo personal. En la tabla se tiene las opciones de editar y eliminar el registro.</w:t>
      </w:r>
    </w:p>
    <w:p w14:paraId="723E9B3B" w14:textId="77777777" w:rsidR="004312E3" w:rsidRDefault="004312E3" w:rsidP="004312E3">
      <w:pPr>
        <w:pStyle w:val="Prrafodelista"/>
        <w:keepNext/>
      </w:pPr>
      <w:r>
        <w:rPr>
          <w:noProof/>
        </w:rPr>
        <w:drawing>
          <wp:inline distT="0" distB="0" distL="0" distR="0" wp14:anchorId="5CDC5A35" wp14:editId="0C7D8244">
            <wp:extent cx="4925683" cy="965445"/>
            <wp:effectExtent l="19050" t="19050" r="27940" b="25400"/>
            <wp:docPr id="371519429" name="Imagen 371519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4957048" cy="971593"/>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66D619F9" w14:textId="7B060360" w:rsidR="004312E3" w:rsidRDefault="004312E3" w:rsidP="004312E3">
      <w:pPr>
        <w:pStyle w:val="Descripcin"/>
        <w:ind w:left="720"/>
        <w:jc w:val="center"/>
        <w:rPr>
          <w:lang w:val="es-ES"/>
        </w:rPr>
      </w:pPr>
      <w:bookmarkStart w:id="509" w:name="_Toc163215116"/>
      <w:bookmarkStart w:id="510" w:name="_Toc167295518"/>
      <w:r>
        <w:t xml:space="preserve">Imagen </w:t>
      </w:r>
      <w:r>
        <w:fldChar w:fldCharType="begin"/>
      </w:r>
      <w:r>
        <w:instrText xml:space="preserve"> SEQ Imagen \* ARABIC </w:instrText>
      </w:r>
      <w:r>
        <w:fldChar w:fldCharType="separate"/>
      </w:r>
      <w:r w:rsidR="00562282">
        <w:rPr>
          <w:noProof/>
        </w:rPr>
        <w:t>187</w:t>
      </w:r>
      <w:r>
        <w:fldChar w:fldCharType="end"/>
      </w:r>
      <w:r w:rsidRPr="006638A8">
        <w:t xml:space="preserve">: Planes Operativos Anuales </w:t>
      </w:r>
      <w:r>
        <w:t>OCI</w:t>
      </w:r>
      <w:r w:rsidRPr="006638A8">
        <w:t xml:space="preserve"> - Servicio de Control/Editar Metas Acumuladas - Agregar Prorrateo</w:t>
      </w:r>
      <w:r>
        <w:t>/Opciones Eliminar y Editar</w:t>
      </w:r>
      <w:bookmarkEnd w:id="509"/>
      <w:bookmarkEnd w:id="510"/>
    </w:p>
    <w:p w14:paraId="3EAF42E5" w14:textId="77777777" w:rsidR="004312E3" w:rsidRPr="005033EB" w:rsidRDefault="004312E3" w:rsidP="004312E3">
      <w:pPr>
        <w:pStyle w:val="Prrafodelista"/>
        <w:ind w:left="1440"/>
        <w:rPr>
          <w:lang w:val="es-ES"/>
        </w:rPr>
      </w:pPr>
      <w:r>
        <w:rPr>
          <w:lang w:val="es-ES"/>
        </w:rPr>
        <w:t xml:space="preserve">Seleccionar el icono de </w:t>
      </w:r>
      <w:r>
        <w:rPr>
          <w:noProof/>
        </w:rPr>
        <w:drawing>
          <wp:inline distT="0" distB="0" distL="0" distR="0" wp14:anchorId="45FB2A78" wp14:editId="4F99072C">
            <wp:extent cx="142875" cy="133350"/>
            <wp:effectExtent l="0" t="0" r="9525" b="0"/>
            <wp:docPr id="2074584348" name="Imagen 2074584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142875" cy="133350"/>
                    </a:xfrm>
                    <a:prstGeom prst="rect">
                      <a:avLst/>
                    </a:prstGeom>
                  </pic:spPr>
                </pic:pic>
              </a:graphicData>
            </a:graphic>
          </wp:inline>
        </w:drawing>
      </w:r>
      <w:r>
        <w:rPr>
          <w:lang w:val="es-ES"/>
        </w:rPr>
        <w:t>editar para modificar el registro del prorrateo</w:t>
      </w:r>
    </w:p>
    <w:p w14:paraId="64A61212" w14:textId="77777777" w:rsidR="004312E3" w:rsidRDefault="004312E3" w:rsidP="004312E3">
      <w:pPr>
        <w:pStyle w:val="Prrafodelista"/>
        <w:keepNext/>
      </w:pPr>
      <w:r>
        <w:rPr>
          <w:noProof/>
        </w:rPr>
        <w:drawing>
          <wp:anchor distT="0" distB="0" distL="114300" distR="114300" simplePos="0" relativeHeight="252085253" behindDoc="0" locked="0" layoutInCell="1" allowOverlap="1" wp14:anchorId="3CB50B0F" wp14:editId="087623C2">
            <wp:simplePos x="0" y="0"/>
            <wp:positionH relativeFrom="margin">
              <wp:posOffset>5036820</wp:posOffset>
            </wp:positionH>
            <wp:positionV relativeFrom="paragraph">
              <wp:posOffset>670189</wp:posOffset>
            </wp:positionV>
            <wp:extent cx="218685" cy="234170"/>
            <wp:effectExtent l="0" t="7620" r="0" b="2540"/>
            <wp:wrapNone/>
            <wp:docPr id="2074584349" name="Gráfico 2074584349"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218685" cy="23417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7466CC5" wp14:editId="23C78A40">
            <wp:extent cx="4906633" cy="801907"/>
            <wp:effectExtent l="19050" t="19050" r="8890" b="17780"/>
            <wp:docPr id="2074584350" name="Imagen 2074584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4940866" cy="807502"/>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5210364C" w14:textId="5C7F441E" w:rsidR="004312E3" w:rsidRDefault="004312E3" w:rsidP="004312E3">
      <w:pPr>
        <w:pStyle w:val="Descripcin"/>
        <w:ind w:left="720"/>
        <w:jc w:val="center"/>
        <w:rPr>
          <w:lang w:val="es-ES"/>
        </w:rPr>
      </w:pPr>
      <w:bookmarkStart w:id="511" w:name="_Toc163215117"/>
      <w:bookmarkStart w:id="512" w:name="_Toc167295519"/>
      <w:r>
        <w:t xml:space="preserve">Imagen </w:t>
      </w:r>
      <w:r>
        <w:fldChar w:fldCharType="begin"/>
      </w:r>
      <w:r>
        <w:instrText xml:space="preserve"> SEQ Imagen \* ARABIC </w:instrText>
      </w:r>
      <w:r>
        <w:fldChar w:fldCharType="separate"/>
      </w:r>
      <w:r w:rsidR="00562282">
        <w:rPr>
          <w:noProof/>
        </w:rPr>
        <w:t>188</w:t>
      </w:r>
      <w:r>
        <w:fldChar w:fldCharType="end"/>
      </w:r>
      <w:r w:rsidRPr="00182822">
        <w:t xml:space="preserve">: Planes Operativos Anuales </w:t>
      </w:r>
      <w:r>
        <w:t>OCI</w:t>
      </w:r>
      <w:r w:rsidRPr="00182822">
        <w:t xml:space="preserve"> - Servicio de Control/Editar Metas Acumuladas - </w:t>
      </w:r>
      <w:r>
        <w:t>Editar</w:t>
      </w:r>
      <w:r w:rsidRPr="00182822">
        <w:t xml:space="preserve"> Prorrateo</w:t>
      </w:r>
      <w:bookmarkEnd w:id="511"/>
      <w:bookmarkEnd w:id="512"/>
    </w:p>
    <w:p w14:paraId="52FFE1D1" w14:textId="77777777" w:rsidR="004312E3" w:rsidRDefault="004312E3" w:rsidP="004312E3">
      <w:pPr>
        <w:pStyle w:val="Prrafodelista"/>
        <w:ind w:left="1440"/>
        <w:rPr>
          <w:lang w:val="es-ES"/>
        </w:rPr>
      </w:pPr>
      <w:r>
        <w:rPr>
          <w:lang w:val="es-ES"/>
        </w:rPr>
        <w:t xml:space="preserve">Al hacer uso de la opción editar se podrá modificar la fila del registro, permitiendo ingresar un valor numérico solo en la columna meta, el resto de las columnas no se podrán editar. Al finalizar la edición dar clic en </w:t>
      </w:r>
      <w:r>
        <w:rPr>
          <w:noProof/>
        </w:rPr>
        <w:drawing>
          <wp:inline distT="0" distB="0" distL="0" distR="0" wp14:anchorId="390F7412" wp14:editId="20E4A092">
            <wp:extent cx="123825" cy="152400"/>
            <wp:effectExtent l="0" t="0" r="9525" b="0"/>
            <wp:docPr id="2074584351" name="Imagen 2074584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123825" cy="152400"/>
                    </a:xfrm>
                    <a:prstGeom prst="rect">
                      <a:avLst/>
                    </a:prstGeom>
                  </pic:spPr>
                </pic:pic>
              </a:graphicData>
            </a:graphic>
          </wp:inline>
        </w:drawing>
      </w:r>
      <w:r>
        <w:rPr>
          <w:lang w:val="es-ES"/>
        </w:rPr>
        <w:t xml:space="preserve">Guardar o </w:t>
      </w:r>
      <w:r>
        <w:rPr>
          <w:noProof/>
        </w:rPr>
        <w:drawing>
          <wp:inline distT="0" distB="0" distL="0" distR="0" wp14:anchorId="7DF0C632" wp14:editId="18F05F1B">
            <wp:extent cx="190500" cy="95250"/>
            <wp:effectExtent l="0" t="0" r="0" b="0"/>
            <wp:docPr id="2074584352" name="Imagen 2074584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190500" cy="95250"/>
                    </a:xfrm>
                    <a:prstGeom prst="rect">
                      <a:avLst/>
                    </a:prstGeom>
                  </pic:spPr>
                </pic:pic>
              </a:graphicData>
            </a:graphic>
          </wp:inline>
        </w:drawing>
      </w:r>
      <w:r>
        <w:rPr>
          <w:lang w:val="es-ES"/>
        </w:rPr>
        <w:t xml:space="preserve">para deshacer los cambios realizados en la tabla y seguidamente se activará el botón “Guardar”. </w:t>
      </w:r>
    </w:p>
    <w:p w14:paraId="3D86F175" w14:textId="77777777" w:rsidR="004312E3" w:rsidRDefault="004312E3" w:rsidP="004312E3">
      <w:pPr>
        <w:pStyle w:val="Prrafodelista"/>
        <w:keepNext/>
      </w:pPr>
      <w:r>
        <w:rPr>
          <w:noProof/>
        </w:rPr>
        <w:drawing>
          <wp:inline distT="0" distB="0" distL="0" distR="0" wp14:anchorId="587D5ADC" wp14:editId="5C1391C5">
            <wp:extent cx="4960189" cy="1026447"/>
            <wp:effectExtent l="19050" t="19050" r="12065" b="21590"/>
            <wp:docPr id="2074584353" name="Imagen 2074584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4978301" cy="1030195"/>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7CE9E9DF" w14:textId="4CADEFAE" w:rsidR="004312E3" w:rsidRDefault="004312E3" w:rsidP="004312E3">
      <w:pPr>
        <w:pStyle w:val="Descripcin"/>
        <w:ind w:left="1440"/>
        <w:jc w:val="center"/>
        <w:rPr>
          <w:lang w:val="es-ES"/>
        </w:rPr>
      </w:pPr>
      <w:bookmarkStart w:id="513" w:name="_Toc163215118"/>
      <w:bookmarkStart w:id="514" w:name="_Toc167295520"/>
      <w:r>
        <w:t xml:space="preserve">Imagen </w:t>
      </w:r>
      <w:r>
        <w:fldChar w:fldCharType="begin"/>
      </w:r>
      <w:r>
        <w:instrText xml:space="preserve"> SEQ Imagen \* ARABIC </w:instrText>
      </w:r>
      <w:r>
        <w:fldChar w:fldCharType="separate"/>
      </w:r>
      <w:r w:rsidR="00562282">
        <w:rPr>
          <w:noProof/>
        </w:rPr>
        <w:t>189</w:t>
      </w:r>
      <w:r>
        <w:fldChar w:fldCharType="end"/>
      </w:r>
      <w:r w:rsidRPr="000B429F">
        <w:t xml:space="preserve">: Planes Operativos Anuales </w:t>
      </w:r>
      <w:r>
        <w:t>OCI</w:t>
      </w:r>
      <w:r w:rsidRPr="000B429F">
        <w:t xml:space="preserve"> - Servicio de Control/Editar Metas Acumuladas - Editar Prorrateo</w:t>
      </w:r>
      <w:r>
        <w:t>/Eliminar</w:t>
      </w:r>
      <w:bookmarkEnd w:id="513"/>
      <w:bookmarkEnd w:id="514"/>
    </w:p>
    <w:p w14:paraId="34BDFE15" w14:textId="77777777" w:rsidR="004312E3" w:rsidRPr="00A61FB8" w:rsidRDefault="004312E3" w:rsidP="004312E3">
      <w:pPr>
        <w:pStyle w:val="Prrafodelista"/>
        <w:ind w:left="1440"/>
        <w:rPr>
          <w:lang w:val="es-ES"/>
        </w:rPr>
      </w:pPr>
      <w:r>
        <w:rPr>
          <w:noProof/>
          <w:lang w:val="es-ES"/>
        </w:rPr>
        <w:drawing>
          <wp:inline distT="0" distB="0" distL="0" distR="0" wp14:anchorId="75CC2953" wp14:editId="345A5189">
            <wp:extent cx="207034" cy="207034"/>
            <wp:effectExtent l="0" t="0" r="2540" b="2540"/>
            <wp:docPr id="2074584354" name="Gráfico 2074584354" descr="Advertenci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334545" name="Gráfico 2085334545" descr="Advertencia con relleno sólido"/>
                    <pic:cNvPicPr/>
                  </pic:nvPicPr>
                  <pic:blipFill>
                    <a:blip r:embed="rId34" cstate="print">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210746" cy="210746"/>
                    </a:xfrm>
                    <a:prstGeom prst="rect">
                      <a:avLst/>
                    </a:prstGeom>
                  </pic:spPr>
                </pic:pic>
              </a:graphicData>
            </a:graphic>
          </wp:inline>
        </w:drawing>
      </w:r>
      <w:r w:rsidRPr="00B353AC">
        <w:rPr>
          <w:b/>
          <w:bCs/>
          <w:i/>
          <w:iCs/>
          <w:lang w:val="es-ES"/>
        </w:rPr>
        <w:t>Importante</w:t>
      </w:r>
      <w:r w:rsidRPr="00B353AC">
        <w:rPr>
          <w:i/>
          <w:iCs/>
          <w:lang w:val="es-ES"/>
        </w:rPr>
        <w:t xml:space="preserve">: </w:t>
      </w:r>
      <w:r>
        <w:rPr>
          <w:i/>
          <w:iCs/>
          <w:lang w:val="es-ES"/>
        </w:rPr>
        <w:t>Luego de ingresar un valor en la meta, el resto de las columnas se actualizan automáticamente</w:t>
      </w:r>
      <w:r w:rsidRPr="00256014">
        <w:rPr>
          <w:i/>
          <w:iCs/>
          <w:lang w:val="es-ES"/>
        </w:rPr>
        <w:t>.</w:t>
      </w:r>
    </w:p>
    <w:p w14:paraId="77C93F05" w14:textId="77777777" w:rsidR="004312E3" w:rsidRPr="00A61FB8" w:rsidRDefault="004312E3" w:rsidP="004312E3">
      <w:pPr>
        <w:ind w:left="1440"/>
        <w:rPr>
          <w:rFonts w:cs="Arial"/>
          <w:sz w:val="20"/>
          <w:lang w:val="es-ES" w:eastAsia="es-PE"/>
        </w:rPr>
      </w:pPr>
      <w:r w:rsidRPr="00A61FB8">
        <w:rPr>
          <w:rFonts w:cs="Arial"/>
          <w:sz w:val="20"/>
          <w:lang w:val="es-ES" w:eastAsia="es-PE"/>
        </w:rPr>
        <w:t xml:space="preserve">Una vez finalizada la edición de </w:t>
      </w:r>
      <w:r>
        <w:rPr>
          <w:rFonts w:cs="Arial"/>
          <w:sz w:val="20"/>
          <w:lang w:val="es-ES" w:eastAsia="es-PE"/>
        </w:rPr>
        <w:t>las metas acumuladas</w:t>
      </w:r>
      <w:r w:rsidRPr="00A61FB8">
        <w:rPr>
          <w:rFonts w:cs="Arial"/>
          <w:sz w:val="20"/>
          <w:lang w:val="es-ES" w:eastAsia="es-PE"/>
        </w:rPr>
        <w:t xml:space="preserve"> dar clic en el botón “Guardar”</w:t>
      </w:r>
      <w:r>
        <w:rPr>
          <w:rFonts w:cs="Arial"/>
          <w:sz w:val="20"/>
          <w:lang w:val="es-ES" w:eastAsia="es-PE"/>
        </w:rPr>
        <w:t xml:space="preserve">, seguidamente </w:t>
      </w:r>
      <w:r w:rsidRPr="00A61FB8">
        <w:rPr>
          <w:rFonts w:cs="Arial"/>
          <w:sz w:val="20"/>
          <w:lang w:val="es-ES" w:eastAsia="es-PE"/>
        </w:rPr>
        <w:t>muestra un mensaje de éxito.</w:t>
      </w:r>
    </w:p>
    <w:p w14:paraId="7E83A962" w14:textId="77777777" w:rsidR="004312E3" w:rsidRPr="00F62FD6" w:rsidRDefault="004312E3" w:rsidP="00F52FDE">
      <w:pPr>
        <w:pStyle w:val="Prrafodelista"/>
        <w:numPr>
          <w:ilvl w:val="0"/>
          <w:numId w:val="81"/>
        </w:numPr>
        <w:rPr>
          <w:lang w:val="es-ES"/>
        </w:rPr>
      </w:pPr>
      <w:r w:rsidRPr="00F62FD6">
        <w:rPr>
          <w:lang w:val="es-ES"/>
        </w:rPr>
        <w:t>Botón Reestablecer: Nos permite borrar los cambios realizados antes de guardar.</w:t>
      </w:r>
    </w:p>
    <w:p w14:paraId="1C061D80" w14:textId="77777777" w:rsidR="004312E3" w:rsidRDefault="004312E3" w:rsidP="00F52FDE">
      <w:pPr>
        <w:pStyle w:val="Prrafodelista"/>
        <w:numPr>
          <w:ilvl w:val="0"/>
          <w:numId w:val="81"/>
        </w:numPr>
        <w:rPr>
          <w:lang w:val="es-ES"/>
        </w:rPr>
      </w:pPr>
      <w:r>
        <w:rPr>
          <w:lang w:val="es-ES"/>
        </w:rPr>
        <w:t>Botón Siguiente: Nos permite avanzar al siguiente segmento.</w:t>
      </w:r>
    </w:p>
    <w:p w14:paraId="31A66595" w14:textId="77777777" w:rsidR="004312E3" w:rsidRPr="00C5578F" w:rsidRDefault="004312E3" w:rsidP="00F52FDE">
      <w:pPr>
        <w:pStyle w:val="Prrafodelista"/>
        <w:numPr>
          <w:ilvl w:val="0"/>
          <w:numId w:val="81"/>
        </w:numPr>
        <w:rPr>
          <w:lang w:val="es-ES"/>
        </w:rPr>
      </w:pPr>
      <w:r>
        <w:rPr>
          <w:lang w:val="es-ES"/>
        </w:rPr>
        <w:t>Botón Anterior: Nos permite retornar al segmento anterior.</w:t>
      </w:r>
    </w:p>
    <w:p w14:paraId="5793D3CD" w14:textId="77777777" w:rsidR="004312E3" w:rsidRPr="000358B1" w:rsidRDefault="004312E3" w:rsidP="00F52FDE">
      <w:pPr>
        <w:pStyle w:val="Prrafodelista"/>
        <w:numPr>
          <w:ilvl w:val="0"/>
          <w:numId w:val="81"/>
        </w:numPr>
        <w:rPr>
          <w:lang w:val="es-ES"/>
        </w:rPr>
      </w:pPr>
      <w:r>
        <w:rPr>
          <w:lang w:val="es-ES"/>
        </w:rPr>
        <w:lastRenderedPageBreak/>
        <w:t>Botón Cancelar: Nos permite cerra el formulario</w:t>
      </w:r>
    </w:p>
    <w:p w14:paraId="5D315509" w14:textId="77777777" w:rsidR="004312E3" w:rsidRDefault="004312E3" w:rsidP="004312E3">
      <w:pPr>
        <w:ind w:left="720"/>
        <w:rPr>
          <w:rFonts w:cs="Arial"/>
          <w:sz w:val="20"/>
          <w:lang w:val="es-ES" w:eastAsia="es-PE"/>
        </w:rPr>
      </w:pPr>
    </w:p>
    <w:p w14:paraId="489813E2" w14:textId="77777777" w:rsidR="004312E3" w:rsidRPr="005033EB" w:rsidRDefault="004312E3" w:rsidP="004312E3">
      <w:pPr>
        <w:pStyle w:val="Prrafodelista"/>
        <w:rPr>
          <w:sz w:val="22"/>
          <w:szCs w:val="22"/>
          <w:lang w:val="es-ES"/>
        </w:rPr>
      </w:pPr>
      <w:r w:rsidRPr="005033EB">
        <w:rPr>
          <w:b/>
          <w:bCs/>
          <w:sz w:val="22"/>
          <w:szCs w:val="22"/>
          <w:lang w:val="es-ES"/>
        </w:rPr>
        <w:t>Editar Gestión de Riesgo:</w:t>
      </w:r>
      <w:r w:rsidRPr="005033EB">
        <w:rPr>
          <w:sz w:val="22"/>
          <w:szCs w:val="22"/>
          <w:lang w:val="es-ES"/>
        </w:rPr>
        <w:t xml:space="preserve"> Muestra la información:</w:t>
      </w:r>
    </w:p>
    <w:p w14:paraId="0D3FA83C" w14:textId="77777777" w:rsidR="004312E3" w:rsidRDefault="004312E3" w:rsidP="004312E3">
      <w:pPr>
        <w:pStyle w:val="Prrafodelista"/>
        <w:keepNext/>
      </w:pPr>
      <w:r>
        <w:rPr>
          <w:noProof/>
        </w:rPr>
        <w:drawing>
          <wp:inline distT="0" distB="0" distL="0" distR="0" wp14:anchorId="07F6BC54" wp14:editId="1FA3A7E7">
            <wp:extent cx="4960189" cy="794330"/>
            <wp:effectExtent l="19050" t="19050" r="12065" b="25400"/>
            <wp:docPr id="2074584355" name="Imagen 207458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4982129" cy="797844"/>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5E25C52F" w14:textId="60A7F249" w:rsidR="004312E3" w:rsidRPr="000358B1" w:rsidRDefault="004312E3" w:rsidP="004312E3">
      <w:pPr>
        <w:pStyle w:val="Descripcin"/>
        <w:ind w:left="720"/>
        <w:jc w:val="center"/>
        <w:rPr>
          <w:lang w:val="es-ES"/>
        </w:rPr>
      </w:pPr>
      <w:bookmarkStart w:id="515" w:name="_Toc163215119"/>
      <w:bookmarkStart w:id="516" w:name="_Toc167295521"/>
      <w:r>
        <w:t xml:space="preserve">Imagen </w:t>
      </w:r>
      <w:r>
        <w:fldChar w:fldCharType="begin"/>
      </w:r>
      <w:r>
        <w:instrText xml:space="preserve"> SEQ Imagen \* ARABIC </w:instrText>
      </w:r>
      <w:r>
        <w:fldChar w:fldCharType="separate"/>
      </w:r>
      <w:r w:rsidR="00562282">
        <w:rPr>
          <w:noProof/>
        </w:rPr>
        <w:t>190</w:t>
      </w:r>
      <w:r>
        <w:fldChar w:fldCharType="end"/>
      </w:r>
      <w:r w:rsidRPr="00C55CE4">
        <w:t xml:space="preserve">: Planes Operativos Anuales </w:t>
      </w:r>
      <w:r>
        <w:t>OCI</w:t>
      </w:r>
      <w:r w:rsidRPr="00C55CE4">
        <w:t xml:space="preserve"> - Servicio de Control/Editar </w:t>
      </w:r>
      <w:r>
        <w:t>Gestión de Riesgos Información</w:t>
      </w:r>
      <w:bookmarkEnd w:id="515"/>
      <w:bookmarkEnd w:id="516"/>
    </w:p>
    <w:p w14:paraId="6A0A8F89" w14:textId="77777777" w:rsidR="004312E3" w:rsidRDefault="004312E3" w:rsidP="004312E3">
      <w:pPr>
        <w:pStyle w:val="Prrafodelista"/>
        <w:keepNext/>
      </w:pPr>
      <w:r>
        <w:rPr>
          <w:noProof/>
        </w:rPr>
        <w:drawing>
          <wp:inline distT="0" distB="0" distL="0" distR="0" wp14:anchorId="646D0409" wp14:editId="4540B32C">
            <wp:extent cx="5048985" cy="3459193"/>
            <wp:effectExtent l="19050" t="19050" r="18415" b="27305"/>
            <wp:docPr id="2074584356" name="Imagen 207458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053326" cy="3462167"/>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32317774" w14:textId="253A031B" w:rsidR="004312E3" w:rsidRDefault="004312E3" w:rsidP="004312E3">
      <w:pPr>
        <w:pStyle w:val="Descripcin"/>
        <w:ind w:left="720"/>
        <w:jc w:val="center"/>
        <w:rPr>
          <w:lang w:val="es-ES"/>
        </w:rPr>
      </w:pPr>
      <w:bookmarkStart w:id="517" w:name="_Toc163215120"/>
      <w:bookmarkStart w:id="518" w:name="_Toc167295522"/>
      <w:r>
        <w:t xml:space="preserve">Imagen </w:t>
      </w:r>
      <w:r>
        <w:fldChar w:fldCharType="begin"/>
      </w:r>
      <w:r>
        <w:instrText xml:space="preserve"> SEQ Imagen \* ARABIC </w:instrText>
      </w:r>
      <w:r>
        <w:fldChar w:fldCharType="separate"/>
      </w:r>
      <w:r w:rsidR="00562282">
        <w:rPr>
          <w:noProof/>
        </w:rPr>
        <w:t>191</w:t>
      </w:r>
      <w:r>
        <w:fldChar w:fldCharType="end"/>
      </w:r>
      <w:r w:rsidRPr="00003EC7">
        <w:t xml:space="preserve">: Planes Operativos Anuales </w:t>
      </w:r>
      <w:r>
        <w:t>OCI</w:t>
      </w:r>
      <w:r w:rsidRPr="00003EC7">
        <w:t xml:space="preserve"> - Servicio de Control/Editar Gestión de Riesgos</w:t>
      </w:r>
      <w:bookmarkEnd w:id="517"/>
      <w:bookmarkEnd w:id="518"/>
    </w:p>
    <w:p w14:paraId="2EC05A35" w14:textId="77777777" w:rsidR="004312E3" w:rsidRPr="005033EB" w:rsidRDefault="004312E3" w:rsidP="004312E3">
      <w:pPr>
        <w:pStyle w:val="Prrafodelista"/>
        <w:rPr>
          <w:sz w:val="22"/>
          <w:szCs w:val="22"/>
          <w:lang w:val="es-ES"/>
        </w:rPr>
      </w:pPr>
      <w:r w:rsidRPr="005033EB">
        <w:rPr>
          <w:sz w:val="22"/>
          <w:szCs w:val="22"/>
          <w:lang w:val="es-ES"/>
        </w:rPr>
        <w:t>Muestra la información de gestión de riesgos:</w:t>
      </w:r>
    </w:p>
    <w:p w14:paraId="24517E85" w14:textId="190F4523" w:rsidR="004312E3" w:rsidRDefault="004312E3" w:rsidP="00F52FDE">
      <w:pPr>
        <w:pStyle w:val="Prrafodelista"/>
        <w:numPr>
          <w:ilvl w:val="0"/>
          <w:numId w:val="82"/>
        </w:numPr>
        <w:rPr>
          <w:lang w:val="es-ES"/>
        </w:rPr>
      </w:pPr>
      <w:r w:rsidRPr="0014099D">
        <w:rPr>
          <w:lang w:val="es-ES"/>
        </w:rPr>
        <w:t>Numero de servicio</w:t>
      </w:r>
      <w:r>
        <w:rPr>
          <w:lang w:val="es-ES"/>
        </w:rPr>
        <w:t xml:space="preserve"> (no editable)</w:t>
      </w:r>
    </w:p>
    <w:p w14:paraId="656F70EE" w14:textId="6511E64A" w:rsidR="004312E3" w:rsidRPr="00785C8C" w:rsidRDefault="004312E3" w:rsidP="00F52FDE">
      <w:pPr>
        <w:pStyle w:val="Prrafodelista"/>
        <w:numPr>
          <w:ilvl w:val="0"/>
          <w:numId w:val="82"/>
        </w:numPr>
        <w:rPr>
          <w:lang w:val="es-ES"/>
        </w:rPr>
      </w:pPr>
      <w:r w:rsidRPr="00785C8C">
        <w:rPr>
          <w:lang w:val="es-ES"/>
        </w:rPr>
        <w:t>Tabla Riesgo sugerido: Para agregar un Riesgo sugerido dar clic “Nuevo”</w:t>
      </w:r>
    </w:p>
    <w:p w14:paraId="7F4C58A3" w14:textId="77777777" w:rsidR="004312E3" w:rsidRDefault="004312E3" w:rsidP="004312E3">
      <w:pPr>
        <w:pStyle w:val="Prrafodelista"/>
        <w:keepNext/>
      </w:pPr>
      <w:r>
        <w:rPr>
          <w:noProof/>
        </w:rPr>
        <w:drawing>
          <wp:anchor distT="0" distB="0" distL="114300" distR="114300" simplePos="0" relativeHeight="252086277" behindDoc="0" locked="0" layoutInCell="1" allowOverlap="1" wp14:anchorId="5E267A05" wp14:editId="05240642">
            <wp:simplePos x="0" y="0"/>
            <wp:positionH relativeFrom="margin">
              <wp:posOffset>5132985</wp:posOffset>
            </wp:positionH>
            <wp:positionV relativeFrom="paragraph">
              <wp:posOffset>235004</wp:posOffset>
            </wp:positionV>
            <wp:extent cx="253191" cy="271119"/>
            <wp:effectExtent l="0" t="8890" r="0" b="5080"/>
            <wp:wrapNone/>
            <wp:docPr id="2074584357" name="Gráfico 2074584357"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253191" cy="271119"/>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5210CFCB" wp14:editId="6A0072F7">
            <wp:extent cx="5116476" cy="1179707"/>
            <wp:effectExtent l="19050" t="19050" r="8255" b="20955"/>
            <wp:docPr id="2074584359" name="Imagen 2074584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165667" cy="1191049"/>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2EF160EC" w14:textId="170A81A1" w:rsidR="004312E3" w:rsidRDefault="004312E3" w:rsidP="004312E3">
      <w:pPr>
        <w:pStyle w:val="Descripcin"/>
        <w:ind w:left="720"/>
        <w:jc w:val="center"/>
        <w:rPr>
          <w:lang w:val="es-ES"/>
        </w:rPr>
      </w:pPr>
      <w:bookmarkStart w:id="519" w:name="_Toc163215121"/>
      <w:bookmarkStart w:id="520" w:name="_Toc167295523"/>
      <w:r>
        <w:t xml:space="preserve">Imagen </w:t>
      </w:r>
      <w:r>
        <w:fldChar w:fldCharType="begin"/>
      </w:r>
      <w:r>
        <w:instrText xml:space="preserve"> SEQ Imagen \* ARABIC </w:instrText>
      </w:r>
      <w:r>
        <w:fldChar w:fldCharType="separate"/>
      </w:r>
      <w:r w:rsidR="00562282">
        <w:rPr>
          <w:noProof/>
        </w:rPr>
        <w:t>192</w:t>
      </w:r>
      <w:r>
        <w:fldChar w:fldCharType="end"/>
      </w:r>
      <w:r w:rsidRPr="00687B97">
        <w:t xml:space="preserve">: Planes Operativos Anuales </w:t>
      </w:r>
      <w:r>
        <w:t>OCI</w:t>
      </w:r>
      <w:r w:rsidRPr="00687B97">
        <w:t xml:space="preserve"> - Servicio de Control/</w:t>
      </w:r>
      <w:r>
        <w:t>Gestión de servicios Nuevo</w:t>
      </w:r>
      <w:bookmarkEnd w:id="519"/>
      <w:bookmarkEnd w:id="520"/>
    </w:p>
    <w:p w14:paraId="7D201360" w14:textId="77777777" w:rsidR="004312E3" w:rsidRDefault="004312E3" w:rsidP="004312E3">
      <w:pPr>
        <w:pStyle w:val="Prrafodelista"/>
        <w:ind w:left="1440"/>
        <w:rPr>
          <w:lang w:val="es-ES"/>
        </w:rPr>
      </w:pPr>
      <w:r>
        <w:rPr>
          <w:lang w:val="es-ES"/>
        </w:rPr>
        <w:t xml:space="preserve">Luego se activará una fila en donde se muestran desplegables para seleccionar datos del riesgo, tipo, probabilidad, impacto y registrar la estrategia. Una vez </w:t>
      </w:r>
      <w:r>
        <w:rPr>
          <w:lang w:val="es-ES"/>
        </w:rPr>
        <w:lastRenderedPageBreak/>
        <w:t xml:space="preserve">finalizado hacer uso de </w:t>
      </w:r>
      <w:r>
        <w:rPr>
          <w:noProof/>
        </w:rPr>
        <w:drawing>
          <wp:inline distT="0" distB="0" distL="0" distR="0" wp14:anchorId="2E474DDD" wp14:editId="0082F2DA">
            <wp:extent cx="123825" cy="114300"/>
            <wp:effectExtent l="0" t="0" r="9525" b="0"/>
            <wp:docPr id="2074584360" name="Imagen 2074584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123825" cy="114300"/>
                    </a:xfrm>
                    <a:prstGeom prst="rect">
                      <a:avLst/>
                    </a:prstGeom>
                  </pic:spPr>
                </pic:pic>
              </a:graphicData>
            </a:graphic>
          </wp:inline>
        </w:drawing>
      </w:r>
      <w:r>
        <w:rPr>
          <w:lang w:val="es-ES"/>
        </w:rPr>
        <w:t xml:space="preserve">Guardar para salvar la información ingresada o </w:t>
      </w:r>
      <w:r>
        <w:rPr>
          <w:noProof/>
        </w:rPr>
        <w:drawing>
          <wp:inline distT="0" distB="0" distL="0" distR="0" wp14:anchorId="3AAB4753" wp14:editId="57DC027C">
            <wp:extent cx="142875" cy="85725"/>
            <wp:effectExtent l="0" t="0" r="9525" b="9525"/>
            <wp:docPr id="2074584361" name="Imagen 2074584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142875" cy="85725"/>
                    </a:xfrm>
                    <a:prstGeom prst="rect">
                      <a:avLst/>
                    </a:prstGeom>
                  </pic:spPr>
                </pic:pic>
              </a:graphicData>
            </a:graphic>
          </wp:inline>
        </w:drawing>
      </w:r>
      <w:r>
        <w:rPr>
          <w:lang w:val="es-ES"/>
        </w:rPr>
        <w:t xml:space="preserve"> Cancelar para borrar los cambios realizados. </w:t>
      </w:r>
    </w:p>
    <w:p w14:paraId="52943B51" w14:textId="77777777" w:rsidR="004312E3" w:rsidRDefault="004312E3" w:rsidP="004312E3">
      <w:pPr>
        <w:pStyle w:val="Prrafodelista"/>
        <w:keepNext/>
      </w:pPr>
      <w:r>
        <w:rPr>
          <w:noProof/>
        </w:rPr>
        <w:drawing>
          <wp:inline distT="0" distB="0" distL="0" distR="0" wp14:anchorId="2E58315B" wp14:editId="086A2F87">
            <wp:extent cx="4981575" cy="889127"/>
            <wp:effectExtent l="19050" t="19050" r="9525" b="25400"/>
            <wp:docPr id="2074584362" name="Imagen 207458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114525" cy="912856"/>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1BB46C91" w14:textId="1DC586FD" w:rsidR="004312E3" w:rsidRPr="005033EB" w:rsidRDefault="004312E3" w:rsidP="004312E3">
      <w:pPr>
        <w:pStyle w:val="Descripcin"/>
        <w:ind w:left="720"/>
        <w:jc w:val="center"/>
        <w:rPr>
          <w:lang w:val="es-ES"/>
        </w:rPr>
      </w:pPr>
      <w:bookmarkStart w:id="521" w:name="_Toc163215122"/>
      <w:bookmarkStart w:id="522" w:name="_Toc167295524"/>
      <w:r>
        <w:t xml:space="preserve">Imagen </w:t>
      </w:r>
      <w:r>
        <w:fldChar w:fldCharType="begin"/>
      </w:r>
      <w:r>
        <w:instrText xml:space="preserve"> SEQ Imagen \* ARABIC </w:instrText>
      </w:r>
      <w:r>
        <w:fldChar w:fldCharType="separate"/>
      </w:r>
      <w:r w:rsidR="00562282">
        <w:rPr>
          <w:noProof/>
        </w:rPr>
        <w:t>193</w:t>
      </w:r>
      <w:r>
        <w:fldChar w:fldCharType="end"/>
      </w:r>
      <w:r w:rsidRPr="002130A4">
        <w:t xml:space="preserve">: Planes Operativos Anuales </w:t>
      </w:r>
      <w:r>
        <w:t>OCI</w:t>
      </w:r>
      <w:r w:rsidRPr="002130A4">
        <w:t xml:space="preserve"> - Servicio de Control/Gestión de servicios</w:t>
      </w:r>
      <w:r>
        <w:t xml:space="preserve"> Guardar</w:t>
      </w:r>
      <w:bookmarkEnd w:id="521"/>
      <w:bookmarkEnd w:id="522"/>
    </w:p>
    <w:p w14:paraId="73B5BDDB" w14:textId="77777777" w:rsidR="004312E3" w:rsidRDefault="004312E3" w:rsidP="004312E3">
      <w:pPr>
        <w:pStyle w:val="Prrafodelista"/>
        <w:ind w:left="1440"/>
        <w:rPr>
          <w:lang w:val="es-ES"/>
        </w:rPr>
      </w:pPr>
      <w:r>
        <w:rPr>
          <w:lang w:val="es-ES"/>
        </w:rPr>
        <w:t>Luego de guardar, en la tabla se muestra los registros, se cuenta con dos opciones: editar y eliminar registros.</w:t>
      </w:r>
    </w:p>
    <w:p w14:paraId="1E4169D4" w14:textId="77777777" w:rsidR="004312E3" w:rsidRDefault="004312E3" w:rsidP="004312E3">
      <w:pPr>
        <w:pStyle w:val="Prrafodelista"/>
        <w:keepNext/>
      </w:pPr>
      <w:r>
        <w:rPr>
          <w:noProof/>
        </w:rPr>
        <w:drawing>
          <wp:inline distT="0" distB="0" distL="0" distR="0" wp14:anchorId="6CADFBBF" wp14:editId="699FC6F2">
            <wp:extent cx="4971820" cy="916615"/>
            <wp:effectExtent l="19050" t="19050" r="19685" b="17145"/>
            <wp:docPr id="2074584363" name="Imagen 2074584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019574" cy="925419"/>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4E85B9D0" w14:textId="67DF8AD4" w:rsidR="004312E3" w:rsidRDefault="004312E3" w:rsidP="004312E3">
      <w:pPr>
        <w:pStyle w:val="Descripcin"/>
        <w:ind w:left="720"/>
        <w:jc w:val="center"/>
        <w:rPr>
          <w:lang w:val="es-ES"/>
        </w:rPr>
      </w:pPr>
      <w:bookmarkStart w:id="523" w:name="_Toc163215123"/>
      <w:bookmarkStart w:id="524" w:name="_Toc167295525"/>
      <w:r>
        <w:t xml:space="preserve">Imagen </w:t>
      </w:r>
      <w:r>
        <w:fldChar w:fldCharType="begin"/>
      </w:r>
      <w:r>
        <w:instrText xml:space="preserve"> SEQ Imagen \* ARABIC </w:instrText>
      </w:r>
      <w:r>
        <w:fldChar w:fldCharType="separate"/>
      </w:r>
      <w:r w:rsidR="00562282">
        <w:rPr>
          <w:noProof/>
        </w:rPr>
        <w:t>194</w:t>
      </w:r>
      <w:r>
        <w:fldChar w:fldCharType="end"/>
      </w:r>
      <w:r w:rsidRPr="00E16498">
        <w:t xml:space="preserve">: Planes Operativos Anuales </w:t>
      </w:r>
      <w:r>
        <w:t>OCI</w:t>
      </w:r>
      <w:r w:rsidRPr="00E16498">
        <w:t xml:space="preserve"> - Servicio de Control/Gestión de servicios </w:t>
      </w:r>
      <w:r>
        <w:t>Editar</w:t>
      </w:r>
      <w:bookmarkEnd w:id="523"/>
      <w:bookmarkEnd w:id="524"/>
    </w:p>
    <w:p w14:paraId="7B364B8F" w14:textId="77777777" w:rsidR="004312E3" w:rsidRDefault="004312E3" w:rsidP="00F52FDE">
      <w:pPr>
        <w:pStyle w:val="Prrafodelista"/>
        <w:numPr>
          <w:ilvl w:val="0"/>
          <w:numId w:val="82"/>
        </w:numPr>
        <w:rPr>
          <w:lang w:val="es-ES"/>
        </w:rPr>
      </w:pPr>
      <w:r w:rsidRPr="0014099D">
        <w:rPr>
          <w:lang w:val="es-ES"/>
        </w:rPr>
        <w:t xml:space="preserve">Tabla Riesgo </w:t>
      </w:r>
      <w:r>
        <w:rPr>
          <w:lang w:val="es-ES"/>
        </w:rPr>
        <w:t>Manualmente</w:t>
      </w:r>
      <w:r w:rsidRPr="0014099D">
        <w:rPr>
          <w:lang w:val="es-ES"/>
        </w:rPr>
        <w:t xml:space="preserve">: </w:t>
      </w:r>
      <w:r>
        <w:rPr>
          <w:lang w:val="es-ES"/>
        </w:rPr>
        <w:t>Si el usuario desea registrar manualmente dar clic en “Nuevo”</w:t>
      </w:r>
    </w:p>
    <w:p w14:paraId="6CFD9579" w14:textId="77777777" w:rsidR="004312E3" w:rsidRDefault="004312E3" w:rsidP="004312E3">
      <w:pPr>
        <w:pStyle w:val="Prrafodelista"/>
        <w:keepNext/>
      </w:pPr>
      <w:r>
        <w:rPr>
          <w:noProof/>
        </w:rPr>
        <w:drawing>
          <wp:anchor distT="0" distB="0" distL="114300" distR="114300" simplePos="0" relativeHeight="252087301" behindDoc="0" locked="0" layoutInCell="1" allowOverlap="1" wp14:anchorId="31A015CB" wp14:editId="6570EB74">
            <wp:simplePos x="0" y="0"/>
            <wp:positionH relativeFrom="margin">
              <wp:posOffset>4897174</wp:posOffset>
            </wp:positionH>
            <wp:positionV relativeFrom="paragraph">
              <wp:posOffset>280965</wp:posOffset>
            </wp:positionV>
            <wp:extent cx="253191" cy="271119"/>
            <wp:effectExtent l="0" t="8890" r="0" b="5080"/>
            <wp:wrapNone/>
            <wp:docPr id="2074584364" name="Gráfico 2074584364"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253191" cy="271119"/>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805B1C2" wp14:editId="4D81398A">
            <wp:extent cx="4931262" cy="1124827"/>
            <wp:effectExtent l="19050" t="19050" r="22225" b="18415"/>
            <wp:docPr id="2074584365" name="Imagen 2074584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4969823" cy="1133623"/>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575C2BC8" w14:textId="2844D14F" w:rsidR="004312E3" w:rsidRDefault="004312E3" w:rsidP="004312E3">
      <w:pPr>
        <w:pStyle w:val="Descripcin"/>
        <w:ind w:left="720"/>
        <w:jc w:val="center"/>
        <w:rPr>
          <w:lang w:val="es-ES"/>
        </w:rPr>
      </w:pPr>
      <w:bookmarkStart w:id="525" w:name="_Toc163215124"/>
      <w:bookmarkStart w:id="526" w:name="_Toc167295526"/>
      <w:r>
        <w:t xml:space="preserve">Imagen </w:t>
      </w:r>
      <w:r>
        <w:fldChar w:fldCharType="begin"/>
      </w:r>
      <w:r>
        <w:instrText xml:space="preserve"> SEQ Imagen \* ARABIC </w:instrText>
      </w:r>
      <w:r>
        <w:fldChar w:fldCharType="separate"/>
      </w:r>
      <w:r w:rsidR="00562282">
        <w:rPr>
          <w:noProof/>
        </w:rPr>
        <w:t>195</w:t>
      </w:r>
      <w:r>
        <w:fldChar w:fldCharType="end"/>
      </w:r>
      <w:r w:rsidRPr="00803589">
        <w:t xml:space="preserve">: Planes Operativos Anuales </w:t>
      </w:r>
      <w:r>
        <w:t>OCI</w:t>
      </w:r>
      <w:r w:rsidRPr="00803589">
        <w:t xml:space="preserve"> - Servicio de Control/</w:t>
      </w:r>
      <w:r>
        <w:t>Riesgo Manual - Nuevo</w:t>
      </w:r>
      <w:bookmarkEnd w:id="525"/>
      <w:bookmarkEnd w:id="526"/>
    </w:p>
    <w:p w14:paraId="060875FF" w14:textId="77777777" w:rsidR="004312E3" w:rsidRDefault="004312E3" w:rsidP="004312E3">
      <w:pPr>
        <w:pStyle w:val="Prrafodelista"/>
        <w:ind w:left="1440"/>
        <w:rPr>
          <w:lang w:val="es-ES"/>
        </w:rPr>
      </w:pPr>
      <w:r>
        <w:rPr>
          <w:lang w:val="es-ES"/>
        </w:rPr>
        <w:t xml:space="preserve">Luego se activa una fila en donde el usuario tiene que ingresar manualmente el riesgo. Para agregar el tipo de riesgo, la probabilidad, el impacto hacer uso de los desplegables, al final ingresar una estrategia. Una vez finalizado hacer uso de </w:t>
      </w:r>
      <w:r>
        <w:rPr>
          <w:noProof/>
        </w:rPr>
        <w:drawing>
          <wp:inline distT="0" distB="0" distL="0" distR="0" wp14:anchorId="718949B5" wp14:editId="3ADD9825">
            <wp:extent cx="123825" cy="114300"/>
            <wp:effectExtent l="0" t="0" r="9525" b="0"/>
            <wp:docPr id="2074584366" name="Imagen 2074584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123825" cy="114300"/>
                    </a:xfrm>
                    <a:prstGeom prst="rect">
                      <a:avLst/>
                    </a:prstGeom>
                  </pic:spPr>
                </pic:pic>
              </a:graphicData>
            </a:graphic>
          </wp:inline>
        </w:drawing>
      </w:r>
      <w:r>
        <w:rPr>
          <w:lang w:val="es-ES"/>
        </w:rPr>
        <w:t xml:space="preserve">Guardar para salvar la información ingresada o </w:t>
      </w:r>
      <w:r>
        <w:rPr>
          <w:noProof/>
        </w:rPr>
        <w:drawing>
          <wp:inline distT="0" distB="0" distL="0" distR="0" wp14:anchorId="622292CA" wp14:editId="636636EF">
            <wp:extent cx="142875" cy="85725"/>
            <wp:effectExtent l="0" t="0" r="9525" b="9525"/>
            <wp:docPr id="2074584367" name="Imagen 2074584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142875" cy="85725"/>
                    </a:xfrm>
                    <a:prstGeom prst="rect">
                      <a:avLst/>
                    </a:prstGeom>
                  </pic:spPr>
                </pic:pic>
              </a:graphicData>
            </a:graphic>
          </wp:inline>
        </w:drawing>
      </w:r>
      <w:r>
        <w:rPr>
          <w:lang w:val="es-ES"/>
        </w:rPr>
        <w:t xml:space="preserve"> Cancelar para borrar los cambios realizados. </w:t>
      </w:r>
    </w:p>
    <w:p w14:paraId="0DA35F0D" w14:textId="77777777" w:rsidR="004312E3" w:rsidRDefault="004312E3" w:rsidP="004312E3">
      <w:pPr>
        <w:pStyle w:val="Prrafodelista"/>
        <w:keepNext/>
      </w:pPr>
      <w:r>
        <w:rPr>
          <w:noProof/>
        </w:rPr>
        <w:drawing>
          <wp:inline distT="0" distB="0" distL="0" distR="0" wp14:anchorId="635649B6" wp14:editId="0056B1A0">
            <wp:extent cx="4930775" cy="992532"/>
            <wp:effectExtent l="19050" t="19050" r="22225" b="17145"/>
            <wp:docPr id="2074584368" name="Imagen 2074584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966366" cy="999696"/>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4F823E07" w14:textId="53CDD0C2" w:rsidR="004312E3" w:rsidRPr="00D301BB" w:rsidRDefault="004312E3" w:rsidP="004312E3">
      <w:pPr>
        <w:pStyle w:val="Descripcin"/>
        <w:ind w:left="720"/>
        <w:jc w:val="center"/>
        <w:rPr>
          <w:lang w:val="es-ES"/>
        </w:rPr>
      </w:pPr>
      <w:bookmarkStart w:id="527" w:name="_Toc163215125"/>
      <w:bookmarkStart w:id="528" w:name="_Toc167295527"/>
      <w:r>
        <w:t xml:space="preserve">Imagen </w:t>
      </w:r>
      <w:r>
        <w:fldChar w:fldCharType="begin"/>
      </w:r>
      <w:r>
        <w:instrText xml:space="preserve"> SEQ Imagen \* ARABIC </w:instrText>
      </w:r>
      <w:r>
        <w:fldChar w:fldCharType="separate"/>
      </w:r>
      <w:r w:rsidR="00562282">
        <w:rPr>
          <w:noProof/>
        </w:rPr>
        <w:t>196</w:t>
      </w:r>
      <w:r>
        <w:fldChar w:fldCharType="end"/>
      </w:r>
      <w:r w:rsidRPr="00F26DAD">
        <w:t xml:space="preserve">: Planes Operativos Anuales </w:t>
      </w:r>
      <w:r>
        <w:t>OCI</w:t>
      </w:r>
      <w:r w:rsidRPr="00F26DAD">
        <w:t xml:space="preserve"> - Servicio de Control/Riesgo Manual - </w:t>
      </w:r>
      <w:r>
        <w:t>Guardar</w:t>
      </w:r>
      <w:bookmarkEnd w:id="527"/>
      <w:bookmarkEnd w:id="528"/>
    </w:p>
    <w:p w14:paraId="5292773F" w14:textId="77777777" w:rsidR="004312E3" w:rsidRDefault="004312E3" w:rsidP="004312E3">
      <w:pPr>
        <w:pStyle w:val="Prrafodelista"/>
        <w:ind w:left="1440"/>
        <w:rPr>
          <w:lang w:val="es-ES"/>
        </w:rPr>
      </w:pPr>
      <w:r>
        <w:rPr>
          <w:lang w:val="es-ES"/>
        </w:rPr>
        <w:t>Luego de guardar, en la tabla se muestra los registros. Se tiene las opciones de editar y eliminar el registro ingresado.</w:t>
      </w:r>
    </w:p>
    <w:p w14:paraId="57F58A85" w14:textId="77777777" w:rsidR="004312E3" w:rsidRPr="00D301BB" w:rsidRDefault="004312E3" w:rsidP="004312E3">
      <w:pPr>
        <w:rPr>
          <w:lang w:val="es-ES"/>
        </w:rPr>
      </w:pPr>
    </w:p>
    <w:p w14:paraId="01CFF9F8" w14:textId="77777777" w:rsidR="004312E3" w:rsidRDefault="004312E3" w:rsidP="004312E3">
      <w:pPr>
        <w:pStyle w:val="Prrafodelista"/>
        <w:keepNext/>
      </w:pPr>
      <w:r>
        <w:rPr>
          <w:noProof/>
        </w:rPr>
        <w:lastRenderedPageBreak/>
        <w:drawing>
          <wp:inline distT="0" distB="0" distL="0" distR="0" wp14:anchorId="18E8E6D3" wp14:editId="39EBD9C3">
            <wp:extent cx="4933950" cy="903252"/>
            <wp:effectExtent l="19050" t="19050" r="19050" b="11430"/>
            <wp:docPr id="2074584369" name="Imagen 2074584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4994558" cy="914347"/>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22B556EB" w14:textId="4F078127" w:rsidR="004312E3" w:rsidRPr="00D301BB" w:rsidRDefault="004312E3" w:rsidP="004312E3">
      <w:pPr>
        <w:pStyle w:val="Descripcin"/>
        <w:ind w:left="1440"/>
        <w:rPr>
          <w:lang w:val="es-ES"/>
        </w:rPr>
      </w:pPr>
      <w:bookmarkStart w:id="529" w:name="_Toc163215126"/>
      <w:bookmarkStart w:id="530" w:name="_Toc167295528"/>
      <w:r>
        <w:t xml:space="preserve">Imagen </w:t>
      </w:r>
      <w:r>
        <w:fldChar w:fldCharType="begin"/>
      </w:r>
      <w:r>
        <w:instrText xml:space="preserve"> SEQ Imagen \* ARABIC </w:instrText>
      </w:r>
      <w:r>
        <w:fldChar w:fldCharType="separate"/>
      </w:r>
      <w:r w:rsidR="00562282">
        <w:rPr>
          <w:noProof/>
        </w:rPr>
        <w:t>197</w:t>
      </w:r>
      <w:r>
        <w:fldChar w:fldCharType="end"/>
      </w:r>
      <w:r w:rsidRPr="007E40CD">
        <w:t xml:space="preserve">: Planes Operativos Anuales </w:t>
      </w:r>
      <w:r>
        <w:t>OCI</w:t>
      </w:r>
      <w:r w:rsidRPr="007E40CD">
        <w:t xml:space="preserve"> - Servicio de Control/Riesgo Manual - Guardar</w:t>
      </w:r>
      <w:bookmarkEnd w:id="529"/>
      <w:bookmarkEnd w:id="530"/>
    </w:p>
    <w:p w14:paraId="21D43537" w14:textId="77777777" w:rsidR="004312E3" w:rsidRDefault="004312E3" w:rsidP="00F52FDE">
      <w:pPr>
        <w:pStyle w:val="Prrafodelista"/>
        <w:numPr>
          <w:ilvl w:val="0"/>
          <w:numId w:val="82"/>
        </w:numPr>
        <w:rPr>
          <w:lang w:val="es-ES"/>
        </w:rPr>
      </w:pPr>
      <w:r w:rsidRPr="00397BE9">
        <w:rPr>
          <w:lang w:val="es-ES"/>
        </w:rPr>
        <w:t>Una vez finalizada la edición de los datos dar clic en el botón “Guardar” y muestra un mensaje de éxito.</w:t>
      </w:r>
      <w:r>
        <w:rPr>
          <w:lang w:val="es-ES"/>
        </w:rPr>
        <w:t xml:space="preserve"> </w:t>
      </w:r>
    </w:p>
    <w:p w14:paraId="650A402B" w14:textId="77777777" w:rsidR="004312E3" w:rsidRDefault="004312E3" w:rsidP="00F52FDE">
      <w:pPr>
        <w:pStyle w:val="Prrafodelista"/>
        <w:numPr>
          <w:ilvl w:val="0"/>
          <w:numId w:val="82"/>
        </w:numPr>
        <w:rPr>
          <w:lang w:val="es-ES"/>
        </w:rPr>
      </w:pPr>
      <w:r>
        <w:rPr>
          <w:lang w:val="es-ES"/>
        </w:rPr>
        <w:t>Botón Siguiente: Nos permite avanzar al siguiente segmento.</w:t>
      </w:r>
    </w:p>
    <w:p w14:paraId="554C8C82" w14:textId="77777777" w:rsidR="004312E3" w:rsidRDefault="004312E3" w:rsidP="00F52FDE">
      <w:pPr>
        <w:pStyle w:val="Prrafodelista"/>
        <w:numPr>
          <w:ilvl w:val="0"/>
          <w:numId w:val="82"/>
        </w:numPr>
        <w:rPr>
          <w:lang w:val="es-ES"/>
        </w:rPr>
      </w:pPr>
      <w:r>
        <w:rPr>
          <w:lang w:val="es-ES"/>
        </w:rPr>
        <w:t>Botón Anterior: Nos permite retornar al segmento anterior.</w:t>
      </w:r>
    </w:p>
    <w:p w14:paraId="74B73DBA" w14:textId="77777777" w:rsidR="004312E3" w:rsidRPr="000358B1" w:rsidRDefault="004312E3" w:rsidP="00F52FDE">
      <w:pPr>
        <w:pStyle w:val="Prrafodelista"/>
        <w:numPr>
          <w:ilvl w:val="0"/>
          <w:numId w:val="82"/>
        </w:numPr>
        <w:rPr>
          <w:lang w:val="es-ES"/>
        </w:rPr>
      </w:pPr>
      <w:r>
        <w:rPr>
          <w:lang w:val="es-ES"/>
        </w:rPr>
        <w:t>Botón Cancelar: Nos permite cerra el formulario</w:t>
      </w:r>
    </w:p>
    <w:p w14:paraId="34C7F4FE" w14:textId="77777777" w:rsidR="004312E3" w:rsidRDefault="004312E3" w:rsidP="004312E3">
      <w:pPr>
        <w:ind w:left="720"/>
        <w:rPr>
          <w:rFonts w:cs="Arial"/>
          <w:sz w:val="20"/>
          <w:lang w:val="es-ES" w:eastAsia="es-PE"/>
        </w:rPr>
      </w:pPr>
    </w:p>
    <w:p w14:paraId="760E87D1" w14:textId="77777777" w:rsidR="004312E3" w:rsidRPr="00E91536" w:rsidRDefault="004312E3" w:rsidP="004312E3">
      <w:pPr>
        <w:pStyle w:val="Prrafodelista"/>
        <w:rPr>
          <w:sz w:val="22"/>
          <w:szCs w:val="22"/>
          <w:lang w:val="es-ES"/>
        </w:rPr>
      </w:pPr>
      <w:r w:rsidRPr="00D301BB">
        <w:rPr>
          <w:b/>
          <w:bCs/>
          <w:sz w:val="22"/>
          <w:szCs w:val="22"/>
          <w:lang w:val="es-ES"/>
        </w:rPr>
        <w:t>Editar SAGU:</w:t>
      </w:r>
      <w:r w:rsidRPr="00D301BB">
        <w:rPr>
          <w:sz w:val="22"/>
          <w:szCs w:val="22"/>
          <w:lang w:val="es-ES"/>
        </w:rPr>
        <w:t xml:space="preserve"> Muestra la información:</w:t>
      </w:r>
    </w:p>
    <w:p w14:paraId="267D4B13" w14:textId="77777777" w:rsidR="004312E3" w:rsidRDefault="004312E3" w:rsidP="004312E3">
      <w:pPr>
        <w:pStyle w:val="Prrafodelista"/>
        <w:keepNext/>
      </w:pPr>
      <w:r>
        <w:rPr>
          <w:noProof/>
        </w:rPr>
        <w:drawing>
          <wp:inline distT="0" distB="0" distL="0" distR="0" wp14:anchorId="280DDD06" wp14:editId="36E4EA4D">
            <wp:extent cx="5067300" cy="803738"/>
            <wp:effectExtent l="19050" t="19050" r="19050" b="15875"/>
            <wp:docPr id="371519436" name="Imagen 371519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5076592" cy="805212"/>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2FB5CBFB" w14:textId="6E873A29" w:rsidR="004312E3" w:rsidRDefault="004312E3" w:rsidP="004312E3">
      <w:pPr>
        <w:pStyle w:val="Descripcin"/>
        <w:ind w:left="720"/>
        <w:jc w:val="center"/>
        <w:rPr>
          <w:lang w:val="es-ES"/>
        </w:rPr>
      </w:pPr>
      <w:bookmarkStart w:id="531" w:name="_Toc163215127"/>
      <w:bookmarkStart w:id="532" w:name="_Toc167295529"/>
      <w:r>
        <w:t xml:space="preserve">Imagen </w:t>
      </w:r>
      <w:r>
        <w:fldChar w:fldCharType="begin"/>
      </w:r>
      <w:r>
        <w:instrText xml:space="preserve"> SEQ Imagen \* ARABIC </w:instrText>
      </w:r>
      <w:r>
        <w:fldChar w:fldCharType="separate"/>
      </w:r>
      <w:r w:rsidR="00562282">
        <w:rPr>
          <w:noProof/>
        </w:rPr>
        <w:t>198</w:t>
      </w:r>
      <w:r>
        <w:fldChar w:fldCharType="end"/>
      </w:r>
      <w:r w:rsidRPr="006D025B">
        <w:t xml:space="preserve">: Planes Operativos Anuales </w:t>
      </w:r>
      <w:r>
        <w:t>OCI</w:t>
      </w:r>
      <w:r w:rsidRPr="006D025B">
        <w:t xml:space="preserve"> - Servicio de Control</w:t>
      </w:r>
      <w:r>
        <w:t>/ Editar SAGU Información</w:t>
      </w:r>
      <w:bookmarkEnd w:id="531"/>
      <w:bookmarkEnd w:id="532"/>
    </w:p>
    <w:p w14:paraId="6C5F18E0" w14:textId="77777777" w:rsidR="004312E3" w:rsidRDefault="004312E3" w:rsidP="004312E3">
      <w:pPr>
        <w:pStyle w:val="Prrafodelista"/>
        <w:keepNext/>
      </w:pPr>
      <w:r>
        <w:rPr>
          <w:noProof/>
        </w:rPr>
        <w:drawing>
          <wp:inline distT="0" distB="0" distL="0" distR="0" wp14:anchorId="06FD4B84" wp14:editId="3E46BBA1">
            <wp:extent cx="5046453" cy="2324157"/>
            <wp:effectExtent l="19050" t="19050" r="20955" b="19050"/>
            <wp:docPr id="371519439" name="Imagen 371519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5051037" cy="2326268"/>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174A2829" w14:textId="2C99A79B" w:rsidR="004312E3" w:rsidRPr="00AF51AD" w:rsidRDefault="004312E3" w:rsidP="004312E3">
      <w:pPr>
        <w:pStyle w:val="Descripcin"/>
        <w:jc w:val="center"/>
        <w:rPr>
          <w:lang w:val="es-ES"/>
        </w:rPr>
      </w:pPr>
      <w:bookmarkStart w:id="533" w:name="_Toc163215128"/>
      <w:bookmarkStart w:id="534" w:name="_Toc167295530"/>
      <w:r>
        <w:t xml:space="preserve">Imagen </w:t>
      </w:r>
      <w:r>
        <w:fldChar w:fldCharType="begin"/>
      </w:r>
      <w:r>
        <w:instrText xml:space="preserve"> SEQ Imagen \* ARABIC </w:instrText>
      </w:r>
      <w:r>
        <w:fldChar w:fldCharType="separate"/>
      </w:r>
      <w:r w:rsidR="00562282">
        <w:rPr>
          <w:noProof/>
        </w:rPr>
        <w:t>199</w:t>
      </w:r>
      <w:r>
        <w:fldChar w:fldCharType="end"/>
      </w:r>
      <w:r w:rsidRPr="00933FDB">
        <w:t xml:space="preserve">: Planes Operativos Anuales </w:t>
      </w:r>
      <w:r>
        <w:t>OCI</w:t>
      </w:r>
      <w:r w:rsidRPr="00933FDB">
        <w:t xml:space="preserve"> - Servicio de Control/ Editar SAG</w:t>
      </w:r>
      <w:r>
        <w:t>U</w:t>
      </w:r>
      <w:bookmarkEnd w:id="533"/>
      <w:bookmarkEnd w:id="534"/>
    </w:p>
    <w:p w14:paraId="12F37E32" w14:textId="672C513B" w:rsidR="004312E3" w:rsidRPr="006161BA" w:rsidRDefault="004312E3" w:rsidP="00F52FDE">
      <w:pPr>
        <w:pStyle w:val="Prrafodelista"/>
        <w:numPr>
          <w:ilvl w:val="0"/>
          <w:numId w:val="83"/>
        </w:numPr>
        <w:rPr>
          <w:lang w:val="es-ES"/>
        </w:rPr>
      </w:pPr>
      <w:r>
        <w:rPr>
          <w:lang w:val="es-ES"/>
        </w:rPr>
        <w:t>Para vincular el Plan inicial SAGU,</w:t>
      </w:r>
      <w:r w:rsidRPr="006161BA">
        <w:t xml:space="preserve"> </w:t>
      </w:r>
      <w:r>
        <w:t xml:space="preserve">dar clic en el </w:t>
      </w:r>
      <w:proofErr w:type="spellStart"/>
      <w:r>
        <w:t>check</w:t>
      </w:r>
      <w:proofErr w:type="spellEnd"/>
      <w:r>
        <w:t xml:space="preserve"> y se activa una nueva tabla.</w:t>
      </w:r>
    </w:p>
    <w:p w14:paraId="223CFAB7" w14:textId="77777777" w:rsidR="004312E3" w:rsidRDefault="004312E3" w:rsidP="004312E3">
      <w:pPr>
        <w:pStyle w:val="Prrafodelista"/>
        <w:keepNext/>
      </w:pPr>
      <w:r>
        <w:rPr>
          <w:noProof/>
        </w:rPr>
        <w:lastRenderedPageBreak/>
        <w:drawing>
          <wp:anchor distT="0" distB="0" distL="114300" distR="114300" simplePos="0" relativeHeight="252101637" behindDoc="0" locked="0" layoutInCell="1" allowOverlap="1" wp14:anchorId="3A98DD90" wp14:editId="1578C17F">
            <wp:simplePos x="0" y="0"/>
            <wp:positionH relativeFrom="margin">
              <wp:posOffset>1137285</wp:posOffset>
            </wp:positionH>
            <wp:positionV relativeFrom="paragraph">
              <wp:posOffset>148854</wp:posOffset>
            </wp:positionV>
            <wp:extent cx="248647" cy="266253"/>
            <wp:effectExtent l="0" t="8890" r="0" b="0"/>
            <wp:wrapNone/>
            <wp:docPr id="371519443" name="Gráfico 371519443"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248647" cy="266253"/>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54A3D2FE" wp14:editId="2BE23A68">
            <wp:extent cx="4951562" cy="1527095"/>
            <wp:effectExtent l="19050" t="19050" r="20955" b="16510"/>
            <wp:docPr id="371519442" name="Imagen 371519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4965039" cy="1531252"/>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186AFAF3" w14:textId="74589D83" w:rsidR="004312E3" w:rsidRPr="00D301BB" w:rsidRDefault="004312E3" w:rsidP="004312E3">
      <w:pPr>
        <w:pStyle w:val="Descripcin"/>
        <w:ind w:left="720"/>
        <w:jc w:val="center"/>
        <w:rPr>
          <w:lang w:val="es-ES"/>
        </w:rPr>
      </w:pPr>
      <w:bookmarkStart w:id="535" w:name="_Toc163215129"/>
      <w:bookmarkStart w:id="536" w:name="_Toc167295531"/>
      <w:r>
        <w:t xml:space="preserve">Imagen </w:t>
      </w:r>
      <w:r>
        <w:fldChar w:fldCharType="begin"/>
      </w:r>
      <w:r>
        <w:instrText xml:space="preserve"> SEQ Imagen \* ARABIC </w:instrText>
      </w:r>
      <w:r>
        <w:fldChar w:fldCharType="separate"/>
      </w:r>
      <w:r w:rsidR="00562282">
        <w:rPr>
          <w:noProof/>
        </w:rPr>
        <w:t>200</w:t>
      </w:r>
      <w:r>
        <w:fldChar w:fldCharType="end"/>
      </w:r>
      <w:r w:rsidRPr="003B122F">
        <w:t xml:space="preserve">: Planes Operativos Anuales </w:t>
      </w:r>
      <w:r>
        <w:t>OCI</w:t>
      </w:r>
      <w:r w:rsidRPr="003B122F">
        <w:t xml:space="preserve"> - Servicio de Control/ </w:t>
      </w:r>
      <w:r>
        <w:t>Vincular Plan</w:t>
      </w:r>
      <w:r w:rsidRPr="003B122F">
        <w:t xml:space="preserve"> SAGU</w:t>
      </w:r>
      <w:bookmarkEnd w:id="535"/>
      <w:bookmarkEnd w:id="536"/>
    </w:p>
    <w:p w14:paraId="5B2A0628" w14:textId="7704E3C6" w:rsidR="004312E3" w:rsidRDefault="004312E3" w:rsidP="00F52FDE">
      <w:pPr>
        <w:pStyle w:val="Prrafodelista"/>
        <w:numPr>
          <w:ilvl w:val="0"/>
          <w:numId w:val="83"/>
        </w:numPr>
        <w:rPr>
          <w:lang w:val="es-ES"/>
        </w:rPr>
      </w:pPr>
      <w:r w:rsidRPr="006161BA">
        <w:rPr>
          <w:lang w:val="es-ES"/>
        </w:rPr>
        <w:t xml:space="preserve">Para </w:t>
      </w:r>
      <w:r>
        <w:rPr>
          <w:lang w:val="es-ES"/>
        </w:rPr>
        <w:t xml:space="preserve">vincular un Plan SAGU, en el desplegable Operaciones </w:t>
      </w:r>
      <w:r w:rsidRPr="006161BA">
        <w:rPr>
          <w:lang w:val="es-ES"/>
        </w:rPr>
        <w:t>dar clic en “Buscar</w:t>
      </w:r>
      <w:r>
        <w:rPr>
          <w:lang w:val="es-ES"/>
        </w:rPr>
        <w:t>”</w:t>
      </w:r>
    </w:p>
    <w:p w14:paraId="763B0A1D" w14:textId="77777777" w:rsidR="004312E3" w:rsidRDefault="004312E3" w:rsidP="004312E3">
      <w:pPr>
        <w:pStyle w:val="Prrafodelista"/>
        <w:keepNext/>
      </w:pPr>
      <w:r>
        <w:rPr>
          <w:noProof/>
        </w:rPr>
        <w:drawing>
          <wp:anchor distT="0" distB="0" distL="114300" distR="114300" simplePos="0" relativeHeight="252088325" behindDoc="0" locked="0" layoutInCell="1" allowOverlap="1" wp14:anchorId="20E78359" wp14:editId="6CA69F75">
            <wp:simplePos x="0" y="0"/>
            <wp:positionH relativeFrom="margin">
              <wp:posOffset>752516</wp:posOffset>
            </wp:positionH>
            <wp:positionV relativeFrom="paragraph">
              <wp:posOffset>427853</wp:posOffset>
            </wp:positionV>
            <wp:extent cx="261059" cy="279545"/>
            <wp:effectExtent l="0" t="9207" r="0" b="0"/>
            <wp:wrapNone/>
            <wp:docPr id="2074584370" name="Gráfico 2074584370"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261059" cy="279545"/>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4F403933" wp14:editId="6DDF305E">
            <wp:extent cx="4975644" cy="1237914"/>
            <wp:effectExtent l="19050" t="19050" r="15875" b="19685"/>
            <wp:docPr id="371519444" name="Imagen 371519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5011007" cy="1246712"/>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51FFF5B7" w14:textId="716FE37C" w:rsidR="004312E3" w:rsidRDefault="004312E3" w:rsidP="004312E3">
      <w:pPr>
        <w:pStyle w:val="Descripcin"/>
        <w:ind w:left="720"/>
        <w:jc w:val="center"/>
        <w:rPr>
          <w:lang w:val="es-ES"/>
        </w:rPr>
      </w:pPr>
      <w:bookmarkStart w:id="537" w:name="_Toc163215130"/>
      <w:bookmarkStart w:id="538" w:name="_Toc167295532"/>
      <w:r>
        <w:t xml:space="preserve">Imagen </w:t>
      </w:r>
      <w:r>
        <w:fldChar w:fldCharType="begin"/>
      </w:r>
      <w:r>
        <w:instrText xml:space="preserve"> SEQ Imagen \* ARABIC </w:instrText>
      </w:r>
      <w:r>
        <w:fldChar w:fldCharType="separate"/>
      </w:r>
      <w:r w:rsidR="00562282">
        <w:rPr>
          <w:noProof/>
        </w:rPr>
        <w:t>201</w:t>
      </w:r>
      <w:r>
        <w:fldChar w:fldCharType="end"/>
      </w:r>
      <w:r w:rsidRPr="006A7FB9">
        <w:t xml:space="preserve">: Planes Operativos Anuales </w:t>
      </w:r>
      <w:r>
        <w:t>OCI</w:t>
      </w:r>
      <w:r w:rsidRPr="006A7FB9">
        <w:t xml:space="preserve"> - Servicio de Control/ </w:t>
      </w:r>
      <w:r>
        <w:t>Editar</w:t>
      </w:r>
      <w:r w:rsidRPr="006A7FB9">
        <w:t xml:space="preserve"> SAGU</w:t>
      </w:r>
      <w:r>
        <w:rPr>
          <w:noProof/>
        </w:rPr>
        <w:t xml:space="preserve"> - Buscar Plan</w:t>
      </w:r>
      <w:bookmarkEnd w:id="537"/>
      <w:bookmarkEnd w:id="538"/>
    </w:p>
    <w:p w14:paraId="63825EFF" w14:textId="77777777" w:rsidR="004312E3" w:rsidRDefault="004312E3" w:rsidP="004312E3">
      <w:pPr>
        <w:pStyle w:val="Prrafodelista"/>
        <w:ind w:left="1440"/>
        <w:rPr>
          <w:lang w:val="es-ES"/>
        </w:rPr>
      </w:pPr>
      <w:r>
        <w:rPr>
          <w:lang w:val="es-ES"/>
        </w:rPr>
        <w:t>Seguidamente se desplegará la ventana “</w:t>
      </w:r>
      <w:r w:rsidRPr="006161BA">
        <w:rPr>
          <w:lang w:val="es-ES"/>
        </w:rPr>
        <w:t>Servicios de Control - Plan Inicial SAGU 2024</w:t>
      </w:r>
      <w:r>
        <w:rPr>
          <w:lang w:val="es-ES"/>
        </w:rPr>
        <w:t>”, Primero seleccionar un registro de la lista y luego dar clic en “Agregar”</w:t>
      </w:r>
    </w:p>
    <w:p w14:paraId="1B833D99" w14:textId="77777777" w:rsidR="004312E3" w:rsidRDefault="004312E3" w:rsidP="004312E3">
      <w:pPr>
        <w:pStyle w:val="Prrafodelista"/>
        <w:keepNext/>
      </w:pPr>
      <w:r>
        <w:rPr>
          <w:noProof/>
        </w:rPr>
        <w:drawing>
          <wp:inline distT="0" distB="0" distL="0" distR="0" wp14:anchorId="264F73FF" wp14:editId="5121BC33">
            <wp:extent cx="5011947" cy="1396038"/>
            <wp:effectExtent l="19050" t="19050" r="17780" b="13970"/>
            <wp:docPr id="2074584371" name="Imagen 2074584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5035234" cy="1402524"/>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14DECBB6" w14:textId="694A4C54" w:rsidR="004312E3" w:rsidRPr="006A1597" w:rsidRDefault="004312E3" w:rsidP="004312E3">
      <w:pPr>
        <w:pStyle w:val="Descripcin"/>
        <w:ind w:left="720"/>
        <w:jc w:val="center"/>
        <w:rPr>
          <w:lang w:val="es-ES"/>
        </w:rPr>
      </w:pPr>
      <w:bookmarkStart w:id="539" w:name="_Toc163215131"/>
      <w:bookmarkStart w:id="540" w:name="_Toc167295533"/>
      <w:r>
        <w:t xml:space="preserve">Imagen </w:t>
      </w:r>
      <w:r>
        <w:fldChar w:fldCharType="begin"/>
      </w:r>
      <w:r>
        <w:instrText xml:space="preserve"> SEQ Imagen \* ARABIC </w:instrText>
      </w:r>
      <w:r>
        <w:fldChar w:fldCharType="separate"/>
      </w:r>
      <w:r w:rsidR="00562282">
        <w:rPr>
          <w:noProof/>
        </w:rPr>
        <w:t>202</w:t>
      </w:r>
      <w:r>
        <w:fldChar w:fldCharType="end"/>
      </w:r>
      <w:r w:rsidRPr="00A372D8">
        <w:t xml:space="preserve">: Planes Operativos Anuales </w:t>
      </w:r>
      <w:r>
        <w:t>OCI</w:t>
      </w:r>
      <w:r w:rsidRPr="00A372D8">
        <w:t xml:space="preserve"> - Servicio de Control/ Editar SAGU - </w:t>
      </w:r>
      <w:r>
        <w:t>Agregar</w:t>
      </w:r>
      <w:r w:rsidRPr="00A372D8">
        <w:t xml:space="preserve"> Plan</w:t>
      </w:r>
      <w:bookmarkEnd w:id="539"/>
      <w:bookmarkEnd w:id="540"/>
    </w:p>
    <w:p w14:paraId="4239B047" w14:textId="77777777" w:rsidR="004312E3" w:rsidRDefault="004312E3" w:rsidP="004312E3">
      <w:pPr>
        <w:pStyle w:val="Prrafodelista"/>
        <w:ind w:left="1440"/>
        <w:rPr>
          <w:lang w:val="es-ES"/>
        </w:rPr>
      </w:pPr>
      <w:r>
        <w:rPr>
          <w:lang w:val="es-ES"/>
        </w:rPr>
        <w:t xml:space="preserve">El registro agregado se muestra en la tabla, si el usuario desea eliminar el registro hacer uso de la opción </w:t>
      </w:r>
      <w:r>
        <w:rPr>
          <w:noProof/>
        </w:rPr>
        <w:drawing>
          <wp:inline distT="0" distB="0" distL="0" distR="0" wp14:anchorId="163DE412" wp14:editId="5F633D76">
            <wp:extent cx="114300" cy="133350"/>
            <wp:effectExtent l="0" t="0" r="0" b="0"/>
            <wp:docPr id="2074584372" name="Imagen 2074584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114300" cy="133350"/>
                    </a:xfrm>
                    <a:prstGeom prst="rect">
                      <a:avLst/>
                    </a:prstGeom>
                  </pic:spPr>
                </pic:pic>
              </a:graphicData>
            </a:graphic>
          </wp:inline>
        </w:drawing>
      </w:r>
      <w:r>
        <w:rPr>
          <w:lang w:val="es-ES"/>
        </w:rPr>
        <w:t>eliminar</w:t>
      </w:r>
    </w:p>
    <w:p w14:paraId="3A2C5F3F" w14:textId="77777777" w:rsidR="004312E3" w:rsidRDefault="004312E3" w:rsidP="004312E3">
      <w:pPr>
        <w:pStyle w:val="Prrafodelista"/>
        <w:keepNext/>
      </w:pPr>
      <w:r>
        <w:rPr>
          <w:noProof/>
        </w:rPr>
        <w:drawing>
          <wp:inline distT="0" distB="0" distL="0" distR="0" wp14:anchorId="7D39B72C" wp14:editId="2A3514FD">
            <wp:extent cx="5046453" cy="990303"/>
            <wp:effectExtent l="19050" t="19050" r="20955" b="19685"/>
            <wp:docPr id="2074584373" name="Imagen 2074584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5070611" cy="995044"/>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534ECA5A" w14:textId="4CFF40D0" w:rsidR="004312E3" w:rsidRPr="006161BA" w:rsidRDefault="004312E3" w:rsidP="004312E3">
      <w:pPr>
        <w:pStyle w:val="Descripcin"/>
        <w:ind w:left="720"/>
        <w:jc w:val="center"/>
        <w:rPr>
          <w:lang w:val="es-ES"/>
        </w:rPr>
      </w:pPr>
      <w:bookmarkStart w:id="541" w:name="_Toc163215132"/>
      <w:bookmarkStart w:id="542" w:name="_Toc167295534"/>
      <w:r>
        <w:t xml:space="preserve">Imagen </w:t>
      </w:r>
      <w:r>
        <w:fldChar w:fldCharType="begin"/>
      </w:r>
      <w:r>
        <w:instrText xml:space="preserve"> SEQ Imagen \* ARABIC </w:instrText>
      </w:r>
      <w:r>
        <w:fldChar w:fldCharType="separate"/>
      </w:r>
      <w:r w:rsidR="00562282">
        <w:rPr>
          <w:noProof/>
        </w:rPr>
        <w:t>203</w:t>
      </w:r>
      <w:r>
        <w:fldChar w:fldCharType="end"/>
      </w:r>
      <w:r w:rsidRPr="0024425B">
        <w:t xml:space="preserve">: Planes Operativos Anuales </w:t>
      </w:r>
      <w:r>
        <w:t>OCI</w:t>
      </w:r>
      <w:r w:rsidRPr="0024425B">
        <w:t xml:space="preserve"> - Servicio de Control/ Editar SAGU - </w:t>
      </w:r>
      <w:r>
        <w:t>Eliminar</w:t>
      </w:r>
      <w:r w:rsidRPr="0024425B">
        <w:t xml:space="preserve"> Plan</w:t>
      </w:r>
      <w:bookmarkEnd w:id="541"/>
      <w:bookmarkEnd w:id="542"/>
    </w:p>
    <w:p w14:paraId="10B5D011" w14:textId="77777777" w:rsidR="004312E3" w:rsidRPr="008501AB" w:rsidRDefault="004312E3" w:rsidP="00F52FDE">
      <w:pPr>
        <w:pStyle w:val="Prrafodelista"/>
        <w:numPr>
          <w:ilvl w:val="0"/>
          <w:numId w:val="83"/>
        </w:numPr>
        <w:rPr>
          <w:lang w:val="es-ES"/>
        </w:rPr>
      </w:pPr>
      <w:r w:rsidRPr="008501AB">
        <w:rPr>
          <w:lang w:val="es-ES"/>
        </w:rPr>
        <w:lastRenderedPageBreak/>
        <w:t>Una vez finalizada la edición de</w:t>
      </w:r>
      <w:r>
        <w:rPr>
          <w:lang w:val="es-ES"/>
        </w:rPr>
        <w:t xml:space="preserve">l SAGU </w:t>
      </w:r>
      <w:r w:rsidRPr="008501AB">
        <w:rPr>
          <w:lang w:val="es-ES"/>
        </w:rPr>
        <w:t>dar clic en el botón “Guardar”</w:t>
      </w:r>
      <w:r>
        <w:rPr>
          <w:lang w:val="es-ES"/>
        </w:rPr>
        <w:t xml:space="preserve">, seguido </w:t>
      </w:r>
      <w:r w:rsidRPr="008501AB">
        <w:rPr>
          <w:lang w:val="es-ES"/>
        </w:rPr>
        <w:t xml:space="preserve">muestra un mensaje de éxito. </w:t>
      </w:r>
    </w:p>
    <w:p w14:paraId="29FBC8D6" w14:textId="77777777" w:rsidR="004312E3" w:rsidRDefault="004312E3" w:rsidP="00F52FDE">
      <w:pPr>
        <w:pStyle w:val="Prrafodelista"/>
        <w:numPr>
          <w:ilvl w:val="0"/>
          <w:numId w:val="83"/>
        </w:numPr>
        <w:rPr>
          <w:lang w:val="es-ES"/>
        </w:rPr>
      </w:pPr>
      <w:r>
        <w:rPr>
          <w:lang w:val="es-ES"/>
        </w:rPr>
        <w:t>Botón Anterior: Nos permite retornar al segmento anterior.</w:t>
      </w:r>
    </w:p>
    <w:p w14:paraId="3B54771C" w14:textId="77777777" w:rsidR="004312E3" w:rsidRDefault="004312E3" w:rsidP="00F52FDE">
      <w:pPr>
        <w:pStyle w:val="Prrafodelista"/>
        <w:numPr>
          <w:ilvl w:val="0"/>
          <w:numId w:val="83"/>
        </w:numPr>
        <w:rPr>
          <w:lang w:val="es-ES"/>
        </w:rPr>
      </w:pPr>
      <w:r>
        <w:rPr>
          <w:lang w:val="es-ES"/>
        </w:rPr>
        <w:t>Botón Cancelar: Nos permite cerra el formulario</w:t>
      </w:r>
    </w:p>
    <w:p w14:paraId="326A3DF2" w14:textId="77777777" w:rsidR="004312E3" w:rsidRPr="00012E2A" w:rsidRDefault="004312E3" w:rsidP="004312E3">
      <w:pPr>
        <w:pStyle w:val="Prrafodelista"/>
        <w:ind w:left="1800"/>
        <w:rPr>
          <w:lang w:val="es-ES"/>
        </w:rPr>
      </w:pPr>
    </w:p>
    <w:p w14:paraId="30D73F69" w14:textId="77777777" w:rsidR="004312E3" w:rsidRDefault="004312E3" w:rsidP="004312E3">
      <w:pPr>
        <w:ind w:left="720"/>
        <w:rPr>
          <w:lang w:val="es-ES"/>
        </w:rPr>
      </w:pPr>
      <w:r w:rsidRPr="00C00BD0">
        <w:rPr>
          <w:b/>
          <w:lang w:val="es-ES"/>
        </w:rPr>
        <w:t>Opción 2: ver detalle:</w:t>
      </w:r>
      <w:r>
        <w:rPr>
          <w:b/>
          <w:bCs/>
          <w:lang w:val="es-ES"/>
        </w:rPr>
        <w:t xml:space="preserve"> </w:t>
      </w:r>
      <w:r>
        <w:rPr>
          <w:lang w:val="es-ES"/>
        </w:rPr>
        <w:t>Para visualizar el detalle de los servicios:</w:t>
      </w:r>
    </w:p>
    <w:p w14:paraId="4CA87875" w14:textId="77777777" w:rsidR="004312E3" w:rsidRPr="00C81977" w:rsidRDefault="004312E3" w:rsidP="004312E3">
      <w:pPr>
        <w:ind w:left="720"/>
        <w:rPr>
          <w:lang w:val="es-ES"/>
        </w:rPr>
      </w:pPr>
      <w:r w:rsidRPr="00C81977">
        <w:rPr>
          <w:lang w:val="es-ES"/>
        </w:rPr>
        <w:t xml:space="preserve">Primero se debe elegir un registro de la lista y </w:t>
      </w:r>
      <w:r>
        <w:rPr>
          <w:lang w:val="es-ES"/>
        </w:rPr>
        <w:t xml:space="preserve">luego </w:t>
      </w:r>
      <w:r w:rsidRPr="00C81977">
        <w:rPr>
          <w:lang w:val="es-ES"/>
        </w:rPr>
        <w:t xml:space="preserve">dar clic en </w:t>
      </w:r>
      <w:r>
        <w:rPr>
          <w:noProof/>
        </w:rPr>
        <w:drawing>
          <wp:inline distT="0" distB="0" distL="0" distR="0" wp14:anchorId="5172E714" wp14:editId="4017DACF">
            <wp:extent cx="161925" cy="152400"/>
            <wp:effectExtent l="0" t="0" r="9525" b="0"/>
            <wp:docPr id="2074584374" name="Imagen 2074584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61925" cy="152400"/>
                    </a:xfrm>
                    <a:prstGeom prst="rect">
                      <a:avLst/>
                    </a:prstGeom>
                  </pic:spPr>
                </pic:pic>
              </a:graphicData>
            </a:graphic>
          </wp:inline>
        </w:drawing>
      </w:r>
      <w:r>
        <w:rPr>
          <w:lang w:val="es-ES"/>
        </w:rPr>
        <w:t>Ver detalles</w:t>
      </w:r>
    </w:p>
    <w:p w14:paraId="76220E1F" w14:textId="77777777" w:rsidR="004312E3" w:rsidRDefault="004312E3" w:rsidP="004312E3">
      <w:pPr>
        <w:keepNext/>
        <w:ind w:left="720"/>
      </w:pPr>
      <w:r>
        <w:rPr>
          <w:noProof/>
        </w:rPr>
        <w:drawing>
          <wp:anchor distT="0" distB="0" distL="114300" distR="114300" simplePos="0" relativeHeight="252079109" behindDoc="0" locked="0" layoutInCell="1" allowOverlap="1" wp14:anchorId="6E320A4B" wp14:editId="10C1C9F2">
            <wp:simplePos x="0" y="0"/>
            <wp:positionH relativeFrom="margin">
              <wp:posOffset>4897809</wp:posOffset>
            </wp:positionH>
            <wp:positionV relativeFrom="paragraph">
              <wp:posOffset>1141412</wp:posOffset>
            </wp:positionV>
            <wp:extent cx="190854" cy="204368"/>
            <wp:effectExtent l="0" t="6668" r="0" b="0"/>
            <wp:wrapNone/>
            <wp:docPr id="2074584375" name="Gráfico 2074584375"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190854" cy="204368"/>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56D1590" wp14:editId="74E12E8B">
            <wp:extent cx="4876800" cy="2036731"/>
            <wp:effectExtent l="19050" t="19050" r="19050" b="20955"/>
            <wp:docPr id="2074584376" name="Imagen 2074584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4890237" cy="2042343"/>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1384B180" w14:textId="621206B2" w:rsidR="004312E3" w:rsidRDefault="004312E3" w:rsidP="004312E3">
      <w:pPr>
        <w:pStyle w:val="Descripcin"/>
        <w:jc w:val="center"/>
        <w:rPr>
          <w:lang w:val="es-ES"/>
        </w:rPr>
      </w:pPr>
      <w:bookmarkStart w:id="543" w:name="_Toc163215133"/>
      <w:bookmarkStart w:id="544" w:name="_Toc167295535"/>
      <w:r>
        <w:t xml:space="preserve">Imagen </w:t>
      </w:r>
      <w:r>
        <w:fldChar w:fldCharType="begin"/>
      </w:r>
      <w:r>
        <w:instrText xml:space="preserve"> SEQ Imagen \* ARABIC </w:instrText>
      </w:r>
      <w:r>
        <w:fldChar w:fldCharType="separate"/>
      </w:r>
      <w:r w:rsidR="00562282">
        <w:rPr>
          <w:noProof/>
        </w:rPr>
        <w:t>204</w:t>
      </w:r>
      <w:r>
        <w:fldChar w:fldCharType="end"/>
      </w:r>
      <w:r>
        <w:t xml:space="preserve">: </w:t>
      </w:r>
      <w:r w:rsidRPr="0024425B">
        <w:t xml:space="preserve">Planes Operativos Anuales </w:t>
      </w:r>
      <w:r>
        <w:t>OCI</w:t>
      </w:r>
      <w:r w:rsidRPr="0024425B">
        <w:t xml:space="preserve"> - </w:t>
      </w:r>
      <w:r>
        <w:t>Ver Detalles Servicio de Control</w:t>
      </w:r>
      <w:bookmarkEnd w:id="543"/>
      <w:bookmarkEnd w:id="544"/>
    </w:p>
    <w:p w14:paraId="649A4740" w14:textId="77777777" w:rsidR="004312E3" w:rsidRPr="00D301BB" w:rsidRDefault="004312E3" w:rsidP="004312E3">
      <w:pPr>
        <w:ind w:left="720"/>
        <w:rPr>
          <w:lang w:val="es-ES"/>
        </w:rPr>
      </w:pPr>
      <w:r>
        <w:rPr>
          <w:lang w:val="es-ES"/>
        </w:rPr>
        <w:t xml:space="preserve">Luego se desplegará un formulario donde se muestra información del servicio de control. Donde se visualiza los datos del </w:t>
      </w:r>
      <w:r w:rsidRPr="004D2A1F">
        <w:rPr>
          <w:lang w:val="es-ES"/>
        </w:rPr>
        <w:t>Órgano auditor</w:t>
      </w:r>
      <w:r>
        <w:rPr>
          <w:lang w:val="es-ES"/>
        </w:rPr>
        <w:t>.</w:t>
      </w:r>
    </w:p>
    <w:p w14:paraId="0DAC5498" w14:textId="77777777" w:rsidR="004312E3" w:rsidRDefault="004312E3" w:rsidP="004312E3">
      <w:pPr>
        <w:keepNext/>
        <w:ind w:left="720"/>
      </w:pPr>
      <w:r>
        <w:rPr>
          <w:noProof/>
        </w:rPr>
        <w:drawing>
          <wp:inline distT="0" distB="0" distL="0" distR="0" wp14:anchorId="7DC386CC" wp14:editId="51174D80">
            <wp:extent cx="4895850" cy="1140350"/>
            <wp:effectExtent l="19050" t="19050" r="19050" b="22225"/>
            <wp:docPr id="371519449" name="Imagen 371519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4912812" cy="1144301"/>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273605BD" w14:textId="320E0125" w:rsidR="004312E3" w:rsidRDefault="004312E3" w:rsidP="004312E3">
      <w:pPr>
        <w:pStyle w:val="Descripcin"/>
        <w:jc w:val="center"/>
        <w:rPr>
          <w:lang w:val="es-ES"/>
        </w:rPr>
      </w:pPr>
      <w:bookmarkStart w:id="545" w:name="_Toc163215134"/>
      <w:bookmarkStart w:id="546" w:name="_Toc167295536"/>
      <w:r>
        <w:t xml:space="preserve">Imagen </w:t>
      </w:r>
      <w:r>
        <w:fldChar w:fldCharType="begin"/>
      </w:r>
      <w:r>
        <w:instrText xml:space="preserve"> SEQ Imagen \* ARABIC </w:instrText>
      </w:r>
      <w:r>
        <w:fldChar w:fldCharType="separate"/>
      </w:r>
      <w:r w:rsidR="00562282">
        <w:rPr>
          <w:noProof/>
        </w:rPr>
        <w:t>205</w:t>
      </w:r>
      <w:r>
        <w:fldChar w:fldCharType="end"/>
      </w:r>
      <w:r w:rsidRPr="004B25E6">
        <w:t>: Ver Detalles Servicio de Control</w:t>
      </w:r>
      <w:r>
        <w:t xml:space="preserve"> información</w:t>
      </w:r>
      <w:bookmarkEnd w:id="545"/>
      <w:bookmarkEnd w:id="546"/>
    </w:p>
    <w:p w14:paraId="5E86F82D" w14:textId="77777777" w:rsidR="004312E3" w:rsidRPr="00D301BB" w:rsidRDefault="004312E3" w:rsidP="004312E3">
      <w:pPr>
        <w:pStyle w:val="Prrafodelista"/>
        <w:rPr>
          <w:sz w:val="22"/>
          <w:szCs w:val="22"/>
          <w:lang w:val="es-ES"/>
        </w:rPr>
      </w:pPr>
      <w:r w:rsidRPr="00D301BB">
        <w:rPr>
          <w:b/>
          <w:bCs/>
          <w:sz w:val="22"/>
          <w:szCs w:val="22"/>
          <w:lang w:val="es-ES"/>
        </w:rPr>
        <w:t>Datos del servicio de control:</w:t>
      </w:r>
      <w:r w:rsidRPr="00D301BB">
        <w:rPr>
          <w:sz w:val="22"/>
          <w:szCs w:val="22"/>
          <w:lang w:val="es-ES"/>
        </w:rPr>
        <w:t xml:space="preserve"> </w:t>
      </w:r>
    </w:p>
    <w:p w14:paraId="7AEBD25A" w14:textId="77777777" w:rsidR="004312E3" w:rsidRDefault="004312E3" w:rsidP="004312E3">
      <w:pPr>
        <w:pStyle w:val="Prrafodelista"/>
        <w:keepNext/>
      </w:pPr>
      <w:r>
        <w:rPr>
          <w:noProof/>
        </w:rPr>
        <w:drawing>
          <wp:inline distT="0" distB="0" distL="0" distR="0" wp14:anchorId="0604F80D" wp14:editId="07ACC851">
            <wp:extent cx="4925683" cy="377028"/>
            <wp:effectExtent l="19050" t="19050" r="8890" b="23495"/>
            <wp:docPr id="374130330" name="Imagen 374130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4955534" cy="379313"/>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43F1B823" w14:textId="207107A6" w:rsidR="004312E3" w:rsidRPr="000358B1" w:rsidRDefault="004312E3" w:rsidP="004312E3">
      <w:pPr>
        <w:pStyle w:val="Descripcin"/>
        <w:jc w:val="center"/>
        <w:rPr>
          <w:lang w:val="es-ES"/>
        </w:rPr>
      </w:pPr>
      <w:bookmarkStart w:id="547" w:name="_Toc163215135"/>
      <w:bookmarkStart w:id="548" w:name="_Toc167295537"/>
      <w:r>
        <w:t xml:space="preserve">Imagen </w:t>
      </w:r>
      <w:r>
        <w:fldChar w:fldCharType="begin"/>
      </w:r>
      <w:r>
        <w:instrText xml:space="preserve"> SEQ Imagen \* ARABIC </w:instrText>
      </w:r>
      <w:r>
        <w:fldChar w:fldCharType="separate"/>
      </w:r>
      <w:r w:rsidR="00562282">
        <w:rPr>
          <w:noProof/>
        </w:rPr>
        <w:t>206</w:t>
      </w:r>
      <w:r>
        <w:fldChar w:fldCharType="end"/>
      </w:r>
      <w:r w:rsidRPr="00B0458F">
        <w:t>: Ver Detalles Servicio de Control</w:t>
      </w:r>
      <w:r>
        <w:t>/ Ver Datos Servicio</w:t>
      </w:r>
      <w:bookmarkEnd w:id="547"/>
      <w:bookmarkEnd w:id="548"/>
    </w:p>
    <w:p w14:paraId="2B31F0DB" w14:textId="77777777" w:rsidR="004312E3" w:rsidRDefault="004312E3" w:rsidP="004312E3">
      <w:pPr>
        <w:keepNext/>
        <w:ind w:left="720"/>
      </w:pPr>
      <w:r>
        <w:rPr>
          <w:noProof/>
          <w:lang w:val="es-ES"/>
        </w:rPr>
        <w:lastRenderedPageBreak/>
        <mc:AlternateContent>
          <mc:Choice Requires="wpg">
            <w:drawing>
              <wp:inline distT="0" distB="0" distL="0" distR="0" wp14:anchorId="0A8D8ABE" wp14:editId="73106127">
                <wp:extent cx="4968815" cy="3597215"/>
                <wp:effectExtent l="0" t="0" r="3810" b="3810"/>
                <wp:docPr id="814168206" name="Grupo 814168206"/>
                <wp:cNvGraphicFramePr/>
                <a:graphic xmlns:a="http://schemas.openxmlformats.org/drawingml/2006/main">
                  <a:graphicData uri="http://schemas.microsoft.com/office/word/2010/wordprocessingGroup">
                    <wpg:wgp>
                      <wpg:cNvGrpSpPr/>
                      <wpg:grpSpPr>
                        <a:xfrm>
                          <a:off x="0" y="0"/>
                          <a:ext cx="4968815" cy="3597215"/>
                          <a:chOff x="0" y="0"/>
                          <a:chExt cx="5400675" cy="4734033"/>
                        </a:xfrm>
                      </wpg:grpSpPr>
                      <pic:pic xmlns:pic="http://schemas.openxmlformats.org/drawingml/2006/picture">
                        <pic:nvPicPr>
                          <pic:cNvPr id="814168208" name="Imagen 814168208"/>
                          <pic:cNvPicPr>
                            <a:picLocks noChangeAspect="1"/>
                          </pic:cNvPicPr>
                        </pic:nvPicPr>
                        <pic:blipFill>
                          <a:blip r:embed="rId145">
                            <a:extLst>
                              <a:ext uri="{28A0092B-C50C-407E-A947-70E740481C1C}">
                                <a14:useLocalDpi xmlns:a14="http://schemas.microsoft.com/office/drawing/2010/main" val="0"/>
                              </a:ext>
                            </a:extLst>
                          </a:blip>
                          <a:stretch>
                            <a:fillRect/>
                          </a:stretch>
                        </pic:blipFill>
                        <pic:spPr>
                          <a:xfrm>
                            <a:off x="0" y="0"/>
                            <a:ext cx="5400675" cy="3246120"/>
                          </a:xfrm>
                          <a:prstGeom prst="rect">
                            <a:avLst/>
                          </a:prstGeom>
                        </pic:spPr>
                      </pic:pic>
                      <pic:pic xmlns:pic="http://schemas.openxmlformats.org/drawingml/2006/picture">
                        <pic:nvPicPr>
                          <pic:cNvPr id="814168209" name="Imagen 814168209"/>
                          <pic:cNvPicPr>
                            <a:picLocks noChangeAspect="1"/>
                          </pic:cNvPicPr>
                        </pic:nvPicPr>
                        <pic:blipFill>
                          <a:blip r:embed="rId146">
                            <a:extLst>
                              <a:ext uri="{28A0092B-C50C-407E-A947-70E740481C1C}">
                                <a14:useLocalDpi xmlns:a14="http://schemas.microsoft.com/office/drawing/2010/main" val="0"/>
                              </a:ext>
                            </a:extLst>
                          </a:blip>
                          <a:stretch>
                            <a:fillRect/>
                          </a:stretch>
                        </pic:blipFill>
                        <pic:spPr>
                          <a:xfrm>
                            <a:off x="0" y="3217653"/>
                            <a:ext cx="5400675" cy="1516380"/>
                          </a:xfrm>
                          <a:prstGeom prst="rect">
                            <a:avLst/>
                          </a:prstGeom>
                        </pic:spPr>
                      </pic:pic>
                    </wpg:wgp>
                  </a:graphicData>
                </a:graphic>
              </wp:inline>
            </w:drawing>
          </mc:Choice>
          <mc:Fallback>
            <w:pict>
              <v:group w14:anchorId="6A0AD1EC" id="Grupo 814168206" o:spid="_x0000_s1026" style="width:391.25pt;height:283.25pt;mso-position-horizontal-relative:char;mso-position-vertical-relative:line" coordsize="54006,47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fe5efgIAAI4HAAAOAAAAZHJzL2Uyb0RvYy54bWzUVclu2zAQvRfoPxC8&#10;x7IkW5aF2EFRN0aAoDG6fABNURIRcQFJL/n7DilFieMWDYL2kIPpGVIzfDPvkby8OooW7ZmxXMkF&#10;jkdjjJikquSyXuCfP64vcoysI7IkrZJsgR+YxVfLjx8uD7pgiWpUWzKDIIm0xUEvcOOcLqLI0oYJ&#10;YkdKMwmLlTKCOHBNHZWGHCC7aKNkPM6igzKlNooya2F21S3iZchfVYy6u6qyzKF2gQGbC6MJ49aP&#10;0fKSFLUhuuG0h0HegEIQLmHTIdWKOIJ2hp+lEpwaZVXlRlSJSFUVpyzUANXE4xfVrI3a6VBLXRxq&#10;PbQJWvuiT29OS7/uNwbxcoHzeBJneTLOMJJEAFVrs9MKPU1Dqw66LiBibfR3vTH9RN15vvpjZYT/&#10;h7rQMTT5YWgyOzpEYXIyz/I8nmJEYS2dzmcJOIEG2gBXZ3G0+dJHTidA+KyPnMzSyThNfWT0uHHk&#10;8Q1wNKcF/PqugXXWtb+rC6LczjDcJxGvyiGIud/pCyBYE8e3vOXuIYgVqPSg5H7D6cZ0zjkBcGI6&#10;Am4EqZkcGMh9rT7eh3QJiC/wVtF7i6T63BBZs09Wg+jhKIbOnH4eefdk923L9TVvW0+at/s64YC8&#10;ENhvWtWJd6XoTjDputNoWAslK2kbri1GpmBiy0Bc5qYMgEhhnWGONn7DCjb+BmA7CoeFgPIJmMds&#10;QW2v1deJStJkksVJOOaDSqBpxro1UwJ5A8ABBqCGFGR/a3s0j5+Aup4ABBPcjgYw3p225n/Q1vx9&#10;ayvx8P+HttIknmXTcMuQ4vEGO1FYPI2zNP/3Cgt3GVz64XrrHyj/qjz3wX7+jC5/AQAA//8DAFBL&#10;AwQKAAAAAAAAACEAdkWXJCqtAAAqrQAAFAAAAGRycy9tZWRpYS9pbWFnZTEucG5niVBORw0KGgoA&#10;AAANSUhEUgAABE8AAAKXCAIAAAD8ffM4AAAAAXNSR0IArs4c6QAArORJREFUeF7t/Ql8VPXd9/+f&#10;EAQUEgIJNDRhDVtABMSKsi+1Kr1kkRrL1WqvNtpeLT9/3t697tbS/ulytZT2qr/r8rbU3pX0qmBv&#10;FQSCtgiyZ0EQkUUSdgFJSiSBbERZAvzf55yZyWSyTTKcmcnkdR4+cOac7/r8TnLOZ77fcxJ18eJF&#10;gw0BBBBAAAEEEEAAAQQQiDiBqMuXL0dcp+gQAggggAACCCCAAAIIIGBEXb16FQYEEEAAAQQQQAAB&#10;BBBAIPIEoqqrqyOvV/QIAQQQQAABBBBAAAEEEGgHAQIIIIAAAggggAACCCAQkQJEOxE5rHQKAQQQ&#10;QAABBBBAAAEEDKIdPgQIIIAAAggggAACCCAQmQJEO5E5rvQKAQQQQAABBBBAAAEEiHb4DCCAAAII&#10;IIAAAggggEBkChDtROa40isEEEAAAQQQQAABBBAg2uEzgAACCCCAAAIIIIAAApEpQLQTmeNKrxBA&#10;AAEEEEAAAQQQQIC/LspnIGQCV/btvbR50+X33qs+ceJ66QW1o1237u1TUjrefXen6V/sMGp0yFpG&#10;xQgggAACCCCAAAIRIUC0ExHD2No6cWnrlso/vnit+NxtM77c8d5x7QcNahefoE5cP19SfezY5Xd3&#10;fLru79E9esb863c7TZ3W2jpHexFAAAEEEEAAAQTCRYBoJ1xGou20o+zHP7r07o7Yp5+5bdbsRnr9&#10;6drMiuf/s9O94+J+9eu2g0NPEUAAAQQQQAABBG6iANHOTcSkqCYErpeXn//2E+0HDIj75aKo6OjL&#10;77//2dt/v7JrV/Wpk9cvXlTmdl26tO/Xv8PYsbc++OWOd91149q1sp8sqP7oo/g/LW3XtSu+CPgp&#10;cOXKlU8//VT/VldXX79+vV27du3bt+/QocNtt92mf/0shGQNCcAbwZ8NBjeCB9fuGkMc8UNMB+sK&#10;EO3wqQieQPGjj3T8whdi/+0HVw8dKv+P31zasrmRujtNm971f/3wltTUit/99vLu3T1eXxm8hlJT&#10;qxVQeFNeXv7ZZ5811INbb721a9euCn5abRdD2XB4Q6nvcN0MrsPAoS+eIQ79GNCCEAkQ7YQIvu1V&#10;qwVsN65f7/br33y66o0L33/GT4Duz/3nbXO/UvqjH0a1a8eSNj/R2mwyzedcuGA+7qLJrXv37prn&#10;aTIZCbwF4I3gzwODG8GDa3eNIY74IaaDjQjwBGo+HsEQ0GMJdK+OFrA1K9RRyxQXKYsyKrsKCUZb&#10;qaN1Cvh/Ljc/VxcuKH3r7GhoWg1vaNyDUiuDGxTmUFbCEIdSn7rDQIC5nTAYhDbQBK1h6/zPX7tl&#10;8JBPHvxSC7r7ubffuXr0SNX//Svr2Vqg1xayaIVGUVFRc3uamJjIkjZ/0OD1R6mVpmFwW+nA+d9s&#10;hth/K1JGqgBzO5E6smHUL/1dHfNh07Nm616dljVLGZVdhaiolpVArsgW0L06Lehgy3K1oKLWnqVl&#10;UC3L1dqtWl37WzZMLcvVQpxdi9r/cmcL85LNMFo2WC3LhTcC4SlAtBOe4xJRrdKfENXf1dET2Bp7&#10;LMGTK3qf+cfnn6u/48qo7CpERTVAU/TqV/U1vWtbtKuBVAXN//7f2Lnoq6/WM2uwa9Ejr3ntLnj1&#10;EVflj7xa0IzhK3rtkTqtVV8WNX1uV41NXAHsXNQkiE9Lm/BpgKIZ3XUkqR4x1MBjCco2/PyRGTPN&#10;/366qaxu3cqlvE21qYZRnA1+tJoqpenjPp+opjMEKUWDvCVbfmrZzpi57FB9bfGft+ZHSde17ev/&#10;CSoqaM7cnfnz2LyfxCY16/tRrcnU+NEmCw9VgoZ/dswWlW769YyZv95QUk/r/Btcw6j5xdi+1i/M&#10;hjtsDXSt34E7N+5d/i/3+EO085eNDHqtc4Q7fArT32n+dNbPNP78eqx3lP0dYvNn1t68Tlt1fwBr&#10;krl/i9b6jRf5A+HneJHMIQGiHYdgKbZG4PJ77+lPiOph0w2iKNRZOKHxz6KyqxAV1bDsL3I0YW9u&#10;Ocb4es95Ra/+259POTIyKnn1w6esyk89vPovTYcqnlYkfnXlgrE+bUqc99oCv87tjfVFp/YJRq4H&#10;xI/wSVcYTvnUauj//J//891339WuVatWPffcczdu3AhwTBq6A6d004vP77nz6T+vXLf4od3/+8ml&#10;+fXU49fdO19ZXuD5aP1nfaFvgB24qdmDxVu2YcmLu8d8969vvvT0mLe+/5ej9XbCP945RuZWO5TR&#10;de2cr9RX0q5FT+U0g6koZ/Xon41endOcAKkZxYcm6U0fWXWjsQEq2fJf//uDRrrqx+DuXNTP/Yux&#10;uuDhzKea/ibINdC1fgfe85OV85JvirnnHKGTxHNWY+5Z8Nq8xJtS9k0q5KaPcsPDdO7MHuML/+9L&#10;695cue7NH91v/n1v382vIR5vuM68ucZz7m8AfX8AFfx4kpknaH/ORzcJlGIQsASIdvggOC5QfeJE&#10;+0GD9Hd16q/JDnUqKq432hBlVyEqyo/m3rMg177Qqfkyz/xacdefH3tj4QRzosa93zVp40lW61ew&#10;vqw1v6766nOuxXOeLynrmVFJ7H/7mpOFVtOS5638iRWq+KTX91hfVYGLlv7S9c3WTuuF6ythd2Lr&#10;60/395ruL8N85hOU0dz+bbVN4Wqnz7RDwdbVt+e446h7FlR/q595avfpeO3JH4+Pu6k7fdP7Ye9H&#10;kn/91399/vnnDx48OGPGjDNnzvzxj3/0I1NjSRqan+n2xR+5zuI9k7/QQAF+zO3Uk9PHvOg1Da4+&#10;Kq8WuYfM9TV27RH05DJTen9CbuosRLB44+7/6cp1P53WzTCvmRra/ON9+OHbV281P587txzUa7sw&#10;94fT/oH9z4Vrvp5s/iD4fJHsA+5qx84/f330tJ9MG+0Oojw/jLV+vtzTtubP4C+t76d/udP+4ao3&#10;mats32+yXe18KtM67jvHW//vlpZ94G/6yKoZDQ+QGc0aY+5spKlND+6uLXtfecEdqCiAcQUtrt9g&#10;ro+9N5FnoD1zO+6PgfVb1/cnyNM4F/sjzx2sPQpNr39zTSn4/ETXbqHh+lT8cpFrOt3nN3P9H8KW&#10;DbJx00e5wWEqKThjGL0/HxfQEBv9+n9l70l7OcPYBSu/akeOvj+AZvCT6/kKT+ejwL/OayEv2dqs&#10;ANFOmx364HX8eumFdvEJ+hOiDVZ5/NXT/3Wg8QYpuwpRUc1q99Tf2fMty43jp4yx31r+lV/kvDbP&#10;eO2p1bPNL+sLZq9+StGFFRhY6bx/Be/8c+bDZqLfPWzXuPMvri8pCwY+V3c50z0/qZ620Z7Nd00r&#10;1U2/5vbvq4p/Gjhn70ld6+7c8rNfTHPP6uz8y2OjzXkYff35Z/fE0M5Fri/Dan8TVvDqc/ZXac+M&#10;XmOfV+x2Vhf0/89GvjBLTEzWtULtjpvZrS87Ty3fu3Gnx0fnK7up/epJ3yz++hMPHjx44cKFixcv&#10;Ligo+NWvfpWfn//Xv/41kHLVg0azW7MQxp29e9aTqqm8VpY3Hkt2LdWYYDyjb4Lrmu819Il6bd4p&#10;Lbmxpviss349IzjnFXOsclwX91NfsD52Ba8YrlA5EAV33uDyaq3gj1c//Kt1/zK43rb7xWsY/Qda&#10;Aro4nj21v1VQ0WvPuWYmnzn51GvGvGd+ITpF70VJ33LNV/7MvMYy1zjVgLubsGvLwp9Nu8e4Z9rt&#10;j/3Z+o6lvp+vWu1daEzTOCw/OGHLfdavC0+YVKdXPg3wtPP7t1s/jkbtMa3/d0sLh/mmj6za0dAA&#10;mfOixnf/xyNJjbS1ycEtOrl3dH/r8tc7HvD8Bqv+/sl/e7WoFlGiZ6Dtenf+0jVBnWNMsH/r1v4J&#10;crXO/cv2BfuXdcO/qxdOcC+6mmB832u+yOcnWlG3PZ1rhWfuBr8wcK/9K9fnN3P9H8IWDrJx00e5&#10;wWE6V7DbMFY/ay1GbWButskhNgwFsS8Y/1Z7JVudH8BTx43+1kep/u/mWmpFPgT8FyDa8d+KlC0U&#10;uHHtWlR09PWLF+vP/1Lamanfb7JoZVchKqrJlOavVNdZNtHIseZn+j1mX4nYm37zPjzBPAcnTnjY&#10;jIKS533fsE+CXuvfCk7uvd06USf3H239lj55cM1j/cxEyV9fY4UrvpsCHmv7/sl+ijrqST9nYD9X&#10;pbqWcp0P7EKU2I58vNZvqAHmFZu2e6ZZF3aurfCkYZVjJPWfo3+VzHUtnvzYG17JfFq3a6eCKN+O&#10;K81X+ltl+W52U+tJX1/iFuwbMmRInz59Xn755c6dO993331r1niPT7PLu369sXnBQ3958nlNPjw8&#10;t96lGo3ndTWlZiVbtTldVp+5fVV3z788vNr6kJh3BdQ3gq6LP7vcZGOrdbOZPlHN7nOjGYLIa87w&#10;PGf8uKFbd/ziNYx+Ex5WvK2rRvsH0/rsrVk43pIcv3CNfkjdW2LyKfsugQk/M3fVAnen2blxofEz&#10;8ydaaRYqjK/356s24C/us5eOWj+Grh/5+ol9GuC5jOs30Pxx9B3Ten+3BDDYdUfWzz8w1VCd9Q+Q&#10;uYbNeHq+Ju4a25oc3MT+o12/KscuMH815v7CLK7w5BprdDQ+C984eaoxIs8vRuOe+35hF1XrJ8jV&#10;OiUb3d9c6qY5dv3byO9qeyVbwfKvzKl1I5DvT/Q935q92v6Cwwyx3L9ydb5w/cqt/Zu53g9hAINs&#10;BOfnt/Qf+oLhoee0jO3P3/3C6h/Xe2djk0NsdVOnLevUd6r/c9asdZ0fQKOf/XWGkn51pfX9jvXD&#10;ktTfPP/am+eEGwgceRFoWIBoh0+H4wJ2lNKuS5dAalJ2O2ryo5CirZnWN0laAm5Y357bZ1n3pt+8&#10;9oJ+Ta/bkYMrUHGtf7PS6YrnoHV21W9h67d0/9vn2N8iu7+59y5Syy088yqa2W80ffLUh43Vf9b9&#10;CXbQ4ip84Rb7S2jPXbZqwM+2WPM8mgWyz+XW5jlD6KLBbmfNtbjX6nbVctD1baj1ZeQElV+34959&#10;qPu6uekbL81z9Nq1a7/+9a+rqqqeffbZbdu2vfLKK7/85S/9zFtvsnbtGvw9dugvj3xfK/50e0kD&#10;kw+N5G2wSQ2Zm8MxzzyZm7MEW3Y2NILucnf+8injd2bqnJ8F0nvfvMHkdX18k7XeqfDj+u5l95fX&#10;+rhOOPjwVPfnXMHDL1x3nVVX20tDzU0LnLZoFsa6YLV2eIPbSfRNvOuLefdAmD+8dX6+zJT2j3ZT&#10;W61kvg3wXMYpPFNBdce0nt8tTVXY0PF6R1Z/J7el5Zn56h2g0n27dhsfPP+tR2Y8+5Zhvqj/QQVN&#10;D+7YaaO/XnOvjnkRrE1f0/zMfYulNZ3eMJHXwG1cWF+c4/oA9r/d/qJHcY7+bfx3tZlg3u8eXq1p&#10;JQ9cnZ9o+6LcNeld91euz2/muh/CAIYkaD+/1kLfx1PV1ITk3g00uOkh1hpCz1N87K8J6vkBNL9Y&#10;3Ftzr45O0Nb3OzW/IWvOxQHIkRWBxgSIdvh8OC7Qrlv36+dL2vezl6i0cFN2FaKiGs7vWaWQfPIZ&#10;67rfPNda39BtNH5hhi7muVP37RhffeHhTHN/cubDL2jFkWep/Xjj+65lx6rE/fWe+/aYmi/w6nkw&#10;l+4Uck0PqdSTz1incM/X/L7pE6fONhb+zDW/ZHfnnp9ouZr1bWfN+gpPmVrL4bXEzvNV6H/utb4f&#10;q/kastYjcczv21xlmqXmmpMSiT4d96V0+XguAppK38Kh1JMJSkpKFi1atH//ft208/Of/3zo0KEt&#10;LMvKJrf6s+cvc4U65u0l9W8N5m2sQQ2Zu9b36zOweva3tJLK/amoPYLuku+5b7Q9W7jFcH1vHQiC&#10;J2+weI8udS+AKSr4wBgz9u767nL2m1c/FHMMezbV2hK/+n37J0KbeReNrjjN+3aUbK81L/DUydvN&#10;b4vd91fY4OZmfoUxe6q7HDO97pyu/fPlLsT9o90Ae73JfBvgaedzB80fR98xrf93SwvH+aaPbEM/&#10;O9Z1sO5cNx/vYRh6zkf9t7D7Mbi6Q0Nz3a5xfG5ggbnCs2Yyx7rVzYfINdAuIq+B89yFWI+e+5ft&#10;U/a9jI3+rrZSJM97wV7G7K7HM5lj/RZ13yykRyzoWXB1fuX6/FzX/RC2cICtbDd9lBsaJn0T5JqS&#10;bfgGnqaH2JJ0L/R9rv/v5hn1/QCa30po5sf1QdAp0pok18nrFfvH2X0uDgSOvAg0KsBfF+UD4riA&#10;/rRo7P/79GdbNl/MWNpgZdazCq6t+Pw/GljU1iX9iVunTa/438/zB0YdHzCHK8jMzNTqNa1hU7TT&#10;qVMnLdsIsMKysrKL9a2TdE3suEt/ePHKJ4b5VtWlS5e4uLgAGxBW2YPGa+gJ1N/SDVHatB7G+pK4&#10;zhZ5vCEc65s+supLQz87rm7mL5vxbGFD0U5bGVzFY3/pbz57RncfbZzmNdPoyGfhpo9yw0Osm+6s&#10;Vb6G+WS2n3+xnl+DbWWIHRlJCg0vAaKd8BqPiGxNxXP/Ydy40XHKtOKvWLMRLdp6vLHm8rYtRlRU&#10;7Pf/V4sKIFPECuihQ+fOnWtZ93r27NmhQ4eW5W0jueCN4IFmcP0ZXM3eWPeJaTHzzXoWtj/V3pw0&#10;DPHNcaSUVi7ASrZWPoCtofmdpn/x03V/73jXXZ2mTW9Ze5VR2VWIimpZCeSKYAGFK7feemsLOqhc&#10;hDpNusHbJFHrTcDg+jN27ifQtL5QR71jiP0ZYtJEvADRTsQPceg72GHU6OgePT9dm9n1f/2wZa1R&#10;RmVXISqqZSWQK7IFunbt2oIOtixXCypq7VlaBtWyXK3dqtW1v2XD1LJcrQ4nMhrcssFqWa7IEKMX&#10;kSdAtBN5YxqOPYr51+9WPP+f7QcP7v7cfza3fcqijMquQpqbl/RtRED3uTb34VRK3/Q9uG2Er6lu&#10;wtuUUCs+zuC24sHzr+kMsX9OpIpkAaKdSB7d8Olbp6nTOt07ruwnC26b+5VmBTxKrCzKqOwqJHx6&#10;REvCTeC2227zP+BRSqUPty6Ec3vgDefRCbBtDG6AgOGfnSEO/zGihY4K8JQCR3kpvJaAHs7W8Qtf&#10;iP23H1w9dKj8P35zacvmRoB0r44WsN2Smlrxu99e3r2bR7HxYfJHQH8ko7y8/LPPPmsose7V0QoN&#10;ZnX8waybBt6WubWKXAxuqximQBrJEAeiR95WLUC006qHr5U1/np5+flvP9F+wIC4Xy7S3wm9/P77&#10;n7399yu7dlWfOnndeoKw/oSo/q5Oh7Fjb33wy3osgf6cqGZ1qj/6KP5PS9u16MaMVgZEc2+SgB5D&#10;9Omnn+pfnd3158D1N/IU3uhuXX3ByWMJAjeGN3DDsC2BwQ3boblZDWOIb5Yk5bQiAaKdVjRYEdLU&#10;sh//6NK7O2Kffua2WbMb6ZIeS6B7dbSALe5Xv46QntMNBBBAAAEEEEAAgeAKEO0E15vaLIFLW7dU&#10;/vHFa8Xnbpvx5Y73jms/aFC7ePMvsV8/X1J97Njld3foYdN6ApseS8C9OnxkEEAAAQQQQAABBFos&#10;QLTTYjoyBipwZd/eS5s3XX7vveoTJ66XXlBx7bp1b5+S0vHuu/V3dXjYdKC+5EcAAQQQQAABBNq8&#10;ANFOm/8IAIAAAggggAACCCCAQIQK8ATqCB1YuoUAAggggAACCCCAQJsXINpp8x8BABBAAAEEEEAA&#10;AQQQiFABop0IHVi6hQACCCCAAAIIIIBAmxcg2mnzHwEAEEAAAQQQQAABBBCIUAGinQgdWLqFAAII&#10;IIAAAggggECbFyDaafMfAQAQQAABBBBAAAEEEIhQAaKdCB1YuoUAAggggAACCCCAQJsXINpp8x8B&#10;ABBAAAEEEEAAAQQQiFABop0IHVi6hQACCCCAAAIIIIBAmxcg2mnzHwEAEEAAAQQQQAABBBCIUAGi&#10;nQgdWLqFAAIIIIAAAggggECbFyDaafMfAQAQQAABBBBAAAEEEIhQAaKdCB1YuoUAAggggAACCCCA&#10;QJsXINpp8x8BABBAAAEEEEAAAQQQiFABop0IHVi6hQACCCCAAAIIIIBAmxcg2mnzHwEAEEAAAQQQ&#10;QAABBBCIUAGinQgdWLqFAAIIIIAAAggggECbFyDaafMfAQAQQAABBBBAAAEEEIhQAaKdCB1YuoUA&#10;AggggAACCCCAQJsXINpp8x8BABBAAAEEWi6Qn5Vd0vLc5EQAAQQQcFggTKKdkqzlS8xteZZ90ijJ&#10;Xp6Z59X1vMwlb+Zr53I/TypW+kbp8jOXZDaUwlWRClmy5C+v/8WfSmvalpfpT3qHh5XiEUAAgbYg&#10;4PS5o7Ezhe1bkr3ndK3TVtNZ2sLA0EcEEEAgfASiqqurQ94ahQpvGw8+NjHB9aJ7zpJthWpV0pT5&#10;Ey4sf/1AhdnC3lMf7bbHTGYdjY2Nreg6Zn7KUU/K2cNdYZJ3eut10tT5s4fpYHHW8hUfWmVpz+Cj&#10;S44ONv/dqppi73j0QePt2hUNiTmwW4d6JsVein/wsaH5Vl6zqJ7ZdpP0ekLJ8tfNvVY7zba5kvkW&#10;OH+mWT8bAggggMBNFHD+3GGfKawziKHIyvULf7aRaZ16YkekjbmwQieR2IGDjOPH7POCK4vx5pKt&#10;Z+zTzWzrtXnWirlz/uATNfs5MdzEDwNFIYAAAg0JBGlup7S0tJExOFdaEdM9QQkSJj722EQj64PK&#10;EWnz56eNqPxgw55Thvl6SpI7e6l99LE7YwzjoldKe1KoJL8m/cX8U1ZoYxQe9UwTxY54dP78qb09&#10;e3p2jzVTVJSe07+KeVRpbHmJ1dYBE+6I1Z6p8eab/Hc/jJky/9E7KvdklyR0V9XaKkt25XzYdarV&#10;ziy7e3Yy1RBzIOcjrwL5/CGAAAJtXOC6tTUXIVzOHWp3Xs0v/BL3qePCuWHWmeLB+5Pc54Viq4vF&#10;WXvKzdONedZ4Z4P1+rExXXXe8Nrv51KF5pKRHgEEEAh7gZadEVrcLcfndlavXn3w4MFevXp16tQp&#10;Ojo6KirK09b27ds/9NBDenv+3RWbjelp98ZbL+5KPvO+MS1tnLFjxZZLCUZJJ70uWZdxKmV21/01&#10;R809iakVx90plX9cvHF+hwpwpbePTje2WHsUTJXsWLG2bGT6DGN9xol+E4zcEynjjZxTKen9TrgL&#10;n5426MiKLcZdvQveN6ZPNzarVfa/I8szT/RTTk+lVrEDuhwqSUl/QHtPJA67eNyTbOgRzx67wDT1&#10;xjDeeuutcJhJa/FnhYwIIIBACwRu3Lhx7dq1qqqq8vLyO++887777vOnkEbOHTqPzJ49OyjnjpFl&#10;a0+kpM8YosoOm6ch+xd+56SzVf3SU07pVJI+ttRz2rJPN1aWWXH7t5hnJUMnNZ3HijvpdYlOPQmp&#10;Fz9y77fOeqdPn/7ggw/8ASENAgggEAECLTsjBNhxx6Odn//859/73vdiYuzvvRraFKVkHqrU0V4T&#10;dF7RSSX3rPlmvBVgWK+NpAlWtGMGHjmFhgqsjB1pBiqelEOtwt157fSZ+ZVGTOpsMxCyox2rErOW&#10;lBMZ1glJe8zGJdsRTkPRjrnfzBuTOist/v2MnEKz/i53zI47YDY7ZthsOyhyJ6u9xx3tBDhUZEcA&#10;AQRatUBlZeVzzz23ePFif3oRHueO+F06U9jRjvltWs0vfJ1czFNHb/MbMd0D2qtn5dlz9nnB+irN&#10;+lpNpyr36SbnrHXW6nKHGSO599vFsiGAAAJtUaBZZ4QAgZyNdoqLizMzMx977LEAW1kru3csZEc4&#10;fm6Kdqwv26y1aWwIIIAAAsEWePHFF5955pkmaw2vc0eTzW0qwZGayIcIpyksjiOAQJsR8POMELiH&#10;s9GO2rd8+fJHHnkk8IZSAgIIIIBAaxdYuXKln99/ce5o7WNN+xFAAIHGBfw/IwQo6fhTCnSvToBN&#10;JDsCCCCAQGQI+H9G8D9lZMjQCwQQQKCtCQTt97zj0Y73Ywna2ijSXwQQQAABbwH/zwj+p0QYAQQQ&#10;QKA1CgTt97zj0U5r1KfNCCCAAAIIIIAAAgggEAECRDsRMIh0AQEEEEAAAQQQQAABBOoRINrhY4EA&#10;AggggAACCCCAAAKRKRC9cOFCR3umPy2amppaTxWFuavOxA/r2cE6VJC75kx8qvWmMHfR71/JNrd2&#10;/Sf2ia2Tsypv1e6rw2of8Mrulb4gZ9GH0XYRBXah57rfadVYlbfmd0vXqIpz3UcN69mxJo+yWJW7&#10;97sb026AWY6q/t3STLNl1lvXpjQH2tVuqbv8ku53Wp3yZHQ1oHax3k2u3U7rSGXeqnXFfW0cc1Ph&#10;bxUnm812F+sD5a49ytuvJpddSl2c7FrpawbC3VmXoTuZz1u7ZXWHxtEPF4UjgEArEzh8+PCIESP8&#10;aXSD5w7PL3D3L1h/SiMNAggggEC4Cfh/Rgiw5WE2t6Mw4L24pxdY21NxuxblFtTun67Rn197xK8+&#10;F+Yuy3IlLMhZZnzDLHJs6fo888+Llpb1eNyqY+5w7796Wpm3y7D2PzX08H7VXJX3XtGsp/R2VtF7&#10;eVVGwb6jQ622PW6Yb11RQ+7L233bU7hvrVX+4z3W7jP/upxRWprorq+zGXq5+uhdjh0t7LLa+fTQ&#10;o/vcHa/K21Srw1V569ceclXtas83jF2e5uhI4b7Dg81mPq7d1t9StUr25LLee+Go0qJZSv/0rOKa&#10;9HX6brbNO1ndXM0YGr/Gj0QIIIBAfQJ1fsHChAACCCCAQCMC4RXtFJwsmvXF4QoIzC1m+AOzik5b&#10;0YJ7KzD666rcnz8/XZD7sjGrJuWQOGsqpls3o6xCsyXlRVnLFmlb4x0lmDXOnZDsVV1pmTG0n8Kh&#10;mH5DjbJSI3n8HHfbPA1SHOVVjb27qqxocn+znOT+k4vKFBZVlRdvt+pbZYYfleVGj7L15ttlxt21&#10;Cuw8fO74JOVTvXHd7KLy1h8ePGuyp02VeeuPDp01yX7vao+qS4xzmZm7k8bPNUtVpYld7ViuVi69&#10;r4XTOS7RXbw7vfnep+8K2IyhfVRs536DTUOftyrT76HxHlBeI4AAAs0TqPMLtnnZSY0AAggg0NYE&#10;wivaaUo/OdkMBprerMmc8f1qEh4xgxxzjsWaF6ooOzLJnGt5evDh9bXjHSuHplMODx3pHfbUqtEs&#10;3I5SNENiPD6+T5PtKS07NNmsT1NGm8z6iorjHrDniF72nbwy160tWlY0uJ9ZvhWlPDC8q7sCq2Ff&#10;rHmv/daMSmJfXxYtM3t+bY++Vh98c/niJI0fW/r8okXPl909vsE+N9lFw9+habokUiCAAAIIIIAA&#10;AgggcJMEQhftxMaZEwT2psmWHl29pid8ogtzHsR3HsYKNqwD1oRJ7Ryns4ztL5tr3rZb4UTyBMUV&#10;ZtLThjVNkjR+gTWHY09rKGDwKl9xwnrji7VXuNUUrrtfFp3uv8CagTEKTm43NEf0wtojWctyC33K&#10;8W5Q8vgFViAR09WeRkm0gxmjW5x5Q5NZprnlWIvXNL+0YMEDxnoVWPXx4SOH1j6/aNn2Q2vNqKzy&#10;1OFDR9a+sGhZ1pG1VtSkLXmCoqa+p30mqTTto939T6+qJ1eBD466rx6ZpZxcpErZEEAAAQQQQAAB&#10;BBCIGIHQPaWg45XSV07bd/dXHc8+fusIPT8gNrp0aXalfWe/ZjbeWtZ++Jf7JPeZaG7u2/SvFh8q&#10;6mQ9pSDWPqD79SvOHL6cWHMfv+vAnd3Pdbrn/tvNpwtsLLrnO1/78sR2H++O6jus8/FVbxX3VXVV&#10;Z3ZfjBt5++2e8hV4HPnct+8f6HpuQXTl4Z1leh7AlWPZH3UakdrzXM5bl8d9Z0yCa/Rd1YxSNWNV&#10;jettas/OV0tfOWn2rODAK9d6Te8T5X7MQOWZ3ZVdRw7qdGbpEavj544djuqfmpSUajVA6d2PVTh3&#10;NLO828SUlGHWgf7tSvpNmJTUoWNP1/uoc/3GTU664lXsR8ZAd/f1qABP744bA4clJ9XK1dEXp+Lj&#10;czLRMw+iK8+5YM3++fb91spDO8uV7uqx3OOdUof1ulLrrf2kh5qhiZifDzqCAAI3VcD/e1IbekpB&#10;B59fsHUfZXNTG0xhCCCAAAIOCfh/RgiwAaGLdozY+O67/2Q94mxXuwlf19W8uqJL8dhjv7OfyfZe&#10;4pftKZHaW32X1BVn1qx43XqOm/eT3DwpO/SMPfN7s9BLo74+OblDh559b+Q+r2ey7frcl7+mYMiz&#10;Fe5eumn7frsY82k/SUmxpUv/9Er2e8aEeWZ0sXFlbu57vrUYV4oPfWKHX+5NPdvzJ5W/v+/jZvkd&#10;e/a9nv28eqoeme9j+wywm7O/35fnpnjn69PfdcDO6Np8Yjmj4uNDlxOH9YzxFGs1r6Mml1ad6TYs&#10;KdndO4+qVY4rl/sBdB6c2G43sl8wh0GjMPvunh1cz8rr3NO77x0NGVoWu4zxtmGtt3ZLiXYC/Gkk&#10;OwIRL+D/ua3BZ7L5/IKNeDI6iAACCESogP9nhAABoqqrqwMsovHsr7766pw5cxytgsIRQAABBFqF&#10;wJo1a+bNm+dPUzl3+KNEGgQQQKD1Cvh/Rgiwj6G7byfAhpMdAQQQQAABBBBAAAEEEGhUgGiHDwgC&#10;CCCAAAIIIIAAAghEpgDRTmSOK71CAAEEEEAAAQQQQAABoh0+AwgggAACCCCAAAIIIBCZAo5HOzdu&#10;3IhMOXqFAAIIINBMAf/PCP6nbGYTSI4AAgggEBYCQfs973i0c+3atbAQpREIIIAAAqEW8P+M4H/K&#10;UPeJ+hFAAAEEWiIQtN/zzkY7xcXFly5dagkAeRBAAAEEIk6gpKTEnz5x7vBHiTQIIIBAqxbw84wQ&#10;eB+djXZ69OhRWFhYWVkZeEMpAQEEEECgVQvoXPDJJ5/40wXOHf4okQYBBBBovQL+nxEC76Pjf110&#10;9erV+pPYvXr16tSpU3R0dFRUlKfReh20FXuBSwVeQrt27a5fvx54OZSAAAIItCIB/Z7XcoWqqqry&#10;8vIxY8Z88Ytf9KfxbeTcccstt1y9etUfENIggAACESDQsjNCgB13PNoJsH1kRwABBBBAAAEEEEAA&#10;AQRaJuDsSraWtYlcCCCAAAIIIIAAAggggEDgAkQ7gRtSAgIIIIAAAggggAACCISjANFOOI4KbUIA&#10;AQQQQAABBBBAAIHABYh2AjekBAQQQAABBBBAAAEEEAhHAaKdcBwV2oQAAggggAACCCCAAAKBCxDt&#10;BG5ICQgggAACCCCAAAIIIBCOAkQ74TgqtAkBBBBAAAEEEEAAAQQCFyDaCdyQEhBAAAEEEEAAAQQQ&#10;QCAcBYh2wnFUaBMCCCCAAAIIIIAAAggELkC0E7ghJSCAAAIIIIAAAggggEA4ChDthOOo0CYEEEAA&#10;AQQQQAABBBAIXIBoJ3BDSkAAAQQQQAABBBBAAIFwFCDaCcdRoU0IIIAAAggggAACCCAQuADRTuCG&#10;lIAAAggggAACCCCAAALhKEC0E46jQpsQQAABBBBAAAEEEEAgcAGincANKQEBBBBAAAEEEEAAAQTC&#10;UYBoJxxHhTYhgAACCCCAAAIIIIBA4AJEO4EbUgICCCCAAAIIIIAAAgiEowDRTjiOCm1CAAEEEEAA&#10;AQQQQACBwAWIdgI3pAQEEEAAAQQQQAABBBAIRwGinXAcFdqEAAIIIIAAAggggAACgQsQ7QRuSAkI&#10;IIAAAggggAACCCAQjgJEO+E4KrQJAQQQQAABBBBAAAEEAhcg2gnckBIQQAABBBBAAAEEEEAgHAWI&#10;dsJxVGgTAggggAACCCCAAAIIBC5AtBO4ISUggAACCCCAAAIIIIBAOAoQ7YTjqNAmBBBAAAEEEEAA&#10;AQQQCFyAaCdwQ0pAAAEEEEAAAQQQQACBcBQg2gnHUaFNCCCAAAIIIIAAAgggELgA0U7ghpSAAAII&#10;IIAAAggggAAC4ShAtBOOo0KbEEAAAQQQQAABBBBAIHABop3ADSkBAQQQQAABBBBAAAEEwlEgCNHO&#10;3sWDvLfFext0KF75RCNHQ8+397eDBj2xsjj0DaEFCCCAAAIIIIAAAggg0LRAEKIdsxGTF+84Zm0r&#10;nsxIayBgKF71owXbm24xKRBAAAEEEEAAAQQQQAABfwSCFO14mjJ6erqxfUHGHu3QTI57zue3e409&#10;i8c9q1gnI02zJ0U6WjMj9MQqezal7h53qUXukn67WPNIdvriVe7SVbg2K83i37rmmeqUaVdqNemJ&#10;J8ycCsk8xSqj2WDvzdMYO6Oh9rs7497jDz9pEEAAAQQQQAABBBBAwDGBYEc7RlLKZMM4fqrYnMkx&#10;FpkzPq+lGy8tWZn07I7FOpK+4tjSRxIVdaRlTHYd3f7sOAUbxauWZBiTF2UfU7Ltz2Z4LYcrXvmT&#10;BdvtxNONDFvKjJ0GrrAmk9JfSnPHNjp6vzW/ZFglmLUctyaddiw2Fkx0L6LbPnC+di2dsu0nCwzr&#10;qNJnvOi9gK1uxuKVL5qt23Fsx6LJ2xcsa3ixnmMDScEIIIAAAggggAACCCDgIxD0aMddf4+5S4/9&#10;0viRJkS+6opQalpWtG3DdiP9u4/00K4x6YsmGxmb9/boN9DQrNDEQZoCSn/t2dE1qQtObDcmPzjF&#10;Snx/urV/72aVqWkibWl6tf1EgZ08fbqZL9kMuDTbY9aiUEqJrGml48ftWZrJKcnm/3o8svTYr60G&#10;pr1UG62ejD0GDjZbN27QuAXb01f8wKt1fOIQQAABBBBAAAEEEEAgRAKhiXYG9uth3vE/ccP92dbc&#10;jj/bmGc1B6PIR1vGV+suLatbhKaJ3FvD4YfnhiLN5jyS6F2IuVZt3Nv3a3JHczt1N5+Mo39w7Fi2&#10;q3Vpg8L6WQv+YJMGAQQQQAABBBBAAIEIEAh2tLN3mbnqLH1M8fGjmkW5f0qiUXzquK9j4pT7NZ9j&#10;Lx7bk6FHF2hOxroPJ2PgUk9Q4clkTtVsf3ublXiDPU9k3h1kZGzQzTb27Tq+d91Yiaxa7Iz1PGyt&#10;6LiaZU0ZWU313urJaN3ws8xsnbUejw0BBBBAAAEEEEAAAQRCLxCkaMdeMGatCktfsVRL1Ho88l3z&#10;cQXaO+5tQ0HHiULDWqtmP6VAq8hWpFtHtc5NsyjPjjF6zP31osnW4rSJC7Y/uUJ73FuPR35p3ixj&#10;Jt5suOaJxjxr3mzz1bqJvcVrMqa9NHnRL62Fc54t8ZH55u09ZgM3WA10LYYzE9TNaO15yWxdnYV2&#10;oR9jWoAAAggggAACCCCAQNsUiKqurm7lPde8yjjzgQdmEKXlZ+aDB5bOrRW5tPIO0nwEEEAAAQQQ&#10;QAABBBBoiUAERDvW0589jzrQg9HMsIcNAQQQQAABBBBAAAEE2rpAREQ7bX0Q6T8CCCCAAAIIIIAA&#10;AgjUIxCk+3awRwABBBBAAAEEEEAAAQSCLEC0E2RwqkMAAQQQQAABBBBAAIEgCRDtBAmaahBAAAEE&#10;EEAAAQQQQCDIAkQ7QQanOgQQQAABBBBAAAEEEAiSANFOkKCpBgEEEEAAAQQQQAABBIIsQLQTZHCq&#10;QwABBBBAAAEEEEAAgSAJEO0ECZpqEEAAAQQQQAABBBBAIMgCRDtBBqc6BBBAAAEEEEAAAQQQCJIA&#10;0U6QoKkGAQQQQAABBBBAAAEEgixAtBNkcKpDAAEEEEAAAQQQQACBIAkQ7QQJmmoQQAABBBBAAAEE&#10;EEAgyAJEO0EGpzoEEEAAAQQQQAABBBAIkkBUdXV1kKoKy2quHvyw4vn/upSddePSJU8Dozp16jRx&#10;UuzT/+OW20eEZatpFAIIIIAAAggggAACCDQt0KajHYU6577ysHec4w2mmKfnG6sJeJr+EJECAQQQ&#10;QAABBBBAAIGwFHB8JVvxqicHu7cnVxUbRSufHPybfY1a7PvtYDPlnt+Y+Z5YudV+2/S27zeDn1xZ&#10;1HQ6TwrN6jQU6iiNDilBM4ojKQIIIIAAAggggAACCISTgOPRjtnZJ1Yc1Zb1K+NHf/bEOe4oyIxP&#10;zNdPPGlFRZ5A6PzKFzPMvIMHdXN5KZgxNzvy8c7uiosGp1kZDCug8qQsXvnE4N/sqZ9cC9jqOzA9&#10;/u/vxN9nHmkgQTgNIG1BAAEEEEAAAQQQQACBBgSCEu3UU/e+P7/9pdyjub+atP2jQvvwlxaZbzM2&#10;uCKT+Ee+m25M+lXuD0bZh4tXLTn+69yjR1cMNEMm7+zFiosm61DWryZbKfcte+dLWUdzfz15+wkV&#10;3eORpUd/OKb+3tc3sTM9fuvS2y6uLt9oZmlk5odPFAIIIIAAAggggAACCIS5QFCinaVp5lTLpB8b&#10;v/6WK3YxRn3rwXfGDx7/Y8/kyuBBPRqlKjyx3To+6odHfziqTvaB/XoYiYMG2ike/9I7kwaP/5Gd&#10;vumtfb8+7kRWqHPuN2cf/WObfnRD02akQAABBBBAAAEEEECgFQgEJdqxV7IdPfrSXHdEU7RygWtu&#10;x1+jpBR7rsa6OedD7+w9Bg02jp/SHUHHjpuFFa/8iWtux7+if5iw/p3PPX270W9OAqGOf2SkQgAB&#10;BBBAAAEEEECgVQgEJdqpK6F5mKwfa27nHWOyGaj4sfWYOz/dnCNKy3hi/iMjamUf9bjuCBqvuSNr&#10;NkfBz/Yfa27nbWPy0WPFCn4avm/HqvY3RU/9PfqpN5JW/H+3Mqvjx0CQBAEEEEAAAQQQQACB1iLQ&#10;pp9AXTh0kOvOnPue+9y8Y+e/5buATQ+hTjp8rLWMJe1EAAEEEEAAAQQQQAABb4EQze2ExyDoT4i6&#10;GrLx+5/UCXV0qCZBeDSYViCAAAIIIIAAAggggID/Am062ol9+n9o9qYhLB1SAv8pSYkAAggggAAC&#10;CCCAAAJhJdCmo51bbh/R843Vt973JZ+YR2+1U4eUIKxGi8YggAACCCCAAAIIIICA/wJt+r4d/5lI&#10;iQACCCCAAAIIIIAAAq1OoE3P7bS60aLBCCCAAAIIIIAAAggg4L8A0Y7/VqREAAEEEEAAAQQQQACB&#10;1iRAtNOaRou2IoAAAggggAACCCCAgP8CRDv+W5ESAQQQQAABBBBAAAEEWpMA0U5rGi3aigACCCCA&#10;AAIIIIAAAv4LEO34b0VKBBBAAAEEEEAAAQQQaE0CRDutabRoKwIIIIAAAggggAACCPgvQLTjvxUp&#10;EUAAAQQQQAABBBBAoDUJEO20ptGirQgggAACCCCAAAIIIOC/ANGO/1akRAABBBBAAAEEEEAAgdYk&#10;QLTTmkaLtiKAAAIIIIAAAggggID/AkQ7/luREgEEEEAAAQQQQAABBFqTANFOaxot2ooAAggggAAC&#10;CCCAAAL+CxDt+G9FSgQQQAABBBBAAAEEEGhNAkQ7rWm0aCsCCCCAAAIIIIAAAgj4L0C0478VKRFA&#10;AAEEEEAAAQQQQKA1CRDttKbRoq0IIIAAAggggAACCCDgvwDRjv9WpEQAAQQQQAABBBBAAIHWJEC0&#10;05pGi7YigAACCCCAAAIIIICA/wJEO/5bkRIBBBBAAAEEEEAAAQRakwDRTmsaLdqKAAIIIIAAAggg&#10;gAAC/gtEVVdX+5/aoZRZy5d8WGGXHTtwkHHu1gcfm5jQdF15mUtODJ4/c1jTKetLUZK9/G3Du6L8&#10;zCVHB8+f3cLiWtYIciGAAAIIIIAAAggggIBjAmER7Zi9c4cudhAypvT1rWes6OeORx/rnrNkW6Fe&#10;J02ZP3u4uVNpXj9ghUe9pz7abY/1OmmqK1ApyVr+umInr4yxI9IeS3h3iVlgl06xA2Y9NjR/+Xrj&#10;nn6ndyra0esVSq7sg49a0Y7xppWypkDH7CkYAQQQQAABBBBAAAEEnBQIxkq269evHzhwoLm9UGwz&#10;P22EcWrPhg8qR6SZrys/yCqxgp38U4a5Z0qSYVzMP2XPChUezbNrOHdBscuU+Zodyj9hxkiGUXH6&#10;sJlP8c/8GYOMU/n5h08b/YZ1s47lv/thzJT5j95RuSf7ovm+OGtP+YhH59t7rNrYEEAAAQQQQAAB&#10;BBBA4CYJHD169PTp0zepsKaLcXxuZ+PGjdu2bUuwtujo6KioKE+j2rdv/9BDD7neHl6XcSol/YEh&#10;599dsdmYPrI8c3/X2WmDjqzYcinBKOk0LW2csWPFFmN62rh44/wOJdGeEmVJTK04bkybbmyx9pjL&#10;346syziRMt7IORA3OvZQUb/0lFMZJ9z/zhiqvJmHKmNSZ6UNOeaqSEdnGCqqc6/CqpRZcfutWgyr&#10;GWn3xms88vJcgVTTnKRAAAEEEEAAAQQQQACB+gRu3Lhx7dq1kpKSysrKmTNnjho1KghOzkY76s/i&#10;xYu//e1vx8TENNGZOtFOjjUxEzNsdlq3XRm5Z/W61/j0GUOtYpTY2mMkTZjddX9mfqURkzrbDITM&#10;7cj6DOX1ythrgsKZ9WbMY2ZX3gNxSuyKZxRQrT1k5p81smztiRQrpVW1mWtIEEaAKhBAAAEEEEAA&#10;AQQQaEsCinb+8Ic//PSnPw1Cpx2Pdl566aV/+Zd/aW5PFLG4gpPm5iQ9AggggAACCCCAAAIIhLfA&#10;iy+++MwzzwShjc7et6Ola507d25BN4Y84J7GaUFmsiCAAAIIIIAAAggggEAYC+gml+C0ztloR31Q&#10;wBOcnlALAggggAACCCCAAAIItAqBoMUIjkc73o8laBX0NBIBBBBAAAEEEEAAAQQcFQhajOB4tOMo&#10;E4UjgAACCCCAAAIIIIAAAg0JEO3w2UAAAQQQQAABBBBAAIHIFCDaae3jWpW3ZlVeZWvvBe1HAAEE&#10;EEAAAQQQQODmC4Qy2inIWeTacgqa07OC3DV5VbUzVOWtyrX+Pk/jW0FOE4GBynE1qU4VDZRcVdVo&#10;pOHbsMJcd59zrT4rVrFf+LN5EntVWnnqcI+xw5v6a0b+lE4aBBBAAAEEEEAAAQQiTCB00U5h7jLj&#10;8QXW9rixqzmzE8nj5wz3eax15+FzxycFPDSFuc8fHfq01aSnBx9e7xtS1VN+Vd76fRX+11uQ+7K7&#10;z99QnxWydR4+Z3yy/wVYKWtVGjN87oTmFtDM+kiOAAIIIIAAAggggEDrFIheuHChoy0/ePBgampq&#10;PVVEVZ47eLlvas8OhhHbZ1jPjmYSzfb8/pXs7Oxz3Udpj+ZwNu5ek1nas/vu7GIzZWXeqnV6cWX3&#10;mjPxqT3PuRK36z+xT3Teqt1Xh/WJ1ezH75auyc4u6X6nVbJrU8bnlmZmn7t0m5EwwCrZrqd2soID&#10;u/uNm5xktaRDz2F9b73aoWMHQ7MxVtp2Ayb2iVWksep3KsmV98q+pVu271dr+xbvfiv7lcxD3e8c&#10;dnW3d/qrxYeKOqlhdkOiK0v2XU62Omv2WQ1Ug3dfSbXaf7T0lVdeyY7q3//j36vCcyqq51X7aKwh&#10;CnU5ruxwUafUdkc8la6zOmt62Ym933YwXL3OVplm01WI3TLXW0eHncIRQAABBBBAAAEEEGhQ4PDh&#10;wyNGjAgCUOiinY49hyUXv2UGIe7r78q8jZ+M/c7XvjxxYuyxdbq471S05trwBV+7PeFK6ZpPOiqk&#10;OZ59PP6ukT0vnTl8OTG5ePvBoV//9tzpA85sPBM/0DiuoCL+zFs747/+nbnT77yevb64rxVOWEHU&#10;7uyYmd+Z+8W+Nw4fNwYM63x8Y9E9rnreOhPvSVbx8aHLia64ywx4FOooQvh9+eQFalP/M7//sN3E&#10;PrcWHyobalbR/3z2J93uGdrrXKd75o5JuFq853jCvO9MTj5XN71XtNOhZ2rfYleIYgZpscbVYjOA&#10;MYt9/ZL6OqX7nj99cvuCr03qfmh3WV9XeKNkFWaXXW9v79/dVWnn5OnTvzhx4qjuh07dGKYyDpcN&#10;nadu9i/N/cSMBl29nnhn5UaFgu0O/L58itWTj3//YbQV/rAhgAACCCCAAAIIIBAKgaBFO6FbySZW&#10;rcKyl41127VKy7oqyo5kLbNua1m2/VBZqRKkxnUz9ZP7Ttp+urDq1FFjaB/3EraKMmNwP/NN0vi5&#10;7nVtpaWuBJ37DDX0xrVVlRcndjXvbOnctYe5q7T0yPaXrXpe3n6kJpnPOFcVFFYZleVFk/paC8XU&#10;hqJy6xadxDifZXR2RquK+tLXLldL16w+PxW3q/atQZP72wvSJvfVkryYrolNf+w6Gx9bdxm9sPaI&#10;K7HdTXtTr4+sfcE8/vzaI0Vl58qLrZLVk/6Ti8p87ntqujJSIIAAAggggAACCCDQ6gRCFu1oSZgZ&#10;4Vhb5zjr2j42bsgk1508CxbUuptFF+jbT+4rO+R1NR8bZxw9ZebXei33Qw66dTMOf2zuq/r4sKE3&#10;rk1Bjh2oKAAwd3XrNmTyN+w7hhYs8LrpJbl/4tpNrjbp3phl752qUtSRddp6ikDB6SzvWKKBgW48&#10;vZrqiXD8imfctSiIqlthYe564wGzC9+YXF9r1Oshs55y9XLu8J5deyhitHpycnsDAVur+/TSYAQQ&#10;QAABBBBAAAEEGhMI2Uq2Dj373sh93r7tJPvKqK9PSurQsWesdcuK+66YTkXm8i1rOVpsu3avvLl9&#10;0uQvmwuwrGVdI4cPvJ79vNbBvWdMmHlPXLl5e0xKiqvMXe0mmAW6Ox7b7Ub2C0paZvQw79tJSo49&#10;467HuuPFnTC2j5bAmWVmZ6uEp81nIcT2GWCn3d/vG1+73Vx55roPx172lhRV+srLu7uPGmh8ZC5I&#10;i204vdmWjj37usvPzr40ap7uEapZyWYteHO9dS9dS4q7vvtPak+lkWAkDHQvbEu4alU6aXj7ZX8y&#10;tbr2m1wc5b6rx7PsrWeCq9cmp246uv12LcazetL3cbMnbAgggAACCCCAAAIIhEggaCvZoqqrqx3t&#10;46uvvjpnzhxHq6BwBBBAAAEEEEAAAQQQaEUCa9asmTdvXhAaHLKVbEHoG1UggAACCCCAAAIIIIBA&#10;WxYg2mnLo0/fEUAAAQQQQAABBBCIZAGinUgeXfqGAAIIIIAAAggggEBbFiDaacujT98RQAABBBBA&#10;AAEEEIhkAcejnRs3bkSyH31DAAEEEEAAAQQQQACBZgoELUZwPNq5du1aM/tOcgQQQAABBBBAAAEE&#10;EIhkgaDFCM5GO+pGVZXrT4hG8nDRNwQQQAABBBBAAAEEEPBboKSkxO+0ASV0NtpR0y5cuFBZWRlQ&#10;G8mMAAIIIIAAAggggAACkSKg6KC8vDw4vXH8r4tu2rRp69atCdYWHR0dFRXl6ZheB23FXos1O3To&#10;cOXKlRZnJyMCCCCAAAIIIIAAAghIQFf+WvmlWR1FOzNnzhw1alQQWByPdoLQB6pAAAEEEEAAAQQQ&#10;QAABBOoKOL6SDXQEEEAAAQQQQAABBBBAICQCRDshYadSBBBAAAEEEEAAAQQQcFyAaMdxYipAAAEE&#10;EEAAAQQQQACBkAgQ7YSEnUoRQAABBBBAAAEEEEDAcQGiHceJqQABBBBAAAEEEEAAAQRCIkC0ExJ2&#10;KkUAAQQQQAABBBBAAAHHBYh2HCemAgQQQAABBBBAAAEEEAiJANFOSNipFAEEEEAAAQQQQAABBBwX&#10;INpxnJgKEEAAAQQQQAABBBBAICQCRDshYadSBBBAAAEEEEAAAQQQcFyAaMdxYipAAAEEEEAAAQQQ&#10;QACBkAgQ7YSEnUoRQAABBBBAAAEEEEDAcQGiHceJqQABBBBAAAEEEEAAAQRCIkC0ExJ2KkUAAQQQ&#10;QAABBBBAAAHHBYh2HCemAgQQQAABBBBAAAEEEAiJANFOSNipFAEEEEAAAQQQQAABBBwXINpxnJgK&#10;EEAAAQQQQAABBBBAICQCRDshYadSBBBAAAEEEEAAAQQQcFyAaMdxYipAAAEEEEAAAQQQQACBkAiE&#10;RbRTkr18yZLlWcWGkZe5RK+yS+pa5L+5JDPPa3dx1vLlWSX2v/Zu79fe+VXmm/m1Cqy7pzn2am3t&#10;FuZnLsmsXUFziiMtAggggAACCCCAAAIIOCMQVV1d7UzJzShV8cPrBypi73j0QePtt08ZRr8Hx5S+&#10;vvWMSkiaOn9CyfLXP6wwS0ua8mj3D6zXvafOv7dk+XrjwQeMt/XvnRde31Zopogd8ajrdeyItMeG&#10;HTaLNfcr/cxh+r9dkb3n0W57rNeqYrZ5zCjJsipSMx7rnrPELNAsJOHdJWZLunSKHTDrsaH5qvSe&#10;fqd3Gg+ar1coubIPPrrk6OD5s403rZQ1BTZDgKQIIIAAAggggAACCCBw0wWCNLdTWlraeNNjeycZ&#10;pfn5p4yYrobx2Z495SMenT//0Tsq97yz57Rhvp7aWwUkJOiotvIS79mfj04UJk2ZPz9tRKwO9exu&#10;/mtUXDhXotJGpM2fPyXJXbX3nov5p6ywxyg86poyOndBscuU+Y9NTMg/YcVORsXpw2Y9in/mzxhk&#10;nMrPP3za6Desm3Us/90PY6ZYLcy+aL4vzqppc31zUzd95CgQAQQQQAABBBBAAIFWJ3Dd2oLWbMfn&#10;dlavXn3w4MFevXp16tQpOjo6KirK07f27ds/9NBDenv+3RWbjeQu+YfOxqRO6F2w/1KCUdxpeto4&#10;Q/vdr0vWZ5xISL34kTF9mrF5S61/B8YeKuqXPiNhx4othv065VTGiX6z4w5sNqaljStZl3EqJf2B&#10;Iapnh+px7UlMrThuTJtubLH2JKgVR9ZlnEgZb+QciBtdU4hdVPqMocqbeagyJnVW2pBjKmX6yPJM&#10;c7+hwjv3KqxKmRW3X62y26z/3xt/9OjRvDzvtXdBG1MqQgABBBBAAAEEEEAg7ARu3Lhx7dq1qqqq&#10;8vLyO++887777gtCEx2Pdn7+859/73vfi4mJaaQzVrRjxg85xoTZXfe7XpvzK70mKKBYn5FjzbX0&#10;Gj/ByM05q7Iqu4y0owtP5LP2UKVSxKRO7V2wNb/SrK739LRuuzJyz5o5kyZY0Y5hHF7n2aOKMvMr&#10;lWV22rh4q3FHrIpihs12Z3TVbkU7Vt4DcUrsimcGHVlhVqr4Z2TZ2hMpNe00c1mVsSGAAAIIIIAA&#10;AggggICvQGVl5XPPPbd48eIg0Dgb7RQXF2dmZj722GNB6AlVIIAAAggggAACCCCAQKsQePHFF595&#10;5pkgNNXZ+3Z69OihBWxB6AZVIIAAAggggAACCCCAQGsRSEgw7yQJwuZstKMO6F6dIHSDKhBAAAEE&#10;EEAAAQQQQKC1CAQtRnA82vF+LEFr0aedCCCAAAIIIIAAAggg4JxA0GIEx6Md54woGQEEEEAAAQQQ&#10;QAABBBBoRIBoh48HAggggAACCCCAAAIIRKYA0U5kjiu9QgABBBBAAAEEEEAAgZBFO6sW5RbU8Bfk&#10;LlqVdzR3VV6Vz5BU5a3KNf/YTlWV+fd0mtoq81bleJVaT3JV5NqsYv3YKqt821QrU0HumjqN9qNU&#10;kiCAAAIIIIAAAggggIDTAiGLdsZO2n7aE28Unt6eOrTf4PFzh3f26XDn4XPHJxlVeev3VQROUZW3&#10;ZpnxjQXW9rjxsne41VDhBbmbTgVeMSUggAACCCCAAAIIIIBA8AWiFy5c6GitBw8eTE1NrVtFbHS7&#10;V062m9gnVocKDrxyKfmBkVd3rzoTP+zWY6ueW5qZnZ0d1V9HNbez+2ps0etbtu8/133UsCu7F/3+&#10;FR1zHfUUW5Bj7a80EjonD7Ny/c4qo90AuwZrqzyWXTn2/tvt97F9JsZHV3bo0FEh0O+WrsnOLul+&#10;Z2rPDoW57graqfrovI2v5+Tuiup/Z+WHb+W+knlYaTof805vVJw5fDlRGR1FpHAEEEAAAQQQQAAB&#10;BCJI4PDhwyNGjAhCh0IW7Rix7dq9ctoKdwo+fCVu+NyU2Mozhy4l9i3fefGe73ztyxPtMOVq8aGi&#10;TveM6neu0z1zxyRURXebPv2LEydO7N9uT3m8J8aozNv4yVgzT2xpZlncxD4Vu3NjZn977vSJd1Zu&#10;3n0l1R3vXCk+9EknxUJuVoU6mjV6a2f8178zd/qd17PXF/cd1qkou+vkBV/78p3ddx+5OiwlJbZd&#10;Sb/Z9w80incfV7JJSVd90ve8RLQThI8pVSCAAAIIIIAAAghEkkDQop2QrWQzjORRs4rMxWxaxjap&#10;b7J79DoPH2u8bN1aU8/9MJ07V9j33Szb7j3aFWVGt27WhE3cEP1bWV50aO3zZrLn1x4qKm/ohp/C&#10;At3iU1pqDO1jLp/r3Geo+cYwhthF1dkS48xkddNH0seOviCAAAIIIIAAAgggEEkCIYx2zACj6GRB&#10;wcntk/t7gh3ZJo+3b6zpcfiUT6CihxCc7Gsee2qWGdV4ttg4O1AxKsqO6N+Yromps562b89ZMHd4&#10;jDtdTL+hxcvcDycoyH15mWIthTaHPzYfQ1D18WFXyNTo8DY3fSR9VugLAggggAACCCCAAAKtSyCU&#10;0Y5hhR/LimeNSqpB0y039kPTlhljPYFK57jE7S+vyjPM9OaxTWWJRpkV31hbjOaDrP3vFVlRUPKo&#10;wYetuR1t3o8i6Dx8jh5O4C7+Gwv0/IPOwx8YetRM+/zRoQ/UeUaCYXSLM9Y+7/Wct6bSt67Rp7UI&#10;IIAAAggggAACCESyQFR1dbWj/Xv11VfnzJnjaBUUjgACCCCAAAIIIIAAAq1IYM2aNfPmzQtCg0M6&#10;txOE/lEFAggggAACCCCAAAIItFUBop22OvL0GwEEEEAAAQQQQACBSBcg2on0EaZ/CCCAAAIIIIAA&#10;Agi0VQGinbY68vQbAQQQQAABBBBAAIFIF3A82rlx40akG9I/BBBAAAEEEEAAAQQQaIZA0GIEx6Od&#10;a9euNaPfJEUAAQQQQAABBBBAAIFIFwhajOBstFNcXHzp0qVIHyz6hwACCCCAAAIIIIAAAs0QKCkp&#10;aUbqAJI6G+306NGjsLCwsrIygBaSFQEEEEAAAQQQQAABBCJHQNHBJ598Epz+OP7XRVevXn3w4MFe&#10;vXp16tQpOjo6KirK0zG9DtqKveBoetfSoUOHK1euBL9eakQAAQQQQAABBBBAIAwFdOWvBWxVVVXl&#10;5eVjxoz54he/GIRGOh7tBKEPVIEAAggggAACCCCAAAII1BVwdiUb4ggggAACCCCAAAIIIIBAqASI&#10;dkIlT70IIIAAAggggAACCCDgrADRjrO+lI4AAggggAACCCCAAAKhEiDaCZU89SKAAAIIIIAAAggg&#10;gICzAkQ7zvpSOgIIIIAAAggggAACCIRKgGgnVPLUiwACCCCAAAIIIIAAAs4KEO0460vpCCCAAAII&#10;IIAAAgggECoBop1QyVMvAggggAACCCCAAAIIOCtAtOOsL6UjgAACCCCAAAIIIIBAqASIdkIlT70I&#10;IIAAAggggAACCCDgrADRjrO+lI4AAggggAACCCCAAAKhEiDaCZU89SKAAAIIIIAAAggggICzAkQ7&#10;zvpSOgIIIIAAAggggAACCIRKgGgnVPLUiwACCCCAAAIIIIAAAs4KEO0460vpCCCAAAIIIIAAAggg&#10;ECoBop1QyVMvAggggAACCCCAAAIIOCtAtOOsL6UjgAACCCCAAAIIIIBAqASIdkIlT70IIIAAAggg&#10;gAACCCDgrECrjHZKsrPyW8ySl5VV3OLMZEQAAQQQQAABBBBAAIFWIxAW0U5J9vIly7NKDEMvlmeX&#10;mG+XZLrimeKs5dYhry0/58CFlgKXZH1wuqV5yYcAAgggEEYC9ilDDfK88Ltx+Zlv5ue/uSQzz8zh&#10;edFw9vxMz1nJ7zpIiAACCCAQDgJR1dXVIW+HTlSvH6hImjJ/woXlbxv39DWuThpaknVu0qThhqFo&#10;Z71xT7/T7xyoMNvZe+qj3fYosdH7CyPKd3+ofb2nzr+3ZPmKDytiY2ONvg8+YLyt10bswEHG8WM6&#10;nDR1/uCjS7YWmpljR9wV8+H7hfr/l1wF6uhs480lW89Y5cwcFnIKGoAAAggg4KeAzh1vGw8+NjHB&#10;9aJ7zpJt5i97nU0Gn7B/sXudKWb2zFr+unl6uOPRx7rnZBqzleZoyvzZw81oRy9cWbzPGrFJSUZh&#10;YUXsiLQxF1bY55Gac0rSlKnGNnOnWeDEBD/bTDIEEEAAgSALBGNu5/r16wcOHGi8Y7F3jDC22fM5&#10;3YYZe5asuJCgUMdr0+lkftqI2PISY+KYJJ1v7r102gp/jDNHN737YcyU+fMf6OtOrrPRY/cnxVhv&#10;K0vMdWvaM39q74oLXSaMiI0d8cCws6fszIVH80pKys1zFaFOkD95VIcAAm1K4OjRo6dPN29q3Z9z&#10;R8WB15csWWJ+BWaUZn1QOSJtvs4UlR9kXbSCkPkz707oajGXl5QY5y5UmIGQGR1dMLr3tM4B25Tb&#10;iosqs/aUj3h0/vxH76jck63cOms8OsKo7P6Ade445zqPuI8q/tFXZUet+MeoONXytdVt6jNAZxFA&#10;AAFboAVnhEDoHJ/b2bhx47Zt2xKsLTo6OioqytPc9u3bP/TQQ3p7/t0Vm43p043NmfmVMcNmp90b&#10;X9Olkh0rthh39S5435ieNuiIXk9Pi9+VcSJlVtx+vZ5mbN5iDIw9VNQvfUaCmdLeMz1tyBEVOW26&#10;sUX/jixbeyIlfYaxPuNEv9lxBzz77aPWv3ckF+SWpSmNYWzatKmysjIQU/IigAACCHgEbty4ce3a&#10;tZKSEv1qnTlz5qhRo/zBaeTcofPI7NmzPecOnTKsk8hdyWfeN6aljTPMc0F95wXr3DHeyDnQqb9x&#10;KSnNPimkzxhqHNGLhNSLH+ncMc4wixrYJb8oJX3sefM8khb/vpJNMHLN80hCzdEZQw6vyziVkt7v&#10;hPnvA0M+/fTTDRs2+NM10iCAAAJtVqBlZ4QAuZyNdnSGW7x48be//e2YGHumpf7NjnbS7tU5KrOg&#10;tz/RTs7ZpNGpFXsPVRqKjuwwyTDrSHZHO+NK1mfkFGpXZZc7XGcpd7STechIndq7YKuZJXW2dW4z&#10;sydN0OkqQE2yI4AAAgg0JKBo5w9/+MNPf/rTJomaee6wo53pad12ZeSeVeG9xqennLIjmSPrMnLO&#10;WqeCkdZ3XjmFOmuM7lLeecYDQ8wgxxPt9DOz6KhyT0hPOaG4yDfayTGLrjk6Y4hhFW5Vp5CJDQEE&#10;EEDAfwH/zwj+l9lQSsejnZdeeulf/uVfAm9oYyVo/metAh8z8qk1L+RsrZSOAAIIINA8gRdffPGZ&#10;Z55pMo+inWCcO5psBwkQQAABBBwT8POMEHj9zt63o6VrnTt3DryVTZSQMC4t3dwIdRynpgIEEEAg&#10;AAEtafYnd5DOHf40hTQIIIAAAs4I+HlGCLxyZ6MdtU8nrcBbSQkIIIAAAhEg4P8Zwf+UEcBCFxBA&#10;AIE2KBC03/OORzvejyVogwNJlxFAAAEEPAL+nxH8TwkvAggggEBrFAja73nHo53WqE+bEUAAAQQQ&#10;QAABBBBAIAIEiHYiYBDpAgIIIIAAAggggAACCNQjQLTDxwIBBBBAAAEEEEAAAQQiUyCE0U5V3ppF&#10;5rYmryoybekVAggggMBNF/A5dxTkek4ilXmrFuUW3PQKKRABBBBAoDULhC7aKdy3tsfjCxYseLzH&#10;2n3mH3RjQwABBBBAoCmBBs8dBbmbjAcWjE9uqgCOI4AAAgi0KYGQRTtVZUWT+5tnpeT+k4vKmN1p&#10;U586OosAAgi0UKCBc4cmfE73nTPc+b/v1sJmkw0BBBBAIFQCIYt2QtVh6kUAAQQQiDCBUznPrzXi&#10;ukVYr+gOAggggMDNECDauRmKlIEAAgggECqBQ2vL+i94evDh9dwEGqohoF4EEEAgjAVCFu10jkvc&#10;ftK8m7Tg5PbEOFYfhPFnhKYhgAACYSNQz7kjddaoJKPz8LljS5/P5S7QsBkpGoIAAgiEiUDIoh0j&#10;adSs4mV6JNsy4/HxSWGiQTMQQAABBMJboOFzR/KEx42XV+VVhnf7aR0CCCCAQHAFoqqrqx2t8dVX&#10;X50zZ46jVVA4AggggECrEFizZs28efP8aSrnDn+USIMAAgi0XgH/zwgB9jF0czsBNpzsCCCAAAII&#10;IIAAAggggECjAkQ7fEAQQAABBBBAAAEEEEAgMgWIdiJzXOkVAggggAACCCCAAAIIEO3wGUAAAQQQ&#10;QAABBBBAAIHIFHA82rlx40ZkytErBBBAAIFmCvh/RvA/ZTObQHIEEEAAgbAQCNrvecejnWvXroWF&#10;KI1AAAEEEAi1gP9nBP9ThrpP1I8AAggg0BKBoP2edzbaUTeqqqpaAkAeBBBAAIGIEygpKfGnT5w7&#10;/FEiDQIIINCqBfw8IwTeR2ejHbXvwoULlZX8sbfAR4oSEEAAgdYtoHNBeXm5n33g3OEnFMkQQACB&#10;1ijQrDNCgB10/K+Lbtq0aevWrQnWFh0dHRUV5WmxXgdtxZ7/TO3bt3f6L6763xhSIoAAAq1dQL/n&#10;NVej7/B0bps5c+aoUaP86VGrO3e0a9fu+vXr/nSNNAgggECbFWjZGSFALsejnQDbR3YEEEAAAQQQ&#10;QAABBBBAoGUCjq9ka1mzyIUAAggggAACCCCAAAIIBChAtBMgINkRQAABBBBAAAEEEEAgTAWIdsJ0&#10;YGgWAggggAACCCCAAAIIBChAtBMgINkRQAABBBBAAAEEEEAgTAWIdsJ0YGgWAggggAACCCCAAAII&#10;BChAtBMgINkRQAABBBBAAAEEEEAgTAWIdsJ0YGgWAggggAACCCCAAAIIBChAtBMgINkRQAABBBBA&#10;AAEEEEAgTAWIdsJ0YGgWAggggAACCCCAAAIIBChAtBMgINkRQAABBBBAAAEEEEAgTAWIdsJ0YGgW&#10;AggggAACCCCAAAIIBChAtBMgINkRQAABBBBAAAEEEEAgTAWIdsJ0YGgWAggggAACCCCAAAIIBChA&#10;tBMgINkRQAABBBBAAAEEEEAgTAWIdsJ0YGgWAggggAACCCCAAAIIBChAtBMgINkRQAABBBBAAAEE&#10;EEAgTAWIdsJ0YGgWAggggAACCCCAAAIIBChAtBMgINkRQAABBBBAAAEEEEAgTAWIdsJ0YGgWAggg&#10;gAACCCCAAAIIBChAtBMgINkRQAABBBBAAAEEEEAgTAWIdsJ0YGgWAggggAACCCCAAAIIBChAtBMg&#10;INkRQAABBBBAAAEEEEAgTAWIdsJ0YGgWAggggAACCCCAAAIIBCjQCqKdkuys/AB7SXYEEEAAgTYr&#10;kJeVVdxmO0/HEUAAgbYuEBbRTkn28iVLlptno7zMJXqVXeI1LPk5By4EPEr5mUsyAy6EAhBAAAEE&#10;wkqgJEtnD/O0keV92qjdxJKsD0431Gjr7OM66ZRkc5oIq8GlMQgggMDNEYheuHDhzSkpgFI+/fhA&#10;3icVl6IHJH2Wd+azjkZcQnnWa3/L2b27qMuAc3ve/aTkVJFx6b1Me8/dQ3qYVSkuWrl59+4jl/qP&#10;rNq8ZMWm3dqOXB5wy/7/zq2+e2hx5pKd1wecW//fZp5/dLk7/vzu80PvHhpAG8mKAAIIIBBeAiXZ&#10;q96Pm/3EV6YMqMh6++OkkRffsc4Lu//R2ToLmK//0aXzx7uOlJw7c2lA+73/7Tna09WRU/tzrvYb&#10;ceXAkVvuTji9/2LfIX3Dq4e0BgEEEEAgYIFgzO3cuHGjuLiJZQSxvZOM0vz8U0ZMV8P47KPTFVbP&#10;zhw9N3FMkpE0debdCdqvrbzE9QVez+6x5vuKC+fM/yVNmT9/SlJFqfXGvSV0j7FeVpawhiHgDwoF&#10;IIAAAoEIlJaWVlZWNquEJs8d50orYronqMyEiY89NtHI+qByRNr8+WkjKj/IOnah0ogd8ej82cOG&#10;TxgRGzvigWH5Xkc9E0HDUpIKD3xY0XvwMOPcBcMsig0BBBBAwGmBFpwRAmlSVHV1dSD5m8y7b9++&#10;N954IyEhIT4+Pjo6OioqypOlffv2Dz30kN6ef3fFZiO5S/6hszGpE3oX7L+UYBR3mj7N2LzFmJ4W&#10;vyvjRMqsuP167dozLt4wjqzPONEvPeVUzb8zjHUZp1ImGDnab71OTK04bkybbmzZbEwbWbb2xAzt&#10;Ngx97VdQUNBks0mAAAIIIHBTBBS0XLt27fz58zq9zZs3b+hQv6bZGzl36Dwye/Zs97ljetq98dZJ&#10;5K7kM+8b09LGGTtWbDHu6l3wvjEy+UxO2R2z4w7oLGCfC1xHp6eZ5xGdfHYon31oQJeCq2NVlPau&#10;WbPmpnScQhBAAAEEfARadkYIkNHZaEdd+sUvfvG9730vJsaeZql/s05U00eWZ+YYE2Z33W+dtLYe&#10;qjRihs1Ou7dkXUbO2aSBvQqPn1UplV1Gps8YYgVImfmVZrG9zYzuCCdF2bXfrCZpgiKfnEIrzx0T&#10;jFxXtBOgF9kRQAABBFomoLmdF154QSeFJrP7ee6wwpVMnSwMo9cEnRoOr8vIPWu+GZ8+I2HHirU6&#10;ov1jzyuNkTr7jrJMz1F3wGWfSoyY1Km9y4oGzRjH7E6TY0MCBBBA4GYI+H9GCLw2x6OdP/7xj9/8&#10;5jcDbyglIIAAAgi0doEXX3zxmWeeabIXinY4dzSpRAIEEECgVQv4eUYIvI/O3rej9QZdunQJvJWU&#10;gAACCCAQAQJa1exPLzh3+KNEGgQQQKBVC/h5Rgi8j85GO2qf7tUJvJWUgAACCCAQAQL+nxH8TxkB&#10;LHQBAQQQaIMCQfs973i04/1YgjY4kHQZAQQQQMAj4P8Zwf+U8CKAAAIItEaBoP2edzzaaY36tBkB&#10;BBBAAAEEEEAAAQQiQIBoJwIGkS4ggAACCCCAAAIIIIBAPQJEO3wsEEAAAQQQQAABBBBAIDIFQhjt&#10;VOWtWWRtq/Ka9/e1I3Mk6BUCCCCAgD8CBTn2uWPRohzPn4ouyK15bRiFufbx3MJa5VXlrap10mkg&#10;mT9tIA0CCCCAQGsRCGG0U1rW4/EF5jZ3eGN/erS1SNJOBBBAAAHnBQpzlxn2uWPB48Yu15dlleVG&#10;t27uuqvy3iua9dSCBU/NKnovr6qmRQX71iaaOb+RuHa/wqSGkjnfBWpAAAEEEAiiQOiincryoqxl&#10;5tdsa7zPRkHsOlUhgAACCLQ6gdi4IcXldgyTPMH1ZVnVx2VxfTq7u1JaZgztpy/RYvoNNcpKPR3U&#10;SWdS32S9Teo72SyhgWStDoQGI4AAAgg0KhC6aKei7Mgk81u2pwcfXk+8w8cUAQQQQMAfgZjhc79o&#10;rK+9kq3UiDPDGzYEEEAAAQTqCIQu2kkav2CC+S1b57hExgUBBBBAAAF/BRTwWCvZnu62a5X5ZVnB&#10;6dKunpkdfwshHQIIIIBA2xAIWbSju0Wts5RRVVaUGMd5qm183OglAgggEJiA59xR82VZ4Wmjv/nd&#10;mXvrFmccPqWH31SeOmzEee7mMWK6JmadNh9rUHh6ew9FRw0kC6x55EYAAQQQCDeBkEU7nYc/MPTo&#10;81qM8Hzp2PFJ4cZCexBAAAEEwlHAc+4w17K9F/fA8M5VZUZcrHdTOw+/O3HtC4sWvXB46BeH67u0&#10;ghz7yZ/Jo2YVmXeLvmw8bq4s8E0Wjr2lTQgggAACAQtEVVdXB1xIYwW8+uqrc+bMcbQKCkcAAQQQ&#10;aBUCa9asmTdvnj9N5dzhjxJpEEAAgdYr4P8ZIcA+hmxuJ8B2kx0BBBBAAAEEEEAAAQQQaFyAaIdP&#10;CAIIIIAAAggggAACCESmANFOZI4rvUIAAQQQQAABBBBAAAGiHT4DCCCAAAIIIIAAAgggEJkCjkc7&#10;N27ciEw5eoUAAggg0EwB/88I/qdsZhNIjgACCCAQFgJB+z3veLRz7dq1sBClEQgggAACoRbw/4zg&#10;f8pQ94n6EUAAAQRaIhC03/PORjsK2i5evNgSAPIggAACCEScQElJiT994tzhjxJpEEAAgVYt4OcZ&#10;IfA+OhvtqH3nzp2rrDT/rhsbAggggEBbFtC5oLS01E8Bzh1+QpEMAQQQaI0CzTojBNhBx/+66L59&#10;+954442EhIT4+Pjo6OioqChPi/U6aCv2PJV27Njx8uXLAaqRHQEEEEDATwH9ntdyhfPnzyvU+ed/&#10;/uchQ4b4kzFU546QnJj8ASENAgggEAECLTsjBNhxx6OdANtHdgQQQAABBBBAAAEEEECgZQKOr2Rr&#10;WbPIhQACCCCAAAIIIIAAAggEKEC0EyAg2RFAAAEEEEAAAQQQQCBMBYh2wnRgaBYCCCCAAAIIIIAA&#10;AggEKEC0EyAg2RFAAAEEEEAAAQQQQCBMBYh2wnRgaBYCCCCAAAIIIIAAAggEKEC0EyAg2RFAAAEE&#10;EEAAAQQQQCBMBYh2wnRgaBYCCCCAAAIIIIAAAggEKEC0EyAg2RFAAAEEEEAAAQQQQCBMBYh2wnRg&#10;aBYCCCCAAAIIIIAAAggEKEC0EyAg2RFAAAEEEEAAAQQQQCBMBYh2wnRgaBYCCCCAAAIIIIAAAggE&#10;KEC0EyAg2RFAAAEEEEAAAQQQQCBMBYh2wnRgaBYCCCCAAAIIIIAAAggEKEC0EyAg2RFAAAEEEEAA&#10;AQQQQCBMBYh2wnRgaBYCCCCAAAIIIIAAAggEKEC0EyAg2RFAAAEEEEAAAQQQQCBMBYh2wnRgaBYC&#10;CCCAAAIIIIAAAggEKBBJ0U5JVnZ+gBxkRwABBBBAAAEEEEAAgYgRCItopyR7+RLXltlYvFKctXx5&#10;VklD9nk5H5ZGzLjQEQQQQAABBBBAAAEEEAhUIKq6ujrQMgLOr2jnbePBxyYm5L+55GjKVGPb1kLD&#10;SBozonLPhxWGEXvHo491z1myTfv0ZsSX+p3eqcRD85ev1/+G5S9/XYmSpjza/QPrhXeuiQkBN40C&#10;EEAAAQQQQAABBBBAoLUKBGNu58aNG8XFxY0LVRx4XbM7W88kDR5uxTRp8wef+zBmyvz586fGHMjZ&#10;dKIwSa/TRsT6lKL5nK5Ttb/yg/xhdyYZvad652qtY0K7EUAAAQQQQAABBBCIUIHS0tLKysqgdc7x&#10;uZ19+/a98cYbCQkJ8fHx0dHRUVFRnr61b9/+oYce0tvz767YbExPuzfeOnRkXcaJlPQZxvqME/3S&#10;Zww133ZOOlul1wk7Vmwx7upd8L4SDzqi19PvKMs8lZL+gGFmGW/knEqZYOR4cs1QIYaxadOmYIIG&#10;beSoCAEEEEAAAQQQQACBViSgKZBr166dP39eAc+8efOGDh0ahMY7G+2oS7/4xS++973vxcTENNKZ&#10;eqOdISU7Vqw9pLgvZthsM7axXhsxqbMV4eSeNUvT67QhR1Zk6oCZptuujNyzvUamXtzvzuUKn4LA&#10;SBUIIIAAAggggAACCCDgl4CmIl544QWFCX6lDiyR49HOH//4x29+85uBNZLcCCCAAAIIIIAAAggg&#10;EDkCL7744jPPPBOE/jh7347WrXXp0iUI3aAKBBBAAAEEEEAAAQQQaC0Cus8lOE11NtpRH3SvTnB6&#10;Qi0IIIAAAggggAACCCDQKgSCFiM4Hu14P5agVdDTSAQQQAABBBBAAAEEEHBUIGgxguPRjqNMFI4A&#10;AggggAACCCCAAAIINCRAtMNnAwEEEEAAAQQQQAABBCJTgGinzrgW5i7KKYjM0aZXCCCAAAIIIIAA&#10;Agi0JYHQRTuVeasWacu1AouqvJy8qgbcC3JW5TXnz61WVTZUUoMDW5W3KrfQdbTgZNGskcn+fAaa&#10;2zB/yvRJ42pYYe6qBnm8clRWNbvnzWyTN1Qzs5IcAQQQQAABBBBAAIFgC4Qs2qn6+HDiNxY8Pavo&#10;tMKMwn1l/Yd3vil9L8xd/3GzC+o8fO74JFeu5Alzhzf2p1CbXfhNyJA0fm7TPFV5m/aV3oTKKAIB&#10;BBBAAAEEEEAAgQgRiF64cKGjXTl48GBqamrdKjrcemP3n5b+/cjtk78cf+bApaG39+zgk0iTP88t&#10;zcw+d+k2I2HAsJ4dC3IX/f6V7Ozsku53pnol1sIza3d2drv+E+PPbH49N2dXuwF6tep3yq29Ayb2&#10;idXkkeutO7u7tKj+Oqyju68O6xNba6dRq2SV4d58GnbFbmd2tlVUTSdcyez90XlrfncsVsdVxcbK&#10;UX2L1+0+dv6VV17JPtf9zmHqTa3EKsTVkrJ2CV2ShvWpzF11Jl7JCnLsvp7rPsoLxO5j5e6lm7bv&#10;N3Gu7K4FVaWql66xfWra5wFpwMfuh/LWaufV4kNFncz2eJn3qXC1ylNFbUZHP14UjgACCCCAAAII&#10;INAKBQ4fPjxixIggNDyqurra0WpeffXVOXPmNFZFYW6uMd4zteJJqXVi5SM1zaIL7vXGF+f2+3jV&#10;vjhrBkbLuspGeeY6tG6tc4w5LeRKX2EfLc1dUz5qjiZElH1f1znju+WtWm88oFx2MpXm81aF9z25&#10;6HT/BapCQYX5wshddLLvggnJCgxcVVuN82lY1/12O82Aqr5knv2KAU4bk7YbZhVq1fNld9svzOYZ&#10;rs66Eo8qcxXlaYnZqT6nVu3vOneCVtkVWL3rum/R6b4LxicrUjL3d/P0tBZUTS7vQbBLaNDHPbvl&#10;204xqvBRsbXNrakwdd9NWpvRPWnm6MeMwhFAAAEEEEAAAQRakcCaNWvmzZsXhAaHbCWbu29VeSfj&#10;RsXa9/B4359TVV6c2NW8jO7ctYeZtrT0yPaXzUSLXt5+pLRmxVbnmNJca/eyLC+uyvKiQ2ufN3c/&#10;v/ZQUbl1209iXM1aORUwtI/51mvdmmqc3Ne6NE/uP7mozLwFZki3bnXGwKdhentk7Qt2TUfsXNZW&#10;d3/y+G8Y243H3XGdXZd6p+b5Jlbz4qxZom7dhtQ0oKLsSNYyu6/bD5WZBKlxddvnCxUzfKxh5/Li&#10;bcrHq9fe7XTtrmvuCXWsjvsyBuFzTBUIIIAAAggggAACCNQVCNlKNldTCncf6zYm5fKx0lFf+9qo&#10;0uxPzPVa1qEOV87vLu+m9VpVZ/YcNwYM63XlXKd7vvO1L080N+8FWWuOfO7b2n1n9xIzWc/LZw5d&#10;ShyWfKO0pN/sb8+dbqZWIYZrCVasUfHxocuJKu3QzvK+qstew5Z4SQu0Rn7uyiuno82yCw68cq3X&#10;9D6GVVTPDp689TVsZNfKc/1mfmfuF+2aPMvx1H6f/QW5m6NGdV5xzKziavHhfZeT7d5d7DoypVPt&#10;xNGVh05FaWWdce5oZnm3ie6WXDrXaawXQcWZw5cTtajvSvGhT7S87Nbiw0WdUvt0q/SFiu1joQ3w&#10;4u14pXEfiVmbTztVh6D6Vm6ubV6S+7uzw79zV4Lbpzaj1+I+fgIRQAABBBBAAAEEEJBA0FayhTba&#10;sQKAu3t2iG135ve/f2V/pwlfGum+zjZiu93IfkH3w5QZPcz7dpKSY8001g06rntdrKCo83Xd/qO7&#10;ZsoShxmXblOEUHlo2culA748qnP289bdNPb9KtZluhk/2NFOUnLfG7nP626WXe0mzL67p2Edvf32&#10;/nYV+/s+/rXbY43KeqMd34YNTLTbadVk3SNkb+722/tV8q64eZOHD9IL3bcz0Pjo+OGPMjPX7DLG&#10;z75HAK7OugpJSXF19tJtQ8z7duy4Kzkp9mM3gXl/TqeiWtFOwpXzryzb0/2eSSlF3lC3HnPdVrS/&#10;35fnpnhaF3+9MR+vaKdWO63Ab+TQzt7mfSvfe/3Inv2ukRk1bKDZRy9GfqARQAABBBBAAAEEEKgt&#10;ELRoJwzu22mLY++6XcevB12H0qe1tDOURtSNAAIIIIAAAggg0FyBtnPfTnNlSI8AAggggAACCCCA&#10;AAII+CUQ8qcU+NXKiEvUefic8WE/sSP11tLOiPuA0CEEEEAAAQQQQACBmyFAtHMzFCkDAQQQQAAB&#10;BBBAAAEEwk+AaCf8xoQWIYAAAggggAACCCCAwM0QcDzauXHjxs1oJ2UggAACCCCAAAIIIIBAhAgE&#10;LUZwPNq5du1ahIwJ3UAAAQQQQAABBBBAAIGbIRC0GMHZaEdB28WLF28GCGUggAACCCCAAAIIIIBA&#10;hAiUlJQEpyfORjvqw7lz5yorK4PTGWpBAAEEEEAAAQQQQACBMBdQdFBaWhqcRjr+10X37dv3xhtv&#10;JCQkxMfHR0dHR0VFeTqm10FYsde+ffvq6urgaFILAggggAACCCCAAAII1CugK38tYDt//rxCnX/+&#10;538eMmRIEKAcj3aC0AeqQAABBBBAAAEEEEAAAQTqCji+kg10BBBAAAEEEEAAAQQQQCAkAkQ7IWGn&#10;UgQQQAABBBBAAAEEEHBcgGjHcWIqQAABBBBAAAEEEEAAgZAIEO2EhJ1KEUAAAQQQQAABBBBAwHEB&#10;oh3HiakAAQQQQAABBBBAAAEEQiJAtBMSdipFAAEEEEAAAQQQQAABxwWIdhwnpgIEEEAAAQQQQAAB&#10;BBAIiQDRTkjYqRQBBBBAAAEEEEAAAQQcFyDacZyYChBAAAEEEEAAAQQQQCAkAkQ7IWGnUgQQQAAB&#10;BBBAAAEEEHBcgGjHcWIqQAABBBBAAAEEEEAAgZAIEO2EhJ1KEUAAAQQQQAABBBBAwHEBoh3HiakA&#10;AQQQQAABBBBAAAEEQiJAtBMSdipFAAEEEEAAAQQQQAABxwWIdhwnpgIEEEAAAQQQQAABBBAIiQDR&#10;TkjYqRQBBBBAAAEEEEAAAQQcFyDacZyYChBAAAEEEEAAAQQQQCAkAkQ7IWGnUgQQQAABBBBAAAEE&#10;EHBcgGjHcWIqQAABBBBAAAEEEEAAgZAIEO2EhJ1KEUAAAQQQQAABBBBAwHEBoh3HiakAAQQQQAAB&#10;BBBAAAEEQiJAtBMSdipFAAEEEEAAAQQQQAABxwWIdhwnpgIEEEAAAQQQQAABBBAIiUDbiHbysrKK&#10;6+UtycrOD4k7lSKAAAIIIIAAAggggIDTAmET7eRlLlmyvIGYxEIozlq+PKtEL/Iyl2eb//d7K8n6&#10;4HT9ifNyPiy1j+Rn2oV7bSXZy5tZkd8tIiECCCCAAAIIIIAAAgg4LxBVXV3tfC1N15D/5vKjhlHZ&#10;7cHHJiYonlmyrdCIHfHoY5POvblk6xkj9o5HHxuav3y98eADxtsrPqwwzD0PGm+/fkAvDaP31Pkz&#10;h5kv7IzKmaac9uukqVOMrWZpST0rCs/p/ZSpxratZqI7vtT31Dsqy2vPo491z1Gu2NjYiq5jHu22&#10;523jQXuP1Zhh+ctfN+v2VNd0t0iBAAIIIIAAAggggAACIRMIxtzOjRs3CgsVXzSy5R8t7zth5piY&#10;U/klhqZiKkekzZ/a9cOcXVl7ykc8On9qzIEce8HZR+9+GDNl/nxrz0dWzDM/bURseYk9LZN/wq6l&#10;4vThkpILlWaIMn/2sOETRsTGjnhg8C1mFDR/9vCe3WOtRKVXJ92ZpNBltnHUle3Ung1W1Y/dGeNu&#10;a2lNY/ISErpau8ubNbMUsqGlYgQQQAABBBBAAAEEwk3gk08+KXFdvAejaY7P7bz33ntvvvlmQkJC&#10;fHx8dHR0VFSUp1vt27d/6KGH9Pb8uysy8yvt/b3Gz447sNmYljbk2IrNlxKM4k7T04YcWbHZuDO5&#10;4ANjYOyhon7pM4YeWZdxInHYxePG9LRBR1Zs0f/GxRvGkfUZJ/qlp5wy/x1bqjwjk8/klN1hFziy&#10;bO2JlPQZQw6vyziVkt7vRH3/JqZWHFfV40rMNLO77t9s3JV85v1ajZlmbN5ipKWNU1M3bdpUWelq&#10;djDGijoQQAABBBBAAAEEEGi1ApoCuXbt2vnz50tLS9PS0oYPHx6Erjgb7Vy/fv3f//3fv/e978XE&#10;eGZL6unUjhUrzBgjwTA8oUjuWQU+E9JnGOszcsz1aBPS7zpvRjUKNtYeUoQRM2z2dGPz5trRjpnd&#10;nXFIyY4VZkoVMvb8isxDRq+ESmOooh17v9mg5Ol3lGXmnu01foKRm2PWN96MlFSdDlbGjrSinelp&#10;3Xa5y0w5kZFz1jzWJU0NY0MAAQQQQAABBBBAAIHmC2jC4IUXXvjFL37R/KzNzuF4tPN//s//+eY3&#10;v9nsdoUqgyteMiOfGUND1QjqRQABBBBAAAEEEEAgkgVefPHFZ555Jgg9dPa+nXbt2nXp0iUI3bhp&#10;VQydkW5thDo3jZSCEEAAAQQQQAABBBCoLaD7XIJD4my0oz7oXp3g9IRaEEAAAQQQQAABBBBAoFUI&#10;BC1GcDza8X4sQaugp5EIIIAAAggggAACCCDgqEDQYgTHox1HmSgcAQQQQAABBBBAAAEEEGhIgGiH&#10;zwYCCCCAAAIIIIAAAghEpgDRTmSOK71CAAEEEEAAAQQQQACB0EU7hbmLPNuavCqGAgEEEEAAAQQQ&#10;QAABBBC4qQKhi3YMY8ispxdY29ODDz+fU3BT+0VhCCCAAAIIIIAAAggg0NYFQhnteOw7D39gVvFp&#10;M9ypzFtlT/jYwU9h7qqcXHPPmrwC+4grKCpwTQwRI7X1DzD9RwABBBBAAAEEEECgQYGwiHY8rSvY&#10;f3joU9ZsT7dduYXm7iPFcQ8sWPB4j7W7DPP/k7PMoKggZ5nxDTPZ48YyOxkbAggggAACCCCAAAII&#10;IOAjECbRTmmZEdfNqCovPrL2BXMK5/m1R4rKzHt5hgzu19ls8pChffT/bnGpeq1kk/smmXuT+0+2&#10;k7EhgAACCCCAAAIIIIAAAmEZ7RSe3t6ja2ejc9ceQ2ZZczva5g63wpx6NiXbftqa0ik4uT0xrqFk&#10;jDUCCCCAAAIIIIAAAgi0aYFQzu0cWfu866ls78U9PSFZ45A8cuhha25HWyNL1JInPG68bKZZZjw+&#10;3prkYUMAAQQQQAABBBBAAAEEfASiqqurHUV59dVX58yZ42gVFI4AAggggAACCCCAAAKtSGDNmjXz&#10;5s0LQoNDObcThO5RBQIIIIAAAggggAACCLRZAaKdNjv0dBwBBBBAAAEEEEAAgQgXINqJ8AGmewgg&#10;gAACCCCAAAIItFkBop02O/R0HAEEEEAAAQQQQACBCBdwPNq5ceNGhBPSPQQQQAABBBBAAAEEEGiO&#10;QNBiBMejnWvXrjWn46RFAAEEEEAAAQQQQACBCBcIWozgbLSjblRVVUX4WNE9BBBAAAEEEEAAAQQQ&#10;aI5ASUlJc5K3PK2z0Y7adeHChcrKypY3kJwIIIAAAggggAACCCAQQQKKDsrLy4PTIcf/uuimTZu2&#10;bt2aYG3R0dFRUVGejul10FbsOaHZvn17p/82qxPNpkwEEEAAAQQQQAABBIIvoCt/rfzSrI6inZkz&#10;Z44aNSoIbXA82glCH6gCAQQQQAABBBBAAAEEEKgr4PhKNtARQAABBBBAAAEEEEAAgZAIEO2EhJ1K&#10;EUAAAQQQQAABBBBAwHEBoh3HiakAAQQQQAABBBBAAAEEQiJAtBMSdipFAAEEEEAAAQQQQAABxwWI&#10;dhwnpgIEEEAAAQQQQAABBBAIiQDRTkjYqRQBBBBAAAEEEEAAAQQcFyDacZyYChBAAAEEEEAAAQQQ&#10;QCAkAkQ7IWGnUgQQQAABBBBAAAEEEHBcgGjHcWIqQAABBBBAAAEEEEAAgZAIEO2EhJ1KEUAAAQQQ&#10;QAABBBBAwHEBoh3HiakAAQQQQAABBBBAAAEEQiJAtBMSdipFAAEEEEAAAQQQQAABxwWIdhwnpgIE&#10;EEAAAQQQQAABBBAIiQDRTkjYqRQBBBBAAAEEEEAAAQQcFyDacZyYChBAAAEEEEAAAQQQQCAkAkQ7&#10;IWGnUgQQQAABBBBAAAEEEHBcgGjHcWIqQAABBBBAAAEEEEAAgZAIEO2EhJ1KEUAAAQQQQAABBBBA&#10;wHEBoh3HiakAAQQQQAABBBBAAAEEQiJAtBMSdipFAAEEEEAAAQQQQAABxwWIdhwnpgIEEEAAAQQQ&#10;QAABBBAIiQDRTkjYqRQBBBBAAAEEEEAAAQQcFyDacZyYChBAAAEEEEAAAQQQQCAkAkQ7IWGnUgQQ&#10;QAABBBBAAAEEEHBcIKq6utrxSqjAErhw4cKhQ4eKioquXbvmIYmOjk5MTExNTe3evTtOCCCAAAII&#10;IIAAAgggcBMFiHZuImZjRSnU2bp168iRI/v169e+fXtPUkWbp06d2r9//9SpUwl4gjQYVIMAAggg&#10;gAACCCDQNgTCdiXbvt/8dl8kDYFmdRTqDBw40DvUUQf1Vjt1SAkiqb/0BQEEEEAAAQQQQACBkAsE&#10;I9opXvXkYHt7YmWxely08snBv/GEMubROoFN8aolGabNvt8MfnJlUYuVGs1uNsOrVbUqcWXc99vB&#10;T64ym2xtjZVWby+8i9QCNs3qNNQTHVICn6NlZWWvv/76xYsXW9x/nwZoBimQotSeiooKFWI3VQ3b&#10;vHnz1atXmyzz+vXrf//731euXLlt27ZmNamyslKVNll+3QQ3btx49913ly9fvmnTppYBerrpU7j6&#10;HiBjC7rjT5YrV65s2LBBndWWnZ3tyWJ3RHta5uBP1aRBAAEEEEAAAQTCVsD5aGfPb8b/aOCKo+a2&#10;YvCPx7sCm+NLnjAjjd/sqZFRaOGOiPb9+UfbjaVpT64qNQ8f+I0dJrkjiuKVVl5X7GQGIb5FGXvs&#10;fWlWyGRltJLs86rtN5Pe+VKWq1ULzJDGVU7d0MunNCtaMzcrEHI1ZrwarK12IOc96rpXx2dWx/uo&#10;DnnfzGMfOnbsWFRU1MmTJ/Va17KXL1/WBasiB73Vv3qtnbqs137963lx6dIlO5k2vf7ss8/sLCpf&#10;KfXCk8DTAOX99NNPddQuyi7cvqHLfq0sevHhhx+WlJToFqOePXsqWVVVlV6r5WqGNk/bPMUql4pV&#10;yvPnz6v2f/qnf7r33ns9Zap8laMS7N552qw2KKM2ZdQav9OnT6tqn/K1x+6L54VdqSeZ2lZcXDxz&#10;5syJEyfedtttHi7vHtkUit+06YWn2WqYGiM3tdk7o52gXkZlUSHet8DZvVB7vDHtGm0TJbDHyH6h&#10;f7VfL/SvncBnpHyqsAdXKe2W20Mg3ltuucVTiPbokEpWm+++++56Hew09gfAU6/3J5PXCCCAAAII&#10;IIBAqxaIXrhwoaMd2PfKt8498vtvD+usWhI7ffrChhtfnWZs/u8TX1q+8Y9f+vRbL56dPejEq6V3&#10;P9Xp5UkbvpK78d9T3vzalqRffeuuA3/u/x8bn7w194Xd3Z6d1/9nr5U/cu+pPy3sn/arIe/+j6+1&#10;+4+jr/2PRDPlUxPOvvyt4q/kLu7//7x49qszh5vVKAJZ+P9c+9fcjT9NOfDfJ1L+6fKfvh31H0df&#10;f+Szby0p+upMqyXGHuW669//2UyfOP4p7Sxe9f/b+8TG179itXBm/F7V+82Z8ftf2N199uVXf1BT&#10;2jdnXl32X93+a+O/Dz6w8MTQpzq9Mef/u3OFWfgLK41Hnrp/+synJiTWB5qXlzd8+PBGqH0S6DL0&#10;wIEDY8eOVUCWkpKimYrc3Fxdtr7//vt9+vR56623NKmyc+fOTp066cv7Ll266BpX39/r2nffvn26&#10;bN2zZ8/nPve5v/zlLyqnW7dut956q+ZJtJWWlu7du9dOoBV07dqZ4a7K+fjjjxVc6UXv3r01D6Od&#10;O3bs6NWrV05Ojq779a8qKiws1MW0/lUutVZxSHl5uZqnuGLXrl2q+r333lMQaJepPSpQswpnz57V&#10;nhMnTqgZaluPHj3WrFmjPSpfkZIKUauUWPGJytTRZcuWKcZTf9VmBVd24LF79247wYABA3RUl/6a&#10;x0hKSlKCgwcP9u3bVzUePnzYU05sbKxWBqo01ah63377bXGJTr3QbI8Sq8COHTuqzefOndNrzSDZ&#10;hSho+dvf/iZMFSX27du3C1AZJdy1a1clsBmVTFZ2wxISEjRnpaHZsmXLoEGDRKRkb775prqvcrKy&#10;smxMtVby4vrkk0/EoqMK9lS4Dqmnr732mn0HlyJD9Ui9lm0jVagNS5cu1SMuVKZqVEjcoUMHtVAN&#10;1rirJTqk4VB/1UhpqAveDop87Hk5+yMkOjnY9X7+85939BcChSOAAAIIIIAAAsEUcH5up/7eDByk&#10;mCBpwGTvo1k/Hj94/I+zjOOnPIvH7MOj7n9i+zvL/vxOVvr9Y4zCE9snpyQZRo8pD042U465P10Z&#10;59mzODXbwH49jMRBA107MtI00bPU2H6isCHcHnPnG/MGD65Tjp3eu7RRj3/pnUmDXZM5OjZpgFqT&#10;lFKrK4EPoS6IdQmuZxvo4ljhhK5o9RiDe+65R9foH330kS6dv/CFL0yZMuX48eO6wi4oKFC4oqvz&#10;odam62ZdDesLe8UGkydP1mWupz1DhgzxJLDnfHTBrQtrTQsopS6XFZyoLm0xMTEq3J5gUdCl0EiX&#10;0Xp8nAIVO4tqnzBhgl7rolkNu+uuu3RV7SlT19/x8fFxcXGKc1SsMioqUHUqX1Hf6NGjZ8+e3bmz&#10;GXkqANAhhRPqpvqrqEMTEaNGjVKx2q+ISyV4Eii8URY1T2v//vGPfyhYUnxl9867HEVEqjE5OVn7&#10;VaZaLq5Zs2ap8OnTpyu7PZel0E5t06X/+PHj7UIUy6l5Y8aMUZflr3BIoYhqV6DlPabSVjnqtbqs&#10;yEetEsiMGTNUlJ1ML+RjS9qYir4Uak6yNln5fEJUqfYLwR7QO+64o8kqNJQaNbXTnv3z3uxD6pQ+&#10;Kp793g7y8XyEFHcpUvLUG/hHlxIQQAABBBBAAIHwEXA82hk1PX37j/68z+rxvs0ZxuBBPcyXx4/p&#10;1o/Cj6zlX+5t0q9yj+b+apIVWtTezEKWZmx/4v5RVlxhBS3F297ebqbcsyHjCS2UW5Ge9ZE7lOkx&#10;aLAVMhUdO+4qJ91M8YRhhUnWZsZI72yz7pQxV9D9dt++36YZrx49+mp6nbGJr11a8cqfmEvgcn9t&#10;hTcK2Kx6FYPdxEFVjKGLY12wahpHl+n5+fnaoxjGXuCkKRF70ZTiAfsB1rru13WtAgNN7yj8uP32&#10;2+3QQlex9kyLZ/NJYO+3l1SpTG1Kr3JUr+INXTTrgv6+++5T6KWJAk8hula2s9i51B57QsN7UySj&#10;WKJ///7Tpk1ThFYXR5MY9jIqNVJhiWpUuKXoqG6bvRN4Hluni3VFIIo0PHu8k3kHeJ6qFZAoMNBc&#10;it077Vc8o0kPhSUeJb2wbTVXo26KUYm13E6j4N0Fe35Jw6EuKBx6+OGHFZ9ohkexnJ1M4yIWb0zF&#10;MPYhZVQEa4eFNr7+1QSL/lXkNmfOHA3rO++802QVaqG9glEdVyH2a7s070N15eWgCR/vj5B3vXXT&#10;swcBBBBAAAEEEGi9Ao5HO8aYH+b++rimVszbaI7+KvcH5lWmtnd+Yk6kpH/3kXj7/Zhv/cqw5nYG&#10;r/jhGKNHv4E19+2YR+9XFJI+3cyrSZj0pSpv/I+NX31rjJXxqDlzk2HFQvY26vFfGT8aP3jSj80Q&#10;pMcj85+w5naO/mrRXE8cNeqHWeYUjadVCqIyNLfz4nE7evHeapVmKJTa/mPN7bxtTD56rDjRXfhS&#10;K0fD9+3o8reRP22kQ0rgqVSrtnQZretsTR1oUkVTB9qzfv16LWDTZbH2aMXRunXrtGfYsGHaoyVb&#10;iig0M6Arb80JaM2b4p96q6ubQNfKmid59dVXV61apRkhhShnzpxRDKDVULp01konLXnSjIeqUAu1&#10;pE0Ns6dWtOJr9erVmjZRCT4/ANqjiSYt4tLCKpXmHXFpduXIkSNqueIuXdAr44gRI1SsKlL04hOb&#10;qVNa0iaHugkUz6g9Csw8gZZ3OXbJ9qaWe7iUWK8VPSp4U2fVBQU8klRjbC67eVompyVwiqO0Uw3b&#10;uHGj9409SqapGHUhMzNTr8UuB6WXjOZwvClUmgdTwY+NtnbtWgVpmvgSuErQLJMni6anlEDTLOpX&#10;k1UovtWaQ4VYCkrVR/VCBWp+TKXpkNqsgdOheh28TfQR8q7XZyh5iwACCCCAAAIItGqB0P+9HT1C&#10;YPyJ+UfdUVCr1myk8YpAFBgoUKk3jS5w9X2/Zz1V3TS6Otdshra6h/SNvm7C0U0gigpaoKeQRo8f&#10;0MyDvu9XkHP//fe3oJDgZ1GzFUrpyd1t848UKV7SnUWadgu+PDUigAACCCCAAAKtSMD5uZ3GMcwn&#10;ttn34UT4ptVQepyAohqfKRe91U4dsp9O1tCmJVWee0J80uiLeU1l2PeotGDTdIqCKEUOH3zwwbhx&#10;41pQQkiy6O58LeFrm6GOwDV7Vm/oG5KxoFIEEEAAAQQQQCBsBUI/txO2NDe9YbpNXHfj6B4Y74dN&#10;2zfeKNRpsxfuN92ZAhFAAAEEEEAAAQQQsAWIdvgkIIAAAggggAACCCCAQGQKhHolW2Sq0isEEEAA&#10;AQQQQAABBBAIvQDRTujHgBYggAACCCCAAAIIIICAEwJEO06oUiYCCCCAAAIIIIAAAgiEXoBoJ/Rj&#10;QAsQQAABBBBAAAEEEEDACQGiHSdUKRMBBBBAAAEEEEAAAQRCL0C0E/oxoAUIIIAAAggggAACCCDg&#10;hABPoHZCtf4y+Xs7wbOmJgQQQAABBBBAAAEE+Hs7QfsMKNTZunXryJEj+/Xr1759e0+91dXVp06d&#10;2r9//9SpU/kDo0EbDipCAAEEEEAAAQQQaAsCzO0EaZRzc3M/97nPDRw4sN76jh8//sknn4wfPz5I&#10;raEaBBBAAAEEEEAAAQTagAD37QRpkIuKijSr01BlOqQE3kffe++9n1vb//2//7ekpMTpVmZnZ1+8&#10;eLFltZSVlVVUVNQtwf8y1XfNbqn2q1evbt682Z+WeLLUbfMJa6u3L6rFx7llXW4kVwuqsAHrLbOR&#10;btabXnRi9znk/0DcdA0KRAABBBBAAAEEQitAtBMk/2vXrnkvYPOpVYeUwGfnE0888dOf/vT+++/f&#10;tm3bp59+evny5UuXLt24cUOvtenF9evXtVMXuFeszd7pnUA7lUbF2i+0KbHWzmmPXZr225XqtSeB&#10;XntaogR2FXY5dgl2AvuQKv3www8Vj33hC1+47bbb7KLsltx999233nqr/dbOYrfNpzS1p2fPnqmp&#10;qUqgQwMGDFA5dteUy7sxngZ4stj9UrFKbIPYzbP7pReeupRFrz/77DM5ezdDWWw6O4tPC20HHzel&#10;9BTrncAuQS3xHkrvxJ72ePdOr21A29NniFWUdnoPh3ePFCPZo2m3UCWITuw+I2UPbpA+6FSDAAII&#10;IIAAAgiEk0D0woULw6k9EduWvLy84cOHN9I9nwSFhYWx1qYv/vUFv/7VWrgOHTp89NFHx44d07K3&#10;o0ePKpZYvXp1u3bt1q5dq4td7df1rneCqKios2fP9ujRY9OmTboO3rBhgxqwY8eOpKSkd955R+lV&#10;gn2zkHIp2bp16/R69+7dHTt27Natm51Y9eqa+/33309OTn7zzTc9CY4cOZKTkxMdHX3u3Llbbrnl&#10;0KFDWqr3wQcfqGFqntqs8lXpsmXLlGbv3r1Koz4WFBToqFbuJSQkrFmzRo1XFQr2Tp8+rWt31aI2&#10;qwGJiYnLly/X63fffbdz5852Y5TAJ4tqUZpOnTpt375dtb/99tu6+leBmitTLapUYcyePXsUTalr&#10;uuLftWuXwqp9+/Z5mqG8K1euVDNUwuc//3kl9hxS3GVXavfadtu4cePJkycVnKh39rpEmb/11lv6&#10;V43v0qWLBsIeOB2SidqvECs/P18Jdu7cqdc+vVMDNNbC0e1bdYdYg1JZWal6VdrHH3+svGqPeiEf&#10;tUqwuhksPj5erdK0mBogyQMHDii9oDwjVVpaqrHTmEbsTxcdQwABBBBAAAEEGhAg2gnSR6O50Y6u&#10;fXXlrRVZulSdNGmSLq8VLPXv3//w4cN6noGu5hVsdO3aVZew48aNUyx077336qpXl/i6GvYk0OW4&#10;0sfFxekZCboOVlG6etZcga65FRXoNiH7MtqOdvpam8KDM2fOKDxQSu1XsKQnKwwbNkyX+NqZkpLi&#10;SaBy1CQFD+Xl5YoT1ELFGwpjpkyZomS9evVSF5RFkZL2qKkKD9RIhRxqjEICXeUr0Bo1atTgwYPt&#10;CRA1Xj1VXl39K66zMyoM0Au7MSrQJ4t2Kq5QOKRDitz0VjMbCjn0QsUqr0IFFaugS21TRxQaKb1Y&#10;PM2QgGIGGao7Ksf70NChQ20ZbzcFFeqFgod//OMfaqoSKOLSMKkcFa6daoYn2lG4pZJVZp8+fbTC&#10;rd7eaTZJ7RSgmlrvEGtmxh4mtVDxkl6PHTtW46Ie3XHHHWqzQimxqFV2l9WGIUOGKBzyjJQ+EkQ7&#10;Qfo5pxoEEEAAAQQQCDMBVrKF2YC4m6PL1unTpz/88MNayRYTE6Mrcu3RQXu9mTaFK5qRUMygnXph&#10;59MFt3cCXfcr1NElssIklaAIRJfdCjB0Nay3Pivrzp8/r+kLO4EHRdfiqkj/ao9iKu8EnibVFVQW&#10;xRj2fnvlmDZVpykmBQOjR4+2IxN7U732GjA13q5Lb1W4Ah5Pv3yq8GSxl7HZa9iUxV7WZbdWN6uo&#10;nNtvv12TSCrHPqTGaPNphm1oH63bQuVt3E0JVIXcFPhpOV9dDRWr6S+PZEO9a2iIPQUqiJo3b17v&#10;3r01laTIx+6RSvMoKexUyKSdxcXFdYeybsPYgwACCCCAAAIIRLwA0U6QhthzLV5vfbpyVYImm6IA&#10;QLM6f/vb37SATV/tey7TPRkVUXgnUFCh6Rpdauubfr3QpI0WO23ZsqXeuzhUuCZYNFGgByRoWsAu&#10;UynXr1+vy2vVpQmWugmURi3XkjZddises2vXyjrPbfeaG/n73/+uW48UYql5moTJysrSdbnmKDQ9&#10;pcIVlijOUTma2dDbzMxMva73Ydzqgk8We/XdqlWrdH1vN09v7dv01Xct/dLaMM11KFxRRi3k0xo2&#10;HfJuhs/tUt6H7HCiSTcNhFIqpNRyMp+7jOweSU+r4xR3NdQ7D6Cqa2SIRbpixQpNEmqqStNKNoXq&#10;VYhld1xv7VHTjF+9I9XkB4wECCCAAAIIIIBAhAnwBOogDWgrfQK1Ih+FJZ4Fb83Fsm8yue+++5qb&#10;kfQIIIAAAggggAACCAQuwNxO4IZ+laBlTrpzQ7e12DMGnk1vtVOH7IeShdumNVr2k9ZatmmmosWR&#10;UstqJBcCCCCAAAIIIIAAAh4B5naC92HQ3fl6SJduavdePaVVTFpmplCn3rVbwWscNSGAAAIIIIAA&#10;AgggEHECRDsRN6R0CAEEEEAAAQQQQAABBCwBVrLxQUAAAQQQQAABBBBAAIHIFCDaicxxpVcIIIAA&#10;AggggAACCCBAtMNnAAEEEEAAAQQQQAABBCJTgGgnMseVXiGAAAIIIIAAAggggADRDp8BBBBAAAEE&#10;EEAAAQQQiEwBop3IHFd6hQACCCCAAAIIIIAAAjyBOnifAf7eTvCsqQkBBBBAAAEEEEAAAcMg2gnS&#10;p0ChztatW0eOHNmvX7/27dt7aq2urj516tT+/funTp3KHxgN0mBQDQIIIIAAAggggEDbEIheuHBh&#10;2+hpiHv5wQcfpKSkDBw4sF27WqsH9VZBTocOHRTz9OnTx9PK9957b+nSpdutrXfv3vUGQmVlZVeu&#10;XOnYsaMn18WLF3ft2tW3b98W9FYRl3J16dKlBXmV5fr162fPno2KivI0QAVWVVXV2/Im22l37fDh&#10;wypZAaFPN71bWFRUdOLEicTERH+aXW+9yl5aWurdTu8yb9y4cfDgwVWrVr3//vtxcXHx8fHZ2dn6&#10;V0Nm16gEn3zySadOnXxG1p/2qF8bNmzo0aOHsqvSnTt3DhgwoKGMPvU2Xn7dxI2YqwtHjx5duXLl&#10;7t271ZKePXtqHBsqv+6nzpMywI+QP2KkQQABBBBAAAEEmiXAfTvN4mp5Yl3Lalanofw6pATeRy9d&#10;upSWlvZTa1OYpFhCV6u6OFYa/Xv58uVPP/30ww8/LCkp0aWqEuuo0mjTazv20B7FCXaZ2qn0Sun9&#10;2i7HTq9Nr69du6Y0SmmX5mmPp3a7Ad6laY+dWBfBe/bsUQxw991324289dZbk5KS7JI9yewyb7vt&#10;NiVTLu1XdXaxdi0qXC/srqWmpiYkJNivlUb71TyVpn89HdSluZLZrfIg2P3ydK2uj90MT40eWLsE&#10;OagEO015eflHH330r//6r0888UReXp4SqOVqv2wrKir072effaYgwa7LI6NCVII9ZHYf1eZ6bRUp&#10;adLPrlRFqRC7ZLtJ3mXa9fp8ErxhPd2xc3lG0K7XM9Y+nw0lPnPmzLFjx77zne+omx9//HFBQYGd&#10;xW629zB5hsbmtQfF88m0P0Kejw0vEEAAAQQQQACBkAswtxOkIdD8wIgRIxqqTNMCSjB8+HBPgtOn&#10;T0dHR3fu3Pnq1au6oFy7dq1e6Lt/ffWur+FzcnJ09Ny5c7fccsv58+f37dunC1MFG5oF0gSL5gre&#10;fPNNFbVjxw7FG3v37lUWXVUroPrHP/6h61q9UDJd1Obm5io++dznPqfEhYWFsbGxKkr7lfj48eP2&#10;PIOuaN966y1dgm/cuFGXs8roKUGXwrrQ16W55nO6deum/Zpj0RyIGqAGd+3aVRNT2rNly5aTJ08q&#10;YlECzW6pzMrKSrVN4ZDmE9R3O9m7776ry311TX1UY9Q1/asqRGG/VkodUmLNsaiDeqtCtCxQCdQG&#10;4diBh4pavny5ZidUoACVUQLePooevfulQhRtilG90GSUQhqFWLqCt0M11aJ5OS1EFM7o0aM1k6bg&#10;RP+qnbqyV9dU3aFDh5Q4Pz/fI6Ncq1ev1r9yUFHaL8YjR4742KoE1asYRs2Thmw1Fsqi/mpoFMgd&#10;OHDAM3YqRMhvv/229ydBbVbUoZlATQwqoxosATVPs1XJycn2vJ9kFMMoZlNL9Anx/mzIUwkUT2pc&#10;VLjQBg8erIFTFlWnj4Fq9x4mNU/lqHmqUZ8QfQizsrI87ZG/lLQF6YeKahBAAAEEEEAAgaYEmNtp&#10;Sih0x3WtqYtUXazrhS6mv/CFL0yZMkXXoLqGnjhxoq68dempS+2h1qZoRCGEPXtjhwraYmJidCGu&#10;C99J1nbHHXco6tAqLEULWr6lLCrHJwZTLb169bLnJeyuFxcXq5YxY8ZMnjxZ17XeJag6LcDTJe+X&#10;vvQlRQhKZi+EUwN0h5JaeO+99+riWJfL48ePVwl113qp5ZqyGDJkiEq2Sxs7dqyuvO2uKb2CGc9r&#10;z1AIRJGhyp89e7biGe0X1PTp0++55x5dait+0Fo+FTtq1Ch1RIX7+Pj0S6rao8t6dUHtV381n+Op&#10;S9Hg1772tdtvv10xz5/+9CeFVTqkVil4U7IZM2YoJlFTRe0towhEYYPaoH/VqjvvvFORQF1bFaUA&#10;46677lLtGia9Vft1B5deKO7S5hk7pdFOVerzSVDhOqRcaqcENOj2NI6n/Yqy1E4NhD4AGnfvz4Y+&#10;S3YyBV3e95LZWcQyYcIEe2LKM0wKvO3hEJQSqF7v9oTuZ4WaEUAAAQQQQACB+gWIdsL3k6FLdl1k&#10;62JdF7L2mjSFBAottOmi1tNu3aGhS1Kl1MW6vVNBgiIWfdmvy/1BgwbZO1WC5oIUG+jb/f79+0+b&#10;Nk3f63uXY1/1btq0ScGJAgn96ynNrl21KCDxLkFzOPPmzVOBmvzRpbmnSWqAJ4vdYO+LaW9xe27B&#10;3nThft9992neSfMGdUfFXsZmL6zyHFVgY6/4UsygGnVUb1WdxDyRVV0fn37ZIaKyaDJEaArqNLnh&#10;qUJxlGarFNI88MADCrEUb+iQ5kwefvhhRY/btm2zlyCqAd4yKs3umqcZ9dratSilAiFNGdmPrNDk&#10;kmafFGB42qD9CvDs0hr6JKhhmqSyB91Hz17iqJ361/uzoY+WnVK906ST/Vr4ul3KzqJN1dlTaj5l&#10;2mPq0566o8YeBBBAAAEEEEAgtAJEO6H196t2fZuumZZ169atX79+2LBhnjy64tR6Kl106opcC5+0&#10;Ss2+FFaYpDsxdI2udVY6qmVaf/vb37TMSdMLuozW0iMtBlOCeu9EV3pdcCuNvt23S7Nr/+tf/6r7&#10;6RUdeZeg/StWrNDVudZi6VpfZWp1k90ArdpSa7UgyhNuNdlVJd68ebMmHxRE2V2zIxn7taYRJKCn&#10;BWjuRfGVXb4iGbsXikP0NjMzU699nougsM3Hx26JR1WF6K3muFSL2qDueDdVIZAijZdfflkCChf1&#10;Vkc1eaKFalr1pxaqYbpnSQsRvWXqzmKpnXVtPRWpWEUpAldcobhFJeuOfwVInrGz55QkU+8nQYcU&#10;X+mQVtMpXNFsjKdk7bcL0UJE7ff+bHjiRoU9UrX7qNoVOdtZ1Ecp+YQ63kNT7ydTDdDMYZPDTQIE&#10;EEAAAQQQQCAIAjyBOgjIZhW6TJ81a1ZDUxy6zFU0Mnfu3CC1pjnV6Bpaa7R0BaxLcEU1ngmB5pRB&#10;WgQQQAABBBBAAAEEQiDA3E6Q0HWrg+ZMGqpMh/x8hnKQmutVjSZt9HW+vulXSOb/RE3w20mNCCCA&#10;AAIIIIAAAgj4CDC3E6SPBH9dNEjQVIMAAggggAACCCCAgFuAaCd4nwUFPHpCmm5q9/6bJJo20ayO&#10;/mJMvX+FM3iNoyYEEEAAAQQQQAABBCJOgGgn4oaUDiGAAAIIIIAAAggggIAlwH07fBAQQAABBBBA&#10;AAEEEEAgMgWIdiJzXOkVAggggAACCCCAAAIIEO3wGUAAAQQQQAABBBBAAIHIFCDaicxxpVcIIIAA&#10;AggggAACCCBAtMNnAAEEEEAAAQQQQAABBCJTgGeyBW9ceQJ18KypCQEEEEAAAQQQQAABwyDaCdKn&#10;gL8uGiRoqkEAAQQQQAABBBBAwC1AtBOkz0Jubu7nPve5gQMH1lvf8ePHP/nkk/HjxwepNVSDAAII&#10;IIAAAggggEAbEOC+nSANclFRUb9+/RqqTIeUwPvo9evXd+/e/Yc//OFPf/rTRx991Egrb9y4obzV&#10;1dV2Gr3eb20+BXpKaOSQdy12Oc3VuXjxYnZ2tp+5lFLplVgd3Lt3b+O5GinZU45PCS3rgnchjVtp&#10;jP7xj3/U22wd+vvf//7mm29evXq1SY1mtbNJ4YY0mmxGcxM0a/iaWzjpEUAAAQQQQACBmyJAtHNT&#10;GJsu5Nq1a+3bt28onQ4pgffRvLy8S5cuffe733388cf37NlTVlamC2hd6V65ckXJ9K82vdXOzz77&#10;THGREl++fFn/du3aNTU1Va+12Qm06bVyKSLSpqM9e/a0E9ulaVPI9Omnn9rp7T1qj51Lybz3a48n&#10;r3eT7BLsQ9rvaaddoHbqqNJ4v7777rtvu+02JdB+e9bLu18eDe+S7TQ+7bFrtBuj156M6qY661Om&#10;d5sbIrWtVJpsbQdvRjuXEmhQNDR6Ubfq8+fPK+N9991nd9+WVznejfeUY7fTm9oeMvXF0x3PKOiQ&#10;Z6ddrKd8u+MNafjQ+RSoniowU6UaJr329NduieeD14Lha/pngxQIIIAAAggggIBjAtELFy50rHAK&#10;rhFQ9DJ8+PBGRLwT6Ppel9F33nmnggEFQsrYrl27zMxMXY/u3LmzU6dOR48e3bVrly5Y33vvvcTE&#10;xIMHDyYlJW3duvXYsWNVVVXnzp3TFarmJZT+/fffVwLlSklJOXLkiG4f+vjjj6OiouzEt956a/fu&#10;3dUqfU9fUFCg1XRaUzdgwADtqbS20tJSzbroCljtUUCiZuiQpiyUNzo6WsvzdPmuKrp06ZKfn6+S&#10;NUujK+Nu3bopgZqkXKpLXVODVbgmMVSL57XSKOXbb7/dsWNHBWw+/Ro8eLBdnRrvKVmVquPqo8pU&#10;O1W4EqjSHj16rFu3Tq9VjkpTsXqtiRdVcebMGY+V5tDs+Ra1WbabN29uiFSl6UJfGRWHKLECEvV0&#10;x44dqmjNmjVqmF6rhJMnTyYnJ9eturCw8MSJE2rGvn37PPLvvvuu0peUlKhVKtBTjob49OnTFRUV&#10;6qkdu2rIli9frt4pS+fOnVWaZxR69+599uxZlakOFhcXq4VyUBa9VaDbiMahQ4dUmsrXSKkv3nX9&#10;5S9/0R59ZvQZU/ikz0mvXr3s/uoT8sorr4hUr9XmAwcONHf4+C2AAAIIIIAAAgiEUIC5nRDiN1i1&#10;oh2fuSBd1yp4+MIXvjBlyhRdK+tq+5577rnrrrtiY2N1za2L44SEBL3Q0T59+qjcW265ZerUqePG&#10;jVMIoSmIujXZie2LZm0qWRe49rf43omHDBkydOhQXQEr8vFM+9h5VbXCLV0Nq2pFVuXl5ffee++k&#10;SZPi4uK8S1A4oZBJ+7WNHDnS81qNVzJd+jfUL7s6XXN7l6xLbVWn4EogyuupSJfj06dPV6/t+SXv&#10;BnhbKYvunlJnZ82apViioaoVXSjCHDNmzNixY33oFGno0OjRo2fPnq3sklf8U7dq7bcHxTu7rHRr&#10;lopVk7zLUTyjZIroVI6GVbCaGurbt6/mvkaNGqXueI+CPT9mb6paSuqURkfD17iGor7JkyerR/pg&#10;6LV3XYqXdEjBkrqmYerQoYN3szVSaonGTvFbc4cvHH+6aBMCCCCAAAIItCUBop1wHG1dDWvKxb7x&#10;Rle3GzZs0MW9vWZJwYPmN7Tpyt6n6drpWSynXEpvXxnby+T02vtC2TuxUm7atEnX4rqI17/exWrO&#10;R/HG7bff7n3hbudVI7VTwZVmP3RBbK99Ul77X3thnvfyPNWi6R27cM9rFdJkv7xL1oW45lJUqa7O&#10;7Vkpe1N4oMkH7Vd4UJelrpUiKM1yNFS1p1V2+z1hnueFXaMdVmloGqraFvDIe5t7t9xe9afoyx4y&#10;vVVK9dSe2tJW7yhovxJ8/vOf1/SOKLz72IiG2qOpP8/Hw6cuxcZ1+2vfeqQsniioWcPnMxy8RQAB&#10;BBBAAAEEgilAtBMkbV2/eh4kULdKHVIC7/2aAdDypL/+9a/Lli2LiYkZMWKEZl20Ymr9+vXDhg3z&#10;TqmMmr354IMPvHfqunzjxo1Kr4tgzWbou//XX39dC7fq7a0umhW9nDp1KisrS2GAdzsV/GjOQSvW&#10;tCrMp/0qVnu0IEoV6Rpai8T+9re/6bVmVzRLcPjw4RUrVmglmxpgH1q7dq0CDM9rLdxSYzQ70VC/&#10;7KbqCtu7ZDnk5OSoUq1k8wQDdjKVozVaWtqnBjQ0qN7VNVK1VotpNZeCTK1DU1Hx8fGrVq3SKi+V&#10;rCkXHdIoKAIRmiZJtDVUtfQakvcux16Pp3kVFata9No7kNPbRkahf//+Ghr9693lejXs8t966y0t&#10;JlT42lBdPv3VW03cafj076BBg5o7fEH66aIaBBBAAAEEEECgAQGeQB2kjwZPoA4SdBurRkGj5na0&#10;LM079ruJBlrUp00r2W5imRSFAAIIIIAAAggETYC5nSBRa7mXvh3XMwB8Zkj0Vjt1yH4qFxsC/gvo&#10;vilNANo3Avmfq1kpdY+Wz91HzcpOYgQQQAABBBBAILQCzO0Ez1/PQ9NzsXQ3jvfdLFqHptvZFer4&#10;LF4KXrOoCQEEEEAAAQQQQACBCBUg2onQgaVbCCCAAAIIIIAAAgi0eQGnFsC0eVgAEEAAAQQQQAAB&#10;BBBAIMQCRDshHgCqRwABBBBAAAEEEEAAAYcEiHYcgqVYBBBAAAEEEEAAAQQQCLEA0U6IB4DqEUAA&#10;AQQQQAABBBBAwCEBoh2HYCkWAQQQQAABBBBAAAEEQixAtBPiAaB6BBBAAAEEEEAAAQQQcEiAaMch&#10;WIpFAAEEEEAAAQQQQACBEAsQ7YR4AKgeAQQQQAABBBBAAAEEHBIg2nEIlmIRQAABBBBAAAEEEEAg&#10;xAJEOyEeAKpHAAEEEEAAAQQQQAABhwSIdhyCpVgEEEAAAQQQQAABBBAIsQDRTogHgOoRQAABBBBA&#10;AAEEEEDAIQGiHYdgKRYBBBBAAAEEEEAAAQRCLEC0E+IBoHoEEEAAAQQQQAABBBBwSIBoxyFYikUA&#10;AQQQQAABBBBAAIEQCxDthHgAqB4BBBBAAAEEEEAAAQQcEiDacQiWYhFAAAEEEEAAAQQQQCDEAkQ7&#10;IR4AqkcAAQQQQAABBBBAAAGHBIh2HIKlWAQQQAABBBBAAAEEEAixANFOiAeA6hFAAAEEEEAAAQQQ&#10;QMAhAaIdh2ApFgEEEEAAAQQQQAABBEIsQLQT4gGgegQQQAABBBBAAAEEEHBIgGjHIViKRQABBBBA&#10;AAEEEEAAgRALEO2EeACoHgEEEEAAAQQQQAABBBwSINpxCJZiEUAAAQQQQAABBBBAIMQCRDshHgCq&#10;RwABBBBAAAEEEEAAAYcEiHYcgqVYBBBAAAEEEEAAAQQQCLEA0U6IB4DqEUAAAQQQQAABBBBAwCEB&#10;oh2HYCkWAQQQQAABBBBAAAEEQixAtBPiAaB6BBBAAAEEEEAAAQQQcEiAaMchWIpFAAEEEEAAAQQQ&#10;QACBEAsQ7YR4AKgeAQQQQAABBBBAAAEEHBIg2nEIlmIRQAABBBBAAAEEEEAgxAJEOyEeAKpHAAEE&#10;EEAAAQQQQAABhwSIdhyCpVgEEEAAAQQQQAABBBAIsQDRTogHgOoRQAABBBBAAAEEEEDAIQGiHYdg&#10;KRYBBBBAAAEEEEAAAQRCLEC0E+IBoHoEEEAAAQQQQAABBBBwSIBoxyFYikUAAQQQQAABBBBAAIEQ&#10;CxDthHgAqB4BBBBAAAEEEEAAAQQcEiDacQiWYhFAAAEEEEAAAQQQQCDEAkQ7IR4AqkcAAQQQQAAB&#10;BBBAAAGHBIh2HIKlWAQQQAABBBBAAAEEEAixANFOiAfAVf2exYMGPbGyKDwaQysQQAABBBBAAAEE&#10;EIgIgSBEO3vNC/lVxd5ce39rXtvX2nXTNItXPjFo0G/3+l9e8aonFu/xP7lx0xpfZLbUqrp45YsZ&#10;6a8tfSTRMPYstq1uWi1ePWtOmc1mbEywpqfNcCYpAggggAACCCCAAAIBCgQh2qmnhaN/cOzY0kd6&#10;BNj2+rP3eGTpsWM/GO1v2UUrf/Tsdn8TO5XObPOzY8wYZ/FXM+xKnCTypxvNZPSnSNIggAACCCCA&#10;AAIIIBBcgdBEO55JBuvF4sWa4zC3xfaMjCZb7PfuKRprnsFrj5Vg8WLltXKtdKd3zZN45nasKQWv&#10;ku35isWaazI3c3Jp7+KJCxTrZHzVnn0yp6FcB2tPRpnTL+5GbvCMkG/57gPmsrRBi3/rKsw9ceTb&#10;i5qBdk19KEGaYp3tz45Tx73mYWpa5Sqqpl57asizWVU88YTZUrt37t74rpGrW0LNHntBnffcTh0W&#10;a93d4t+6Rew2WL12ydpL8tx7nlh2oqaJnsF1D3dwP/DUhgACCCCAAAIIINCGBEIT7dQC3n485ZfH&#10;jmUvmmxkLFGMsWfxuGcHrjimbUX6S2kKQopX/WiBsWiHdryWbry0xH3hnmFMd+VacGL+sWM7zPwv&#10;eq+OMyOZga9ZBT2ZkeZZOPeScb9d1PYFGXtGP2vWa6S/dmzpXMMMNia7KlLI4R1ImG3YPnlRtnLe&#10;b7xkN7+B8t19y7Dq2bF4csZXzShu72/HLdiebvZLNVr9qvMp03TKinTDmLx4h9fclBUCWa1yF1W8&#10;8icLDKUx++XTZavI7QPFcWzplG1PpB23ku1YbCyY6IokrRR1S7CivifN1q14cvuCn3gz1jRAaF4s&#10;GrZfe7Gbs1JitPZsX7DM7LE5T2WV+euU467pM3Nwt7uTeQ1KG/qJo6sIIIAAAggggAACwRMIg2hn&#10;8v1TdL9K4sCBdgyxWdMbGWnmHIE10XGioMfcpcd+afxIO9yrvKyE6febS7/MbXJKsmH0GDi4ttqe&#10;DWZBX7UKUnyiguzjT95vrnJLSlGQU2sr2rZhu5H+XWt93Zh0M3baXHPzT8GJ7YbdTmP0/U9a+Roq&#10;311o+nSznh791K2MDXv2bnhJYUy6uSvxkflPGtvf3ubfbUtWzQ9OUatMh2PPjjbMNWa/tjzMftXd&#10;LA7D6o45TTRokAIMwzh+vOYRCHVKKDp+XKBWg31X0DXIMvn+8Waj3Oyjn1UguNmszZwsMxtQU2aP&#10;8ffb2ubgTl6Ubg5cj0e+q4BzwzYezFDfGLIPAQQQQAABBBBA4KYIhEG0U08/rDkQe/vBaHNN18QN&#10;92teRRMyzdysaQR7U5xw8zeny6+vxea6snFv369ZG83tNL6Z00SuzXoEgmtrRgn+klkL4dIMjZs5&#10;ycaGAAIIIIAAAggggEA4CIRdtDN6ukIaTYZocsB+ZFnx8aOavjHnVYpPaQbC723M/WZB5vyMf48X&#10;S5yiCQjXWrg9GZqgsOc67C1ZU0GuiQhzlsbcmirfnhqy2qxpKHNGaPuzGeauopVLNM9jTdf4sVk1&#10;2xNB9lOqPzTnTKzslkxDm9UdO6Pvo9isWZdaJVgTa64GW/dE1cxqNcpSU3mhpqBsMXMyyty8y8zV&#10;PJO5mYNrLiA0YfQYOvd0mR8MJEEAAQQQQAABBBBAoPkCQYp27CVVricGNP645zHPmrejaAWadSfJ&#10;s2PsJU8LlH/c24Yu4E8U+tnL0c+a9/loTZx1w0xDT2mzL8rNpxQY5m0zVkVaMqdZEeshaa6tx9xf&#10;m7ejTNSxDYZrRqWJ8tONDfYqsvTXzGml0T/QpIe1Qs/q19K59QY7VmxjPaXAU7N3q8ynVI+wFsKZ&#10;nuM2WB6uFXq+Kj0e+aXZZKVLe2nyol96PQHPXkpXqwTr/iXTSg02FmV7z4NZdxM1wFJTp732z1w3&#10;uOS45naOHi82PD6DfnRioGu+Z8yz1t1H9oK39BVOPZfPz08IyRBAAAEEEEAAAQQiXCCquro6wrsY&#10;/O5pEsa6Zd87Xgp+K6gRAQQQQAABBBBAAIE2LhCkuZ02rkz3EUAAAQQQQAABBBBAIPgCzO0E35wa&#10;EUAAAQQQQAABBBBAIBgCzO0EQ5k6EEAAAQQQQAABBBBAIPgCRDvBN6dGBBBAAAEEEEAAAQQQCIYA&#10;0U4wlKkDAQQQQAABBBBAAAEEgi9AtBN8c2pEAAEEEEAAAQQQQACBYAgQ7QRDmToQQAABBBBAAAEE&#10;EEAg+AJEO8E3p0YEEEAAAQQQQAABBBAIhgDRTjCUqQMBBBBAAAEEEEAAAQSCL0C0E3xzakQAAQQQ&#10;QAABBBBAAIFgCBDtBEOZOhBAAAEEEEAAAQQQQCD4AkQ7wTenRgQQQAABBBBAAAEEEAiGQDCinevX&#10;rx84cCAYvaEOBBBAAAEEEEAAAQQQCGOBo0ePnj59OmgNjKqurna0so0bN27bti3B2qKjo6OiojzV&#10;6fWNGzccrb1VFC6Wa9eutYqm0kgEEEAAAQQQQAABBFomoCt/XfSWlJRUVlbOnDlz1KhRLSunWbmc&#10;jXbUn8WLF3/729+OiYlpVrNIjAACCCCAAAIIIIAAAhEpoGjnD3/4w09/+tMg9M7xlWzx8fGEOkEY&#10;SKpAAAEEEEAAAQQQQKBVCCg6iI2NDU5TnY12tEarc+fOwekJtSCAAAIIIIAAAggggECrENBNLsFp&#10;p7PRjvqggCc4PaEWBBBAAAEEEEAAAQQQaBUCQYsRHI92vB9L0CroaSQCCCCAAAIIIIAAAgg4KhC0&#10;GMHxaMdRJgpHAAEEEEAAAQQQQAABBBoSINrhs4EAAggggAACCCCAAAKRKUC0E5njSq8QQAABBBBA&#10;AAEEEEAgHKKd8ztWZNjbinfPNzEkh9dlZKw7Yhjn312RsV7/9387si5jxY4Sw1AJK3Y0VY3/xTan&#10;wMPr1h1uTsmkRQABBBBAAAEEEEAAgQAEQh/tHFmfeSh2Qrq5TeiSn+lnPBB/b1r6A0Na0vGhM9LT&#10;xsW3JGcDefwt8Mi63LM3sVqKQgABBBBAAAEEEEAAgcYFoqqrqx01evXVV+fMmdNIFZpqiZuVNs7n&#10;iduagbFjg6QJVlSjmZkcvdefIqqs7DIhfUbCuysyy0fq0JH1GTmF7gPj02cMNVx7DKOX9da9qYT9&#10;ZkUl6zIOxM1OG3JkRWaBodIqlVAFqg7NF2Xm621MqtUeTzkxw2an3atsZgOsJqWmVhw6VGlY++PN&#10;ySKzwHHx7jbb9ZqlnXFXMD59bKlduNWqhB0r1qoAsyozo6MDQOEIIIAAAggggAACCISZwJo1a+bN&#10;mxeERoV+budi3V6W7FiRezF1ljnb06swR7M959/df1aBQXr69N61U5fs2F+o4CQ9fVqyfUAxRk6F&#10;mTJ9fK+zueaat8a23tPNKoyzJ7TArGTH5nzFUcrY5dAWc6nbkAesCafxvSrPHLFXvilQSZ+VGlNY&#10;YExLnz0sxrPfOqipG6vNs1Iv1tSbbFaQZJw9dST+3pG9XAHYkXVrD3VRUemzU41Dm5tcvBeETwFV&#10;IIAAAggggAACCCAQiQKhj3a61BPtlFUaXeLN2Z4hKUnGxdLzJeWVRmy85kDiu9VOXuJOmRBvH/Ck&#10;NIam9DIunteNOg1vXbqpyIS4GDunijqbo5uHNKdUWWbmM+8Rst76bmbb6rTk/EWj8tDajAxz0sZd&#10;r9XmhK52Be6tRClj4szexQ/pHVNZ3mgTI/EzR58QQAABBBBAAAEEEAiOQOijnZSkykPv23MwWmyW&#10;Yd63YwYgdsBw5EShoZjEDBgqzmuC5Xxp7akgT0ozhDA3T0rj8ImzrpDJP0mzKC1ps7cZQ8z5JcOa&#10;6tGUjB+bGW5Zs0zmVmdhntU0V1hlprTDqfNHzlTGdPVZw+dHXSRBAAEEEEAAAQQQQAABPwRCH+0M&#10;eWB2aoU5p5KhG2OSJph32iSMmz7MMOdJ3Hvi752uRV+ZGRmbz9TuU8K4kQqWlPL9Mntux5NSczK9&#10;xpt34/i7mUVZczv2o+EShiTHWG8PXIyxY5MmtiFjXW3OaOBhcfHxscbZXIVzQ2aYq+xUdOYhI3W6&#10;7vxhQwABBBBAAAEEEEAAAQcEQv+UgsA65X72QILnRWDlkRsBBBBAAAEEEEAAAQQcFmhDTykITFI3&#10;9lhzO+Ys0EjfB7sFVjS5EUAAAQQQQAABBBBAoFULhH4lW4B8rien6WaZlv35nQCrJzsCCCCAAAII&#10;IIAAAgiEq0Crj3bCFZZ2IYAAAggggAACCCCAQIgFiHZCPABUjwACCCCAAAIIIIAAAg4JOB7t3Lhx&#10;w6GmUywCCCCAAAIIIIAAAgi0RoGgxQiORzvXrl1rjQNAmxFAAAEEEEAAAQQQQMAhgaDFCM5GO+pG&#10;VVWVQ0YUiwACCCCAAAIIIIAAAq1RoKTEj79neTM65my0oxZeuHChsrLyZjSVMhBAAAEEEEAAAQQQ&#10;QKDVCyg6KC8vD043HP/rops2bdq6dWuCtUVHR0dFRXk6ptdBW7EXHM2W1SKWoM3ltayF5EIAAQQQ&#10;QAABBBBAIEABXfnrolezOop2Zs6cOWrUqAAL9Ce749GOP40gDQIIIIAAAggggAACCCBw0wUcX8l2&#10;01tMgQgggAACCCCAAAIIIICAPwJEO/4okQYBBBBAAAEEEEAAAQRanwDRTusbM1qMAAIIIIAAAggg&#10;gAAC/ggQ7fijRBoEEEAAAQQQQAABBBBofQJEO61vzGgxAggggAACCCCAAAII+CNAtOOPEmkQQAAB&#10;BBBAAAEEEECg9QkQ7bS+MaPFCCCAAAIIIIAAAggg4I8A0Y4/SqRBAAEEEEAAAQQQQACB1idAtNP6&#10;xowWI4AAAggggAACCCCAgD8CRDv+KJEGAQQQQAABBBBAAAEEWp8A0U7rGzNajAACCCCAAAIIIIAA&#10;Av4IEO34o0QaBBBAAAEEEEAAAQQQaH0CRDutb8xoMQIIIIAAAggggAACCPgjQLTjjxJpEEAAAQQQ&#10;QAABBBBAoPUJ/P8BZPGYBHY10jsAAAAASUVORK5CYIJQSwMECgAAAAAAAAAhAPVH9ufRNAAA0TQA&#10;ABQAAABkcnMvbWVkaWEvaW1hZ2UyLnBuZ4lQTkcNChoKAAAADUlIRFIAAARQAAABNggCAAAAyXDx&#10;iwAAAAFzUkdCAK7OHOkAADSLSURBVHhe7d0LkFXlgSfw0zRNI9ANCqhEbInC+EqiwEwygi4ZySyJ&#10;1vhYV0Y32SRbrcnOuNGarTLlsFZNTa3rUHGSqphxUhnp2k0yszpYRk1NfGzUsQNoEkeJjvgCe1Qg&#10;gt0o3U0DTb/2O+c2TdM2cLtPc++5t3+nKNN9+3v+vhsOf77vHiqamprq6uoiFwECBAgQIECAAAEC&#10;BMpOYELZzciECBAgQIAAAQIECBAg0C8g8HgrECBAgAABAgQIECBQtgICT9kurYkRIECAAAECBAgQ&#10;ICDweA8QIECAAAECBAgQIFC2AgJP2S6tiREgQIAAAQIECBAgIPB4DxAgQIAAAQIECBAgULYCAk/Z&#10;Lq2JESBAgAABAgQIECAg8HgPECBAgAABAgQIECBQtgICT9kurYkRIECAAAECBAgQICDweA8QIECA&#10;AAECBAgQIFC2AgJP2S6tiREgQIAAAQIECBAgULDAs3H1gsOvb21Mod/8wA2r09QfWdcvhLHf8MCO&#10;Y1Ta+K24VPPImlaaAAECBAgQIECAAIHjKFCwwBPPYdnqZzcPXN9cOOppNT/456saR1175BUX37Z5&#10;85prTx15RTUIECBAgAABAgQIECiqQEEDz5CZDtoSCTs2CxYkez7ND4avkiu3BbQj/snqb/XvD93w&#10;YHP0wuolt4W407Ayt+sSb7/kro9swiR1c9fqF5LOhyl8aOspbjy54oENHsOhHZ5knIN/FA28svqJ&#10;Q9Mbps2irrLOCRAgQIAAAQIECIxTgYIGnsbblgwcawsJZOHy+qjxiWdCaNnxzBONUf3yhUmYmb82&#10;3gVaW3/vyoEE0hCtiF+6MWq8rWHj4tueXb0siurXhl2X6IEbrmvIbRytvbFx1SWDz7k1P3D7qqj/&#10;R1HD98Nhs+YHvt8QLbvz2c3P3rmscdWPQqAKcWVlQ/zK5s3314fhhVGFxLXy3mV3rtu8ed2dy+5d&#10;2Z+UkrdHvLMU9ReO7r0nxK1krykpvHlFdG/uPTRMm+P0zWXaBAgQIECAAAECBIotUNDAM/hI222L&#10;o2jxijjxbGhu3hDnnRWLo41PNSRbN+FaGb5qfGtbzifOQlE096yQcw67chVvumZ2eHXhl+9cFjU8&#10;kdvJia/Z167Z/FfRn8dt9UeR2fN/JzS6asmCJasa69eGM3W5oPUn18b1F9fH9Z/auO2txmjZis+G&#10;A2ynhgY2x+McaPGaNZvvSFq8Lowuvg4VjhauuDF5abg2i73K+idAgAABAgQIECAwTgUKGng+YhyH&#10;hMbHGhoea1y2uv7gZ3rC1s3BK8XnfMLBtHDWbcljK8LuTdgayl0Lv5ns28Rfhlg14scexEfdLnli&#10;RdjPub9+nL5fTJsAAQIECBAgQIBASQkUN/Ak2zKNDQ2Ny1YsTXZpwiG33C5N7qM7h7ZrhkedvXRF&#10;2JW5J/nszcYfhQcZxNtE/deOLVvCYxK+8NnZUfOWN3OvJZ+3+dH8sG+THIoLezifjevHp93Cx3sa&#10;4vrLF8b7SLmDdklkGjhWF6rH7SSbP81vh7bja3DhJ3L7SMO1WVJvCYMlQIAAAQIECBAgUD4CBQ08&#10;gz/D0/8E5yQe9B8hC6qLbwu7MQ3XhY2UVY03rh18nGww+ex58/sfWhBduyb57E1ybi18lua2Q49+&#10;O/Xam+LP/IQfLXkiChkmHI+bfe0d8cdyQuHw2IP6+0PhcOxtbX18yC0+pRZO3IUeZ1+zJvk4UHKs&#10;7sa1a5Lzcsk1+9o/CUfw4sJLHkta3B4K/1X8caC48BNR/z7SMG2Wz/vFTAgQIECAAAECBAiUlEBF&#10;U1NTXV1dSY3ZYAkQIECAAAECBAgQIJCXQEF3ePIakUIECBAgQIAAAQIECBAYIwGBZ4wgNUOAAAEC&#10;BAgQIECAQPYEBJ7srYkRESBAgAABAgQIECAwRgICzxhBaoYAAQIECBAgQIAAgewJCDzZWxMjIkCA&#10;AAECBAgQIEBgjAQEnjGC1AwBAgQIECBAgAABAtkTEHiytyZGRIAAAQIECBAgQIDAGAkIPGMEqRkC&#10;BAgQIECAAAECBLInIPBkb02MiAABAgQIECBAgACBMRIQeMYIUjMECBAgQIAAAQIECGRPQODJ3poY&#10;EQECBAgQIECAAAECYyQg8IwRpGYIECBAgAABAgQIEMieQEEDz4cffpg9ASMiQIAAAQIECBAgQKCg&#10;Ar3JVZguK5qamurq6o53Zz/5yU9eeeWVOXPmTJ48ubKysqKiYqDH8HVfX9/xHkBx26+uru7s7Czu&#10;GPROgAABAgQIECBAoOgC4U/+PT09HR0dra2tixYt+sM//MPjPaQCBZ6//Mu//NM//dOamprjPR/t&#10;EyBAgAABAgQIECCQfYH29vZvf/vbq1evPt5DLcSRtubm5o997GPSzvFeS+0TIECAAAECBAgQKBWB&#10;kA5OOeWUAoy2EIFn9uzZ4SRbASajCwIECBAgQIAAAQIESkVg1qxZBRhqIQJPmEb43E4BJqMLAgQI&#10;ECBAgAABAgRKRaAwGaFAgWfwUwpKZQGMkwABAgQIECBAgACB4ydQmIxQoMBz/Ji0TIAAAQIECBAg&#10;QIAAgSMJCDzeGwQIECBAgAABAgQIlK2AwFO2S2tiBAgQIECAAAECBAhkJfA8u7Zh0PXoG6NamTce&#10;H2XF/HrbFQb56OtHKfvGow1HL5BfP0oRIECAAAECBAgQIDBGAlkJPGE6NeddVd9/XXb2KKb3+qPr&#10;t4+iWv5VZi5ZWX/ZOfmXV5IAAQIECBAgQIAAgSILVN5yyy3Tp08/3qN45ZVXzj333KP0snXTxrbp&#10;55x/+pSDZcJuySObpyxaMCvsq9z3XNsZ55++L3zx/365ceOW/eGbKVEo8PTGLb/8Zf8rU37z9L+0&#10;HNjz7sYdUxct2PV4wyONG8O1I25hoNu4qbiFg6/veu7g9+9PXTQ/lBsosGV/XTKW18MofhHKb+ns&#10;H8C/VvYPaXA7b+S62/JhxYEDk+riHvtfGTqA482sfQIECBAgQIAAAQIlI/D6669/8pOfPN7DzdAO&#10;T/urD/efans8nGg7+zPn1bz39htRyxvb2udccNHMXc899VrtxWEH6OLa1556blfi0j7tU/X1V55b&#10;077tjZaZSz41J4rmXFx/2azn1q5vOzfeLVo6570Ngw+5xVs04boq13K0642t7f3bSp+Pt5TeePzh&#10;XBdXnRe99vSzu0Km2vDenKVxF9Grvxp0yu7wdlqefWl7zblX1tdfOje3WiFHHWEAx3s1tU+AAAEC&#10;BAgQIECAwGECGQo8h460JfFj5oK5NdvfenbztvbTzgrft7S2R9vXh0QUzq21t7Ykk6iZEXZlZs2c&#10;dviaxiVrZ84ML55z1pxoz65c2YNRJLTw8KvtyXdxRupPWWtDvNm1qy2qmR7vB8Vdt+9uadm1p7+L&#10;+Czb4FN2IdIcaqdld3s0beagkRxlAN59BAgQIECAAAECBAgUUiBDgWfotGedPbfmvddebZ8zL84a&#10;s6bXRKfF2y/xlSSij5SfUZO8FJds2xXvAb3+1nu5KJK7Xn/04a1zw85P2OHpf+Wcy+LW4j2i3S3R&#10;zJm1/VFqV0hZIUzFUSr+QdQSnlaw9tmB4DSknVmh3yRWxQHpqAMo5MLqiwABAgQIECBAgACBKMpQ&#10;4Dl0pK0hdw5t5tmnh2Qy56zkOQEzL7pgTrLD0zA4ewxewjifvLe+4dGWi5afG70WH4+LD6QN2pkJ&#10;Gz7t8etPbY1yiSh80ia+Hnktt4l09ucvznXx8KvRuZcumRmdfVl8KC4uEJ23fMlAcBrSzqwly8MR&#10;uEcaGp7elhvOzCMNwBuOAAECBAgQIECAAIHCClQ0NTXV1dUd707vu+++q6+++nj3on0CBAgQIECA&#10;AAECBEpF4KGHHrr++uuP92gztMNzvKeqfQIECBAgQIAAAQIExpuAwDPeVtx8CRAgQIAAAQIECIwj&#10;AYFnHC22qRIgQIAAAQIECBAYbwICz3hbcfMlQIAAAQIECBAgMI4EChR4+vr6xhGqqRIgQIAAAQIE&#10;CBAgcCyBwmSEAgWenp6eY83XzwkQIECAAAECBAgQGEcChckIhQg8zc3N+/fvH0dLZ6oECBAgQIAA&#10;AQIECBxLoKWl5VhFxuDnhQg8s2fP3r59e3t7+xiMVxMECBAgQIAAAQIECJS+QEgHO3fuLMA8CvQP&#10;j/7kJz955ZVX5syZM3ny5MrKyoqKioG5ha8Lc3qvAJpH6qK6urqzs7OIA9A1AQIECBAgQIAAgSwI&#10;hD/5h5NsHR0dra2tixcv/tznPne8R1WgwHO8p6F9AgQIECBAgAABAgQIfFSgEEfauBMgQIAAAQIE&#10;CBAgQKAoAgJPUdh1SoAAAQIECBAgQIBAIQQEnkIo64MAAQIECBAgQIAAgaIICDxFYdcpAQIECBAg&#10;QIAAAQKFEBB4CqGsDwIECBAgQIAAAQIEiiIg8BSFXacECBAgQIAAAQIECBRCQOAphLI+CBAgQIAA&#10;AQIECBAoioDAUxR2nRIgQIAAAQIECBAgUAgBgacQyvogQIAAAQIECBAgQKAoAgJPUdh1SoAAAQIE&#10;CBAgQIBAIQQEnkIo64MAAQIECBAgQIAAgaIICDxFYdcpAQIECBAgQIAAAQKFEBB4CqGsDwIECBAg&#10;QIAAAQIEiiIg8BSFXacECBAgQIAAAQIECBRCQOAphLI+CBAgQIAAAQIECBAoioDAUxR2nRIgQIAA&#10;AQIECBAgUAgBgacQyvogQIAAAQIECBAgQKAoAgJPUdh1SoAAAQIECBAgQIBAIQQEnkIo64MAAQIE&#10;CBAgQIAAgaIICDxFYdcpAQIECBAgQIAAAQKFEBB4CqGsDwIECBAgQIAAAQIEiiIg8BSFXacECBAg&#10;QIAAAQIECBRCQOAphLI+CBAgQIAAAQIECBAoioDAUxR2nRIgQIAAAQIECBAgUAgBgacQyvogQIAA&#10;AQIECBAgQKAoAgJPUdh1SoAAAQIECBAgQIBAIQQEnkIo64MAAQIECBAgQIAAgaIICDxFYdcpAQIE&#10;CBAgQIAAAQKFEBB4CqGsDwIECBAgQIAAAQIEiiIg8BSFXacECBAgQIAAAQIECBRCQOAphLI+CBAg&#10;QIAAAQIECBAoikDGA8/G1QsW3PBgc1FoCt7puJpswXV1SIAAAQIECBAgMC4FChZ44j/ND7pWb8yD&#10;u/nBexpuXLvmmtlHLTvSnDDS8knnL8TDX/1CHoPOt0jzAzcsWPCtQwz5TTbf1pUjQIAAAQIECBAg&#10;QCAIFCzwxNrLVj+7Ob7W1kcNKwf9Wf9IKzH7mjWbv7kwE+u0+LYw7tsWj+FYZl+7ZvPg2WVosmM4&#10;S00RIECAAAECBAgQKKpAQQPPwZkuXHFjFL25JZxUa34wbHMkVy7/JBspN9wQv7j6hUF7IMnryXXD&#10;AzuSZnbEGyRJxScGAR7aRxp6EG648kN7H9TQsAPL7fB8tNbGbx0cXTKLpEBunMl4clMbGED/jwbv&#10;8Hxk2PF8b1j9rf4pjunOUlHfbjonQIAAAQIECBAgUFiBogSejU/cG0W/M3/2C6uX3DZ/bW7P596V&#10;hyLKF/7qsO2UEBWua8jtDq29sXHVJeE4XPMDt69qXHZn/NLyqKGfLESIlQ25F++vb7xtyaCcMFz5&#10;I/We5K7hBzbcj0K8WXnvsjvXbd687s5l9648QjjZuPqSVY03xnONp3D7A4M+lnSkYTduOSs4PHvn&#10;sqjh+4PLF/YNojcCBAgQIECAAAECpSxQ0MATQkiyFbKyIapf+82FG58KUaVhZf8rUeNb23KS8+cd&#10;9qGd5g1PNEb1NyWf5Fn45fjP/0+8sO2txmjZFz4bv7R4RX2u2o5n4nJ/cm3yYn1c7qmBT8gMU/5I&#10;vYfaI/pR0vSKz54aRafGh9SGP/a2Y8uWKKpfHh/PW/jNzZvXJIM8xrCXrVgaSs2e/zul/P4ydgIE&#10;CBAgQIAAAQJFFSho4Dn4GZ54/+bgR3Pqkx2e5CrCx3WO0vvoflTUxdQ5AQIECBAgQIAAAQKHCxQ0&#10;8AzBX7g87M2E7Zr+z7cc6ZMqs5euCLs19yQPp974o1VhF2fF4rlnLYsaH3smfumFJ/qPtJ362bhc&#10;7vTXCw1xuWRHJbmGKX+U3kf0o6TpJ545+ImdcDBv9rz5Udiv2h7mFW/sxNep88NLuR2n5BM+gx5S&#10;d7Rhe7cSIECAAAECBAgQIJBKoJiBJ1p829obo4brFixIPt9yxGeghaNiyWdy4sNw8adlwu7Q7Gvv&#10;uHNZ46r4paei/iNt4cU1a+tzLyaf+RnU4HDlj9L7SH4Unq6WfLIoOaqXe4h2csounteP3go5J7kW&#10;3pZ8wicUWnJblExh4DrKsFMtrcoECBAgQIAAAQIECFQ0NTXV1dWBOIZAeGzadVvuXLfm2vBZHRcB&#10;AgQIECBAgAABAiUiUNQdnhIxih+WfV1D/5MJSmXMxkmAAAECBAgQIECAQBTZ4fEuIECAAAECBAgQ&#10;IECgbAXs8JTt0poYAQIECBAgQIAAAQICj/cAAQIECBAgQIAAAQJlKyDwlO3SmhgBAgQIECBAgAAB&#10;AgKP9wABAgQIECBAgAABAmUrIPCU7dKaGAECBAgQIECAAAECAo/3AAECBAgQIECAAAECZSsg8JTt&#10;0poYAQIECBAgQIAAAQICj/cAAQIECJS/QMu6X7xa/rM0QwIECBAYRiBDgadl3Y/v6b8ePtZtqeUX&#10;P/7xL5qtKAECBAiMd4Fw7/jxupagMPDFcCKvrn/5g/EuZf4ECBAYrwKVt9xyy/Tp07Mw/b3vvrz1&#10;lKtu+I+fPbPz+X96qerM9x//3/+0/vnnfzvt0+c0//SetU8+//yOaZ8+u/nhe9Y+9fym9zurTzm/&#10;auP/CV8//0bnmRecMSULUzAGAgQIECiwQLh3bIkWhLtA7ovT3n3wo/eOM99/4bmdLW/viPb/+uH4&#10;xhLfTWYXeJy6I0CAAIFiCRRuh6e3t/fll1/OZ56zTqqJoj2vvt2WFN7+5qaWltao9lN/fNMV50Wb&#10;3tx++h/cdNMff7I2ipre3J6UaHv7WBtC+fSqDAECBAgcZ4E333zznXfeGVEn+dw72l7+x3A+4B9f&#10;ju8ayR0kXO0tzYfuHbMuWXxadNofXPHpWbm/32uNd4RcBAgQIFBEgVHcEUY92oqmpqa6urpR18+z&#10;4s9//vNnnnlmVnJVVlZWVFQMVJw4ceIf/dEfhW93Pbf2qWj5yotmhi8ebp1/btuW6NLl0dNP9f/3&#10;U3O3bdh9wdJo/dtn1X9+1rOh7JnTXms5q37eWw3xK2cfOHDgZz/7WZ7jUYwAAQIECinQ19fX09PT&#10;0tLS3t5+xRVXXHjhhfn0fpR7R7iPXHXVVUPuHU9Fvzt3678Mc++oP+uthrfOunLGS09Hyy+Nnno6&#10;WrlySaj7+OOP79u3L5+RKEOAAAECYyUwujtCmt4LEXjCTW716tVf+9rXampyf/E2/BXnnFfbk5/N&#10;ubj+slm5b2vOvSrclnJfn3ZxEnUefi0uVXPulRfsfmT9e6H00vrLzkmDoC4BAgQIFEggBJ6//du/&#10;/Yu/+Itj9pf/vWPgL8vCFxe0Prx+e7jbtE/7VP1nPhy4d0SPNqx/77T5c7ZveS/54cr6y445AAUI&#10;ECBA4LgK5H9HSDmMAgWee++996tf/WrKsapOgAABAmUg8P3vf//P/uzPjjmREHjcO46ppAABAgRK&#10;WiDPO0LKORbiMzzhDNvUqVNTDlR1AgQIECgPgXC2OZ+JuHfko6QMAQIESlogzztCyjkWIvCEIYb7&#10;VsqBqk6AAAEC5SGQ/x0h/5LlIWMWBAgQGG8Chfl9vkCBZ/BTCsbbQpovAQIECAwWyP+OkH9JwgQI&#10;ECBQigKF+X2+QIGnFBfAmAkQIECAAAECBAgQKHUBgafUV9D4CRAgQIAAAQIECBA4ooDA481BgAAB&#10;AgQIECBAgEDZClTecsst06fn/unp43i98sor55577nAdbNtw59/8/bp161pOWnTuyZPaNz347TUP&#10;h28HXom2bVjfVldXuemhv17z0MFiUUf/txUfv6SuNmk2V6ztsNYGiuUaD4XW5zp7/6QLzzu5un84&#10;4cV/rTzYzHE00DQBAgQIxAKvv/76Jz/5yXwsUtw7Ojat3zy1burmw+4d4a7w4F/HN5kJB28ew947&#10;Bor13yzcO/JZLGUIECAwCoH87wijaHygSpEDT8emn+/4/a9/8fJLFvWu+03XeXWzTj7vkuQ6c8KE&#10;0xafFbJM+9atB+bUdf1mzYFlq754+cd3rXkjhJP259dNverr1yz/+Ls/33piEl2SYjObGw9rrf35&#10;w2pVbPr5zs/EnV3Yt+6lA+flktL2DX/z03fmXSjwpHkXqUuAAIERCOR/eztS4Dn2vSN6f/O7k8+q&#10;fOOwu0Dttuc31Fz1tWuWn7n151tnnhf+HmzYe0cotqYnvuWc+eGa1ydccuJW944RrK6iBAgQGIlA&#10;/neEkbQ6tGyRj7RNPf+apad9dPzbNvx6xoXJ6x3v7p5RN7Vj945lH58bvp378WU7dndEpy295vzw&#10;D/t0tDafOr3mULEhrQ2tVXP+NRfHjQy6tm34YXTllWenEVSXAAECBAoscMx7R7T9nejjc4feBaK5&#10;S69Obh67d5w6I/7X4XK3mKGttbfu+HdnxHeL085Y1tza4d5R4NXVHQECBMZaoMiBp3867Zsef/Oc&#10;XMKJr3Cj+nR8TwrXh9GMeUmk+cgVzsJ995HZyT1pSLEhrQ2t2bHpydfPuSCut239j6KvLJ031qba&#10;I0CAAIFCCBz53tGxe8YZw/xtWjyocD7tu4+cmvvpYbcY945CrJk+CBAgUASBDASe7RvufDL6fPK3&#10;bsnVsenX0cEb1bZ3Ppx+8PUhOnOXrlq16uPvPLipI9y/DhUb2tqQWiEmPR597prz4xC17Z1fRI0/&#10;DHe+Nxp/uGFbEfB1SYAAAQKjFTjavaPj7Q+jE4/Q8NyLw83jjHceCjcP947R4qtHgACBkhIoduAJ&#10;Tyn4tzNWHUo78d+47Y5m9N+okjMJ4aWpM05t/Lc4kmz7t8ZwDiF86jTJOfGxhFj7YLHo8NaG1Iqj&#10;1EPvnLEql3bClUSmVatuufLsZV9ZOuSsW0ktosESIEBgnAkc/d7R/vbuE+eFvywbehcIteKcEz72&#10;2RrfPI5w74hqpp/6i3fiW872dxpnh790c+8YZ+8u0yVAoOwEivzQgvDJ0Kd/8VLuqWzvn7Qo9xHS&#10;59unX5A8UaBj69b9J9fFzySonXnSC38XntL20hlf/uInaiedfEbfhu+Gb3814eIv/bvTug4WG9ra&#10;WacOrhVtf37Nk439nR18blvopav5tR2T+x9hUHbra0IECBDInED+H1E90kMLjn7viFo2b518Vnwb&#10;OfzeEVWffEbvuu+Gp7T9Orr4+mUzdvbfYj7S2qyZJz3/d6HYS/PiW457R+beQQZEgED5COR/R0gz&#10;54qmpqa6uro0TeRT97777rv66qvzKakMAQIECJS3wEMPPXT99dfnM0f3jnyUlCFAgEDpCuR/R0gz&#10;x2IfaUszdnUJECBAgAABAgQIECBwVAGBxxuEAAECBAgQIECAAIGyFRB4ynZpTYwAAQIECBAgQIAA&#10;AYHHe4AAAQIECBAgQIAAgbIVKFDg6evrK1tCEyNAgACBkQjkf0fIv+RI+leWAAECBLIiUJjf5wsU&#10;eHp6erLiahwECBAgUFSB/O8I+Zcs6oR0ToAAAQKjFCjM7/OFCDxhJh0d8T/15iJAgAABAi0tLfkg&#10;uHfko6QMAQIESlogzztCyjkWIvCEIX7wwQft7e0px6o6AQIECJS6QLgXtLa25jkL9448oRQjQIBA&#10;KQqM6I6QZoIF+odHn3zyyX/+53+elVyVlZUVFRUDgw5fj8npvbFqJ42mugQIECAwrED4fT7s2IS/&#10;yQu3tyuuuOLCCy/MB+p43zsmTJjQ29ubz0iUIUCAAIGxEhjdHSFN7wUKPGmGqC4BAgQIECBAgAAB&#10;AgRGJ1CgI22jG5xaBAgQIECAAAECBAgQSCMg8KTRU5cAAQIECBAgQIAAgUwLCDyZXh6DI0CAAAEC&#10;BAgQIEAgjYDAk0ZPXQIECBAgQIAAAQIEMi0g8GR6eQyOAAECBAgQIECAAIE0AgJPGj11CRAgQIAA&#10;AQIECBDItIDAk+nlMTgCBAgQIECAAAECBNIICDxp9NQlQIAAAQIECBAgQCDTAgJPppfH4AgQIECA&#10;AAECBAgQSCMg8KTRU5cAAQIECBAgQIAAgUwLCDyZXh6DI0CAAAECBAgQIEAgjYDAk0ZPXQIECBAg&#10;QIAAAQIEMi0g8GR6eQyOAAECBAgQIECAAIE0AgJPGj11CRAgQIAAAQIECBDItIDAk+nlMTgCBAgQ&#10;IECAAAECBNIICDxp9NQlQIAAAQIECBAgQCDTAgJPppfH4AgQIECAAAECBAgQSCMg8KTRU5cAAQIE&#10;CBAgQIAAgUwLCDyZXh6DI0CAAAECBAgQIEAgjYDAk0ZPXQIECBAgQIAAAQIEMi0g8GR6eQyOAAEC&#10;BAgQIECAAIE0AgJPGj11CRAgQIAAAQIECBDItIDAk+nlMTgCBAgQIECAAAECBNIICDxp9NQlQIAA&#10;AQIECBAgQCDTAgJPppfH4AgQIECAAAECBAgQSCMg8KTRU5cAAQIECBAgQIAAgUwLCDyZXh6DI0CA&#10;AAECBAgQIEAgjYDAk0ZPXQIECBAgQIAAAQIEMi0g8GR6eQyOAAECBAgQIECAAIE0AgJPGj11CRAg&#10;QIAAAQIECBDItIDAk+nlMTgCBAgQIECAAAECBNIICDxp9NQlQIAAAQIECBAgQCDTAgJPppfH4AgQ&#10;IECAAAECBAgQSCMg8KTRU5cAAQIECBAgQIAAgUwLCDyZXh6DI0CAAAECBAgQIEAgjYDAk0ZPXQIE&#10;CBAgQIAAAQIEMi0g8GR6eQyOAAECBAgQIECAAIE0AgJPGj11CRAgQIAAAQIECBDItIDAk+nlMTgC&#10;BAgQIECAAAECBNIICDxp9NQlQIAAAQIECBAgQCDTAgJPppfH4AgQIECAAAECBAgQSCMg8KTRU5cA&#10;AQIECBAgQIAAgUwLCDyZXh6DI0CAAAECBAgQIEAgjYDAk0ZPXQIECBAgQIAAAQIEMi0g8GR6eQyO&#10;AAECBAgQIECAAIE0AgJPGj11CRAgQIAAAQIECBDItIDAk+nlMTgCBAgQIECAAAECBNIICDxp9NQl&#10;QIAAAQIECBAgQCDTAgJPppfH4AgQIECAAAECBAgQSCMg8KTRU5cAAQIECBAgQIAAgUwLCDyZXh6D&#10;I0CAAAECBAgQIEAgjYDAk0ZPXQIECBAgQIAAAQIEMi0g8GR6eQyOAAECBAgQIECAAIE0AgJPGj11&#10;CRAgQIAAAQIECBDItIDAk+nlMTgCBAgQIECAAAECBNIICDxp9NQlQIAAAQIECBAgQCDTAgJPppfH&#10;4AgQIECAAAECBAgQSCMg8KTRU5cAAQIECBAgQIAAgUwLCDyZXh6DI0CAAAECBAgQIEAgjYDAk0ZP&#10;XQIECBAgQIAAAQIEMi0g8GR6eQyOAAECBAgQIECAAIE0AgJPGj11CRAgQIAAAQIECBDItIDAk+nl&#10;MTgCBAgQIECAAAECBNIICDxp9NQlQIAAAQIECBAgQCDTAgJPppfH4AgQIECAAAECBAgQSCMg8KTR&#10;U5cAAQIECBAgQIAAgUwLCDyZXh6DI0CAAAECBAgQIEAgjYDAk0ZPXQIECBAgQIAAAQIEMi0g8GR6&#10;eQyOAAECBAgQIECAAIE0AgJPGj11CRAgQIAAAQIECBDItIDAk+nlMTgCBAgQIECAAAECBNIICDxp&#10;9NQlQIAAAQIECBAgQCDTAgJPppfH4AgQIECAAAECBAgQSCMg8KTRU5cAAQIECBAgQIAAgUwLCDyZ&#10;Xh6DI0CAAAECBAgQIEAgjYDAk0ZPXQIECBAgQIAAAQIEMi0g8GR6eQyOAAECBAgQIECAAIE0AgJP&#10;Gj11CRAgQIAAAQIECBDItIDAk+nlMTgCBAgQIECAAAECBNIICDxp9NQlQIAAAQIECBAgQCDTAgJP&#10;ppfH4AgQIECAAAECBAgQSCMg8KTRU5cAAQIECBAgQIAAgUwLCDyZXh6DI0CAAAECBAgQIEAgjYDA&#10;k0ZPXQIECBAgQIAAAQIEMi0g8GR6eQyOAAECBAgQIECAAIE0AgJPGj11CRAgQIAAAQIECBDItIDA&#10;k+nlMTgCBAgQIECAAAECBNIICDxp9NQlQIAAAQIECBAgQCDTAgJPppfH4AgQIECAAAECBAgQSCMg&#10;8KTRU5cAAQIECBAgQIAAgUwLCDyZXh6DI0CAAAECBAgQIEAgjYDAk0ZPXQIECBAgQIAAAQIEMi0g&#10;8GR6eQyOAAECBAgQIECAAIE0AgJPGj11CRAgQIAAAQIECBDItIDAk+nlMTgCBAgQIECAAAECBNII&#10;CDxp9NQlQIAAAQIECBAgQCDTAgJPppfH4AgQIECAAAECBAgQSCNQ0dTUVFdXl6YJdQkQIECAQEqB&#10;vkFXyqZKpXrFoKtUxmycBAgQKEUBgacUV82YCRAoMYHu7u59+/Z1dXWFP9WX2NDzHm7403tVVdUJ&#10;J5wwceLEvCvFBYNJb2/v/pd+s+d7d3c9uyHq7BxR9RIuXF1dtWTptG/cPPmCCydMmBAAS3guhk6A&#10;AIEMCwg8GV4cQyNAoCwEQtppa2ubMmVKdXV1Gf+hNuSWzs7OvXv31tbWjijz9PT07N34YusXrx9H&#10;UWfwG7u6evo/3Ddl4aLKysqyeL+bBAECBDIn4DM8mVsSAyJAoMwEwt5OSDuTJ08u47QTlizMLswx&#10;zDTMN/8VDDEpBMKwtzNO006Q6uwM0w8IZbz7l//7QUkCBAgcDwGB53ioapMAAQKHBMJJtrC3M05E&#10;wkzDfPOfbPhTfijf88vn8q9SfiXD9Mv7uGP5LZkZESBQWgICT2mtl9ESIFB6AuHP9OW9tzN4ScJM&#10;R7RTkdvhGb/bOzm7zk47PKX3f2wjJkCgdAQEntJZKyMlQIBAOQqEJxaU47RGNicII/NSmgABAiMR&#10;EHhGoqUsAQIECIypwIi2g8a058w1hiJzS2JABAiUi4DAUy4raR4ECBAgQIAAAQIECHxEQODxpiBA&#10;gAABAgQIECBAoGwFBJ6yXVoTI0BgHAjsa/tg167dHUedaUfrrg/a8nhSdNzWMZoqquhdT899e2v/&#10;ryfvSoby9dkvbz0l92U+V2jh5ftr8imZlKm5b9Pc/o7yrqMgAQIECGRPQODJ3poYEQEC41igq6Ot&#10;fW93vgD7urqjiRN7u4+WePb19OTX3Am1J82cMTW/soUvddcp1y7oeuD0bfPCr/u75l/3sfu+HkU/&#10;aP7U6TtvzXswt1667VPXteddfOLs2nzKTvnO/TO/VJdPSWUIECBAoCgCAk9R2HVKgACBYQS69rbu&#10;ORBNrJ6Yp06SdyZNmtjTeXAHJ9mlaW3dlVzxds2+tn1dfVFfV/jfuNGw25O7+vd8BsqH7wft8CQb&#10;R4OKRXvCLlFr67F3k/Ic+MiL3XB6ZdTW+0au4q07553+2+t/cNgOT//+z6ZTnsxty8SbP0koiqKB&#10;jZ1BOzwnPtm/WTSozNOnvJy8mNsFuuvpqfOjaP51uR2koeUHzWDvo1sn/vf7ZJ6RL6oaBAgQKJCA&#10;wFMgaN0QIEDg6AIh7bTv75t0QvWE7s7k6jrWzkzIO5XVtSecUDUx6u46dGatJ5o4c+bMKVUVcQ46&#10;ofaEqoqooir8bwg/H+yPqsPPZs6srjwYgaIoKX9S+PnBq2P33q4Jk/uL7W3t3z7q66k4YWbRtoDW&#10;XNf+XFR9exxI+iPKYZoD+z9395587G2ZcFZtanR/brOo56KbZ9+QtFV7Su/dyfZR7dIpIeTcemnH&#10;lijacn/YQRq+/LylJ/yHq6aEX7Ub2hu2VP25zOP/4gQIEMiogMCT0YUxLAIExplAZ+eBnr4o6t6/&#10;f/++/l+dRycIeWfCxPgI2pDEU1ER/85+QmXl0Oq9fX1Rd2eyc9PZHfUdDEm58oeufT294ZxccrZt&#10;2sSJUU9Pf5aqrDyUiYqwOO3Xn38wotweYs9hH925a3FVtPlAfLbtB/s3tR1zcPFZtfnXJR8Huq4q&#10;qq1anmwERTu714T/bun9SAPDl190Vc1/vbn/15WnV0R11ZdfNemYfStAgAABAgUXEHgKTq5DAgQI&#10;DCNQPa1myqQJIWpMmT5jevKrZspRoTo6u/p69ifxZW9X30B8OTpuRdWUZIcnvgZv6pTQksTn2Vqf&#10;a6tamP/DCoaZXe9zdyTxKf6VnI47xjVM+Z/c+v6/v3Rn/Oure9+fHr35gw+uv/vAsdrxcwIECBAo&#10;vIDAU3hzPRIgQGA4gcrJNTVTJnS37+7I56EFHd09g9LLlKqo68DRH9YWRRMqKvq6OpNS4TM5uw6e&#10;VRs6lhMqJ0Tduecg7Onujoq8sdM/uvgjOpv6z54lL/U2hwNnB69bX+iKFkyKE9DXJ5+fO9L2g+73&#10;owmzw6dwohMXLhgyxe7mtgkX/fGJ8at3nTJks2i4lTl6+WlrHpo29aEPr75jv/c1AQIECGRSQODJ&#10;5LIYFAEC41MgzjzTaybn8dCCEEUqJlYNnDELp9oqurv3DKcWn23LPbQgPIZt8sTcplBnT9WU6Ud6&#10;ItvUGVOqeo9drKBLdOulrQc/wxOOok2f/ejh2zK37nxgc9W14YjazRPe7z+R9uHGzblza5OizUOG&#10;Gk7HdWxZMDU50lb53B1Hes5byDm5hxYcvfye7365Rdop6LtBZwQIEBiZQEVTU1NdnedpjkxNaQIE&#10;COQvEPJFOECWf/lSLzmi+XZ3d7e1te1ddMEYzTo8nO32qk135HNKbYx6HJtmprz4Um1t7cTwmSkX&#10;AQIECIy1gB2esRbVHgECBAgUWiA+mZY8hOD26mhDex6fySn0APVHgAABAsUTEHiKZ69nAgQIEBgb&#10;gfhJBv0PIRjJPy06Np1rhQABAgSyLSDwZHt9jI4AAQIECBAgQIAAgRQCAk8KPFUJECBAgAABAgQI&#10;EMi2gMCT7fUxOgIECBAgQIAAAQIEUggIPCnwVCVAgAABAgQIECBAINsCAk+218foCBAofYGK8O99&#10;9vWV/jzymkGYaZhvXkWTQrnCfZMm5V+l/Ermpj8it/JDMCMCBAgcPwGB5/jZapkAAQKxQFVVVWdn&#10;5zixCDMN8x3RZCdMmNC7+HdHVKXMCofpB4Qym5TpECBAIDsCfofNzloYCQEC5Slwwgkn7N27d//+&#10;/eW9zxNmF+YYZhrmm/9Chm2N8K9t9n31v4zbTZ4w8TD9gGCHJ/+3jZIECBAYkUBFU1NTXV3diOoo&#10;TIAAAQIjEuju7t63b19XV1cZZ57w5/WwtxPSTvize/44AeTAgQNtbW27f/XLyh/9sOo3GysOHMi/&#10;ekmXDFGn68KFPV/+yozP/H5tbe2kSZNknpJeUIMnQCCzAgJPZpfGwAgQIDAuBHp6esJBuI6Ojj17&#10;9oTwE74dF9OOosrKyhBypk2bNnXq1Orq6vDtOJm4aRIgQKDAAgJPgcF1R4AAAQKHCYRNnt7e3rAJ&#10;FnbAwn/D1+MEKHxuJ+yGhW2x8N/wte2dcbLupkmAQOEFBJ7Cm+uRAAECBIYKhNgzcI0TnZBwBq5x&#10;MmXTJECAQFEEBJ6isOuUAAECBAgQIECAAIFCCHhKWyGU9UGAAAECBAgQIECAQFEEBJ6isOuUAAEC&#10;BAgQIECAAIFCCAg8hVDWBwECBAgQIECAAAECRREQeIrCrlMCBAgQIECAAAECBAohIPAUQlkfBAgQ&#10;IECAAAECBAgURcBT2orCrlMCBAhkVKDUHw/tWc8ZfWMZFgECBIonIPAUz17PBAgQyJJA7h8A3f/S&#10;bzr+5ntdz27o278/S6PLdywVkydXLVk69b99Y/IFF/rXPPNVU44AAQJlLSDwlPXymhwBAgTyFujp&#10;6dm78cW2L/2n6f/j9ilXXzNh2rS8q2aoYO+ePXsferD1f91R+/f/d8rCRZWVlRkanKEQIECAQDEE&#10;BJ5iqOuTAAECGRMI2zsHDhz48Os3Tlu+fNp//krGRjfi4ez58Q/3PPXUiT+4d9KkSeGQ24jrq0CA&#10;AAECZSTgoQVltJimQoAAgdEKhMDT1dXV/dyzYW9ntG1kqF6YRZhLmFGYV4aGZSgECBAgUAwBgacY&#10;6vokQIBAxgRCMOju7o46O0v0JNsQzngWnZ1hRgJPxt5ohkOAAIEiCAg8RUDXJQECBDIoEJ5YkMFR&#10;pRlS+c0ojYa6BAgQGLcCAs+4XXoTJ0CAwCGBct0JKdd5ee8SIECAQP4CAk/+VkoSIECAAAECBAgQ&#10;IFBiAgJPiS2Y4RIgQIAAAQIECBAgkL+AwJO/lZIECBAgkBN4v/mm07fNS37d9HD7GKvEje/cOMaN&#10;ao4AAQIExq2AwDNul97ECRAgMDqBF3fOW9y14oW5b28Nv6aveLR17DPP6AamFgECBAgQGEZA4PG2&#10;IECAAIGRCGxc33X592quODlXp+aKO6bfsCT58iPbPhvv3nbT3Ttze0EDoei9h387ZGto4JV5d384&#10;ZCChhVzhef17Pu0//dq2u+/eOe/03/70/ZEMWlkCBAgQGL8CAs/4XXszJ0CAwCgEPlx3V3R2Xc2h&#10;mifXLDw5/va9bRNvj/d85r79SNXPHt3/XlLiZ69MiF8Mr3xjb3xK7f3mO74R3R3vDk09+xvtcWh5&#10;cedFj1Y9l2wW3f1Kx90vDh7Sh9HF/ftId3+ha93BH30nmvT21o8dTFyjmIIqBAgQIDCuBASecbXc&#10;JkuAAIG0AhPnfWH4JuYsOnFObpPnyq5DJT4xcU74Zu6Ey3Mvbev92Reqfi/eHTrx5iS0vPduT/RY&#10;50XxHk7rzY9F31k/eJPnxIWLomSTJ/7RwHV53cS0k1CfAAECBMaRgMAzjhbbVAkQIJBeoOb0T0Rv&#10;vDvoQQUHnzEQJ5PFvTck+zkj6+bWqcnHgZJfN594qG4Sn9bUTY83f46QskbWkdIECBAgMB4FBJ7x&#10;uOrmTIAAgdELLLw4nE9LTqPFV/tPb++MvjdlYfLN5ckX4UM+R2w9bPU81vV8XPfDu0/fFg6wzamr&#10;jO7al7QWfz7nI88/qLrhqpro/f1PDNrhGf3Q1SRAgACB8Sgg8IzHVTdnAgQIpBBYdMrbj1TevDj3&#10;LIHWJy6bfk/IJFGUBKHW8OK6uurLH+vdMWwPJ8++p79ux3dunXrzoihadMpz34uS1lpv/sTUXFP9&#10;18mTV3yh6+rQy+3RilsP31ZKMXxVCRAgQGCcCVQ0NTXV1dWNs1mbLgECBAgcJtDd3d3W1rZ30QXh&#10;XFl50IQENeXFl2praydO9JGf8lhSsyBAgMAoBezwjBJONQIECBAgQIAAAQIEsi8g8GR/jYyQAAEC&#10;BAgQIECAAIFRCgg8o4RTjQABAgQIECBAgACB7AsIPNlfIyMkQIAAAQIECBAgQGCUAgLPKOFUI0CA&#10;AAECBAgQIEAg+wICT/bXyAgJECBAgAABAgQIEBilgMAzSjjVCBAgUE4CFRUV8XSqq3v37CmDecWz&#10;qK4OE+mfVxlMyRQIECBAYLQCAs9o5dQjQIBAeQlMmDCh73d/b+9DD5bBtMIswlzCjMpgLqZAgAAB&#10;AikF3AxSAqpOgACBchAIOyHhH+js+fJXdt/xP/f8+Ielu88TRh7GH2YR5hJmZIenHN6d5kCAAIF0&#10;AhVNTU11dXXpGlGbAAECBEpboK+v78CBA21tbbt/9ctJ//D3lS++EHV2luSUqqt7Fi0+8MUvzfjM&#10;79fW1k6aNEnmKcl1NGgCBAiMnYDAM3aWWiJAgEApC/T09HR2dnZ0dIQ9khB+wrelOJvKysoQcqZN&#10;mzZ16tTq6urwbSnOwpgJECBAYAwFBJ4xxNQUAQIESlggbPL09vZ2d3d3dXWF/4avS3Ey4XM74SRb&#10;VVVV+G/42vZOKS6iMRMgQGBsBQSesfXUGgECBEpbIMSegasUZxISzsBViuM3ZgIECBAYcwGBZ8xJ&#10;NUiAAAECBAgQIECAQFYE/j8SIi9te85fYgAAAABJRU5ErkJgglBLAwQUAAYACAAAACEAtv+q490A&#10;AAAFAQAADwAAAGRycy9kb3ducmV2LnhtbEyPQUvDQBCF74L/YZmCN7tJJbGk2ZRS1FMRbAXxNs1O&#10;k9DsbMhuk/Tfu3qxl4HHe7z3Tb6eTCsG6l1jWUE8j0AQl1Y3XCn4PLw+LkE4j6yxtUwKruRgXdzf&#10;5ZhpO/IHDXtfiVDCLkMFtfddJqUrazLo5rYjDt7J9gZ9kH0ldY9jKDetXERRKg02HBZq7GhbU3ne&#10;X4yCtxHHzVP8MuzOp+31+5C8f+1iUuphNm1WIDxN/j8Mv/gBHYrAdLQX1k60CsIj/u8G73m5SEAc&#10;FSRpmoAscnlLX/w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In3uXn4CAACOBwAADgAAAAAAAAAAAAAAAAA6AgAAZHJzL2Uyb0RvYy54bWxQSwEC&#10;LQAKAAAAAAAAACEAdkWXJCqtAAAqrQAAFAAAAAAAAAAAAAAAAADkBAAAZHJzL21lZGlhL2ltYWdl&#10;MS5wbmdQSwECLQAKAAAAAAAAACEA9Uf259E0AADRNAAAFAAAAAAAAAAAAAAAAABAsgAAZHJzL21l&#10;ZGlhL2ltYWdlMi5wbmdQSwECLQAUAAYACAAAACEAtv+q490AAAAFAQAADwAAAAAAAAAAAAAAAABD&#10;5wAAZHJzL2Rvd25yZXYueG1sUEsBAi0AFAAGAAgAAAAhAC5s8ADFAAAApQEAABkAAAAAAAAAAAAA&#10;AAAATegAAGRycy9fcmVscy9lMm9Eb2MueG1sLnJlbHNQSwUGAAAAAAcABwC+AQAASekAAAAA&#10;">
                <v:shape id="Imagen 814168208" o:spid="_x0000_s1027" type="#_x0000_t75" style="position:absolute;width:54006;height:32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F0nyAAAAOIAAAAPAAAAZHJzL2Rvd25yZXYueG1sRE9NS8NA&#10;EL0L/Q/LCF7E7qZoDbHbUhTF1ovGitchOyah2dmQXdvYX+8cBI+P971Yjb5TBxpiG9hCNjWgiKvg&#10;Wq4t7N4fr3JQMSE77AKThR+KsFpOzhZYuHDkNzqUqVYSwrFAC01KfaF1rBryGKehJxbuKwwek8Ch&#10;1m7Ao4T7Ts+MmWuPLUtDgz3dN1Tty29vIe+0u3xdnz625lPXLw9PN7e7cmPtxfm4vgOVaEz/4j/3&#10;sxNfdp3N85mRzXJJ7oBe/gIAAP//AwBQSwECLQAUAAYACAAAACEA2+H2y+4AAACFAQAAEwAAAAAA&#10;AAAAAAAAAAAAAAAAW0NvbnRlbnRfVHlwZXNdLnhtbFBLAQItABQABgAIAAAAIQBa9CxbvwAAABUB&#10;AAALAAAAAAAAAAAAAAAAAB8BAABfcmVscy8ucmVsc1BLAQItABQABgAIAAAAIQBT3F0nyAAAAOIA&#10;AAAPAAAAAAAAAAAAAAAAAAcCAABkcnMvZG93bnJldi54bWxQSwUGAAAAAAMAAwC3AAAA/AIAAAAA&#10;">
                  <v:imagedata r:id="rId147" o:title=""/>
                </v:shape>
                <v:shape id="Imagen 814168209" o:spid="_x0000_s1028" type="#_x0000_t75" style="position:absolute;top:32176;width:54006;height:15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12tygAAAOIAAAAPAAAAZHJzL2Rvd25yZXYueG1sRI9Ba8JA&#10;FITvQv/D8gredDcikqauUgpisL2Y9mBvz+wzCWbfhuyq6b/vCkKPw8x8wyzXg23FlXrfONaQTBUI&#10;4tKZhisN31+bSQrCB2SDrWPS8Ese1qun0RIz4268p2sRKhEh7DPUUIfQZVL6siaLfuo64uidXG8x&#10;RNlX0vR4i3DbyplSC2mx4bhQY0fvNZXn4mI17D8+593hsM19frI79eOK3VEVWo+fh7dXEIGG8B9+&#10;tHOjIU3mySKdqRe4X4p3QK7+AAAA//8DAFBLAQItABQABgAIAAAAIQDb4fbL7gAAAIUBAAATAAAA&#10;AAAAAAAAAAAAAAAAAABbQ29udGVudF9UeXBlc10ueG1sUEsBAi0AFAAGAAgAAAAhAFr0LFu/AAAA&#10;FQEAAAsAAAAAAAAAAAAAAAAAHwEAAF9yZWxzLy5yZWxzUEsBAi0AFAAGAAgAAAAhAIrnXa3KAAAA&#10;4gAAAA8AAAAAAAAAAAAAAAAABwIAAGRycy9kb3ducmV2LnhtbFBLBQYAAAAAAwADALcAAAD+AgAA&#10;AAA=&#10;">
                  <v:imagedata r:id="rId148" o:title=""/>
                </v:shape>
                <w10:anchorlock/>
              </v:group>
            </w:pict>
          </mc:Fallback>
        </mc:AlternateContent>
      </w:r>
    </w:p>
    <w:p w14:paraId="35F1C8BE" w14:textId="3E691A95" w:rsidR="004312E3" w:rsidRPr="004D2A1F" w:rsidRDefault="004312E3" w:rsidP="004312E3">
      <w:pPr>
        <w:pStyle w:val="Descripcin"/>
        <w:jc w:val="center"/>
        <w:rPr>
          <w:lang w:val="es-ES"/>
        </w:rPr>
      </w:pPr>
      <w:bookmarkStart w:id="549" w:name="_Toc163215136"/>
      <w:bookmarkStart w:id="550" w:name="_Toc167295538"/>
      <w:r>
        <w:t xml:space="preserve">Imagen </w:t>
      </w:r>
      <w:r>
        <w:fldChar w:fldCharType="begin"/>
      </w:r>
      <w:r>
        <w:instrText xml:space="preserve"> SEQ Imagen \* ARABIC </w:instrText>
      </w:r>
      <w:r>
        <w:fldChar w:fldCharType="separate"/>
      </w:r>
      <w:r w:rsidR="00562282">
        <w:rPr>
          <w:noProof/>
        </w:rPr>
        <w:t>207</w:t>
      </w:r>
      <w:r>
        <w:fldChar w:fldCharType="end"/>
      </w:r>
      <w:r w:rsidRPr="0012492A">
        <w:t>: Ver Detalles Servicio de Control/ Ver Datos Servicio</w:t>
      </w:r>
      <w:r>
        <w:t xml:space="preserve"> de control</w:t>
      </w:r>
      <w:bookmarkEnd w:id="549"/>
      <w:bookmarkEnd w:id="550"/>
    </w:p>
    <w:p w14:paraId="17AEE9EE" w14:textId="77777777" w:rsidR="004312E3" w:rsidRPr="00D301BB" w:rsidRDefault="004312E3" w:rsidP="004312E3">
      <w:pPr>
        <w:pStyle w:val="Prrafodelista"/>
        <w:rPr>
          <w:sz w:val="22"/>
          <w:szCs w:val="22"/>
          <w:lang w:val="es-ES"/>
        </w:rPr>
      </w:pPr>
      <w:r w:rsidRPr="00D301BB">
        <w:rPr>
          <w:sz w:val="22"/>
          <w:szCs w:val="22"/>
          <w:lang w:val="es-ES"/>
        </w:rPr>
        <w:t>Muestra la información de los datos de servicio de control:</w:t>
      </w:r>
    </w:p>
    <w:p w14:paraId="2C511F30" w14:textId="77777777" w:rsidR="004312E3" w:rsidRDefault="004312E3" w:rsidP="00F52FDE">
      <w:pPr>
        <w:pStyle w:val="Prrafodelista"/>
        <w:numPr>
          <w:ilvl w:val="0"/>
          <w:numId w:val="49"/>
        </w:numPr>
        <w:rPr>
          <w:lang w:val="es-ES"/>
        </w:rPr>
      </w:pPr>
      <w:r>
        <w:rPr>
          <w:lang w:val="es-ES"/>
        </w:rPr>
        <w:t>Código de planificación, código de catálogo</w:t>
      </w:r>
    </w:p>
    <w:p w14:paraId="3F26321B" w14:textId="77777777" w:rsidR="004312E3" w:rsidRDefault="004312E3" w:rsidP="00F52FDE">
      <w:pPr>
        <w:pStyle w:val="Prrafodelista"/>
        <w:numPr>
          <w:ilvl w:val="0"/>
          <w:numId w:val="49"/>
        </w:numPr>
        <w:rPr>
          <w:lang w:val="es-ES"/>
        </w:rPr>
      </w:pPr>
      <w:r w:rsidRPr="004D2A1F">
        <w:rPr>
          <w:lang w:val="es-ES"/>
        </w:rPr>
        <w:t>Datos generales:</w:t>
      </w:r>
      <w:r>
        <w:rPr>
          <w:lang w:val="es-ES"/>
        </w:rPr>
        <w:t xml:space="preserve"> Planificada, muestra información del tipo de servicio, modalidad de servicio, </w:t>
      </w:r>
      <w:proofErr w:type="spellStart"/>
      <w:r>
        <w:rPr>
          <w:lang w:val="es-ES"/>
        </w:rPr>
        <w:t>N°</w:t>
      </w:r>
      <w:proofErr w:type="spellEnd"/>
      <w:r>
        <w:rPr>
          <w:lang w:val="es-ES"/>
        </w:rPr>
        <w:t xml:space="preserve"> de integrante, horas hombre, meta anual, costo, producto y acción estratégica.</w:t>
      </w:r>
    </w:p>
    <w:p w14:paraId="375CFC18" w14:textId="77777777" w:rsidR="004312E3" w:rsidRDefault="004312E3" w:rsidP="00F52FDE">
      <w:pPr>
        <w:pStyle w:val="Prrafodelista"/>
        <w:numPr>
          <w:ilvl w:val="0"/>
          <w:numId w:val="49"/>
        </w:numPr>
        <w:rPr>
          <w:lang w:val="es-ES"/>
        </w:rPr>
      </w:pPr>
      <w:r>
        <w:rPr>
          <w:lang w:val="es-ES"/>
        </w:rPr>
        <w:t>Botón Siguiente: Nos permite avanzar al siguiente segmento.</w:t>
      </w:r>
    </w:p>
    <w:p w14:paraId="053FE6BC" w14:textId="77777777" w:rsidR="004312E3" w:rsidRDefault="004312E3" w:rsidP="00F52FDE">
      <w:pPr>
        <w:pStyle w:val="Prrafodelista"/>
        <w:numPr>
          <w:ilvl w:val="0"/>
          <w:numId w:val="49"/>
        </w:numPr>
        <w:rPr>
          <w:lang w:val="es-ES"/>
        </w:rPr>
      </w:pPr>
      <w:r>
        <w:rPr>
          <w:lang w:val="es-ES"/>
        </w:rPr>
        <w:t>Botón Cancelar: Nos permite cerra el formulario</w:t>
      </w:r>
    </w:p>
    <w:p w14:paraId="7F836EBE" w14:textId="77777777" w:rsidR="004312E3" w:rsidRPr="00C22D14" w:rsidRDefault="004312E3" w:rsidP="004312E3">
      <w:pPr>
        <w:pStyle w:val="Prrafodelista"/>
        <w:ind w:left="1800"/>
        <w:rPr>
          <w:lang w:val="es-ES"/>
        </w:rPr>
      </w:pPr>
    </w:p>
    <w:p w14:paraId="703C74EB" w14:textId="77777777" w:rsidR="004312E3" w:rsidRPr="00D301BB" w:rsidRDefault="004312E3" w:rsidP="004312E3">
      <w:pPr>
        <w:pStyle w:val="Prrafodelista"/>
        <w:rPr>
          <w:sz w:val="22"/>
          <w:szCs w:val="22"/>
          <w:lang w:val="es-ES"/>
        </w:rPr>
      </w:pPr>
      <w:r w:rsidRPr="00D301BB">
        <w:rPr>
          <w:b/>
          <w:bCs/>
          <w:sz w:val="22"/>
          <w:szCs w:val="22"/>
          <w:lang w:val="es-ES"/>
        </w:rPr>
        <w:t>Personal:</w:t>
      </w:r>
      <w:r w:rsidRPr="00D301BB">
        <w:rPr>
          <w:sz w:val="22"/>
          <w:szCs w:val="22"/>
          <w:lang w:val="es-ES"/>
        </w:rPr>
        <w:t xml:space="preserve"> Muestra la información:</w:t>
      </w:r>
    </w:p>
    <w:p w14:paraId="5A5E4BFD" w14:textId="77777777" w:rsidR="004312E3" w:rsidRDefault="004312E3" w:rsidP="004312E3">
      <w:pPr>
        <w:pStyle w:val="Prrafodelista"/>
        <w:keepNext/>
      </w:pPr>
      <w:r>
        <w:rPr>
          <w:noProof/>
        </w:rPr>
        <w:drawing>
          <wp:inline distT="0" distB="0" distL="0" distR="0" wp14:anchorId="566C15F8" wp14:editId="0B93AE3A">
            <wp:extent cx="5029200" cy="801834"/>
            <wp:effectExtent l="19050" t="19050" r="19050" b="17780"/>
            <wp:docPr id="374130332" name="Imagen 374130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5046916" cy="804659"/>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6E96030C" w14:textId="199339AB" w:rsidR="004312E3" w:rsidRPr="000358B1" w:rsidRDefault="004312E3" w:rsidP="004312E3">
      <w:pPr>
        <w:pStyle w:val="Descripcin"/>
        <w:jc w:val="center"/>
        <w:rPr>
          <w:lang w:val="es-ES"/>
        </w:rPr>
      </w:pPr>
      <w:bookmarkStart w:id="551" w:name="_Toc163215137"/>
      <w:bookmarkStart w:id="552" w:name="_Toc167295539"/>
      <w:r>
        <w:t xml:space="preserve">Imagen </w:t>
      </w:r>
      <w:r>
        <w:fldChar w:fldCharType="begin"/>
      </w:r>
      <w:r>
        <w:instrText xml:space="preserve"> SEQ Imagen \* ARABIC </w:instrText>
      </w:r>
      <w:r>
        <w:fldChar w:fldCharType="separate"/>
      </w:r>
      <w:r w:rsidR="00562282">
        <w:rPr>
          <w:noProof/>
        </w:rPr>
        <w:t>208</w:t>
      </w:r>
      <w:r>
        <w:fldChar w:fldCharType="end"/>
      </w:r>
      <w:r w:rsidRPr="00EC5C26">
        <w:t xml:space="preserve">: Ver Detalles Servicio de Control/ Ver Datos </w:t>
      </w:r>
      <w:r>
        <w:t>Personal</w:t>
      </w:r>
      <w:bookmarkEnd w:id="551"/>
      <w:bookmarkEnd w:id="552"/>
    </w:p>
    <w:p w14:paraId="0BFFD0E8" w14:textId="77777777" w:rsidR="004312E3" w:rsidRDefault="004312E3" w:rsidP="004312E3">
      <w:pPr>
        <w:pStyle w:val="Prrafodelista"/>
        <w:keepNext/>
      </w:pPr>
      <w:r>
        <w:rPr>
          <w:noProof/>
        </w:rPr>
        <w:lastRenderedPageBreak/>
        <w:drawing>
          <wp:inline distT="0" distB="0" distL="0" distR="0" wp14:anchorId="3B8FA676" wp14:editId="10F1C9F9">
            <wp:extent cx="4985832" cy="2251206"/>
            <wp:effectExtent l="19050" t="19050" r="24765" b="15875"/>
            <wp:docPr id="2074584377" name="Imagen 2074584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a:srcRect t="8676"/>
                    <a:stretch/>
                  </pic:blipFill>
                  <pic:spPr bwMode="auto">
                    <a:xfrm>
                      <a:off x="0" y="0"/>
                      <a:ext cx="4993953" cy="2254873"/>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6FFE1D55" w14:textId="14FAD057" w:rsidR="004312E3" w:rsidRDefault="004312E3" w:rsidP="004312E3">
      <w:pPr>
        <w:pStyle w:val="Descripcin"/>
        <w:jc w:val="center"/>
        <w:rPr>
          <w:lang w:val="es-ES"/>
        </w:rPr>
      </w:pPr>
      <w:bookmarkStart w:id="553" w:name="_Toc163215138"/>
      <w:bookmarkStart w:id="554" w:name="_Toc167295540"/>
      <w:r>
        <w:t xml:space="preserve">Imagen </w:t>
      </w:r>
      <w:r>
        <w:fldChar w:fldCharType="begin"/>
      </w:r>
      <w:r>
        <w:instrText xml:space="preserve"> SEQ Imagen \* ARABIC </w:instrText>
      </w:r>
      <w:r>
        <w:fldChar w:fldCharType="separate"/>
      </w:r>
      <w:r w:rsidR="00562282">
        <w:rPr>
          <w:noProof/>
        </w:rPr>
        <w:t>209</w:t>
      </w:r>
      <w:r>
        <w:fldChar w:fldCharType="end"/>
      </w:r>
      <w:r w:rsidRPr="00692EC2">
        <w:t xml:space="preserve">: Ver Detalles Servicio de Control/ Ver Datos </w:t>
      </w:r>
      <w:r>
        <w:t>Información de Personal</w:t>
      </w:r>
      <w:bookmarkEnd w:id="553"/>
      <w:bookmarkEnd w:id="554"/>
    </w:p>
    <w:p w14:paraId="02B849E8" w14:textId="77777777" w:rsidR="004312E3" w:rsidRPr="00D301BB" w:rsidRDefault="004312E3" w:rsidP="004312E3">
      <w:pPr>
        <w:pStyle w:val="Prrafodelista"/>
        <w:rPr>
          <w:sz w:val="22"/>
          <w:szCs w:val="22"/>
          <w:lang w:val="es-ES"/>
        </w:rPr>
      </w:pPr>
      <w:r w:rsidRPr="00D301BB">
        <w:rPr>
          <w:sz w:val="22"/>
          <w:szCs w:val="22"/>
          <w:lang w:val="es-ES"/>
        </w:rPr>
        <w:t>Muestra la información del personal:</w:t>
      </w:r>
    </w:p>
    <w:p w14:paraId="72F7FEDA" w14:textId="77777777" w:rsidR="004312E3" w:rsidRDefault="004312E3" w:rsidP="00F52FDE">
      <w:pPr>
        <w:pStyle w:val="Prrafodelista"/>
        <w:numPr>
          <w:ilvl w:val="0"/>
          <w:numId w:val="50"/>
        </w:numPr>
        <w:rPr>
          <w:lang w:val="es-ES"/>
        </w:rPr>
      </w:pPr>
      <w:r>
        <w:rPr>
          <w:lang w:val="es-ES"/>
        </w:rPr>
        <w:t>Fecha inicio, fecha fin</w:t>
      </w:r>
    </w:p>
    <w:p w14:paraId="2EF8EC88" w14:textId="77777777" w:rsidR="004312E3" w:rsidRDefault="004312E3" w:rsidP="00F52FDE">
      <w:pPr>
        <w:pStyle w:val="Prrafodelista"/>
        <w:numPr>
          <w:ilvl w:val="0"/>
          <w:numId w:val="50"/>
        </w:numPr>
        <w:rPr>
          <w:lang w:val="es-ES"/>
        </w:rPr>
      </w:pPr>
      <w:r>
        <w:rPr>
          <w:lang w:val="es-ES"/>
        </w:rPr>
        <w:t>Tabla agregar personal: muestra nombres, categoría, cargo, fechas, horas, costos, días de comisión, viáticos y otros.</w:t>
      </w:r>
    </w:p>
    <w:p w14:paraId="1E96E737" w14:textId="77777777" w:rsidR="004312E3" w:rsidRDefault="004312E3" w:rsidP="00F52FDE">
      <w:pPr>
        <w:pStyle w:val="Prrafodelista"/>
        <w:numPr>
          <w:ilvl w:val="0"/>
          <w:numId w:val="50"/>
        </w:numPr>
        <w:rPr>
          <w:lang w:val="es-ES"/>
        </w:rPr>
      </w:pPr>
      <w:r>
        <w:rPr>
          <w:lang w:val="es-ES"/>
        </w:rPr>
        <w:t>Botón Anterior: Nos permite retornar al segmento anterior.</w:t>
      </w:r>
    </w:p>
    <w:p w14:paraId="1E30D93D" w14:textId="77777777" w:rsidR="004312E3" w:rsidRDefault="004312E3" w:rsidP="00F52FDE">
      <w:pPr>
        <w:pStyle w:val="Prrafodelista"/>
        <w:numPr>
          <w:ilvl w:val="0"/>
          <w:numId w:val="50"/>
        </w:numPr>
        <w:rPr>
          <w:lang w:val="es-ES"/>
        </w:rPr>
      </w:pPr>
      <w:r>
        <w:rPr>
          <w:lang w:val="es-ES"/>
        </w:rPr>
        <w:t>Botón Siguiente: Nos permite avanzar al siguiente segmento.</w:t>
      </w:r>
    </w:p>
    <w:p w14:paraId="530AABBC" w14:textId="77777777" w:rsidR="004312E3" w:rsidRPr="000358B1" w:rsidRDefault="004312E3" w:rsidP="00F52FDE">
      <w:pPr>
        <w:pStyle w:val="Prrafodelista"/>
        <w:numPr>
          <w:ilvl w:val="0"/>
          <w:numId w:val="50"/>
        </w:numPr>
        <w:rPr>
          <w:lang w:val="es-ES"/>
        </w:rPr>
      </w:pPr>
      <w:r>
        <w:rPr>
          <w:lang w:val="es-ES"/>
        </w:rPr>
        <w:t>Botón Cancelar: Nos permite cerra el formulario</w:t>
      </w:r>
    </w:p>
    <w:p w14:paraId="5B6B3C70" w14:textId="77777777" w:rsidR="004312E3" w:rsidRDefault="004312E3" w:rsidP="004312E3">
      <w:pPr>
        <w:ind w:left="720"/>
        <w:rPr>
          <w:rFonts w:cs="Arial"/>
          <w:sz w:val="20"/>
          <w:lang w:val="es-ES" w:eastAsia="es-PE"/>
        </w:rPr>
      </w:pPr>
    </w:p>
    <w:p w14:paraId="3BFA792B" w14:textId="77777777" w:rsidR="004312E3" w:rsidRPr="00D301BB" w:rsidRDefault="004312E3" w:rsidP="004312E3">
      <w:pPr>
        <w:pStyle w:val="Prrafodelista"/>
        <w:rPr>
          <w:sz w:val="22"/>
          <w:szCs w:val="22"/>
          <w:lang w:val="es-ES"/>
        </w:rPr>
      </w:pPr>
      <w:r w:rsidRPr="00D301BB">
        <w:rPr>
          <w:b/>
          <w:bCs/>
          <w:sz w:val="22"/>
          <w:szCs w:val="22"/>
          <w:lang w:val="es-ES"/>
        </w:rPr>
        <w:t>Metas acumuladas:</w:t>
      </w:r>
      <w:r w:rsidRPr="00D301BB">
        <w:rPr>
          <w:sz w:val="22"/>
          <w:szCs w:val="22"/>
          <w:lang w:val="es-ES"/>
        </w:rPr>
        <w:t xml:space="preserve"> Muestra la información:</w:t>
      </w:r>
    </w:p>
    <w:p w14:paraId="1307305B" w14:textId="77777777" w:rsidR="004312E3" w:rsidRDefault="004312E3" w:rsidP="004312E3">
      <w:pPr>
        <w:pStyle w:val="Prrafodelista"/>
        <w:keepNext/>
      </w:pPr>
      <w:r>
        <w:rPr>
          <w:noProof/>
        </w:rPr>
        <w:drawing>
          <wp:inline distT="0" distB="0" distL="0" distR="0" wp14:anchorId="26DE056A" wp14:editId="2E827093">
            <wp:extent cx="4958391" cy="788212"/>
            <wp:effectExtent l="19050" t="19050" r="13970" b="12065"/>
            <wp:docPr id="374130335" name="Imagen 374130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4976890" cy="791153"/>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15D6BC59" w14:textId="0150B2C0" w:rsidR="004312E3" w:rsidRPr="000358B1" w:rsidRDefault="004312E3" w:rsidP="004312E3">
      <w:pPr>
        <w:pStyle w:val="Descripcin"/>
        <w:jc w:val="center"/>
        <w:rPr>
          <w:lang w:val="es-ES"/>
        </w:rPr>
      </w:pPr>
      <w:bookmarkStart w:id="555" w:name="_Toc163215139"/>
      <w:bookmarkStart w:id="556" w:name="_Toc167295541"/>
      <w:r>
        <w:t xml:space="preserve">Imagen </w:t>
      </w:r>
      <w:r>
        <w:fldChar w:fldCharType="begin"/>
      </w:r>
      <w:r>
        <w:instrText xml:space="preserve"> SEQ Imagen \* ARABIC </w:instrText>
      </w:r>
      <w:r>
        <w:fldChar w:fldCharType="separate"/>
      </w:r>
      <w:r w:rsidR="00562282">
        <w:rPr>
          <w:noProof/>
        </w:rPr>
        <w:t>210</w:t>
      </w:r>
      <w:r>
        <w:fldChar w:fldCharType="end"/>
      </w:r>
      <w:r>
        <w:t>:</w:t>
      </w:r>
      <w:r w:rsidRPr="000670B9">
        <w:t xml:space="preserve">: Ver Detalles Servicio de Control/ Ver </w:t>
      </w:r>
      <w:r>
        <w:t>Metas Acumuladas</w:t>
      </w:r>
      <w:bookmarkEnd w:id="555"/>
      <w:bookmarkEnd w:id="556"/>
    </w:p>
    <w:p w14:paraId="6A045907" w14:textId="77777777" w:rsidR="004312E3" w:rsidRDefault="004312E3" w:rsidP="004312E3">
      <w:pPr>
        <w:pStyle w:val="Prrafodelista"/>
        <w:keepNext/>
      </w:pPr>
      <w:r>
        <w:rPr>
          <w:noProof/>
        </w:rPr>
        <w:lastRenderedPageBreak/>
        <w:drawing>
          <wp:inline distT="0" distB="0" distL="0" distR="0" wp14:anchorId="5D2592AA" wp14:editId="057866BE">
            <wp:extent cx="4873924" cy="3046990"/>
            <wp:effectExtent l="19050" t="19050" r="22225" b="20320"/>
            <wp:docPr id="2074584378" name="Imagen 2074584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4880659" cy="3051200"/>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43D8524F" w14:textId="23AE65D1" w:rsidR="004312E3" w:rsidRDefault="004312E3" w:rsidP="004312E3">
      <w:pPr>
        <w:pStyle w:val="Descripcin"/>
        <w:jc w:val="center"/>
        <w:rPr>
          <w:lang w:val="es-ES"/>
        </w:rPr>
      </w:pPr>
      <w:bookmarkStart w:id="557" w:name="_Toc163215140"/>
      <w:bookmarkStart w:id="558" w:name="_Toc167295542"/>
      <w:r>
        <w:t xml:space="preserve">Imagen </w:t>
      </w:r>
      <w:r>
        <w:fldChar w:fldCharType="begin"/>
      </w:r>
      <w:r>
        <w:instrText xml:space="preserve"> SEQ Imagen \* ARABIC </w:instrText>
      </w:r>
      <w:r>
        <w:fldChar w:fldCharType="separate"/>
      </w:r>
      <w:r w:rsidR="00562282">
        <w:rPr>
          <w:noProof/>
        </w:rPr>
        <w:t>211</w:t>
      </w:r>
      <w:r>
        <w:fldChar w:fldCharType="end"/>
      </w:r>
      <w:r w:rsidRPr="00636395">
        <w:t xml:space="preserve">: Ver Detalles Servicio de Control/ Ver Datos </w:t>
      </w:r>
      <w:r>
        <w:t>Metas Acumuladas</w:t>
      </w:r>
      <w:bookmarkEnd w:id="557"/>
      <w:bookmarkEnd w:id="558"/>
    </w:p>
    <w:p w14:paraId="5CDA88B3" w14:textId="77777777" w:rsidR="004312E3" w:rsidRPr="00D301BB" w:rsidRDefault="004312E3" w:rsidP="004312E3">
      <w:pPr>
        <w:pStyle w:val="Prrafodelista"/>
        <w:rPr>
          <w:sz w:val="22"/>
          <w:szCs w:val="22"/>
          <w:lang w:val="es-ES"/>
        </w:rPr>
      </w:pPr>
      <w:r w:rsidRPr="00D301BB">
        <w:rPr>
          <w:sz w:val="22"/>
          <w:szCs w:val="22"/>
          <w:lang w:val="es-ES"/>
        </w:rPr>
        <w:t>Muestra la información de las metas acumuladas:</w:t>
      </w:r>
    </w:p>
    <w:p w14:paraId="46BB195D" w14:textId="587988CE" w:rsidR="004312E3" w:rsidRDefault="004312E3" w:rsidP="00F52FDE">
      <w:pPr>
        <w:pStyle w:val="Prrafodelista"/>
        <w:numPr>
          <w:ilvl w:val="0"/>
          <w:numId w:val="84"/>
        </w:numPr>
        <w:rPr>
          <w:lang w:val="es-ES"/>
        </w:rPr>
      </w:pPr>
      <w:r>
        <w:rPr>
          <w:lang w:val="es-ES"/>
        </w:rPr>
        <w:t>Numero de servicio, denominación, ejecución, meta anual, horas hombre, costo personal y estado.</w:t>
      </w:r>
    </w:p>
    <w:p w14:paraId="12C8D290" w14:textId="2CF4FF7C" w:rsidR="004312E3" w:rsidRDefault="004312E3" w:rsidP="00F52FDE">
      <w:pPr>
        <w:pStyle w:val="Prrafodelista"/>
        <w:numPr>
          <w:ilvl w:val="0"/>
          <w:numId w:val="84"/>
        </w:numPr>
        <w:rPr>
          <w:lang w:val="es-ES"/>
        </w:rPr>
      </w:pPr>
      <w:r>
        <w:rPr>
          <w:lang w:val="es-ES"/>
        </w:rPr>
        <w:t xml:space="preserve">Tabla prorrateo: muestra información sobre fecha de corte, meta, avance%, </w:t>
      </w:r>
      <w:proofErr w:type="spellStart"/>
      <w:r>
        <w:rPr>
          <w:lang w:val="es-ES"/>
        </w:rPr>
        <w:t>N°</w:t>
      </w:r>
      <w:proofErr w:type="spellEnd"/>
      <w:r>
        <w:rPr>
          <w:lang w:val="es-ES"/>
        </w:rPr>
        <w:t xml:space="preserve"> HH, costo personal</w:t>
      </w:r>
    </w:p>
    <w:p w14:paraId="3D42A69E" w14:textId="77777777" w:rsidR="004312E3" w:rsidRDefault="004312E3" w:rsidP="00F52FDE">
      <w:pPr>
        <w:pStyle w:val="Prrafodelista"/>
        <w:numPr>
          <w:ilvl w:val="0"/>
          <w:numId w:val="84"/>
        </w:numPr>
        <w:rPr>
          <w:lang w:val="es-ES"/>
        </w:rPr>
      </w:pPr>
      <w:r>
        <w:rPr>
          <w:lang w:val="es-ES"/>
        </w:rPr>
        <w:t>Botón Anterior: Nos permite retornar al segmento anterior.</w:t>
      </w:r>
    </w:p>
    <w:p w14:paraId="40FEE01A" w14:textId="77777777" w:rsidR="004312E3" w:rsidRDefault="004312E3" w:rsidP="00F52FDE">
      <w:pPr>
        <w:pStyle w:val="Prrafodelista"/>
        <w:numPr>
          <w:ilvl w:val="0"/>
          <w:numId w:val="84"/>
        </w:numPr>
        <w:rPr>
          <w:lang w:val="es-ES"/>
        </w:rPr>
      </w:pPr>
      <w:r>
        <w:rPr>
          <w:lang w:val="es-ES"/>
        </w:rPr>
        <w:t>Botón Siguiente: Nos permite avanzar al siguiente segmento.</w:t>
      </w:r>
    </w:p>
    <w:p w14:paraId="0CE82415" w14:textId="77777777" w:rsidR="004312E3" w:rsidRPr="000358B1" w:rsidRDefault="004312E3" w:rsidP="00F52FDE">
      <w:pPr>
        <w:pStyle w:val="Prrafodelista"/>
        <w:numPr>
          <w:ilvl w:val="0"/>
          <w:numId w:val="84"/>
        </w:numPr>
        <w:rPr>
          <w:lang w:val="es-ES"/>
        </w:rPr>
      </w:pPr>
      <w:r>
        <w:rPr>
          <w:lang w:val="es-ES"/>
        </w:rPr>
        <w:t>Botón Cancelar: Nos permite cerra el formulario</w:t>
      </w:r>
    </w:p>
    <w:p w14:paraId="40BCFCEA" w14:textId="77777777" w:rsidR="004312E3" w:rsidRDefault="004312E3" w:rsidP="004312E3">
      <w:pPr>
        <w:ind w:left="720"/>
        <w:rPr>
          <w:rFonts w:cs="Arial"/>
          <w:sz w:val="20"/>
          <w:lang w:val="es-ES" w:eastAsia="es-PE"/>
        </w:rPr>
      </w:pPr>
    </w:p>
    <w:p w14:paraId="2D3F7B32" w14:textId="77777777" w:rsidR="004312E3" w:rsidRPr="00D301BB" w:rsidRDefault="004312E3" w:rsidP="004312E3">
      <w:pPr>
        <w:pStyle w:val="Prrafodelista"/>
        <w:rPr>
          <w:sz w:val="22"/>
          <w:szCs w:val="22"/>
          <w:lang w:val="es-ES"/>
        </w:rPr>
      </w:pPr>
      <w:r w:rsidRPr="00D301BB">
        <w:rPr>
          <w:b/>
          <w:bCs/>
          <w:sz w:val="22"/>
          <w:szCs w:val="22"/>
          <w:lang w:val="es-ES"/>
        </w:rPr>
        <w:t>Gestión de Riesgo:</w:t>
      </w:r>
      <w:r w:rsidRPr="00D301BB">
        <w:rPr>
          <w:sz w:val="22"/>
          <w:szCs w:val="22"/>
          <w:lang w:val="es-ES"/>
        </w:rPr>
        <w:t xml:space="preserve"> Muestra la información:</w:t>
      </w:r>
    </w:p>
    <w:p w14:paraId="7765ED00" w14:textId="77777777" w:rsidR="004312E3" w:rsidRDefault="004312E3" w:rsidP="004312E3">
      <w:pPr>
        <w:pStyle w:val="Prrafodelista"/>
        <w:keepNext/>
      </w:pPr>
      <w:r>
        <w:rPr>
          <w:noProof/>
        </w:rPr>
        <w:drawing>
          <wp:inline distT="0" distB="0" distL="0" distR="0" wp14:anchorId="770A3879" wp14:editId="5E2575AA">
            <wp:extent cx="5003321" cy="792413"/>
            <wp:effectExtent l="19050" t="19050" r="6985" b="27305"/>
            <wp:docPr id="374130339" name="Imagen 374130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5031230" cy="796833"/>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1C420FEA" w14:textId="14B5668B" w:rsidR="004312E3" w:rsidRPr="000358B1" w:rsidRDefault="004312E3" w:rsidP="004312E3">
      <w:pPr>
        <w:pStyle w:val="Descripcin"/>
        <w:jc w:val="center"/>
        <w:rPr>
          <w:lang w:val="es-ES"/>
        </w:rPr>
      </w:pPr>
      <w:bookmarkStart w:id="559" w:name="_Toc163215141"/>
      <w:bookmarkStart w:id="560" w:name="_Toc167295543"/>
      <w:r>
        <w:t xml:space="preserve">Imagen </w:t>
      </w:r>
      <w:r>
        <w:fldChar w:fldCharType="begin"/>
      </w:r>
      <w:r>
        <w:instrText xml:space="preserve"> SEQ Imagen \* ARABIC </w:instrText>
      </w:r>
      <w:r>
        <w:fldChar w:fldCharType="separate"/>
      </w:r>
      <w:r w:rsidR="00562282">
        <w:rPr>
          <w:noProof/>
        </w:rPr>
        <w:t>212</w:t>
      </w:r>
      <w:r>
        <w:fldChar w:fldCharType="end"/>
      </w:r>
      <w:r>
        <w:t xml:space="preserve">: </w:t>
      </w:r>
      <w:r w:rsidRPr="0074089E">
        <w:t xml:space="preserve">Ver Detalles Servicio de Control/ Ver </w:t>
      </w:r>
      <w:r>
        <w:t>Gestión de Riesgos</w:t>
      </w:r>
      <w:bookmarkEnd w:id="559"/>
      <w:bookmarkEnd w:id="560"/>
    </w:p>
    <w:p w14:paraId="2D6941AD" w14:textId="77777777" w:rsidR="004312E3" w:rsidRDefault="004312E3" w:rsidP="004312E3">
      <w:pPr>
        <w:pStyle w:val="Prrafodelista"/>
        <w:keepNext/>
      </w:pPr>
      <w:r>
        <w:rPr>
          <w:noProof/>
        </w:rPr>
        <w:lastRenderedPageBreak/>
        <w:drawing>
          <wp:inline distT="0" distB="0" distL="0" distR="0" wp14:anchorId="5E1FD066" wp14:editId="058ACA80">
            <wp:extent cx="4951562" cy="3194500"/>
            <wp:effectExtent l="19050" t="19050" r="20955" b="25400"/>
            <wp:docPr id="2074584379" name="Imagen 2074584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4958518" cy="3198988"/>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3A095022" w14:textId="4489D30F" w:rsidR="004312E3" w:rsidRDefault="004312E3" w:rsidP="004312E3">
      <w:pPr>
        <w:pStyle w:val="Descripcin"/>
        <w:jc w:val="center"/>
        <w:rPr>
          <w:lang w:val="es-ES"/>
        </w:rPr>
      </w:pPr>
      <w:bookmarkStart w:id="561" w:name="_Toc163215142"/>
      <w:bookmarkStart w:id="562" w:name="_Toc167295544"/>
      <w:r>
        <w:t xml:space="preserve">Imagen </w:t>
      </w:r>
      <w:r>
        <w:fldChar w:fldCharType="begin"/>
      </w:r>
      <w:r>
        <w:instrText xml:space="preserve"> SEQ Imagen \* ARABIC </w:instrText>
      </w:r>
      <w:r>
        <w:fldChar w:fldCharType="separate"/>
      </w:r>
      <w:r w:rsidR="00562282">
        <w:rPr>
          <w:noProof/>
        </w:rPr>
        <w:t>213</w:t>
      </w:r>
      <w:r>
        <w:fldChar w:fldCharType="end"/>
      </w:r>
      <w:r w:rsidRPr="00FB6926">
        <w:t xml:space="preserve">: Ver Detalles Servicio de Control/ Ver Datos </w:t>
      </w:r>
      <w:r>
        <w:t>Gestión de Riesgos</w:t>
      </w:r>
      <w:bookmarkEnd w:id="561"/>
      <w:bookmarkEnd w:id="562"/>
    </w:p>
    <w:p w14:paraId="1253EA5E" w14:textId="77777777" w:rsidR="004312E3" w:rsidRPr="00D301BB" w:rsidRDefault="004312E3" w:rsidP="004312E3">
      <w:pPr>
        <w:pStyle w:val="Prrafodelista"/>
        <w:rPr>
          <w:sz w:val="22"/>
          <w:szCs w:val="22"/>
          <w:lang w:val="es-ES"/>
        </w:rPr>
      </w:pPr>
      <w:r w:rsidRPr="00D301BB">
        <w:rPr>
          <w:sz w:val="22"/>
          <w:szCs w:val="22"/>
          <w:lang w:val="es-ES"/>
        </w:rPr>
        <w:t>Muestra la información de l</w:t>
      </w:r>
      <w:r>
        <w:rPr>
          <w:sz w:val="22"/>
          <w:szCs w:val="22"/>
          <w:lang w:val="es-ES"/>
        </w:rPr>
        <w:t>os Riesgos</w:t>
      </w:r>
      <w:r w:rsidRPr="00D301BB">
        <w:rPr>
          <w:sz w:val="22"/>
          <w:szCs w:val="22"/>
          <w:lang w:val="es-ES"/>
        </w:rPr>
        <w:t>:</w:t>
      </w:r>
    </w:p>
    <w:p w14:paraId="3852CC99" w14:textId="20D9E5B8" w:rsidR="004312E3" w:rsidRDefault="004312E3" w:rsidP="00F52FDE">
      <w:pPr>
        <w:pStyle w:val="Prrafodelista"/>
        <w:numPr>
          <w:ilvl w:val="0"/>
          <w:numId w:val="85"/>
        </w:numPr>
        <w:rPr>
          <w:lang w:val="es-ES"/>
        </w:rPr>
      </w:pPr>
      <w:r>
        <w:rPr>
          <w:lang w:val="es-ES"/>
        </w:rPr>
        <w:t>Numero de servicio</w:t>
      </w:r>
    </w:p>
    <w:p w14:paraId="5B7FE91D" w14:textId="1724E17F" w:rsidR="004312E3" w:rsidRDefault="004312E3" w:rsidP="00F52FDE">
      <w:pPr>
        <w:pStyle w:val="Prrafodelista"/>
        <w:numPr>
          <w:ilvl w:val="0"/>
          <w:numId w:val="85"/>
        </w:numPr>
        <w:rPr>
          <w:lang w:val="es-ES"/>
        </w:rPr>
      </w:pPr>
      <w:r>
        <w:rPr>
          <w:lang w:val="es-ES"/>
        </w:rPr>
        <w:t xml:space="preserve">Tabla Riesgo sugerido: muestra información sobre riesgo, tipo, probabilidad, impacto y estrategia. </w:t>
      </w:r>
    </w:p>
    <w:p w14:paraId="551EEE14" w14:textId="77777777" w:rsidR="004312E3" w:rsidRPr="00AF51AD" w:rsidRDefault="004312E3" w:rsidP="00F52FDE">
      <w:pPr>
        <w:pStyle w:val="Prrafodelista"/>
        <w:numPr>
          <w:ilvl w:val="0"/>
          <w:numId w:val="85"/>
        </w:numPr>
        <w:rPr>
          <w:lang w:val="es-ES"/>
        </w:rPr>
      </w:pPr>
      <w:r>
        <w:rPr>
          <w:lang w:val="es-ES"/>
        </w:rPr>
        <w:t xml:space="preserve">Tabla Riesgo manualmente: muestra información sobre riesgo, tipo, probabilidad, impacto y estrategia. </w:t>
      </w:r>
    </w:p>
    <w:p w14:paraId="1EA0485D" w14:textId="77777777" w:rsidR="004312E3" w:rsidRDefault="004312E3" w:rsidP="00F52FDE">
      <w:pPr>
        <w:pStyle w:val="Prrafodelista"/>
        <w:numPr>
          <w:ilvl w:val="0"/>
          <w:numId w:val="85"/>
        </w:numPr>
        <w:rPr>
          <w:lang w:val="es-ES"/>
        </w:rPr>
      </w:pPr>
      <w:r>
        <w:rPr>
          <w:lang w:val="es-ES"/>
        </w:rPr>
        <w:t>Botón Anterior: Nos permite retornar al segmento anterior.</w:t>
      </w:r>
    </w:p>
    <w:p w14:paraId="0604DC20" w14:textId="77777777" w:rsidR="004312E3" w:rsidRDefault="004312E3" w:rsidP="00F52FDE">
      <w:pPr>
        <w:pStyle w:val="Prrafodelista"/>
        <w:numPr>
          <w:ilvl w:val="0"/>
          <w:numId w:val="85"/>
        </w:numPr>
        <w:rPr>
          <w:lang w:val="es-ES"/>
        </w:rPr>
      </w:pPr>
      <w:r>
        <w:rPr>
          <w:lang w:val="es-ES"/>
        </w:rPr>
        <w:t>Botón Siguiente: Nos permite avanzar al siguiente segmento.</w:t>
      </w:r>
    </w:p>
    <w:p w14:paraId="037D5DEB" w14:textId="77777777" w:rsidR="004312E3" w:rsidRPr="000358B1" w:rsidRDefault="004312E3" w:rsidP="00F52FDE">
      <w:pPr>
        <w:pStyle w:val="Prrafodelista"/>
        <w:numPr>
          <w:ilvl w:val="0"/>
          <w:numId w:val="85"/>
        </w:numPr>
        <w:rPr>
          <w:lang w:val="es-ES"/>
        </w:rPr>
      </w:pPr>
      <w:r>
        <w:rPr>
          <w:lang w:val="es-ES"/>
        </w:rPr>
        <w:t>Botón Cancelar: Nos permite cerra el formulario</w:t>
      </w:r>
    </w:p>
    <w:p w14:paraId="7B88ACE0" w14:textId="77777777" w:rsidR="004312E3" w:rsidRDefault="004312E3" w:rsidP="004312E3">
      <w:pPr>
        <w:ind w:left="720"/>
        <w:rPr>
          <w:rFonts w:cs="Arial"/>
          <w:sz w:val="20"/>
          <w:lang w:val="es-ES" w:eastAsia="es-PE"/>
        </w:rPr>
      </w:pPr>
    </w:p>
    <w:p w14:paraId="455D0988" w14:textId="77777777" w:rsidR="004312E3" w:rsidRPr="00D301BB" w:rsidRDefault="004312E3" w:rsidP="004312E3">
      <w:pPr>
        <w:pStyle w:val="Prrafodelista"/>
        <w:rPr>
          <w:sz w:val="22"/>
          <w:szCs w:val="22"/>
          <w:lang w:val="es-ES"/>
        </w:rPr>
      </w:pPr>
      <w:r w:rsidRPr="00D301BB">
        <w:rPr>
          <w:b/>
          <w:bCs/>
          <w:sz w:val="22"/>
          <w:szCs w:val="22"/>
          <w:lang w:val="es-ES"/>
        </w:rPr>
        <w:t>SAGU:</w:t>
      </w:r>
      <w:r w:rsidRPr="00D301BB">
        <w:rPr>
          <w:sz w:val="22"/>
          <w:szCs w:val="22"/>
          <w:lang w:val="es-ES"/>
        </w:rPr>
        <w:t xml:space="preserve"> Muestra la información:</w:t>
      </w:r>
    </w:p>
    <w:p w14:paraId="1D437F80" w14:textId="77777777" w:rsidR="004312E3" w:rsidRDefault="004312E3" w:rsidP="004312E3">
      <w:pPr>
        <w:pStyle w:val="Prrafodelista"/>
        <w:keepNext/>
      </w:pPr>
      <w:r>
        <w:rPr>
          <w:noProof/>
        </w:rPr>
        <w:drawing>
          <wp:inline distT="0" distB="0" distL="0" distR="0" wp14:anchorId="38874420" wp14:editId="384D5F3C">
            <wp:extent cx="5141343" cy="1724662"/>
            <wp:effectExtent l="19050" t="19050" r="21590" b="27940"/>
            <wp:docPr id="374130343" name="Imagen 374130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5150294" cy="1727664"/>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417F03DA" w14:textId="4060084B" w:rsidR="004312E3" w:rsidRDefault="004312E3" w:rsidP="004312E3">
      <w:pPr>
        <w:pStyle w:val="Descripcin"/>
        <w:jc w:val="center"/>
        <w:rPr>
          <w:lang w:val="es-ES"/>
        </w:rPr>
      </w:pPr>
      <w:bookmarkStart w:id="563" w:name="_Toc163215143"/>
      <w:bookmarkStart w:id="564" w:name="_Toc167295545"/>
      <w:r>
        <w:t xml:space="preserve">Imagen </w:t>
      </w:r>
      <w:r>
        <w:fldChar w:fldCharType="begin"/>
      </w:r>
      <w:r>
        <w:instrText xml:space="preserve"> SEQ Imagen \* ARABIC </w:instrText>
      </w:r>
      <w:r>
        <w:fldChar w:fldCharType="separate"/>
      </w:r>
      <w:r w:rsidR="00562282">
        <w:rPr>
          <w:noProof/>
        </w:rPr>
        <w:t>214</w:t>
      </w:r>
      <w:r>
        <w:fldChar w:fldCharType="end"/>
      </w:r>
      <w:r w:rsidRPr="00932ED6">
        <w:t>: Ver Detalles Servicio de Control/ Ver Da</w:t>
      </w:r>
      <w:r>
        <w:t>tos SAGU</w:t>
      </w:r>
      <w:bookmarkEnd w:id="563"/>
      <w:bookmarkEnd w:id="564"/>
    </w:p>
    <w:p w14:paraId="40C39E6F" w14:textId="77777777" w:rsidR="004312E3" w:rsidRPr="00AF51AD" w:rsidRDefault="004312E3" w:rsidP="004312E3">
      <w:pPr>
        <w:pStyle w:val="Prrafodelista"/>
        <w:rPr>
          <w:lang w:val="es-ES"/>
        </w:rPr>
      </w:pPr>
    </w:p>
    <w:p w14:paraId="2BA1D2CE" w14:textId="77777777" w:rsidR="004312E3" w:rsidRPr="00D301BB" w:rsidRDefault="004312E3" w:rsidP="004312E3">
      <w:pPr>
        <w:pStyle w:val="Prrafodelista"/>
        <w:rPr>
          <w:sz w:val="22"/>
          <w:szCs w:val="22"/>
          <w:lang w:val="es-ES"/>
        </w:rPr>
      </w:pPr>
      <w:r w:rsidRPr="00D301BB">
        <w:rPr>
          <w:sz w:val="22"/>
          <w:szCs w:val="22"/>
          <w:lang w:val="es-ES"/>
        </w:rPr>
        <w:lastRenderedPageBreak/>
        <w:t xml:space="preserve">Muestra la información </w:t>
      </w:r>
      <w:r>
        <w:rPr>
          <w:sz w:val="22"/>
          <w:szCs w:val="22"/>
          <w:lang w:val="es-ES"/>
        </w:rPr>
        <w:t>del SAGU</w:t>
      </w:r>
      <w:r w:rsidRPr="00D301BB">
        <w:rPr>
          <w:sz w:val="22"/>
          <w:szCs w:val="22"/>
          <w:lang w:val="es-ES"/>
        </w:rPr>
        <w:t>:</w:t>
      </w:r>
    </w:p>
    <w:p w14:paraId="7A20F170" w14:textId="2A9F18F4" w:rsidR="004312E3" w:rsidRPr="00AF51AD" w:rsidRDefault="004312E3" w:rsidP="00F52FDE">
      <w:pPr>
        <w:pStyle w:val="Prrafodelista"/>
        <w:numPr>
          <w:ilvl w:val="0"/>
          <w:numId w:val="86"/>
        </w:numPr>
        <w:rPr>
          <w:lang w:val="es-ES"/>
        </w:rPr>
      </w:pPr>
      <w:r>
        <w:rPr>
          <w:lang w:val="es-ES"/>
        </w:rPr>
        <w:t xml:space="preserve">Vincular plan inicial SAGU </w:t>
      </w:r>
    </w:p>
    <w:p w14:paraId="5CDB5643" w14:textId="6373ED52" w:rsidR="004312E3" w:rsidRDefault="004312E3" w:rsidP="00F52FDE">
      <w:pPr>
        <w:pStyle w:val="Prrafodelista"/>
        <w:numPr>
          <w:ilvl w:val="0"/>
          <w:numId w:val="86"/>
        </w:numPr>
        <w:rPr>
          <w:lang w:val="es-ES"/>
        </w:rPr>
      </w:pPr>
      <w:r>
        <w:rPr>
          <w:lang w:val="es-ES"/>
        </w:rPr>
        <w:t>Botón Anterior: Nos permite avanzar al siguiente segmento.</w:t>
      </w:r>
    </w:p>
    <w:p w14:paraId="65893CDA" w14:textId="77777777" w:rsidR="004312E3" w:rsidRDefault="004312E3" w:rsidP="00F52FDE">
      <w:pPr>
        <w:pStyle w:val="Prrafodelista"/>
        <w:numPr>
          <w:ilvl w:val="0"/>
          <w:numId w:val="86"/>
        </w:numPr>
        <w:rPr>
          <w:lang w:val="es-ES"/>
        </w:rPr>
      </w:pPr>
      <w:r>
        <w:rPr>
          <w:lang w:val="es-ES"/>
        </w:rPr>
        <w:t>Botón Cancelar: Nos permite cerra el formulario</w:t>
      </w:r>
    </w:p>
    <w:p w14:paraId="5CF06257" w14:textId="77777777" w:rsidR="004312E3" w:rsidRDefault="004312E3" w:rsidP="004312E3">
      <w:pPr>
        <w:ind w:left="720"/>
        <w:rPr>
          <w:rFonts w:cs="Arial"/>
          <w:sz w:val="20"/>
          <w:lang w:val="es-ES" w:eastAsia="es-PE"/>
        </w:rPr>
      </w:pPr>
    </w:p>
    <w:p w14:paraId="0CF99A12" w14:textId="77777777" w:rsidR="004312E3" w:rsidRDefault="004312E3" w:rsidP="004312E3">
      <w:pPr>
        <w:ind w:left="720"/>
        <w:rPr>
          <w:lang w:val="es-ES"/>
        </w:rPr>
      </w:pPr>
      <w:r w:rsidRPr="00C00BD0">
        <w:rPr>
          <w:b/>
          <w:lang w:val="es-ES"/>
        </w:rPr>
        <w:t>Opción 3: Metas Programadas según fecha programada</w:t>
      </w:r>
      <w:r w:rsidRPr="00C00BD0">
        <w:rPr>
          <w:rStyle w:val="Ttulo3Car"/>
        </w:rPr>
        <w:t>:</w:t>
      </w:r>
      <w:r>
        <w:rPr>
          <w:b/>
          <w:bCs/>
          <w:lang w:val="es-ES"/>
        </w:rPr>
        <w:t xml:space="preserve"> </w:t>
      </w:r>
      <w:r>
        <w:rPr>
          <w:lang w:val="es-ES"/>
        </w:rPr>
        <w:t>Para visualizar las metas programadas:</w:t>
      </w:r>
    </w:p>
    <w:p w14:paraId="5E985EAF" w14:textId="77777777" w:rsidR="004312E3" w:rsidRPr="00C81977" w:rsidRDefault="004312E3" w:rsidP="004312E3">
      <w:pPr>
        <w:ind w:left="720"/>
        <w:rPr>
          <w:lang w:val="es-ES"/>
        </w:rPr>
      </w:pPr>
      <w:r w:rsidRPr="00C81977">
        <w:rPr>
          <w:lang w:val="es-ES"/>
        </w:rPr>
        <w:t xml:space="preserve">Primero se debe elegir un registro de la lista y </w:t>
      </w:r>
      <w:r>
        <w:rPr>
          <w:lang w:val="es-ES"/>
        </w:rPr>
        <w:t xml:space="preserve">luego </w:t>
      </w:r>
      <w:r w:rsidRPr="00C81977">
        <w:rPr>
          <w:lang w:val="es-ES"/>
        </w:rPr>
        <w:t xml:space="preserve">dar clic en </w:t>
      </w:r>
      <w:r>
        <w:rPr>
          <w:noProof/>
        </w:rPr>
        <w:drawing>
          <wp:inline distT="0" distB="0" distL="0" distR="0" wp14:anchorId="0B4B51F3" wp14:editId="63937FE3">
            <wp:extent cx="133350" cy="114300"/>
            <wp:effectExtent l="0" t="0" r="0" b="0"/>
            <wp:docPr id="2074584380" name="Imagen 2074584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133350" cy="114300"/>
                    </a:xfrm>
                    <a:prstGeom prst="rect">
                      <a:avLst/>
                    </a:prstGeom>
                  </pic:spPr>
                </pic:pic>
              </a:graphicData>
            </a:graphic>
          </wp:inline>
        </w:drawing>
      </w:r>
      <w:r w:rsidRPr="00C81977">
        <w:rPr>
          <w:lang w:val="es-ES"/>
        </w:rPr>
        <w:t>metas programadas.</w:t>
      </w:r>
    </w:p>
    <w:p w14:paraId="1675379E" w14:textId="77777777" w:rsidR="004312E3" w:rsidRDefault="004312E3" w:rsidP="004312E3">
      <w:pPr>
        <w:keepNext/>
        <w:ind w:left="720"/>
      </w:pPr>
      <w:r>
        <w:rPr>
          <w:noProof/>
        </w:rPr>
        <w:drawing>
          <wp:anchor distT="0" distB="0" distL="114300" distR="114300" simplePos="0" relativeHeight="252080133" behindDoc="0" locked="0" layoutInCell="1" allowOverlap="1" wp14:anchorId="2C9E128A" wp14:editId="473A0143">
            <wp:simplePos x="0" y="0"/>
            <wp:positionH relativeFrom="margin">
              <wp:posOffset>5154984</wp:posOffset>
            </wp:positionH>
            <wp:positionV relativeFrom="paragraph">
              <wp:posOffset>1538922</wp:posOffset>
            </wp:positionV>
            <wp:extent cx="190854" cy="204368"/>
            <wp:effectExtent l="0" t="6668" r="0" b="0"/>
            <wp:wrapNone/>
            <wp:docPr id="2074584381" name="Gráfico 2074584381"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190854" cy="204368"/>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74F4BF9" wp14:editId="582240C2">
            <wp:extent cx="4934309" cy="1968502"/>
            <wp:effectExtent l="19050" t="19050" r="19050" b="12700"/>
            <wp:docPr id="371519450" name="Imagen 371519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4949690" cy="1974638"/>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29E36C49" w14:textId="06638124" w:rsidR="004312E3" w:rsidRDefault="004312E3" w:rsidP="004312E3">
      <w:pPr>
        <w:pStyle w:val="Descripcin"/>
        <w:jc w:val="center"/>
        <w:rPr>
          <w:lang w:val="es-ES"/>
        </w:rPr>
      </w:pPr>
      <w:bookmarkStart w:id="565" w:name="_Toc163215144"/>
      <w:bookmarkStart w:id="566" w:name="_Toc167295546"/>
      <w:r>
        <w:t xml:space="preserve">Imagen </w:t>
      </w:r>
      <w:r>
        <w:fldChar w:fldCharType="begin"/>
      </w:r>
      <w:r>
        <w:instrText xml:space="preserve"> SEQ Imagen \* ARABIC </w:instrText>
      </w:r>
      <w:r>
        <w:fldChar w:fldCharType="separate"/>
      </w:r>
      <w:r w:rsidR="00562282">
        <w:rPr>
          <w:noProof/>
        </w:rPr>
        <w:t>215</w:t>
      </w:r>
      <w:r>
        <w:fldChar w:fldCharType="end"/>
      </w:r>
      <w:r>
        <w:t>: Servicio de Control - Metas Programadas</w:t>
      </w:r>
      <w:bookmarkEnd w:id="565"/>
      <w:bookmarkEnd w:id="566"/>
    </w:p>
    <w:p w14:paraId="14BDF5BA" w14:textId="77777777" w:rsidR="004312E3" w:rsidRDefault="004312E3" w:rsidP="004312E3">
      <w:pPr>
        <w:ind w:left="720"/>
        <w:rPr>
          <w:lang w:val="es-ES"/>
        </w:rPr>
      </w:pPr>
      <w:r>
        <w:rPr>
          <w:lang w:val="es-ES"/>
        </w:rPr>
        <w:t>Luego se desplegará una ventana con la lista de las metas programadas según fecha de término.</w:t>
      </w:r>
    </w:p>
    <w:p w14:paraId="5688A5CE" w14:textId="77777777" w:rsidR="004312E3" w:rsidRDefault="004312E3" w:rsidP="004312E3">
      <w:pPr>
        <w:keepNext/>
        <w:ind w:left="720"/>
      </w:pPr>
      <w:r>
        <w:rPr>
          <w:noProof/>
        </w:rPr>
        <w:drawing>
          <wp:inline distT="0" distB="0" distL="0" distR="0" wp14:anchorId="351B403F" wp14:editId="717C8EB2">
            <wp:extent cx="4933950" cy="1336604"/>
            <wp:effectExtent l="19050" t="19050" r="19050" b="16510"/>
            <wp:docPr id="2074584382" name="Imagen 2074584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4962264" cy="1344274"/>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534DA361" w14:textId="6213C5E8" w:rsidR="004312E3" w:rsidRPr="00C81977" w:rsidRDefault="004312E3" w:rsidP="004312E3">
      <w:pPr>
        <w:pStyle w:val="Descripcin"/>
        <w:jc w:val="center"/>
        <w:rPr>
          <w:lang w:val="es-ES"/>
        </w:rPr>
      </w:pPr>
      <w:bookmarkStart w:id="567" w:name="_Toc163215145"/>
      <w:bookmarkStart w:id="568" w:name="_Toc167295547"/>
      <w:r>
        <w:t xml:space="preserve">Imagen </w:t>
      </w:r>
      <w:r>
        <w:fldChar w:fldCharType="begin"/>
      </w:r>
      <w:r>
        <w:instrText xml:space="preserve"> SEQ Imagen \* ARABIC </w:instrText>
      </w:r>
      <w:r>
        <w:fldChar w:fldCharType="separate"/>
      </w:r>
      <w:r w:rsidR="00562282">
        <w:rPr>
          <w:noProof/>
        </w:rPr>
        <w:t>216</w:t>
      </w:r>
      <w:r>
        <w:fldChar w:fldCharType="end"/>
      </w:r>
      <w:r w:rsidRPr="0020335A">
        <w:t xml:space="preserve">: Servicio de Control - </w:t>
      </w:r>
      <w:r>
        <w:t xml:space="preserve">Lista de </w:t>
      </w:r>
      <w:r w:rsidRPr="0020335A">
        <w:t>Metas Programadas</w:t>
      </w:r>
      <w:bookmarkEnd w:id="567"/>
      <w:bookmarkEnd w:id="568"/>
    </w:p>
    <w:p w14:paraId="6481AE62" w14:textId="77777777" w:rsidR="004312E3" w:rsidRPr="00515CFB" w:rsidRDefault="004312E3" w:rsidP="004312E3">
      <w:pPr>
        <w:ind w:left="720"/>
        <w:rPr>
          <w:rFonts w:cs="Arial"/>
          <w:szCs w:val="22"/>
          <w:lang w:val="es-ES" w:eastAsia="es-PE"/>
        </w:rPr>
      </w:pPr>
      <w:r w:rsidRPr="00515CFB">
        <w:rPr>
          <w:szCs w:val="22"/>
          <w:lang w:val="es-ES"/>
        </w:rPr>
        <w:t>En la ventana “Metas programadas según fecha de término” se visualiza:</w:t>
      </w:r>
      <w:r w:rsidRPr="00515CFB">
        <w:rPr>
          <w:rFonts w:cs="Arial"/>
          <w:szCs w:val="22"/>
          <w:lang w:val="es-ES" w:eastAsia="es-PE"/>
        </w:rPr>
        <w:t xml:space="preserve"> El año, mes y meta.</w:t>
      </w:r>
    </w:p>
    <w:p w14:paraId="5E0BBFE3" w14:textId="77777777" w:rsidR="004312E3" w:rsidRDefault="004312E3" w:rsidP="004312E3">
      <w:pPr>
        <w:ind w:left="720"/>
        <w:rPr>
          <w:rFonts w:cs="Arial"/>
          <w:sz w:val="20"/>
          <w:lang w:val="es-ES" w:eastAsia="es-PE"/>
        </w:rPr>
      </w:pPr>
    </w:p>
    <w:p w14:paraId="03CD62F3" w14:textId="77777777" w:rsidR="004312E3" w:rsidRDefault="004312E3" w:rsidP="004312E3">
      <w:pPr>
        <w:ind w:left="720"/>
        <w:rPr>
          <w:lang w:val="es-ES"/>
        </w:rPr>
      </w:pPr>
      <w:bookmarkStart w:id="569" w:name="_Toc163230847"/>
      <w:bookmarkStart w:id="570" w:name="_Toc167295640"/>
      <w:r w:rsidRPr="00C00BD0">
        <w:rPr>
          <w:rStyle w:val="Ttulo3Car"/>
          <w:u w:val="single"/>
        </w:rPr>
        <w:t>Sección Otros Servicios:</w:t>
      </w:r>
      <w:bookmarkEnd w:id="569"/>
      <w:bookmarkEnd w:id="570"/>
      <w:r>
        <w:rPr>
          <w:b/>
          <w:bCs/>
          <w:lang w:val="es-ES"/>
        </w:rPr>
        <w:t xml:space="preserve"> </w:t>
      </w:r>
      <w:r w:rsidRPr="0005635A">
        <w:rPr>
          <w:lang w:val="es-ES"/>
        </w:rPr>
        <w:t xml:space="preserve">Para </w:t>
      </w:r>
      <w:r>
        <w:rPr>
          <w:lang w:val="es-ES"/>
        </w:rPr>
        <w:t xml:space="preserve">visualizar los </w:t>
      </w:r>
      <w:r w:rsidRPr="00D83D1A">
        <w:rPr>
          <w:lang w:val="es-ES"/>
        </w:rPr>
        <w:t>Servicios Relacionados, Otros Productos, Conducción OUO y Operativos de Control P</w:t>
      </w:r>
      <w:r>
        <w:rPr>
          <w:lang w:val="es-ES"/>
        </w:rPr>
        <w:t>AC</w:t>
      </w:r>
      <w:r w:rsidRPr="00D83D1A">
        <w:rPr>
          <w:lang w:val="es-ES"/>
        </w:rPr>
        <w:t xml:space="preserve"> - OP</w:t>
      </w:r>
      <w:r>
        <w:rPr>
          <w:lang w:val="es-ES"/>
        </w:rPr>
        <w:t>.</w:t>
      </w:r>
    </w:p>
    <w:p w14:paraId="7959C4F0" w14:textId="77777777" w:rsidR="004312E3" w:rsidRDefault="004312E3" w:rsidP="004312E3">
      <w:pPr>
        <w:ind w:left="720"/>
        <w:rPr>
          <w:lang w:val="es-ES"/>
        </w:rPr>
      </w:pPr>
      <w:r>
        <w:rPr>
          <w:lang w:val="es-ES"/>
        </w:rPr>
        <w:t xml:space="preserve">Primeramente, debe seleccionar un registro de la lista y en </w:t>
      </w:r>
      <w:r>
        <w:rPr>
          <w:noProof/>
          <w:lang w:val="es-ES"/>
        </w:rPr>
        <w:drawing>
          <wp:inline distT="0" distB="0" distL="0" distR="0" wp14:anchorId="527B2C63" wp14:editId="5A62B731">
            <wp:extent cx="159026" cy="159026"/>
            <wp:effectExtent l="0" t="0" r="0" b="0"/>
            <wp:docPr id="2074584383" name="Gráfico 2074584383" descr="Engranaje único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168225" name="Gráfico 814168225" descr="Engranaje único con relleno sólido"/>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flipV="1">
                      <a:off x="0" y="0"/>
                      <a:ext cx="165778" cy="165778"/>
                    </a:xfrm>
                    <a:prstGeom prst="rect">
                      <a:avLst/>
                    </a:prstGeom>
                  </pic:spPr>
                </pic:pic>
              </a:graphicData>
            </a:graphic>
          </wp:inline>
        </w:drawing>
      </w:r>
      <w:r>
        <w:rPr>
          <w:lang w:val="es-ES"/>
        </w:rPr>
        <w:t>Acciones hacer clic en</w:t>
      </w:r>
      <w:r w:rsidRPr="002A47A2">
        <w:rPr>
          <w:noProof/>
        </w:rPr>
        <w:t xml:space="preserve"> </w:t>
      </w:r>
      <w:r>
        <w:rPr>
          <w:lang w:val="es-ES"/>
        </w:rPr>
        <w:t>“Otros Servicios”</w:t>
      </w:r>
    </w:p>
    <w:p w14:paraId="03E52207" w14:textId="77777777" w:rsidR="004312E3" w:rsidRDefault="004312E3" w:rsidP="004312E3">
      <w:pPr>
        <w:keepNext/>
        <w:ind w:left="720"/>
      </w:pPr>
      <w:r>
        <w:rPr>
          <w:noProof/>
        </w:rPr>
        <w:lastRenderedPageBreak/>
        <w:drawing>
          <wp:anchor distT="0" distB="0" distL="114300" distR="114300" simplePos="0" relativeHeight="252089349" behindDoc="0" locked="0" layoutInCell="1" allowOverlap="1" wp14:anchorId="181ABBDA" wp14:editId="54A566FF">
            <wp:simplePos x="0" y="0"/>
            <wp:positionH relativeFrom="margin">
              <wp:posOffset>5083973</wp:posOffset>
            </wp:positionH>
            <wp:positionV relativeFrom="paragraph">
              <wp:posOffset>1373044</wp:posOffset>
            </wp:positionV>
            <wp:extent cx="206456" cy="221075"/>
            <wp:effectExtent l="0" t="7302" r="0" b="0"/>
            <wp:wrapNone/>
            <wp:docPr id="2085334535" name="Gráfico 2085334535"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206456" cy="2210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686D2571" wp14:editId="3E4253F7">
            <wp:extent cx="4953572" cy="1871932"/>
            <wp:effectExtent l="19050" t="19050" r="19050" b="14605"/>
            <wp:docPr id="371519451" name="Imagen 371519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4975887" cy="1880365"/>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08571D52" w14:textId="34385669" w:rsidR="004312E3" w:rsidRPr="00515CFB" w:rsidRDefault="004312E3" w:rsidP="004312E3">
      <w:pPr>
        <w:pStyle w:val="Descripcin"/>
        <w:jc w:val="center"/>
        <w:rPr>
          <w:lang w:val="es-ES"/>
        </w:rPr>
      </w:pPr>
      <w:bookmarkStart w:id="571" w:name="_Toc163215146"/>
      <w:bookmarkStart w:id="572" w:name="_Toc167295548"/>
      <w:r>
        <w:t xml:space="preserve">Imagen </w:t>
      </w:r>
      <w:r>
        <w:fldChar w:fldCharType="begin"/>
      </w:r>
      <w:r>
        <w:instrText xml:space="preserve"> SEQ Imagen \* ARABIC </w:instrText>
      </w:r>
      <w:r>
        <w:fldChar w:fldCharType="separate"/>
      </w:r>
      <w:r w:rsidR="00562282">
        <w:rPr>
          <w:noProof/>
        </w:rPr>
        <w:t>217</w:t>
      </w:r>
      <w:r>
        <w:fldChar w:fldCharType="end"/>
      </w:r>
      <w:r>
        <w:t>:Planes Operativos Anuales - Otros Servicios</w:t>
      </w:r>
      <w:bookmarkEnd w:id="571"/>
      <w:bookmarkEnd w:id="572"/>
    </w:p>
    <w:p w14:paraId="110C7DCD" w14:textId="77777777" w:rsidR="004312E3" w:rsidRDefault="004312E3" w:rsidP="004312E3">
      <w:pPr>
        <w:ind w:left="720"/>
        <w:rPr>
          <w:lang w:val="es-ES"/>
        </w:rPr>
      </w:pPr>
      <w:r>
        <w:rPr>
          <w:lang w:val="es-ES"/>
        </w:rPr>
        <w:t>Seguidamente se desplegará el formulario “</w:t>
      </w:r>
      <w:r w:rsidRPr="00D83D1A">
        <w:rPr>
          <w:lang w:val="es-ES"/>
        </w:rPr>
        <w:t>Servicios Relacionados, Otros Productos, Conducción OUO y Operativos de Control P</w:t>
      </w:r>
      <w:r>
        <w:rPr>
          <w:lang w:val="es-ES"/>
        </w:rPr>
        <w:t>AC</w:t>
      </w:r>
      <w:r w:rsidRPr="00D83D1A">
        <w:rPr>
          <w:lang w:val="es-ES"/>
        </w:rPr>
        <w:t xml:space="preserve"> - OP</w:t>
      </w:r>
      <w:r>
        <w:rPr>
          <w:lang w:val="es-ES"/>
        </w:rPr>
        <w:t xml:space="preserve">”: </w:t>
      </w:r>
    </w:p>
    <w:p w14:paraId="2742DEFE" w14:textId="77777777" w:rsidR="004312E3" w:rsidRDefault="004312E3" w:rsidP="004312E3">
      <w:pPr>
        <w:keepNext/>
        <w:ind w:left="720"/>
      </w:pPr>
      <w:r>
        <w:rPr>
          <w:noProof/>
        </w:rPr>
        <w:drawing>
          <wp:inline distT="0" distB="0" distL="0" distR="0" wp14:anchorId="119C047F" wp14:editId="296546D8">
            <wp:extent cx="4984271" cy="2529905"/>
            <wp:effectExtent l="19050" t="19050" r="26035" b="22860"/>
            <wp:docPr id="2085334549" name="Imagen 2085334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srcRect l="20036"/>
                    <a:stretch/>
                  </pic:blipFill>
                  <pic:spPr bwMode="auto">
                    <a:xfrm>
                      <a:off x="0" y="0"/>
                      <a:ext cx="5016605" cy="2546317"/>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4B716E9F" w14:textId="1C7A0E9D" w:rsidR="004312E3" w:rsidRDefault="004312E3" w:rsidP="004312E3">
      <w:pPr>
        <w:pStyle w:val="Descripcin"/>
        <w:jc w:val="center"/>
        <w:rPr>
          <w:lang w:val="es-ES"/>
        </w:rPr>
      </w:pPr>
      <w:bookmarkStart w:id="573" w:name="_Toc163215147"/>
      <w:bookmarkStart w:id="574" w:name="_Toc167295549"/>
      <w:r>
        <w:t xml:space="preserve">Imagen </w:t>
      </w:r>
      <w:r>
        <w:fldChar w:fldCharType="begin"/>
      </w:r>
      <w:r>
        <w:instrText xml:space="preserve"> SEQ Imagen \* ARABIC </w:instrText>
      </w:r>
      <w:r>
        <w:fldChar w:fldCharType="separate"/>
      </w:r>
      <w:r w:rsidR="00562282">
        <w:rPr>
          <w:noProof/>
        </w:rPr>
        <w:t>218</w:t>
      </w:r>
      <w:r>
        <w:fldChar w:fldCharType="end"/>
      </w:r>
      <w:r w:rsidRPr="00F33C5D">
        <w:t xml:space="preserve">:Planes Operativos Anuales - </w:t>
      </w:r>
      <w:r>
        <w:t>Lista Otros Servicios</w:t>
      </w:r>
      <w:bookmarkEnd w:id="573"/>
      <w:bookmarkEnd w:id="574"/>
    </w:p>
    <w:p w14:paraId="59AD9404" w14:textId="77777777" w:rsidR="004312E3" w:rsidRDefault="004312E3" w:rsidP="004312E3">
      <w:pPr>
        <w:ind w:left="720"/>
        <w:rPr>
          <w:lang w:val="es-ES"/>
        </w:rPr>
      </w:pPr>
      <w:r>
        <w:rPr>
          <w:b/>
          <w:bCs/>
          <w:noProof/>
          <w:lang w:val="es-ES"/>
        </w:rPr>
        <w:drawing>
          <wp:inline distT="0" distB="0" distL="0" distR="0" wp14:anchorId="2D5B839E" wp14:editId="2AD51240">
            <wp:extent cx="258793" cy="258793"/>
            <wp:effectExtent l="0" t="0" r="8255" b="8255"/>
            <wp:docPr id="2085334556" name="Gráfico 2085334556" descr="Lup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738536" name="Gráfico 1611738536" descr="Lupa con relleno sólido"/>
                    <pic:cNvPicPr/>
                  </pic:nvPicPr>
                  <pic:blipFill>
                    <a:blip r:embed="rId38" cstate="print">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262304" cy="262304"/>
                    </a:xfrm>
                    <a:prstGeom prst="rect">
                      <a:avLst/>
                    </a:prstGeom>
                  </pic:spPr>
                </pic:pic>
              </a:graphicData>
            </a:graphic>
          </wp:inline>
        </w:drawing>
      </w:r>
      <w:r w:rsidRPr="00842563">
        <w:rPr>
          <w:b/>
          <w:bCs/>
          <w:lang w:val="es-ES"/>
        </w:rPr>
        <w:t>Sección Filtro de Búsqueda:</w:t>
      </w:r>
      <w:r>
        <w:rPr>
          <w:lang w:val="es-ES"/>
        </w:rPr>
        <w:t xml:space="preserve"> Se puede </w:t>
      </w:r>
      <w:r w:rsidRPr="002A66EA">
        <w:rPr>
          <w:lang w:val="es-ES"/>
        </w:rPr>
        <w:t xml:space="preserve">buscar </w:t>
      </w:r>
      <w:r w:rsidRPr="00D83D1A">
        <w:rPr>
          <w:lang w:val="es-ES"/>
        </w:rPr>
        <w:t xml:space="preserve">Servicios Relacionados, Otros Productos, Conducción OUO y Operativos de Control </w:t>
      </w:r>
      <w:proofErr w:type="spellStart"/>
      <w:r w:rsidRPr="00D83D1A">
        <w:rPr>
          <w:lang w:val="es-ES"/>
        </w:rPr>
        <w:t>P</w:t>
      </w:r>
      <w:r>
        <w:rPr>
          <w:lang w:val="es-ES"/>
        </w:rPr>
        <w:t>ac</w:t>
      </w:r>
      <w:proofErr w:type="spellEnd"/>
      <w:r w:rsidRPr="00D83D1A">
        <w:rPr>
          <w:lang w:val="es-ES"/>
        </w:rPr>
        <w:t xml:space="preserve"> </w:t>
      </w:r>
      <w:r>
        <w:rPr>
          <w:lang w:val="es-ES"/>
        </w:rPr>
        <w:t>–</w:t>
      </w:r>
      <w:r w:rsidRPr="00D83D1A">
        <w:rPr>
          <w:lang w:val="es-ES"/>
        </w:rPr>
        <w:t xml:space="preserve"> OP</w:t>
      </w:r>
      <w:r w:rsidRPr="002A66EA">
        <w:rPr>
          <w:lang w:val="es-ES"/>
        </w:rPr>
        <w:t xml:space="preserve"> utilizando los filtros disponibles</w:t>
      </w:r>
      <w:r>
        <w:rPr>
          <w:lang w:val="es-ES"/>
        </w:rPr>
        <w:t xml:space="preserve"> Tipo de actividad.</w:t>
      </w:r>
    </w:p>
    <w:p w14:paraId="73143784" w14:textId="77777777" w:rsidR="004312E3" w:rsidRDefault="004312E3" w:rsidP="004312E3">
      <w:pPr>
        <w:ind w:left="720"/>
        <w:rPr>
          <w:lang w:val="es-ES"/>
        </w:rPr>
      </w:pPr>
      <w:r w:rsidRPr="002A66EA">
        <w:rPr>
          <w:lang w:val="es-ES"/>
        </w:rPr>
        <w:t xml:space="preserve">Luego </w:t>
      </w:r>
      <w:r>
        <w:rPr>
          <w:lang w:val="es-ES"/>
        </w:rPr>
        <w:t>ingresar</w:t>
      </w:r>
      <w:r w:rsidRPr="002A66EA">
        <w:rPr>
          <w:lang w:val="es-ES"/>
        </w:rPr>
        <w:t xml:space="preserve"> los criterios de búsqueda, ha</w:t>
      </w:r>
      <w:r>
        <w:rPr>
          <w:lang w:val="es-ES"/>
        </w:rPr>
        <w:t xml:space="preserve">cer </w:t>
      </w:r>
      <w:r w:rsidRPr="002A66EA">
        <w:rPr>
          <w:lang w:val="es-ES"/>
        </w:rPr>
        <w:t>clic en "Buscar".</w:t>
      </w:r>
    </w:p>
    <w:p w14:paraId="69A2A987" w14:textId="77777777" w:rsidR="004312E3" w:rsidRPr="002A66EA" w:rsidRDefault="004312E3" w:rsidP="004312E3">
      <w:pPr>
        <w:ind w:left="720"/>
        <w:rPr>
          <w:lang w:val="es-ES"/>
        </w:rPr>
      </w:pPr>
    </w:p>
    <w:p w14:paraId="204E9382" w14:textId="77777777" w:rsidR="004312E3" w:rsidRDefault="004312E3" w:rsidP="004312E3">
      <w:pPr>
        <w:keepNext/>
        <w:ind w:left="720"/>
      </w:pPr>
      <w:r>
        <w:rPr>
          <w:noProof/>
        </w:rPr>
        <w:lastRenderedPageBreak/>
        <w:drawing>
          <wp:inline distT="0" distB="0" distL="0" distR="0" wp14:anchorId="4B29F086" wp14:editId="22FD2544">
            <wp:extent cx="4906633" cy="2472674"/>
            <wp:effectExtent l="19050" t="19050" r="27940" b="23495"/>
            <wp:docPr id="2085334557" name="Imagen 2085334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srcRect l="19763"/>
                    <a:stretch/>
                  </pic:blipFill>
                  <pic:spPr bwMode="auto">
                    <a:xfrm>
                      <a:off x="0" y="0"/>
                      <a:ext cx="4950240" cy="2494650"/>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017DB88C" w14:textId="6BF680A2" w:rsidR="004312E3" w:rsidRDefault="004312E3" w:rsidP="004312E3">
      <w:pPr>
        <w:pStyle w:val="Descripcin"/>
        <w:jc w:val="center"/>
        <w:rPr>
          <w:lang w:val="es-ES"/>
        </w:rPr>
      </w:pPr>
      <w:bookmarkStart w:id="575" w:name="_Toc163215148"/>
      <w:bookmarkStart w:id="576" w:name="_Toc167295550"/>
      <w:r>
        <w:t xml:space="preserve">Imagen </w:t>
      </w:r>
      <w:r>
        <w:fldChar w:fldCharType="begin"/>
      </w:r>
      <w:r>
        <w:instrText xml:space="preserve"> SEQ Imagen \* ARABIC </w:instrText>
      </w:r>
      <w:r>
        <w:fldChar w:fldCharType="separate"/>
      </w:r>
      <w:r w:rsidR="00562282">
        <w:rPr>
          <w:noProof/>
        </w:rPr>
        <w:t>219</w:t>
      </w:r>
      <w:r>
        <w:fldChar w:fldCharType="end"/>
      </w:r>
      <w:r w:rsidRPr="005C21D0">
        <w:t>:Planes Operativos Anuales - Lista Otros Servicios</w:t>
      </w:r>
      <w:r>
        <w:t>/Sección búsqueda</w:t>
      </w:r>
      <w:bookmarkEnd w:id="575"/>
      <w:bookmarkEnd w:id="576"/>
    </w:p>
    <w:p w14:paraId="4F1D8FED" w14:textId="0D2B5C68" w:rsidR="004312E3" w:rsidRPr="00515CFB" w:rsidRDefault="004312E3" w:rsidP="00F52FDE">
      <w:pPr>
        <w:pStyle w:val="Prrafodelista"/>
        <w:numPr>
          <w:ilvl w:val="0"/>
          <w:numId w:val="87"/>
        </w:numPr>
        <w:rPr>
          <w:lang w:val="es-ES"/>
        </w:rPr>
      </w:pPr>
      <w:r w:rsidRPr="00515CFB">
        <w:rPr>
          <w:lang w:val="es-ES"/>
        </w:rPr>
        <w:t xml:space="preserve">Filtros de búsqueda: </w:t>
      </w:r>
    </w:p>
    <w:p w14:paraId="3C27525D" w14:textId="77777777" w:rsidR="004312E3" w:rsidRPr="00515CFB" w:rsidRDefault="004312E3" w:rsidP="00F52FDE">
      <w:pPr>
        <w:pStyle w:val="Prrafodelista"/>
        <w:numPr>
          <w:ilvl w:val="0"/>
          <w:numId w:val="25"/>
        </w:numPr>
        <w:ind w:left="1624"/>
        <w:rPr>
          <w:rFonts w:cs="Times New Roman"/>
          <w:lang w:val="es-ES" w:eastAsia="es-ES"/>
        </w:rPr>
      </w:pPr>
      <w:r w:rsidRPr="00515CFB">
        <w:rPr>
          <w:rFonts w:cs="Times New Roman"/>
          <w:b/>
          <w:bCs/>
          <w:lang w:val="es-ES" w:eastAsia="es-ES"/>
        </w:rPr>
        <w:t>Tipo de actividad</w:t>
      </w:r>
      <w:r w:rsidRPr="00515CFB">
        <w:rPr>
          <w:rFonts w:cs="Times New Roman"/>
          <w:lang w:val="es-ES" w:eastAsia="es-ES"/>
        </w:rPr>
        <w:t xml:space="preserve">: el usuario puede seleccionar servicios relacionados, conducción del </w:t>
      </w:r>
      <w:r>
        <w:rPr>
          <w:rFonts w:cs="Times New Roman"/>
          <w:lang w:val="es-ES" w:eastAsia="es-ES"/>
        </w:rPr>
        <w:t>O</w:t>
      </w:r>
      <w:r w:rsidRPr="00515CFB">
        <w:rPr>
          <w:rFonts w:cs="Times New Roman"/>
          <w:lang w:val="es-ES" w:eastAsia="es-ES"/>
        </w:rPr>
        <w:t>UO, Otros productos, Operativos de control</w:t>
      </w:r>
    </w:p>
    <w:p w14:paraId="4B8F81DE" w14:textId="1110B5D7" w:rsidR="004312E3" w:rsidRPr="00515CFB" w:rsidRDefault="004312E3" w:rsidP="00F52FDE">
      <w:pPr>
        <w:pStyle w:val="Prrafodelista"/>
        <w:numPr>
          <w:ilvl w:val="0"/>
          <w:numId w:val="87"/>
        </w:numPr>
        <w:rPr>
          <w:rFonts w:cs="Times New Roman"/>
          <w:lang w:val="es-ES" w:eastAsia="es-ES"/>
        </w:rPr>
      </w:pPr>
      <w:r w:rsidRPr="00515CFB">
        <w:rPr>
          <w:bdr w:val="single" w:sz="12" w:space="0" w:color="CC0000"/>
          <w:lang w:val="es-ES"/>
        </w:rPr>
        <w:t xml:space="preserve"> </w:t>
      </w:r>
      <w:proofErr w:type="gramStart"/>
      <w:r w:rsidRPr="00515CFB">
        <w:rPr>
          <w:bdr w:val="single" w:sz="12" w:space="0" w:color="CC0000"/>
          <w:lang w:val="es-ES"/>
        </w:rPr>
        <w:t xml:space="preserve">Buscar </w:t>
      </w:r>
      <w:r w:rsidRPr="00515CFB">
        <w:rPr>
          <w:lang w:val="es-ES"/>
        </w:rPr>
        <w:t>:</w:t>
      </w:r>
      <w:proofErr w:type="gramEnd"/>
      <w:r w:rsidRPr="00515CFB">
        <w:rPr>
          <w:lang w:val="es-ES"/>
        </w:rPr>
        <w:t xml:space="preserve"> Se hace uso para realizar la búsqueda, posterior al ingreso de un criterio de búsqueda.</w:t>
      </w:r>
    </w:p>
    <w:p w14:paraId="5B75F172" w14:textId="77777777" w:rsidR="004312E3" w:rsidRPr="00515CFB" w:rsidRDefault="004312E3" w:rsidP="00F52FDE">
      <w:pPr>
        <w:pStyle w:val="Prrafodelista"/>
        <w:numPr>
          <w:ilvl w:val="0"/>
          <w:numId w:val="87"/>
        </w:numPr>
        <w:rPr>
          <w:rFonts w:cs="Times New Roman"/>
          <w:lang w:val="es-ES" w:eastAsia="es-ES"/>
        </w:rPr>
      </w:pPr>
      <w:r w:rsidRPr="00515CFB">
        <w:rPr>
          <w:bdr w:val="single" w:sz="12" w:space="0" w:color="CC0000"/>
          <w:lang w:val="es-ES"/>
        </w:rPr>
        <w:t xml:space="preserve"> </w:t>
      </w:r>
      <w:proofErr w:type="gramStart"/>
      <w:r w:rsidRPr="00515CFB">
        <w:rPr>
          <w:bdr w:val="single" w:sz="12" w:space="0" w:color="CC0000"/>
          <w:lang w:val="es-ES"/>
        </w:rPr>
        <w:t xml:space="preserve">Limpiar </w:t>
      </w:r>
      <w:r w:rsidRPr="00515CFB">
        <w:rPr>
          <w:lang w:val="es-ES"/>
        </w:rPr>
        <w:t>:</w:t>
      </w:r>
      <w:proofErr w:type="gramEnd"/>
      <w:r w:rsidRPr="00515CFB">
        <w:rPr>
          <w:lang w:val="es-ES"/>
        </w:rPr>
        <w:t xml:space="preserve"> Permite eliminar los criterios de búsqueda y empezar de nuevo.</w:t>
      </w:r>
    </w:p>
    <w:p w14:paraId="56BC8D69" w14:textId="77777777" w:rsidR="004312E3" w:rsidRDefault="004312E3" w:rsidP="004312E3">
      <w:pPr>
        <w:rPr>
          <w:lang w:val="es-ES"/>
        </w:rPr>
      </w:pPr>
    </w:p>
    <w:p w14:paraId="1A89DDAC" w14:textId="77777777" w:rsidR="004312E3" w:rsidRDefault="004312E3" w:rsidP="004312E3">
      <w:pPr>
        <w:ind w:left="720"/>
        <w:rPr>
          <w:lang w:val="es-ES"/>
        </w:rPr>
      </w:pPr>
      <w:r>
        <w:rPr>
          <w:lang w:val="es-ES"/>
        </w:rPr>
        <w:t>Como ejemplo seleccionaremos Servicios Relacionados. En la columna acciones de la tabla se muestra las tres opciones que tiene acceso el usuario.</w:t>
      </w:r>
    </w:p>
    <w:p w14:paraId="3609D1DF" w14:textId="77777777" w:rsidR="004312E3" w:rsidRDefault="004312E3" w:rsidP="004312E3">
      <w:pPr>
        <w:keepNext/>
        <w:ind w:left="720"/>
      </w:pPr>
      <w:r>
        <w:rPr>
          <w:noProof/>
        </w:rPr>
        <w:drawing>
          <wp:inline distT="0" distB="0" distL="0" distR="0" wp14:anchorId="648B5A59" wp14:editId="5115EE75">
            <wp:extent cx="4949765" cy="2885394"/>
            <wp:effectExtent l="19050" t="19050" r="22860" b="10795"/>
            <wp:docPr id="2085334559" name="Imagen 2085334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a:srcRect l="19896" b="-12"/>
                    <a:stretch/>
                  </pic:blipFill>
                  <pic:spPr bwMode="auto">
                    <a:xfrm>
                      <a:off x="0" y="0"/>
                      <a:ext cx="4983306" cy="2904946"/>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31C52F4E" w14:textId="1C43911E" w:rsidR="004312E3" w:rsidRDefault="004312E3" w:rsidP="004312E3">
      <w:pPr>
        <w:pStyle w:val="Descripcin"/>
        <w:jc w:val="center"/>
        <w:rPr>
          <w:lang w:val="es-ES"/>
        </w:rPr>
      </w:pPr>
      <w:bookmarkStart w:id="577" w:name="_Toc163215149"/>
      <w:bookmarkStart w:id="578" w:name="_Toc167295551"/>
      <w:r>
        <w:t xml:space="preserve">Imagen </w:t>
      </w:r>
      <w:r>
        <w:fldChar w:fldCharType="begin"/>
      </w:r>
      <w:r>
        <w:instrText xml:space="preserve"> SEQ Imagen \* ARABIC </w:instrText>
      </w:r>
      <w:r>
        <w:fldChar w:fldCharType="separate"/>
      </w:r>
      <w:r w:rsidR="00562282">
        <w:rPr>
          <w:noProof/>
        </w:rPr>
        <w:t>220</w:t>
      </w:r>
      <w:r>
        <w:fldChar w:fldCharType="end"/>
      </w:r>
      <w:r w:rsidRPr="00D1599F">
        <w:t>:Planes Operativos Anuales - Lista Otros Servicios</w:t>
      </w:r>
      <w:r>
        <w:t>/Acciones</w:t>
      </w:r>
      <w:bookmarkEnd w:id="577"/>
      <w:bookmarkEnd w:id="578"/>
    </w:p>
    <w:p w14:paraId="74B48E43" w14:textId="77777777" w:rsidR="004312E3" w:rsidRDefault="004312E3" w:rsidP="004312E3">
      <w:pPr>
        <w:ind w:left="720"/>
        <w:rPr>
          <w:lang w:val="es-ES"/>
        </w:rPr>
      </w:pPr>
    </w:p>
    <w:p w14:paraId="4DC292C1" w14:textId="77777777" w:rsidR="004312E3" w:rsidRDefault="004312E3" w:rsidP="004312E3">
      <w:pPr>
        <w:ind w:left="720"/>
        <w:rPr>
          <w:lang w:val="es-ES"/>
        </w:rPr>
      </w:pPr>
      <w:r w:rsidRPr="00C00BD0">
        <w:rPr>
          <w:b/>
          <w:lang w:val="es-ES"/>
        </w:rPr>
        <w:lastRenderedPageBreak/>
        <w:t>Opción 1: Editar Servicio Simultaneo:</w:t>
      </w:r>
      <w:r>
        <w:rPr>
          <w:b/>
          <w:bCs/>
          <w:lang w:val="es-ES"/>
        </w:rPr>
        <w:t xml:space="preserve"> </w:t>
      </w:r>
      <w:r>
        <w:rPr>
          <w:lang w:val="es-ES"/>
        </w:rPr>
        <w:t>Para editar un servicio relacionado.</w:t>
      </w:r>
    </w:p>
    <w:p w14:paraId="3C84DE0A" w14:textId="77777777" w:rsidR="004312E3" w:rsidRPr="00C81977" w:rsidRDefault="004312E3" w:rsidP="004312E3">
      <w:pPr>
        <w:ind w:left="720"/>
        <w:rPr>
          <w:lang w:val="es-ES"/>
        </w:rPr>
      </w:pPr>
      <w:r w:rsidRPr="00C81977">
        <w:rPr>
          <w:lang w:val="es-ES"/>
        </w:rPr>
        <w:t xml:space="preserve">Primero se debe elegir un registro de la lista y </w:t>
      </w:r>
      <w:r>
        <w:rPr>
          <w:lang w:val="es-ES"/>
        </w:rPr>
        <w:t xml:space="preserve">luego </w:t>
      </w:r>
      <w:r w:rsidRPr="00C81977">
        <w:rPr>
          <w:lang w:val="es-ES"/>
        </w:rPr>
        <w:t xml:space="preserve">dar clic en </w:t>
      </w:r>
      <w:r>
        <w:rPr>
          <w:noProof/>
        </w:rPr>
        <w:drawing>
          <wp:inline distT="0" distB="0" distL="0" distR="0" wp14:anchorId="5169EE72" wp14:editId="67ED737D">
            <wp:extent cx="190500" cy="180975"/>
            <wp:effectExtent l="0" t="0" r="0" b="9525"/>
            <wp:docPr id="2085334561" name="Imagen 2085334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190500" cy="180975"/>
                    </a:xfrm>
                    <a:prstGeom prst="rect">
                      <a:avLst/>
                    </a:prstGeom>
                  </pic:spPr>
                </pic:pic>
              </a:graphicData>
            </a:graphic>
          </wp:inline>
        </w:drawing>
      </w:r>
      <w:r>
        <w:rPr>
          <w:lang w:val="es-ES"/>
        </w:rPr>
        <w:t>Editar Servicio.</w:t>
      </w:r>
    </w:p>
    <w:p w14:paraId="5046FD00" w14:textId="77777777" w:rsidR="004312E3" w:rsidRDefault="004312E3" w:rsidP="004312E3">
      <w:pPr>
        <w:ind w:left="720"/>
        <w:rPr>
          <w:rFonts w:cs="Arial"/>
          <w:sz w:val="20"/>
          <w:lang w:val="es-ES" w:eastAsia="es-PE"/>
        </w:rPr>
      </w:pPr>
    </w:p>
    <w:p w14:paraId="4E64BAE5" w14:textId="77777777" w:rsidR="004312E3" w:rsidRDefault="004312E3" w:rsidP="004312E3">
      <w:pPr>
        <w:keepNext/>
        <w:ind w:left="720"/>
      </w:pPr>
      <w:r>
        <w:rPr>
          <w:noProof/>
        </w:rPr>
        <w:drawing>
          <wp:anchor distT="0" distB="0" distL="114300" distR="114300" simplePos="0" relativeHeight="252092421" behindDoc="0" locked="0" layoutInCell="1" allowOverlap="1" wp14:anchorId="1B7467B7" wp14:editId="5BBBA122">
            <wp:simplePos x="0" y="0"/>
            <wp:positionH relativeFrom="margin">
              <wp:posOffset>4853444</wp:posOffset>
            </wp:positionH>
            <wp:positionV relativeFrom="paragraph">
              <wp:posOffset>1739971</wp:posOffset>
            </wp:positionV>
            <wp:extent cx="190854" cy="204368"/>
            <wp:effectExtent l="0" t="6668" r="0" b="0"/>
            <wp:wrapNone/>
            <wp:docPr id="2085334562" name="Gráfico 2085334562"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190854" cy="204368"/>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48218465" wp14:editId="48E0F7E0">
            <wp:extent cx="4941139" cy="2553900"/>
            <wp:effectExtent l="19050" t="19050" r="12065" b="18415"/>
            <wp:docPr id="2085334563" name="Imagen 2085334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a:srcRect l="16162" b="2346"/>
                    <a:stretch/>
                  </pic:blipFill>
                  <pic:spPr bwMode="auto">
                    <a:xfrm>
                      <a:off x="0" y="0"/>
                      <a:ext cx="4971597" cy="2569642"/>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0962D17D" w14:textId="341E5F0D" w:rsidR="004312E3" w:rsidRDefault="004312E3" w:rsidP="004312E3">
      <w:pPr>
        <w:pStyle w:val="Descripcin"/>
        <w:jc w:val="center"/>
        <w:rPr>
          <w:rFonts w:cs="Arial"/>
          <w:sz w:val="20"/>
          <w:lang w:val="es-ES" w:eastAsia="es-PE"/>
        </w:rPr>
      </w:pPr>
      <w:bookmarkStart w:id="579" w:name="_Toc163215150"/>
      <w:bookmarkStart w:id="580" w:name="_Toc167295552"/>
      <w:r>
        <w:t xml:space="preserve">Imagen </w:t>
      </w:r>
      <w:r>
        <w:fldChar w:fldCharType="begin"/>
      </w:r>
      <w:r>
        <w:instrText xml:space="preserve"> SEQ Imagen \* ARABIC </w:instrText>
      </w:r>
      <w:r>
        <w:fldChar w:fldCharType="separate"/>
      </w:r>
      <w:r w:rsidR="00562282">
        <w:rPr>
          <w:noProof/>
        </w:rPr>
        <w:t>221</w:t>
      </w:r>
      <w:r>
        <w:fldChar w:fldCharType="end"/>
      </w:r>
      <w:r w:rsidRPr="00C24619">
        <w:t xml:space="preserve">:Planes Operativos Anuales - </w:t>
      </w:r>
      <w:r>
        <w:t xml:space="preserve">Editar </w:t>
      </w:r>
      <w:r w:rsidRPr="00C24619">
        <w:t>Otros Servicios</w:t>
      </w:r>
      <w:bookmarkEnd w:id="579"/>
      <w:bookmarkEnd w:id="580"/>
    </w:p>
    <w:p w14:paraId="2F0B6A46" w14:textId="77777777" w:rsidR="004312E3" w:rsidRDefault="004312E3" w:rsidP="004312E3">
      <w:pPr>
        <w:ind w:left="720"/>
        <w:rPr>
          <w:lang w:val="es-ES"/>
        </w:rPr>
      </w:pPr>
      <w:r>
        <w:rPr>
          <w:lang w:val="es-ES"/>
        </w:rPr>
        <w:t xml:space="preserve">Luego se desplegará un formulario donde se podrá editar la información del Servicio Relacionado. Se visualiza los datos del </w:t>
      </w:r>
      <w:r w:rsidRPr="004D2A1F">
        <w:rPr>
          <w:lang w:val="es-ES"/>
        </w:rPr>
        <w:t>Órgano auditor</w:t>
      </w:r>
      <w:r>
        <w:rPr>
          <w:lang w:val="es-ES"/>
        </w:rPr>
        <w:t xml:space="preserve"> no editable.</w:t>
      </w:r>
    </w:p>
    <w:p w14:paraId="63F8CC4E" w14:textId="77777777" w:rsidR="004312E3" w:rsidRPr="00AE7C27" w:rsidRDefault="004312E3" w:rsidP="004312E3">
      <w:pPr>
        <w:ind w:left="720"/>
        <w:rPr>
          <w:lang w:val="es-ES"/>
        </w:rPr>
      </w:pPr>
      <w:r>
        <w:rPr>
          <w:lang w:val="es-ES"/>
        </w:rPr>
        <w:t>En el presente segmento se podrá editar los datos del servicio Relacionado, personal, metas acumuladas, gestión de riesgos, Productos clave y SAGU.</w:t>
      </w:r>
    </w:p>
    <w:p w14:paraId="5AC2B41C" w14:textId="77777777" w:rsidR="004312E3" w:rsidRDefault="004312E3" w:rsidP="004312E3">
      <w:pPr>
        <w:keepNext/>
        <w:ind w:left="720"/>
      </w:pPr>
      <w:r>
        <w:rPr>
          <w:noProof/>
        </w:rPr>
        <w:drawing>
          <wp:inline distT="0" distB="0" distL="0" distR="0" wp14:anchorId="79921667" wp14:editId="747258F0">
            <wp:extent cx="4905854" cy="1112686"/>
            <wp:effectExtent l="19050" t="19050" r="9525" b="11430"/>
            <wp:docPr id="2085334564" name="Imagen 2085334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4935787" cy="1119475"/>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7A8485F6" w14:textId="522BF49F" w:rsidR="004312E3" w:rsidRDefault="004312E3" w:rsidP="004312E3">
      <w:pPr>
        <w:pStyle w:val="Descripcin"/>
        <w:jc w:val="center"/>
        <w:rPr>
          <w:lang w:val="es-ES"/>
        </w:rPr>
      </w:pPr>
      <w:bookmarkStart w:id="581" w:name="_Toc163215151"/>
      <w:bookmarkStart w:id="582" w:name="_Toc167295553"/>
      <w:r>
        <w:t xml:space="preserve">Imagen </w:t>
      </w:r>
      <w:r>
        <w:fldChar w:fldCharType="begin"/>
      </w:r>
      <w:r>
        <w:instrText xml:space="preserve"> SEQ Imagen \* ARABIC </w:instrText>
      </w:r>
      <w:r>
        <w:fldChar w:fldCharType="separate"/>
      </w:r>
      <w:r w:rsidR="00562282">
        <w:rPr>
          <w:noProof/>
        </w:rPr>
        <w:t>222</w:t>
      </w:r>
      <w:r>
        <w:fldChar w:fldCharType="end"/>
      </w:r>
      <w:r w:rsidRPr="005A324F">
        <w:t xml:space="preserve">:Planes Operativos Anuales - </w:t>
      </w:r>
      <w:r>
        <w:t>Editar</w:t>
      </w:r>
      <w:r w:rsidRPr="005A324F">
        <w:t xml:space="preserve"> </w:t>
      </w:r>
      <w:r>
        <w:t>Servicios Relacionados</w:t>
      </w:r>
      <w:bookmarkEnd w:id="581"/>
      <w:bookmarkEnd w:id="582"/>
    </w:p>
    <w:p w14:paraId="49142EDE" w14:textId="77777777" w:rsidR="004312E3" w:rsidRDefault="004312E3" w:rsidP="004312E3">
      <w:pPr>
        <w:ind w:left="720"/>
        <w:rPr>
          <w:lang w:val="es-ES"/>
        </w:rPr>
      </w:pPr>
    </w:p>
    <w:p w14:paraId="2656E845" w14:textId="77777777" w:rsidR="004312E3" w:rsidRPr="00515CFB" w:rsidRDefault="004312E3" w:rsidP="004312E3">
      <w:pPr>
        <w:pStyle w:val="Prrafodelista"/>
        <w:rPr>
          <w:sz w:val="22"/>
          <w:szCs w:val="22"/>
          <w:lang w:val="es-ES"/>
        </w:rPr>
      </w:pPr>
      <w:r w:rsidRPr="00515CFB">
        <w:rPr>
          <w:b/>
          <w:bCs/>
          <w:sz w:val="22"/>
          <w:szCs w:val="22"/>
          <w:lang w:val="es-ES"/>
        </w:rPr>
        <w:t>Editar Datos del Servicio Relacionado:</w:t>
      </w:r>
      <w:r w:rsidRPr="00515CFB">
        <w:rPr>
          <w:sz w:val="22"/>
          <w:szCs w:val="22"/>
          <w:lang w:val="es-ES"/>
        </w:rPr>
        <w:t xml:space="preserve"> </w:t>
      </w:r>
    </w:p>
    <w:p w14:paraId="6F196EF0" w14:textId="77777777" w:rsidR="004312E3" w:rsidRDefault="004312E3" w:rsidP="004312E3">
      <w:pPr>
        <w:pStyle w:val="Prrafodelista"/>
        <w:keepNext/>
      </w:pPr>
      <w:r>
        <w:rPr>
          <w:noProof/>
        </w:rPr>
        <w:drawing>
          <wp:inline distT="0" distB="0" distL="0" distR="0" wp14:anchorId="61CAE233" wp14:editId="3F54B7D6">
            <wp:extent cx="4932512" cy="482523"/>
            <wp:effectExtent l="19050" t="19050" r="20955" b="13335"/>
            <wp:docPr id="2085334574" name="Imagen 2085334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4978863" cy="487057"/>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3DC1DF27" w14:textId="1AA024C5" w:rsidR="004312E3" w:rsidRDefault="004312E3" w:rsidP="004312E3">
      <w:pPr>
        <w:pStyle w:val="Descripcin"/>
        <w:jc w:val="center"/>
        <w:rPr>
          <w:lang w:val="es-ES"/>
        </w:rPr>
      </w:pPr>
      <w:bookmarkStart w:id="583" w:name="_Toc163215152"/>
      <w:bookmarkStart w:id="584" w:name="_Toc167295554"/>
      <w:r>
        <w:t xml:space="preserve">Imagen </w:t>
      </w:r>
      <w:r>
        <w:fldChar w:fldCharType="begin"/>
      </w:r>
      <w:r>
        <w:instrText xml:space="preserve"> SEQ Imagen \* ARABIC </w:instrText>
      </w:r>
      <w:r>
        <w:fldChar w:fldCharType="separate"/>
      </w:r>
      <w:r w:rsidR="00562282">
        <w:rPr>
          <w:noProof/>
        </w:rPr>
        <w:t>223</w:t>
      </w:r>
      <w:r>
        <w:fldChar w:fldCharType="end"/>
      </w:r>
      <w:r w:rsidRPr="00B729D3">
        <w:t>:Planes Operativos Anuales - Servicios Relacionados</w:t>
      </w:r>
      <w:bookmarkEnd w:id="583"/>
      <w:bookmarkEnd w:id="584"/>
    </w:p>
    <w:p w14:paraId="519ABFA5" w14:textId="77777777" w:rsidR="004312E3" w:rsidRDefault="004312E3" w:rsidP="004312E3">
      <w:pPr>
        <w:pStyle w:val="Prrafodelista"/>
        <w:keepNext/>
      </w:pPr>
      <w:r>
        <w:rPr>
          <w:noProof/>
          <w:lang w:val="es-ES"/>
        </w:rPr>
        <w:lastRenderedPageBreak/>
        <mc:AlternateContent>
          <mc:Choice Requires="wpg">
            <w:drawing>
              <wp:inline distT="0" distB="0" distL="0" distR="0" wp14:anchorId="301D6981" wp14:editId="73654EC1">
                <wp:extent cx="5080958" cy="4477110"/>
                <wp:effectExtent l="0" t="0" r="5715" b="0"/>
                <wp:docPr id="814168215" name="Grupo 814168215"/>
                <wp:cNvGraphicFramePr/>
                <a:graphic xmlns:a="http://schemas.openxmlformats.org/drawingml/2006/main">
                  <a:graphicData uri="http://schemas.microsoft.com/office/word/2010/wordprocessingGroup">
                    <wpg:wgp>
                      <wpg:cNvGrpSpPr/>
                      <wpg:grpSpPr>
                        <a:xfrm>
                          <a:off x="0" y="0"/>
                          <a:ext cx="5080958" cy="4477110"/>
                          <a:chOff x="0" y="0"/>
                          <a:chExt cx="5400675" cy="4662266"/>
                        </a:xfrm>
                      </wpg:grpSpPr>
                      <pic:pic xmlns:pic="http://schemas.openxmlformats.org/drawingml/2006/picture">
                        <pic:nvPicPr>
                          <pic:cNvPr id="814168221" name="Imagen 814168221"/>
                          <pic:cNvPicPr>
                            <a:picLocks noChangeAspect="1"/>
                          </pic:cNvPicPr>
                        </pic:nvPicPr>
                        <pic:blipFill>
                          <a:blip r:embed="rId169">
                            <a:extLst>
                              <a:ext uri="{28A0092B-C50C-407E-A947-70E740481C1C}">
                                <a14:useLocalDpi xmlns:a14="http://schemas.microsoft.com/office/drawing/2010/main" val="0"/>
                              </a:ext>
                            </a:extLst>
                          </a:blip>
                          <a:stretch>
                            <a:fillRect/>
                          </a:stretch>
                        </pic:blipFill>
                        <pic:spPr>
                          <a:xfrm>
                            <a:off x="0" y="3114136"/>
                            <a:ext cx="5400675" cy="1548130"/>
                          </a:xfrm>
                          <a:prstGeom prst="rect">
                            <a:avLst/>
                          </a:prstGeom>
                        </pic:spPr>
                      </pic:pic>
                      <pic:pic xmlns:pic="http://schemas.openxmlformats.org/drawingml/2006/picture">
                        <pic:nvPicPr>
                          <pic:cNvPr id="814168223" name="Imagen 814168223"/>
                          <pic:cNvPicPr>
                            <a:picLocks noChangeAspect="1"/>
                          </pic:cNvPicPr>
                        </pic:nvPicPr>
                        <pic:blipFill>
                          <a:blip r:embed="rId170">
                            <a:extLst>
                              <a:ext uri="{28A0092B-C50C-407E-A947-70E740481C1C}">
                                <a14:useLocalDpi xmlns:a14="http://schemas.microsoft.com/office/drawing/2010/main" val="0"/>
                              </a:ext>
                            </a:extLst>
                          </a:blip>
                          <a:stretch>
                            <a:fillRect/>
                          </a:stretch>
                        </pic:blipFill>
                        <pic:spPr>
                          <a:xfrm>
                            <a:off x="0" y="0"/>
                            <a:ext cx="5400675" cy="3161030"/>
                          </a:xfrm>
                          <a:prstGeom prst="rect">
                            <a:avLst/>
                          </a:prstGeom>
                        </pic:spPr>
                      </pic:pic>
                    </wpg:wgp>
                  </a:graphicData>
                </a:graphic>
              </wp:inline>
            </w:drawing>
          </mc:Choice>
          <mc:Fallback>
            <w:pict>
              <v:group w14:anchorId="0F6B6D49" id="Grupo 814168215" o:spid="_x0000_s1026" style="width:400.1pt;height:352.55pt;mso-position-horizontal-relative:char;mso-position-vertical-relative:line" coordsize="54006,466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XWjbfQIAAI4HAAAOAAAAZHJzL2Uyb0RvYy54bWzUVdtu4yAQfV9p/wHx&#10;3to4iZu1klSrzTaqVG2jvXwAwdhGNRcBufTvd8COe0mrXVXqQx9CZsAznJlzgNnlQbZox60TWs0x&#10;OU8x4orpUqh6jv/8vjqbYuQ8VSVtteJzfM8dvlx8/jTbm4JnutFtyS2CJMoVezPHjfemSBLHGi6p&#10;O9eGK1istJXUg2vrpLR0D9llm2Rpmid7bUtjNePOweyyW8SLmL+qOPO3VeW4R+0cAzYfRxvHTRiT&#10;xYwWtaWmEayHQd+AQlKhYNMh1ZJ6irZWnKSSglntdOXPmZaJrirBeKwBqiHps2pWVm9NrKUu9rUZ&#10;2gStfdanN6dlP3Zri0Q5x1MyJvk0IxOMFJVA1cpujUYP09CqvakLiFhZ88usbT9Rd16o/lBZGf6h&#10;LnSITb4fmswPHjGYnKTT9MsEZMFgbTy+uCCkp4E1wNVJHGu+HyPHQPgF4IuReZ5leR4ITI4bJwHf&#10;AMcIVsCv7xpYJ137t7ogym8tx30S+V85JLV3W3MGBBvqxUa0wt9HsQKVAZTarQVb2845ISAjRwKu&#10;Ja25OjIA81BriA8hXQIaCrzR7M4hpb81VNX8qzMgejiKsTNPP0+C+2T3TSvMlWjbQFqw+zrhgDwT&#10;2Aut6sS71GwrufLdabS8hZK1co0wDiNbcLnhIC57XUZAtHDecs+asGEFG/8EsB2Fw0JE+QAsYHag&#10;tlf1NSKg3FFUAi0GlT3WCpmMp2QUVTZoBVpnnV9xLVEwACIgAYJoQXc3rsd0/AQ09gAjmuB2ZIDx&#10;4RQ2ekVho4+tsCzAfw+F9ffTi9oakZyk76CteJfBpR+vt/6BCq/KYx/sx8/o4i8AAAD//wMAUEsD&#10;BAoAAAAAAAAAIQDGEwhZrEMAAKxDAAAUAAAAZHJzL21lZGlhL2ltYWdlMS5wbmeJUE5HDQoaCgAA&#10;AA1JSERSAAAELwAAATMIAgAAAJ7/vi0AAAABc1JHQgCuzhzpAABDZklEQVR4Xu3dC3wUVZ7o8epO&#10;hwRCEkAIyGv4fAR1RWURd1eeijOKiA/8zPAa1/HOguJOBBb34jAuuu4M66CsMoJ4L0vY3VnvjDzW&#10;KyqIgCMCCjNzhTij+CDhXkYeQoJA3iHp7tx/VXV3OkknqepUd1V3/erDh0/onPqfc75VVNe/zznV&#10;Hr/fr7AhgAACCCCAAAIIIIAAAkkX8Ca9RipEAAEEEEAAAQQQQAABBFQBshHOAwQQQAABBBBAAAEE&#10;ELBHgGzEHndqRQABBBBAAAEEEEAAAbIRzgEEEEAAAQQQQAABBBCwR4BsxB53akUAAQQQQAABBBBA&#10;AAGyEc4BBBBAAAEEEEAAAQQQsEeAbMQed2pFAAEEEEAAAQQQQAABshHOAQQQQAABBBBAAAEEELBH&#10;gGzEHndqRQABBBBAAAEEEEAAAbIRzgEEEEAAAQQQQAABBBCwR4BsxB53akUAAQQQQAABBBBAAAGy&#10;Ec4BBBBAAAEEEEAAAQQQsEeAbMQed2pFAAEEEEAAAQQQQAABshHOAQQQQAABBBBAAAEEELBHgGzE&#10;HndqRQABBBBAAAEEEEAAAbIRzgEEEEAAAQQQQAABBBCwR4BsxB53akUAAQQQQAABBBBAAAGyEc4B&#10;BBBAAAEEEEAAAQQQsEeAbMQed2pFAAEEEEAAAQQQQAABshHOAQQQQAABBBBAAAEEELBHgGzEHndq&#10;RQABBBBAAAEEEEAAAbIRzgEEEEAAAQQQQAABBBCwR4BsxB53akUAAQQQQAABBBBAAAGP3+9PkILn&#10;2E7vjkLl4vEExScsAggggAACCCCAAAIIJEmg17DgxCebRj1obXUJzEYyfjFYqT5jbXOJhgACCCCA&#10;AAIIIIAAAvYI+LIDS6utrTqRM7VIRaw9VkRDAAEEEEAAAQQQQMBGAX99e5V/9dVXPp9v+vTpZluX&#10;yLGR5T69NYFliZoMZra3lEcAAQQQQAABBBBAAAGzAhmd3divWrWqtLR03bp1ZpeBJHJsxGwvOy1/&#10;Zsu8ESPmvVbeacG0L1D+miqxhXlwaX+k6SACCCCAAAIIIOB4ARkYkVTke9/7XhwtTX42UrxiRIvN&#10;eHZR/uHOvQ9tLvpuv877eUitZMWhzgu2KBHfXnqIhGZKrRtW/v6OvXM3Fs0YYLKDFEcAAQQQQAAB&#10;BBBAwGqB11577eGHH44vavKzEa2dD20u0bbNDyl7l/7E4Gf8/b5bVPL46Pj6mfC9BswoKikxlCnF&#10;0ZQxS8Vq6ZjInv2ksqh/xhGRXRBAAAEEEEAAAQQQsEBABkb27t07atSo+GLZlI2EGzv6B8/crOzd&#10;+aE2+UobAdC2FcV6AX1M4Dnt9ef2aPO0toTmaWljEaHS4TEQbf6Stv9vWmgUPxcuGtk96vft7NU8&#10;hhNrjKXNb1uMjcTat22Do0Y8Wsy86rCkojQHDw8rlesyW0LdDOvFd0awFwIIIIAAAggggAAChgVk&#10;YGTRokWGi7cuaHM20twcuQWfveHmFQdKSg48c/OGmVFpwwZlijqM8vi1LQpPfEJRC5ccWHHzhtna&#10;CoozW36ydK8+6jJF2RApLKnIzPVztbGYzXP3PjHuuVCmEyoQey+5v5+54eZn1NZE4jdXH8dvi1eE&#10;GyzDQRtmd5AwdFxSUpGZG/SRpY1z9y4d15wp7d2p/KCkZL9kdxvWsrQm7v8Q7IgAAggggAACCCBg&#10;WEAfGJk8ebLhPRyWjRT/5xN7lZunjO+nrgnRflCUfrdMlfGSYyfDTZ377dazs6IKK/2+WzhX2fvE&#10;fxbrLz7zA7Xw6G/PDe9dvHO9TAybooUYPXfFzcr6tdETw2LvdeZ9NdbUW9TWjJ+ituZUFFwcvz20&#10;c0Ood8rox9VZV+1OOOu4pPpbJQQyZq6aefyP8GCRMny4LCMZMHy4Eo0X94nBjggggAACCCCAAAII&#10;dCJw7Nixbdu2ybN9ZbvtttuktPzwhz/8wTicTWMj62fqc6dmrlf01dgnj+2Vu+gnJqovjpMhDqW0&#10;tP0HRmmFtZvvTrczpaWKcvMVgzst2KLAKa01S8eprZko+ZJSejzqQV7mf1t+XFphaOu4pPbbm68Y&#10;FCuU6U4aag+FEEAAAQQQQAABBBBoT0BGReSRvvq2e/duKSY/mFpDYlM2El7FHlmcPfiKm+U++5n9&#10;+uJ22Tp6YJRWOGa60nIQQzwMjRW02WuQ1hptJlioNdEP8jL/237DtBGL6AGWdg5pxyWNx+H/DAII&#10;IIAAAggggAACzhewKRtpA6NPiNKWs4fWZHfwrSJRhZXy19bKJCiZoKW9qGz4jbospPg3kXUjo6c8&#10;pCjrd2qLRYo3qAtLCqMfjBt7rwG3qK3Z8b7amrbf7BHHb8dMkaljetuaA2pZjTbqoj6xN0QSs2SE&#10;K+q3yqENMmoz929nGHjgsfPPQ1qIAAIIIIAAAgggkNoC+jiJ2T44JRtR5Am52rJsmaj1xN65m4s6&#10;vMmWwvufUbSZVOOWKs/s1wZStAiKNgdspxJZN6Ku09j80AZtZpi2/rvVM4Jj7yWP0NWWvGvTxtp8&#10;s0ccvx29VNaXa21rDjhgRqH6gGOp5CfHrpTERN9ilWw+qqOXylp8fZ7b7A1zN/KcX7MnPOURQAAB&#10;BBBAAAEEHCTgiSODMdj8Tr9A3mCc1CgmzwTTnpqVqK8cSQ0FWokAAggggAACCCCQhgKJu7F3zNhI&#10;Kh81dfKVuth9bqGR74lP5Z7SdgQQQAABBBBAAAEELBRgbMRCTEIhgAACCCCAAAIIIJCGAoyNpOFB&#10;pUsIIIAAAggggAACCLhcgJlaLj8B6D4CCCCAAAIIIIAAArYJkI3YRk/FCCCAAAIIIIAAAgi4XIBs&#10;xOUnAN1HAAEEEEAAAQQQQMA2AbIR2+ipGAEEEEAAAQQQQAABlwuQjbj8BKD7CCCAAAIIIIAAAgjY&#10;JkA2Yhs9FSOAAAIIIIAAAggg4HIBshGXnwB0HwEEEEAAAQQQQAAB2wTIRmyjp2IEEEAAAQQQQAAB&#10;BFwuQDbi8hOA7iOAAAIIIIAAAgggYJsA2Yht9FSMAAIIIGCBwJGtW49YEIYQCCCAAAK2CDg3G9m6&#10;NrJt/cyAzbn9r6x900hBA7EoggACCCBgq0DzJb183ytrO3gXOLfv8ClbW0rlCCCAAAJdEvD4/f4u&#10;BWh/54zlPv2XgWXxVLF17St9Zj4wqZ8i70mbLowpvEfZunaPvOfkXT/rgYll+s+DbimcPvLcvlc2&#10;fVKp1TRkcuHYc69sVv+l/SpBPSMsAggggEBiBcJX/msUyUY2nx9TOF15c+2eE1LpoMmRn+Waf8XR&#10;te+r7wzXzRxzfrP6vqC+EdxzTWIbR3QEEEDAfQJdvLHvAMyGsZGampqLFy+216a22VHfq7+VV3Hu&#10;92/uqbp+VuHM65Q/fvDZkaOn8q6bdcugU4f3nTvywSeV8uZUOHmIhKze984nubcUFmq/kn83NDQ0&#10;NTW574ShxwgggEBiBeQyLhfz+Oo4duxYezu2uGKf2KMOkWsfMElOckhRr/SDlKpz5Z8dPSHpx+RB&#10;Jw7tK5hwXZ58/PTANV8cUrSLv1Jxjot/fMeFvRBAwOUCHVycEyqT7LGR8+fPb926VZKEAQMGeDye&#10;tn0bP35837595fXI2Ij+wdjlQ059qX4qJlvUZ2CSk9xwftPhPrMemKSoQyhXXVfxf0LjJMqgQvn8&#10;TFEOHDhQXl6eUESCI4AAAq4SkJzhzJkz3bp1mz59ep8+fYz3/csvv9y3b19mZmavXr1ivgVcddVV&#10;V199tQRsf2xE3gIe6HtQHyeRn6cq72w6f4MMhn+mj5nLa4XyjqAon376qV3vrMZBKIkAAgg4REAu&#10;7PIxU2Nj46RJk+RS3LZViRsbSWo2cvr06W3btk2YMOGaazofRm81U2uysudQ71kPXP2ZOmR/i7Ln&#10;2JXa3K2jV87scygyiK/8hWQj6tuS/OZwH/0NiQ0BBBBAIBECn3322QcffPDwww8bD75+/Xr5yMnI&#10;W0DrbKT5sn+ojzop6+iV2nyto1fM6nNYzUauPCY/c/E3figoiQACCMQQkAv7hx9++NBDDyUzG0nq&#10;TK2qqqpgMGjkfUgjqPxkszpKv+mPuZPvueaasTJHa5MM2efeMv2akROuq5AR/D2nhlx5Tb9JY4ac&#10;Uv+hfk7Wc9INg069v3bt+1XX3UEqwn8zBBBAIIECcjGXS7qpCmRUxPBbQMvABX3y1Ilbh6ryKs+X&#10;XTPh+irtsj/oypF9++Yrp95/5UR2nnrxP6z+3lSTKIwAAgggEBGQS7RcqJMMktSxEembTNOSkf0k&#10;d5LqEEAAAQQSIWD2km62fCLaTEwEEEAAgQ4E2rtQJ26mVlLHRqTnMScKc04ggAACCKSigNlLutny&#10;qWhCmxFAAIGUFkj+hTrZ2UhKHx4ajwACCCCAAAIIIIAAAhYKkI1YiEkoBBBAAAEEEEAAAQQQMCFA&#10;NmICi6IIIIBAegpUfbG9aP3Bk607d+rA+vXbvqhKzz7TKwQQQCCNBU4dLFq//bPW1++qz7avLzqo&#10;PgzdSRvZiJOOBm1BAAEEki/QUFdXU3W+9FhVdV2rrary2LELVfKi39yjs5LfB2pEAAEEEAgL+OWy&#10;XVVVeux8m6t6XfX5Y6VV2mXdQVzJfqbWG2+8ce+99zoIgKYggAACbhaoOLJxzSsfV3dC0HP0A4tm&#10;jcxtU8rsJd1seTcfGfqOAAIIxCPgP/XeujW7Qt8Y3n6AIbcvmH/rIF+MAu1dqNPnmVrxsLIPAggg&#10;gECCBCrOdpqKSM3VxWf5Fo8EHQHCIoAAAlYK1JSf6jQVkfpOnCqvsbLarsRy1Eyt8rcWjghtLxWH&#10;e1X88oiXm//x0ogRkV99/LL6s/wd2grfOqPvJLto28K3yrV/l28rDJdpDhV6PVymK4jsiwACCDhA&#10;oL5k97ufR7+71Hz+7u6Sege0zHATIu8Ckeu5vBL5WbuYN1+09XeH8AV/xIjCbaFLfvitJHzBj/E2&#10;obXozFuFI5qDG24kBRFAAIEkCdQffffdL6Iu6001n+9+N7Uu60akHJSNlG97+rErN5eo2+bFL84M&#10;va98fHDVorGj9a58/PLMF5s7VfzBqsUTlJdnHHlhv7rPgVXKYxPV957il2YeWXVAXnhBeWzLx+r7&#10;zdOLR4biLlo1M/JOpr6+y4gRZRBAAIFUEMgeOKR6979tDSUkNZ9v/bfd1UMGZnfe9L+496F58zr4&#10;M/0vOo9hRYnil8a9c7tcvUtKtox87L+0j6HO/PYd5Y6bBoSShxYXbe3dQQld8EtK9r+gLB738seS&#10;sYTeSjYvWlWk5ifFbd8mtHDlbz3zGO8BVhw3YiCAQKIEsgcNqt69YauekEgq8taG3XWDBmZ1Wt0V&#10;t97f4VX9/luv6DRGEgs4KBvpd9fakkf1vGP02EUhg/KTRxZP0F+UdxTlhVW3h3HKTx5dPPbPR/+o&#10;ZO3d2htVvxvv0H5XfPBFZeTgfvLCTbffvuqDYmXA3WtLfhSKO2FxZPe3nnnnjlWRfyaRnKoQQACB&#10;xAjkXD197m2KmpCcVVMR5ba506/OMVBV74FXDB/ewZ+BvQ0E6XoRuXovnneXXL0V5c9/FHo7OHNC&#10;uf0m7SVJHlpctPV3h9GPlqzVdxlw0x1T1WK/3bXr9mGD1TeSCYt37fptudL2bUILt+3pd25/gfeA&#10;rh82IiCAQAIFcv5s+t/IZX3D1iNlaioil/W7/yzH02mF2QVDO7yqDy0w8EFVp7VYVsBB2UhUn+Q9&#10;6fY7bpQ3GHlfUYZoyYaMeChbfnRTpJD6gdkQ9Q0nvJV/9M6u0CjK7fou6nb0pD5yr28ynHK79sam&#10;vQ89fXf0/paREggBBBCwTUBNSCb53/nPd/yTDKYitjU1ZsUHZTquuoUmUMlFW/t0qe1Fu/ndIRRH&#10;3hR2yEdU6r/0XdRtx4nopxY3v03I2PiuO56+i/cAZx19WoMAAjEEJCH5b5P9u375TuNkY6lI6ik6&#10;MBuRWcKSeGgjHpExepmjpWz+kfY2o2/yphL+wEz798cvj9t1x4HQ0ErswyATjiWI+ila6H0o/HaV&#10;ekeNFiOAAALtCMik4n2nh1w75PS+3S3WkJgBqysrLT2m/ymrM7Njl8qeOXlEWaVMCM+8fUYW/qmj&#10;JWqC0faiHT2DS621+OWJ79yxPzQMHrsZzW8T2jDLE3fzHtCl48XOCCCQHAGZoLVnz+lvXTfk9J7d&#10;X8a58NxfcSp8VT9V5aRn++qETstGZD3i08oTJXriEUk55OMx5cWZ8nHZOFnpIT+89J6MmWiDJ1ox&#10;Wdf4wdiS1ZG3ll0nQsvZFeXK0EdkxS9J3Kf1oX/147Edj42TcDNWKfIDC9mT89+JWhBAINEC2loR&#10;Gcn/3tTvhaZsxfXOVfZJUdF6/c+nZYlucyT+gMEjldDIdj/5UYY1wusG2160v4j+QEpdjH5wbHjW&#10;rsQ7EhkUnxoaQm/xNqGOoux6bKK8B8xcpcgPLGRP2jGmIgQQMCmgrxWRy/p9d3xPn7IVvajdcLC6&#10;4++Fr+rvHYvrfcFwVfEUdFQ2IqlIi3eUk8d36QPuMjNY3w7IupFFm0se7X1ix8jB2nQseY+JpBka&#10;gLrmRHsrUmcP62tOJBU5OCE8t1gWlMgCFX3bsliZ+sKB5jQmHkH2QQABBJwhcO7gpvcia0X0NSTv&#10;bTp4zhmNM9AKuXrveucjdXatrAlRpg7pfvKIvgKk7UW7LvzuoD4X6xn5qCkyKqKuGNx1XJ2fFTU1&#10;t+XbhLqYUN82L1Zuf2F/aPGhgRZSBAEEEEiqwLnfaZd1fa2IvobkN6l0WTeI5aBsRFaGrFJWqSMg&#10;+qzhbe+FxujbdiXyoC3tuVi7FqvjHNqmPlNr9KObR6qvjJMndKljLNqTuFbNCBdhJMTgqUExBBBI&#10;MYG+Y39YGL1sXRKSwh+O7Zs6vQhfvWUYfOTm1TeVRI2Bt+xEeAaX/lwsfaxbfw/4WFKXp184qr6T&#10;zDz6wtP61Nw2bxOpQ0JLEUDA1QJ9b/qbwuhl65KQ/OhvUumybuzo8V3sxpwohQACCKSlwFfvLX1Z&#10;+dsVt34runcNdXUB/d+Z3bv7lJhltF+b/W51s+XTkpxOIYAAAgkUqPj4lZ9/ct1PHvjz/KhK/HV1&#10;jaF/qpf1mGXCxfku9gQeHUIjgAACCMQSkLepllsoFZGyjeovap235pEDiQACCCDQvoB27Y7awqlI&#10;+LIe9W8HMDI24oCDQBMQQAABuwQqjmxc88rH1Z1U33P0A4tmjcxtU8rsWIfZ8napUC8CCCCQqgL+&#10;U++tW7PrRGfNH3L7gvm3DvLFKJb8sRGykc6OFr9HAAEE0lsgagS/vY5qE7ZMvGm1F4dsJL1PJXqH&#10;AAKOEAj66y51MvqRmdXd187i8eRnIw5axe6I40cjEEAAAbcJ+Lp3usVMRdzmRH8RQACB1BDwdn5Z&#10;by8VsaWDZCO2sFMpAggggAACCCCAAAIIOO7bDzkkCCCAAAIIIIAAAggg4BaBZI+NNDU1uYWWfiKA&#10;AALpLmD2km62fLr70T8EEEDAcQLJv1AnNRv58ssvz5w54zh1GoQAAgggEJeA2Uv6xYsX46qHnRBA&#10;AAEEkiSQ/At1UrOR3Nxcr9f72WefJYmTahBAAAEEEiYgF3O5pJsK39jYyFuAKTEKI4AAAskUkEu0&#10;XKiTWaPUlewn/J4/f37r1q0NDQ0DBgzweDxtezto0KBTp05ZqJCTk1NTU2NhQEIhgAACLheQcXwZ&#10;FenWrdv06dP79OljXOPo0aN79+7NzMzs1atXzLeA3r17X7hwwXjADkpKFcn/hM+SlhMEAQQQSL6A&#10;XNjlmimpyM0333zllVe2bUDG8tDjFQPLLP5K3GRnI8nHpUYEEEAAAQQQQAABBBDoikDishFzg+xd&#10;6QP7IoAAAggggAACCCCAAALRAmQjnA8IIIAAAggggAACCCBgjwDZiD3u1IoAAggggAACCCCAAAJk&#10;I5wDCCCAAAIIIIAAAgggYI8A2Yg97tSKAAIIIIAAAggggAACZCOcAwgggAACCCCAAAIIIGCPQDKe&#10;8GtPz6gVAQQQQAABBBBAAAEELBWw/PtGEjk24su2tO8EQwABBBBAAAEEEEAAgbQSSGA2Epz4ZFpR&#10;0RkEEEAAAQQQQAABBFws0DRmvuW9T+BMLcvbSkAEEEAAAQQQQAABBBBIJ4EEjo2kExN9QQABBBBA&#10;AAEEEEAAAcsFyEYsJyUgAggggAACCCCAAAIIGBIgGzHERCEEEEAAAQQQQAABBBCwXIBsxHJSAiKA&#10;AAIIIIAAAggggIAhAbIRQ0wUQgABBBBAAAEEEEAAAcsFyEYsJyUgAggggAACCCCAAAIIGBIgGzHE&#10;RCEEEEAAAQQQQAABBBCwXIBsxHJSAiKAAAIIIIAAAggggIAhAbIRQ0wUQgABBBBAAAEEEEAAAcsF&#10;yEYsJyUgAggggAACCCCAAAIIGBIgGzHERCEEEEAAAQQQQAABBBCwXIBsxHJSAiKAAAIIIIAAAggg&#10;gIAhAbIRQ0wUQgABBBBAAAEEEEAAAcsFyEYsJyUgAggggAACCCCAAAIIGBIgGzHERCEEEEAAAQQQ&#10;QAABBBCwXIBsxHJSAiKAAAIIIIAAAggggIAhAbIRQ0wUQgABBBBAAAEEEEAAAcsFyEYsJyUgAggg&#10;gAACCCCAAAIIGBIgGzHERCEEEEAAAQQQQAABBBCwXIBsxHJSAiKAAAIIIIAAAggggIAhAbIRQ0wU&#10;QgABBBBAAAEEEEAAAcsFyEYsJyUgAggggAACCCCAAAIIGBIgGzHERCEEEEAAAQQQQAABBBCwXIBs&#10;xHJSAiKAAAIIIIAAAggggIAhAbIRQ0wUQgABBBBAAAEEEEAAAcsFyEYsJyUgAggggAACCCCAAAII&#10;GBIgGzHERCEEEEAAAQQQQAABBBCwXIBsxHJSAiKAAAIIIIAAAggggIAhAbIRQ0wUQgABBBBAAAEE&#10;EEAAAcsFyEYsJyUgAggggAACCCCAAAIIGBIgGzHERCEEEEAAAQQQQAABBBCwXIBsxHJSAiKAAAII&#10;IIAAAggggIAhAbIRQ0wUQgABBBBAAAEEEEAAAcsFyEYsJyUgAggggAACCCCAAAIIGBIgGzHERCEE&#10;EEAAAQQQQAABBBCwXIBsxHJSAiKAAAIIIIAAAggggIAhAbIRQ0wUQgABBBBAAAEEEEAAAcsFyEYs&#10;JyUgAggggAACCCCAAAIIGBIgGzHERCEEEEAAAQQQQAABBBCwXIBsxHJSAiKAAAIIIIAAAggggIAh&#10;AbIRQ0wUQgABBBBAAAEEEEAAAcsFyEYsJyUgAggggAACCCCAAAIIGBIgGzHERCEEEEAAAQQQQAAB&#10;BBCwXIBsxHJSAiKAAAIIIIAAAggggIAhAbIRQ0wUQgABBBBAAAEEEEAAAcsFyEYsJyUgAggggAAC&#10;CCCAAAIIGBIgGzHERCEEEEAAAQQQQAABBBCwXIBsxHJSAiKAAAIIIIAAAggggIAhAbIRQ0wUQgAB&#10;BBBAAAEEEEAAAcsFyEYsJyUgAggggAACCCCAAAIIGBIgGzHERCEEEEAAAQQQQAABBBCwXIBsxHJS&#10;AiKAAAIIIIAAAggggIAhAbIRQ0wUQgABBBBAAAEEEEAAAcsFyEYsJyUgAggggAACCCCAAAIIGBIg&#10;GzHERCEEEEAAAQQQQAABBBCwXIBsxHJSAiKAAAIIIIAAAggggIAhAbIRQ0wUQgABBBBAAAEEEEAA&#10;AcsFyEYsJyUgAggggAACCCCAAAIIGBIgGzHERCEEEEAAAQQQQAABBBCwXIBsxHJSAiKAAAIIIIAA&#10;AggggIAhAbIRQ0wUQgABBBBAAAEEEEAAAcsFyEYsJyUgAggggAACCCCAAAIIGBIgGzHERCEEEEAA&#10;AQQQQAABBBCwXIBsxHJSAiKAAAIIIIAAAggggIAhAbIRQ0wUQgABBBBAAAEEEEAAAcsFPH6/3/Kg&#10;BEQAAQQQQACBlBDwHNvp3VGoXDyeqNb2Ghac+GTTqAcTFZ+4CCCQ4gJkIyl+AGk+Agg4QKCpqckB&#10;rYinCR6PJ57dwvukbse70uvIvl3Us6QNXQ+S8YvBSvWZrsfpKIIvO7C0OrFVEB0BBFJWgGwkZQ8d&#10;DUfADoGEf4wa3anU+Ug1dW/Ku3g/nbodt+R/Txf1LGlD14NkLPd1PUinEQLLmIjRKRIFEHCpANmI&#10;Sw883UYgPoFkfIwa3TIHf6QqN+KyBYPBVL8jl1tqr9crfxu8t06bjsf3X6DVXmb1LKnU2iCRbCQR&#10;CUNCg1vrQDQEELBLgGzELnnqRSAlBZLzMWo0TSLukLpOL0lIIBCoeG7Fpe3bmk6f7npAGyN4Bg7M&#10;mnZX/uNLMzIyJC3puCWRjje8vT146pSNzXZI1d5Bg7rdOc2gnkPa3KoZCU0YEhrcmZ60CgEEzAqQ&#10;jZgVozwCrhZI2r1F0iqK43DKHbk8/+P8nFn+Qx/Fsbszd/GNubHPq5t8Pl8HCYne8Qvfn91t+PCe&#10;8x7KHD7CmX1JZqsaS0uqi9Y3lJb2/vXGjvWS2SpTdSX0/1pCg5vqJoURQMCxAjzh17GHhoYhgIAT&#10;BWSekoyKXHz25+mUigi0dEc6JV1rb+JZpOOSivRe8RypiH52ioNoiEnHek48lWkTAggg4AwBshFn&#10;HAdagQACKSIg9+u1tbUyQStF2muimdIp6Zp0MOY+esdlgpaMipgI6o6iYiIyHei5g4FeIoAAAvEI&#10;kI3Eo8Y+CCDgTgF9Abfcl3vOJPiJqHb4Sqf0sZG2wyORjitff82oSNuDo5p8/XV7enYcTOpEAAEE&#10;UkaAbCRlDhUNRQABhwik+kO0OmDsuGtp3HFLTi18LGEkCAIIuE2AbMRtR5z+IoBAVwXS+KaTbKQr&#10;J0canxg6S1lZWVFRkSzWl+2pp57qihX7IoAAAhEBshFOBgQQSIjA9OnT9buWyJaQagiKAAJJEaio&#10;qHj44Ydzc3PluWqyzZs3LynVUgkCCKS/ANlI+h9jeoiALQLbtm3bvXu3fuOib7Y0g0oRQMASgf37&#10;9w8aNGjWrFl6tKFDh1oSliAIIIAA2QjnAAIIIIAAAkkS8Bzb6d39954//DJJ9VlXze9///upU6da&#10;F49ICCCAQEiAbIRTAQEEEFAF5AbRu6PQ8+UbVnPM7/fHE4OPh/4MfHW+hfFzXz0y+I8bcy2MaFmo&#10;w2eHDTkZ/adwa5XZ4F9vPT1s9YUO9ipefbJt2Jgvmq3a2vL1F9Wz6/X7M/6lr/fVaZ7fveip+JO1&#10;NSQh2jPPPFNSUlJYWChzL+VvWUOShEqpAgEE3CBANuKGo0wfEbBH4LbbbpMbF1lAsmnTJntaYKZW&#10;uUH0HFrn3fLdjBU95W/10+vqrj/Gd2X/48uyyjaG78s3BsYu67/STLNSuWzm65E07FCWsqDqTZfd&#10;v577QhIP77+PV5OQt+Z6jmxS6i+m8vFUZNGI5CT6rMuXXnoppftC4xFAwDkCHiZzO+dg0BIEnC+Q&#10;sdynNzKwzOg6kKNHjz7++ON33XWXqWWvcVTURT3vvp969v20VZCm/qOarpmpDL9DfpBfyUOT5Jop&#10;y3nrbxxtpDoZu8gf+UnF9bMjwwLqK/3ePvmdJcq8jQOXFdQNu1X97H/le4OnlIWLSQIzO1OPXrpR&#10;Lakovd890b2g0puXFzy4/PScdWr5GSMUpbKxVMksCMcPvaju17hlyFl1PxmWWZapqDuGX+mk1dkf&#10;Fefn50sO6fF4ootGd1zGeQz0XcZG7lVeP9E/7FT15sMVxx8ZvPAGdV8Z9Bi7IKj+tCTn+MLeejgZ&#10;07hPT9T0F9UIjc3/LCsvHHNpu/b7aWvy105XR4Rkl6KhWVctuPRCVCjtxVCBmBW1jqyGvLB6SI0a&#10;RPGuPjTwnoJQe4o+9W7fEZy2ZvDa6Z12WRJOXS/zT7/x/r/d6iDbxeOd7uWoAh3/p5azQlaCTZ48&#10;Wdq8Z88e+azByP1D8v8jO4qUxiCAgBEBxkaMKFEGAQTiF7jyyislD3nkkUfiC5Hx0nC5oUnCn7ap&#10;iDTYc/YP3j3/4F0/Rpphfh7X/OyRecEje6JnKFXNGaknGO1skj/Mzji4XB1LWf5hcPid/cIPLvIq&#10;n1QMG6KmIpLGzBgh2cXJYauDBXmhOOqL/S8tVydHVRyszJzSPH3LW/a2vKglJzZuZfU7d3iHDdZa&#10;cPjs2AUZ2rBJzmMra0JTrQ6fve/TrIPqi/mrP61TR1Fu6H9wjTecrlxYPebSVW9oE97eyNy+oLY4&#10;3JftCxqHHQqFWn24ZQ9jViRZjZom6RXVaLtIplTz5Zp8CX5wjbJwzNnm4EqmNMlAKiJBfD0DuQee&#10;yvrFgIyNd8mQSMqlIp2eHE888URkdlZNTY18vtDpLhRAAAEEjAiQjRhRogwCCHRVIP57F4d8wHzx&#10;uMzjyviv72U/3ztvzyK59TQoEji5Ti8p4xuh1SMdrfRYV369lnLIVnSiRR1lJ0JZzVUF3soPa9Xs&#10;Yl35zpJQM4pmnx42srxI/VfVybPRbQuWlxpsquXFGu+LLB1Rc4nwmMMHjcqSbtqYSe8Za7zbv2o1&#10;ypZ7z7+GSkY1qPfCE6FxFWWwd1p0S5d014Yy1FAvfNBikUlxrIq+PtC4PVS7VKTF1DKlKePUwZbL&#10;p3d/TAmciMwou9Z3uVEVf3VG1bifNn5/V3Dc4/pIWpptMiry6quvysCgbPKtI6aGOtOMgu4ggIC1&#10;AmQj1noSDQEEWgt89dVXaXLv0vfq4F8ubJizs3Lyi3LrafBIZwwOLVu/8B3t1nxLOH9ob3+ZcBVa&#10;8h6er6WVjCQVuYP7x9y1OdtRJ3E1b5F0yGCDLSwWWjeiDnFMzZqhzdEKbStr9AXu6nytT/1fy6sy&#10;EnJn41jtxZjr3dUV7XpuE56vpYeaNjQ0dzB2u9tUdOYrbYZY6y24cIy+tkfmawWPnwz9upPgseIU&#10;XB+c/M/Bhw4FHi0NTl3bdNW9MdvVNOkpmRblkD8Gj7hkI3PmzLlM2+SH+D9fMFgfxRBAwDUCZCOu&#10;OdR0FIHkCqxatUr/3sNnn3120aJFcd+7JO2OTW4QY984XjEleNvzcnMZeORT+SE48C8NQ66rP1Lp&#10;HTm502deRSUYK/uHZmHJnfFGbdVE663V0Ef49v69nOEloVv8ThMewx2wpuDl03NXK5fGRj0dSxZ+&#10;hB8yNvj4v/bTxx8unz5QezF/ytsVredclZUvX6CsVmdkDT5+KCt6bCQytBIzzWhb0YChMd/2ohbc&#10;RwZhutb7XsOaxswPzngtsLRa/m4a9aDSc0DXItq/t3zZiP7dQZFvHbG/TbQAAQRSX4BsJPWPIT1A&#10;wJECixcv1m9c1q5dq698TaUtu5fcPgbv+1Xgv58Lztne9FeLlF7D4mh/1Zy3G/PG578beYqWmmxE&#10;xRnRTf2NurykbfDcV+8MrWVv9bslhyRmD23HflNaDINoBWO+GEfbrdwl957lWdNWaqtBFGX0hMjC&#10;D1mwIatf1OlVLR/mG15hEqsNxRtDa9lDv1zZoC3zuLB/pfLYhNCCeP1XMSu6fGiGEtpFrV0dhynI&#10;njK1sUh/ALH6YOLT1j77y5ctIyTBuzcE/u6kjJk0jf9xWs7jsvJ0IRYCCLhMgGzEZQec7iKAQAcC&#10;fa+WxCP4ww/VJOTuDU0jZynZvboGtkTubmuU2ZHJV+oKdf0RW0Wzq2S5+Qz5sH+hciQyfWtJbejF&#10;E7nK25cq87xXta1/ydktJdqOy7xHPgzNO1qy6VLliBx16GChsvPDYF5Bh/OXutanePYu6DdvSXDh&#10;svLQpKw1AW1JScVCJeug9kwtdfzkU31sp2Lnnbn6U620zKFGTVf03bXJVPsn5EQv7Zi2xrtfm2El&#10;y9D1B3Y1b+o6+NYVaYvjwy9em6M9m0sWkORctUAeEnBSnuL1WHh9Szzd7GQfyUP0eVzBdgbiElAn&#10;IRFAAAGnC/CEX6cfIdqHgKMEkva8zqRVZIrX7BN+TQV3QmHrnvDrhN4ktQ2RJ/y2fT5yUtthvrKE&#10;/l9LaHDzfWUPBBBwogBjI048KrQJAQQQQAABBBBAAAE3CJCNuOEo00cEEEAAAQQQQAABBJwoQDbi&#10;xKNCmxBAAAEEEEAAAQQQcIMA2YgbjjJ9RAABBBBAAAEEEEDAiQJkI048KrQJAQQQQAABBBBAAAE3&#10;CPBMLTccZfqIgGUCkSfkWBaxs0Dy7YedFUne73mmVv2No+VpxckTT52a0uCZWgnFdtR/5IT2lOAI&#10;IGBWgLERs2KUR8DdAr5sd/df7b3H40lXhI67lsYdt+SApqoP/6ktOfwEQQCBeAXIRuKVYz8EXCkQ&#10;nPhkMvvdNGZ+MqszWJfcdAb79zdYOIWKSac6z0Yuv7yxNPJdjSnUucQ2VTW5/PIUzUaS8J/amf+R&#10;E3tOEB0BBAwLMFPLMBUFEUAAAUXx+/01NTUXn/15xq9/lWYege/f3+vHP8nJyZHv72vbNb3jFc+t&#10;yA0Eeq94Ls363sXuXFj6eFVGRv7jS9vT62J8dkcAAQTSWICxkTQ+uHQNAQSsF/B6vZmZmd0WLApc&#10;e5310e2LKN2RTknXpIMxW6F3PPPRhTWff37+x0sYIdGVxEE0xERkOtCz78BSMwIIIOB0AcZGnH6E&#10;aB8CCDhKQF/IXltbW1lZ2bDmRd/7ezLKyhzVQrONCRQU+G+ZLKlIXl5ejx49ZGAk5oyjVh3vtm+v&#10;58wZs3WlX/mmAQMaJt3cqV76dZweIYAAAlYJkI1YJUkcBBBwi0AwGJSEpK6uTnKS+vr6hoYGeSVF&#10;Oy8jHt26dcvOzpY8pHv37pKKtDc2Ih1Mp45bcrxM6VlSI0EQQACB9BMgG0m/Y0qPEEAg4QJyXx4I&#10;BBq1TX6QcQPZEl6r1RXIGIhsGRkZ6hSszEz5oYNURK88PTpuCWQcepbUSxAEEEAgzQTIRtLsgNId&#10;BBBIkoCegcjdeSrmIdFGclctSYh+b23ELm06bqSznZYxq9dpQAoggAACbhMgG3HbEae/CCBgvUDq&#10;JiQGM5D2yFK345acBF3Us6QNBEEAAQRSXYBsJNWPIO1HAAEEEEAAAQQQQCBVBXjCb6oeOdqNAAII&#10;IIAAAggggECqC5CNpPoRpP0IIIAAAggggAACCKSqANlIqh452o0AAggggAACCCCAQKoLkI2k+hGk&#10;/QgggAACCCCAAAIIpKoA2UiqHjnajQACCCCAAAIIIIBAqguQjaT6EaT9CCCAAAIIIIAAAgikqgDZ&#10;SKoeOdqNAAIIIIAAAggggECqC5CNpPoRpP0IIIAAAggggAACCKSqANlIqh452o0AAggggAACCCCA&#10;QKoLkI2k+hGk/QgggAACCCCAAAIIpKoA2UiqHjnajQACCCCAAAIIIIBAqgt4/H5/qveB9iOAAAII&#10;OFagqanJsW1LWsM8Hk/S6oqjIs+xnd4dhcrF43Hs28kuvYYFJz7ZNOpB6yMTEQEE0kWAbCRdjiT9&#10;QAABBBwpQDYih8Xh2UjGLwYr1WcSdfr4sgNLqxMVnLgIIJD6AmQjqX8M6QECCCDgMAHJQGQLBoOk&#10;IpEjIwmJ1+uVvx2YmWQs9yX0DAosYxZGQoEJjkBqC5CNpPbxo/UIIGC5QG1t7aVLl+RO2vLIKRFQ&#10;7pizsrJ69OgRd2uFLhAIVDy34tL2bU2nT8cdJ8129AwcmDXtrvzHl2ZkZAiyo3oXyUasTRsSFNZR&#10;dDQGAQS6LkA20nVDIiCAQPoIVFRU+Hy+7OxsuWVMn16Z6YkkEvX19bKkMD8/38x+obKSisi+5+fM&#10;8h/6KI7d034X35gb+7y6Sc4xRyUkCUobEhQ27U8SOoiA2wSc9fGM2/TpLwIIOEpARkXkNjEnJ8e1&#10;qYgcDum7CIiDaJg9OjIvS5KZi8/+nFSkPTqRER9RYg6b2bOL8gggkK4CZCPpemTpFwIImBaQCVoy&#10;KmJ6t3TcQRxEw2zP5CZbnee2fZvZHV1VXnxESaxc1Ws6iwACCLQnQDbCuYEAAgiEBGSWkZtHRaLP&#10;A3Ewu3JGX7kuN9meMwl7OlNanKrio4+NMDySFseTTiCAQFcFyEa6Ksj+CCCAAAIRAe6wjZwMKBlR&#10;ogwCCLhEgGzEJQeabiKAAALJEOA+24gySkaUKIMAAi4RIBtxyYGmmwgggAACCCCAAAIIOE6AbMRx&#10;h4QGIYAAAggg4CgBecZaq81RzaMxCCCQ0gJkIyl9+Gg8AggggAACCReQ75CJbCu1LeFVUgECCLhG&#10;gGzENYeajiKAgFME6irPf/PNxZpOm6OWM1AsFKe64pvzlXWdBnVSgdxXjww+fkL/M/DV+aGmrXxv&#10;8B835ppr5/x+fzzR3+wd8ryNA4+/19tcRcko7Tm207v77z1/+GUyKjNZh3w96JIlS2699VaT+1Ec&#10;AQQQaFeAbISTAwEEEOiSgOkvjqhuaPT6fAF/5+mIqXb1zL+sT153U7vYWlhSkfyxZ2uGDTmp/tkY&#10;GLsslJAsufXk9bOrzLVtXfn1Q84uMbePydJDM68banIXM8XrL0r64X39/ox/6et9dZrndy96Kv5k&#10;Zv8kld2/f/9dd901atSoJNVHNQgg4AIBshEXHGS6iAACCRNorJUPi6tq/CYqqPH7fb58X4b/UvNI&#10;hjoKUnGx4ht908dDqitqG5uUQH14eEQbUdG2imq9OvWV8+fVV9VXosdGosqGc56WhU20N1FFff3y&#10;lNJDF0Lhl9QerPSOnKwOiUSPjcjP2shJ/3cjAybRwyAr+x8/0m+e7NNibKT3u63HW+SVge++N1Af&#10;hwkNvKzsv2y8VxmREx4eabtXi57P+Vnf/3r1sr+2OiE594UkHt5/H68mIW/N9RzZpNRfTJS4FXGL&#10;iormzVPF2RBAAAGrBDwyE9SqWMRBAAEEUlpAbusvu+wy412QVKSqvimzR25udobhvWoqvvH7LsvP&#10;keygTukeGs2Qf9Q2Kpk95J+SVFwKaD+p2UZtMOuyXjkSvObiN/VKtvpzcwFtL6/2opa9fNPg0faT&#10;Kur1EOpeweZgzYUNNNeshjy1Vt5QJDmrv3G0gfBa1jFjhFL5YUWrkRB5fUqZ9qIkG7OVLTLoIcnG&#10;sixFL6n+7N2pj4RIgTuDy0eWFzW/qA65jPxELSkTsZaND6i7K5Jp5AwvqRl264WoFxX154I6eVFR&#10;Yu7VqheZCzf2Kxxy6WdzvvlfXxnqYPuF8v7387llBzJK3nLaAEhgWUe3BEePHr3mmmtOnz5dUFBg&#10;RCBjuU8v1nFYI6EogwACaSzA2EgaH1y6hgACCRSIKxWRnMHvz/Cp2UP3TJ/ib4xa5+HxZarzrHr6&#10;QndwLdpe4w8oPm0/pWe3TI9853no1x5vm8t4XUDKZmmTtnKypGxzLTEKJ1Cos9AyI2vY8kvK+PwW&#10;QxZRe60ck1n5Ya2adawr31nSWTj99/OzR+YFj+xRJ3oVza4rVTIGh5ej6OMwRXsaK9tGan+vqLKN&#10;q2ef/49zWU/GP0Li6xnofVPlkB+c7f32930fveS0VKRT4X379j3xxBMGU5FOo1EAAQQQ0AXIRjgT&#10;EEAAAfMC/pqaen9TU1ByEpkrFd4uVtZ3EkqmaamTr9RN5mFFJQqKkuHtZNGH/5I+UUubwBUM5TEx&#10;9go0NUVa0T0jetSm0yrMQ3RxD3W9h7ZuZEhN2fj8d1usQ88d3D++6N6xy/T5XTnDFW+/4XqQYHlp&#10;x9Fi7qUsf2fQkdLIn8v+eqQ3a2j3RT/T8kLTm78648Jv885u71MzekGw4HrT+9u6g4x6PfLII9/9&#10;7ndtbQWVI4BAGgqQjaThQaVLCCCQcAFfTm6PbhkexZed36d565WX3WHNdZWXAp7MHjIdTNt6ZCqN&#10;DYbXskfteFmH69UzPJ5IK9RxEmduMrdKX/IR2i4UlygFQ6IfpVV18mwnTZ83JOYMucYtoQxHzXO+&#10;Y3Rte+y9lt1xauTw8J9bL+z8qun84aqfPGj4qMXoQcM3mdV/9Q8NP/xd4NHS4NS1TVfdG7ObTZOe&#10;kglOyflj5BQ5fPgw69eNQFEGAQTMCpCNmBWjPAIIIKAKZGTn5vbIDNZXVNYaveGva/Q3heZjaYbq&#10;wIXfH1qS3rFqji+jqfGSdg+srVAPL2SPtZcWVl8iX3OpsUWNDjp06+qPKFkLI0/ynd9vygil7ESL&#10;R2ktOdSYN76HOl6i/TZqyxytvpr77evavIdJ2MrMKXpYWVUS9eDgjvpuZK+hPV74j963VFU/fm/F&#10;u9Y4NuV/q2nM/OCM1wJLq+XvplEPKj0HWBM6AVH27NkzZ86cBAQmJAIIuF2AbMTtZwD9RwCBuAXU&#10;hKS7L3DJ6DO1WiUjsqzDJ3lDQ7tfEtLdmxF5plZOLzX10SdqyXL3/J4dtDonXx11qZWy9QFftlMf&#10;+1s1Z2TFketCi0aOL8sq29hmHGPJ2S0lmTNkztVC5Uhk3ci68tUfBofPlolYuconjW0YJKw66Uud&#10;qTU7s3Tj6Tnr2pUqOhEIP1Or873m/Cz/Ow011qUiLVrly5YRkuDdGwJ/dzL40KGm8T9u6u+4R+j+&#10;9Kc/nTVrVtz/WdgRAQQQaE+AZ2pxbiCAAAIhAbNPkUpvOLMapp+pZYZPfSiW0jZdMRPCSWWzPyrO&#10;z8/3+XyeqFl1NjYwQQ+/SlBYG6GoGgEEEiHA2EgiVImJAAIIINBlAfW70kPfHJJT8GGF4RUgXa6Y&#10;AAgggAACyRMgG0meNTUhgAACCJgQKJp9OvRN7UPMfzu7iXooigACCCBgowDZiI34VI0AAggggAAC&#10;CCCAgKsFyEZcffjpPAIIIIAAAggggAACNgqQjdiIT9UIIIAAAggggAACCLhagGzE1YefziOAAAII&#10;IIAAAgggYKMAT/i1EZ+qEUDAWQJmn2nrrNZb3RqzGgl9wq/VnbM5nmOf8JsgF/lG+QRFJiwCCKSB&#10;AGMjaXAQ6QICCCDgFAGHfIGGUzjaaYfjlHzZDhejeQggkMYCZCNpfHDpGgIImBPwer2BQMDcPmla&#10;WhxEI47OyX12sH//OHZ0zy7i47RsJDjxycT5N42Zn7jgREYAgTQQYKZWGhxEuoAAAtYI1NbWynSj&#10;nJwca8KlcpSamhq5Y+7Ro4epTvj9ftnx4rM/z/j1r0zt6KrCge/f3+vHP5HTTL6L3VUdp7MIIIBA&#10;TIF4PvqCEgEEEEhLAbn51u+n3TxCIn0XAXEwm4rIKSHDKZmZmd0WLApce11aniFd75TIiI8oxTf0&#10;1PUGEAEBBBBwmgBjI047IrQHAQRsFpARkkuXLgWDQZvbYVP1cpeclZUVRyoi7dUXsgtgZWVlw5oX&#10;fe/vySgrs6kfjqs2UFDgv2WypCJ5eXnCKwMjTpuv5TgyGoQAAu4QIBtxx3GmlwgggEBSBCSLk4Sk&#10;rq5OcpL6+vqGhgbX5nXR3pLjdevWLTs7W/KQ7t27SyrC2EhSzkcqQQCBFBAgG0mBg0QTEUAAgRQS&#10;kPRDpns1apv8IAMmsqVQ+y1vqoyByJaRkSETtGSTH0hFLEcmIAIIpK4A2UjqHjtajgACCDhUQM9A&#10;JC1xeR4SfXgkIZEkRM9MHHrYaBYCCCBghwDZiB3q1IkAAgi4RoCERA41GYhrznc6igACpgXIRkyT&#10;sQMCCCCAAAIIIIAAAghYIsATfi1hJAgCCCCAAAIIIIAAAgiYFiAbMU3GDggggAACCCCAAAIIIGCJ&#10;ANmIJYwEQQABBBBAAAEEEEAAAdMCrBsxTcYOCCCAQEoIpNPycVaBJ+6U8xzb6d1RqFw8bnEVvYYF&#10;Jz7ZNOpBi8MSDgEE0k6AbCTtDikdQgABBDQBshFOBCMCGb8YrFSfMVLSdBlfdmBptem92AEBBFwm&#10;QDbisgNOdxFAIK0F0viLPvi+jgSduRnLfQmKLGEDy/yJC05kBBBIDwGykfQ4jvQCAQQQUPQvQa94&#10;bkXD29uDp06lmYh30KBud07Lf3wp32Vu7ZGNZCMWZg6JiGltr4mGAALOESAbcc6xoCUIIIBA/AKS&#10;ivj9/gvfn91t+PCe8x7KHD4i/liO3LOxtKS6aH1DaWnvX2/0+XzyveaObGbqNSoRmUMiYqaeLC1G&#10;AAFjAlzNjTlRCgEEEHCwgEzQklGRi8/+XFKR3iueS79UROylU9I16aB0UzqbTqtiHHxm0TQEEEAg&#10;4QJkIwknpgIEEEAg0QJyd15bWysTtGRUJNF12RtfOijdlM5Kl+1tCbUjgAACCFgiQDZiCSNBEEAA&#10;AdsE9JXr6t3511+n5ahItKzawa+/1sdGGB6x7ZyjYgQQQMA6AbIR6yyJhAACCNgn4Kpbc1d11r5z&#10;ipoRQACBZAiQjSRDmToQQACBRAu46gbdVZ1N9JlDfAQQQMBeAbIRe/2pHQEEEEAAAQQQQAAB9wqQ&#10;jbj32NNzBBBAIO0FPMd2enf/vecPv0z7nia6g2VlZUVFRfJsZdlWrVol/0x0jcRHAAGXCJCNuORA&#10;000EEEDANQL1FyX98L5+f8a/9PW+Os3zuxc9FX9yTecT1dFf/epXxcXF8p02spWWlv7TP/1Tomoi&#10;LgIIuEyAbMRlB5zuIoAAAiGBw2eHDTmp/yncWpVIlgurh5x+M/EfpZ/7QhIP77+PV5OQt+Z6jmxS&#10;6i8mslvuir1kyZKpU6fqfZYf1q1b567+01sEEEiYAN/FnjBaAiOAAAJJEZAl3fJxdUVFRf2Nowcf&#10;P2GsTklF7g2sPjTwngIpX/XmwxU778xfOz3X2M5mS0k2UjcsVJfZfduWl/Qp+6Pi/Px8mTLkke3Y&#10;Ts//3eX58g3l4vGuB3dzhMAyfwfdl9lZe/fu/eUvfynyhYWFkpDcdddd7ZXnu9jdfCLRdwTMCjA2&#10;YlaM8ggggEDKC1S9+T8bp63J1VIR2XLvWZ6lLKgt1v9VVl7YesxEHdxYvfp024GUr7e2ebF597Oh&#10;gNFcMYIrxatPFj6sxincalxWJl/JgpDIXCxSEeN08ZVcvHixpB/PP//8U0891XEqEl989kIAAdcK&#10;kI249tDTcQQQcK1AWf3OHd4p46JGQgr6rT3Rf7QKcmH1mEtXvSFjLIOPv5G5PZKiKMEXlO7y4sE1&#10;3uYXD58d+3bmQSl5IueqBVXaXKzm3V9f0njfw+Vft0BuL7iyXVHjrJ1u/JA05X8reNvzwQd+0zT+&#10;x039RxnfkZJxC3z11Ve9e/eW3WU5O6vY42ZkRwQQaCXATC1OCQQQQCC1BczP1JIBijHBeaH0o/3O&#10;NxeTsZEa5Y3BC2/QRk7C+8qYRtHQlvO71Algyut65Ba7t5mp1TLOfUrO8YXqfa6BrdVMrdAeF483&#10;T9lqE6Rp0lPBSU8ZiO3GIgZnVclMLVm8vnbtWjGSmVryt/5zzM1gTDdy02cEEGgjwNgIJwUCCCDg&#10;RoHAiXaWlUcmXw0bc2l7s4x32OBWTFUnPo0J13ifPtFL3b11Le0EV6YN9XXxIPQa1jRmfnDGa4Gl&#10;1fJ306gHlZ4DuhiS3aMFZBX78OHD9VfkB1axc3oggIBVAmQjVkkSBwEEEEgVgYLsKVODOw9EP0dL&#10;Rj+0ZR5l5csXKKsPaTO1DmVN66hHuUOujfXrqVna3C39j75KPryZCB4/pS+76ap7g3dvCPzdyeBD&#10;h5jHFb9kyz3nz58vYyP6a/LDypUrrYpMHAQQcLkA2YjLTwC6jwACbhTIvecRWROir/SQTZ6pVfPC&#10;km7aupHmrXhj9NhIDKYBQ73b367XVoZIMnNy9WFFuaHbYzsubZEfFEUbBom1kF2L1GlwKw6LrCcJ&#10;Tv5nyUmYptV1zn/8x3+UIRH92w9Hjx59//33dz0mERBAAAERIBvhNEAAAQRcKHBD/+NvZCwco3/f&#10;SMXCa8PLNgr6zVsS1F/fPyHnsTZTraKpLp8+8PVrL41VI9R8uSZfXVWi9F54KOvLe9Xdx6pjLPrK&#10;+PBmJrgLj4mzu1xQUCCP1dK//XDevHnyT2e3l9YhgEDKCLCKPWUOFQ1FAAEEYgqYX8We2pCxV7Gn&#10;dp/sbH0iVpwnIqadRtSNAAKJFGBsJJG6xEYAAQQQQAABBBBAAIH2BchGODsQQAABBBBAAAEEEEDA&#10;HgGyEXvcqRUBBBBAAAEEEEAAAQTIRjgHEEAAAQQQQAABBBBAwB4BVrHb406tCCCAgFUCrGK3StKd&#10;cSIrzhPR/cAyfyLCEhMBBNJJgLGRdDqa9AUBBBBAAAGTAr5skztQHAEEELBSgGzESk1iIYAAAnYJ&#10;eDweu6pOfr2u6myieYMTn0xQFU1j5icoMmERQCCdBJiplU5Hk74ggIAbBfSZWlVVVbXT7uj/yq8y&#10;h49IY4XG0pKzD9zfY/s7ubm58qXgpCVpfKzpGgIIuESAsRGXHGi6iQACaSsgd+SyZWRkBG/9dnXR&#10;+rTtp9Yx6aB0Uzqr9zq9O0vvEEAAATcIkI244SjTRwQQSHMBr9ebKdujC2s+//z8j5fIAEL6dVg6&#10;JV2TDko3pa/S5fTrIz1CAAEEXCjATC0XHnS6jAAC6SagT9aqra2trKxsWPNit317PWfOpFknmwYM&#10;aJh0c7cFi/Ly8nr06ME0rTQ7vnQHAQRcK0A24tpDT8cRQCCtBILBoCQkdXV1kpPU19c3NDTIK2nT&#10;QxkJ6datW3Z2tuQh3bt3l1SEsZG0Obh0BAEEXC5ANuLyE4DuI4BA+ghI+hEIBBq1TX6QARPZ0qB7&#10;kYUx6my0zExZNEIqkgaHlS4ggAACugDZCGcCAgggkD4CegYiaUl65CHRB0ZyEklCWLyePicrPUEA&#10;AQTIRjgHEEAAgTQWSKeEhMdnpfGJStcQQMDlAoyNuPwEoPsIIIAAAggggAACCNgmwBMSbaOnYgQQ&#10;QAABBBBAAAEEXC5ANuLyE4DuI4AAAggggAACCCBgmwDZiG30VIwAAggggAACCCCAgMsFyEZcfgLQ&#10;fQQQQAABBBBAAAEEbBMgG7GNnooRQAABBBBAAAEEEHC5ANmIy08Auo8AAggggAACCCCAgG0CZCO2&#10;0VMxAggggAACCCCAAAIuFyAbcfkJQPcRQAABBBBAAAEEELBNgGzENnoqRgABBBBAAAEEEEDA5QJk&#10;Iy4/Aeg+AggggAACCCCAAAK2CZCN2EZPxQgggAACCCCAAAIIuFyAbMTlJwDdRwABBBBAAAEEEEDA&#10;NgGyEdvoqRgBBBBAAAEEEEAAAZcL/H/3uYRDNVnezAAAAABJRU5ErkJgglBLAwQKAAAAAAAAACEA&#10;W7+MIgOYAAADmAAAFAAAAGRycy9tZWRpYS9pbWFnZTIucG5niVBORw0KGgoAAAANSUhEUgAABDEA&#10;AAJ0CAIAAACELS8/AAAAAXNSR0IArs4c6QAAl71JREFUeF7t3Qt4FdW98P+JBNSDCUESjc3mVu6m&#10;XFJ4q1wDtcVgwaBIODxH9DlN9LWmyh/bUytyLPWx6eXpHx5aQz2WtP+K5+UlkQqCEkMtJgRQC4bL&#10;CZcECoREAgkkJKKiCfx/a2bfs5PsnezsPXvv7zw+msysWeu3Pmucmd9eMztRLS0tGgsCCCCAAAII&#10;IIAAAgggECSBG4LULs0igAACCCCAAAIIIIAAAkqAnITjAAEEEEAAAQQQQAABBIIpQE4STH3aRgAB&#10;BBBAAAEEEEAAAXISjgEEEEAAAQQQQAABBBAIpgA5STD1aRsBBBBAAAEEEEAAAQTISTgGEEAAAQQQ&#10;QAABBBBAIJgC5CTB1KdtBBBAAAEEEEAAAQQQiDp16hQKCCCAAAIIIIAAAggggECABT755JP+/ftL&#10;o1FVVVUBbpvmEEAAAQQQQAABBBBAAIGamppbb71V5SS1tbVwIIAAAggggAACCCCAAAIBFnDkJJcv&#10;Xw5w2zSHAAIIIIAAAggggAACCJw9ezY+Pl7Nk3z++edwIIAAAggggAACCCCAAAIBFpCcZMCAASon&#10;+fLLLwPcNs0hgAACCCCAAAIIIIAAAvJmu3WepKWlxV8cUSffvWF7ttZ42l8VUg8CCCCAAAIIIIAA&#10;AggEUyBuyLXp/3l9/KM9EYM9J/Hn3ye5YWsmCUlPjBZ1IoAAAggggAACCCAQHIHG02rWoYcXf+Yk&#10;2qd8hVcPDxfVI4AAAggggAACCCAQYIGWL3q6wSg/PrvV66VoI9zWFX57Hqyn+0/9CCCAAAIIIIAA&#10;Aggg4FGgp2/ve+TZLcYSAQQQQAABBBBAAAEEEPBVwK/PbvnaOOURQAABBBBAAAEEEEAg4gXISSL+&#10;EAAAAQQQQAABBBBAAIGgCpCTBJWfxhFAAAEEEEAAAQQQiHgBcpKIPwQAQAABBBDoXKC58lBlc+fF&#10;KIEAAggg0BUB0+YkRzbnGsvmI/Z+lW9ev6ve0cvyzbnrSyp3rc99y1GkcwN9L6daPO9x5K1cl7ba&#10;lDIK1EvrsmzavN45zg6DcKnZrUedR08JBBBAICIE5FRpvQaU2/t7ZLPL2VsuE+tLKkq8P/3qFel7&#10;1Tkbtl3jSbj8vaKD566qLfUl640Lk3c7RsRw0UkEEEDAKnDw4MHo6OidO3f6KmLS7wKWi8ylb2bP&#10;T9bkpn9jw8Ts+28rWb/xcJOmxY5dtGTGhbdyd57Vexo7dvaQM0WqwJ1yAZOVsbGxTf3kV21z7s4a&#10;KTBwlmwyUIwCxl6LlsSX6gVixy1aMj1erawrWZ9/RottamrSkmZmjzyZu7+/bLpgr2dR//0bT1u3&#10;z8qer70lBf5XzKF/qEpGDNcqP5+or1RN6EFqEvkhPeIM+UUqV+E71Syr7D2SYPY360074vF1JCmP&#10;AAIIhIuA7cx/p35mviRn19ucz6hyYn5fneDVCfa7g8/scBRQlwBt8KIldx5xumTop3hNkw+k7Htl&#10;LInfaz9dqzPwrXKiTlClVNPq1J0k5/k7Vev6lWfc7MGni9RPA2epa4H13D7xUr6xoyQnjitOpxej&#10;cBkl+oEAAhEh4NN3AUtCsmnTppycnB07dsyaNcsbILN/F/CZpqSRyaoj8dOXSFJRv2v74X6zsrMX&#10;jdUOl35Qsv+s3OhnLxoX6+hqnayUS0j2xH5y0ZD0Y2fzuEXZ2bOSzu63fh6mCjj2+qdRIGOsdqjU&#10;eZJlcFp29sykmo9LPtWrrt+1X5up1miX6xvUisFzJIbYmgrr53ZfnyYxDJy1JOVmI6vZf3msarXf&#10;4dLyI6WnBy9ShZsuXdCO7D0cI/VkjG121OzUI1VbU8w3VUNNp32Z8/FmqCmDAAIIhJrAkdNNScP0&#10;j5MSZizRc4Pth2LUNWCcdnjvRyUf18jHN3JGdboGHCk9pMl1Yc4QtVOD8yXDerqud9nrn5t3qtO1&#10;fk1xzMOoq0eptaHm/bvqj+w9M1i/1jQ1fDXjm0nq86b7Nedzu+HqcsWpaPdiFGqDQLwIIICAzwKS&#10;kLz44os+76bvEIR5kmvXrp0/f17avn79elRUlHPcsum2226TNRte3Zby+NzRtm3H3nm1LG7B4ikD&#10;Lu7ZUPT5bdrJz9XWo9tePdD/nsFV7zWmPD70hPy8YPFUbc+GTY0jki9/3DDh8bljNNnxxFD1g1a/&#10;e8NfG+x7fbNf+cfVRu0xyQ8uniofo9kLyA87tBH9yitVi3XbXi35RC9lbei+hN0bNknlw0+pkGZr&#10;RZuk9W9dVJVP10r0GAbo9Uqom/5HPXv8tekL+h9Qu6gwNBWS7JjSuMnRI21EzP9U9pcwpLUD/R9f&#10;PFVk6uvr3XC6NsDshQACCPhLwH7Svv3222+4oYuP/p44caJv374eLwGyMj5ezWrs3vCq/ZypgtfP&#10;9ursqs7PX6hrgDqjHtv2aln/bw+q+ntDyoP9y1zP8PoJXL9kaLPlBzklG6du614pMeVl6tSuzu7f&#10;+Kb1DOx8ITC2qetCuTqPW2a4XGWs53aZDy/r/+BsbYf1DK+uODd97ZPzni9Go+97XADr6uq6TOev&#10;caQeBBBAwC5gP7FfuXJl+PDhbWV8micxdpdnt7owTxLQnOTDDz/cvn177969LRaLhNv2vDx9+nTj&#10;grQnP69xXOZ9o7WLe/M3n7XMGli98/L4zLT4PfmbG8dN03YfjEvPGFXptGnSxfwtjeMz79MK80q1&#10;adO00oP95mdMrn8nT5Wcoqo8bvxs7JUSe/SEFBhx3NhrlLr27MnfUm2RwrLToTijwPjLm08OkUrV&#10;GtcYMoedzpMm7tHe2yyBGa2nxx20xXDwxqFa3U33ZIw6rgK2Fjaauz3p3Hn7jq49MprOzJgi4Xz0&#10;0Uc1NcbDCSwIIICAWQTkk6OWlpbq6uqvvvpqzpw5d911l/eRySWqpKRkwIAB/fv393gJGD169Jgx&#10;6sMbdeZX5/xR1jNzqqW6WJ2r4/X11jO8OqNWW6ybhp10OsO7na7lUqKuAYXqpK2fh6st4285+s+4&#10;+dZTtPWa4n6luDx8TNMJ7dv6VUOCGXJSzs/zv62993fNdm637jhgn16zccWxhdr2YnRfZoaEISd2&#10;Ob17j0ZJBBBAoKcFjBN7Q0PDxYsXZ8yY8d3vfte5xfDMSZ577rn09PSxY8f26tWrM19JIUrPqUJ3&#10;TFM5g+3XmDHz5ZZdLktH9K8/iRlju/aMkutNaY0WExPTHGskCUdViaRp6qqmL+oiZ9tLXVf0AndM&#10;VZmPWvScRItpbm5WKx0ph+yiKr1l+J2fljnyIk85iZERqTxCYpYLpIpfdtUG3qNfBVVzMXeqPMd2&#10;9dI7qHo04EMjd3LKSTrzYTsCCCAQNIHW1tbDhw9v2bLll7/8pfdBvPDCC/fdd593lwCVQuinU+tZ&#10;2vZrzBg5VcrHVsYZXk6gzunKkWZ1ttYs+knVfoJVsyS2k7xtr/R7tL9vVr+oa4R87GT/9Mp+pVAN&#10;SbKhYlDnccs9xlUjafgdNSds5/bhtxw5oU7d9nj0K06nFyPvxSiJAAIIBEzAOLG/8847bg9fhWFO&#10;sm/fvrfffvvHP/6xFwmJ7/4qo3B8imbPQ3yoyFaDNYPxYU+KIoAAAhEnIFev3/72tz/72c+87Lk8&#10;svv6668/8cQTPXIJsM2EG5/syEdX1jzEy+D8WKz7FyM/BkNVCCCAgC8CcmJ/5ZVXfvSjHznvFLCc&#10;pIsPBPvSQWvZSZMmyZR9z1yN5BnkUZaYc6V5efIFjWMmkVZ0YXzYBQEEEPBBQE7mckr3fgd5BeXG&#10;G2/sqUuANmpYUvPRLXl5u8/dMS54CYlwcDHy/pigJAIImExATtFyog5WUIHLSaSHffr06bF+DpiS&#10;kakvxtsjvi/xUoH+YgkLAggggIAXAr6e0n0t70UIjiKj0oxLgO1xXJ929mfhbl+M/BkMdSGAAAK+&#10;CfToibrjUAKak/BlI74dF5RGAAEETCzg6ynd1/Im7jqhIYAAAuEp0M0TtXx/iSxCIy/K+/qXEwOa&#10;k4Tn6NErBBBAAAEEEEAAAQQiXkC+v8t58fLPJhps5CQRf/gAgAACCCCAAAIIIIBAUAXISYLKT+MI&#10;IIAAAggggAACCES8ADlJxB8CACCAAAIIIIAAAgggEFQBcpKg8tM4AggggAACCCCAAAIRLxAlb6L4&#10;C6HTP6qybt26hx9+2HNzzeWbfn9s9FMLkmP07erXxruWT7VYf95y3NhtxiPLp6l1zsuV8k1rrNtT&#10;HzF2sS3VpTmvaR520bTq3bLl0eVTkzStZnfOX4rVHmPSlz6Q3Fe2yV4lRhWj0u0hGSvshR2bVFVq&#10;f+vuV8rfXLPlqIdoVZwVo40mnGN03d22xQnE0cG23W8TvLG/2qXhLsPK3p1R6UsXqMYdEaYaAo7F&#10;vsku2XaNW3/b1u82PvyKAALhKSB/AzErK8v7vnV0CbDV4uW5y3YtcDrfau7nf+8DoyQCCCCAgCHQ&#10;9sTe6e19N+mqqqri49Xf8TD9PIm6Nd+S+OhyfVmaXvdaTmm1S+ebywu3JD6ib35kRvFrb5Zf8cKm&#10;ulTPItRSvfsvxXJrrmofeWyNqvzK5TrNWLN8uS1HchSuTX/KCEXb8vvdUlqqqk1faqw4UCP3+4Vb&#10;EqzhpJa8tskejorTmlg5B+i2u+O6/DdbabWjpjf6iFS4u8Zl7zbB610qzbElaSqJeq1ELtUq5NEV&#10;a2R3R4SPphb/RXXBvtg3ieSHeuRt17gH3KZ+L/gpggACCHgQcD931alz6/Kn5ORaWN7s8eza0HhU&#10;PjkyTtcuH0jhiwACCCAQWgJmz0mqD245PuMR22f5fZO/kz6q5EO5ODmWmOQFtkuRZWiqV/pyG62l&#10;p4/RyzZfrtVSB+tzBX3jErW6y1c0dZGLi/VYk2WqLUvpO2i0/gcWq8+UaIlxMvnQd8jIUcWnqvtK&#10;ONaZHMvgGU53+387Njq9bXjuuxs7SCZwbKStdEy/REcsroF5CF7NkJwZKumZdZ8rjbXajMH63FHf&#10;fglabeMVpwhlbieuv6PyK6crjo/qr1aI5PGK01e0tmvcA25bv1dDQCEEEEDAVcDt3KUlTV3umFVO&#10;7BejeTi7qnOg2sSCAAIIIBDqAibPSdSUhXGXbF1ihowec7yxyTN79aniUSOHuD4Z1bakTIxoj0wb&#10;YqtQ7viLz+iTD+r2+mhjQ82ZYu34lt/nqMVtTsapsitVx45b7/Wd8gSV0tgXuX0fNXqQCkfPMdKS&#10;4zyG3WZ3mRipGJ2W3M9WWhKhuxpVPGcGu83bqHTFNXjJPJIXOD+OpRKtkjP6ZIjCPN7QoFcrDzzk&#10;yBNrqd9ye5DMyK/0RSj0/7ZZ4xKw5rn+UP//gvgRQCDQAm7nLqN5mTnJ+b3MFE9wfWbXenZV52Gt&#10;+DX9bO2YlA504LSHAAIIIOAHAZPnJD70UD5jk1dH9PclOlrk0SPtUecpfstU9QiTuqQVNiSqqQ/5&#10;cM66qEfFPF/nanarN0PavNni1LDc9EtD+qNf1hyjs1zJuvOVcplR+Y5TN+SNEZWNyDL4TE6O67Nb&#10;bYJv2/WkqeqRNr1/jQn61I5a+iY/oB4G0/7iVqEP4Nainuv3vR72QAABBNoIWKZZnzt1OhU7zq5q&#10;5sS6PJK4RT2byoIAAgggEKICpslJXJ5QsmOqx41sH+3rK5tPH1MPVukf8xsfjenPcclnaYVamv2V&#10;bmObp+uTevRIz0DUa+jygypjS0IWDNWOuzzLZG1dfVDnVKEkPzmnBjs9VOA0b5PQT8885C3wQu07&#10;1tfH1Sd5R7eskRrkTXr54c19+1yCd91dddCYpZE3XuSHTftq7A9fqYfBik9VuPS93eAdB6R+UVfv&#10;xgzWrI9m2bb1jxujnuZyPnYdv9oo2qxx72/79Yfo/xSEjQACphJwvhC4nF2dovRwNjNVHwgGAQQQ&#10;QKBjAdPkJJpcUY4fq7LeH6vXSPR7Yst4eYHE/mK3zCHI6yV3JccYH/Nb30GXnEHeoLDPkNhukd2+&#10;UcpwkOegjGWpvE+if+uUXOGMxOZK+Uf6o18yL2F9ZEslMKlDLc4VSkJiT36MCiVP0O/a1asXUlhP&#10;SFwesnJ8kvdoqv7dXJMmOYJvs7t6PcZYHknVv9prUpLLw1ej+ic59b1N8G1HW7pjvPffXP6h/iyZ&#10;dMH6iaOe4BlPl+mLeiXGyABtT8G1XdMm4Db1878cAggg4AeBNqfitmfX9s9mfmifKhBAAAEEAilg&#10;mu8CVp22fcms+tn5Wx2d1nfwZbgGm+37fI3fnL7VV6/U8dW36hskG7/l+l3Atsode7k1p38JmNOX&#10;ZxlB2sLTC7u1aPv6XT0aucR+FNfudwG7d02q/TBO/yZir74L2HV35y9Btodk636b7wKWfv1NS1Ov&#10;k9o2ORjbrnHprzNym28WDuSRTFsIIBBogZ74LmCP5y7jROrp7KrZv3vd5WQbaAnaQwABBMJEIIjf&#10;BWyqnCRMhpNuIIAAApEg0BM5SSS40UcEEEDAtAJBzEnM8+yWaUeHwBBAAAEEEEAAAQQQQKAHBchJ&#10;ehCXqhFAAAEEEEAAAQQQQKBTAXKSTokogAACCCCAAAIIIIAAAj0oQE7Sg7hUjQACCCCAAAIIIIAA&#10;Ap0KkJN0SkQBBBBAAAEEEEAAAQQQ6EGBgOYkra2tPdgVqkYAAQQQCKCAr6d0X8sHsCs0hQACCCCg&#10;BIJ4og5oTvLll18y4AgggAAC4SHg6ynd1/LhoUQvEEAAgRASCOKJOnA5yb59++rr67/66qsQGhhC&#10;RQABBBDwKCAnczmle49z/vz5zz77jEuA92KURAABBAIsIKdoOVEHuFF7c4HLSSZNmtSrV68dO3Z0&#10;cE26fv16sCDM1i4UZhsR4kEAAbuAnMblZC6ndO9Nbr/9dvn4jUsA53bvjxlKIoBAIAWME3sQ50kC&#10;+nfcT548+eabbzY1NcXFxUVHR0dFRblZjxgxoqqqKpADYM62xOfq1auNjY3mDI+oEEAgYgXklrql&#10;pUXOTrGxsQ888MCwYcO8p/jwww937doll70bb7zR4yXgjjvuuHTpkvcVhlxJObf/y7/8y6lTp0Iu&#10;cgJGAIEwFjBO7HLn2bt37+nTp991113One31UrTxa+uKlp5AkDv/+Ph4qTmgOUlP9IQ6EUAAAQQQ&#10;QAABBBBAoCcEApaTBO7ZrZ5gok4EEEAAAQQQQAABBBAIdQFyklAfQeJHAAEEEEAAAQQQQCC0BXrk&#10;2a3QJiF6BBBAAAEEEEAAAQQQcBLo6fdJ/DpPEn0TY4cAAggggAACCCCAAAII+CTgz5zk2vT/9Klt&#10;CiOAAAIIIIAAAggggIDJBa5P/N89HaE/n93q6VipHwEEEEAAAQQQQAABBMJGwP5dwP6cJwkbHTqC&#10;AAIIIIAAAggggAACARMgJwkYNQ0hgAACCCCAAAIIIICABwFyEg4LBBBAAAEEEEAAAQQQCKYAOUkw&#10;9WkbAQQQQAABBBBAAAEEyEk4BhBAAAEEEEAAAQQQQCCYAuQkwdSnbQQQQAABBBBAAAEEECAn4RhA&#10;AAEEEEAAAQQQQACBYAqQkwRTn7YRQAABBBBAAAEEEECAnIRjAAEEEEAAAQQQQAABBIIpQE4STH3a&#10;RgABBBBAAAEEEEAAAXISjgEEEEAAAQQQQAABBBAIpgA5STD1aRsBBBBAAAEEEEAAAQTISTgGEEAA&#10;AQQQQAABBBBAIJgC5CTB1KdtBBBAAAEEEEAAAQQQICfhGEAAAQQQQAABBBBAAIFgCpCTBFOfthFA&#10;AAEEEEAAAQQQQICchGMAAQQQQAABBBBAAAEEgilAThJMfdpGAAEEEEAAAQQQQAABchKOAQQQQAAB&#10;BBBAAAEEEAimADlJMPVpGwEEEEAAAQQQQAABBMhJOAYQQAABBBBAAAEEEEAgmALkJMHUp20EEEAA&#10;AQQQQAABBBCIamlp6b5C1Ml3b9ierTWe7n5V1IAAAggggAACCCCAAAJmFIgbcm36f14f/6i/Yquq&#10;qoqPj5fa/DNPcsPWTBISf40N9SCAAAIIIIAAAgggYEaBxtNqHqIHFv/kJNqntT0QG1UigAACCCCA&#10;AAIIIICAmQRavuiJaPzz7Favl6KN4FpX+OFJsJ7oJ3UigAACCCCAAAIIIIBAlwV64obfz89udblv&#10;7IgAAggggAACCCCAAAIRLuCnZ7ciXJHuI4AAAggggAACCCCAQFcFyEm6Ksd+CCCAAAIIIIAAAggg&#10;4A+BAOckZb8a4bJkbarrsBd1BVm/KvNHPwNXR21B1ogRnfUrcOHQEgIIIIAAAggggAACJhcIcE6i&#10;azyWX2ks/zez+KdTOrh9L/vNlOXFJgckPAQQQAABBBBAAAEEEOiWQDByEnvAE3+a/5hW/NM8Yyak&#10;7Df2KRQ1N1K3KSvjj7I6L2NEVoH+VcOOAlkF9ukVjyvtLdi2Zv3qN2r2wqhH22+frbFNwuhrfrVJ&#10;TXHI4kiT2iv5G72G35Rp+qyIsXhKrhzzQr/abw1K+mXbI9SmgLp1pLEzAggggAACCCCAAAKeBYKa&#10;k2iaZViqpp04IanC/l9lVOTskcmTXTmpkof8pixhwTrJWDQtM79y3cJElZBk/FF+liU/s3j5FMkH&#10;9OxC8pbM/6vvVbz8ObcnwfStqb+SWn85rMI24SJZxL/m6Sv35KTmZTilN3knh6+T2u1pUgcltXtV&#10;ID+xFKxYPlxat+71nDXnsWUfBVkZeamqU3t+lZr3r3pGVFvw3E+L9dbzM/VucmAigAACCCCAAAII&#10;IBDhAkHOSRz6E38qqUe1TJVM9/i4Vtm7Mmfy2L0paoeUzF+lan/MtScAef864lc1CyWdWLcgwXk4&#10;y97L07TUe6fKyoSZcyT5UUvd7neLnVcWn6y27ZM6zCI/2tOkDkpm3qMHoiVIqz9NUlMl+pSO61L7&#10;vmppzkzV/NR7U7XikzXWAvoTa5afqqzGqIcFAQQQQAABBBBAAIGQFKioqHjhhRei9WXdunVd64NZ&#10;chLjiaYMTSZCZAKh7f39iROSXug5g8syMVNmVWSRtEQ9fGV7PsqpzPDhiS57VJ+UCZPi5dNV+Sk/&#10;lZ/1WRp9GT7EJaXpoKStRv3RrOnv3rtLzYS4x1ajt/TTKaolPdE6cbpOS1yYrSZ/rOt5Fb5rRy17&#10;IYAAAggggAACCJhE4PXXX8/Kymppabl48WJZWdnq1au7EFiQcxL9vl/Shrr3t8ucQs6e9uYNEocP&#10;l/t4x5SGvadqpkIWIyXI+9e2b2g4Ug5jH30aJDVnl/U1e5lckQfDPC6dl9z/rkzEZP7fdmpI0ltS&#10;j2lZF2MaJ+Un1vf79czE7XGvLowguyCAAAIIIIAAAgggEDSBF198cdCgQdJ8v379Hnroof/4j//o&#10;QihBzUlqC3LV+x6ZKVrC8JHWnKNuU67c6LdZUu6V6YU/vqu/flGWJ/Mbj2VLLqHPrqj3NBIW/FJN&#10;mLjOpKTcIzMuxe/ulvfh9V30xXiMSl8pXzSs9m7v24g7L6lnHWr2w6l+R+SJM1VL299XLdniNF6v&#10;V/M5+vv9ej7WhVFjFwQQQAABBBBAAAEETCdw5cqVuXPndiGsYOQkf8ywfvHU9OXar/ZYZw8e0V9t&#10;V89Taalyp19xQm7l9aRCrZSbeJleyH9M/SxPeOXJtwnrMyr6e/DGg1jyrcGpOS8tdHn6yvq9XvL0&#10;VK72mO3ZqsSF6/TvINZ3ycxf57qLM2GnJfUHsfSqMk6ooB1vjBjpz8J1+uv4+kNi1umUiT/V33fX&#10;u6Hezv8pL5R04ahlFwQQQAABBBBAAAETCsj7JIsXL+5CYFHy7FcXdnPbpddL0caa1hV+qK378Vhr&#10;kEmJf82Tb+X66UT713aRA/hNl4oQQAABBBBAAAEEIkeg0xv+jRs3btiwYfPmzd6bVFVVxcfHS/lg&#10;zJN4H2Y3S+pvwDMp0U1FdkcAAQQQQAABBBBAoGOBbdu2SULy6quvdg0qrOdJukbCXggggAACCCCA&#10;AAIIIOAq0ME8ycGDBydOnPjJJ5/cdtttPrFFxjyJTyQURgABBBBAAAEEEEAAAR8FjIRk//79viYk&#10;zu2E9bNbPoJSHAEEEEAAAQQQQAABBHwSkIREysu/jT+bKItPuxuFyUm6gMYuCCCAAAIIIIAAAggg&#10;oATkG7Pcli64kJN0AY1dEEAAAQQQQAABBBBAwG8C5CR+o6QiBBBAAAEEEEAAAQQQ6IIAOUkX0NgF&#10;AQQQQAABBBBAAAEE/CZATuI3SipCAAEEEEAAAQQQQACBLgiQk3QBjV0QQAABBBBAAAEEEEDAbwLk&#10;JH6jpCIEEEAAAQQQQAABBBDoggA5SRfQ2AUBBBBAAAEEEEAAAQT8JkBO4jdKKkIAAQQQQAABBBBA&#10;AIEuCJCTdAGNXRBAAAEEEEAAAQQQQMBvAuQkfqOkIgQQQAABBBBAAAEEEOiCADlJF9DYBQEEEEAA&#10;AQQQQAABBPwmQE7iFWVrfb3bP17tRiEEEEAAAQTaF/iszYIWAgggEJkCUS0tLd3vea+Xoo1KWlf4&#10;obbux+OvGq5dvnz5VzmfbX7z+uefu9UZdfPN/zL/gX4/XX5Dv37+ao56EEAAAQQiQeDq1at79+49&#10;fvx4nz593Pr75Zdfjho1avLkyTfeeGMkUNBHBBAIIYGeuOGvqqqKj48XBHKSdo+Ea59+euGhB1qO&#10;HevgWIkePfq2N9684ZZbQuh4IlQEEEAAgSAKSNbx17/+dfDgwRMmTLj55pvdIvn8888PHDhw5syZ&#10;Bx98sG3GEsSwaRoBBBDo0ZwksM9u7f/1SMfy6wMytrImq6Cu00G2Favb9Jiq4DfvF2SN/PX+Tnez&#10;FVDt6s35sjSv+m3HCYlUJgWkmC+1UhYBBBCIWIEDztcAr07+PlCpyr26Luz/tVfFrE1LtY8V1PoQ&#10;R6dFP/roo4EDB8pMSNuERPaVlbJJCkixTquiAAIIIBA2AoHNSRRbZn6FWvKz8jJ+43WaMPHZinUL&#10;EzSt5mRx6i93V/xk5sJ1Fc9O7NlR+Oztbe02MOTf45beY2ztqFjPBkjtCCCAQOgJZG7QrwGy6Gf1&#10;gC8Hfr04L+CNujR44sSJb3zjGx3HIAWkWHDjpHUEEEAgkAKBz0mM3tVVVmipw5LsXT3wG+sEymOb&#10;ZNakTqZBHsvSp0SM+Q1jnmT/rzPWacXPTX1s0zHbPIkq6ShWW2DsY5sVsX4m99gfrGd211Y09Wv7&#10;eVHr+fOeR2LIA/F/fiHm21ONGfd2iwVyGGkLAQQQCE0Bt9Oy9QohU+JZj1mvAWpKXE1WPCZnezWv&#10;bj/tW6cvrDVk5RonejWdrp/YXX4wLgz7ZWWuZCR5i/UZFfvUveuFwDoh7zbrYi+sYrDPyehXK3XZ&#10;sk0BGVV1ODl/5cqVfp29iCgFpFhoDilRI4AAAl0RCHxOkpehLg1Tny/JzF7g+Ixswk/0j802ZBZv&#10;f9/6KNecHJlNydTy3rU/ozXx+7+Yock8yR8XDLBdt5Y/r/1itz7rkitXhcSFf1S17P7FDLWXuvbM&#10;UFtz5lhp3FpRv/5kgm9sKiFZdXPTn+vTX3R/7d23iiiNAAIIRKKA5APGYtzKv7tOM2ZO/uh0RdBd&#10;Zss1YPcvU/P+YDzfWzz8B2pqpeY3U58fqabbd/9Se35FQV1tQe661F+UVFS8NNuzZm3B8uc0VWBD&#10;plSlLcjOlPn6DRXPJhU8tviEWi8XmnUZjqe5XMs7Hi2W6Xp9jj+zpOj92gnfl8DeO6DVvl+kX8sO&#10;/CbjhMzhy9WnQq9KFX7Wx6tLJB4M9BkBBBCwCwQ+J7E+u+V+vjY+gnKaUh8+RDKWpK/P6Giw5FEu&#10;beQIKSfZhX49Mz4/k4RH7WXfmjBkuLWWNq14cSh8o9+LL1hfQiQh8cKLIggggEAHAvZnt/STtn5z&#10;b2QpbrPW+rldnb1L/lmjqkv9uppZd8yxJ0ydnSqbav5ZrA0fkahpiSNsJ3rXxu0FbM8AWzfb12sT&#10;7s3STpy2ZR/tlbfOhGQYD36p1te9W7C7qDjr3gl6VDKHb1x9HFVxHCCAAAIIeC0Q+JzEU2jyzNVi&#10;TX3wtUE+wPJhSRqWqlVUqo/a9KewDvxmatEc/ZMqPZOxb607rU/pd62VISN6T//3hL/9vzeTkPgw&#10;MhRFAAEEvBJIWKBPb8vJXz+ZO5Z17x6QFETO3jP0ZMS6JIwYqRWfVElKneQDsinp66naiUp5B722&#10;0vH6hV6V+lhKXQlsBazPU9k+6rKv1+dq9E/B9MW9vLFWPvDK0NR8jsze60vizNkz8p5/rjjzngmS&#10;oUhU6l1HfWkz4eOVA4UQQACBCBcwR06in9zVM11/OKE+9/J6TBIW5PxCe14+m8pYl5n/kwkT7snU&#10;P6laXqSpT6rsW5dvd1xCnFvp+H0SaxSn36yflXWl14O37czlkS2vR4aCCCCAgGcB+7NbLi+HLM5L&#10;nTPT5ZX3GSdyZd5BHrt6yeVV+Ak/UY9aqQlxY1Piwhx5iGvGyJEr5MSvFn3+RF0XcitS9eTBVmBx&#10;XuYGeZ5K5Q/qfZIa2/qRGXlZ+Y4vTXEvb6115hxjPif3xIxi/SqVIGvkKbB79W9bmfDILzR19bG9&#10;zdilL3vkiEEAAQQiWYC/T9Lu6J+fNeOrU6dsm+/p/+upXzzr4R2S3kOH3r5Tf1aMBQEEEEDAHwLy&#10;lvnUk9k+v+/nj6YDUMd///d/33vvvcbfCGtvqa+vf/fdd//t3/4tAPHQBAIIIOClQBj9fRIve2yO&#10;Yjc98KBTIO81eEpIpIBrMXOEThQIIIAAAmYVkMmUjz/+uOPopIAUM2sPiAsBBBDwvwDzJB2Z1mf+&#10;+xfv/a2DEjfd8534vD/7f1ioEQEEEEAgfAXefvvtG264Yfz48XFxcW69bGxsPHjw4LVr1773ve+F&#10;LwA9QwCBkBTo0XkScpJOjonmP/7X51u3tn7i/pJLr68l3TxvXsxj/zskjymCRgABBBAIqkBZWZn8&#10;VcRPP/3ULYpbbrll+PDhKSkpQY2OxhFAAAEPAuQkHBYIIIAAAggggAACCCAQTIEezUnM8b1bweSl&#10;bQQQQAABBBBAAAEEEAimADlJMPVpGwEEEEAAAQQQQAABBMhJOAYQQAABBBBAAAEEEEAgmALkJMHU&#10;p20EEEAAAQQQQAABBBAgJ+EYQAABBBBAAAEEEEAAgWAKkJMEU5+2EUAAAQQQQAABBBBAgJyEYwAB&#10;BBBAAAEEEEAAAQSCKUBOEkx92kYAAQQQQAABBBBAAAFyEo4BBBBAAAEEEEAAAQQQCKYAOUkw9Wkb&#10;AQQQQAABBBBAAAEEyEk4BhBAAAEEEEAAAQQQQCCYAuQkwdSnbQQQQAABBBBAAAEEECAn4RhAAAEE&#10;EEAAAQQQQACBYAqQkwRTn7YRQAABBBBAAAEEEECAnIRjAAEEEEAAAQQQQAABBIIpQE4STH3aRgAB&#10;BBBAAAEEEEAAAXISjgEEEEAAAQQQQAABBBAIpgA5STD1aRsBBBBAAAEEEEAAAQTISTgGEEAAAQQQ&#10;QAABBBBAIJgC5CTB1KdtBBBAAAEEEEAAAQQQICfhGEAAAQQQQAABBBBAAIFgCpCTBFOfthFAAAEE&#10;EEAAAQQQQICchGMAAQQQQAABBBBAAAEEgilATuK9fnPlocpm74tTEgEEEEAAAQQQQAABBLwQMGlO&#10;UrI+d/2ueom/ftf63LeOdN6ROtljsxfl7DXVqx3KO6/YUaL8vaKD565qRzbnri+pc9nxyFvWaPW1&#10;HdSs9vWlScoigAACCCCAAAIIIBD+AlEtLS3d72Wvl6KNSlpX+KE2qUcShsNNSbOy59+2a/3GhonZ&#10;999Wsn7j4SZNix27aEl8ae7+5timpiYtaWBSzdkatTJN255/RjNWzsweeTJ351mpJmlWxq3789V+&#10;snJ+sh6iZC/6GrV5Zva0S+s3HlLbpa07jT7YCsSOW7Rk+oXNuTtrpNlxswefLlK7DRyVdPbcrRkT&#10;L+XvvzVjyQyJNP/SHQNrzvVftGT0EU81x46VYlLN+1KNLLHZ2Uu6D04NCCCAAAIIIIAAAggEUsDv&#10;N/wSfFVVVXx8vPxg0nkSlTAM1PbrUyWy1O/afrjfrOzsRWO1w6X65MbgtOxZA7UabWR2xtjYpksX&#10;9GKyMntmUs3HJZ/KLwOl/LT6wsMxM60rjbqO7D3cpDbNSpJfmku2H4pRvwyssbd1ZO+ZwRnZi8bF&#10;NjVcqN+1v3ncItkec6g8/ptJKvm5/2t6NXeOHNh05lh9/bEzTQNHGqtcataOlJ4evEgCVsHVl3xc&#10;IxmOCjWQBw5tIYAAAggggAACCCAQCgKBnif55JNPPvvss759+wrO9evXo6KinJVk0iYxMVHW7N7w&#10;asOEBf0PFDX00z7RUmQ6oixuweIpAy7u2VCkjYj5n9rhj89NUD/PXjylbturJ4Y/2L/srw0pj88d&#10;Xb97ww5tRL/ySlVe6tlUbn0F5GszZKumHXvnVb0qtalheHJzmW27Zcbj98l2SYB2b/irvtIyw96u&#10;Wn9026sH+i9YPGDvq2X9H1w8VZo9oH1Nopvw+PBTqs6Uxk2Omic8Prlhw6b/UdV8bbp0ZFPDhMfn&#10;jjm27dWyuY8vbm1tvXTpklvfQ+FoIUYEEEAAAQQQQACB8BGw343LfMVdd93Vccd6dJ4koDnJqVOn&#10;/vSnP910000WiyU6OvqGG9xnaaZPn25M3+zJz2scl3mf9k7e7nNa0rT5/Q5uvjw+My1+T/7mxnHT&#10;tN0nh2XeF783/z3tnozJ9e/knRyWHndwS7UlPWOK/HYoLiX26Il+8zMmSz1SXq/nUNz8jCkDNO3i&#10;3ny9KllVqo0f8+nBxvGyvTDvoCqvtu+RWr+dMapSFbO1K4UPxo2/5eg/pZIBH8rP0lD8canhnHbH&#10;NNvu92jvudT8Twlu1HE9gGGn9fpHHM/fUp2RmSEdrKioKC/36XWW8Dn66QkCCCCAAAIIIICASQSu&#10;XbsmswLV1dXyCsSDDz7YQWYSJjlJXV3d73//+/vuu2/s2LG9evXqeBisOcloyRA2H42dZqQQ52Sf&#10;mDF6VuA5J9FimpubtTum2nIAyTGO6VmN7KayCKNNI5dQi1GyVF70UNWqjEVtLjTWxMRolntUW3rh&#10;pGmZky7mbznanDT8jprzek6il9QktlHyg57SSD5kr1kSJ/WzqmbgPXo2clSfsInJ1HMSFgQQQAAB&#10;BBBAAAEETCIgT/EcPnz43Xff/dnPftZeSGGSk0j69corrzz33HOdJiQmGRvCQAABBBBAAAEEEEAg&#10;QgQkLVm9evWKFSuCkpME7h13eV5L3hUhIYmQw5puIoAAAggggAACCISQgNylx8XFBSvgwOUk0sM+&#10;ffoEq5+0iwACCCCAAAIIIIAAAh0IBPFePaA5SduX2jksEEAAAQQQQAABBBBAwAwCQbxXD2hOYgZr&#10;YkAAAQQQQAABBBBAAAFTCZCTmGo4CAYBBBBAAAEEEEAAgYgTICeJuCGnwwgggAACCCCAAAIImEqA&#10;nMRUw0EwCCCAAAIIIIAAAghEnAA5ScQNOR1GAAEEEEAAAQQQQMBUAqbJSZrLN+W4LLvlj6l7WK6U&#10;v5nTziaX0lekvtLqbltX787ZVK7/Afb2FtWQddnd/fa6HTAVIIAAAggggAACCCAQYgKmyUmU26j0&#10;p5Yby9L0UcUflV/pBmbf5AXLp1m6UYF3uzaXF25JfESP+ZEZxa+92a2YvWuSUggggAACCCCAAAII&#10;hJWAqXISh2zfQaNHHW1sUCtkpsJY3OYr1ISJdTEyAftMi/6r0zyJvQZ9HqNmd86bu3cb+1pTiDZV&#10;yd5GgdIztpjsZVzDiJHUZ6qR+liGpobVoUFnEEAAAQQQQAABBBAIiIBJc5IrVceOj4nrr3KD17RH&#10;9WmIRxO3/M1pFqK5od93jDmVR1KPHjvdfKX8b1u09KXq94QthY6CqoZaff3S9FrrPMbR2ji1r+y4&#10;5YA8IeZelbRaaK1rqFasD0N16ZotCfp0iITxe8/PaFWfKh41ckjfgAwbjSCAAAIIIIAAAgggEDYC&#10;pspJjm/5vXXmY43kBN9J7qs1NB7Viv+ir/xLsaZyD5t8jMUSY8xdvKanDVJy1OhBKiOwTFu+QHa1&#10;Lo71TnMvif1iZHP/uDF6IfeqrpyuOG7NLpIG63MfVy7XaalD9ekQtab2cps3TGRa5jXtEad2w+YI&#10;oSMIIIAAAggggAACCPSsgKlyEuv7JPIyiTZm9BCVNsjieMlkueQa1pX6I1g5axq/pU93dJOo21VV&#10;l+YUammBeH2lmz1ldwQQQAABBBBAAAEEzCdgqpzEyiOvp8vzV2vUt2bJVMbxLQf1r7NSmYPrQ1Nj&#10;0ickyfoz+jyJKnmsSr1XIhmC0zduOdbbngfzNAguVfUdMnLU8YrTqi5r5X37JWjFp4wwpDljmsW6&#10;SHNnhjrPzJhvkIkIAQQQQAABBBBAAAETC5gxJxEuy7RHUkteyyltSH5A/0E9u1Wb/pT1bXLlKc9Q&#10;Hd2yRtafiksfc7yxqa+UTNRXvFaS+ojjG7cc69fIF2Q94HioyzEo7lVpfZPT0jWjcs2YhLFMW5pe&#10;5ymMmt2vldieLnO8NG/iASc0BBBAAAEEEEAAAQRMJhDV0tLS/ZB6vRRtVNK6oqPa1q1b9/DDD3e/&#10;OWpAAAEEEEAAAQQQQAAB/wq8/vrrWVlZ7dXp5Q2/TyFVVVXFx8fLLiadJ/GpMxRGAAEEEEAAAQQQ&#10;QACB0BUgJwndsSNyBBBAAAEEEEAAAQTCQYCcJBxGkT4ggAACCCCAAAIIIBC6AuQkoTt2RI4AAggg&#10;gAACCCCAQDgIkJOEwyjSBwQQQAABBBBAAAEEQlcgoDlJa2tr6EoROQIIIIAAAggggAACYSwQxHv1&#10;gOYkX375ZRiPIl1DAAEEEEAAAQQQQCB0BYJ4rx64nOT8+fNnzpz56quvQneciBwBBBBAAAEEEEAA&#10;gbAUkLv0+vr6YHUtcDlJbGxsv379duzY0UFacv369WBBBLjdyOlpgGFpDgEEEEAAAQQQQMBXAbk/&#10;l7v03r17+7qjv8oH9O+4S2/XrFkjsyVDhw6Njo6Oiopy68bw4cPPnj3rr76Ztp4vvvjia1/72rlz&#10;50wbIYEhgAACCCCAAAIIRIKAfFDe0tLS2NgYExPz4IMPDhs2rL1e9+jfcQ9oThIJ40ofEUAAAQQQ&#10;QAABBBAIP4EezUkC9+xW+A0MPUIAAQQQQAABBBBAAIHuC5CTdN+QGhBAAAEEEEAAAQQQQKDrAuQk&#10;XbdjTwQQQAABBBBAAAEEEOi+ADlJ9w2pAQEEEEAAAQQQQAABBLouQE7SdTv2RAABBBBAAAEEEEAA&#10;ge4LkJN035AaEEAAAQQQQAABBBBAoOsC5CRdt2NPBBBAAAEEEEAAAQQQ6L4AOUn3DakBAQQQQAAB&#10;BBBAAAEEui5ATtJ1O/ZEAAEEEEAAAQQQQACB7guQk3TfkBoQQAABBBBAAAEEEECg6wLkJF23Y08E&#10;EEAAAQQQQAABBBDovgA5SfcNqQEBBBBAAAEEEEAAAQS6LkBO0nU79kQAAQQQQAABBBBAAIHuC5CT&#10;dN+QGhBAAAEEEEAAAQQQQKDrAuQkXbdjTwQQQAABBBBAAAEEEOi+ADlJ9w2pAQEEEEAAAQQQQAAB&#10;BLouQE7SdTv2RAABBBBAAAEEEEAAge4LkJN035AaEEAAAQQQQAABBBBAoOsC5CRdt2NPBBBAAAEE&#10;EEAAAQQQ6L4AOUn3DakBAQQQQAABBBBAAAEEui5g0pykZH2ufdlc7lP3jmzOXV9S5+UuPhX2sk6K&#10;IYAAAggggAACCCCAgA8CJs1JpAdJM7NlWTQutubkEU2T5EFf3nL8bOQqR97S168vqXftdf0uI63Z&#10;LDtodXqOs379ej1dse5ibGJBAAEEEEAAAQQQQACBoAqYNyepeV+lFBsPaWMn31m/a78mKcrMJO1y&#10;fX15RU3s2EUzk2o+Lqkv37zz8thF2YvGaodLnadTGkq2H4qZlZ09a2DN/l31R/Ye1sYtyk4brKgb&#10;SvZrakuS1lzv7XRKUIeIxhFAAAEEEEAAAQQQCGuBqJaWlu53sNdL0UYlrSs6r+3atWvnz5+Xwtev&#10;X4+KinJuXTbddtttsmb3hlcbJjw+d4ymHd326oH+CxYP2PtqySeyISbZ5ecJDZt2qdVqyzcWLJ4y&#10;QNOObXu1rP+3B1X9vbzZ2GD5ZvLlj/Xa9E0PLh7w0asl1XpdD6Y0/FWtmRqvXbhw4YYbzJuhdX+M&#10;qAEBBBBAAAEEEEAAAWcB+934lStXhg8f3jGOTzf8XjpXVVXFx8dL4YDmJB9++OH27dt79+5tsVii&#10;o6Pb5gDTp083wtqTn9c4LvO+0ZJivJN3KC4l9mjtkMz7NPXz/HGNm08Py0yTX04Om6qVypqMUcfz&#10;N1vLa8ffyTsYl2qpLm4cL3sU5h3sN3/85c3y74wRx/O3VFvG33K03tj9YFz6+MYt8u+MKfGajERR&#10;UZGXfBRDAAEEEEAAAQQQQCAMBGRKQKYoGhoaLl68OGPGjO9+97vtdSp8cpLnnnsuPT197NixvXr1&#10;6ngIJSc5ap3m0O6YmnlXQ/7mI81aTExM8y3jM++6mL9ZbU2alpkWv8fx8yi9Tj0nSc8YsC+vtEbm&#10;QsbMz5gyoH5P/pajzWp3zaLSFdlbr2vcNG23NScJg0OKLiCAAAIIIIAAAggg0AWB1tbWw4cPv/PO&#10;Oy+++GKY5yT79u17++23f/zjH3eakHTBseNdjuuzJRmT6410RWZFWBBAAAEEEEAAAQQQQMAuIGnJ&#10;K6+88qMf/SgoOUng3qCYNGnSgAEDAp+QCOuoIXc0H9mcl1d6Lmk8CQn/7yGAAAIIIIAAAggg4CYg&#10;d+k33nhjsFgCl5NID/v06ROcfo6+L9NY0oznu1gQQAABBBBAAAEEEEDARSBo9+qaFtCchC+24sBH&#10;AAEEEEAAAQQQQMCcAkG8Vw9oTmJOfaJCAAEEEEAAAQQQQACBIAqQkwQRn6YRQAABBBBAAAEEEEAg&#10;sM9u4Y0AAggggAACCCCAAAIIuAkwT8IhgQACCCCAAAIIIIAAAsEUICcJpj5tI4AAAggggAACCCCA&#10;gGlykubyTTkuy275K+welivlb+a0s8ml9BWpr7S62wNcvTtnU7ntL8q3E5A98N3db6/bAVMBAggg&#10;gAACCCCAAAIhJmCanES5jUp/armxLE0fVfxR+ZVuYPZNXrB8mqUbFXi3a3N54ZbER/SYH5lR/Nqb&#10;3YrZuyYphQACCCCAAAIIIIBAWAmYKidxyPYdNHrU0cYGtUJmKozFbb5CTZhYFyMTsM+06L86zZPY&#10;a9DnMWp257y5e7exrzWFaFOV7G0UKD1ji8lexjWMGEl9phqpj2VoalgdGnQGAQQQQAABBBBAAIGA&#10;CJg0J7lSdez4mLj+Kjd4TXtUn4Z4NHHL35xmIZob+n3HmFN5JPXosdPNV8r/tkVLX6p+T9hS6Cio&#10;aqjV1y9Nr7XOYxytjVP7yo5bDsgTYu5VSauF1rqGasX6MFSXrtmSoE+HSBi/9/yMVvWp4lEjh/QN&#10;yLDRCAIIIIAAAggggAACYSNgqpzk+JbfW2c+1khO8J3kvlpD41Gt+C/6yr8Uayr3sMnHWCwxxtzF&#10;a3raICVHjR6kMgLLtOULZFfr4ljvNPeS2C9GNvePG6MXcq/qyumK49bsImmwPvdx5XKdljpUnw5R&#10;a2ovt3nDRKZlXtMecWo3bI4QOoIAAggggAACCCCAQM8KmConsb5PIi+TaGNGD1FpgyyOl0yWS65h&#10;Xak/gpWzpvFb+nRHN4m6XVV1aU6hlhaI11e62VN2RwABBBBAAAEEEEDAfAKmykmsPPJ6ujx/tUZ9&#10;a5ZMZRzfclD/OiuVObg+NDUmfUKSrD+jz5Ookseq1HslkiE4feOWY73teTBPg+BSVd8hI0cdrzit&#10;6rJW3rdfglZ8yghDmjOmWayLNHdmqPPMjPkGmYgQQAABBBBAAAEEEDCxgBlzEuGyTHskteS1nNKG&#10;5Af0H9SzW7XpT1nfJlee8gzV0S1rZP2puPQxxxub+krJRH3FayWpjzi+ccuxfo18QdYDjoe6HIPi&#10;XpXWNzktXTMq14xJGMu0pel1nsKo2f1aie3pMsdL8yYecEJDAAEEEEAAAQQQQMBkAlEtLS3dD6nX&#10;S9FGJa0rOqpt3bp1Dz/8cPebowYEEEAAAQQQQAABBBDwr8Drr7+elZXVXp1e3vD7FFJVVVV8fLzs&#10;YtJ5Ep86Q2EEEEAAAQQQQAABBBAIXQFyktAdOyJHAAEEEEAAAQQQQCAcBMhJwmEU6QMCCCCAAAII&#10;IIAAAqErQE4SumNH5AgggAACCCCAAAIIhIMAOUk4jCJ9QAABBBBAAAEEEEAgdAUCmpO0traGrhSR&#10;I4AAAggggAACCCAQxgJBvFcPaE7y5ZdfhvEo0jUEEEAAAQQQQAABBEJXIIj36oHLSfbt21dfX//V&#10;V1+F7jgROQIIIIAAAggggAACYSkgd+mfffZZsLoWuJxk0qRJvXr12rFjRwdpyfXr14MFQbsIIIAA&#10;AggggAACCESmgNyfy116EOdJAvp33E+ePPnmm282NTXFxcVFR0dHRUW5jfqIESPkrzkG5VCQkM6f&#10;Px+UpmkUAQQQQAABBBBAAIGgCMiUQEtLy9WrV3v37j19+vS77rqrvTB69O+4BzQnCQo0jSKAAAII&#10;IIAAAggggEA3BXo0Jwncs1vdVGB3BBBAAAEEEEAAAQQQCEsBcpKwHFY6hQACCCCAAAIIIIBAyAiQ&#10;k4TMUBEoAggggAACCCCAAAJhKUBOEpbDSqcQQAABBBBAAAEEEAgZAXKSkBkqAkUAAQQQQAABBBBA&#10;ICwFyEnCcljpFAIIIIAAAggggAACISNAThIyQ0WgCCCAAAIIIIAAAgiEpQA5SVgOK51CAAEEEEAA&#10;AQQQQCBkBMhJQmaoCBQBBBBAAAEEEEAAgbAUICcJy2GlUwgggAACCCCAAAIIhIwAOUnIDBWBIoAA&#10;AggggAACCCAQlgLkJGE5rHQKAQQQQAABBBBAAIGQESAnCZmhIlAEEEAAAQQQQAABBMJSgJwkLIeV&#10;TiGAAAIIIIAAAgggEDIC5CQhM1QEigACCCCAAAIIIIBAWAqQk4TlsNIpBBBAAAEEEEAAAQRCRoCc&#10;JGSGikARQAABBBBAAAEEEAhLAXKSsBxWOoUAAggggAACCCCAQMgIkJOEzFARKAIIIIAAAggggAAC&#10;YSlAThKWw0qnEEAAAQQQQAABBBAIGYFwyklqDx6q7S587cGD3a6juzGwPwIIIIAAAggggAACkSRg&#10;0pykZH3u+l31MhD1u9bnvnVEK9+cm2td41jpOk71u3aUnr7UvbGrL9lReupi9+pgbwQQQACB7glY&#10;z/xSSZ1cDTYf8bm2+pL160s+3Jy7vkRdSLQj6qe6zms58pbjQtN5aUoggAACCPhPIKqlpaX7tfV6&#10;KdqopHWFH2qTeuQqdLgpaVb2/Nt2rd/YMHGWVqHdP63+rSN33j8jXk9UZOWi/vs3ntZim5qaNCk5&#10;siJ3Z42mxY5bNLFh486z8tPYRUtmXHgrV36OjY1t6qeXP9SkNnx38Jkdh9VP4xbN0bY7Kpmp7Xxf&#10;1TE2Y+KlfGttS6bHy1VKVThwVvb9d3bfihoQQAABBDoWME7y6pQrOUn+pYnGtcA4gWcsid+rn5Pl&#10;zJ9x6/5868l8yegj69XPqsCMhCOb19dP++aljR/fKheCeJWT7L9V1l/YnKtO8lrSzOxpl9ZvP62p&#10;C0hsUpJWUyMXkpnZI0/m7r+sX1XkCpKmbbdVbr+sZC+ZwdghgAACESvg9xt+kayqqoqPl7t7zaTz&#10;JOqaMVDbr0+VyHLnMG1n7sYz/e9UIbssg+dkLxobW1NRfue0cbGSNiy5tXTn5bGLZKV2uPSDkv1n&#10;JV3JnthPrmT6IpeZ7CXxx84MzsheNC62qeGCvtZWiTZtbKxcluSCt7N53KLsjLHaodIj2pGKs3KR&#10;m5V0dn/EHoJ0HAEEEAi0wNmdMj2eq2cFkplsPxQjJ/NF47TDe/VZE/mQKHu+ttdxMq8/dqZp4Cxr&#10;gfKKmn76Ja7p8EZVi/qMSc2WvN88NiM7e2ZSzcclDbKx30Q5z8c2Nd+alj1roNZ8SV1x1ErjCnJS&#10;v2ZkZDtfVgKNQHsIIIBAxAgEYZ7k2rVr58+fF+Hr169HRUU5U8um2267Tdbs3vBqw4QF/Q8UNfTT&#10;PtFSHr9vtHOxi3s2bGpMWRBXJv9+/L6E3Rs2NUx4fHKDWvn40BOv7vrEKBzztYTm5tsWLJ6quZQf&#10;rdXv3vDX8mYpYZnhWom0qKoafurVkmprHckPLh7wkfFrzOOPL5aY6+rqbrjBvLlcxBy6dBQBBAIt&#10;YD9p33777V0+DZ44caJv374eLwGy0vi0zDjJqzO/Ol03pEzXSg70l5P5APl1hzaiX3ll3ILFUwY4&#10;n8wf/9ZF5xN7kTZ7cf+9rxp7ace2vVrW/9uDqv7ekPL43NHq1xOJ32iulDJT6uTn4Y/PTdizQXZJ&#10;adxUptd87J1XTyQkN5fp5Y9us19WHn/8ca4CgT7saA8BBHpSwH5iv3LlyvDhwztuqkfnSQKak3z4&#10;4Yfbt2/v3bu3xWKJjo5ue0mbPn26cUHak5/XOC7zPu2dvN3ntKRpmWmjXHKSvfmbL4+f3++g/Dsz&#10;LX5P/mYpfFeDWpk55GTeobj5GaOOy8qvj/n0YON4qaYwr1Sb5lT+Pe3bGaMq21YyP+6QqmrY6byD&#10;/eZnjDiev0V2H3Yy7+QwvZJRaZkSxieffCId6cnDg7oRQAABkwrIJ0fyxG91dfVXX301Z86cu+66&#10;y/tAd+zYUVJSMmDAgP79+3u8BIwePXrMmDEqJ9FP8urMX79HnYfT4w6qs/F98fr6aVqpOkVPliuF&#10;y8n8Pe0edd7++xfxWv1N386YUv+OfjmQ3OX4O3kH49LHN26Rf1vXzxpYvU/KT5ZC6gwvNcvu4y9v&#10;louF9bJiu4KMOmbUoy4rUzK4Cng/4JREAIHQEDBO7A0NDRcvXpwxY8Z3v/vd9uIOn5zkueeeS09P&#10;Hzt2bK9evToeJWtOMvqi5BtHY73KSYwEJubOWZazO4/KJIieyRyXbKRGi4mJaY615zDWlWqtZpk0&#10;sHqnU2Ij2UhpTcyYVEt1sarjjqmZ8jmdujoeUb9lSmbCggACCES8QGtr6+HDh7ds2fLLX/7Se4wX&#10;Xnjhvvvu8+YS4J6TGB8tqQewYsakZwzYp39sNHmAcYY3Tub3ZAz4MK/0nPx2Z8otR2olzbDlEvac&#10;RP8oSp3M1bldPsZSOUybnORgU0xzc7O0M//b2nt6IjRKpm3kSmS7rHjfX0oigAACISRgnNjfeeed&#10;F198Mcxzkn379r399ts//vGPO01I/DZ+xgdsto/W3CZb/NYKFSGAAAKRJyBXr9/+9rc/+9nPvOy6&#10;PLL7+uuvP/HEE4G7BHgZGcUQQAABBHQBObG/8sorP/rRj4KSkwTuvYhJkybJlH1Ar0bxoywx50rz&#10;8uSLJMdMcnn6i2MPAQQQQKA7AnIyl1O69zXIKyg33nhjQC8B3gdHSQQQQAABTZNTtJyogyURuJxE&#10;etinT5/A9nOAPPurLxlT2nxjV2AjoTUEEEAg3AR8PaX7Wj7cvOgPAgggYHqBIJ6oA5qTdPl7Wkw/&#10;ggSIAAIIRJyAr6d0X8tHHCgdRgABBIItEMQTdUBzkmA70z4CCCCAAAIIIIAAAgiYToCcxHRDQkAI&#10;IIAAAggggAACCESUADlJRA03nUUAAQQQQAABBBBAwHQC5CSmGxICQgABBBBAAAEEEEAgogTISSJq&#10;uOksAggggAACCCCAAAKmEzBTTlKzO0dfNpVfMZ0TASGAAAII9KxAtfUa8KZ+DWgu3yRXA/VX19VS&#10;XSoXh93VPRsAtSOAAAIIBE3APDlJ9e6/1KY/tXz5U+nalgNceIJ2RNAwAgggEAyB6tLXatOXLl++&#10;VF0DalwikITkNe2R5cunWoIRGG0igAACCARAwDQ5Sc2ZYi2xX4ymxQwZPab4jOsFKQAQNIEAAggg&#10;EDyB6jMlWmJcX03rO2TkqOJTjg+mrAnJNPKR4A0OLSOAAAI9L2CanES6Oiauv63DtY08vtXzg08L&#10;CCCAgIkERsXF2qKpu2xcA479Lee1ktRHSEhMNEyEggACCPSIgJlykh7pIJUigAACCISowPHjCY8s&#10;Ta99zXjDhAUBBBBAIHwFzJSTHG1ssEHrM/gsCCCAAAKRI3C8scnW2YR++jVgVPp4S9/kNHnDpJCs&#10;JHIOBHqKAAIRKWCanCRpcKpWe1m+YqX59LGjqYOTInI06DQCCCAQoQKWwTM0/andK6crjqcOdX57&#10;pG/ydyQrWbOb9wwj9Nig2wggEBECpslJNMvURxO3/D4n5/dbEh/ly1Ui4uCjkwgggIBdwDLtkcQt&#10;a3Jy1mxJeGSq28dSMckLHk0t/ovjq4FxQwABBBAIMwHz5CSaljR1ub64X43CjJzuIIAAAgh4ELBY&#10;rwHGG+2ShyxfkCxfxmgs6gLh9CuACCCAAALhJWCmnCS8ZOkNAggggAACCCCAAAIIeCNATuKNEmUQ&#10;QAABBBBAAAEEEECgpwTISXpKlnoRQAABBBBAAAEEEEDAGwFyEm+UKIMAAggggAACCCCAAAI9JUBO&#10;0lOy1IsAAggggAACCCCAAALeCAQ0J2ltbfUmJsoggAACCJhfwNdTuq/lzS9AhAgggECYCQTxRB3Q&#10;nOTLL78Ms5GjOwgggEDECvh6Sve1fMTC0nEEEEAgWAJBPFEHLifZt29ffX39V199FSxl2kUAAQQQ&#10;8JeAnMzllO59befPn//ss8+4BHgvRkkEEEAgwAJyipYTdYAbtTcXuJxk0qRJvXr12rFjRwfXpOvX&#10;rwcLwvt2QyJI77tDSQQQQMBXATmNy8lcTune73j77bfLx29hcAmQLnMV8H7cKYkAAqEiYJzYgzhP&#10;EtXS0tJ9rF4vRRuVtK7oqLaTJ0+++eabTU1NcXFx0dHRUVFRbk2PGDGiqqqq+/H0XA0S+S233CId&#10;6bkmqBkBBBAwrYDcjstVo7GxMTY29oEHHhg2bJj3oX744Ye7du2Sy96NN97o8RJwxx13XLp0yfsK&#10;g1KSq0BQ2GkUAQR6TsA4sV+9erV3797Tp0+/66672mvLyxt+n0KVO//4+HjZJaA5iU8hUhgBBBBA&#10;AAEEEEAAAQRMItCjOUngnt0yiSZhIIAAAggggAACCCCAgKkEyElMNRwEgwACCCCAAAIIIIBAxAmQ&#10;k0TckNNhBBBAAAEEEEAAAQRMJUBOYqrhIBgEEEAAAQQQQAABBCJOgJwk4oacDiOAAAIIIIAAAggg&#10;YCoBchJTDQfBIIAAAggggAACCCAQcQLkJBE35HQYAQQQQAABBBBAAAFTCZCTmGo4CAYBBBBAAAEE&#10;EEAAgYgTICeJuCGnwwgggAACCCCAAAIImEqAnMRUw0EwCCCAAAIIIIAAAghEnAA5ScQNOR1GAAEE&#10;EEAAAQQQQMBUAuQkphoOgkEAAQQQQAABBBBAIOIEyEkibsjpMAIIIIAAAggggAACphIgJzHVcBAM&#10;AggggAACCCCAAAIRJ0BOEnFDTocRQAABBBBAAAEEEDCVADmJqYaDYBBAAAEEEEAAAQQQiDgBcpKI&#10;G3I6jAACCCCAAAIIIICAqQTISUw1HASDAAIIIIAAAggggEDECZCTRNyQ02EEEEAAAQQQQAABBEwl&#10;QE5iquEgGAQQQAABBBBAAAEEIk6AnCTihpwOI4AAAggggAACCCBgKgFyElMNB8EggAACCCCAAAII&#10;IBBxAuQkETfkdBgBBBBAAAEEEEAAAVMJkJOYajgIBgEEEEAAAQQQQACBiBMgJ4m4IafDCCCAAAII&#10;IIAAAgiYSiBEc5LmykOVzaaCJBgEEEAAgSAIcDkIAjpNIoAAAn4XMGlOsjk3N3d9Sb10t65kvfz8&#10;1hGXnpe/V3Tw3FV/YagmNvurMupBAAEEEOi+wJG35NSvls3lHVbWyeXgiLqaWCupL1m/vvuBUQMC&#10;CCCAQE8I9HrhhRe6X+8NJS8alVyf4YfapJ5j//hH89Uvbhg6vu+xko/PX9X6Df3WrUfX/3/bSv/x&#10;j0/6fv3Cx3svNF0or73l6xcK/6zWHf9i6PjBffUIJMHQix2/+vXeB/9c+NHx0tJS2f718VeKcgsv&#10;SLHTm3PfvaD/mv/eP/7xj9pbvjXws0Pln4//1ujuO1ADAggggED3Bep3rd/2xZTsJd/71tAv/vF2&#10;We9vjY7atd5xtv/MOM/LmT/pzC7r5eBbLbtzC9RJ/ZO+3xp9mzWE+l2Fe/tMWTTk0t5Pen9r1JWy&#10;Q31Gjx/c/fCoAQEEEIhMAb/f8Avj5cuX/+Vf/kV+MOk8iabFJg3Uzhyrv9CgJQ2M1bRPSwoPx8zM&#10;zp6ZVPPxkTu/maTFjl10v1Z6evCi7EVjY5suXbAeG0f2nhmckb1oXGxTg1rV1G9idvaspKYzR+pc&#10;Dp6GXfs1vTbtcr2ajWFBAAEEEDCNwJHTTUnD7lThJMxYkj3/zrqS7YdiZmXLuV07vPdI/bEzTQNn&#10;6T9fmGG7HGx+v3lshnGN0OfY9SX+1hjt7M6NDROz779TK6+o6Rdvmi4SCAIIIICAi0BUS0tL90l6&#10;vRRtVNK6opPazp8/f/Xq1b59jUkN90WCSUhIkLVv/eH1/mNj/6dRSzqr9R/b9D+No77RuO9/rG+Q&#10;JM1M1d7/uP/Ch6drpa8XHFZrk1J/IFcctdTtev0NveDAmTO19/fHLXx4Wt1bf9jf/6GJDW/Ivx+e&#10;Lr+pfeP3/OH9GikW842F92qFbzQ8/IP7W1tbGxsbb7jBtHla9weKGhBAAAE/CFy5cuXGG2+8/fbb&#10;u1DXhx9+OGjQINnx+vXrUVFRzjXIGuMSsHvDqw0THp87xrbx6LZXD/RfsHjqgPrdG3Zos7+rFf21&#10;XJ3nLTMeH3pCbVJrGlIenztaO7bt1RPD1Q+2RXaRwjHJ9wyu+kibvXjKADnVX7p0ya3pLnSEXRBA&#10;AIEwELCfiquqqu66666Oe+T9Db/3MtJufLz6wCigOcknn3zy1ltvxcbGGm23XSZNmnTrrbfK+s25&#10;62/NmHgpf2eNfBjWf//GhlFjL//j0jez58uWj29d9M1LG+Xfadr2Qm3OkjuPrN+oNiXLfvK48HYt&#10;bcmdx9bLB2OztJ37+y9aMv3C5tz9em3yb33T6cH/q9/hT4bZapN68i/JR3Gy/z//+c8TJ05470hJ&#10;BBBAIAIF6uvrm5qa7r///q997Wved1+ykb/+9a9yCbBYLNHR0W0/ABo9evSYMSoRubg3f/Pl8Zlp&#10;o7T6Pflbqi2plurixvGZ98Xr6+f3O/iedk/GiOP5f9fuGde4+VDc/IwBH+YdjEvPmFL/Tp76dcoA&#10;PazjhXkH+81XJbfU3RJzNe7bGVP0i8/BgwflbO995JREAAEEwljg2rVrMitQXV0tJ/YHH3ywg8wk&#10;THIS+Vxq48aN3/ve94xPyDpe9Jxkjla48cyQRXO07WrmfVhFrprYiB2bsWSGVrI+/3DTwFFJZ4+r&#10;VbGx2pA5S6arS428FrnzrLFq8Kh+h487cpIl8Xv1TbLEjp095EzRoSZVrClmYsat+205SWdxsR0B&#10;BBBAQAnIJ1tvv/32D37wA+85fv7zn997771jx47t1atXp3tJOlGq5rK1O6Zm3jdaZRf6rzFjJPGI&#10;P/5OXuk5+eVOI9842pw0TRKVzUfU3IlR3rqolOaorI25M+WWI7XDMu8b1WnDFEAAAQQiUkDmkA8f&#10;Pvzuu+/+7Gc/aw8gTHISmSSRC9hjjz0WkQNNpxFAAIFwE/jjH//o0yn9pZdeWrZsmTcJSbhJ0R8E&#10;EEAgFAQkLVm9evWKFSuCkpME7t0JmeI3HhRmQQABBBAIAwFfT+lxcXEkJGEw7nQBAQTCVUBO0XKi&#10;DlbvApeTSA95pzBYw0y7CCCAgN8FfD2l9+nTx+8xUCECCCCAgB8FgniiDmhO4kcyqkIAAQQQCC0B&#10;vtUwtMaLaBFAIAIFgniiJieJwOONLiOAAAIIIIAAAgggYCIBchITDQahIIAAAggggAACCCAQgQLk&#10;JBE46HQZAQQQQAABBBBAAAETCZCTmGgwCAUBBBBAAAEEEEAAgQgUICeJwEGnywgggAACCCCAAAII&#10;mEjAPDlJ3danR1iXl8tMJEQoCCCAAAKBEKjenWNfdlfbWrxSvmlT+RVH+zXWUi4rAxEebSCAAAII&#10;9KCAWXKSum0rnxmZX6mW/GVrMrK31fVgp6kaAQQQQMBkAtWlrxXPeGS5vjwyo/i1N41E5MrpCm30&#10;oL62YKt3/6U2/anly59K17YcsOctJusK4SCAAAII+CxglpwkYW5u5Q9T9PBTJi/1uRvsgAACCCAQ&#10;ygJXLtdpo/r3N7pgmbZ8+QPJeiLS0KiNHhJj61nNmWItsZ/8GjNk9JjiMzWh3GNiRwABBBBwEjBL&#10;TuIUUtneNbPTJiUwTAgggAACESPQN/k7MvWxRj28ZZ0h0bsuSUhCP/ssiVozJs6auGhabaPTM10R&#10;I0VHEUAAgbAUMFtOIm+VZGgFufMSw1KbTiGAAAIItCMQk7zAeHArQU9NStWTWdWnilOHWiBDAAEE&#10;EAh7AVPlJGVrR6zUllc+OSHs2ekgAggggIBnAfXg1lPpo0rOVGvVZ0pSBye5Fjva2GBbkRjnMoMC&#10;KAIIIIBA6AqYJyeRhGTv5EpmSEL3WCJyBBBAoMsC6ku3XL5KS57Rar5c6/Sklqo6aXCqVnu5WdOa&#10;Tx872iZd6XLj7IgAAgggEGwBs+QkZS9nrNZWZ9i+DZjv3Qr2gUH7CCCAQCAFLFPVV2np75PI8vvG&#10;ux5I1qqOaSOHuE6FWKY+mrjl91JgS+KjU3moK5AjRFsIIIBAjwpEtbS0dL+BXi9FG5W0ruioti1b&#10;tqSnp3e/OWpAAAEEEAi6gK+n9HXr1j388MNBD5sAEEAAAQTaE3j99dezsrLa2+rlDb9PvFVVVfHx&#10;8bKLWeZJfIqewggggAACCCCAAAIIIBA2AuQkYTOUdAQBBBBAAAEEEEAAgZAUICcJyWEjaAQQQAAB&#10;BBBAAAEEwkaAnCRshpKOIIAAAggggAACCCAQkgLkJCE5bASNAAIIIIAAAggggEDYCJCThM1Q0hEE&#10;EEDA1AKtra2mjo/gEEAAgYgXCOKJOqA5yfXr1yN+rAFAAAEEwkTA11P6l19+GSY9pxsIIIBAmAoE&#10;8UQduJzk0qVLZ8+eDdMRpFsIIIBAxAn4ekqvr6//6quvIo6JDiOAAAIhIiCnaDlRByvYwOUkN998&#10;80033fSPf/yjg676+qmb39WCHoDfe0SFCCCAQE8IyMlcTuk+1dy7d+8dO3Z0kJYE7AwcsIZ88qEw&#10;AgggEEQBOTnLKVpO1MGKIaB/x116u3HjxnPnzg0aNCgqKqptn2W9bA2WxdWrVxMSEi5evBisAGgX&#10;AQQQML+A3NDLn9294447Fi1a5NPV6+TJk3/961+bm5vj4uKio6PbXgWkTplR72mBL774Qv5mMKf6&#10;nnamfgQQCBUBOau3tLQ0NjbGxMQ8+OCDw4YNay/yHv077gHNSUJlbIgTAQQQQAABBBBAAAEEnAV6&#10;NCcJ3LNbDCoCCCCAAAIIIIAAAggg0FaAnISjAgEEEEAAAQQQQAABBIIpQE4STH3aRgABBBBAAAEE&#10;EEAAAXISjgEEEEAAAQQQQAABBBAIpgA5STD1aRsBBBBAAAEEEEAAAQTISTgGEEAAAQQQQAABBBBA&#10;IJgC5CTB1KdtBBBAAAEEEEAAAQQQICfhGEAAAQQQQAABBBBAAIFgCpCTBFOfthFAAAEEEEAAAQQQ&#10;QICchGMAAQQQQAABBBBAAAEEgilAThJMfdpGAAEEEEAAAQQQQAABchKOAQQQQAABBBBAAAEEEAim&#10;ADlJMPVpGwEEEEAAAQQQQAABBMhJOAYQQAABBBBAAAEEEEAgmALkJMHUp20EEEAAAQQQQAABBBAg&#10;J+EYQAABBBBAAAEEEEAAgWAKkJMEU5+2EUAAAQQQQAABBBBAgJyEYwABBBBAAAEEEEAAAQSCKUBO&#10;Ekx92kYAAQQQQAABBBBAAAFyEo4BBBBAAAEEEEAAAQQQCKZAROQkzScPVjYHU5m2EUAAAQQQQAAB&#10;BBBAoD0Bk+Ykm3Pty+YjnYxefcn63M3lHRQ68l7hoXNfcAwggAACCCCAAAIIIICAGQWiWlpauh9X&#10;r5eijUpaV/ihNqlnc+76WzOWzEjQjryVu7///4o59I8aWTtwVvawitz31Y9JM7Pn31ayPv9wk95u&#10;0sxZ2vv71S4XNud+fOsi+e9buTvPalrs2NlDzhQdklJJs7JHVuTutNZz/53d7zU1IIAAAggggAAC&#10;CCAQIQJ+v+EXt6qqqvj4ePnBpPMkbYdWkpDs+7XN7zePzcjOnplU83HJR3sPN0mWkj0rqW3pupL9&#10;l8cukm39DpffOjFJUpOM+dpbO5vHqXVJZ/dHyKFDNxFAAAEEEEAAAQQQML9AoOdJzp8/f/Xq1b59&#10;+3qkkUmbhIQE2fTWH/6gJjTUkjTzByMq/7C//0MPT9d2vf5Gw8Qf3D9GO/rWHypvGVjzSdzCh6fJ&#10;2oKGb87UivUydW/94eP+C7/ZUCD/fni6SrtUYdmUpr0rxX4gEyRHt/1hzNwftLa2NjQ09OrVy/yD&#10;RIQIIIAAAggggAACCPScQE1Nzbhx4zquv0fnSQKak3zyySdvvfVWbGysMUfTdpk0adKtt94q6+3P&#10;bulljmzO1Z/LSrD9oD+gpR7KapioJk9yd2q2Z7fuPLZ+4+nBi9K07fmXJmbL3Ijx6Ndx2T1+r/y8&#10;aMl02Xn//OwlUq8kSAcPHuy50aVmBBBAAAEEEEAAAQTML1BfX3/x4sXU1NQOMpMwyUkuXbq0cePG&#10;733ve4MGDep0YNrJSbT6Xes3qpdD9PdJkiVF0d8P0X8deVJ/gUSW2LGO90nUayTT6tdvPNyUNCvj&#10;1v3G+yfyxBfvk3Q6BhRAAAEEEEAAAQQQiBgBebXj3Xfffeyxx9rrcZjkJDJJ8vbbb3fQz4gZcTqK&#10;AAIIIIAAAggggIDpBF5//fWHH344KDlJ4N5x/9rXvma8K8KCAAIIIIAAAggggAACZhO45ZZbghVS&#10;4HIS6WFUVFSw+km7CCCAAAIIIIAAAggg0IFAEO/VA5qTcBAggAACCCCAAAIIIIAAAm4C5CQcEggg&#10;gAACCCCAAAIIIBBMAXKSYOrTNgIIIIAAAggggAACCJCTcAwggAACCCCAAAIIIIBAMAXISYKpT9sI&#10;IIAAAggggAACCCBATsIxgAACCCCAAAIIIIAAAsEUME1OUrs1e0T21lqPFnVbnx4hS/a2umBS0TYC&#10;CCCAAAIIIIAAAgj0gIBpcpIO+lb7QeH2ZfmVlblz+ZOLPXAIUCUCCCCAAAIIIIAAAkEVMF9OcmDt&#10;iKfXrtUnRkY8vbVOK1s7/ZkibXWG+lmr25atbzDmTNT8ydqX18pvW/8me23d+rJtL6lEL2VMvJQZ&#10;65lpCeqhRuMIIIAAAggggAACCHgUMF9OImFuLx+4vLKyMn/Z9mcKDqQ8uWvVbG1Z/u/mJRxYO2VZ&#10;skyYyKbkZVPWHlA9Wq1NlhmUefGy1zNnp1n3mlIqK/esmlNUuK9O0pgMTd9J7bWyncfDODwQQAAB&#10;BBBAAAEEEAgLgWvNxwrX/tR1WVt4rPmaeXtnypxES7YkCpll4BwXuLrqcm3p5BS1LmXyUq28+qL8&#10;NHuIxVZo2eQJ1r2WTZNSCZaRakv16SJtTYY+TZKxWlNZinlHg8gQQAABBBBAAAEEEOimwA0xo9P+&#10;PWvmIHs1g2Zm/Xva6Bhz3vjrUZo4tG4OhtPus1fv0edJ1MJLKf5zpSYEEEAAAQQQQAABcwrcPNyW&#10;lugJyfCbzRmmLapQykkSLMnamr1lKvSyvWtkMmWAN7aWIbOLlhUYe8lbJsYTXywIIIAAAggggAAC&#10;CIS1gJ6WLA6BhERGIZRyEm3Ck3tWl+uPYWWUr97z5ASvjqKEubn5S1f7updXVVMIAQQQQAABBBBA&#10;AAHzCtw8fLzZZ0gMvKiWlpbuM/Z6KdqopHVFR7Vt2bIlPT29+81RAwIIIIAAAggggAACCPhXoON7&#10;dS9v+H0KqaqqKj5evqsqtOZJfOoihRFAAAEEEEAAAQQQQCAUBELq2a1QACVGBBBAAAEEEEAAAQQQ&#10;8EmAnMQnLgojgAACCCCAAAIIIICAnwXISfwMSnUIIIAAAggggAACCCDgkwA5iU9cFEYAAQQQQAAB&#10;BBBAAAE/C5CT+BmU6hBAAAEEEEAAAQQQQMAngYDmJNevX/cpOAojgAACCCCAAAIIIIBAYASCeK8e&#10;uJzk0qVLZ8+eDQworSCAAAIIIIAAAggggIBPAg0NDT6V92PhwOUkN99880033fSPf/yjg+gDnJwF&#10;uDk/DhtVIYAAAggggAACCCDgRwG5S29tbfVjhT5VFdC/4/7VV19t3Ljx3LlzgwYNioqKahuorJet&#10;PnWgy4WvXr1qsVg++eSTLtfAjggggAACCCCAAAIIhLqAfEzf3Nzcp0+fmTNnyt14e93p0b/jHtCc&#10;JNQHjPgRQAABBBBAAAEEEIhMgR7NSQL37FZkDh69RgABBBBAAAEEEEAAgY4FyEk4QhBAAAEEEEAA&#10;AQQQQCCYAuQkwdSnbQQQQAABBBBAAAEEECAn4RhAAAEEEEAAAQQQQACBYAqQkwRTn7YRQAABBBBA&#10;AAEEEECAnIRjAAEEEEAAAQQQQAABBIIpQE4STH3aRgABBBBAAAEEEEAAAXISjgEEEEAAAQQQQAAB&#10;BBAIpgA5STD1aRsBBBBAAAEEEEAAAQTISTgGEEAAAQQQQAABBBBAIJgC5CTB1KdtBBBAAAEEEEAA&#10;AQQQICfhGEAAAQQQQAABBBBAAIFgCpCTBFOfthFAAAEEEEAAAQQQQICchGMAAQQQQAABBBBAAAEE&#10;gilAThJMfdpGAAEEEEAAAQQQQAABchKOAQQQQAABBBBAAAEEEAimADlJMPVpGwEEEEAAAQQQQAAB&#10;BMhJOAYQQAABBBBAAAEEEEAgmALkJMHUp20EEEAAAQQQQAABBBAgJ+EYQAABBBBAAAEEEEAAgWAK&#10;kJMEU5+2EUAAAQQQQAABBBBAgJyEYwABBBBAAAEEEEAAAQSCKUBOEkx92kYAAQQQQAABBBBAAAFy&#10;Eo4BBBBAAAEEEEAAAQQQCKYAOUkw9WkbAQQQQAABBBBAAAEEyEmaKw9VNrd3INQePFjLQYIAAggg&#10;gAACCCCAAAI9KGDinKR8c27u5iMd972uZL2jzJHN60vqfbUqf6/o4LmrnveqL9lReuqivq188/pd&#10;Huo+8laux/W+RkF5BBBAAAEEEEAAAQQiViCqpaWl+53v9VK0UUnrCj/UptdUX7J++6V+mjZsyfxk&#10;+fXI5tydNZoWO27RkukXHD+PPrI+/9LE7Pm37Vq/8VCTbB+bseTOY+s3ntZim5qatKRZ2fPvNKqz&#10;FtDXSCaTf7hJFZ6jFW6Un7SBo5LOHpf6tYGzZmk7d56Vn5JmzdR2vq/aHJsx8VK+vfV4yUOkQGxs&#10;bFO/iVJ4f/9FS1QYqpqkmdnzk62hSlXZ9xuNsyCAAAIIIIAAAgggENoCPXDDr1VVVcXHx4uLWedJ&#10;6o6c6Tdx/uTBzSfVTEn9rv3N4xZlZ8+KOVT6kdPP1lmUupLth2JmZWcvGqcd3musGzwne9HY2JqK&#10;cv03W4FZA2v276qvP3amaeAsvfCFGd9MkqRj0f1fU1nIzOzsyfX7NalpVpLWXH/btLGxsnJJ/N6d&#10;qvWMsdqh0iN1JfvPSmKTPbGf5CDW5cjewzGyb8bY5o9LKnft1+TnmUnaZZ/nbEL7OCV6BBBAAAEE&#10;EEAAAQS6JBCEeZJr166dP39eor1+/XpUVJRz2LLptttukzUX92zY23/x3DEXd28o0r67eMBHr5bF&#10;LVg8ZYBsOvaO42etfveGvzakTNdKDvRfsHjqAPl1h/atwVXvNaY8fl/C7g2bGiY8PneM5DRSrNz6&#10;0ohlxuPfumj9VX4eeuJVte+Ava+W9X9w8dR4VX9JtbQTk/zgbG2HqmH4KWONvjIlpvyEakvbs2FT&#10;Y8oMraQs7p5BZ96zNqTKHNv2asknetnHF0+VPtbX17t1s0sjxU4IIIAAAggggAACCPhTwH43fuXK&#10;leHDh3dcdY/OkwQ0J/nwww+3b9/eu3dvi8USHR19ww3uszTTp083pm/eycs7Z1OJuXP+Pdp7my+P&#10;z0yT9Qdv+rp26qr157hUS3Vx4/j0uINbGsdn3he/N1+Kze93UC8cvyd/c+O4zPtGS06yJ18voBXm&#10;HeynantPuydjxPH8v2v3jGvcfChufsaAD/MOxqVnTKl/J+/0MKOhuPR7tL+rGoadVnup8lKJrS2p&#10;qlSbNk0rlU3jL2+2F7g96dyVIdLSO3mH4jIzpkgnDh8+fOLECX8ePtSFAAIIIIAAAggggIA/BGRK&#10;QF7laGhouHjx4owZM7773e+2V2v45CTPPfdcenr62LFje/Xq1bFhXuHxzLRRqoykE5I5qJyhVGUp&#10;SdP0hMH286SL9mSjVL0OEjMmPWNUpcpMXHISTTsuKYQUiBkzP0NmW44bNUi2o2caR5uTht9Rc17l&#10;JJpkL0ebtZiYmOZb9GyktCZmjMp8ZKV2x1SV4RhVqRKx442cxFqJXqFKn45YK8iQ3IQFAQQQQAAB&#10;BBBAAAFzC7S2tsrH6O+8886LL74Y5jnJvn373n777R//+MedJiSmHjLblIsxJ2NNnEwdMcEhgAAC&#10;CCCAAAIIINCJgKQlr7zyyo9+9KOg5CSBe8d90qRJAwYMCO2ERIYofpQl5lxpXp58S/GYSfpMDgsC&#10;CCCAAAIIIIAAAiEuIHfpN954Y7A6EbicRHrYp0+fYPXTf+0OmJKRqS8ZU9SbLywIIIAAAggggAAC&#10;CISDQBDv1QOak7R9qT0cRo8+IIAAAggggAACCCAQ+gJBvFcPaE4S+iNFDxBAAAEEEEAAAQQQQMDP&#10;AuQkfgalOgQQQAABBBBAAAEEEPBJgJzEJy4KI4AAAggggAACCCCAgJ8FyEn8DEp1CCCAAAIIIIAA&#10;Aggg4JMAOYlPXBRGAAEEEEAAAQQQQAABPwtEyR+T736VXv6p+XXr1j388MMdNddcvun3WxIfXT41&#10;SS+l/3rcaYdR6UsXJPfVV1Tvznmt2LWu1EeXxn20ZstRp7Vj0pc+IDs4F059ZPnU/uWb1rhUrGnW&#10;ko59r0iZhruWT7N034caEEAAAQQQQAABBBAwucDrr7+elZXVXpBe3vD71Meqqqr4ePXnNcyVk0ga&#10;UNiQqGmDFxiZgMpJjo1+akFyTPu9q9md81GcnnjIcqX8zTXHRtrzFute1aU5r2mPGNmF+rnOSFSs&#10;5Ru/ZUuBnBpRxUo0bYZ1L59wKYwAAggggAACCCCAQMgJBDEnMdWzW1dOV2ijx08YXfdhebMfB/HK&#10;5TptVP/+Ro2WacuXWxOSdpuQ1OjM0OWPzPBjDFSFAAIIIIAAAggggAACngXMlJM0nz6WcFdyTN8h&#10;I7VjVVds8R7f8vsc+7K7pvOBPL5ljWOH0mpN65v8nXTNWPlmub3eDirqm7zA+vBY561RAgEEEEAA&#10;AQQQQAABBLolYKKc5ErVscSh6vGqvoNGaxWnbcnDqPSnltsXb1IFeefEsYPxDFhM8gJ91SMJemqi&#10;EhUWBBBAAAEEEEAAAQQQMIWAeXKS6gNbjhf/RZ/hkPfajx477c/Ht6zW6sGtp9JHlZwhKTHF0UcQ&#10;CCCAAAIIIIAAAghommlykpozxfLNV7YJjqXysNVBfyUO8qVbOZucH9oaE2d9uYQjAAEEEEAAAQQQ&#10;QAABBIItYJacpPpU8aiRQ4xv+ZVFHt+yzWa4vE/izQshLu+TSDLSbJn6lO19EjUJ03hXZ++4B3tQ&#10;aB8BBBBAAAEEEEAAgQgSMNd3AUcQPF1FAAEEEEAAAQQQQMBMAnwXsJlGg1gQQAABBBBAAAEEEEAg&#10;gAJmeXYrgF2mKQQQQAABBBBAAAEEEDCRADmJiQaDUBBAAAEEEEAAAQQQiEABcpIIHHS6jAACCCCA&#10;AAIIIICAiQTISUw0GISCAAIIIIAAAggggEAECgQ0J2ltbY1AYrqMAAIIIIAAAggggID5BYJ4rx7Q&#10;nOTLL780/2AQIQIIIIAAAggggAACESgQxHv1wOUk+/btq6+v/+qrryJwgOkyAggggAACCCCAAAJm&#10;FpC79M8++yxYEQYuJ5k0aVKvXr127NjRQVpy/fr1YEH0XLth2ame46JmBBBAAAEEEEAAgQALyP25&#10;3KUHcZ4koH/H/eTJk2+++WZTU1NcXFx0dHRUVJQb94gRI6qqqgI8Bj3anPRUcpILFy70aCtUjgAC&#10;CCCAAAIIIIBAFwTkTrWlpeXq1au9e/eePn36XXfd1V4lvV6KNja1rmjpQkMed5E7//j4eNkU0JzE&#10;X9FTDwIIIIAAAggggAACCARSoEdzksA9uxVIMtpCAAEEEEAAAQQQQACBUBEgJwmVkSJOBBBAAAEE&#10;EEAAAQTCU4CcJDzHlV4hgAACCCCAAAIIIBAqAuQkoTJSxIkAAggggAACCCCAQHgKkJOE57jSKwQQ&#10;QAABBBBAAAEEQkXAz9+7FSrdJk4EEEAAAQQQQAABBBDogkBPfBewn+ZJom/qQn/YBQEEEEAAAQQQ&#10;QAABBBDwT05ybfp/QokAAggggAACCCCAAALhLXB94v/uiQ7659mtnoiMOhFAAAEEEEAAAQQQQCCM&#10;Bex/x90/8yRhLEXXEEAAAQQQQAABBBBAoEcFyEl6lJfKEUAAAQQQQAABBBBAoBMBchIOEQQQQAAB&#10;BBBAAAEEEAimADlJMPVpGwEEEEAAAQQQQAABBMhJOAYQQAABBBBAAAEEEEAgmALkJMHUp20EEEAA&#10;AQQQQAABBBAgJ+EYQAABBBBAAAEEEEAAgWAKkJMEU5+2EUAAAQQQQAABBBBAgJyEYwABBBBAAAEE&#10;EEAAAQSCKeCHv+MedfLdG7Zna42ng9kP2kYAAQS6LxA35Nr0/7w+/tHu10QNCCCAAAIIINCpgD//&#10;jvsNWzNJSDoVpwACCISAQONp9QkLCwIIIIAAAggEVsAfz259WhvYmGkNAQQQ6DGBli96rGoqRgAB&#10;BBBAAAHPAn54dqvXS9FG3a0rWmBGAAEEQlSAU1mIDhxhI4AAAgiEroA/n90KXQUiRwABBBBAAAEE&#10;EEAAgaAL+OPZraB3ggAQQAABBBBAAAEEEEAgZAXISUJ26AgcAQQQQAABBBBAAIGwECAnCYthpBMI&#10;IIAAAggggAACCISsADlJyA4dgSOAAAIIIIAAAgggEBYC5CQhMIyt9fXO/4RAxISIQKQKVFRUvPDC&#10;C9H6snr16gsXLkSqBP1GAAEEEEDABwFyEh+wAlz02uXLDc89WzNm5LlJKc7/yBpZL1sDHA/NIYBA&#10;pwKvv/56VlZWS0vLP//5z+Li4p///Oed7kIBBBBAAAEEECAnMekxcO3TTy8seujKhv9z/fPP3UKU&#10;NbJetkoZk0bvW1h1W5/O3sof3vQNzVyly14esfaAuUIKVjQvvvjioEGDpHX5d2pq6n/9138FKxLa&#10;RQABBBBAIIQEAp6T7P/1SNvy6/06lKzJKqhzmNUVZI20bnKFPPCbX6vbHvfyXdNWrTy2yalZ92pU&#10;AWPxXMwaRptoVQf1OD0vnbZr3a151W9bjh3roG+yVcq0KSD39yOyt3XQr65xaXXbsv1001lXp9KP&#10;srVPb7VGWftB4ciseYleB1a7NXvEiBEvb3DUYNvVuyCNALqxtB+AT5WWvdxBJubk41OlwSlctrdi&#10;1cIJ0rYcfmvLnP5f1n91WxmcEAPf6gcffPAf//EfmzdvDnzTtIgAAggggEDICQQ2J6kteGxxXuYG&#10;eeK6oqLkFycWP1bg4e4wYeG6imcntpHc/+uMdfrKic9WrFuY0MPSB34z9fmR+Xqg+cOfm+oxR9JD&#10;aCfabof32dvb2qujz9JnY4eojR7KqPv7ZclFH/g/Kel2j4wK6rat1Ac95cnfzbMOYuK83B+m+FB9&#10;7Vlt9Z7KHy521GDbOWFu7pMTOqnJFoAPDboXbT+AblQa0rs6jaaHfiTM+92TvgxwSFOo4I2XSaZN&#10;m/bf//3fc+fODfn+0AEEEEAAAQR6XiCgOUnd7qLirHxrvpG4MDuruGi3cfNctNwxI2GfebDNVKhZ&#10;lLqCP+RpWl6GTEEYExT26QjJc0bquY36QV+ssy4HbDMyLplP3Saj1PIiK65zK3bvA++uS/3FI8bt&#10;7YRnK/QcyV6/yzSIPVprc4/94YRRy4HfuEyzuLdrD7udMW49f97jlj5L829/6oEbp6uHQ9qWKXvj&#10;meRpT04eWfiBnuypeYOX18qkwgjrpESZ/otMMshn2fKz8ZG28eiUmmAxFn2aRT6nz5bpCPe5kQPW&#10;CmSL08fhmjy6o3Z8eW22qtn6q6zQn8iy1yy7lBUsK1q9UNZb5wEkQqNNvaQtPLd2jXkJe9gLVxct&#10;m7L2gLUGo2kjHus8iUt5tdLaMYVgD8AtSAPbzcQ2Al4HoLn4OEht/nqF1tqy11U4/2oMivvi6uMx&#10;5rqtL6uRklGzUVinX1z2PbDWmD2zEsmvT6vhLXO1ssdvjLtbhXpwatJjrTHcqkL7HIh9Yqd8nX4g&#10;OU3WWcu49sWGYxyZbmG08z9FqKyWl0lkKS0t/bd/+7eNGzeGStjEiQACCCCAQBAFApqT1Jwsdutq&#10;8ckataZkeLZMSGzILH7uT/q9kH7vs2m5MVORP/L55Zu0hT/I1LTM/IpnJxibJ37/FzPy3t2v6XlO&#10;9sLEA7+e8fxwNQOz+xealK/T9r+bp8rL8seFjueCDvzpuWJ9oiZ7eEnbVmyzC7WV1sTCOdzEhX9U&#10;te022nVb6jbl5s34xe6Kipw51i0TfqLPskintr9fp7m3q6nanAPz6hjQE5JBX/w8o259lacdyvau&#10;WTZ5gpYyLfmZN6w3uKu1yZWVlXtmFxYckFvMDK1AfqvM1zLWHkhZuLp8r3DL1IqWdneidvdytaly&#10;1yrtdLWqfHtyVmWl27RDXeJCvVBl/tLyavscV+3WdVq+rFw5pFxlerZfKyuzzuZsrVNTN2qrVJai&#10;SaOzlxXkWp/Uqt26sihtj2o0rVBKqlaXqaK7VpWXOm7Qy94oTNul9t8zZJ2E/WTBstmr91gDk7Yq&#10;VqkaCrR1tifWXMurSqW8ilmlarYANGvM1iCtmu4mxmrvA3D1kfkBw0pb9n3bpJCjtpVpHip3HVV3&#10;H/WIlOpJpQ3QKF6hiU/upA+MUbD1SLKvZB0zrdB2MDjXXjRSDa9lX2GyfkhUqqmqsrULjSrytYUq&#10;gfTcnLZam6ZGI62owEMWpWlp6kBqu9UlHpmtKpytuiJH5sptdXUuYXj1/4L5C919993Lly+XtMT8&#10;oRIhAggggAACQRcIaE6SNCzVrcOpw5LUmhlfV/9J+nqqdqLSdqerEph1GTLXII9sWVMXl50TZs5J&#10;zXuv4P3txZn3TNBUFpGq16LWq/J60qL2l9c77CmEo1jS12eo6jy3kjhiuIeRMWZUpj6vJzNui6pn&#10;5Ah5GClhiG1X482ZxTK9I7fp9vCs7Xo58NHpL/R/Qk2JyNJZQiJTM3tXa6sz5DPqhau1NXuN+8Vl&#10;09RTMwmW5PLqY9UVKmORJWXasvLquoRJaXLrL7eD2uy7E7QEbZ8+nzD9GesM0pyBljZRJiRWGxMl&#10;GWuctsmzTENUWalwturs2aI1KgoptXr72erEeVma8Wub1ydkR9W0piXenaadVZmQh0brqiuKnpmu&#10;9p+yrEjCdgnKXsOEJ3PnGs+CeSifbGnzrJ9bkLZKXU2MtT4E0NZHphr2TnNO7aS2ZItKkhMsI72u&#10;3OqTsnB24RRjVuiAM4NeoVuPaqvLl05WY9/Oo3GzjSGbm6Ut1GuU+Qr7LlrKZJVztteccRRJ/E55&#10;qSMce+9ct7rGU31aS5ukBkXAJQd2CaPNURfSK3h2K6SHj+ARQAABBAImENCcJGHq7NR1GfZX2zPW&#10;pc6eqt8slhS9L6lIzT+LteEjbHMaKoHJMt7oqKj4yQQ9Y3FZ9Nqef74k8155sEplEcX/VJMudZKl&#10;6KmOetNDTbNkaSdO225kHcVq/qmnFu6tWFuYcG9W8fOvGfd96qEsiVneMCmaIxMhMk/iYXRUPRWV&#10;6lmW0/oUi3pzRlPRb5DpHefwrO16OcA3DPnGLc++dfsTgzpPSOQpmj+Vr9LnE9THz8YciKYZN/F1&#10;1eXJltGWkauNlWWlq9VtutzpVqxbWaTfHR5Yu1JbqfYsWNZ+bPK8zV417VK5Z5VtOkjv3UDr1Irc&#10;Fuu/zl5qfGAvi3qRIOWH+o8FyYX7XDMK2dF49UXN1XhIgfRI5N53tr1ftsTDFqOjhq3GY2OdlLf3&#10;rU2Q1i3OJtZV3gfwdzcfeVpp3RDblI6jNuNmXZKTzqJt4yMvzChJ13kkW+Su7ImWZGte6vK6fPVp&#10;20OL1t1SntQHR00iaY5d9q5RqUU7zdnjN9IPfZGUw/qTp63qqHCJ5+YhmnEwqJRYZUdOYXTzGwja&#10;P3wDs0X+OInxN0kOHjyYk5Mj3wscmHZpBQEEEEAAgZAWCGhOoh5Y2pCZt1ifvFAvu9seXpqhFc1Q&#10;a1J/+f0JNs6EBdmZ+jyJfPGVel1EpRP6+ySO28qZsyU9yLpX32XCs9aapz6v/SJnQYL99Q9H5uNS&#10;LPeEnlq4t2KrfMJPdv+iwmg9I09/B2bCPfJo2VTjRRRHkuOINkeeGVObt+urEiU2fZbmDydSSyRX&#10;sodnbVcPz+Mr/i6H05drMs79uqLPsx/c0dEjW/outkewjP3V5/1/2npRfipaqWYYitLka5FSfijP&#10;5OjzF1q+/uxTwt2zNXmGRz1JNWFy8jL9I/hSbVmF22SEPSQpX65Peaw8O1I7a793tM+E/KlczZM4&#10;JkaMT99tb4Ms1LLmJsiMjf4+iaE0b6Xxwf/0wrTljqeb3P6PSnkorVCfJ2kzP+Baw0PW96g7Kq9P&#10;GakANPvsjf1lG6ucw8QWh9cBfNvVR727Iq++GIHbH3Oy1bayUK/f28qVj+19G+GyddZh5cYud/kF&#10;xvxUhiZPjtnGd12FGiL7Yn/ZJkOTw8BplwJJJtttrjBHHVOFsxemqENIPyRyjN6oxWmrc1Mu8Yye&#10;uzKtSMnIkblyboJrGG7jH2K/zpo1S/4mibzj/rOf/Uy+dIt5khAbP8JFAAEEEAiSQJS8i9nNpnu9&#10;FG3U0Lqiu1Xp1cgjUlP/+QNPX73VzUBDavfzs2Z8deqUEXL0E7+IvfJfl9q8Q9J76NDbd3p6kszW&#10;U7nVK7B09FVUbZ4s6pKRZB1vWNR3Z8kb3qWT9TcTQnjxj0kIA3QcusyVFVjC9Hu0/H0qC9uDgI4h&#10;gAACCCDgL4Gqqqr4+HipLbDzJJ2HrxKS50uMN0MiernpgQft/W955fm2CYlsdS7TBSy5+c6w/lmJ&#10;LuzttIv9E/qF5avafn7fvboDvLffTAIcN80hgAACCCCAAAKhLGDCeZJQ5vRr7PWZ//7Fe39rr8qb&#10;7vlOfN6f/doglSEQ0QLMk0T08NN5BBBAAIFgCJh2niQYGGZtU1KOfs+v6DNufK/4eOd/ZI2sJyEx&#10;67gRFwIIIIAAAggggIBvAsyT+OZFaQQQCFcB5knCdWTpFwIIIICAaQWYJzHt0BAYAggggAACCCCA&#10;AAKRJWC2d9wjS5/eIoAAAggggAACCCCAADkJxwACCCCAAAIIIIAAAggEU4CcJJj6tI0AAggggAAC&#10;CCCAAALkJBwDCCCAAAIIIIAAAgggEEwBcpJg6tM2AggggAACCCCAAAIIkJOEwDHQWl/v/E8IREyI&#10;CCCAAAIIIIAAAgh4LUBO4jVVwAteu3y54blna8aMPDcpxfkfWSPrZWvAI6JBBBBAAAEEEEAAAQT8&#10;L0BO4n9Tv9R47dNPLyx66MqG/3P988/dKpQ1sl62Shm/tBXuldRtfTp7a22495L+IYAAAggggAAC&#10;IStATmLSoWte9duWY8c6CE62ShnnAnXbskfYl6e31gW0Z2Vr/dBiXZ3KHDxUJV1be8Cn/jhVUvtB&#10;4ciseYle7t5hR2q3Zr9c1m5FHW/1sn0fikmutbb9aDqsqLauo8PjwNrsbV04fDzG040gfaCgKAII&#10;IIAAAgiEtgA5iUnH77O3t7UXWZ+lz8YOURvblllWUGkse2YXFvh2Ex98h7ptKwtUTpLy5O/mJbiG&#10;kzA398kJPkXoVEnivNwfpni9s4fWvd43VArWbc0pqPZ/sAnzfvek99D+b58aEUAAAQQQQCBkBchJ&#10;TDp0refPe4ysz9L825964Mbpg2Rre2XsO9ZtW5v99IgRagajbK0xhaJ/zK+mHV7WV7xcVvay+q/x&#10;ubhtpkV/0unAWqOw9QeZBHCpwV6zc5jyobh1psb5g3ZHc8ZcitRsXdTH/LYg1/x5WdHqhdK0dabC&#10;CGzECKOMmifpuB7NFqHetLUSlx7ZEaRS54TNw4622RLb1Ic1mJxCvbfu3exwq03e2qhnInvw9gGy&#10;CrnOPtmnwjzNGrkMsR1ZL+na6IGCZ7avzpCaZT7kaRlVEbYV8DTZZRsI4/k3t5LOjVqnRGzlrQeb&#10;Sf8HIywEEEAAAQQQMJMAOYmZRqOzWPSEZNAXP8+oW1/lsezqhdZb2SlFaQsnSJFybfaeyt/Nq345&#10;Q9OnUPK1DON2drU2WWZTVlVk7J1WWblrlVb0QV3t1pVFaXuk0K60wpytdYkDZ1dUq7v70tXLpqWU&#10;vVGYtkufgRmyTq/BWrPbhMbdy/VpGqnwtMsH8Xpz1tmbusSFxmRO/tLyanWba1S19N9Xz15WkGt9&#10;yKp267qKVSqYAm2d03NEHdRT9sYzyaqPe9KKCqxPNLn1SPV7Wb4eXnmp46EnDzu64Uowmtqv8vvJ&#10;Rfoml252vLVNox6J2vBqs1er3uePLPzA8SZMWYExQJV7Bv7J/amtum3ryo1dtHUqr1toRJyvLTRK&#10;zl6lhi8/WQZ6wsJVc5bl65NRRSOzKiuftGxbWShDoA/QSventsr2GgNRqYZG5rKcS7o2aqjVWR6y&#10;Du8y/fhhQQABBBBAAAEEOhUgJ+mUKJgFotNf6P+EmhKRpdOERN1x64mHWmyPPyVb5M6zrrpi2eQJ&#10;qpKUacvK9RtFSTP0WvX1iZZk+bH2rDb7bpVjJN6dpp2tVv+WG+KyvWukjNRQ9Mx0lfBMWVZk1KDX&#10;7LYkaPv02ZTpzxj37vbFaC7Bkiz7JiRWGxMlGWus2z1UZQ9mwpO5cx0NtV+PvY9OTxC59UhamzPQ&#10;4h6zpx3dykg9Q/T9JE9T/3HtZsdb3Rv1SOQdb211+fZnpuiD8Mx2I51zLNWntbRJCirlh7nztOry&#10;pZP1AU6ZbE38ki2e3qiZrffLvm/CpDS3ZFJqWDi7UG9UTS65lXRp1Fp/QkKtdXhXtzk+WIEAAggg&#10;gAACCHgUICcx9YFxw5Bv3PLsW7c/McibhKT9niRYRq7ee0Btl0kPT7mEvmviQDVbIj/IS+Ga3Lsn&#10;3D1bK3xjb7m6j5cajA/a9Q/MnZIEl0YPrF2prVQlCpa5BWOkMXXV5ckWbevTe9WkiczSzGk/ZEcw&#10;Lq+Vt1+PUx9ftn3LlnuPPDbnaUd7wdqzKrmSeoxpH+NXt252vNWtTc9E3vFK6jjHmLKwzlo4120Z&#10;ohXusz6At7bWkrxmrz49Iiml52zE8777Cq3Zl9NmeZlHNahPLjla0Uu6NKofYOohtFJ9eHet0vM3&#10;FgQQQAABBBBAoHMBcpLOjYJY4ss1Ged+XdHn2Q/u6PCRrU4jTPmhPMOjT01o+e2+LJ44b6Xxifj0&#10;wrTl6sEe9an5mtXG5EnKQ2mF+jyJ8Xm552XC5ORl+kfqpZr7cztFK9XH++qJMkl1yjNUoZVnR2pn&#10;nT7sl1kU/X0SvW7nYB5yenG6/Xqc+mj7lq02PfIYtocdZXphpD4j8adydWOdOC9L00M2fnXrZsdb&#10;3Zpsh8grXqcpC+M1G+clYe7KtCIVso6c8mSBEbE8s9f2vXOVhqn3SWz7O++70j3htL0xIkfFQylu&#10;JV0bNQbu7rQKveWcs8ky29bpoUkBBBBAAAEEEEBA06JaWlq66dDrpWijhtYV3a2qm5GE0+7nZ834&#10;6tQpo0fRT/wi9sp/XWrzDknvoUNv31li/l7Lm9kFFl+/OMtDt/xVj/nFiDAoApzKgsJOowgggAAC&#10;kSxQVVUVHx8vAsyTmPQwuOmBB+2RtbzyfNuERLY6lzFpNwgLAQQQQAABBBBAAIHOBJgn6UwoeNvr&#10;M//9i/f+1l77N93znfi8PwcvOlpGINwEmCcJtxGlPwgggAACphdgnsT0Q6RpknL0e35Fn3Hje8XH&#10;O/8ja2Q9CUkIDCEhIoAAAggggAACCHghwDyJF0gUQQCBCBBgniQCBpkuIoAAAgiYS4B5EnONB9Eg&#10;gAACCCCAAAIIIBCxArzjHrFDT8cRQAABBBBAAAEEEDCFADmJKYaBIBBAAAEEEEAAAQQQiFgBcpKI&#10;HXo6jgACCCCAAAIIIICAKQTISUwxDASBAAIIIIAAAggggEDECpCTROzQ03EEEEAAAQQQQAABBEwh&#10;QE5iimHoOIjW+nrnf0IgYkJEAAEEEEAAAQQQQMBrAXISr6kCXvDa5csNzz1bM2bkuUkpzv/IGlkv&#10;WwMeEQ0igAACCCCAAAIIIOB/AXIS/5v6pcZrn356YdFDVzb8n+uff+5WoayR9bJVyvilrVCopG7r&#10;09lba0MhUmJEAAEEEEAAAQQQ8FGAnMRHsEAVb17125ZjxzpoTbZKGecCdduyR9iXp7fWdbBzbV3b&#10;rbL72gPd6l73a7A1X1en0o+ytfZe1H5QODJrXmK74XnVtN5rW0mjiY4Wr+p0rcDzLrVbs18ua9OS&#10;U+/UNkm6rIOXvU0NTjtVeRg4n8ZMHSQOVY+BudZ3YK0Rjw+L513c+tumvgNrbQfv2rZYHlr3dAw7&#10;inUhbB96SFEEEEAAAQQQ8LMAOYmfQf1V3Wdvb2uvqj5Ln40doja2LbOsoNK6/G5eQruhlK3N+cBf&#10;cfZEPXXbVhaohCHlSXsvEufl/jClg7YS5uY+OaHjWKy9NkramuhoFy/q9FvvJZ7C2Xv0sduTVlQg&#10;N+WeWvfTwG1/puCA15FPeDJ3bvuHktfVdFJQ0raFWr5x7BZoGR5SOLcK6rbmFFT7q3XqQQABBBBA&#10;AIFgC5CTBHsE2mm/9fx5j1v6LM2//akHbpw+SLa2V8a+o23mxHjqST6ozpaZlN/8bt3q7c9Mkds+&#10;j59My92h8Xm1cV9o+9X4sLzsZWObS4XusyvtfOBt7Jv98lpj0sC1KvssgXxGXlawrGj1QmnC+sm6&#10;ey/sH6c73VgbswqOmSJjKsAWiQRft83aa72kexOqmy5RqY/qbTMVZdYP8PUC7TUxYoSHT/etfcwp&#10;NEbEtcsuw5tgSS46bdxjJ8z73ZOSfllb99QF+6AYY6RKvqzH+HKZFVkNlvvEi729ZQX52kLnaD1M&#10;0ThG2TrhYCvjCmvttf2YsR4YLl2zij29rlxfbQd0Pmzq9hUmF6heq2XCk5UPWZyHTy/pGuSBgme2&#10;r86QYCS8p+WAle64RtjO/1asRgABBBBAAAFzCpCTmHNcPEelJySDvvh5Rt36Ko8lVi+03rCr27ja&#10;rSuL0tRn77vSCnP0e/TtyVmVlT95OmvZnFV7fphSl7jQ+GA6f2l5te1BprI3CtN26R/XD1knlZS9&#10;8UyymnvRP7yv3brO+ll21lmnCt0mKDxWK8EY+64cUl4kkbhVpR7NMj4llxvTlIWrZy8ryLU+qdW2&#10;F9oyVXTXqvJSD8/4zF6tepw/svCDWq2stHyV3hf5pD9hrrXXuptrE3ZKiapildq/QFtne2Cp7OUM&#10;TZ99ytcyjNto5yY8d9ao0N7H7yd76LLb+MmN+LS91oTP6Vkpj11wGyOpabU2WcZoVUXG3mlKRiv6&#10;QIb77uW6qPxqzXbsTaY86dRBWetaUhK2ZF04rfANq7B9GmfP7MKVRnhLVZE9q8v3KpO7V+pN7Vmt&#10;nXV/Iq6swDgIl6fpzdt+rdwz8E/tP6OVmJAgKbR15sSeQc3WRzM/WXo3YeGqOcvy9Wm0opFyUD9p&#10;sU00OSIMpf+ziRUBBBBAAIFIFyAnMfUREJ3+Qv8n1JSILJ0mJFLG/uyWyhNqz2qz71aP3STenaad&#10;VR/CzxlocepuQmK1MQOQsca+tq66ouiZ6WrllGVF5dXHqiuWTZaqjA/va88Wrckw9li93UOFRi2e&#10;qtWDGaIaT5iUNlv+41ZV4rwszai5zYvsnfXCbfySLY4HjVIeSivU+2Kd8+l0qO1tOR5YEhBDQEuZ&#10;tqy8Wt2OOzfhubNGQ7Yua4kDPXS5bTCSluhL1ukp9jkET11wGyMV0rJpxhyDHmqiJVkfB22fPuM1&#10;/RmVEbktExamFa20fWeAa8na6vKlk1V1Ts/LVZ/W0iYpWBk+I8OZrY+mdUnUPtBfhpFjxr0hqW2k&#10;PiRGVPKrzNHpZZ/Z7siE3fYqO1CmShphaCmTrTlzssXTC0VGJG0jbNtp1iCAAAIIIICAaQXISUw7&#10;NCqwG4Z845Zn37r9iUHeJCTuPUkcaHxerskshOaSjegl5VmXvfLpuvp8fY591wTLSOPTaGN6YbRl&#10;5Gr9g3B57ih7a6+Bs/VPx/XF9qSNe6seq5Vb0oHWT+slG1F3qO5VpfxQr7UguXCf6xvVnfSiw+GT&#10;u2qjgxV7O3lt2haVTcz+8reA2ARKVztnI+0b2kLqrMvOocszV/Y8xDJEpTDWxUMX3MaonZc9Dqxd&#10;qemzFwXLPBklzFueVrhQT1fcSkrysMbgcryVbhmiGeMiD1kZuaVr8Cs1fU4mf2mbpqS2Cj2TkxxD&#10;jbslWebobMeX/UsLJNUptz9OdmBtxsK9ZU5h7F3jORtxbqzjCDs8StiIAAIIIIAAAsEXICcJ/hh0&#10;EMGXazLO/bqiz7Mf3NHhI1uea0ict3J2ofpMenph2nLnV94tAzV5n6T67tnl+tzEyrMjHY/cOD6Y&#10;l4f0D2gpP5QnZ/SZES1r3lj7bMYIx3c3ubed4LFa+dDdOhPyp3J1x+2YGNGrsr+QsFDLkuesLMn6&#10;+yR61e32ovOBs72/MaVw9sIUzei1NTexNZEyeaT+sb0tKofYQ9a3G5wE8tu8Rt9OZ43QOu6ya/j2&#10;VtQMwukse0Meu+A2Rp4hJkxOXqZPSJRqy4yswG2R8IwUwr2kerJLPzAytO9bD5uEuSvTilRtU4rS&#10;VrZ55T1lWrIxt7ZXs04lOTWVstA4CK0v1dh+VcWdnt2S1Mva6IgR6pEt9QifIwz7qyaOelWuqN4n&#10;sa3xHKHnbzzr/MihBAIIIIAAAggEWCCqpaWlm032einaqKF1RXer6mYk4bT7+Vkzvjp1yuhR9BO/&#10;iL3yX5favEPSe+jQ23eWhEav5e7wDYv67ix5abt0cmWHX6IVGj0iyrAT4FQWdkNKhxBAAAEEzC5Q&#10;VVUVHx8vUTJPYtKhuumBB+2RtbzyfNuERLY6lzFpN+xh2ScNFpavsk1BmD1m4kMAAQQQQAABBBAI&#10;iAA5SUCYfW+k39P/z033fKeD/WSrlPG94qDtYX1jpNL2hVpBC4SGEUAAAQQQQAABBMwlQE5irvFw&#10;jiY+78/9nl/RZ9z4XvHxzv/IGlkvW80bOpEhgAACCCCAAAIIIOC1AO+TeE1FQQQQCGsB3icJ6+Gl&#10;cwgggAACZhTgfRIzjgoxIYAAAggggAACCCAQgQI8uxWBg06XEUAAAQQQQAABBBAwkQA5iYkGg1AQ&#10;QAABBBBAAAEEEIhAAXKSCBx0uowAAggggAACCCCAgIkEyElMNBiEggACCCCAAAIIIIBABAqQk0Tg&#10;oNNlBBBAAAEEEEAAAQRMJEBOYqLBaC+U1vp6539CIGJCRAABBBBAAAEEEEDAawFyEq+pAl7w2uXL&#10;Dc89WzNm5LlJKc7/yBpZL1sDHhENIoAAAggggAACCCDgfwFyEv+b+qXGa59+emHRQ1c2/J/rn3/u&#10;VqGskfWyVcr4pa1wrKRu69PZW2vDsWf0qQOB2q3ZT2+tgwgBBBBAAAEEQk2AnMSkI9a86rctx451&#10;EJxslTJuBeq2ZY8wFi/vzGrrnG/gZPe1BzTj3+0tHW9tG08HVXVCL/eXL5f5Mjxla+29rv2gcGTW&#10;vMTO9y57uYPUxanCNjX55NBRHF51s66uo/yqbK33I26EcmBt9jYfb90730XywLU+DVjnw+NNCafA&#10;6vYVJn9/XoI3e1EGAQQQQAABBMwkQE5iptFwiuWzt7e1F1mfpc/GDlEb3cscWDulKG1PpVr2zC5c&#10;2flNZ9nanA+cW0mYm/vkhE5AvCkTJNOUJ39nux9NnJf7w5QeDSOQDnXbVhZ0kJPUVpcvza+0992b&#10;bk94MnduuNy6O/UlkIPiDTNlEEAAAQQQQMBLAXISL6ECXaz1/HmPTfZZmn/7Uw/cOH2QbHUrU1Za&#10;vmq59aZcbs5WTlIV2GZOjNkA/QN1fdHnQ9at3v7MlJfL6ratzX5aTa0cs82QlP9Jn2/Rpx3sEwLG&#10;lIJtLsW6i+3DdvmM3Fqzhw/gDziadfocXWYhsqUZiaTsZWNf65SF9decQl3ANllhm0+wFdY/kpeV&#10;xp4qAbOW7KDLDlLrjtnrKvR1tnpGeJiZ8dw1+5ySy8SUSzwd4auOGb3uvJtlBcuKVi9UOLa+j3CK&#10;s25rzjNFazKytx2zTVMYDu5hu7BY5xZsZYz5JbdhspvYxsWhJyUNKE/PSnkK0unYM3a0taVPo9Vt&#10;fVkdCaoL9h+sUy72vqxdq3MZR5fPfQn0/760hwACCCCAAAK+CZCT+OYV3NJ6QjLoi59n1K2v6jSS&#10;hMQEuWVcacyc7EorzDGes1+Wr35dVV5aljA3a9mcVXvUfEK5NnuPfNA+wF7p7JXGZEuBumX0uFh3&#10;sX/YfvdyfYJm1yrtdLXbDnWJC/VtlflLy6udP+/fnpxVWflk4tZ1mgqqsjLrrARZa/v1+8lFbVuW&#10;rRWrVI8KtHXb6sreeCa5QEWaVlRgzXY67LK9vrI3CtN2yY4r0/RVtl8r9wxZ1/Zhsw66JvvOXq3C&#10;yR9Z+IHkDM7xdByJD920LFw9e1lB7rzEOstDVshlFdW2bDBh3vJVs5fm5851jJ6tm7NXqT7mJxd9&#10;UKdJYpOsD31a4RtWKpl+KZRxd55Vk/kW+XV1+V417nerg0D9qp11m6WZsHBVxV6pRZ6V0mbf7Trh&#10;4jFIlQCXG1Dauq21ZWsXGkOery3Uc8sKTYZDdcH+g/vQr9am2Qe6C33p9H8XCiCAAAIIIIBAMAXI&#10;SYKp32nb0ekv9H9CTYnI4lNCIreLZQfqtNqz1lvGxLvTtLMqV5gz0OKp1WSLy42l8WuCJbncfuvb&#10;Zi/XXRK0ffqMxfRn2iYSCYnVxkRJxhrXWoxgas/Kx/zG9tXbz1ZLzEP0GBMHzm4bqr1H6okdrbpi&#10;2eQJKtJ5v3vS+qiWV12uq65Itqi3TRIsI+Xf8mvRM9NVBFOWFbXpckddk52dHKQep3g6jsSHbtqH&#10;JiGh1gq5utNDRxUw+qgv6vmuyYrI6am26tNa2iR9oCelGZnkbEPeWBK1D/S5LzFp01rC3bMlb6n7&#10;oMhag1MBz0Ha20r5Ye48zRaMljLZmqbaQ3WK2aVVK6xlZHn1Yd/74hUXhRBAAAEEEEAgaALkJEGj&#10;96bhG4Z845Zn37r9iUHeJCQp05KfsU6GyMfSKzP+9EFd4kBNfUYut6QfFGqesxGPYRj35XXV5a43&#10;3O2HfGDtSk3/VL1gWZtC8oDQ3sn6B+6r5niqQXIP/eN5fXkyRWI2ZlokV3Eubvzq6JG8AV9tGbla&#10;/0RfHmqyvaruVZclFTFmbCSLkH/Lr8aUglrcX7ToqGtu3ZF6nOLp1SG+D920Pe8mD0qV6pC7VnnI&#10;1uyxSPrRljnRkrxGzWw4noXTNMsQrXCfPtAy3eGcjei7l728UtPnvvKXehg1SWPK/7SyUEu72+2L&#10;BNoJ0tGWPB9Y6whm75r2khC9UUdf7OOVbBnrc1+8+X+NMggggAACCCAQRAFykiDid970l2syzv26&#10;os+zH9zhzSNbE56Up62m6DMO6mV3eek5cd5KY830wjTbqyZOrVoGaup9Eg9xFK00Klk4QX2IXr5Q&#10;fpMb0PaXCZOTl+ktl2pOjxUZ5dVn6vo8yMqzI9s8BSTbE+dlacY8if4Gi/3XP5Xrd94pk0c+o6o2&#10;fnXu0UMpKT+Uh3/0GRbN9i1bnXTZ2oWUh9IK1cSItVO2X1VV7s9uddQ1dxCXeMZ2iO9LN2XCSr1P&#10;ot2dVqFD5ZxNNma9XBabs/UFFbetKU8WGMoZmu2bqRLmrkwrUrQy0CvbvPKuUlx97mivtszDdJma&#10;eSvy8CVXst5TkM5tLZzgFEyBbYKrs74U5qhIC2cvTNF87kvn/6dRAgEEEEAAAQSCKhDV0tLSzQB6&#10;vRRt1NC6ortVdTOScNr9/KwZX506ZfQo+olfxF75r0tt3iHpPXTo7TtLwqnX9CV0BOT7EmT6y2NG&#10;4fdOyFRbgcX+eJ7fq7dVyKmsx2ipGAEEEEAAAc8CVVVV8fHxso15EpMeIjc98KA9spZXnm+bkMhW&#10;5zIm7QZhhaeAJCQZ5atlyoIFAQQQQAABBBDwgwDzJH5A7KEq6jP//Yv3/tZe5Tfd8534vD/3UNNU&#10;i0AECjBPEoGDTpcRQAABBIIrwDxJcP29al1Sjn7Pr+gzbnyv+Hjnf2SNrCch8QqRQggggAACCCCA&#10;AAKmF2CexPRDRIAIIBAQAeZJAsJMIwgggAACCDgEmCfhaEAAAQQQQAABBBBAAAFTCPCOuymGgSAQ&#10;QAABBBBAAAEEEIhYAXKSiB16Oo4AAggggAACCCCAgCkEyElMMQwEgQACCCCAAAIIIIBAxAqQk0Ts&#10;0NNxBBBAAAEEEEAAAQRMIUBOYophIAgEEEAAAQQQQAABBCJWgJwkYoeejiOAAAIIIIAAAgggYAoB&#10;chJTDANBIIAAAggggAACCCAQsQLkJBE79HQcAQQQQAABBBBAAAFTCJCTmGIYCAIBBBBAAAEEEEAA&#10;gYgVICeJ2KGn4wgggAACCCCAAAIImEKAnMQUw0AQCCCAAAIIIIAAAghErAA5ScQOPR1HAAEEEEAA&#10;AQQQQMAUAuQkphgGgkAAAQQQQAABBBBAIGIFyEkidujpOAIIIIAAAggggAACphAgJzHFMBAEAggg&#10;gAACCCCAAAIRK0BOErFDT8cRQAABBBBAAAEEEDCFQFRLS0s3A+n1UnQ3a2B3BBBAwDwCrSu6e1Y0&#10;T1+IBAEEEEAAATMLVFVVxcfHS4T+mCeJvsnMXSU2BBBAAAEEEEAAAQQQMLOAH3KSa9P/08w9JDYE&#10;EEDAe4HrE/+394UpiQACCCCAAAJ+EfDDs1t+iYNKEEAAAQQQQAABBBBAIKIE/PrsVkTJ0VkEEEAA&#10;AQQQQAABBBDwq4Afnt3yazxUhgACCCCAAAIIIIAAApElQE4SWeNNbxFAAAEEEEAAAQQQMJsAOYnZ&#10;RoR4EEAAAQQQQAABBBCILAFyksgab3qLAAIIIIAAAggggIDZBMhJzDYixIMAAggggAACCCCAQGQJ&#10;kJNE1njTWwQQQAABBBBAAAEEzCZATmK2ESEeBBBAAAEEEEAAAQQiS4CcJLLGm94igAACCCCAAAII&#10;IGA2AXISs40I8SCAAAIIIIAAAgggEFkC5CSRNd70FgEEEEAAAQQQQAABswmQk5htRIgHAQQQQAAB&#10;BBBAAIHIEiAniazxprcIIIAAAggggAACCJhNgJzEbCNCPAgggAACCCCAAAIIRJYAOUlkjTe9RQAB&#10;BBBAAAEEEEDAbALkJGYbEeJBAAEEEEAAAQQQQCCyBMhJImu86S0CCCCAAAIIIIAAAmYTICcx24gQ&#10;DwIIIIAAAggggAACkSVAThJZ401vEUAAAQQQQAABBBAwmwA5idlGhHgQQAABBBBAAAEEEIgsgf8f&#10;bPAU/O1pxQMAAAAASUVORK5CYIJQSwMEFAAGAAgAAAAhAH3w/tjdAAAABQEAAA8AAABkcnMvZG93&#10;bnJldi54bWxMj0FrwkAQhe+F/odlCt7qbhRbSbMRkdaTFKqF0tuYHZNgdjZk1yT+e7e9tJeBx3u8&#10;9022Gm0jeup87VhDMlUgiAtnai41fB7eHpcgfEA22DgmDVfysMrv7zJMjRv4g/p9KEUsYZ+ihiqE&#10;NpXSFxVZ9FPXEkfv5DqLIcqulKbDIZbbRs6UepIWa44LFba0qag47y9Ww3bAYT1PXvvd+bS5fh8W&#10;71+7hLSePIzrFxCBxvAXhh/8iA55ZDq6CxsvGg3xkfB7o7dUagbiqOFZLRKQeSb/0+c3AA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FddaNt9AgAA&#10;jgcAAA4AAAAAAAAAAAAAAAAAOgIAAGRycy9lMm9Eb2MueG1sUEsBAi0ACgAAAAAAAAAhAMYTCFms&#10;QwAArEMAABQAAAAAAAAAAAAAAAAA4wQAAGRycy9tZWRpYS9pbWFnZTEucG5nUEsBAi0ACgAAAAAA&#10;AAAhAFu/jCIDmAAAA5gAABQAAAAAAAAAAAAAAAAAwUgAAGRycy9tZWRpYS9pbWFnZTIucG5nUEsB&#10;Ai0AFAAGAAgAAAAhAH3w/tjdAAAABQEAAA8AAAAAAAAAAAAAAAAA9uAAAGRycy9kb3ducmV2Lnht&#10;bFBLAQItABQABgAIAAAAIQAubPAAxQAAAKUBAAAZAAAAAAAAAAAAAAAAAADiAABkcnMvX3JlbHMv&#10;ZTJvRG9jLnhtbC5yZWxzUEsFBgAAAAAHAAcAvgEAAPziAAAAAA==&#10;">
                <v:shape id="Imagen 814168221" o:spid="_x0000_s1027" type="#_x0000_t75" style="position:absolute;top:31141;width:54006;height:15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hyQAAAOIAAAAPAAAAZHJzL2Rvd25yZXYueG1sRI/NasMw&#10;EITvhb6D2EJuiWQTjHGjhJLS0vSWH+h1sTa2U2vlSmri9OmrQqDHYWa+YRar0fbiTD50jjVkMwWC&#10;uHam40bDYf8yLUGEiGywd0warhRgtby/W2Bl3IW3dN7FRiQIhwo1tDEOlZShbslimLmBOHlH5y3G&#10;JH0jjcdLgtte5koV0mLHaaHFgdYt1Z+7b6vh9asM/qd439JpM3fPtFH9x1ppPXkYnx5BRBrjf/jW&#10;fjMaymyeFWWeZ/B3Kd0BufwFAAD//wMAUEsBAi0AFAAGAAgAAAAhANvh9svuAAAAhQEAABMAAAAA&#10;AAAAAAAAAAAAAAAAAFtDb250ZW50X1R5cGVzXS54bWxQSwECLQAUAAYACAAAACEAWvQsW78AAAAV&#10;AQAACwAAAAAAAAAAAAAAAAAfAQAAX3JlbHMvLnJlbHNQSwECLQAUAAYACAAAACEA//3mockAAADi&#10;AAAADwAAAAAAAAAAAAAAAAAHAgAAZHJzL2Rvd25yZXYueG1sUEsFBgAAAAADAAMAtwAAAP0CAAAA&#10;AA==&#10;">
                  <v:imagedata r:id="rId171" o:title=""/>
                </v:shape>
                <v:shape id="Imagen 814168223" o:spid="_x0000_s1028" type="#_x0000_t75" style="position:absolute;width:54006;height:31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7zJyQAAAOIAAAAPAAAAZHJzL2Rvd25yZXYueG1sRI9fS8NA&#10;EMTfBb/DsYIvYi+JUkLstZSiIL7ZPz4vd2sSze2luW2afntPEHwcZuY3zGI1+U6NNMQ2sIF8loEi&#10;tsG1XBvY717uS1BRkB12gcnAhSKsltdXC6xcOPM7jVupVYJwrNBAI9JXWkfbkMc4Cz1x8j7D4FGS&#10;HGrtBjwnuO90kWVz7bHltNBgT5uG7Pf25A2Mtvcnnx3s5U42b89f00crx8KY25tp/QRKaJL/8F/7&#10;1Rko88d8XhbFA/xeSndAL38AAAD//wMAUEsBAi0AFAAGAAgAAAAhANvh9svuAAAAhQEAABMAAAAA&#10;AAAAAAAAAAAAAAAAAFtDb250ZW50X1R5cGVzXS54bWxQSwECLQAUAAYACAAAACEAWvQsW78AAAAV&#10;AQAACwAAAAAAAAAAAAAAAAAfAQAAX3JlbHMvLnJlbHNQSwECLQAUAAYACAAAACEApbe8yckAAADi&#10;AAAADwAAAAAAAAAAAAAAAAAHAgAAZHJzL2Rvd25yZXYueG1sUEsFBgAAAAADAAMAtwAAAP0CAAAA&#10;AA==&#10;">
                  <v:imagedata r:id="rId172" o:title=""/>
                </v:shape>
                <w10:anchorlock/>
              </v:group>
            </w:pict>
          </mc:Fallback>
        </mc:AlternateContent>
      </w:r>
    </w:p>
    <w:p w14:paraId="38B70D09" w14:textId="31A329DC" w:rsidR="004312E3" w:rsidRPr="004D2A1F" w:rsidRDefault="004312E3" w:rsidP="004312E3">
      <w:pPr>
        <w:pStyle w:val="Descripcin"/>
        <w:ind w:left="720"/>
        <w:jc w:val="center"/>
        <w:rPr>
          <w:lang w:val="es-ES"/>
        </w:rPr>
      </w:pPr>
      <w:bookmarkStart w:id="585" w:name="_Toc163215153"/>
      <w:bookmarkStart w:id="586" w:name="_Toc167295555"/>
      <w:r>
        <w:t xml:space="preserve">Imagen </w:t>
      </w:r>
      <w:r>
        <w:fldChar w:fldCharType="begin"/>
      </w:r>
      <w:r>
        <w:instrText xml:space="preserve"> SEQ Imagen \* ARABIC </w:instrText>
      </w:r>
      <w:r>
        <w:fldChar w:fldCharType="separate"/>
      </w:r>
      <w:r w:rsidR="00562282">
        <w:rPr>
          <w:noProof/>
        </w:rPr>
        <w:t>224</w:t>
      </w:r>
      <w:r>
        <w:fldChar w:fldCharType="end"/>
      </w:r>
      <w:r w:rsidRPr="0026248A">
        <w:t xml:space="preserve">:Planes Operativos Anuales - Editar </w:t>
      </w:r>
      <w:r>
        <w:t xml:space="preserve">Datos </w:t>
      </w:r>
      <w:r w:rsidRPr="0026248A">
        <w:t>Servicios Relacionados</w:t>
      </w:r>
      <w:bookmarkEnd w:id="585"/>
      <w:bookmarkEnd w:id="586"/>
    </w:p>
    <w:p w14:paraId="617BE1EB" w14:textId="77777777" w:rsidR="004312E3" w:rsidRPr="00515CFB" w:rsidRDefault="004312E3" w:rsidP="004312E3">
      <w:pPr>
        <w:pStyle w:val="Prrafodelista"/>
        <w:rPr>
          <w:sz w:val="22"/>
          <w:szCs w:val="22"/>
          <w:lang w:val="es-ES"/>
        </w:rPr>
      </w:pPr>
      <w:r w:rsidRPr="00515CFB">
        <w:rPr>
          <w:sz w:val="22"/>
          <w:szCs w:val="22"/>
          <w:lang w:val="es-ES"/>
        </w:rPr>
        <w:t xml:space="preserve">Muestra la información </w:t>
      </w:r>
      <w:r>
        <w:rPr>
          <w:sz w:val="22"/>
          <w:szCs w:val="22"/>
          <w:lang w:val="es-ES"/>
        </w:rPr>
        <w:t xml:space="preserve">donde se podrá editar </w:t>
      </w:r>
      <w:r w:rsidRPr="00515CFB">
        <w:rPr>
          <w:sz w:val="22"/>
          <w:szCs w:val="22"/>
          <w:lang w:val="es-ES"/>
        </w:rPr>
        <w:t>los datos del servicio relacionado:</w:t>
      </w:r>
    </w:p>
    <w:p w14:paraId="6896D16E" w14:textId="25C9D27E" w:rsidR="004312E3" w:rsidRDefault="004312E3" w:rsidP="00F52FDE">
      <w:pPr>
        <w:pStyle w:val="Prrafodelista"/>
        <w:numPr>
          <w:ilvl w:val="0"/>
          <w:numId w:val="88"/>
        </w:numPr>
        <w:rPr>
          <w:lang w:val="es-ES"/>
        </w:rPr>
      </w:pPr>
      <w:r>
        <w:rPr>
          <w:lang w:val="es-ES"/>
        </w:rPr>
        <w:t>Código de planificación, código de catálogo (No editables)</w:t>
      </w:r>
    </w:p>
    <w:p w14:paraId="7CED59BA" w14:textId="6A2F5083" w:rsidR="004312E3" w:rsidRDefault="004312E3" w:rsidP="00F52FDE">
      <w:pPr>
        <w:pStyle w:val="Prrafodelista"/>
        <w:numPr>
          <w:ilvl w:val="0"/>
          <w:numId w:val="88"/>
        </w:numPr>
        <w:rPr>
          <w:lang w:val="es-ES"/>
        </w:rPr>
      </w:pPr>
      <w:r w:rsidRPr="004D2A1F">
        <w:rPr>
          <w:lang w:val="es-ES"/>
        </w:rPr>
        <w:t>generales:</w:t>
      </w:r>
      <w:r>
        <w:rPr>
          <w:lang w:val="es-ES"/>
        </w:rPr>
        <w:t xml:space="preserve"> Solo se podrá editar la </w:t>
      </w:r>
      <w:r w:rsidRPr="00F86569">
        <w:rPr>
          <w:i/>
          <w:iCs/>
          <w:lang w:val="es-ES"/>
        </w:rPr>
        <w:t>meta anual</w:t>
      </w:r>
      <w:r>
        <w:rPr>
          <w:i/>
          <w:iCs/>
          <w:lang w:val="es-ES"/>
        </w:rPr>
        <w:t xml:space="preserve">, </w:t>
      </w:r>
      <w:r w:rsidRPr="00F86569">
        <w:rPr>
          <w:i/>
          <w:iCs/>
          <w:lang w:val="es-ES"/>
        </w:rPr>
        <w:t>el producto</w:t>
      </w:r>
      <w:r>
        <w:rPr>
          <w:i/>
          <w:iCs/>
          <w:lang w:val="es-ES"/>
        </w:rPr>
        <w:t xml:space="preserve"> y Seleccionar producto clave</w:t>
      </w:r>
      <w:r>
        <w:rPr>
          <w:lang w:val="es-ES"/>
        </w:rPr>
        <w:t xml:space="preserve">. El nombre de actividad, base legal, </w:t>
      </w:r>
      <w:proofErr w:type="spellStart"/>
      <w:r>
        <w:rPr>
          <w:lang w:val="es-ES"/>
        </w:rPr>
        <w:t>N°</w:t>
      </w:r>
      <w:proofErr w:type="spellEnd"/>
      <w:r>
        <w:rPr>
          <w:lang w:val="es-ES"/>
        </w:rPr>
        <w:t xml:space="preserve"> de integrante, horas hombre, costo y acción estratégica son campos no editables. </w:t>
      </w:r>
    </w:p>
    <w:p w14:paraId="38981C92" w14:textId="77777777" w:rsidR="004312E3" w:rsidRDefault="004312E3" w:rsidP="00F52FDE">
      <w:pPr>
        <w:pStyle w:val="Prrafodelista"/>
        <w:numPr>
          <w:ilvl w:val="0"/>
          <w:numId w:val="88"/>
        </w:numPr>
        <w:rPr>
          <w:lang w:val="es-ES"/>
        </w:rPr>
      </w:pPr>
      <w:r>
        <w:rPr>
          <w:lang w:val="es-ES"/>
        </w:rPr>
        <w:t>Objetivos de calidad: El usuario puede seleccionar uno o más objetivos de calidad.</w:t>
      </w:r>
    </w:p>
    <w:p w14:paraId="3E8CEB60" w14:textId="77777777" w:rsidR="004312E3" w:rsidRDefault="004312E3" w:rsidP="00F52FDE">
      <w:pPr>
        <w:pStyle w:val="Prrafodelista"/>
        <w:numPr>
          <w:ilvl w:val="0"/>
          <w:numId w:val="88"/>
        </w:numPr>
        <w:rPr>
          <w:lang w:val="es-ES"/>
        </w:rPr>
      </w:pPr>
      <w:r>
        <w:rPr>
          <w:lang w:val="es-ES"/>
        </w:rPr>
        <w:t>El usuario debe seleccionar la fecha de inicio y la fecha final del periodo de ejecución: Considerar que l</w:t>
      </w:r>
      <w:r w:rsidRPr="00A966AE">
        <w:rPr>
          <w:lang w:val="es-ES"/>
        </w:rPr>
        <w:t>a fecha de fin de ejecución no puede ser menor o igual a la fecha de inicio de ejecución</w:t>
      </w:r>
      <w:r>
        <w:rPr>
          <w:lang w:val="es-ES"/>
        </w:rPr>
        <w:t>.</w:t>
      </w:r>
    </w:p>
    <w:p w14:paraId="3F2E8FA7" w14:textId="77777777" w:rsidR="004312E3" w:rsidRDefault="004312E3" w:rsidP="00F52FDE">
      <w:pPr>
        <w:pStyle w:val="Prrafodelista"/>
        <w:numPr>
          <w:ilvl w:val="0"/>
          <w:numId w:val="88"/>
        </w:numPr>
        <w:rPr>
          <w:lang w:val="es-ES"/>
        </w:rPr>
      </w:pPr>
      <w:r>
        <w:rPr>
          <w:lang w:val="es-ES"/>
        </w:rPr>
        <w:t>Una vez finalizada la edición de los datos del servicio relacionado dar clic en el botón “Guardar” y muestra un mensaje de éxito.</w:t>
      </w:r>
    </w:p>
    <w:p w14:paraId="7849C1F8" w14:textId="77777777" w:rsidR="004312E3" w:rsidRPr="00F86569" w:rsidRDefault="004312E3" w:rsidP="00F52FDE">
      <w:pPr>
        <w:pStyle w:val="Prrafodelista"/>
        <w:numPr>
          <w:ilvl w:val="0"/>
          <w:numId w:val="88"/>
        </w:numPr>
        <w:rPr>
          <w:lang w:val="es-ES"/>
        </w:rPr>
      </w:pPr>
      <w:r>
        <w:rPr>
          <w:lang w:val="es-ES"/>
        </w:rPr>
        <w:t>Botón Reestablecer: Nos permite borrar los cambios realizados antes de guardar.</w:t>
      </w:r>
    </w:p>
    <w:p w14:paraId="40A35229" w14:textId="77777777" w:rsidR="004312E3" w:rsidRDefault="004312E3" w:rsidP="00F52FDE">
      <w:pPr>
        <w:pStyle w:val="Prrafodelista"/>
        <w:numPr>
          <w:ilvl w:val="0"/>
          <w:numId w:val="88"/>
        </w:numPr>
        <w:rPr>
          <w:lang w:val="es-ES"/>
        </w:rPr>
      </w:pPr>
      <w:r>
        <w:rPr>
          <w:lang w:val="es-ES"/>
        </w:rPr>
        <w:t>Botón Siguiente: Nos permite avanzar al siguiente segmento.</w:t>
      </w:r>
    </w:p>
    <w:p w14:paraId="5493CD87" w14:textId="77777777" w:rsidR="004312E3" w:rsidRPr="009D52FE" w:rsidRDefault="004312E3" w:rsidP="00F52FDE">
      <w:pPr>
        <w:pStyle w:val="Prrafodelista"/>
        <w:numPr>
          <w:ilvl w:val="0"/>
          <w:numId w:val="88"/>
        </w:numPr>
        <w:rPr>
          <w:lang w:val="es-ES"/>
        </w:rPr>
      </w:pPr>
      <w:r>
        <w:rPr>
          <w:lang w:val="es-ES"/>
        </w:rPr>
        <w:t>Botón Cancelar: Nos permite cerra el formulario.</w:t>
      </w:r>
    </w:p>
    <w:p w14:paraId="45409DB1" w14:textId="77777777" w:rsidR="004312E3" w:rsidRPr="009D52FE" w:rsidRDefault="004312E3" w:rsidP="004312E3">
      <w:pPr>
        <w:pStyle w:val="Prrafodelista"/>
        <w:rPr>
          <w:sz w:val="22"/>
          <w:szCs w:val="22"/>
          <w:lang w:val="es-ES"/>
        </w:rPr>
      </w:pPr>
      <w:r w:rsidRPr="009D52FE">
        <w:rPr>
          <w:b/>
          <w:bCs/>
          <w:sz w:val="22"/>
          <w:szCs w:val="22"/>
          <w:lang w:val="es-ES"/>
        </w:rPr>
        <w:lastRenderedPageBreak/>
        <w:t>Editar Personal:</w:t>
      </w:r>
      <w:r w:rsidRPr="009D52FE">
        <w:rPr>
          <w:sz w:val="22"/>
          <w:szCs w:val="22"/>
          <w:lang w:val="es-ES"/>
        </w:rPr>
        <w:t xml:space="preserve"> Muestra la información:</w:t>
      </w:r>
    </w:p>
    <w:p w14:paraId="5AEE6D7C" w14:textId="77777777" w:rsidR="004312E3" w:rsidRDefault="004312E3" w:rsidP="004312E3">
      <w:pPr>
        <w:pStyle w:val="Prrafodelista"/>
        <w:keepNext/>
      </w:pPr>
      <w:r>
        <w:rPr>
          <w:noProof/>
        </w:rPr>
        <w:drawing>
          <wp:inline distT="0" distB="0" distL="0" distR="0" wp14:anchorId="108B3A9A" wp14:editId="4853DC6B">
            <wp:extent cx="4972050" cy="1000256"/>
            <wp:effectExtent l="19050" t="19050" r="19050" b="28575"/>
            <wp:docPr id="2085334575" name="Imagen 2085334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009614" cy="1007813"/>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07EB1441" w14:textId="33851903" w:rsidR="004312E3" w:rsidRPr="009D52FE" w:rsidRDefault="004312E3" w:rsidP="004312E3">
      <w:pPr>
        <w:pStyle w:val="Descripcin"/>
        <w:jc w:val="center"/>
        <w:rPr>
          <w:lang w:val="es-ES"/>
        </w:rPr>
      </w:pPr>
      <w:bookmarkStart w:id="587" w:name="_Toc163215154"/>
      <w:bookmarkStart w:id="588" w:name="_Toc167295556"/>
      <w:r>
        <w:t xml:space="preserve">Imagen </w:t>
      </w:r>
      <w:r>
        <w:fldChar w:fldCharType="begin"/>
      </w:r>
      <w:r>
        <w:instrText xml:space="preserve"> SEQ Imagen \* ARABIC </w:instrText>
      </w:r>
      <w:r>
        <w:fldChar w:fldCharType="separate"/>
      </w:r>
      <w:r w:rsidR="00562282">
        <w:rPr>
          <w:noProof/>
        </w:rPr>
        <w:t>225</w:t>
      </w:r>
      <w:r>
        <w:fldChar w:fldCharType="end"/>
      </w:r>
      <w:r w:rsidRPr="00903FA6">
        <w:t>:Planes Operativos Anuales - Editar</w:t>
      </w:r>
      <w:r>
        <w:t xml:space="preserve"> Personal</w:t>
      </w:r>
      <w:bookmarkEnd w:id="587"/>
      <w:bookmarkEnd w:id="588"/>
    </w:p>
    <w:p w14:paraId="6074ABCC" w14:textId="77777777" w:rsidR="004312E3" w:rsidRDefault="004312E3" w:rsidP="004312E3">
      <w:pPr>
        <w:pStyle w:val="Prrafodelista"/>
        <w:keepNext/>
      </w:pPr>
      <w:r>
        <w:rPr>
          <w:noProof/>
        </w:rPr>
        <w:drawing>
          <wp:inline distT="0" distB="0" distL="0" distR="0" wp14:anchorId="543BD0BB" wp14:editId="15C38A4D">
            <wp:extent cx="4981575" cy="2178891"/>
            <wp:effectExtent l="19050" t="19050" r="9525" b="12065"/>
            <wp:docPr id="2085334578" name="Imagen 2085334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4994702" cy="2184633"/>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76EF9510" w14:textId="639EF8BE" w:rsidR="004312E3" w:rsidRDefault="004312E3" w:rsidP="004312E3">
      <w:pPr>
        <w:pStyle w:val="Descripcin"/>
        <w:jc w:val="center"/>
        <w:rPr>
          <w:lang w:val="es-ES"/>
        </w:rPr>
      </w:pPr>
      <w:bookmarkStart w:id="589" w:name="_Toc163215155"/>
      <w:bookmarkStart w:id="590" w:name="_Toc167295557"/>
      <w:r>
        <w:t xml:space="preserve">Imagen </w:t>
      </w:r>
      <w:r>
        <w:fldChar w:fldCharType="begin"/>
      </w:r>
      <w:r>
        <w:instrText xml:space="preserve"> SEQ Imagen \* ARABIC </w:instrText>
      </w:r>
      <w:r>
        <w:fldChar w:fldCharType="separate"/>
      </w:r>
      <w:r w:rsidR="00562282">
        <w:rPr>
          <w:noProof/>
        </w:rPr>
        <w:t>226</w:t>
      </w:r>
      <w:r>
        <w:fldChar w:fldCharType="end"/>
      </w:r>
      <w:r w:rsidRPr="00184EC0">
        <w:t xml:space="preserve">:Planes Operativos Anuales - Editar </w:t>
      </w:r>
      <w:r>
        <w:t xml:space="preserve">Datos </w:t>
      </w:r>
      <w:r w:rsidRPr="00184EC0">
        <w:t>Personal</w:t>
      </w:r>
      <w:bookmarkEnd w:id="589"/>
      <w:bookmarkEnd w:id="590"/>
    </w:p>
    <w:p w14:paraId="60366C7D" w14:textId="77777777" w:rsidR="004312E3" w:rsidRPr="009D52FE" w:rsidRDefault="004312E3" w:rsidP="004312E3">
      <w:pPr>
        <w:pStyle w:val="Prrafodelista"/>
        <w:rPr>
          <w:sz w:val="22"/>
          <w:szCs w:val="22"/>
          <w:lang w:val="es-ES"/>
        </w:rPr>
      </w:pPr>
      <w:r w:rsidRPr="009D52FE">
        <w:rPr>
          <w:sz w:val="22"/>
          <w:szCs w:val="22"/>
          <w:lang w:val="es-ES"/>
        </w:rPr>
        <w:t>Muestra la información del personal:</w:t>
      </w:r>
    </w:p>
    <w:p w14:paraId="22ECE3FC" w14:textId="20CF4058" w:rsidR="004312E3" w:rsidRDefault="004312E3" w:rsidP="00F52FDE">
      <w:pPr>
        <w:pStyle w:val="Prrafodelista"/>
        <w:numPr>
          <w:ilvl w:val="0"/>
          <w:numId w:val="89"/>
        </w:numPr>
        <w:rPr>
          <w:lang w:val="es-ES"/>
        </w:rPr>
      </w:pPr>
      <w:r>
        <w:rPr>
          <w:lang w:val="es-ES"/>
        </w:rPr>
        <w:t>Fecha inicio, fecha fin: campos no editables</w:t>
      </w:r>
    </w:p>
    <w:p w14:paraId="74F2F596" w14:textId="135F4134" w:rsidR="004312E3" w:rsidRDefault="004312E3" w:rsidP="00F52FDE">
      <w:pPr>
        <w:pStyle w:val="Prrafodelista"/>
        <w:numPr>
          <w:ilvl w:val="0"/>
          <w:numId w:val="89"/>
        </w:numPr>
        <w:rPr>
          <w:lang w:val="es-ES"/>
        </w:rPr>
      </w:pPr>
      <w:r>
        <w:rPr>
          <w:lang w:val="es-ES"/>
        </w:rPr>
        <w:t>Tabla agregar personal: Para agregar un personal dar clic en “Buscar y agregar</w:t>
      </w:r>
    </w:p>
    <w:p w14:paraId="27C480CB" w14:textId="77777777" w:rsidR="004312E3" w:rsidRDefault="004312E3" w:rsidP="004312E3">
      <w:pPr>
        <w:pStyle w:val="Prrafodelista"/>
        <w:keepNext/>
      </w:pPr>
      <w:r>
        <w:rPr>
          <w:noProof/>
        </w:rPr>
        <w:drawing>
          <wp:anchor distT="0" distB="0" distL="114300" distR="114300" simplePos="0" relativeHeight="252093445" behindDoc="0" locked="0" layoutInCell="1" allowOverlap="1" wp14:anchorId="099D62D3" wp14:editId="75E4EAA0">
            <wp:simplePos x="0" y="0"/>
            <wp:positionH relativeFrom="margin">
              <wp:posOffset>3298028</wp:posOffset>
            </wp:positionH>
            <wp:positionV relativeFrom="paragraph">
              <wp:posOffset>331470</wp:posOffset>
            </wp:positionV>
            <wp:extent cx="287796" cy="308175"/>
            <wp:effectExtent l="0" t="0" r="0" b="6985"/>
            <wp:wrapNone/>
            <wp:docPr id="2085334579" name="Gráfico 2085334579"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287796" cy="3081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6A0A023F" wp14:editId="1D050A1F">
            <wp:extent cx="5029200" cy="1446965"/>
            <wp:effectExtent l="19050" t="19050" r="19050" b="20320"/>
            <wp:docPr id="2085334581" name="Imagen 2085334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112795" cy="1471016"/>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388DA49E" w14:textId="288B9214" w:rsidR="004312E3" w:rsidRDefault="004312E3" w:rsidP="004312E3">
      <w:pPr>
        <w:pStyle w:val="Descripcin"/>
        <w:jc w:val="center"/>
        <w:rPr>
          <w:lang w:val="es-ES"/>
        </w:rPr>
      </w:pPr>
      <w:bookmarkStart w:id="591" w:name="_Toc163215156"/>
      <w:bookmarkStart w:id="592" w:name="_Toc167295558"/>
      <w:r>
        <w:t xml:space="preserve">Imagen </w:t>
      </w:r>
      <w:r>
        <w:fldChar w:fldCharType="begin"/>
      </w:r>
      <w:r>
        <w:instrText xml:space="preserve"> SEQ Imagen \* ARABIC </w:instrText>
      </w:r>
      <w:r>
        <w:fldChar w:fldCharType="separate"/>
      </w:r>
      <w:r w:rsidR="00562282">
        <w:rPr>
          <w:noProof/>
        </w:rPr>
        <w:t>227</w:t>
      </w:r>
      <w:r>
        <w:fldChar w:fldCharType="end"/>
      </w:r>
      <w:r w:rsidRPr="002532D5">
        <w:t>:Planes Operativos Anuales - Editar Datos Personal</w:t>
      </w:r>
      <w:r>
        <w:t>/Buscar</w:t>
      </w:r>
      <w:bookmarkEnd w:id="591"/>
      <w:bookmarkEnd w:id="592"/>
    </w:p>
    <w:p w14:paraId="2CF11612" w14:textId="77777777" w:rsidR="004312E3" w:rsidRDefault="004312E3" w:rsidP="004312E3">
      <w:pPr>
        <w:pStyle w:val="Prrafodelista"/>
        <w:ind w:left="1440"/>
        <w:rPr>
          <w:lang w:val="es-ES"/>
        </w:rPr>
      </w:pPr>
      <w:r>
        <w:rPr>
          <w:lang w:val="es-ES"/>
        </w:rPr>
        <w:t>Luego se desplegará la ventana Agregar Personal, donde se debe seleccionar por lo menos un registro y dar clic en “Agregar Personal”</w:t>
      </w:r>
    </w:p>
    <w:p w14:paraId="37E86DC2" w14:textId="77777777" w:rsidR="004312E3" w:rsidRDefault="004312E3" w:rsidP="004312E3">
      <w:pPr>
        <w:pStyle w:val="Prrafodelista"/>
        <w:keepNext/>
      </w:pPr>
      <w:r>
        <w:rPr>
          <w:noProof/>
        </w:rPr>
        <w:lastRenderedPageBreak/>
        <w:drawing>
          <wp:inline distT="0" distB="0" distL="0" distR="0" wp14:anchorId="65621BEE" wp14:editId="7FD65D09">
            <wp:extent cx="4953000" cy="2759822"/>
            <wp:effectExtent l="19050" t="19050" r="19050" b="21590"/>
            <wp:docPr id="2085334582" name="Imagen 2085334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4992772" cy="2781983"/>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6AC76E4F" w14:textId="246F0C3C" w:rsidR="004312E3" w:rsidRDefault="004312E3" w:rsidP="004312E3">
      <w:pPr>
        <w:pStyle w:val="Descripcin"/>
        <w:ind w:left="720"/>
        <w:jc w:val="center"/>
        <w:rPr>
          <w:lang w:val="es-ES"/>
        </w:rPr>
      </w:pPr>
      <w:bookmarkStart w:id="593" w:name="_Toc163215157"/>
      <w:bookmarkStart w:id="594" w:name="_Toc167295559"/>
      <w:r>
        <w:t xml:space="preserve">Imagen </w:t>
      </w:r>
      <w:r>
        <w:fldChar w:fldCharType="begin"/>
      </w:r>
      <w:r>
        <w:instrText xml:space="preserve"> SEQ Imagen \* ARABIC </w:instrText>
      </w:r>
      <w:r>
        <w:fldChar w:fldCharType="separate"/>
      </w:r>
      <w:r w:rsidR="00562282">
        <w:rPr>
          <w:noProof/>
        </w:rPr>
        <w:t>228</w:t>
      </w:r>
      <w:r>
        <w:fldChar w:fldCharType="end"/>
      </w:r>
      <w:r w:rsidRPr="00610B41">
        <w:t>:Planes Operativos Anuales - Editar Datos Personal</w:t>
      </w:r>
      <w:r>
        <w:t>/Agregar</w:t>
      </w:r>
      <w:bookmarkEnd w:id="593"/>
      <w:bookmarkEnd w:id="594"/>
    </w:p>
    <w:p w14:paraId="7FDFCDCC" w14:textId="77777777" w:rsidR="004312E3" w:rsidRDefault="004312E3" w:rsidP="004312E3">
      <w:pPr>
        <w:pStyle w:val="Prrafodelista"/>
        <w:ind w:left="1440"/>
        <w:rPr>
          <w:lang w:val="es-ES"/>
        </w:rPr>
      </w:pPr>
      <w:r w:rsidRPr="00216E5C">
        <w:rPr>
          <w:b/>
          <w:bCs/>
          <w:lang w:val="es-ES"/>
        </w:rPr>
        <w:t>Nota</w:t>
      </w:r>
      <w:r w:rsidRPr="00256014">
        <w:rPr>
          <w:b/>
          <w:bCs/>
          <w:i/>
          <w:iCs/>
          <w:lang w:val="es-ES"/>
        </w:rPr>
        <w:t>:</w:t>
      </w:r>
      <w:r w:rsidRPr="00256014">
        <w:rPr>
          <w:i/>
          <w:iCs/>
          <w:lang w:val="es-ES"/>
        </w:rPr>
        <w:t xml:space="preserve"> Para visualizar el servicio/actividad y HH asignadas del personal dar clic en la flecha</w:t>
      </w:r>
      <w:r>
        <w:rPr>
          <w:lang w:val="es-ES"/>
        </w:rPr>
        <w:t xml:space="preserve">  </w:t>
      </w:r>
      <w:r>
        <w:rPr>
          <w:noProof/>
        </w:rPr>
        <w:drawing>
          <wp:inline distT="0" distB="0" distL="0" distR="0" wp14:anchorId="5DBC31D5" wp14:editId="17D0931F">
            <wp:extent cx="1457325" cy="189781"/>
            <wp:effectExtent l="0" t="0" r="0" b="1270"/>
            <wp:docPr id="2085334583" name="Imagen 2085334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1540692" cy="200638"/>
                    </a:xfrm>
                    <a:prstGeom prst="rect">
                      <a:avLst/>
                    </a:prstGeom>
                  </pic:spPr>
                </pic:pic>
              </a:graphicData>
            </a:graphic>
          </wp:inline>
        </w:drawing>
      </w:r>
    </w:p>
    <w:p w14:paraId="47E70A1D" w14:textId="77777777" w:rsidR="004312E3" w:rsidRDefault="004312E3" w:rsidP="004312E3">
      <w:pPr>
        <w:pStyle w:val="Prrafodelista"/>
        <w:ind w:left="1440"/>
        <w:rPr>
          <w:lang w:val="es-ES"/>
        </w:rPr>
      </w:pPr>
      <w:r>
        <w:rPr>
          <w:lang w:val="es-ES"/>
        </w:rPr>
        <w:t>Luego de agregar, el personal se muestra en la tabla donde se visualiza los nombres y apellidos, categoría, cargo, HH, fecha inicio y fecha final. En la tabla se tiene las opciones de editar y eliminar el registro.</w:t>
      </w:r>
    </w:p>
    <w:p w14:paraId="057BCFE2" w14:textId="77777777" w:rsidR="004312E3" w:rsidRDefault="004312E3" w:rsidP="004312E3">
      <w:pPr>
        <w:pStyle w:val="Prrafodelista"/>
        <w:keepNext/>
      </w:pPr>
      <w:r>
        <w:rPr>
          <w:noProof/>
        </w:rPr>
        <w:drawing>
          <wp:inline distT="0" distB="0" distL="0" distR="0" wp14:anchorId="37A8BE77" wp14:editId="5F9FA987">
            <wp:extent cx="5029200" cy="1063790"/>
            <wp:effectExtent l="19050" t="19050" r="19050" b="22225"/>
            <wp:docPr id="2085334585" name="Imagen 2085334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104291" cy="1079673"/>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79E2C04E" w14:textId="25F606C7" w:rsidR="004312E3" w:rsidRDefault="004312E3" w:rsidP="004312E3">
      <w:pPr>
        <w:pStyle w:val="Descripcin"/>
        <w:jc w:val="center"/>
        <w:rPr>
          <w:lang w:val="es-ES"/>
        </w:rPr>
      </w:pPr>
      <w:bookmarkStart w:id="595" w:name="_Toc163215158"/>
      <w:bookmarkStart w:id="596" w:name="_Toc167295560"/>
      <w:r>
        <w:t xml:space="preserve">Imagen </w:t>
      </w:r>
      <w:r>
        <w:fldChar w:fldCharType="begin"/>
      </w:r>
      <w:r>
        <w:instrText xml:space="preserve"> SEQ Imagen \* ARABIC </w:instrText>
      </w:r>
      <w:r>
        <w:fldChar w:fldCharType="separate"/>
      </w:r>
      <w:r w:rsidR="00562282">
        <w:rPr>
          <w:noProof/>
        </w:rPr>
        <w:t>229</w:t>
      </w:r>
      <w:r>
        <w:fldChar w:fldCharType="end"/>
      </w:r>
      <w:r w:rsidRPr="0035442D">
        <w:t>:Planes Operativos Anuales - Editar Datos Personal/</w:t>
      </w:r>
      <w:r>
        <w:t>Acciones</w:t>
      </w:r>
      <w:bookmarkEnd w:id="595"/>
      <w:bookmarkEnd w:id="596"/>
    </w:p>
    <w:p w14:paraId="0AF85AD0" w14:textId="77777777" w:rsidR="004312E3" w:rsidRDefault="004312E3" w:rsidP="004312E3">
      <w:pPr>
        <w:pStyle w:val="Prrafodelista"/>
        <w:ind w:left="1440"/>
        <w:rPr>
          <w:lang w:val="es-ES"/>
        </w:rPr>
      </w:pPr>
      <w:r>
        <w:rPr>
          <w:lang w:val="es-ES"/>
        </w:rPr>
        <w:t xml:space="preserve">Seleccionar el icono de </w:t>
      </w:r>
      <w:r>
        <w:rPr>
          <w:noProof/>
        </w:rPr>
        <w:drawing>
          <wp:inline distT="0" distB="0" distL="0" distR="0" wp14:anchorId="0B379921" wp14:editId="6EFA4ED8">
            <wp:extent cx="142875" cy="133350"/>
            <wp:effectExtent l="0" t="0" r="9525" b="0"/>
            <wp:docPr id="2085334586" name="Imagen 2085334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142875" cy="133350"/>
                    </a:xfrm>
                    <a:prstGeom prst="rect">
                      <a:avLst/>
                    </a:prstGeom>
                  </pic:spPr>
                </pic:pic>
              </a:graphicData>
            </a:graphic>
          </wp:inline>
        </w:drawing>
      </w:r>
      <w:r>
        <w:rPr>
          <w:lang w:val="es-ES"/>
        </w:rPr>
        <w:t>editar para completar el registro del personal</w:t>
      </w:r>
    </w:p>
    <w:p w14:paraId="74C09562" w14:textId="77777777" w:rsidR="004312E3" w:rsidRDefault="004312E3" w:rsidP="004312E3">
      <w:pPr>
        <w:pStyle w:val="Prrafodelista"/>
        <w:keepNext/>
      </w:pPr>
      <w:r>
        <w:rPr>
          <w:noProof/>
        </w:rPr>
        <w:drawing>
          <wp:anchor distT="0" distB="0" distL="114300" distR="114300" simplePos="0" relativeHeight="252095493" behindDoc="0" locked="0" layoutInCell="1" allowOverlap="1" wp14:anchorId="13AF95BB" wp14:editId="520FD1B8">
            <wp:simplePos x="0" y="0"/>
            <wp:positionH relativeFrom="margin">
              <wp:posOffset>5234940</wp:posOffset>
            </wp:positionH>
            <wp:positionV relativeFrom="paragraph">
              <wp:posOffset>626110</wp:posOffset>
            </wp:positionV>
            <wp:extent cx="234633" cy="251247"/>
            <wp:effectExtent l="0" t="8255" r="0" b="5080"/>
            <wp:wrapNone/>
            <wp:docPr id="2085334587" name="Gráfico 2085334587"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234633" cy="251247"/>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43ED4ED1" wp14:editId="01F59301">
            <wp:extent cx="5086350" cy="907230"/>
            <wp:effectExtent l="19050" t="19050" r="19050" b="26670"/>
            <wp:docPr id="2085334589" name="Imagen 2085334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207908" cy="928912"/>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1B2FB6CE" w14:textId="37625B44" w:rsidR="004312E3" w:rsidRDefault="004312E3" w:rsidP="004312E3">
      <w:pPr>
        <w:pStyle w:val="Descripcin"/>
        <w:jc w:val="center"/>
        <w:rPr>
          <w:lang w:val="es-ES"/>
        </w:rPr>
      </w:pPr>
      <w:bookmarkStart w:id="597" w:name="_Toc163215159"/>
      <w:bookmarkStart w:id="598" w:name="_Toc167295561"/>
      <w:r>
        <w:t xml:space="preserve">Imagen </w:t>
      </w:r>
      <w:r>
        <w:fldChar w:fldCharType="begin"/>
      </w:r>
      <w:r>
        <w:instrText xml:space="preserve"> SEQ Imagen \* ARABIC </w:instrText>
      </w:r>
      <w:r>
        <w:fldChar w:fldCharType="separate"/>
      </w:r>
      <w:r w:rsidR="00562282">
        <w:rPr>
          <w:noProof/>
        </w:rPr>
        <w:t>230</w:t>
      </w:r>
      <w:r>
        <w:fldChar w:fldCharType="end"/>
      </w:r>
      <w:r w:rsidRPr="00B43405">
        <w:t>:Planes Operativos Anuales - Editar Datos Personal/</w:t>
      </w:r>
      <w:r>
        <w:t>Editar</w:t>
      </w:r>
      <w:bookmarkEnd w:id="597"/>
      <w:bookmarkEnd w:id="598"/>
    </w:p>
    <w:p w14:paraId="1084CD63" w14:textId="77777777" w:rsidR="004312E3" w:rsidRDefault="004312E3" w:rsidP="004312E3">
      <w:pPr>
        <w:pStyle w:val="Prrafodelista"/>
        <w:ind w:left="1440"/>
        <w:rPr>
          <w:lang w:val="es-ES"/>
        </w:rPr>
      </w:pPr>
      <w:r>
        <w:rPr>
          <w:lang w:val="es-ES"/>
        </w:rPr>
        <w:t xml:space="preserve">Al hacer uso de la opción editar se podrá modificar la fila del registro, permitiendo seleccionar el cargo, Fecha fin, HH por asignar, pasaje, días de comisión, viatico y otros. Al finalizar la edición dar clic en </w:t>
      </w:r>
      <w:r>
        <w:rPr>
          <w:noProof/>
        </w:rPr>
        <w:drawing>
          <wp:inline distT="0" distB="0" distL="0" distR="0" wp14:anchorId="45153021" wp14:editId="58E4469E">
            <wp:extent cx="123825" cy="152400"/>
            <wp:effectExtent l="0" t="0" r="9525" b="0"/>
            <wp:docPr id="2085334590" name="Imagen 2085334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123825" cy="152400"/>
                    </a:xfrm>
                    <a:prstGeom prst="rect">
                      <a:avLst/>
                    </a:prstGeom>
                  </pic:spPr>
                </pic:pic>
              </a:graphicData>
            </a:graphic>
          </wp:inline>
        </w:drawing>
      </w:r>
      <w:r>
        <w:rPr>
          <w:lang w:val="es-ES"/>
        </w:rPr>
        <w:t xml:space="preserve">Guardar o </w:t>
      </w:r>
      <w:r>
        <w:rPr>
          <w:noProof/>
        </w:rPr>
        <w:drawing>
          <wp:inline distT="0" distB="0" distL="0" distR="0" wp14:anchorId="48760A11" wp14:editId="736D12E0">
            <wp:extent cx="190500" cy="95250"/>
            <wp:effectExtent l="0" t="0" r="0" b="0"/>
            <wp:docPr id="2085334591" name="Imagen 2085334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190500" cy="95250"/>
                    </a:xfrm>
                    <a:prstGeom prst="rect">
                      <a:avLst/>
                    </a:prstGeom>
                  </pic:spPr>
                </pic:pic>
              </a:graphicData>
            </a:graphic>
          </wp:inline>
        </w:drawing>
      </w:r>
      <w:r>
        <w:rPr>
          <w:lang w:val="es-ES"/>
        </w:rPr>
        <w:t xml:space="preserve">Cancelar para deshacer los cambios realizados en la tabla y seguidamente se activará el botón “Guardar”. </w:t>
      </w:r>
    </w:p>
    <w:p w14:paraId="51C80C8E" w14:textId="77777777" w:rsidR="004312E3" w:rsidRDefault="004312E3" w:rsidP="004312E3">
      <w:pPr>
        <w:pStyle w:val="Prrafodelista"/>
        <w:keepNext/>
      </w:pPr>
      <w:r>
        <w:rPr>
          <w:noProof/>
        </w:rPr>
        <w:lastRenderedPageBreak/>
        <w:drawing>
          <wp:inline distT="0" distB="0" distL="0" distR="0" wp14:anchorId="3A7A2060" wp14:editId="7A38C63B">
            <wp:extent cx="4966970" cy="1093259"/>
            <wp:effectExtent l="19050" t="19050" r="24130" b="12065"/>
            <wp:docPr id="2085334592" name="Imagen 2085334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014334" cy="1103684"/>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02968945" w14:textId="4B1DB67F" w:rsidR="004312E3" w:rsidRDefault="004312E3" w:rsidP="004312E3">
      <w:pPr>
        <w:pStyle w:val="Descripcin"/>
        <w:jc w:val="center"/>
        <w:rPr>
          <w:lang w:val="es-ES"/>
        </w:rPr>
      </w:pPr>
      <w:bookmarkStart w:id="599" w:name="_Toc163215160"/>
      <w:bookmarkStart w:id="600" w:name="_Toc167295562"/>
      <w:r>
        <w:t xml:space="preserve">Imagen </w:t>
      </w:r>
      <w:r>
        <w:fldChar w:fldCharType="begin"/>
      </w:r>
      <w:r>
        <w:instrText xml:space="preserve"> SEQ Imagen \* ARABIC </w:instrText>
      </w:r>
      <w:r>
        <w:fldChar w:fldCharType="separate"/>
      </w:r>
      <w:r w:rsidR="00562282">
        <w:rPr>
          <w:noProof/>
        </w:rPr>
        <w:t>231</w:t>
      </w:r>
      <w:r>
        <w:fldChar w:fldCharType="end"/>
      </w:r>
      <w:r w:rsidRPr="001053D1">
        <w:t>:Planes Operativos Anuales - Editar Datos Personal/</w:t>
      </w:r>
      <w:r>
        <w:t>Guarda</w:t>
      </w:r>
      <w:bookmarkEnd w:id="599"/>
      <w:bookmarkEnd w:id="600"/>
    </w:p>
    <w:p w14:paraId="641CBBD6" w14:textId="77777777" w:rsidR="004312E3" w:rsidRDefault="004312E3" w:rsidP="004312E3">
      <w:pPr>
        <w:pStyle w:val="Prrafodelista"/>
        <w:ind w:left="1440"/>
        <w:rPr>
          <w:lang w:val="es-ES"/>
        </w:rPr>
      </w:pPr>
      <w:r>
        <w:rPr>
          <w:noProof/>
          <w:lang w:val="es-ES"/>
        </w:rPr>
        <w:drawing>
          <wp:inline distT="0" distB="0" distL="0" distR="0" wp14:anchorId="6F19D0F3" wp14:editId="4C71DC82">
            <wp:extent cx="207034" cy="207034"/>
            <wp:effectExtent l="0" t="0" r="2540" b="2540"/>
            <wp:docPr id="2085334594" name="Gráfico 2085334594" descr="Advertenci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334545" name="Gráfico 2085334545" descr="Advertencia con relleno sólido"/>
                    <pic:cNvPicPr/>
                  </pic:nvPicPr>
                  <pic:blipFill>
                    <a:blip r:embed="rId34" cstate="print">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210746" cy="210746"/>
                    </a:xfrm>
                    <a:prstGeom prst="rect">
                      <a:avLst/>
                    </a:prstGeom>
                  </pic:spPr>
                </pic:pic>
              </a:graphicData>
            </a:graphic>
          </wp:inline>
        </w:drawing>
      </w:r>
      <w:r w:rsidRPr="00B353AC">
        <w:rPr>
          <w:b/>
          <w:bCs/>
          <w:i/>
          <w:iCs/>
          <w:lang w:val="es-ES"/>
        </w:rPr>
        <w:t>Importante</w:t>
      </w:r>
      <w:r w:rsidRPr="00B353AC">
        <w:rPr>
          <w:i/>
          <w:iCs/>
          <w:lang w:val="es-ES"/>
        </w:rPr>
        <w:t xml:space="preserve">: </w:t>
      </w:r>
      <w:r w:rsidRPr="00256014">
        <w:rPr>
          <w:i/>
          <w:iCs/>
          <w:lang w:val="es-ES"/>
        </w:rPr>
        <w:t>El Cargo es requerido, Horas Asignado el valor vacío no está permitido, Horas Asignado el valor nulo no está permitido, Ingrese un año fin no nulo.</w:t>
      </w:r>
    </w:p>
    <w:p w14:paraId="3D5EDB2F" w14:textId="77777777" w:rsidR="004312E3" w:rsidRPr="00B353AC" w:rsidRDefault="004312E3" w:rsidP="00F52FDE">
      <w:pPr>
        <w:pStyle w:val="Prrafodelista"/>
        <w:numPr>
          <w:ilvl w:val="0"/>
          <w:numId w:val="89"/>
        </w:numPr>
        <w:rPr>
          <w:lang w:val="es-ES"/>
        </w:rPr>
      </w:pPr>
      <w:r w:rsidRPr="00B353AC">
        <w:rPr>
          <w:lang w:val="es-ES"/>
        </w:rPr>
        <w:t xml:space="preserve">Una vez finalizada la edición de los datos del </w:t>
      </w:r>
      <w:r>
        <w:rPr>
          <w:lang w:val="es-ES"/>
        </w:rPr>
        <w:t>Personal</w:t>
      </w:r>
      <w:r w:rsidRPr="00B353AC">
        <w:rPr>
          <w:lang w:val="es-ES"/>
        </w:rPr>
        <w:t xml:space="preserve"> dar clic en el botón “Guardar”.</w:t>
      </w:r>
    </w:p>
    <w:p w14:paraId="7B0B6DC4" w14:textId="77777777" w:rsidR="004312E3" w:rsidRPr="004665C6" w:rsidRDefault="004312E3" w:rsidP="00F52FDE">
      <w:pPr>
        <w:pStyle w:val="Prrafodelista"/>
        <w:numPr>
          <w:ilvl w:val="0"/>
          <w:numId w:val="89"/>
        </w:numPr>
        <w:rPr>
          <w:lang w:val="es-ES"/>
        </w:rPr>
      </w:pPr>
      <w:r>
        <w:rPr>
          <w:lang w:val="es-ES"/>
        </w:rPr>
        <w:t>Botón Anterior: Nos permite retornar al segmento anterior.</w:t>
      </w:r>
    </w:p>
    <w:p w14:paraId="007EF44A" w14:textId="77777777" w:rsidR="004312E3" w:rsidRDefault="004312E3" w:rsidP="00F52FDE">
      <w:pPr>
        <w:pStyle w:val="Prrafodelista"/>
        <w:numPr>
          <w:ilvl w:val="0"/>
          <w:numId w:val="89"/>
        </w:numPr>
        <w:rPr>
          <w:lang w:val="es-ES"/>
        </w:rPr>
      </w:pPr>
      <w:r>
        <w:rPr>
          <w:lang w:val="es-ES"/>
        </w:rPr>
        <w:t>Botón Siguiente: Nos permite avanzar al siguiente segmento.</w:t>
      </w:r>
    </w:p>
    <w:p w14:paraId="216E6691" w14:textId="77777777" w:rsidR="004312E3" w:rsidRPr="000358B1" w:rsidRDefault="004312E3" w:rsidP="00F52FDE">
      <w:pPr>
        <w:pStyle w:val="Prrafodelista"/>
        <w:numPr>
          <w:ilvl w:val="0"/>
          <w:numId w:val="89"/>
        </w:numPr>
        <w:rPr>
          <w:lang w:val="es-ES"/>
        </w:rPr>
      </w:pPr>
      <w:r>
        <w:rPr>
          <w:lang w:val="es-ES"/>
        </w:rPr>
        <w:t>Botón Cancelar: Nos permite cerra el formulario</w:t>
      </w:r>
    </w:p>
    <w:p w14:paraId="23619E8C" w14:textId="77777777" w:rsidR="004312E3" w:rsidRDefault="004312E3" w:rsidP="004312E3">
      <w:pPr>
        <w:ind w:left="720"/>
        <w:rPr>
          <w:rFonts w:cs="Arial"/>
          <w:sz w:val="20"/>
          <w:lang w:val="es-ES" w:eastAsia="es-PE"/>
        </w:rPr>
      </w:pPr>
    </w:p>
    <w:p w14:paraId="730C25FA" w14:textId="77777777" w:rsidR="004312E3" w:rsidRPr="009D52FE" w:rsidRDefault="004312E3" w:rsidP="004312E3">
      <w:pPr>
        <w:pStyle w:val="Prrafodelista"/>
        <w:rPr>
          <w:sz w:val="22"/>
          <w:szCs w:val="22"/>
          <w:lang w:val="es-ES"/>
        </w:rPr>
      </w:pPr>
      <w:r w:rsidRPr="009D52FE">
        <w:rPr>
          <w:b/>
          <w:bCs/>
          <w:sz w:val="22"/>
          <w:szCs w:val="22"/>
          <w:lang w:val="es-ES"/>
        </w:rPr>
        <w:t>Editar Metas acumuladas:</w:t>
      </w:r>
      <w:r w:rsidRPr="009D52FE">
        <w:rPr>
          <w:sz w:val="22"/>
          <w:szCs w:val="22"/>
          <w:lang w:val="es-ES"/>
        </w:rPr>
        <w:t xml:space="preserve"> Muestra la información:</w:t>
      </w:r>
    </w:p>
    <w:p w14:paraId="3419EA75" w14:textId="77777777" w:rsidR="004312E3" w:rsidRDefault="004312E3" w:rsidP="004312E3">
      <w:pPr>
        <w:pStyle w:val="Prrafodelista"/>
        <w:keepNext/>
      </w:pPr>
      <w:r>
        <w:rPr>
          <w:noProof/>
        </w:rPr>
        <w:drawing>
          <wp:inline distT="0" distB="0" distL="0" distR="0" wp14:anchorId="47254629" wp14:editId="7C01720D">
            <wp:extent cx="4976495" cy="737259"/>
            <wp:effectExtent l="19050" t="19050" r="14605" b="24765"/>
            <wp:docPr id="2085334687" name="Imagen 2085334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4985999" cy="738667"/>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61446BAF" w14:textId="67B859AE" w:rsidR="004312E3" w:rsidRPr="000358B1" w:rsidRDefault="004312E3" w:rsidP="004312E3">
      <w:pPr>
        <w:pStyle w:val="Descripcin"/>
        <w:jc w:val="center"/>
        <w:rPr>
          <w:lang w:val="es-ES"/>
        </w:rPr>
      </w:pPr>
      <w:bookmarkStart w:id="601" w:name="_Toc163215161"/>
      <w:bookmarkStart w:id="602" w:name="_Toc167295563"/>
      <w:r>
        <w:t xml:space="preserve">Imagen </w:t>
      </w:r>
      <w:r>
        <w:fldChar w:fldCharType="begin"/>
      </w:r>
      <w:r>
        <w:instrText xml:space="preserve"> SEQ Imagen \* ARABIC </w:instrText>
      </w:r>
      <w:r>
        <w:fldChar w:fldCharType="separate"/>
      </w:r>
      <w:r w:rsidR="00562282">
        <w:rPr>
          <w:noProof/>
        </w:rPr>
        <w:t>232</w:t>
      </w:r>
      <w:r>
        <w:fldChar w:fldCharType="end"/>
      </w:r>
      <w:r w:rsidRPr="00AD1342">
        <w:t xml:space="preserve">:Planes Operativos Anuales - Editar </w:t>
      </w:r>
      <w:r>
        <w:t>Metas Acumuladas</w:t>
      </w:r>
      <w:bookmarkEnd w:id="601"/>
      <w:bookmarkEnd w:id="602"/>
    </w:p>
    <w:p w14:paraId="18E408F8" w14:textId="77777777" w:rsidR="004312E3" w:rsidRDefault="004312E3" w:rsidP="004312E3">
      <w:pPr>
        <w:pStyle w:val="Prrafodelista"/>
        <w:keepNext/>
      </w:pPr>
      <w:r>
        <w:rPr>
          <w:noProof/>
        </w:rPr>
        <w:drawing>
          <wp:inline distT="0" distB="0" distL="0" distR="0" wp14:anchorId="5E8150C9" wp14:editId="220516CC">
            <wp:extent cx="4986068" cy="3209140"/>
            <wp:effectExtent l="0" t="0" r="5080" b="0"/>
            <wp:docPr id="2085334702" name="Imagen 2085334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999149" cy="3217559"/>
                    </a:xfrm>
                    <a:prstGeom prst="rect">
                      <a:avLst/>
                    </a:prstGeom>
                  </pic:spPr>
                </pic:pic>
              </a:graphicData>
            </a:graphic>
          </wp:inline>
        </w:drawing>
      </w:r>
    </w:p>
    <w:p w14:paraId="7F38D740" w14:textId="1CF609A4" w:rsidR="004312E3" w:rsidRDefault="004312E3" w:rsidP="004312E3">
      <w:pPr>
        <w:pStyle w:val="Descripcin"/>
        <w:jc w:val="center"/>
        <w:rPr>
          <w:lang w:val="es-ES"/>
        </w:rPr>
      </w:pPr>
      <w:bookmarkStart w:id="603" w:name="_Toc163215162"/>
      <w:bookmarkStart w:id="604" w:name="_Toc167295564"/>
      <w:r>
        <w:t xml:space="preserve">Imagen </w:t>
      </w:r>
      <w:r>
        <w:fldChar w:fldCharType="begin"/>
      </w:r>
      <w:r>
        <w:instrText xml:space="preserve"> SEQ Imagen \* ARABIC </w:instrText>
      </w:r>
      <w:r>
        <w:fldChar w:fldCharType="separate"/>
      </w:r>
      <w:r w:rsidR="00562282">
        <w:rPr>
          <w:noProof/>
        </w:rPr>
        <w:t>233</w:t>
      </w:r>
      <w:r>
        <w:fldChar w:fldCharType="end"/>
      </w:r>
      <w:r w:rsidRPr="0004251B">
        <w:t xml:space="preserve">:Planes Operativos Anuales - Editar </w:t>
      </w:r>
      <w:r>
        <w:t xml:space="preserve">Datos </w:t>
      </w:r>
      <w:r w:rsidRPr="0004251B">
        <w:t>Metas Acumuladas</w:t>
      </w:r>
      <w:bookmarkEnd w:id="603"/>
      <w:bookmarkEnd w:id="604"/>
    </w:p>
    <w:p w14:paraId="42A6A531" w14:textId="77777777" w:rsidR="004312E3" w:rsidRPr="009D52FE" w:rsidRDefault="004312E3" w:rsidP="004312E3">
      <w:pPr>
        <w:pStyle w:val="Prrafodelista"/>
        <w:rPr>
          <w:sz w:val="22"/>
          <w:szCs w:val="22"/>
          <w:lang w:val="es-ES"/>
        </w:rPr>
      </w:pPr>
      <w:r w:rsidRPr="009D52FE">
        <w:rPr>
          <w:sz w:val="22"/>
          <w:szCs w:val="22"/>
          <w:lang w:val="es-ES"/>
        </w:rPr>
        <w:lastRenderedPageBreak/>
        <w:t>Permite editar la información de las metas acumuladas:</w:t>
      </w:r>
    </w:p>
    <w:p w14:paraId="0E1C14DB" w14:textId="52397A1B" w:rsidR="004312E3" w:rsidRDefault="004312E3" w:rsidP="00EB41A4">
      <w:pPr>
        <w:pStyle w:val="Prrafodelista"/>
        <w:numPr>
          <w:ilvl w:val="0"/>
          <w:numId w:val="21"/>
        </w:numPr>
        <w:rPr>
          <w:lang w:val="es-ES"/>
        </w:rPr>
      </w:pPr>
      <w:r>
        <w:rPr>
          <w:lang w:val="es-ES"/>
        </w:rPr>
        <w:t xml:space="preserve">Campos no editables: Numero de servicio, denominación, ejecución, meta anual, horas hombre y costo personal </w:t>
      </w:r>
    </w:p>
    <w:p w14:paraId="6658D70B" w14:textId="23CCE93E" w:rsidR="004312E3" w:rsidRDefault="004312E3" w:rsidP="00EB41A4">
      <w:pPr>
        <w:pStyle w:val="Prrafodelista"/>
        <w:numPr>
          <w:ilvl w:val="0"/>
          <w:numId w:val="21"/>
        </w:numPr>
        <w:rPr>
          <w:lang w:val="es-ES"/>
        </w:rPr>
      </w:pPr>
      <w:r>
        <w:rPr>
          <w:lang w:val="es-ES"/>
        </w:rPr>
        <w:t>Tabla prorrateo: Para agregar un prorrateo dar clic en “Prorratear”</w:t>
      </w:r>
    </w:p>
    <w:p w14:paraId="793EB7C1" w14:textId="77777777" w:rsidR="004312E3" w:rsidRDefault="004312E3" w:rsidP="004312E3">
      <w:pPr>
        <w:pStyle w:val="Prrafodelista"/>
        <w:keepNext/>
      </w:pPr>
      <w:r>
        <w:rPr>
          <w:noProof/>
        </w:rPr>
        <w:drawing>
          <wp:anchor distT="0" distB="0" distL="114300" distR="114300" simplePos="0" relativeHeight="252094469" behindDoc="0" locked="0" layoutInCell="1" allowOverlap="1" wp14:anchorId="3848598A" wp14:editId="4A9FDD45">
            <wp:simplePos x="0" y="0"/>
            <wp:positionH relativeFrom="margin">
              <wp:posOffset>4712970</wp:posOffset>
            </wp:positionH>
            <wp:positionV relativeFrom="paragraph">
              <wp:posOffset>227330</wp:posOffset>
            </wp:positionV>
            <wp:extent cx="253191" cy="271119"/>
            <wp:effectExtent l="0" t="8890" r="0" b="5080"/>
            <wp:wrapNone/>
            <wp:docPr id="2085334703" name="Gráfico 2085334703"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253191" cy="271119"/>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1F88D9C" wp14:editId="675D88F0">
            <wp:extent cx="4972050" cy="1155761"/>
            <wp:effectExtent l="19050" t="19050" r="19050" b="25400"/>
            <wp:docPr id="2085334704" name="Imagen 2085334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4976619" cy="1156823"/>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761C637E" w14:textId="1F550D2D" w:rsidR="004312E3" w:rsidRDefault="004312E3" w:rsidP="004312E3">
      <w:pPr>
        <w:pStyle w:val="Descripcin"/>
        <w:jc w:val="center"/>
        <w:rPr>
          <w:lang w:val="es-ES"/>
        </w:rPr>
      </w:pPr>
      <w:bookmarkStart w:id="605" w:name="_Toc163215163"/>
      <w:bookmarkStart w:id="606" w:name="_Toc167295565"/>
      <w:r>
        <w:t xml:space="preserve">Imagen </w:t>
      </w:r>
      <w:r>
        <w:fldChar w:fldCharType="begin"/>
      </w:r>
      <w:r>
        <w:instrText xml:space="preserve"> SEQ Imagen \* ARABIC </w:instrText>
      </w:r>
      <w:r>
        <w:fldChar w:fldCharType="separate"/>
      </w:r>
      <w:r w:rsidR="00562282">
        <w:rPr>
          <w:noProof/>
        </w:rPr>
        <w:t>234</w:t>
      </w:r>
      <w:r>
        <w:fldChar w:fldCharType="end"/>
      </w:r>
      <w:r w:rsidRPr="004C121B">
        <w:t>:Planes Operativos Anuales - Editar Metas Acumuladas</w:t>
      </w:r>
      <w:r>
        <w:rPr>
          <w:noProof/>
        </w:rPr>
        <w:t xml:space="preserve"> /Prorrateo</w:t>
      </w:r>
      <w:bookmarkEnd w:id="605"/>
      <w:bookmarkEnd w:id="606"/>
    </w:p>
    <w:p w14:paraId="3A21C6B2" w14:textId="77777777" w:rsidR="004312E3" w:rsidRDefault="004312E3" w:rsidP="004312E3">
      <w:pPr>
        <w:pStyle w:val="Prrafodelista"/>
        <w:ind w:left="1440"/>
        <w:rPr>
          <w:lang w:val="es-ES"/>
        </w:rPr>
      </w:pPr>
      <w:r>
        <w:rPr>
          <w:lang w:val="es-ES"/>
        </w:rPr>
        <w:t xml:space="preserve">Luego se desplegará la ventana </w:t>
      </w:r>
      <w:r w:rsidRPr="00B2206B">
        <w:rPr>
          <w:lang w:val="es-ES"/>
        </w:rPr>
        <w:t>Prorrateo Metas Acumuladas</w:t>
      </w:r>
      <w:r>
        <w:rPr>
          <w:lang w:val="es-ES"/>
        </w:rPr>
        <w:t>, donde se debe seleccionar por lo menos un registro y dar clic en “+Agregar”</w:t>
      </w:r>
    </w:p>
    <w:p w14:paraId="3CD06020" w14:textId="77777777" w:rsidR="004312E3" w:rsidRDefault="004312E3" w:rsidP="004312E3">
      <w:pPr>
        <w:pStyle w:val="Prrafodelista"/>
        <w:keepNext/>
      </w:pPr>
      <w:r>
        <w:rPr>
          <w:noProof/>
        </w:rPr>
        <w:drawing>
          <wp:inline distT="0" distB="0" distL="0" distR="0" wp14:anchorId="0A5B555A" wp14:editId="6CE62254">
            <wp:extent cx="4914457" cy="1285097"/>
            <wp:effectExtent l="19050" t="19050" r="19685" b="10795"/>
            <wp:docPr id="2085334705" name="Imagen 2085334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4971628" cy="1300047"/>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21046DB7" w14:textId="4C4F6D19" w:rsidR="004312E3" w:rsidRDefault="004312E3" w:rsidP="004312E3">
      <w:pPr>
        <w:pStyle w:val="Descripcin"/>
        <w:ind w:left="720"/>
        <w:jc w:val="center"/>
        <w:rPr>
          <w:lang w:val="es-ES"/>
        </w:rPr>
      </w:pPr>
      <w:bookmarkStart w:id="607" w:name="_Toc163215164"/>
      <w:bookmarkStart w:id="608" w:name="_Toc167295566"/>
      <w:r>
        <w:t xml:space="preserve">Imagen </w:t>
      </w:r>
      <w:r>
        <w:fldChar w:fldCharType="begin"/>
      </w:r>
      <w:r>
        <w:instrText xml:space="preserve"> SEQ Imagen \* ARABIC </w:instrText>
      </w:r>
      <w:r>
        <w:fldChar w:fldCharType="separate"/>
      </w:r>
      <w:r w:rsidR="00562282">
        <w:rPr>
          <w:noProof/>
        </w:rPr>
        <w:t>235</w:t>
      </w:r>
      <w:r>
        <w:fldChar w:fldCharType="end"/>
      </w:r>
      <w:r w:rsidRPr="005B6883">
        <w:t>:Planes Operativos Anuales - Editar Metas Acumuladas /</w:t>
      </w:r>
      <w:r>
        <w:t xml:space="preserve">Agrega </w:t>
      </w:r>
      <w:r w:rsidRPr="005B6883">
        <w:t>Prorrateo</w:t>
      </w:r>
      <w:bookmarkEnd w:id="607"/>
      <w:bookmarkEnd w:id="608"/>
    </w:p>
    <w:p w14:paraId="41F1C0E6" w14:textId="77777777" w:rsidR="004312E3" w:rsidRDefault="004312E3" w:rsidP="004312E3">
      <w:pPr>
        <w:pStyle w:val="Prrafodelista"/>
        <w:ind w:left="1440"/>
        <w:rPr>
          <w:lang w:val="es-ES"/>
        </w:rPr>
      </w:pPr>
      <w:r w:rsidRPr="00216E5C">
        <w:rPr>
          <w:b/>
          <w:bCs/>
          <w:lang w:val="es-ES"/>
        </w:rPr>
        <w:t>Nota</w:t>
      </w:r>
      <w:r w:rsidRPr="00256014">
        <w:rPr>
          <w:b/>
          <w:bCs/>
          <w:i/>
          <w:iCs/>
          <w:lang w:val="es-ES"/>
        </w:rPr>
        <w:t>:</w:t>
      </w:r>
      <w:r w:rsidRPr="00256014">
        <w:rPr>
          <w:i/>
          <w:iCs/>
          <w:lang w:val="es-ES"/>
        </w:rPr>
        <w:t xml:space="preserve"> Para </w:t>
      </w:r>
      <w:r>
        <w:rPr>
          <w:i/>
          <w:iCs/>
          <w:lang w:val="es-ES"/>
        </w:rPr>
        <w:t xml:space="preserve">seleccionar el registro de la lista dar clic en </w:t>
      </w:r>
      <w:r>
        <w:rPr>
          <w:noProof/>
        </w:rPr>
        <w:drawing>
          <wp:inline distT="0" distB="0" distL="0" distR="0" wp14:anchorId="53BFD90A" wp14:editId="01F63D76">
            <wp:extent cx="827550" cy="210868"/>
            <wp:effectExtent l="0" t="0" r="0" b="0"/>
            <wp:docPr id="2085334706" name="Imagen 2085334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838404" cy="213634"/>
                    </a:xfrm>
                    <a:prstGeom prst="rect">
                      <a:avLst/>
                    </a:prstGeom>
                  </pic:spPr>
                </pic:pic>
              </a:graphicData>
            </a:graphic>
          </wp:inline>
        </w:drawing>
      </w:r>
    </w:p>
    <w:p w14:paraId="728212F7" w14:textId="77777777" w:rsidR="004312E3" w:rsidRDefault="004312E3" w:rsidP="004312E3">
      <w:pPr>
        <w:pStyle w:val="Prrafodelista"/>
        <w:ind w:left="1440"/>
        <w:rPr>
          <w:lang w:val="es-ES"/>
        </w:rPr>
      </w:pPr>
      <w:r>
        <w:rPr>
          <w:lang w:val="es-ES"/>
        </w:rPr>
        <w:t xml:space="preserve">El prorrateo agregado se muestra en la tabla donde se visualiza la fecha de corte, meta, avance%, </w:t>
      </w:r>
      <w:proofErr w:type="spellStart"/>
      <w:r>
        <w:rPr>
          <w:lang w:val="es-ES"/>
        </w:rPr>
        <w:t>N°HH</w:t>
      </w:r>
      <w:proofErr w:type="spellEnd"/>
      <w:r>
        <w:rPr>
          <w:lang w:val="es-ES"/>
        </w:rPr>
        <w:t>, Costo personal. En la tabla se tiene las opciones de editar y eliminar el registro.</w:t>
      </w:r>
    </w:p>
    <w:p w14:paraId="031E7EA7" w14:textId="77777777" w:rsidR="004312E3" w:rsidRDefault="004312E3" w:rsidP="004312E3">
      <w:pPr>
        <w:pStyle w:val="Prrafodelista"/>
        <w:keepNext/>
      </w:pPr>
      <w:r>
        <w:rPr>
          <w:noProof/>
        </w:rPr>
        <w:drawing>
          <wp:inline distT="0" distB="0" distL="0" distR="0" wp14:anchorId="5EA08FC3" wp14:editId="50B81903">
            <wp:extent cx="4943475" cy="759105"/>
            <wp:effectExtent l="19050" t="19050" r="9525" b="22225"/>
            <wp:docPr id="2085334707" name="Imagen 2085334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087006" cy="781145"/>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43ED75F4" w14:textId="01F10804" w:rsidR="004312E3" w:rsidRDefault="004312E3" w:rsidP="004312E3">
      <w:pPr>
        <w:pStyle w:val="Descripcin"/>
        <w:ind w:left="720"/>
        <w:jc w:val="center"/>
        <w:rPr>
          <w:lang w:val="es-ES"/>
        </w:rPr>
      </w:pPr>
      <w:bookmarkStart w:id="609" w:name="_Toc163215165"/>
      <w:bookmarkStart w:id="610" w:name="_Toc167295567"/>
      <w:r>
        <w:t xml:space="preserve">Imagen </w:t>
      </w:r>
      <w:r>
        <w:fldChar w:fldCharType="begin"/>
      </w:r>
      <w:r>
        <w:instrText xml:space="preserve"> SEQ Imagen \* ARABIC </w:instrText>
      </w:r>
      <w:r>
        <w:fldChar w:fldCharType="separate"/>
      </w:r>
      <w:r w:rsidR="00562282">
        <w:rPr>
          <w:noProof/>
        </w:rPr>
        <w:t>236</w:t>
      </w:r>
      <w:r>
        <w:fldChar w:fldCharType="end"/>
      </w:r>
      <w:r w:rsidRPr="004E54AB">
        <w:t>:Planes Operativos Anuales - Editar Metas Acumuladas /Prorrate</w:t>
      </w:r>
      <w:r>
        <w:t>o - Acciones</w:t>
      </w:r>
      <w:bookmarkEnd w:id="609"/>
      <w:bookmarkEnd w:id="610"/>
    </w:p>
    <w:p w14:paraId="07D2EEB5" w14:textId="77777777" w:rsidR="004312E3" w:rsidRDefault="004312E3" w:rsidP="004312E3">
      <w:pPr>
        <w:pStyle w:val="Prrafodelista"/>
        <w:ind w:left="1440"/>
        <w:rPr>
          <w:lang w:val="es-ES"/>
        </w:rPr>
      </w:pPr>
      <w:r>
        <w:rPr>
          <w:lang w:val="es-ES"/>
        </w:rPr>
        <w:t xml:space="preserve">Seleccionar el icono de </w:t>
      </w:r>
      <w:r>
        <w:rPr>
          <w:noProof/>
        </w:rPr>
        <w:drawing>
          <wp:inline distT="0" distB="0" distL="0" distR="0" wp14:anchorId="41A46B85" wp14:editId="5BBDA894">
            <wp:extent cx="142875" cy="133350"/>
            <wp:effectExtent l="0" t="0" r="9525" b="0"/>
            <wp:docPr id="2085334785" name="Imagen 2085334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142875" cy="133350"/>
                    </a:xfrm>
                    <a:prstGeom prst="rect">
                      <a:avLst/>
                    </a:prstGeom>
                  </pic:spPr>
                </pic:pic>
              </a:graphicData>
            </a:graphic>
          </wp:inline>
        </w:drawing>
      </w:r>
      <w:r>
        <w:rPr>
          <w:lang w:val="es-ES"/>
        </w:rPr>
        <w:t>editar para modificar el registro del prorrateo</w:t>
      </w:r>
    </w:p>
    <w:p w14:paraId="421C50CC" w14:textId="77777777" w:rsidR="004312E3" w:rsidRDefault="004312E3" w:rsidP="004312E3">
      <w:pPr>
        <w:pStyle w:val="Prrafodelista"/>
        <w:keepNext/>
      </w:pPr>
      <w:r>
        <w:rPr>
          <w:noProof/>
        </w:rPr>
        <w:drawing>
          <wp:anchor distT="0" distB="0" distL="114300" distR="114300" simplePos="0" relativeHeight="252096517" behindDoc="0" locked="0" layoutInCell="1" allowOverlap="1" wp14:anchorId="15F918C0" wp14:editId="10372F35">
            <wp:simplePos x="0" y="0"/>
            <wp:positionH relativeFrom="margin">
              <wp:posOffset>5064125</wp:posOffset>
            </wp:positionH>
            <wp:positionV relativeFrom="paragraph">
              <wp:posOffset>672465</wp:posOffset>
            </wp:positionV>
            <wp:extent cx="217962" cy="233395"/>
            <wp:effectExtent l="0" t="7620" r="0" b="3175"/>
            <wp:wrapNone/>
            <wp:docPr id="2085334786" name="Gráfico 2085334786"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217962" cy="233395"/>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01AB33C" wp14:editId="0B5ADA5E">
            <wp:extent cx="4962525" cy="950495"/>
            <wp:effectExtent l="19050" t="19050" r="9525" b="21590"/>
            <wp:docPr id="2085334788" name="Imagen 208533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081704" cy="973322"/>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5354810B" w14:textId="3006D6FC" w:rsidR="004312E3" w:rsidRDefault="004312E3" w:rsidP="004312E3">
      <w:pPr>
        <w:pStyle w:val="Descripcin"/>
        <w:ind w:left="720"/>
        <w:jc w:val="center"/>
        <w:rPr>
          <w:lang w:val="es-ES"/>
        </w:rPr>
      </w:pPr>
      <w:bookmarkStart w:id="611" w:name="_Toc163215166"/>
      <w:bookmarkStart w:id="612" w:name="_Toc167295568"/>
      <w:r>
        <w:t xml:space="preserve">Imagen </w:t>
      </w:r>
      <w:r>
        <w:fldChar w:fldCharType="begin"/>
      </w:r>
      <w:r>
        <w:instrText xml:space="preserve"> SEQ Imagen \* ARABIC </w:instrText>
      </w:r>
      <w:r>
        <w:fldChar w:fldCharType="separate"/>
      </w:r>
      <w:r w:rsidR="00562282">
        <w:rPr>
          <w:noProof/>
        </w:rPr>
        <w:t>237</w:t>
      </w:r>
      <w:r>
        <w:fldChar w:fldCharType="end"/>
      </w:r>
      <w:r w:rsidRPr="00716E00">
        <w:t>:Planes Operativos Anuales - Editar Metas Acumuladas /</w:t>
      </w:r>
      <w:r>
        <w:t>Editar</w:t>
      </w:r>
      <w:r w:rsidRPr="00716E00">
        <w:t xml:space="preserve"> Prorrateo</w:t>
      </w:r>
      <w:bookmarkEnd w:id="611"/>
      <w:bookmarkEnd w:id="612"/>
    </w:p>
    <w:p w14:paraId="6BE76227" w14:textId="77777777" w:rsidR="004312E3" w:rsidRDefault="004312E3" w:rsidP="004312E3">
      <w:pPr>
        <w:pStyle w:val="Prrafodelista"/>
        <w:ind w:left="1440"/>
        <w:rPr>
          <w:lang w:val="es-ES"/>
        </w:rPr>
      </w:pPr>
      <w:r>
        <w:rPr>
          <w:lang w:val="es-ES"/>
        </w:rPr>
        <w:lastRenderedPageBreak/>
        <w:t xml:space="preserve">Al hacer uso de la opción editar se podrá modificar la fila del registro, permitiendo ingresar un valor numérico solo en la columna meta, el resto de las columnas no se podrán editar. Al finalizar la edición dar clic en </w:t>
      </w:r>
      <w:r>
        <w:rPr>
          <w:noProof/>
        </w:rPr>
        <w:drawing>
          <wp:inline distT="0" distB="0" distL="0" distR="0" wp14:anchorId="37780C42" wp14:editId="137B1E17">
            <wp:extent cx="123825" cy="152400"/>
            <wp:effectExtent l="0" t="0" r="9525" b="0"/>
            <wp:docPr id="2085334793" name="Imagen 2085334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123825" cy="152400"/>
                    </a:xfrm>
                    <a:prstGeom prst="rect">
                      <a:avLst/>
                    </a:prstGeom>
                  </pic:spPr>
                </pic:pic>
              </a:graphicData>
            </a:graphic>
          </wp:inline>
        </w:drawing>
      </w:r>
      <w:r>
        <w:rPr>
          <w:lang w:val="es-ES"/>
        </w:rPr>
        <w:t xml:space="preserve">Guardar o </w:t>
      </w:r>
      <w:r>
        <w:rPr>
          <w:noProof/>
        </w:rPr>
        <w:drawing>
          <wp:inline distT="0" distB="0" distL="0" distR="0" wp14:anchorId="753E1139" wp14:editId="6927B2BD">
            <wp:extent cx="190500" cy="95250"/>
            <wp:effectExtent l="0" t="0" r="0" b="0"/>
            <wp:docPr id="2085334794" name="Imagen 2085334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190500" cy="95250"/>
                    </a:xfrm>
                    <a:prstGeom prst="rect">
                      <a:avLst/>
                    </a:prstGeom>
                  </pic:spPr>
                </pic:pic>
              </a:graphicData>
            </a:graphic>
          </wp:inline>
        </w:drawing>
      </w:r>
      <w:r>
        <w:rPr>
          <w:lang w:val="es-ES"/>
        </w:rPr>
        <w:t xml:space="preserve">Cancelar para deshacer los cambios realizados en la tabla y seguidamente se activará el botón “Guardar”. </w:t>
      </w:r>
    </w:p>
    <w:p w14:paraId="26AD663C" w14:textId="77777777" w:rsidR="004312E3" w:rsidRDefault="004312E3" w:rsidP="004312E3">
      <w:pPr>
        <w:pStyle w:val="Prrafodelista"/>
        <w:keepNext/>
      </w:pPr>
      <w:r>
        <w:rPr>
          <w:noProof/>
        </w:rPr>
        <w:drawing>
          <wp:inline distT="0" distB="0" distL="0" distR="0" wp14:anchorId="3300E064" wp14:editId="43AD2D1A">
            <wp:extent cx="4988885" cy="933252"/>
            <wp:effectExtent l="19050" t="19050" r="21590" b="19685"/>
            <wp:docPr id="2085334796" name="Imagen 2085334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073729" cy="949123"/>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6537CD35" w14:textId="3125C53F" w:rsidR="004312E3" w:rsidRDefault="004312E3" w:rsidP="004312E3">
      <w:pPr>
        <w:pStyle w:val="Descripcin"/>
        <w:ind w:left="720"/>
        <w:jc w:val="center"/>
        <w:rPr>
          <w:lang w:val="es-ES"/>
        </w:rPr>
      </w:pPr>
      <w:bookmarkStart w:id="613" w:name="_Toc163215167"/>
      <w:bookmarkStart w:id="614" w:name="_Toc167295569"/>
      <w:r>
        <w:t xml:space="preserve">Imagen </w:t>
      </w:r>
      <w:r>
        <w:fldChar w:fldCharType="begin"/>
      </w:r>
      <w:r>
        <w:instrText xml:space="preserve"> SEQ Imagen \* ARABIC </w:instrText>
      </w:r>
      <w:r>
        <w:fldChar w:fldCharType="separate"/>
      </w:r>
      <w:r w:rsidR="00562282">
        <w:rPr>
          <w:noProof/>
        </w:rPr>
        <w:t>238</w:t>
      </w:r>
      <w:r>
        <w:fldChar w:fldCharType="end"/>
      </w:r>
      <w:r w:rsidRPr="00C65233">
        <w:t>:Planes Operativos Anuales - Editar Metas Acumuladas /</w:t>
      </w:r>
      <w:r>
        <w:t>Guardar</w:t>
      </w:r>
      <w:r w:rsidRPr="00C65233">
        <w:t xml:space="preserve"> Prorrateo</w:t>
      </w:r>
      <w:bookmarkEnd w:id="613"/>
      <w:bookmarkEnd w:id="614"/>
    </w:p>
    <w:p w14:paraId="28C85A0C" w14:textId="77777777" w:rsidR="004312E3" w:rsidRPr="00A61FB8" w:rsidRDefault="004312E3" w:rsidP="004312E3">
      <w:pPr>
        <w:pStyle w:val="Prrafodelista"/>
        <w:ind w:left="1440"/>
        <w:rPr>
          <w:lang w:val="es-ES"/>
        </w:rPr>
      </w:pPr>
      <w:r>
        <w:rPr>
          <w:noProof/>
          <w:lang w:val="es-ES"/>
        </w:rPr>
        <w:drawing>
          <wp:inline distT="0" distB="0" distL="0" distR="0" wp14:anchorId="65A810F0" wp14:editId="7B9EC6DD">
            <wp:extent cx="207034" cy="207034"/>
            <wp:effectExtent l="0" t="0" r="2540" b="2540"/>
            <wp:docPr id="2085334797" name="Gráfico 2085334797" descr="Advertenci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334545" name="Gráfico 2085334545" descr="Advertencia con relleno sólido"/>
                    <pic:cNvPicPr/>
                  </pic:nvPicPr>
                  <pic:blipFill>
                    <a:blip r:embed="rId34" cstate="print">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210746" cy="210746"/>
                    </a:xfrm>
                    <a:prstGeom prst="rect">
                      <a:avLst/>
                    </a:prstGeom>
                  </pic:spPr>
                </pic:pic>
              </a:graphicData>
            </a:graphic>
          </wp:inline>
        </w:drawing>
      </w:r>
      <w:r w:rsidRPr="00B353AC">
        <w:rPr>
          <w:b/>
          <w:bCs/>
          <w:i/>
          <w:iCs/>
          <w:lang w:val="es-ES"/>
        </w:rPr>
        <w:t>Importante</w:t>
      </w:r>
      <w:r w:rsidRPr="00B353AC">
        <w:rPr>
          <w:i/>
          <w:iCs/>
          <w:lang w:val="es-ES"/>
        </w:rPr>
        <w:t xml:space="preserve">: </w:t>
      </w:r>
      <w:r>
        <w:rPr>
          <w:i/>
          <w:iCs/>
          <w:lang w:val="es-ES"/>
        </w:rPr>
        <w:t>Al ingresar un valor en la meta el resto de las columnas se actualizarán automáticamente</w:t>
      </w:r>
      <w:r w:rsidRPr="00256014">
        <w:rPr>
          <w:i/>
          <w:iCs/>
          <w:lang w:val="es-ES"/>
        </w:rPr>
        <w:t>.</w:t>
      </w:r>
    </w:p>
    <w:p w14:paraId="29335880" w14:textId="77777777" w:rsidR="004312E3" w:rsidRPr="00A61FB8" w:rsidRDefault="004312E3" w:rsidP="004312E3">
      <w:pPr>
        <w:ind w:left="1440"/>
        <w:rPr>
          <w:rFonts w:cs="Arial"/>
          <w:sz w:val="20"/>
          <w:lang w:val="es-ES" w:eastAsia="es-PE"/>
        </w:rPr>
      </w:pPr>
      <w:r w:rsidRPr="00A61FB8">
        <w:rPr>
          <w:rFonts w:cs="Arial"/>
          <w:sz w:val="20"/>
          <w:lang w:val="es-ES" w:eastAsia="es-PE"/>
        </w:rPr>
        <w:t>Una vez finalizada la edición de</w:t>
      </w:r>
      <w:r>
        <w:rPr>
          <w:rFonts w:cs="Arial"/>
          <w:sz w:val="20"/>
          <w:lang w:val="es-ES" w:eastAsia="es-PE"/>
        </w:rPr>
        <w:t xml:space="preserve"> las metas acumuladas </w:t>
      </w:r>
      <w:r w:rsidRPr="00A61FB8">
        <w:rPr>
          <w:rFonts w:cs="Arial"/>
          <w:sz w:val="20"/>
          <w:lang w:val="es-ES" w:eastAsia="es-PE"/>
        </w:rPr>
        <w:t>dar clic en el botón “Guardar” y muestra un mensaje de éxito.</w:t>
      </w:r>
    </w:p>
    <w:p w14:paraId="31D6EDAF" w14:textId="77777777" w:rsidR="004312E3" w:rsidRPr="00F62FD6" w:rsidRDefault="004312E3" w:rsidP="00F52FDE">
      <w:pPr>
        <w:pStyle w:val="Prrafodelista"/>
        <w:numPr>
          <w:ilvl w:val="0"/>
          <w:numId w:val="39"/>
        </w:numPr>
        <w:rPr>
          <w:lang w:val="es-ES"/>
        </w:rPr>
      </w:pPr>
      <w:r w:rsidRPr="00F62FD6">
        <w:rPr>
          <w:lang w:val="es-ES"/>
        </w:rPr>
        <w:t>Botón Reestablecer: Nos permite borrar los cambios realizados antes de guardar.</w:t>
      </w:r>
    </w:p>
    <w:p w14:paraId="1D691B7B" w14:textId="77777777" w:rsidR="004312E3" w:rsidRDefault="004312E3" w:rsidP="00F52FDE">
      <w:pPr>
        <w:pStyle w:val="Prrafodelista"/>
        <w:numPr>
          <w:ilvl w:val="0"/>
          <w:numId w:val="39"/>
        </w:numPr>
        <w:rPr>
          <w:lang w:val="es-ES"/>
        </w:rPr>
      </w:pPr>
      <w:r>
        <w:rPr>
          <w:lang w:val="es-ES"/>
        </w:rPr>
        <w:t>Botón Anterior: Nos permite retornar al segmento anterior.</w:t>
      </w:r>
    </w:p>
    <w:p w14:paraId="64500D68" w14:textId="77777777" w:rsidR="004312E3" w:rsidRDefault="004312E3" w:rsidP="00F52FDE">
      <w:pPr>
        <w:pStyle w:val="Prrafodelista"/>
        <w:numPr>
          <w:ilvl w:val="0"/>
          <w:numId w:val="39"/>
        </w:numPr>
        <w:rPr>
          <w:lang w:val="es-ES"/>
        </w:rPr>
      </w:pPr>
      <w:r>
        <w:rPr>
          <w:lang w:val="es-ES"/>
        </w:rPr>
        <w:t>Botón Siguiente: Nos permite avanzar al siguiente segmento.</w:t>
      </w:r>
    </w:p>
    <w:p w14:paraId="6E1F32CF" w14:textId="77777777" w:rsidR="004312E3" w:rsidRPr="000358B1" w:rsidRDefault="004312E3" w:rsidP="00F52FDE">
      <w:pPr>
        <w:pStyle w:val="Prrafodelista"/>
        <w:numPr>
          <w:ilvl w:val="0"/>
          <w:numId w:val="39"/>
        </w:numPr>
        <w:rPr>
          <w:lang w:val="es-ES"/>
        </w:rPr>
      </w:pPr>
      <w:r>
        <w:rPr>
          <w:lang w:val="es-ES"/>
        </w:rPr>
        <w:t>Botón Cancelar: Nos permite cerra el formulario</w:t>
      </w:r>
    </w:p>
    <w:p w14:paraId="3DED1BD9" w14:textId="77777777" w:rsidR="004312E3" w:rsidRDefault="004312E3" w:rsidP="004312E3">
      <w:pPr>
        <w:ind w:left="720"/>
        <w:rPr>
          <w:rFonts w:cs="Arial"/>
          <w:sz w:val="20"/>
          <w:lang w:val="es-ES" w:eastAsia="es-PE"/>
        </w:rPr>
      </w:pPr>
    </w:p>
    <w:p w14:paraId="4C5215FE" w14:textId="77777777" w:rsidR="004312E3" w:rsidRPr="009D52FE" w:rsidRDefault="004312E3" w:rsidP="004312E3">
      <w:pPr>
        <w:pStyle w:val="Prrafodelista"/>
        <w:rPr>
          <w:sz w:val="22"/>
          <w:szCs w:val="22"/>
          <w:lang w:val="es-ES"/>
        </w:rPr>
      </w:pPr>
      <w:r w:rsidRPr="009D52FE">
        <w:rPr>
          <w:b/>
          <w:bCs/>
          <w:sz w:val="22"/>
          <w:szCs w:val="22"/>
          <w:lang w:val="es-ES"/>
        </w:rPr>
        <w:t>Editar Gestión de Riesgo:</w:t>
      </w:r>
      <w:r w:rsidRPr="009D52FE">
        <w:rPr>
          <w:sz w:val="22"/>
          <w:szCs w:val="22"/>
          <w:lang w:val="es-ES"/>
        </w:rPr>
        <w:t xml:space="preserve"> Muestra la información:</w:t>
      </w:r>
    </w:p>
    <w:p w14:paraId="04229A07" w14:textId="77777777" w:rsidR="004312E3" w:rsidRDefault="004312E3" w:rsidP="004312E3">
      <w:pPr>
        <w:pStyle w:val="Prrafodelista"/>
        <w:keepNext/>
      </w:pPr>
      <w:r>
        <w:rPr>
          <w:noProof/>
        </w:rPr>
        <w:drawing>
          <wp:inline distT="0" distB="0" distL="0" distR="0" wp14:anchorId="153FF9E8" wp14:editId="5263093B">
            <wp:extent cx="4962525" cy="752109"/>
            <wp:effectExtent l="19050" t="19050" r="9525" b="10160"/>
            <wp:docPr id="2085334798" name="Imagen 2085334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4980723" cy="754867"/>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3E7BAF79" w14:textId="7F3F52E3" w:rsidR="004312E3" w:rsidRPr="000358B1" w:rsidRDefault="004312E3" w:rsidP="004312E3">
      <w:pPr>
        <w:pStyle w:val="Descripcin"/>
        <w:jc w:val="center"/>
        <w:rPr>
          <w:lang w:val="es-ES"/>
        </w:rPr>
      </w:pPr>
      <w:bookmarkStart w:id="615" w:name="_Toc163215168"/>
      <w:bookmarkStart w:id="616" w:name="_Toc167295570"/>
      <w:r>
        <w:t xml:space="preserve">Imagen </w:t>
      </w:r>
      <w:r>
        <w:fldChar w:fldCharType="begin"/>
      </w:r>
      <w:r>
        <w:instrText xml:space="preserve"> SEQ Imagen \* ARABIC </w:instrText>
      </w:r>
      <w:r>
        <w:fldChar w:fldCharType="separate"/>
      </w:r>
      <w:r w:rsidR="00562282">
        <w:rPr>
          <w:noProof/>
        </w:rPr>
        <w:t>239</w:t>
      </w:r>
      <w:r>
        <w:fldChar w:fldCharType="end"/>
      </w:r>
      <w:r w:rsidRPr="00E01B07">
        <w:t xml:space="preserve">:Planes Operativos Anuales - Editar </w:t>
      </w:r>
      <w:r>
        <w:t>Gestión de Riesgos</w:t>
      </w:r>
      <w:bookmarkEnd w:id="615"/>
      <w:bookmarkEnd w:id="616"/>
    </w:p>
    <w:p w14:paraId="2A077FE3" w14:textId="77777777" w:rsidR="004312E3" w:rsidRDefault="004312E3" w:rsidP="004312E3">
      <w:pPr>
        <w:pStyle w:val="Prrafodelista"/>
        <w:keepNext/>
      </w:pPr>
      <w:r>
        <w:rPr>
          <w:noProof/>
        </w:rPr>
        <w:lastRenderedPageBreak/>
        <w:drawing>
          <wp:inline distT="0" distB="0" distL="0" distR="0" wp14:anchorId="3C65EF01" wp14:editId="2D8ED9A6">
            <wp:extent cx="4933950" cy="3267836"/>
            <wp:effectExtent l="19050" t="19050" r="19050" b="27940"/>
            <wp:docPr id="2085334799" name="Imagen 2085334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4942371" cy="3273413"/>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7CC1F384" w14:textId="6C6935C4" w:rsidR="004312E3" w:rsidRDefault="004312E3" w:rsidP="004312E3">
      <w:pPr>
        <w:pStyle w:val="Descripcin"/>
        <w:jc w:val="center"/>
        <w:rPr>
          <w:lang w:val="es-ES"/>
        </w:rPr>
      </w:pPr>
      <w:bookmarkStart w:id="617" w:name="_Toc163215169"/>
      <w:bookmarkStart w:id="618" w:name="_Toc167295571"/>
      <w:r>
        <w:t xml:space="preserve">Imagen </w:t>
      </w:r>
      <w:r>
        <w:fldChar w:fldCharType="begin"/>
      </w:r>
      <w:r>
        <w:instrText xml:space="preserve"> SEQ Imagen \* ARABIC </w:instrText>
      </w:r>
      <w:r>
        <w:fldChar w:fldCharType="separate"/>
      </w:r>
      <w:r w:rsidR="00562282">
        <w:rPr>
          <w:noProof/>
        </w:rPr>
        <w:t>240</w:t>
      </w:r>
      <w:r>
        <w:fldChar w:fldCharType="end"/>
      </w:r>
      <w:r w:rsidRPr="008C2DA3">
        <w:t xml:space="preserve">:Planes Operativos Anuales - Editar </w:t>
      </w:r>
      <w:r>
        <w:t xml:space="preserve">Datos </w:t>
      </w:r>
      <w:r w:rsidRPr="008C2DA3">
        <w:t>Gestión de Riesgos</w:t>
      </w:r>
      <w:bookmarkEnd w:id="617"/>
      <w:bookmarkEnd w:id="618"/>
    </w:p>
    <w:p w14:paraId="37A7F6CE" w14:textId="77777777" w:rsidR="004312E3" w:rsidRPr="009D52FE" w:rsidRDefault="004312E3" w:rsidP="004312E3">
      <w:pPr>
        <w:pStyle w:val="Prrafodelista"/>
        <w:rPr>
          <w:sz w:val="22"/>
          <w:szCs w:val="22"/>
          <w:lang w:val="es-ES"/>
        </w:rPr>
      </w:pPr>
      <w:r w:rsidRPr="009D52FE">
        <w:rPr>
          <w:sz w:val="22"/>
          <w:szCs w:val="22"/>
          <w:lang w:val="es-ES"/>
        </w:rPr>
        <w:t>Muestra la información de gestión de riesgos:</w:t>
      </w:r>
    </w:p>
    <w:p w14:paraId="41B40D62" w14:textId="13B82C28" w:rsidR="004312E3" w:rsidRDefault="004312E3" w:rsidP="00F52FDE">
      <w:pPr>
        <w:pStyle w:val="Prrafodelista"/>
        <w:numPr>
          <w:ilvl w:val="0"/>
          <w:numId w:val="90"/>
        </w:numPr>
        <w:rPr>
          <w:lang w:val="es-ES"/>
        </w:rPr>
      </w:pPr>
      <w:r w:rsidRPr="0014099D">
        <w:rPr>
          <w:lang w:val="es-ES"/>
        </w:rPr>
        <w:t>Numero de servicio</w:t>
      </w:r>
      <w:r>
        <w:rPr>
          <w:lang w:val="es-ES"/>
        </w:rPr>
        <w:t xml:space="preserve"> (no editable)</w:t>
      </w:r>
    </w:p>
    <w:p w14:paraId="33724C8F" w14:textId="3D9568B3" w:rsidR="004312E3" w:rsidRDefault="004312E3" w:rsidP="00F52FDE">
      <w:pPr>
        <w:pStyle w:val="Prrafodelista"/>
        <w:numPr>
          <w:ilvl w:val="0"/>
          <w:numId w:val="90"/>
        </w:numPr>
        <w:rPr>
          <w:lang w:val="es-ES"/>
        </w:rPr>
      </w:pPr>
      <w:r w:rsidRPr="0014099D">
        <w:rPr>
          <w:lang w:val="es-ES"/>
        </w:rPr>
        <w:t xml:space="preserve">Tabla Riesgo sugerido: </w:t>
      </w:r>
      <w:r>
        <w:rPr>
          <w:lang w:val="es-ES"/>
        </w:rPr>
        <w:t>Para agregar un Riesgo sugerido dar clic en “Nuevo”</w:t>
      </w:r>
    </w:p>
    <w:p w14:paraId="42EFC944" w14:textId="77777777" w:rsidR="004312E3" w:rsidRDefault="004312E3" w:rsidP="004312E3">
      <w:pPr>
        <w:pStyle w:val="Prrafodelista"/>
        <w:keepNext/>
      </w:pPr>
      <w:r>
        <w:rPr>
          <w:noProof/>
        </w:rPr>
        <w:drawing>
          <wp:anchor distT="0" distB="0" distL="114300" distR="114300" simplePos="0" relativeHeight="252097541" behindDoc="0" locked="0" layoutInCell="1" allowOverlap="1" wp14:anchorId="5C407870" wp14:editId="3059574D">
            <wp:simplePos x="0" y="0"/>
            <wp:positionH relativeFrom="margin">
              <wp:posOffset>5027211</wp:posOffset>
            </wp:positionH>
            <wp:positionV relativeFrom="paragraph">
              <wp:posOffset>226563</wp:posOffset>
            </wp:positionV>
            <wp:extent cx="253191" cy="271119"/>
            <wp:effectExtent l="0" t="8890" r="0" b="5080"/>
            <wp:wrapNone/>
            <wp:docPr id="2085334800" name="Gráfico 2085334800"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253191" cy="271119"/>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6E76ED0D" wp14:editId="637101E2">
            <wp:extent cx="5010150" cy="1155191"/>
            <wp:effectExtent l="19050" t="19050" r="19050" b="26035"/>
            <wp:docPr id="2085334803" name="Imagen 2085334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074276" cy="1169977"/>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0408FBD7" w14:textId="6DA2B405" w:rsidR="004312E3" w:rsidRDefault="004312E3" w:rsidP="004312E3">
      <w:pPr>
        <w:pStyle w:val="Descripcin"/>
        <w:jc w:val="center"/>
        <w:rPr>
          <w:lang w:val="es-ES"/>
        </w:rPr>
      </w:pPr>
      <w:bookmarkStart w:id="619" w:name="_Toc163215170"/>
      <w:bookmarkStart w:id="620" w:name="_Toc167295572"/>
      <w:r>
        <w:t xml:space="preserve">Imagen </w:t>
      </w:r>
      <w:r>
        <w:fldChar w:fldCharType="begin"/>
      </w:r>
      <w:r>
        <w:instrText xml:space="preserve"> SEQ Imagen \* ARABIC </w:instrText>
      </w:r>
      <w:r>
        <w:fldChar w:fldCharType="separate"/>
      </w:r>
      <w:r w:rsidR="00562282">
        <w:rPr>
          <w:noProof/>
        </w:rPr>
        <w:t>241</w:t>
      </w:r>
      <w:r>
        <w:fldChar w:fldCharType="end"/>
      </w:r>
      <w:r w:rsidRPr="00E23C2E">
        <w:t>:Planes Operativos Anuales - Gestión de Riesgos</w:t>
      </w:r>
      <w:r>
        <w:rPr>
          <w:noProof/>
        </w:rPr>
        <w:t>/Agregar Riesgo</w:t>
      </w:r>
      <w:bookmarkEnd w:id="619"/>
      <w:bookmarkEnd w:id="620"/>
    </w:p>
    <w:p w14:paraId="67B21B2E" w14:textId="77777777" w:rsidR="004312E3" w:rsidRDefault="004312E3" w:rsidP="004312E3">
      <w:pPr>
        <w:pStyle w:val="Prrafodelista"/>
        <w:ind w:left="1440"/>
        <w:rPr>
          <w:lang w:val="es-ES"/>
        </w:rPr>
      </w:pPr>
      <w:r>
        <w:rPr>
          <w:lang w:val="es-ES"/>
        </w:rPr>
        <w:t xml:space="preserve">Luego se activará una fila en donde se muestran desplegables para seleccionar datos del riesgo, tipo, probabilidad, impacto y registrar la estrategia. Una vez finalizado hacer uso de </w:t>
      </w:r>
      <w:r>
        <w:rPr>
          <w:noProof/>
        </w:rPr>
        <w:drawing>
          <wp:inline distT="0" distB="0" distL="0" distR="0" wp14:anchorId="0162262E" wp14:editId="2D5F557B">
            <wp:extent cx="123825" cy="114300"/>
            <wp:effectExtent l="0" t="0" r="9525" b="0"/>
            <wp:docPr id="2085334805" name="Imagen 2085334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123825" cy="114300"/>
                    </a:xfrm>
                    <a:prstGeom prst="rect">
                      <a:avLst/>
                    </a:prstGeom>
                  </pic:spPr>
                </pic:pic>
              </a:graphicData>
            </a:graphic>
          </wp:inline>
        </w:drawing>
      </w:r>
      <w:r>
        <w:rPr>
          <w:lang w:val="es-ES"/>
        </w:rPr>
        <w:t xml:space="preserve">Guardar para salvar la información ingresada o </w:t>
      </w:r>
      <w:r>
        <w:rPr>
          <w:noProof/>
        </w:rPr>
        <w:drawing>
          <wp:inline distT="0" distB="0" distL="0" distR="0" wp14:anchorId="3D5F0DF3" wp14:editId="02A70673">
            <wp:extent cx="142875" cy="85725"/>
            <wp:effectExtent l="0" t="0" r="9525" b="9525"/>
            <wp:docPr id="2085334806" name="Imagen 2085334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142875" cy="85725"/>
                    </a:xfrm>
                    <a:prstGeom prst="rect">
                      <a:avLst/>
                    </a:prstGeom>
                  </pic:spPr>
                </pic:pic>
              </a:graphicData>
            </a:graphic>
          </wp:inline>
        </w:drawing>
      </w:r>
      <w:r>
        <w:rPr>
          <w:lang w:val="es-ES"/>
        </w:rPr>
        <w:t xml:space="preserve"> Cancelar para borrar los cambios realizados. </w:t>
      </w:r>
    </w:p>
    <w:p w14:paraId="36C996C4" w14:textId="77777777" w:rsidR="004312E3" w:rsidRDefault="004312E3" w:rsidP="004312E3">
      <w:pPr>
        <w:pStyle w:val="Prrafodelista"/>
        <w:keepNext/>
      </w:pPr>
      <w:r>
        <w:rPr>
          <w:noProof/>
        </w:rPr>
        <w:drawing>
          <wp:inline distT="0" distB="0" distL="0" distR="0" wp14:anchorId="5CAF196E" wp14:editId="446F7EE2">
            <wp:extent cx="4991100" cy="890827"/>
            <wp:effectExtent l="19050" t="19050" r="19050" b="24130"/>
            <wp:docPr id="2085334807" name="Imagen 2085334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067872" cy="904530"/>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6EA9BBFC" w14:textId="56E362A0" w:rsidR="004312E3" w:rsidRDefault="004312E3" w:rsidP="004312E3">
      <w:pPr>
        <w:pStyle w:val="Descripcin"/>
        <w:jc w:val="center"/>
        <w:rPr>
          <w:lang w:val="es-ES"/>
        </w:rPr>
      </w:pPr>
      <w:bookmarkStart w:id="621" w:name="_Toc163215171"/>
      <w:bookmarkStart w:id="622" w:name="_Toc167295573"/>
      <w:r>
        <w:t xml:space="preserve">Imagen </w:t>
      </w:r>
      <w:r>
        <w:fldChar w:fldCharType="begin"/>
      </w:r>
      <w:r>
        <w:instrText xml:space="preserve"> SEQ Imagen \* ARABIC </w:instrText>
      </w:r>
      <w:r>
        <w:fldChar w:fldCharType="separate"/>
      </w:r>
      <w:r w:rsidR="00562282">
        <w:rPr>
          <w:noProof/>
        </w:rPr>
        <w:t>242</w:t>
      </w:r>
      <w:r>
        <w:fldChar w:fldCharType="end"/>
      </w:r>
      <w:r w:rsidRPr="00584F0E">
        <w:t>:Planes Operativos Anuales - Gestión de Riesgos</w:t>
      </w:r>
      <w:r>
        <w:rPr>
          <w:noProof/>
        </w:rPr>
        <w:t xml:space="preserve"> /Guardar Riesgo</w:t>
      </w:r>
      <w:bookmarkEnd w:id="621"/>
      <w:bookmarkEnd w:id="622"/>
    </w:p>
    <w:p w14:paraId="009DAA23" w14:textId="77777777" w:rsidR="004312E3" w:rsidRDefault="004312E3" w:rsidP="004312E3">
      <w:pPr>
        <w:pStyle w:val="Prrafodelista"/>
        <w:ind w:left="1440"/>
        <w:rPr>
          <w:lang w:val="es-ES"/>
        </w:rPr>
      </w:pPr>
    </w:p>
    <w:p w14:paraId="3B94B04B" w14:textId="77777777" w:rsidR="004312E3" w:rsidRDefault="004312E3" w:rsidP="004312E3">
      <w:pPr>
        <w:pStyle w:val="Prrafodelista"/>
        <w:ind w:left="1440"/>
        <w:rPr>
          <w:lang w:val="es-ES"/>
        </w:rPr>
      </w:pPr>
      <w:r>
        <w:rPr>
          <w:lang w:val="es-ES"/>
        </w:rPr>
        <w:lastRenderedPageBreak/>
        <w:t>Luego de guardar,</w:t>
      </w:r>
      <w:r w:rsidRPr="004A731A">
        <w:rPr>
          <w:lang w:val="es-ES"/>
        </w:rPr>
        <w:t xml:space="preserve"> </w:t>
      </w:r>
      <w:r>
        <w:rPr>
          <w:lang w:val="es-ES"/>
        </w:rPr>
        <w:t>en la tabla se muestra los registros y se tiene las opciones de editar y eliminar el registro ingresado.</w:t>
      </w:r>
    </w:p>
    <w:p w14:paraId="523C1433" w14:textId="77777777" w:rsidR="004312E3" w:rsidRDefault="004312E3" w:rsidP="004312E3">
      <w:pPr>
        <w:pStyle w:val="Prrafodelista"/>
        <w:keepNext/>
      </w:pPr>
      <w:r>
        <w:rPr>
          <w:noProof/>
        </w:rPr>
        <w:drawing>
          <wp:inline distT="0" distB="0" distL="0" distR="0" wp14:anchorId="0463807E" wp14:editId="784513D3">
            <wp:extent cx="5010150" cy="923682"/>
            <wp:effectExtent l="19050" t="19050" r="19050" b="10160"/>
            <wp:docPr id="2085334808" name="Imagen 2085334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078100" cy="936209"/>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65DFBD7E" w14:textId="3A5C8A05" w:rsidR="004312E3" w:rsidRDefault="004312E3" w:rsidP="004312E3">
      <w:pPr>
        <w:pStyle w:val="Descripcin"/>
        <w:jc w:val="center"/>
        <w:rPr>
          <w:lang w:val="es-ES"/>
        </w:rPr>
      </w:pPr>
      <w:bookmarkStart w:id="623" w:name="_Toc163215172"/>
      <w:bookmarkStart w:id="624" w:name="_Toc167295574"/>
      <w:r>
        <w:t xml:space="preserve">Imagen </w:t>
      </w:r>
      <w:r>
        <w:fldChar w:fldCharType="begin"/>
      </w:r>
      <w:r>
        <w:instrText xml:space="preserve"> SEQ Imagen \* ARABIC </w:instrText>
      </w:r>
      <w:r>
        <w:fldChar w:fldCharType="separate"/>
      </w:r>
      <w:r w:rsidR="00562282">
        <w:rPr>
          <w:noProof/>
        </w:rPr>
        <w:t>243</w:t>
      </w:r>
      <w:r>
        <w:fldChar w:fldCharType="end"/>
      </w:r>
      <w:r w:rsidRPr="00495153">
        <w:t xml:space="preserve">:Planes Operativos Anuales - Gestión de Riesgos </w:t>
      </w:r>
      <w:r>
        <w:t>/Acciones</w:t>
      </w:r>
      <w:bookmarkEnd w:id="623"/>
      <w:bookmarkEnd w:id="624"/>
    </w:p>
    <w:p w14:paraId="53758A3A" w14:textId="77777777" w:rsidR="004312E3" w:rsidRDefault="004312E3" w:rsidP="00F52FDE">
      <w:pPr>
        <w:pStyle w:val="Prrafodelista"/>
        <w:numPr>
          <w:ilvl w:val="0"/>
          <w:numId w:val="90"/>
        </w:numPr>
        <w:rPr>
          <w:lang w:val="es-ES"/>
        </w:rPr>
      </w:pPr>
      <w:r w:rsidRPr="0014099D">
        <w:rPr>
          <w:lang w:val="es-ES"/>
        </w:rPr>
        <w:t xml:space="preserve">Tabla Riesgo </w:t>
      </w:r>
      <w:r>
        <w:rPr>
          <w:lang w:val="es-ES"/>
        </w:rPr>
        <w:t>Manualmente</w:t>
      </w:r>
      <w:r w:rsidRPr="0014099D">
        <w:rPr>
          <w:lang w:val="es-ES"/>
        </w:rPr>
        <w:t xml:space="preserve">: </w:t>
      </w:r>
      <w:r>
        <w:rPr>
          <w:lang w:val="es-ES"/>
        </w:rPr>
        <w:t>Para agregar un Riesgo manualmente dar clic en “Nuevo”</w:t>
      </w:r>
    </w:p>
    <w:p w14:paraId="5F44ABC9" w14:textId="77777777" w:rsidR="004312E3" w:rsidRDefault="004312E3" w:rsidP="004312E3">
      <w:pPr>
        <w:pStyle w:val="Prrafodelista"/>
        <w:keepNext/>
      </w:pPr>
      <w:r>
        <w:rPr>
          <w:noProof/>
        </w:rPr>
        <w:drawing>
          <wp:anchor distT="0" distB="0" distL="114300" distR="114300" simplePos="0" relativeHeight="252098565" behindDoc="0" locked="0" layoutInCell="1" allowOverlap="1" wp14:anchorId="0D166C62" wp14:editId="3048A047">
            <wp:simplePos x="0" y="0"/>
            <wp:positionH relativeFrom="margin">
              <wp:posOffset>5023485</wp:posOffset>
            </wp:positionH>
            <wp:positionV relativeFrom="paragraph">
              <wp:posOffset>288763</wp:posOffset>
            </wp:positionV>
            <wp:extent cx="253191" cy="271119"/>
            <wp:effectExtent l="0" t="8890" r="0" b="5080"/>
            <wp:wrapNone/>
            <wp:docPr id="2085334809" name="Gráfico 2085334809"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253191" cy="271119"/>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6D3991DE" wp14:editId="549DD5D4">
            <wp:extent cx="5052680" cy="1152522"/>
            <wp:effectExtent l="19050" t="19050" r="15240" b="10160"/>
            <wp:docPr id="2085334810" name="Imagen 2085334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105449" cy="1164559"/>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687F1A41" w14:textId="660B0CA3" w:rsidR="004312E3" w:rsidRDefault="004312E3" w:rsidP="004312E3">
      <w:pPr>
        <w:pStyle w:val="Descripcin"/>
        <w:ind w:left="720"/>
        <w:jc w:val="center"/>
        <w:rPr>
          <w:lang w:val="es-ES"/>
        </w:rPr>
      </w:pPr>
      <w:bookmarkStart w:id="625" w:name="_Toc163215173"/>
      <w:bookmarkStart w:id="626" w:name="_Toc167295575"/>
      <w:r>
        <w:t xml:space="preserve">Imagen </w:t>
      </w:r>
      <w:r>
        <w:fldChar w:fldCharType="begin"/>
      </w:r>
      <w:r>
        <w:instrText xml:space="preserve"> SEQ Imagen \* ARABIC </w:instrText>
      </w:r>
      <w:r>
        <w:fldChar w:fldCharType="separate"/>
      </w:r>
      <w:r w:rsidR="00562282">
        <w:rPr>
          <w:noProof/>
        </w:rPr>
        <w:t>244</w:t>
      </w:r>
      <w:r>
        <w:fldChar w:fldCharType="end"/>
      </w:r>
      <w:r w:rsidRPr="00CA6B78">
        <w:t>:Planes Operativos Anuales - Gestión de Riesgos</w:t>
      </w:r>
      <w:r>
        <w:t>/Nuevo Riesgo Manual</w:t>
      </w:r>
      <w:bookmarkEnd w:id="625"/>
      <w:bookmarkEnd w:id="626"/>
    </w:p>
    <w:p w14:paraId="6F1F2074" w14:textId="77777777" w:rsidR="004312E3" w:rsidRDefault="004312E3" w:rsidP="004312E3">
      <w:pPr>
        <w:pStyle w:val="Prrafodelista"/>
        <w:ind w:left="1440"/>
        <w:rPr>
          <w:lang w:val="es-ES"/>
        </w:rPr>
      </w:pPr>
      <w:r>
        <w:rPr>
          <w:lang w:val="es-ES"/>
        </w:rPr>
        <w:t xml:space="preserve">Luego se activará una fila en donde el usuario tiene que ingresar manualmente el riesgo, seguidamente hacer uso de los desplegables para seleccionar el tipo de riesgo, la probabilidad, el impacto e ingresar la estrategia a tomar. Una vez finalizado hacer uso de </w:t>
      </w:r>
      <w:r>
        <w:rPr>
          <w:noProof/>
        </w:rPr>
        <w:drawing>
          <wp:inline distT="0" distB="0" distL="0" distR="0" wp14:anchorId="4620FA4F" wp14:editId="7A2F8FCC">
            <wp:extent cx="123825" cy="114300"/>
            <wp:effectExtent l="0" t="0" r="9525" b="0"/>
            <wp:docPr id="2085334811" name="Imagen 2085334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123825" cy="114300"/>
                    </a:xfrm>
                    <a:prstGeom prst="rect">
                      <a:avLst/>
                    </a:prstGeom>
                  </pic:spPr>
                </pic:pic>
              </a:graphicData>
            </a:graphic>
          </wp:inline>
        </w:drawing>
      </w:r>
      <w:r>
        <w:rPr>
          <w:lang w:val="es-ES"/>
        </w:rPr>
        <w:t xml:space="preserve">Guardar para salvar la información ingresada o </w:t>
      </w:r>
      <w:r>
        <w:rPr>
          <w:noProof/>
        </w:rPr>
        <w:drawing>
          <wp:inline distT="0" distB="0" distL="0" distR="0" wp14:anchorId="0DAC82EB" wp14:editId="2E2723F3">
            <wp:extent cx="142875" cy="85725"/>
            <wp:effectExtent l="0" t="0" r="9525" b="9525"/>
            <wp:docPr id="2085334812" name="Imagen 2085334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142875" cy="85725"/>
                    </a:xfrm>
                    <a:prstGeom prst="rect">
                      <a:avLst/>
                    </a:prstGeom>
                  </pic:spPr>
                </pic:pic>
              </a:graphicData>
            </a:graphic>
          </wp:inline>
        </w:drawing>
      </w:r>
      <w:r>
        <w:rPr>
          <w:lang w:val="es-ES"/>
        </w:rPr>
        <w:t xml:space="preserve"> Cancelar para borrar los cambios realizados. </w:t>
      </w:r>
    </w:p>
    <w:p w14:paraId="182CF11D" w14:textId="77777777" w:rsidR="004312E3" w:rsidRDefault="004312E3" w:rsidP="004312E3">
      <w:pPr>
        <w:pStyle w:val="Prrafodelista"/>
        <w:keepNext/>
      </w:pPr>
      <w:r>
        <w:rPr>
          <w:noProof/>
        </w:rPr>
        <w:drawing>
          <wp:inline distT="0" distB="0" distL="0" distR="0" wp14:anchorId="2E9AEC0F" wp14:editId="085EB992">
            <wp:extent cx="5105843" cy="1027772"/>
            <wp:effectExtent l="19050" t="19050" r="19050" b="20320"/>
            <wp:docPr id="2085334813" name="Imagen 2085334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154321" cy="1037530"/>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0F2A9977" w14:textId="6B877354" w:rsidR="004312E3" w:rsidRPr="00A943D5" w:rsidRDefault="004312E3" w:rsidP="004312E3">
      <w:pPr>
        <w:pStyle w:val="Descripcin"/>
        <w:ind w:left="720"/>
        <w:jc w:val="center"/>
        <w:rPr>
          <w:lang w:val="es-ES"/>
        </w:rPr>
      </w:pPr>
      <w:bookmarkStart w:id="627" w:name="_Toc163215174"/>
      <w:bookmarkStart w:id="628" w:name="_Toc167295576"/>
      <w:r>
        <w:t xml:space="preserve">Imagen </w:t>
      </w:r>
      <w:r>
        <w:fldChar w:fldCharType="begin"/>
      </w:r>
      <w:r>
        <w:instrText xml:space="preserve"> SEQ Imagen \* ARABIC </w:instrText>
      </w:r>
      <w:r>
        <w:fldChar w:fldCharType="separate"/>
      </w:r>
      <w:r w:rsidR="00562282">
        <w:rPr>
          <w:noProof/>
        </w:rPr>
        <w:t>245</w:t>
      </w:r>
      <w:r>
        <w:fldChar w:fldCharType="end"/>
      </w:r>
      <w:r w:rsidRPr="0050779E">
        <w:t>:Planes Operativos Anuales - Gestión de Riesgos</w:t>
      </w:r>
      <w:r>
        <w:t>/Guardar Riesgo Manual</w:t>
      </w:r>
      <w:bookmarkEnd w:id="627"/>
      <w:bookmarkEnd w:id="628"/>
    </w:p>
    <w:p w14:paraId="704E18FC" w14:textId="77777777" w:rsidR="004312E3" w:rsidRDefault="004312E3" w:rsidP="004312E3">
      <w:pPr>
        <w:pStyle w:val="Prrafodelista"/>
        <w:ind w:left="1440"/>
        <w:rPr>
          <w:lang w:val="es-ES"/>
        </w:rPr>
      </w:pPr>
      <w:r>
        <w:rPr>
          <w:lang w:val="es-ES"/>
        </w:rPr>
        <w:t>Luego de guardar, en la tabla se muestra los registros y se tiene las opciones de editar y eliminar el registro ingresado.</w:t>
      </w:r>
    </w:p>
    <w:p w14:paraId="7F216292" w14:textId="77777777" w:rsidR="004312E3" w:rsidRDefault="004312E3" w:rsidP="004312E3">
      <w:pPr>
        <w:pStyle w:val="Prrafodelista"/>
        <w:keepNext/>
      </w:pPr>
      <w:r>
        <w:rPr>
          <w:noProof/>
        </w:rPr>
        <w:drawing>
          <wp:inline distT="0" distB="0" distL="0" distR="0" wp14:anchorId="3501B968" wp14:editId="1E329A6F">
            <wp:extent cx="5127108" cy="938614"/>
            <wp:effectExtent l="19050" t="19050" r="16510" b="13970"/>
            <wp:docPr id="2085334814" name="Imagen 2085334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193974" cy="950855"/>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3ECF71F3" w14:textId="3B04E13F" w:rsidR="004312E3" w:rsidRDefault="004312E3" w:rsidP="004312E3">
      <w:pPr>
        <w:pStyle w:val="Descripcin"/>
        <w:ind w:left="720"/>
        <w:jc w:val="center"/>
        <w:rPr>
          <w:lang w:val="es-ES"/>
        </w:rPr>
      </w:pPr>
      <w:bookmarkStart w:id="629" w:name="_Toc163215175"/>
      <w:bookmarkStart w:id="630" w:name="_Toc167295577"/>
      <w:r>
        <w:t xml:space="preserve">Imagen </w:t>
      </w:r>
      <w:r>
        <w:fldChar w:fldCharType="begin"/>
      </w:r>
      <w:r>
        <w:instrText xml:space="preserve"> SEQ Imagen \* ARABIC </w:instrText>
      </w:r>
      <w:r>
        <w:fldChar w:fldCharType="separate"/>
      </w:r>
      <w:r w:rsidR="00562282">
        <w:rPr>
          <w:noProof/>
        </w:rPr>
        <w:t>246</w:t>
      </w:r>
      <w:r>
        <w:fldChar w:fldCharType="end"/>
      </w:r>
      <w:r w:rsidRPr="00817A6D">
        <w:t>:Planes Operativos Anuales - Gestión de Riesgos</w:t>
      </w:r>
      <w:r>
        <w:t>/Riesgo Manual-Acciones</w:t>
      </w:r>
      <w:bookmarkEnd w:id="629"/>
      <w:bookmarkEnd w:id="630"/>
    </w:p>
    <w:p w14:paraId="37535B4F" w14:textId="77777777" w:rsidR="004312E3" w:rsidRPr="0014099D" w:rsidRDefault="004312E3" w:rsidP="004312E3">
      <w:pPr>
        <w:pStyle w:val="Prrafodelista"/>
        <w:ind w:left="2160"/>
        <w:rPr>
          <w:lang w:val="es-ES"/>
        </w:rPr>
      </w:pPr>
    </w:p>
    <w:p w14:paraId="13E2ABFC" w14:textId="77777777" w:rsidR="004312E3" w:rsidRDefault="004312E3" w:rsidP="00F52FDE">
      <w:pPr>
        <w:pStyle w:val="Prrafodelista"/>
        <w:numPr>
          <w:ilvl w:val="0"/>
          <w:numId w:val="90"/>
        </w:numPr>
        <w:rPr>
          <w:lang w:val="es-ES"/>
        </w:rPr>
      </w:pPr>
      <w:r w:rsidRPr="00397BE9">
        <w:rPr>
          <w:lang w:val="es-ES"/>
        </w:rPr>
        <w:lastRenderedPageBreak/>
        <w:t>Una vez finalizada la edición de los datos dar clic en el botón “Guardar” y muestra un mensaje de éxito.</w:t>
      </w:r>
      <w:r>
        <w:rPr>
          <w:lang w:val="es-ES"/>
        </w:rPr>
        <w:t xml:space="preserve"> </w:t>
      </w:r>
    </w:p>
    <w:p w14:paraId="79ECA48E" w14:textId="77777777" w:rsidR="004312E3" w:rsidRDefault="004312E3" w:rsidP="00F52FDE">
      <w:pPr>
        <w:pStyle w:val="Prrafodelista"/>
        <w:numPr>
          <w:ilvl w:val="0"/>
          <w:numId w:val="90"/>
        </w:numPr>
        <w:rPr>
          <w:lang w:val="es-ES"/>
        </w:rPr>
      </w:pPr>
      <w:r>
        <w:rPr>
          <w:lang w:val="es-ES"/>
        </w:rPr>
        <w:t>Botón Siguiente: Nos permite avanzar al siguiente segmento.</w:t>
      </w:r>
    </w:p>
    <w:p w14:paraId="0671DCC4" w14:textId="77777777" w:rsidR="004312E3" w:rsidRDefault="004312E3" w:rsidP="00F52FDE">
      <w:pPr>
        <w:pStyle w:val="Prrafodelista"/>
        <w:numPr>
          <w:ilvl w:val="0"/>
          <w:numId w:val="90"/>
        </w:numPr>
        <w:rPr>
          <w:lang w:val="es-ES"/>
        </w:rPr>
      </w:pPr>
      <w:r>
        <w:rPr>
          <w:lang w:val="es-ES"/>
        </w:rPr>
        <w:t>Botón Anterior: Nos permite retornar al segmento anterior.</w:t>
      </w:r>
    </w:p>
    <w:p w14:paraId="592F045F" w14:textId="77777777" w:rsidR="004312E3" w:rsidRPr="000358B1" w:rsidRDefault="004312E3" w:rsidP="00F52FDE">
      <w:pPr>
        <w:pStyle w:val="Prrafodelista"/>
        <w:numPr>
          <w:ilvl w:val="0"/>
          <w:numId w:val="90"/>
        </w:numPr>
        <w:rPr>
          <w:lang w:val="es-ES"/>
        </w:rPr>
      </w:pPr>
      <w:r>
        <w:rPr>
          <w:lang w:val="es-ES"/>
        </w:rPr>
        <w:t>Botón Cancelar: Nos permite cerra el formulario</w:t>
      </w:r>
    </w:p>
    <w:p w14:paraId="7BC7A10D" w14:textId="77777777" w:rsidR="004312E3" w:rsidRDefault="004312E3" w:rsidP="004312E3">
      <w:pPr>
        <w:ind w:left="720"/>
        <w:rPr>
          <w:rFonts w:cs="Arial"/>
          <w:sz w:val="20"/>
          <w:lang w:val="es-ES" w:eastAsia="es-PE"/>
        </w:rPr>
      </w:pPr>
    </w:p>
    <w:p w14:paraId="347A692F" w14:textId="77777777" w:rsidR="004312E3" w:rsidRPr="009D52FE" w:rsidRDefault="004312E3" w:rsidP="004312E3">
      <w:pPr>
        <w:pStyle w:val="Prrafodelista"/>
        <w:rPr>
          <w:sz w:val="22"/>
          <w:szCs w:val="22"/>
          <w:lang w:val="es-ES"/>
        </w:rPr>
      </w:pPr>
      <w:r w:rsidRPr="009D52FE">
        <w:rPr>
          <w:b/>
          <w:bCs/>
          <w:sz w:val="22"/>
          <w:szCs w:val="22"/>
          <w:lang w:val="es-ES"/>
        </w:rPr>
        <w:t>Editar Producto Clave:</w:t>
      </w:r>
      <w:r w:rsidRPr="009D52FE">
        <w:rPr>
          <w:sz w:val="22"/>
          <w:szCs w:val="22"/>
          <w:lang w:val="es-ES"/>
        </w:rPr>
        <w:t xml:space="preserve"> Muestra la información:</w:t>
      </w:r>
    </w:p>
    <w:p w14:paraId="5721F47C" w14:textId="77777777" w:rsidR="004312E3" w:rsidRDefault="004312E3" w:rsidP="004312E3">
      <w:pPr>
        <w:pStyle w:val="Prrafodelista"/>
        <w:keepNext/>
      </w:pPr>
      <w:r>
        <w:rPr>
          <w:noProof/>
        </w:rPr>
        <w:drawing>
          <wp:inline distT="0" distB="0" distL="0" distR="0" wp14:anchorId="165B4B06" wp14:editId="4759EF95">
            <wp:extent cx="5122293" cy="792585"/>
            <wp:effectExtent l="19050" t="19050" r="21590" b="26670"/>
            <wp:docPr id="2085334815" name="Imagen 2085334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140165" cy="795350"/>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4CAD0CAB" w14:textId="00ADBB35" w:rsidR="004312E3" w:rsidRPr="009D52FE" w:rsidRDefault="004312E3" w:rsidP="004312E3">
      <w:pPr>
        <w:pStyle w:val="Descripcin"/>
        <w:jc w:val="center"/>
        <w:rPr>
          <w:lang w:val="es-ES"/>
        </w:rPr>
      </w:pPr>
      <w:bookmarkStart w:id="631" w:name="_Toc163215176"/>
      <w:bookmarkStart w:id="632" w:name="_Toc167295578"/>
      <w:r>
        <w:t xml:space="preserve">Imagen </w:t>
      </w:r>
      <w:r>
        <w:fldChar w:fldCharType="begin"/>
      </w:r>
      <w:r>
        <w:instrText xml:space="preserve"> SEQ Imagen \* ARABIC </w:instrText>
      </w:r>
      <w:r>
        <w:fldChar w:fldCharType="separate"/>
      </w:r>
      <w:r w:rsidR="00562282">
        <w:rPr>
          <w:noProof/>
        </w:rPr>
        <w:t>247</w:t>
      </w:r>
      <w:r>
        <w:fldChar w:fldCharType="end"/>
      </w:r>
      <w:r w:rsidRPr="00F63EF7">
        <w:t xml:space="preserve">:Planes Operativos Anuales - </w:t>
      </w:r>
      <w:r>
        <w:t>Editar Producto Clave</w:t>
      </w:r>
      <w:bookmarkEnd w:id="631"/>
      <w:bookmarkEnd w:id="632"/>
    </w:p>
    <w:p w14:paraId="25CBCADF" w14:textId="77777777" w:rsidR="004312E3" w:rsidRDefault="004312E3" w:rsidP="004312E3">
      <w:pPr>
        <w:pStyle w:val="Prrafodelista"/>
        <w:keepNext/>
      </w:pPr>
      <w:r>
        <w:rPr>
          <w:noProof/>
          <w:lang w:val="es-ES"/>
        </w:rPr>
        <w:lastRenderedPageBreak/>
        <mc:AlternateContent>
          <mc:Choice Requires="wpg">
            <w:drawing>
              <wp:inline distT="0" distB="0" distL="0" distR="0" wp14:anchorId="60490F21" wp14:editId="6DD64352">
                <wp:extent cx="4867275" cy="6467475"/>
                <wp:effectExtent l="0" t="0" r="9525" b="9525"/>
                <wp:docPr id="814168224" name="Grupo 814168224"/>
                <wp:cNvGraphicFramePr/>
                <a:graphic xmlns:a="http://schemas.openxmlformats.org/drawingml/2006/main">
                  <a:graphicData uri="http://schemas.microsoft.com/office/word/2010/wordprocessingGroup">
                    <wpg:wgp>
                      <wpg:cNvGrpSpPr/>
                      <wpg:grpSpPr>
                        <a:xfrm>
                          <a:off x="0" y="0"/>
                          <a:ext cx="4867275" cy="6467475"/>
                          <a:chOff x="0" y="0"/>
                          <a:chExt cx="5231130" cy="7235262"/>
                        </a:xfrm>
                      </wpg:grpSpPr>
                      <pic:pic xmlns:pic="http://schemas.openxmlformats.org/drawingml/2006/picture">
                        <pic:nvPicPr>
                          <pic:cNvPr id="814168225" name="Imagen 814168225"/>
                          <pic:cNvPicPr>
                            <a:picLocks noChangeAspect="1"/>
                          </pic:cNvPicPr>
                        </pic:nvPicPr>
                        <pic:blipFill>
                          <a:blip r:embed="rId189">
                            <a:extLst>
                              <a:ext uri="{28A0092B-C50C-407E-A947-70E740481C1C}">
                                <a14:useLocalDpi xmlns:a14="http://schemas.microsoft.com/office/drawing/2010/main" val="0"/>
                              </a:ext>
                            </a:extLst>
                          </a:blip>
                          <a:stretch>
                            <a:fillRect/>
                          </a:stretch>
                        </pic:blipFill>
                        <pic:spPr>
                          <a:xfrm>
                            <a:off x="0" y="0"/>
                            <a:ext cx="5203825" cy="3374390"/>
                          </a:xfrm>
                          <a:prstGeom prst="rect">
                            <a:avLst/>
                          </a:prstGeom>
                        </pic:spPr>
                      </pic:pic>
                      <pic:pic xmlns:pic="http://schemas.openxmlformats.org/drawingml/2006/picture">
                        <pic:nvPicPr>
                          <pic:cNvPr id="814168226" name="Imagen 814168226"/>
                          <pic:cNvPicPr>
                            <a:picLocks noChangeAspect="1"/>
                          </pic:cNvPicPr>
                        </pic:nvPicPr>
                        <pic:blipFill>
                          <a:blip r:embed="rId190">
                            <a:extLst>
                              <a:ext uri="{28A0092B-C50C-407E-A947-70E740481C1C}">
                                <a14:useLocalDpi xmlns:a14="http://schemas.microsoft.com/office/drawing/2010/main" val="0"/>
                              </a:ext>
                            </a:extLst>
                          </a:blip>
                          <a:stretch>
                            <a:fillRect/>
                          </a:stretch>
                        </pic:blipFill>
                        <pic:spPr>
                          <a:xfrm>
                            <a:off x="0" y="3364302"/>
                            <a:ext cx="5231130" cy="3234690"/>
                          </a:xfrm>
                          <a:prstGeom prst="rect">
                            <a:avLst/>
                          </a:prstGeom>
                        </pic:spPr>
                      </pic:pic>
                      <pic:pic xmlns:pic="http://schemas.openxmlformats.org/drawingml/2006/picture">
                        <pic:nvPicPr>
                          <pic:cNvPr id="814168227" name="Imagen 814168227"/>
                          <pic:cNvPicPr>
                            <a:picLocks noChangeAspect="1"/>
                          </pic:cNvPicPr>
                        </pic:nvPicPr>
                        <pic:blipFill>
                          <a:blip r:embed="rId191">
                            <a:extLst>
                              <a:ext uri="{28A0092B-C50C-407E-A947-70E740481C1C}">
                                <a14:useLocalDpi xmlns:a14="http://schemas.microsoft.com/office/drawing/2010/main" val="0"/>
                              </a:ext>
                            </a:extLst>
                          </a:blip>
                          <a:stretch>
                            <a:fillRect/>
                          </a:stretch>
                        </pic:blipFill>
                        <pic:spPr>
                          <a:xfrm>
                            <a:off x="0" y="6564702"/>
                            <a:ext cx="5175250" cy="670560"/>
                          </a:xfrm>
                          <a:prstGeom prst="rect">
                            <a:avLst/>
                          </a:prstGeom>
                        </pic:spPr>
                      </pic:pic>
                    </wpg:wgp>
                  </a:graphicData>
                </a:graphic>
              </wp:inline>
            </w:drawing>
          </mc:Choice>
          <mc:Fallback>
            <w:pict>
              <v:group w14:anchorId="71F1C4FF" id="Grupo 814168224" o:spid="_x0000_s1026" style="width:383.25pt;height:509.25pt;mso-position-horizontal-relative:char;mso-position-vertical-relative:line" coordsize="52311,723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j+HFpwIAAO8JAAAOAAAAZHJzL2Uyb0RvYy54bWzsVslu2zAQvRfoPxC8&#10;J9olV4gdFE1jBChao8sH0DQlEREXkPSSv++QUpTFDRoEzSFAD6Y5pGb45s3jcnZ+ED3aMWO5knOc&#10;nMYYMUnVhst2jn/9vDyZYWQdkRvSK8nm+IZZfL54/+5sr2uWqk71G2YQBJG23us57pzTdRRZ2jFB&#10;7KnSTMJko4wgDkzTRhtD9hBd9FEax2W0V2ajjaLMWhi9GCbxIsRvGkbdt6axzKF+jgGbC60J7dq3&#10;0eKM1K0huuN0hEFegEIQLmHRKdQFcQRtDT8KJTg1yqrGnVIlItU0nLKQA2STxI+yWRq11SGXtt63&#10;eqIJqH3E04vD0q+7lUF8M8ezJE/KWZrmGEkioFRLs9UK3Q0DVXvd1uCxNPqHXplxoB0sn/2hMcL/&#10;Q17oEEi+mUhmB4coDOazskqrAiMKc2VeVjkYoQy0g1od+dHu8+hZpFmSZFBF71mlWZGWqfeMbheO&#10;PL4Jjua0ht/IGvSOWPu7usDLbQ3DYxDxrBiCmOutPoECa+L4mvfc3QSxQik9KLlbcboyg3FcAKBm&#10;KMCVIC2TUwUCS97fuwwBiE/wi6LXFkn1qSOyZR+tBtHDVgzMPPw88uaD1dc915e8733RfH/MEzbI&#10;I4H9gapBvBeKbgWTbtiNhvWQspK249piZGom1gzEZa42ARCprTPM0c4v2MDC3wHsUMJpIqC8A+Yx&#10;W1Dbc/VVpHE2S0d9ZVmVZx/CNp9UAqQZ65ZMCeQ7AA4wQGlITXZf7Ijm9hNQ1x2A0AVzqBx03py2&#10;yie0VXq1+ETfprbCMfAa2sqyMs/iMfztCfbgHMrSLC//K2y6PqonFFa9bYVlHv5rKKwsyrw6UlhS&#10;FWkx3nRlFRflvz/CwmUJr4pwf44vIP9suW9D//47bfEbAAD//wMAUEsDBAoAAAAAAAAAIQDQjKZF&#10;yXQAAMl0AAAUAAAAZHJzL21lZGlhL2ltYWdlMS5wbmeJUE5HDQoaCgAAAA1JSERSAAAEUAAAAswI&#10;AgAAAEyR0WkAAAABc1JHQgCuzhzpAAB0g0lEQVR4Xu3dfXBc5Z0n+iNEBgbU8osEg8omkDhBlhmw&#10;l6SGwTYQ4mSWeCq2udwRxcwQale7Q21cVG7qbt2tYW6Rmak7ednapG4qYTLsouwQpoqKEoI8W6vx&#10;JJhXy4xvwgQT/CKDExhbZYIlbLnlLAQJ3+ec7tabZVu21ee0uj/nD6dfnvP8nufztFP95TmnXfeL&#10;X/wichAgQIAAAQIECBAgQKAaBer2799fjfMyJwIECBAgQIAAAQIECER1hw4dwkCAAAECBAgQIECA&#10;AIGqFKgbHh6uyomZFAECBAgQIECAAAECBOreeecdCgQIECBAgAABAgQIEKhKgbp33323KidmUgQI&#10;ECBAgAABAgQIEKgbGRmhQIAAAQIECBAgQIAAgaoUOK9iZjXw7CMPxMcjzw4kYxp47pHunRNGt7P7&#10;gb/fFV585LnC+w4CBAgQIECAAAECBAicRqBSdnhCkvmH6FN33dhcfLBw6wNP94exL/rYxtVvPfLd&#10;l47G87j8ljsWvBA3S95tbGw8Ou8jG5fsHWu54WrrTYAAAQIECBAgQIAAgXGB9HZ4Tv3rCG8ePppb&#10;2BzG1XzjXXfdGD37z/lr2jdubL8m/8//+MJrUfz4Y4tKoz5cePeu63JRNDyh5bMWlgABAgQIECBA&#10;gACBChc4nhypDTKNHZ7t27f39PQ0NTUtWLCgvr6+rq5ubHrnn3/+pz/96fB08PmuLdGa9huakgcf&#10;Xbz/J9HH21dG27qefLs5GrgwPB7o6XxtyYZ5O8bfjV+5rO3oq6WWUXv7ymPHjv3whz9MjU8hAgQI&#10;ECBAgAABAgRmKBByzujo6FtvvTU0NLRu3boVK1bM8MRzaZZG4Ln//vvvvffeXC5syJziGNzW1b07&#10;Hxq0rO5Y27qnp7P3YPxkVcfaqPg4WrQ6CTxrlg91b+2PQof5xuUdV+4bb7n0XCicS4AAAQIECBAg&#10;QIBAGgL5fP5rX/val770pRSKlT3whCvZ/vZv//buu++ezclMjENCzmzK6osAAQIECBAgQIBAGgLf&#10;+ta3Pv/5z6dQqez38FxwwQUXXXTRLM9k6dqO5Fgr7cyyrO4IECBAgAABAgQIpCHQ3BzfwJ/CUfbA&#10;E+YQ7ttJYSZKECBAgAABAgQIECAwVwRSywhpBJ6Jv1IwVxbAOAkQIECAAAECBAgQKJ9AahkhjcBT&#10;PiY9EyBAgAABAgQIECBA4BQCAo+PBwECBAgQIECAAAECVSsg8FTt0poYAQIECBAgQIAAAQLZB55j&#10;Ox/r7S8uRHj8xfjoPZC8UHr6xcd2HouiA73JexMalF7ZWmieHPmdjz0et3YQIECAAAECBAgQIECg&#10;7P8OTyB+9NFHb7vttmmtD2z94neejW6++75Vi5Ks8kR0621XXxwe7Jh3++rFB7b2RqtXLZ5yZn5n&#10;779cuerqiw9sfWxo+e1X56KxB3FEevzrm6L1nwudWFsCBAgQIECAAAECBCpV4PHHH7/zzjtTGF22&#10;OzwHog/c97n1rePzvGReHFRy8y47NHQsOjZ06JnvxBs6j+3MjzU5tvOJI1fEcebYUHTZkSfit78T&#10;XR9iTziO7dy856r1N6fApgQBAgQIECBAgAABAnNBINvAs3hx2NiZeMQ5J2z1DL0Rv3j4yO6bP3Pf&#10;fffdu3TPE6Wr1PKvHblqRXHP59Ab8z8R3r7vM9F34ovi8js3711669Xz5gK7MRIgQIAAAQIECBAg&#10;kIZAtoFn8gxzV9961Z6vhy2bJ45cdkl4a/Gq+5Lr2cKGT6nhgR175r+/dLXaJUuvTDZ2FiyI94iO&#10;/cuevt2bvv7F7zyze9Nmd/Gk8eFRgwABAgQIECBAgEClC1RS4IkOvLh36efCls0n5r8RzYvv5Cn8&#10;/EDY8Clc6hZf5HbZvCTkRNHF86JNLya/dnD4cDS/Mbr46tvj7Z77PnNz2/pb3cJT6R884yNAgAAB&#10;AgQIECCQhkBFBZ7FKwo7PN84cv3qxdHYhk/haRJtjkTzF5RYFq/+TPTwpHt40gBTgwABAgQIECBA&#10;gACBuSOQ8a+0zR0oIyVAgAABAgQIECBAYNYEauRX2mbNS0cECBAgQIAAAQIECBA4UaCiLmmzQAQI&#10;ECBAgAABAgQIEJhNAYFnNjX1RYAAAQIECBAgQIBARQkIPBW1HAZDgAABAgQIECBAgMBsCqQReI4f&#10;Pz6bQ9YXAQIECBAgQIAAAQJzXCC1jJBG4BkdHZ3jy2H4BAgQIECAAAECBAjMpkBqGaHsgeedd975&#10;1a9+NZs2+iJAgAABAgQIECBAYI4LDAwMpDODsgeeCy64oL+/P5/PpzMfVQgQIECAAAECBAgQqHCB&#10;kA5++ctfpjPINP7h0e3bt/f09DQ1NS1YsKC+vr6urm5sbuHx7F69F/pPbXcsnRVShQABAgQIECBA&#10;gEB1CIRv/uG7+ltvvTU0NLRu3boVK1akMK80Ak8K01CCAAECBAgQIECAAAECJwqU/ZI26AQIECBA&#10;gAABAgQIEMhKQODJSl5dAgQIECBAgAABAgTKLiDwlJ1YAQIECBAgQIAAAQIEshIQeLKSV5cAAQIE&#10;CBAgQIAAgbILCDxlJ1aAAAECBAgQIECAAIGsBASerOTVJUCAAAECBAgQIECg7AICT9mJFSBAgAAB&#10;AgQIECBAICsBgScreXUJECBAgAABAgQIECi7gMBTdmIFCBAgQIAAAQIECBDISkDgyUpeXQIECBAg&#10;QIAAAQIEyi4g8JSdWAECBAgQIECAAAECBLISEHiykleXAAECBAgQIECAAIGyCwg8ZSdWgAABAgQI&#10;ECBAgACBrAQEnqzk1SVAgAABAgQIECBAoOwCAk/ZiRUgQIAAAQIECBAgQCArAYEnK3l1CRAgQIAA&#10;AQIECBAou4DAU3ZiBQgQIECAAAECBAgQyEpA4MlKXl0CBAgQIECAAAECBMouIPCcjHjXs88NlJ1f&#10;AQIECBAgQIAAAQIEyilQNzIyUs7+Z973wLOPfPdnR6Oo8Zo77rqpOYoGnntk68K7Nlxd6mFn9wP7&#10;rrpjwQv/EH3qrhvD+yc9dv39A0/tT94tdTV906TDjeuWTftuqH6SQru6H3iqP5xz+S0b10XdD+y9&#10;auOG6buY+dS1JECAAAECBAgQIECgPAKVEnjGAkbxwcKtDzwdx4pFH9u4+q1HvvtSSEJxxigGnuTd&#10;xsbGo/M+snHJ3rGWhXQUAs/eJRs3XB0S1D9E11/x+o9CjGq85qO5n/3k5B0u3fXI5uhTt0b/0BUa&#10;L7pl41V741TTeM0nC6dHjdfeUUhZpc4LD26Jng6BZ/VAIaqNDS/p7XevfP2H8bBDbxJReT68eiVA&#10;gAABAgQIECBwOoGULmk7fvz4oUOHTjGYNw8fzS2ME0XzjXfddWP07D/nr2nfuLH9mvw//+MLr0Xx&#10;448tKp1+uPDuXdflomh4Qstnxy5B63/6gQce+O7PoiuWLYhD0y0bPxXtPUWHxY5//vzPch/beMe1&#10;+Reeu3T1tY2N136qeU/8ysaNt+Re2rorbjUwMNS48NL40bJ1IVMVTmxunpf879BAtPSK6LVdu/a8&#10;Hl3ZcvC1JKRF/Xt3nm4RvE+AAAECBAgQIECgZgQOHz6cz+dTm24aOzwvvvji97///ebm5qampvr6&#10;+rq6urHpnX/++Z/+9KfD08Hnu7ZEa9pvaEoefHTx/p9EH29fGW3revLt5mjgwvB4oKfztSUb5u0Y&#10;fzd+5bK2o6+WWobzVzZFUd/mzn1XdqxdmhQZCD2E11v7Qq8n7XBN+4f7QrMPNe5+I5wYjRVas3yo&#10;O+mqr6dz35KOta0TOk+qrI569y1ZP39HKPHxaEuxUPfufK5t/ZroyVCx8Gf7yubo5z//+Y4dO1Jb&#10;V4UIECBAgAABAgQIVJpA2AUZHR0dHBwMmefOO+9curTwlb28R9kDT5jVX/7lX372s5/N5cKGzCmO&#10;wW1dISqEBi2rQ7TY09PZezB+sipJIMnjaNHqJPDEOWRrfxQ6zDcu77hy33jLRGy6wLOy6SQdjp0e&#10;5do2hNCyKQwhxJX21le6undFbTcvPvBMPKjcsg0hjCWjD+Fnazya0L69aXschJbsC6/Eo2lYXhj5&#10;S/M3hLD2fOgh7iw8LpzpIECAAAECBAgQIEAgCIQdnm984xshJqSgkUbg+Zu/+Zt/82/+zWxOZmJ6&#10;SSMWzubY9UWAAAECBAgQIECAwLe+9a3Pf/7zKTiU/R6ecAFbQ0PDLM9k6dqO5ChetzbLveuOAAEC&#10;BAgQIECAAIHyCoQbXspboNR72QNPKBTu20lnMqoQIECAAAECBAgQIDAnBFLLCGkEnom/UjAn9A2S&#10;AAECBAgQIECAAIGyCqSWEdIIPGWV0jkBAgQIECBAgAABAgROJiDw+GwQIECAAAECBAgQIFC1AgJP&#10;1S6tiREgQIAAAQIECBAgUH///feXW+Hll19ua2ubpkp/7xe/+XfPFY/zPnDj+xvjRgfGXj3vg8WX&#10;Jp57bOdjP353WaFp6TjQ+/j+prZLf2PshbGe6wq9Fvt8c+F1y+JWx3Y+/l8eevy55wYWXjfxrNBu&#10;a2FEby5csezSC0K7x/7LQ90nPH1u0sBCrZfOmzzQqf1P6ScZ5gljLvcy6J8AAQIECBAgQIBAxQjs&#10;2bPnmmuuSWE4mQae/P43r9xwz+1rbgzHB/f/aH/Tskvf3fn4f3379+/7o98PL31g/zd/NiVJhEDy&#10;X384eOWKKUHo6P4971w2Iboc27//st/7o9s/cWOh3YGt3xz6WNxn497/sX/BsksHfvzQr28Ozz8w&#10;+FBf/YSu8jt/9Mvr7wntVhx/bsevl73/6I8fGo3bffDwQ3vCQI7+uDe34U/CcD+wf8tYvjrQ+82/&#10;f/2K5ZMG1D+l/wOT+2mM8jsf+2rXC5cs/d3JcSuF9VaCAAECBAgQIECAQCUIpBZ4KuyStvxrey75&#10;zKpFhSVYvOq+FQvyE5fjQPSB+z63vvW0K3T48DObvvHFcPT2F9q2zk92hBYsiI4cjY4deePmDyyO&#10;C3zg5jeOHBvvLXf17avj14tHfuiNm66Iny+64uZDQ8fCeG67+uLJtQ9s/U60fuqApvY/tZ/o2NF5&#10;t973mZtPOw0NCBAgQIAAAQIECBA4N4GMA0/fpq/HuSQcD0fXT00TYWYXX5ybOL/Fi4tZ6NSTPjZ0&#10;qHX9vffdd99nood7D8Rt+0LOCcfhw30z4Dq284k9S5dPSD4nhpzfScba3/ud6DOr3j+DLic3uXjR&#10;4inB6Yy7cAIBAgQIECBAgAABAjMQyDjwtK7/XMglybFqmoTRfyDElXAZW3w8vnPCXkwys3DzTHw8&#10;tnPSLlAck66+7far46S0YH5y69Di1SH5xE1fj6bZVpncf7jbZ3P0icLpJx7h5pwvvv6B+wp7UAd+&#10;8Uz07He++I1Nfc9+J2wlnXScM1gGTQgQIECAAAECBAgQKIdAxoFn6pRyVy49FIeH5DjQ+/B3Xu8P&#10;cSUJRCdcThYtWpW8cWI4CaGlsLFz+Eg0f0H8GwXbo7vjpldEb4Rr2y6ef9kzv4jfD4nlsvkXT+g/&#10;5JnXrxjrMDfvsmdfj9v1v/7MJfPCnsyBrSELFdNOkqOS+veub70pvgxvrJ9LJ/cfndBPORZSnwQI&#10;ECBAgAABAgQInChQNzIyUm6XRx999LbbbpumSn/vY0dW3H7CfTG9X/zOM0nrm+8eTxdjp4dfPHtx&#10;/u2l+3xK0ah0SjjpM2GzKGz+PBz6CBe2FeJQiEBxn2FDKSkXgs3XN+2Oops+c9/Em3aKZyV9tq3/&#10;3G1XRzsf+/qmcBVc0mf4pYGwmVMcR/JK4XF4fce8STf/nNB/GPN4P8Uewq+0Da04McWVezH0T4AA&#10;AQIECBAgQKACBB5//PE777wzhYFkGnhSmJ8SBAgQIECAAAECBAhUnkBqgafCLmmrvJUwIgIECBAg&#10;QIAAAQIE5q6AwDN3187ICRAgQIAAAQIECBA4jYDA4yNCgAABAgQIECBAgEDVCgg8Vbu0JkaAAAEC&#10;BAgQIECAQBqB5/jx46AJECBAgAABAgQIECAwJpBaRkgj8IyOjlpaAgQIECBAgAABAgQIjAmklhHK&#10;HnhCdBseHra0BAgQIECAAAECBAgQGBMYGBhIR6PsgSdM480338zn8+nMRxUCBAgQIECAAAECBCpc&#10;IKSDw4cPpzPINP7h0RdffPH73/9+c3NzU1NTfX19XV3d2NzC49Su3ksH9GRVfvM3f/N//a//le0Y&#10;VCdAgAABAgQIECCQoUD45h+uZBscHAxp5w//8A9bW1tTGEwagSeFaShBgAABAgQIECBAgACBEwXS&#10;uKSNOwECBAgQIECAAAECBDIREHgyYVeUAAECBAgQIECAAIE0BASeNJTVIECAAAECBAgQIEAgEwGB&#10;JxN2RQkQIECAAAECBAgQSENA4ElDWQ0CBAgQIECAAAECBDIREHgyYVeUAAECBAgQIECAAIE0BASe&#10;NJTVIECAAAECBAgQIEAgEwGBJxN2RQkQIECAAAECBAgQSENA4ElDWQ0CBAgQIECAAAECBDIREHgy&#10;YVeUAAECBAgQIECAAIE0BASeNJTVIECAAAECBAgQIEAgEwGBJxN2RQkQIECAAAECBAgQSENA4ElD&#10;WQ0CBAgQIECAAAECBDIREHgyYVeUAAECBAgQIECAAIE0BASeNJTVIECAAAECBAgQIEAgEwGBJxN2&#10;RQkQIECAAAECBAgQSENA4ElDWQ0CBAgQIECAAAECBDIREHgyYVeUAAECBAgQIECAAIE0BASeNJTV&#10;IECAAAECBAgQIEAgE4G6kZGRTAqfUHTg2Ue++7OjUdR4zR133dQcRQPPPbJ14V0bri413Nn9wL6r&#10;7ljwwj9En7rrxvD+SY9df//A3iUbw4nFB1H3A0/3x61LPUfRru4HnkpemvjiLDKE/vdetXHDsrjL&#10;iY9nsYSuCBAgQIAAAQIECBA4vUClBJ4QbwpJpvhg4dZCSln0sY2r33rkuy+FJBRFl99SDDzJu42N&#10;jUfnfWTjkr1jLQvpaHLguSV6+oWF7XfddEn8+gsL7kjC0lgICSnrH6JbP/JWV5x/Gq+9466lux7p&#10;CrGr8Zr2u5qff+Cp/UkmCq+fZDwbbxgYa79sT2Gci27ZeNXeYqAqPA7hp/hK3NUp09rpV0wLAgQI&#10;ECBAgAABAgRmLJDeJW3vvPPOKUb15uGjuYXxvk3zjXfddWP07D/nr2nfuLH9mvw//+MLr0Xx448t&#10;Kp1+uPDuXdflomh4QstnB04skB/IN16x7JL4jWVLFh09/GapSf9TD4Tjuz+b95Gb3txb2O05+tqu&#10;gTffOhonljggFeJWGEP02gv/OD6eZw8nESi83jg0MLF988IwnnDkBw7Fp96yceMd1+ZfeG44fm3n&#10;eIkZL42GBAgQIECAAAECBKpQ4HhypDaxNHZ4tm/f3tPT09TUtGDBgvr6+rq6urHpnX/++Z/+9KfD&#10;08Hnu7ZEa9pvaEoefHTx/p9EH29fGW3revLt5mjgwvB4oKfztSUb5u0Yfzd+5bK2o6+WWobzVzZF&#10;Ud/mzh3zNoSuwoN9V66OenfMX9++snn89dCkp3Pfko61zc93dQ8t77hyX+h54p+ro62hh+VD3XE/&#10;H+4bH0M8nuijlx/4SSgVvx6tufZI92tLkva3JGNeEz25Jfr48iObiv1viT7UsOuNJauirWMlbm0N&#10;8+3u7k5zmVP7PClEgAABAgQIECBA4GQC4Qvw6OjoW2+9NTQ0tG7duhUrVqRglUbguf/++++9995c&#10;rrABcrJjcFtX9+58eLdldcfa1j09nb0H4yerOtZGxcfRotVJ4FkTosjW/ih0mG9M4spYy6VJ5wPb&#10;ujYlPeXaNoQIVOqq+DRuUQw8rVEoWsgnW0OxuNbS8FZ4nGtb3970k85QJe5m2Yb2BdvHqlx/OMlm&#10;hcDT3rR9Uvt4UA3XhpQVd5jMZcm+OFyFP8dKpLCsShAgQIAAAQIECBCoXIF8Pv+1r33tS1/6UgpD&#10;LHvgCVey/e3f/u3dd989m5OZGIcKIacMR7JBFCJQGbrWJQECBAgQIECAAIHaFvjWt771+c9/PgWD&#10;sgeeMIdHHnnkD/7gD1KYjBIECBAgQIAAAQIECMwJge9973t33XVXCkNN40cLwn07KcxECQIECBAg&#10;QIAAAQIE5opAahkhjcAz8VcK5soCGCcBAgQIECBAgAABAuUTSC0jpBF4ysekZwIECBAgQIAAAQIE&#10;CJxCQODx8SBAgAABAgQIECBAoGoFBJ6qXVoTI0CAAAECBAgQIEAg08DT3/vYzmMT1+DYzse+mByF&#10;10tPew8UGvX3Ft7tTf55HAcBAgQIECBAgAABAgROLZBp4DlhaIcPX/aZ++Lj9qsvjvI7N+9d+rnw&#10;5N7527eGyHNs5//3xvp7w9P1b/x/k3OSRSZAgAABAgQIECBAgMB0AhUVeI4NHXrmO4UNnnwy2Evm&#10;XRz+zM277NDQsejwkWjplbnw9Mql0ZHDlpMAAQIECBAgQIAAAQKnE6iowHP4yO6b4x2ee5fueSLZ&#10;w4lzThTlh9443TS8T4AAAQIECBAgQIAAgRMFKirwLF5136rFhS2d+M+rb71qz9fDfs8TRy67xNoR&#10;IECAAAECBAgQIEDgjAUqKfDkdz72eLKxE7Z04ovZDrxYuIfnE/PfiMLTBfOjPa+FS93yr+2J5i84&#10;45k6gQABAgQIECBAgACBmhPIOPD0bYq3cOIj/CzB2JbON45cvzrs9CxeUdjhKT69+OrfuWzTN8LT&#10;PUs/EX7TwEGAAAECBAgQIECAAIHTCNSNjIyUG+nRRx+97bbbyl1F/wQIECBAgAABAgQIzBWBxx9/&#10;/M4770xhtBnv8KQwQyUIECBAgAABAgQIEKhZAYGnZpfexAkQIECAAAECBAhUv4DAU/1rbIYECBAg&#10;QIAAAQIEalZA4KnZpTdxAgQIECBAgAABAtUvkEbgOX78ePVDmiEBAgQIECBAgAABAjMWSC0jpBF4&#10;RkdHZzxxDQkQIECAAAECBAgQqH6B1DJC2QPPO++886tf/ar6V8wMCRAgQIAAAQIECBCYscDAwMCM&#10;255Tw7IHngsuuKC/vz+fz5/TMJ1MgAABAgQIECBAgEC1CIR08Mtf/jKd2aTxD49u3769p6enqalp&#10;wYIF9fX1dXV1Y3MLj1O7ei8d0BlWqdmJz9BHMwIECBAgQIAAgeoTCN/8w5Vsb7311tDQ0Lp161as&#10;WJHCHNMIPClMQwkCBAgQIECAAAECBAicKFD2S9qgEyBAgAABAgQIECBAICsBgScreXUJECBAgAAB&#10;AgQIECi7gMBTdmIFCBAgQIAAAQIECBDISkDgyUpeXQIECBAgQIAAAQIEyi4g8JSdWAECBAgQIECA&#10;AAECBLISEHiykleXAAECBAgQIECAAIGyCwg8ZSdWgAABAgQIECBAgACBrAQEnqzk1SVAgAABAgQI&#10;ECBAoOwCAk/ZiRUgQIAAAQIECBAgQCArAYEnK3l1CRAgQIAAAQIECBAou4DAU3ZiBQgQIECAAAEC&#10;BAgQyEpA4MlKXl0CBAgQIECAAAECBMouIPCUnVgBAgQIECBAgAABAgSyEhB4spJXlwABAgQIECBA&#10;gACBsgsIPGUnVoAAAQIECBAgQIAAgawEBJ6s5NUlQIAAAQIECBAgQKDsAgJP2YkVIECAAAECBAgQ&#10;IEAgKwGBJyt5dQkQIECAAAECBAgQKLtA3cjISNmLzKDAwHOP/EP0qbtubC49eLP7gaf64xMbr2m/&#10;66ZL4ke7/v6Bp/YX+hp/cQZ9z7DJru4H9l61ccOypHmotXfJxg1Xz/BczQgQIECAAAECBAgQqESB&#10;Cg08Hzn83RcW3BHyT7Sz+4F/XnjHXTc1TwghSSj63Ste++HPjkbR5bdsXHfps498NzxuvPaOT0X/&#10;8N2XwqvJ6zcMPNIVNwmv37V0V+FxFC26ZePqgVL7uxZufeDpEKxCgvrIW12FiBUabIjiwHPHwn+O&#10;u01KFHKQgwABAgQIECBAgACBuSSQ3iVthw8fnjHM4YGhxiuWhowTRVdftejoW2+Wzux/+oFwfPel&#10;3EeWHnw9iS/R/r27ojffOhot+tjGOCAl8WbjxlsW7d/7xPM/y31sY3ice2nrrviNa+7YeMc1jfmB&#10;QxPaX7qwMe6lUCNEnY13XJt/4bmB+LX8rrESMx65hgQIECBAgAABAgQInErgveRIzSiNHZ4f/OAH&#10;L7/8cktLy4UXXlhfX19XVzc2vfPPP//Tn/50eDr4fFf30PKOW1vDgy3RmuVD3TvmbWi/oSna09P5&#10;0vwN7Suboqhvc+e+KzvWNm/r2nRk+fr5O56M1nw82hL+bG/a3rlvyapo60vzb7n8wFNxP1FP576L&#10;Fx08Ftov7QuPlxTat7f2he4/vvzIpmL7f9W4+40rO5a8FnpeHfXuWxK6Lw1gX3Pb8M+LJdrbV4ZB&#10;PvPMM2+99VZqa6MQAQIECBAgQIAAgWoSOH78+Ojo6LFjx4aGhq677rpPfvKTKcwujcDzF3/xF5/9&#10;7Gdzudwp5xNiydaDcYuW1R1rW6Oxp7m29e0rk82eYuBZGqejLdFHF+9/anc+yi2Lc1F4a2t//HhN&#10;tKV7Vz5uvWh1x0cHuzaFJkmbD/d1jQee9qafTGofj+3yDzXs+unYAKI4XG2Y/1L3WIkUFkMJAgQI&#10;ECBAgAABArUgkM/nv/rVr375y19OYbJlDzyHDh3q7u6+6667UphMKFHYIIq3hhwECBAgQIAAAQIE&#10;CFSqwLe+9a3Pf/7zKYyu7PfwXHLJJeFKthRmUijRdEO7tJOatkIECBAgQIAAAQIEzk6guTm5iKv8&#10;R9kDT5hCuG+n/BNRgQABAgQIECBAgACBOSOQWkZII/BM/JWCObMCBkqAAAECBAgQIECAQNkEUssI&#10;aQSesinpmAABAgQIECBAgAABAqcSEHh8PggQIECAAAECBAgQqFoBgSfdpe3v/eLWA+mWVI0AAQIE&#10;CBAgQIBA7QpkHHgObP1i8Zg+BhzofXznsXKvTn/vYzMocmznY739pxxKfudjX3xsZ/KPAJ3sOPCL&#10;N9YvXxy/Wyg6XenTFwqnh1qnCE4hVo0dJwc8li87bbmXTv8ECBAgQIAAAQIETi2QaeDp7/1O9Jn7&#10;kuMz0fZTR4UyLuSiVbdfffG593/sX/ZcdtNle/7lVCli8erbr574769OV/riq29ftehch9O6/nMF&#10;2M9dtefr00aj/t7N/3KuVZxPgAABAgQIECBAoMIF6u+///5yD/Hll19ua2ubpkpd/s2X37mi7dLf&#10;iKLG9y+79ILQJGzp7G8Kr4QdjB//etn7o/17drz4eHf3c8+d98Eb398Yhd2P//JQ93N15533Qr7Y&#10;7Kvh+XPP1X0gfjtsmGz5cffjhz9w43k/++I3/y68PrDwurj/A72Fp1P6ee7NhSuWXTrQ+9j+pmWX&#10;vrvz8f/y0ONxmzcXXrcsHlThKJ575LzmhkXL3t9Y6qrY89i0Dvz4odEr/uiK0d5fxgMLI53SW9h1&#10;KQ0hHmt+/+63L1v27o8nlz4vvFUfpv7usvfni+0nDyYKe2JxN/mo+eLF8WgKTwsTiQGTo9B5MoXf&#10;uPSKhS/0/brt/Y2TBtC0f8t3e7duj1VLhQrCwbDU40SEcn9G9E+AAAECBAgQIFBbAnv27LnmmmtS&#10;mHOmgeeCS5ctPvQ/JiaW6Oj+Pe9cFgLDrw/t/uWFceB5fPTq+/7o92/8wP4tIQj9+sXe3IY/uX1N&#10;/f6/67/wd9suffPHz+XW3XP7J268Lv+jOCRE+7t/HZr/dv3OH73xu/eE025sfOV/xGHm7f3Pzb85&#10;9LNi4Y/3hBx1NIST5Onx53b8etmCoSQeRBcvXrPmEzfeuGLh7teOhyxR0D9W6qpxsHtowY1N+6f0&#10;XMpF/T/7u3lX/P77F583+FBffUgO7x7ac2TpnWFsHzicRKB365rWfGLNjTfe+IG6Hw8tWHbpO0km&#10;ufCN+M/ffO25/PXJcOOq7x7a/caFy877xY+vTKY2IXrFV7L96JdJy8bD3Ufm37hgf/FpmGdPEhRP&#10;CDxxf3veuLDt/fWTBrD86ubz3rxyw79e8mbvN4diiiD8zZ+dd+P7j740Xd0UPolKECBAgAABAgQI&#10;1JJAaoEn00vawormrr69cOXVgu3T30jTNn9BvPAL5kdHDueH3rhkXnzx2aIrbk7CyNChvk3fiO9W&#10;+fqmvjeOxNeStS6Imx8+3PfMw8ldLA8/03f4cNy22E/yIQr93HRFfCdNqL46uaMmPi6O/uWx+JRv&#10;bOqb8FELZ89Pss+CBa3T95w0PvCLZ6JnvxPO/s6z0TO/KPwswWXzJly9dnHucOHGmtBg6pG7+voo&#10;PveLE24BWrx86Z5kapN+5ODokTCO+PTG+fFojh7pS4qGXp/ZfSSZ54nH4SNRbDj9AMYoosVX3PTG&#10;UD6avu70PXuVAAECBAgQIECAQKULZBl4wvVpYyHn4vmXTaIKX+ULz4vf45Nv7bl5lx0aimNN+Joe&#10;v3fxvEta199buFflvon34YRwcvPdxdfvG480pQqhn2dfT0LJhB9FCPe0RLfG59ydhKnSEfLFkaPx&#10;kxCiwp/T95zfuf1Q6aaZ+z63/lCh84lHuMLt9SuSZLd+uov7Fq9ORnv3hFuAilFwcm+N88M44n4L&#10;PiH23FS8Ceq++1aNRbdJlftffyZOiScZwASK159NEtq0dSv9Y2x8BAgQIECAAAECBKYXyPKStnB7&#10;yfHerxdum3nu1yv++KZFvxE1hkvC/mu4KeXXF7bG96hE+wf6+uJ7eHZc+fu3L2lsbHrvua+He3bC&#10;HSxR84faLm1ecPy5byT38BRuzomK9678xqWN+79ZvGMmuQfm7clXyi1+/wcL7yfdFs5acsHhpPJz&#10;8668+VDd2OVhY129fVFruIdnyZIpPccXkR179blXmz66vHhB2W9c/N6PnznU0jz4VriQrLF4kd6i&#10;+e/9+L/GIz1y2bLo7YvimU24pO2VxwrX9SXD+c3CJW0vFW6l2R6t2vC7YzcUXXBp478kAy/4fPhD&#10;xafjdysly5zf3/3d7yYqMezn/vWHfiOKRzVpAI353d95+PAHf3/VihLF3X/0242le4Sm1PXXhwAB&#10;AgQIECBAgMCsCqR2SVvdyMjIrI58ms4effTR2267bTaqhA2ZoRW3XX1x+EmDJ6Jbw4PZ6FQfBAgQ&#10;IECAAAECBAikLPD444/feeedKRTN8pK2M5/e4hXhR5aT22wu+x1p58z9nEGAAAECBAgQIECgxgTm&#10;VuCJwr9RU7g159z/pZoaW2jTJUCAAAECBAgQIFCLAnMs8NTiEpkzAQIECBAgQIAAAQJnKyDwnK2c&#10;8wgQIECAAAECBAgQqHiBNALP8ePHK97BAAkQIECAAAECBAgQSE8gtYyQRuAZHR1NT04lAgQIECBA&#10;gAABAgQqXiC1jFD2wHPo0KG333674sENkAABAgQIECBAgACB9AQGBgbSKVb2wHPJJZf09/fn8/l0&#10;5qMKAQIECBAgQIAAAQIVLhDSwS9/+ct0BpnGPzz6gx/84OWXX25pabnwwgvr6+vr6urG5hYep3b1&#10;3rmDvu9973v33XfPvR89ECBAgAABAgQIEKhBgfDNP1zJduzYsaGhoY985COf+MQnUkBII/CkMA0l&#10;CBAgQIAAAQIECBAgcKJA2S9pg06AAAECBAgQIECAAIGsBASerOTVJUCAAAECBAgQIECg7AICT9mJ&#10;FSBAgAABAgQIECBAICsBgScreXUJECBAgAABAgQIECi7gMBTdmIFCBAgQIAAAQIECBDISkDgyUpe&#10;XQIECBAgQIAAAQIEyi4g8JSdWAECBAgQIECAAAECBLISEHiykleXAAECBAgQIECAAIGyCwg8ZSdW&#10;gAABAgQIECBAgACBrAQEnqzk1SVAgAABAgQIECBAoOwCAk/ZiRUgQIAAAQIECBAgQCArAYEnK3l1&#10;CRAgQIAAAQIECBAou4DAU3ZiBQgQIECAAAECBAgQyEpA4MlKXl0CBAgQIECAAAECBMouIPCUnVgB&#10;AgQIECBAgAABAgSyEhB4spJXlwABAgQIECBAgACBsgsIPGUnVoAAAQIECBAgQIAAgawEBJ6s5NUl&#10;QIAAAQIECBAgQKDsAgJP2YkVIECAAAECBAgQIEAgKwGBJyt5dQkQIECAAAECBAgQKLuAwFN2YgUI&#10;ECBAgAABAgQIEMhKQODJSl5dAgQIECBAgAABAgTKLiDwlJ1YAQIECBAgQIAAAQIEshKoGxkZyap2&#10;ynXffflnR7/+/7793LPH3357rHTdhRdeeONNjZ/7P97329ekPB7lCBAgQIAAAQIECBAot8AcDTwv&#10;fuU/R//p/1oxc52Qdt783/+3iVFn4rkh9lz6/R/IPDP31JIAAQIECBAgQIDAnBBI45K2Q4/9+6tK&#10;x79/7NC5uxx67IHOM+wl7O2cLO2EnsJbocF4l7969Yf/7Ut/8ZXv7frVGZbRnAABAgQIECBAgACB&#10;ShJII/DE8/13XXvD8exfRX/67Rff+F4hAMXh54WvFKLQV16I4lz0n18MbV/8z8lbpWbhrcKL8fHv&#10;vncoevHbf/pM9FB7aFOKUv/+e2+EJoe+9+/ifqY9wpVs072+pul//rDpk/E7Exvs+u73ov/9T79w&#10;76Wbvv3TSlosYyFAgAABAgQIECBA4MwE0go8U0d18189u/e/3d7/lTtfDQ/2PtrR+a3vRat+7+aH&#10;/vHF6MV/fOjm31sVfe///rMPPVp869Ab33tg71/17t3bddWfffuFFf/2SzeHBPXfVj19359+KASp&#10;3i9Ff/adkJQu+YOH9v6nj0w//+m2d9Y0PfXQRcM/GPpRfMqEBof2vXbp4gVRdNGy344OzMKG1Jmt&#10;iNYECBAgQIAAAQIECMyaQFqB56H2eH/mpj+LvvRvV8SD/9CHL4uiN155tfDgI/+649mf91/2sd+7&#10;6dVXXnjl1Zt+72PhxSjqvPOqq+7sjMJb/T9/Jpnyiv9rQqQJL970wUUh6ISktPeVmSST8698f0ku&#10;STtvfuXgHX8zzY82LLg0N2vCOiJAgAABAgQIECBAIDOBtAJP4ZK2vWFX55LxuV724Q9Fr74SrkZ7&#10;4R874+hyycc+Ff3ZnX8WfepjhUYdyQ5PFN5a9MGbQ+wZu9qt0EXpxUO9P3zmqg9P6Pdkmv+pefMP&#10;f+tzvx1deVvzKdJOdMni6JWBuI9Dbx5rvCCzpVGYAAECBAgQIECAAIFzFUgr8Ew/znBxWvRnN8Xb&#10;OB3/4Q9CYon3aqJwPVv88A/+Q0eyw/PqX/0/f3DJZX+w8d91hk2i9oc6Nt5+ySVXfii+h6f3Y4UX&#10;V/1p9FefWXHqe3iS+l95497/WX/v9xd1fe03T7a3k7T7V5++/Ht/9Xff++b3ot//3cZzFXY+AQIE&#10;CBAgQIAAAQKZCVTYz1KHHyq46ecb9/6nEF9m9+hf+uHiXTqf/Opv3fnK4L+deiVb+GXqRXtemd2i&#10;eiNAgAABAgQIECBAIFuBbHd4Js89/GLb+E0+s8wS/nXRYo8/+j9/eULaCW+NN5jlyrojQIAAAQIE&#10;CBAgQCAzgQrb4Smbg394tGy0OiZAgAABAgQIECBQuQKVtMNTTqX3/fY1l37/B7/5yd8Ll65NrBOe&#10;hhfDW6FBOevrmwABAgQIECBAgACBDARqZYcnA1olCRAgQIAAAQIECBDIWqBWdniydlafAAECBAgQ&#10;IECAAIEMBASeDNCVJECAAAECBAgQIEAgHQGBJx1nVQgQIECAAAECBAgQyEBA4MkAXUkCBAgQIECA&#10;AAECBNIREHjScVaFAAECBAgQIECAAIEMBASeDNCVJECAAAECBAgQIEAgHQGBJx1nVQgQIECAAAEC&#10;BAgQyEBA4MkAXUkCBAgQIECAAAECBNIREHjScVaFAAECBAgQIECAAIEMBASeDNCVJECAAAECBAgQ&#10;IEAgHQGBJx1nVQgQIECAAAECBAgQyEBA4MkAXUkCBAgQIECAAAECBNIREHjScVaFAAECBAgQIECA&#10;AIEMBASeDNCVJECAAAECBAgQIEAgHQGBJx1nVQgQIECAAAECBAgQyEBA4MkAXUkCBAgQIECAAAEC&#10;BNIREHjScVaFAAECBAgQIECAAIEMBASeDNCVJECAAAECBAgQIEAgHQGBJx1nVQgQIECAAAECBAgQ&#10;yEBA4MkAXUkCBAgQIECAAAECBNIREHjScVaFAAECBAgQIECAAIEMBASeDNCVJECAAAECBAgQIEAg&#10;HQGBJx1nVQgQIECAAAECBAgQyEAgpcDz3nvvvfTSSxnMT0kCBAgQIECAAAECBCpJYO/eva+//npq&#10;I6obGRkpd7Ef/ehHTz/9dHNy1NfX19XVjVUMj48fP17uAVRl/+iqcllNigABAgQIECBQxQLhm//o&#10;6OjAwEA+n1+3bt2KFStSmGzZA0+Y0pe//OU/+ZM/yeVyKcxHCQIECBAgQIAAAQIEKlwgBJ6//uu/&#10;/sIXvpDCONO4pK2pqUnaSWEtlSBAgAABAgQIECAwJwRCOmhsbExnqGUPPOEatosvvjidyahCgAAB&#10;AgQIECBAgMCcEAh3u6QzzrIHnjCNkHnSmYwqBAgQIECAAAECBAjMCYHUMkIagWfirxTMCX2DJECA&#10;AAECBAgQIECgrAKpZYQ0Ak9ZpXROgAABAgQIECBAgACBkwkIPD4bBAgQIECAAAECBAhUrYDAU7VL&#10;a2IECBAgQIAAAQIECFRI4Bnc1tVZPLq2DZ77suzp6ZyVfuKRjI+t6/lZGNpZTK5vc0/fWZzmFAIE&#10;CBAgQIAAAQI1L1ARgadvc/fuqG1DR3ysbtzdvfmcv94vXdvRvrJpNlY3Hlvj6sLQGnZ19+yZjU7P&#10;qI89PVv7z+gEjQkQIECAAAECBAgQKArUjYyMlBvj0Ucfve22205RJWzHzF/fvrLwS9wD27o2HVne&#10;sbb5+a7u/VEun29Y1XH94a7uXfkoCv9CUT66fEP7DdG2ru7d4YUoalnVsXZp2ITpPhC3DS+1rO5Y&#10;2xp2eF6avyFknri3YsPwerS5sxQeWtqWDe8Ofeba4maho3BK78G4x0WrO25tLY22r6dzx/jYxuZw&#10;QuO+Us/TjyfsE4XpJFNoi2c6NuCG1evn75gwwtYorjhcmEo8tta+4kzDvK4fLDweG3O5V07/BAgQ&#10;IECAAAECBMoj8Pjjj995553l6XtSrxWxwzM8daLDgwOFlxav6Qh5pm/7rnwIEh0dyxuSkBNFTSvb&#10;4z2XDctyB18rbQddHtqubokO7puwCTP4yoF8iAdx27XFEBPyTMeGttzBA9GajvVtufyBvlAr5KLe&#10;4bb18TZOS//W8W2cgcETxjZN4xBmth5NqqxqOdhbuvwsHk9caEe4EG5g25ZdDfE+0aqG3U+WrtmL&#10;G6xtbS5OJbQsjTzfcG1HaWxNK69tKaS45ue3FPaawibYlowurkvhE6kEAQIECBAgQIAAgVkUqIjA&#10;0zB1Qg1Nhd2exqZ47yVOHbn58SvN83PFpiFjhHt+kj2T4tGwILQdb1AMRjcsb8nv7o5vD+raVgxR&#10;E9o3NxVLDxzJR4WirUsWRcOHS/fqjDWYOMITGg8M5YtDXbqkJSqmtWQ8TU2NUX5oIIpPObg1jCJs&#10;IuWPFAaSNAhH4R6h4oZV8koy2RNKx1X64z7CJlXcp4MAAQIECBAgQIAAgdMJVETgWbIoX9r3GNz2&#10;5O78oiVjl5TF44+/+hdSQpwb4mNPT/f+xWFHJezwnG6CrWuTraCwlVPMGdOeEAelQlDp29c/FkXC&#10;05B/8rt/UthEChebdcabPyc0bp6Xi44OxiFpz76DxeAUJVtPg4NHo9y85uSUsEtTOEp7TYVON3cf&#10;uDyeStvJplIKcXGVeHsqOcYvujsdgPcJECBAgAABAgQI1LBARQSe1ls3tEWFfZjk1wumfptvvT5c&#10;utYbNmn2RYVUEDZSkn2bLfujYtI42RKGm20K3eZbliw9+To3r1yzLNq9Kd4+Obho9doJLeOxHY33&#10;VcbfOqFx0w1riuPvPdiyqphnckd3FKaz5oamqHnl8kXJDk+YxOSr0VqvbMnviqdyIJqwszRxpHHe&#10;C+f2DITdqmSH58Tdqhr+AJs6AQIECBAgQIAAgVMJVMSPFpxuieJb/I9cW/xxguTB6c7I+P2xAWc8&#10;DuUJECBAgAABAgQIVKZAbf1owenWoKn18mSHJ9kwub7S087pZuN9AgQIECBAgAABAgTSEpgTOzxp&#10;YahDgAABAgQIECBAgEAqAnZ4UmFWhAABAgQIECBAgACBqhaoiB8tqGphkyNAgAABAgQIECBAIDOB&#10;NALP8ePHM5ufwgQIECBAgAABAgQIVJ5AahkhjcAzOjpaecJGRIAAAQIECBAgQIBAZgKpZYSyB54w&#10;k2PHjmUGqTABAgQIECBAgAABApUnMDAwkM6gyh54wjTeeuutfD6fznxUIUCAAAECBAgQIECgwgVC&#10;OhgaGkpnkGn8LPUTTzzx1FNPNSdHfX19XV3d2NzC49Su3ksHNLUq6FKjVogAAQIECBAgQGBWBMI3&#10;/3D9V9jbCYFn3bp1K1asmJVuT91JGoEnhWkoQYAAAQIECBAgQIAAgRMF0rikjTsBAgQIECBAgAAB&#10;AgQyERB4MmFXlAABAgQIECBAgACBNAQEnjSU1SBAgAABAgQIECBAIBMBgScTdkUJECBAgAABAgQI&#10;EEhDQOBJQ1kNAgQIECBAgAABAgQyERB4MmFXlAABAgQIECBAgACBNAQEnjSU1SBAgAABAgQIECBA&#10;IBMBgScTdkUJECBAgAABAgQIEEhDQOBJQ1kNAgQIECBAgAABAgQyERB4MmFXlAABAgQIECBAgACB&#10;NAQEnjSU1SBAgAABAgQIECBAIBMBgScTdkUJECBAgAABAgQIEEhDQOBJQ1kNAgQIECBAgAABAgQy&#10;ERB4MmFXlAABAgQIECBAgACBNAQEnjSU1SBAgAABAgQIECBAIBMBgScTdkUJECBAgAABAgQIEEhD&#10;QOBJQ1kNAgQIECBAgAABAgQyERB4MmFXlAABAgQIECBAgACBNAQEnjSU1SBAgAABAgQIECBAIBMB&#10;gScTdkUJECBAgAABAgQIEEhDQOBJQ1kNAgQIECBAgAABAgQyEUgv8LzzzjuZzFBRAgQIECBAgAAB&#10;AgQqR+B4cqQ2nrqRkZFyF9u+fXtPT8/8+fMvuuiiKbXq6+tHR0fLPYA0+7/wwgvffvvtNCuqRYAA&#10;AQIECBAgQGAOCfzqV7/K5/Pr1q1bsWJFCsNOI/Dcf//99957by6XS2E+ShAgQIAAAQIECBAgUOEC&#10;IfB87Wtf+9KXvpTCOMt+SVu4kq2lpUXaSWEtlSBAgAABAgQIECAwJwRCOmhqakpnqGUPPBdccMF5&#10;55W9SjpYqhAgQIAAAQIECBAgMCsCqe2IiCKzsl46IUCAAAECBAgQIECgEgUEnkpcFWMiQIAAAQIE&#10;CBAgQGBWBASeWWHUCQECBAgQIECAAAEClSgg8FTiqhgTAQIECBAgQIAAAQKzIiDwzAqjTggQIECA&#10;AAECBAgQqEQBgacSV8WYCBAgQIAAAQIECBCYFQGBZ1YYdUKAAAECBAgQIECAQCUKVETg2dbVOXZ0&#10;PT84Y6e+ns7Onj0zaT64bfO20/Ub91Y4in3u6ensOu1ZM6muDQECBAgQIECAAAEC2QhUROAJU88t&#10;29ARjvVt0a4t2wZm2WLw+S27j566z8FtXVuHS2MY7u2a9THM8pR0R4AAAQIECBAgQIDADAQqJfAU&#10;hzpwJB81NDVHg893dXZ1hY2feLNloLQDVNpv6ducbMR07RhOTosbb+6b+CAKmzOFJvF+Ud/2Xfko&#10;v7s7Pj0Em+I7kyLNQN+BfMvyG5ri7ppXtne0r2wexyuWK/VW2laKuyr0XyyWjMFBgAABAgQIECBA&#10;gEDlCFRK4Mnv6o6DSO/B3LLrW4s8i9d0dKxd2tezaXfDqrD7s6Et2r0lBIyBbTv6c23rOzo+vvgk&#10;jn09vQdbwinxftH2vqj1+mW5KNe2oX3lwObu3Y2r476WRbufnHC5Why0Tnq03hpvPnWsasnv7xtM&#10;ejv4Wl9Uykh9mwtbQxvajm6d2fV1lbP6RkKAAAECBAgQIECgygUqJfAUL2nr6GgvbLOEo7EpfjQw&#10;OBzl5sf7LU2tl+fyQwNRaRcoam5qmHZ1xk6J92rWluJTaDo4eDTKzUv6+vDiXP7I+KVzzfNzp1jo&#10;wn5R78FCk/jc/n3bXjmQX7SkNekzSWvdu/PR8OHT3ShU5R8n0yNAgAABAgQIECBQWQKVEnhOqhKn&#10;mkI0Gezbn4/jShxOhgfDK3GwKR1HB0PUGBhK9mnGTomvhYvvxmlaUEhGTU2NURyZQl8hrhRiVOFo&#10;bl2cO7ij8HsJpbOKb4WnvVG8K7SqZWLj3bvyLVeGMBX3OU1aq6xVNhoCBAgQIECAAAECNSpQ8YEn&#10;al27quVgb9hh6d4dta0J+z/NK9eEC9I2dXY+eaCwaMl2ze6wybLjaGGfpnTKpt3RsjXx3TghIyX3&#10;8DTfurqlf2vc166o7eMrS3tJcR8r21c3FC6rGztrQhaKz3lpuLQpFO81RVHLkqVJsY+GC+eSEzt7&#10;3MRTo3+NTJsAAQIECBAgQKBSBepGRkbKPbYHH3zw7rvvLncV/RMgQIAAAQIECBAgMFcEHn744Xvu&#10;uSeF0Vb+Dk8KCEoQIECAAAECBAgQIFCdAgJPda6rWREgQIAAAQIECBAgEAQEHh8DAgQIECBAgAAB&#10;AgSqVkDgqdqlNTECBAgQIECAAAECBAQenwECBAgQIECAAAECBKpWQOCp2qU1MQIECBAgQIAAAQIE&#10;BB6fAQIECBAgQIAAAQIEqlZA4KnapTUxAgQIECBAgAABAgQEHp8BAgQIECBAgAABAgSqVkDgqdql&#10;NTECBAgQIECAAAECBAQenwECBAgQIECAAAECBKpWQOCp2qU1MQIECBAgQIAAAQIEBB6fAQIECBAg&#10;QIAAAQIEqlZA4KnapTUxAgQIECBAgAABAgQEHp8BAgQIECBAgAABAgSqVkDgqdqlNTECBAgQIECA&#10;AAECBAQenwECBAgQIECAAAECBKpWQOCp2qU1MQIECBAgQIAAAQIEBB6fAQIECBAgQIAAAQIEqlZA&#10;4KnapTUxAgQIECBAgAABAgQEHp8BAgQIECBAgAABAgSqVkDgqdqlNTECBAgQIECAAAECBAQenwEC&#10;BAgQIECAAAECBKpWQOCp2qU1MQIECBAgQIAAAQIEBB6fAQIECBAgQIAAAQIEqlZA4KnapTUxAgQI&#10;ECBAgAABAgQEHp8BAgQIECBAgAABAgSqVkDgqdqlNTECBAgQIECAAAECBMoeeN5555333nsPNAEC&#10;BAgQIECAAAECBMYE8vl8OhplDzwXXHDBwYMHU5tPOmqqECBAgAABAgQIECBw1gIhHQwMDJz16Wd0&#10;Yt3IyMgZnXAWjbdv397T0zN//vyLLrpoyun19fWjo6Nn0WfFnnLhhRe+/fbbFTs8AyNAgAABAgQI&#10;ECCQrcCvfvWrEHjWrVu3YsWKFEaSRuBJYRpKECBAgAABAgQIECBA4ESBsl/SBp0AAQIECBAgQIAA&#10;AQJZCQg8WcmrS4AAAQIECBAgQIBA2QUEnrITK0CAAAECBAgQIECAQFYCAk9W8uoSIECAAAECBAgQ&#10;IFB2AYGn7MQKECBAgAABAgQIECCQlYDAk5W8ugQIECBAgAABAgQIlF1A4Ck7sQIECBAgQIAAAQIE&#10;CGQlIPBkJa8uAQIECBAgQIAAAQJlFxB4yk6sAAECBAgQIECAAAECWQkIPFnJq0uAAAECBAgQIECA&#10;QNkFBJ6yEytAgAABAgQIECBAgEBWAgJPVvLqEiBAgAABAgQIECBQdgGBp+zEChAgQIAAAQIECBAg&#10;kJWAwJOVvLoECBAgQIAAAQIECJRdQOApO7ECBAgQIECAAAECBAhkJSDwZCWvLgECBAgQIECAAAEC&#10;ZRcQeMpOrAABAgQIECBAgAABAlkJCDxZyatLgAABAgQIECBAgEDZBQSeshMrQIAAAQIECBAgQIBA&#10;VgICT1by6hIgQIAAAQIECBAgUHYBgafsxAoQIECAAAECBAgQIJCVQEqB5/jx44cOHcpqkuoSIECA&#10;AAECBAgQIFAhAocPH87n86kNpm5kZKTcxV588cXvf//7CxYsaGhomFKrvr5+dHS03AM4df/ve9/7&#10;3n333WzHoDoBAgQIECBAgACBGhEYHh4+evTonXfeuXTp0hSmXPbAE/Z2/vIv//Kzn/1sLpdLYT5K&#10;ECBAgAABAgQIECBQ4QJhh+cb3/hGiAkpjDONS9qampqknRTWUgkCBAgQIECAAAECc0IgpIPGxsZ0&#10;hlr2wFNXVxeuGUtnMqoQIECAAAECBAgQIDAnBFLbESl74JkT3AZJgAABAgQIECBAgEBVCgg8Vbms&#10;JkWAAAECBAgQIECAQCwg8PgcECBAgAABAgQIECBQtQICT9UurYkRIECAAAECBAgQICDw+AwQIECA&#10;AAECBAgQIFC1AgJP1S6tiREgQIAAAQIECBAgIPD4DBAgQIAAAQIECBAgULUCFRF4tnV19uw5JfGe&#10;ns7Onr5o8PQtJ3UTt+96frBqV8/ECBAgQIAAAQIECBA4pUBFBJ4Zr1HTyvaOtUtn3FxDAgQIECBA&#10;gAABAgRqW6D+/vvvL7fACy+8sGLFilNU2b/zp2//1nUfbu7r6Xzyp6/+0z/9009/+urbV1x9+UVR&#10;eGXTs+HZkbpf//o33n/dwr1dj/6sPrSMBp/vevSHod1P37goftq3uXPTM+HZT199Jz6v9G7/Oxf8&#10;Opq3NO4p7BHFPf30p29efN2HmuOnSamdSftyC+ifAAECBAgQIECAAIGJAjt27PjoRz+agkml7fDk&#10;G67t6Fjflssf6BsIqWbHwVzbho6ONZdPphjYtmVX1La+o2NVy8GXtoVL1lpv7YiPVS35/X2DUd/2&#10;XfmWVeH58oZ8cuLAtq7e4bh9x+qW/q3Fy+fyDcs7OtpvaEpBWQkCBAgQIECAAAECBDIRqLTAk5vf&#10;HEXNTQ2FnDKUjxqbQiJpWlB4oXQMHMlHDU2h5dK1He0r48gS3+TT2dl7MDltcDhK+oma5+cKHZXa&#10;R61LFkXDh5O7egpNHAQIECBAgAABAgQIVK9ApQWeSdLN83LR0cGQTgYPD09+IwSZ4cGBQs7p6Ys3&#10;cKLVyQ5P3CzOS/kj4d0k6CSvlNpHffv6o4YFdnWq9xNtZgQIECBAgAABAgQmCFR04Gm6YU1btLu7&#10;s3PL/smL1rxyzbJo96Z4S6dl1drW5tbFuYNbww7PS8O5OOm0rg2XuvWG5zuGCzs8Y+07tx5ctNrP&#10;HvgrQIAAAQIECBAgQKBGBOpGRkbKPdUHH3zw7rvvLncV/RMgQIAAAQIECBAgMFcEHn744XvuuSeF&#10;0Vb0Dk8K81eCAAECBAgQIECAAIEqFhB4qnhxTY0AAQIECBAgQIBArQsIPLX+CTB/AgQIECBAgAAB&#10;AlUsIPBU8eKaGgECBAgQIECAAIFaFxB4av0TYP4ECBAgQIAAAQIEqlhA4KnixTU1AgQIECBAgAAB&#10;ArUuIPDU+ifA/AkQIECAAAECBAhUsYDAU8WLa2oECBAgQIAAAQIEal1A4Kn1T4D5EyBAgAABAgQI&#10;EKhiAYGnihfX1AgQIECAAAECBAjUuoDAU+ufAPMnQIAAAQIECBAgUMUCAk8VL66pESBAgAABAgQI&#10;EKh1AYGn1j8B5k+AAAECBAgQIECgigUEnipeXFMjQIAAAQIECBAgUOsCAk+tfwLMnwABAgQIECBA&#10;gEAVCwg8Vby4pkaAAAECBAgQIECg1gUEnlr/BJg/AQIECBAgQIAAgSoWEHiqeHFNjQABAgQIECBA&#10;gECtCwg8tf4JMH8CBAgQIECAAAECVSwg8FTx4poaAQIECBAgQIAAgVoXEHhq/RNg/gQIECBAgAAB&#10;AgSqWEDgqeLFNTUCBAgQIECAAAECtS4g8NT6J8D8CRAgQIAAAQIECFSxgMBTxYtragQIECBAgAAB&#10;AgRqXUDgqfVPgPkTIECAAAECBAgQqGIBgaeKF9fUCBAgQIAAAQIECNS6gMBT658A8ydAgAABAgQI&#10;ECBQxQICTxUvrqkRIECAAAECBAgQqHWBsgee48ePv/vuu7XObP4ECBAgQIAAAQIECEwQyOfz6XiU&#10;PfCEaQwODqY2n3TUVCFAgAABAgQIECBA4KwFQjo4evToWZ9+RifWjYyMnNEJZ9H4xRdf/P73v79g&#10;wYKGhoYpp9fX14+Ojp5Fn7N4yvve9z57ULPoqSsCBAgQIECAAAECpxAYHh4OaecP//APW1tbU4BK&#10;I/CkMA0lCBAgQIAAAQIECBAgcKJAGpe0cSdAgAABAgQIECBAgEAmAgJPJuyKEiBAgAABAgQIECCQ&#10;hoDAk4ayGgQIECBAgAABAgQIZCIg8GTCrigBAgQIECBAgAABAmkICDxpKKtBgAABAgQIECBAgEAm&#10;AgJPJuyKEiBAgAABAgQIECCQhoDAk4ayGgQIECBAgAABAgQIZCIg8GTCrigBAgQIECBAgAABAmkI&#10;CDxpKKtBgAABAgQIECBAgEAmAgJPJuyKEiBAgAABAgQIECCQhoDAk4ayGgQIECBAgAABAgQIZCIg&#10;8GTCrigBAgQIECBAgAABAmkICDxpKKtBgAABAgQIECBAgEAmAgJPJuyKEiBAgAABAgQIECCQhoDA&#10;k4ayGgQIECBAgAABAgQIZCIg8GTCrigBAgQIECBAgAABAmkICDxpKKtBgAABAgQIECBAgEAmAgJP&#10;JuyKEiBAgAABAgQIECCQhoDAk4ayGgQIECBAgAABAgQIZCIg8GTCrigBAgQIECBAgAABAmkICDxp&#10;KKtBgAABAgQIECBAgEAmAukFnl/96leZzFBRAgQIECBAgAABAgQqR+B4cqQ2nrqRkZFyF3vmmWee&#10;fPLJ+fPnX3TRRVNq1dfXj46OlnsA+q9wAR+DCl8gwyNAgAABAgQIzKJA2AjJ5/O33nrr7/zO78xi&#10;tyfrKo3Ac//999977725XC6F+ShBgAABAgQIECBAgECFC4TA87Wvfe1LX/pSCuMs+yVtR48ebWlp&#10;kXZSWEslCBAgQIAAAQIECMwJgZAOmpqa0hlq2QNPY2PjeeeVvUo6WKoQIECAAAECBAgQIDArAqnt&#10;iIgis7JeOiFAgAABAgQIECBAoBIFBJ5KXBVjIkCAAAECBAgQIEBgVgQEnllh1AkBAgQIECBAgAAB&#10;ApUoIPBU4qoYEwECBAgQIECAAAECsyIg8MwKo04IECBAgAABAgQIEKhEAYGnElfFmAgQIECAAAEC&#10;BAgQmBUBgWdWGHVCgAABAgQIECBAgEAlClRI4Bnc1tVZPLq2DSZQg893dW7um2AWt+nZMx3inp7k&#10;9ZM3mF7+9O3jMcTjOX3LyRXi9l3PF+Zx+iNUSRr39XSeZIKn76OiWsx0+icscUXNwmAIECBAgAAB&#10;AgSqQaAiAk/f5u7dUduGjvhY3bi7e1LOGVNuWtnesXbpieh9Pb0Hk1dP1uDc16l8PYex9W3fFS3+&#10;cEr/0Oy5W8xiD00fXpzr3zcx1M5i57oiQIAAAQIECBAgEATqRkZGyg3x4IMP3n333aeo0tPZNX99&#10;+8rmpMnAtq5NR5Z3rG1+vqt7f5TL5/NR1LIqRJ2wb9B95No484Sdge5d4eVc2/r21lcKj0ObDfNf&#10;Cg3iPw9cvqH9hqa+zZ1bo9Udt7ZGe3o6C6FoUfK0eJQ6jHo6XxouFMoti09MxrA7fprL5aPFG9pb&#10;+4ql41PiN6KW1R1rW+Odn8LTwgjHBxafl4xhaukwkqRWVCgUjviV+RvaVzbFOzxbo6SfsSOeQv8p&#10;+h/o6dyRdNcWehiY3HhsFqXRlnotaUwecxEntp3Enoww0RtvnzRoSMDPbPrJHJOViNduZfP4mpb7&#10;Q6h/AgQIECBAgACBihJ4+OGH77nnnhSGVBE7PMNTJzo8OFB4afGajo4Ny3IHXype5xa/NrBty66G&#10;1WEzaFXD7ie3RTcsbyl9F09OaVp5bUt+f99g1LevP9f20db4e3/vcNv6ePeopX/r9BfF5RuWJ4WS&#10;E6O+n+zOh2jU0bG8MUkzpWPw+S2FnajViw7uiC9Ci3d+whGP8LWwURH2avIhFYTzGgrnTVs6qVVM&#10;O+E6vMPDUWPTtPs7IXtsPZpsfK1qOdjb03di/3GNfMO1obuV0dTG0eArB/K5wr5ZyGZjR9gQSzTW&#10;tw3HfQ727c+HmBe3Go+CE9mntB9fl7VLz3z6e/YdjLNiOAr5tqmpMRo+PNNr/1L4+6AEAQIECBAg&#10;QIBAlQlUROBpmIra0FTY7UmSQNOChih/pJiA4hRxJB8d3Bru+AnbDhNfH+tk6ZKW/IG+5/cdzC1u&#10;Df3E7Qsdti5ZdJKv17n54f24UHwMDh6NcvPiE5rn5SYObWAoXxhS663FxBLfhdLZWdhiigYGh6Ok&#10;o6h5fuG8aUsXmszgGCsXhRlFw4OvntB/3Emxu6mNB6KmEAXzu7vjW6O6to3xxYPM797U2RlvYYVg&#10;meTDXcVWxeQxkX1q+/F1iaXOdPpLr2/LJWtXJXcrzWAVNSFAgAABAgQIEMhUoCICz5JF+bBXk3zb&#10;Htz2ZNhdWVLckUhu8Ij3QCaGhDhNFHYJCnsXpXQx7hiCTX73roO5y1vjnZP4/cKWUdjziRoWnPZu&#10;mXjbIT8UnxCniAlHnH+ODsZbQJs74x9U2NPTvX9x2BwJOzxxq+amUjKLg07yypmWnvRZGCsXxRsj&#10;DU0fOqH/6cZWbJwEvLXJ/lNbbkIujAcZLicr6CXbLEuTVusntJrIfmL7saJnM/3iptDqkyXPTP8y&#10;KE6AAAECBAgQIFB9AhUReFpv3dAWFfYikl8vGLu2Kje8I9k/abk23OJSOppXLl9U3CVIftwszicH&#10;eyf9vlnrleEyt1zxlwCaV65ZFsV7GuHukUWrp/vZg6nL2nprfPFbOGHH0Uk7PE03rCmMc2t/y+ow&#10;yHgrKX66ZX+UBKHWtfG1Z/F5w4XzZlA63lZKQlThSE4vboCMlQt7WS2rQrRrvT5cOxcadO2LJo0r&#10;PvGExsm9NwXSfMuS8fuCQicFjSSzFcJbOMKGz1jOLLJHbR8P7FPbj2OdxfTDNX5Jta39hdWJN9Nm&#10;EEGr7++dGREgQIAAAQIECKQkUBE/WjCzuVbrDe7hPv4d47/ZcCqLMYEyUsQ/WjC0fML9PDNbnLNr&#10;VfqBigm3GJ1dR84iQIAAAQIECBCYYwK19aMFM1icwu+hzfj2lxn0WDFN4i2UA6/M5Mb9ptbLkx2e&#10;ZB/s+ml+obti5jSzgYSfVYiWXS/tzExLKwIECBAgQIAAgbMRmEM7PGczPecQIECAAAECBAgQIFCB&#10;AnZ4KnBRDIkAAQIECBAgQIAAgTkmUBE/WjDHzAyXAAECBAgQIECAAIE5IiDwzJGFMkwCBAgQIECA&#10;AAECBM5cQOA5czNnECBAgAABAgQIECAwRwQEnjmyUIZJgAABAgQIECBAgMCZCwg8Z27mDAIECBAg&#10;QIAAAQIE5oiAwDNHFsowCRAgQIAAAQIECBA4cwGB58zNnEGAAAECBAgQIECAwBwREHjmyEIZJgEC&#10;BAgQIECAAAECZy4g8Jy5mTMIECBAgAABAgQIEJgjAgLPHFkowyRAgAABAgQIECBA4MwFBJ4zN3MG&#10;AQIECBAgQIAAAQJzREDgmSMLZZgECBAgQIAAAQIECJy5gMBz5mbOIECAAAECBAgQIEBgjggIPHNk&#10;oQyTAAECBAgQIECAAIEzFxB4ztzMGQQIECBAgAABAgQIzBEBgWeOLJRhEiBAgAABAgQIECBw5gIC&#10;z5mbOYMAAQIECBAgQIAAgTkiIPDMkYUyTAIECBAgQIAAAQIEzlxA4DlzM2cQIECAAAECBAgQIDBH&#10;BASeObJQhkmAAAECBAgQIECAwJkLCDxnbuYMAgQIECBAgAABAgTmiIDAM0cWyjAJECBAgAABAgQI&#10;EDhzAYHnzM2cQYAAAQIECBAgQIDAHBEQeObIQhkmAQIECBAgQIAAAQJnLiDwnLmZMwgQIECAAAEC&#10;BAgQmCMCAs8cWSjDJECAAAECBAgQIEDgzAXKHnhGR0dHRkbOfGDOIECAAAECBAgQIECgagXy+Xw6&#10;c6srdxoJgecrX/nKH//xH593XtnDVTpkqhAgQIAAAQIECBAgcC4C77333re//e0///M/P5dOZnhu&#10;2QNPGMcTTzzx1FNPLVy4sKGhYcqw6uvrQyKa4Vg1q1YBH4NqXVnzIkCAAAECBAicKDA8PHzs2LF1&#10;69atWLEiBZ80Ak8K01CCAAECBAgQIECAAAECJwq4zMynggABAgQIECBAgACBqhUQeKp2aU2MAAEC&#10;BAgQIECAAAGBx2eAAAECBAgQIECAAIGqFRB4qnZpTYwAAQIECBAgQIAAAYHHZ4AAAQIECBAgQIAA&#10;gaoVEHiqdmlNjAABAgQIECBAgAABgcdngAABAgQIECBAgACBqhUQeKp2aU2MAAECBAgQIECAAAGB&#10;x2eAAAECBAgQIECAAIGqFRB4qnZpTYwAAQIECBAgQIAAAYHHZ4AAAQIECBAgQIAAgaoVEHiqdmlN&#10;jAABAgQIECBAgAABgcdngAABAgQIECBAgACBqhUQeKp2aU2MAAECBAgQIECAAAGBx2eAAAECBAgQ&#10;IECAAIGqFRB4qnZpTYwAAQIECBAgQIAAAYHHZ4AAAQIECBAgQIAAgaoVEHiqdmlNjAABAgQIECBA&#10;gAABgcdngAABAgQIECBAgACBqhUQeKp2aU2MAAECBAgQIECAAIGUAs9777330ksv4SZAgAABAgQI&#10;ECBAoMYF9u7d+/rrr6eGUDcyMlLuYj/60Y+efvrphQsXNjQ0TKlVX18/Ojpa7gHon8AsCtTV1R0/&#10;fnwWO9QVAQIECBAgQKCmBIaHh48dO7Zu3boVK1akMPGyB56QZ7785S/fdddd552X0m5SCmpKECBA&#10;gAABAgQIECBw1gLh+q///t//+xe+8IWz7mHmJ6YReP7mb/6mo6Nj5mPSkgABAgQIECBAgACB6hb4&#10;5je/+R//439MYY5l33UJF62df/75KcxECQIECBAgQIAAAQIE5opALpdLZ6hlDzzpTEMVAgQIECBA&#10;gAABAgQInCgg8PhUECBAgAABAgQIECBQtQICT9UurYkRIECAAAECBAgQICDw+AwQIECAAAECBAgQ&#10;IFC1AgJP1S6tiREgQIAAAQIECBAgIPD4DBAgQIAAAQIECBAgULUCAk9haQe3dXX27KnaZU5rYhjT&#10;klaHAAECBAgQIEBgZgIVEXhC2Bg7up4fnNnIT9Zqxt+59/R0dm0rFhvoOxC1Xb/03CpPc3ZfXGMg&#10;CVSbS7VOUmTw+a7OzX1nMYL4xLGJnMX5UXGQZzmAs2eMV2q65Z7xCp7NZE97TtAQfU+rpAEBAgQI&#10;ECBAYM4IVETgCVq5ZRs6wrG+LdrVfW47LU0r2zvWziS6LF3b0b6yqbBSzSvbxx7P5tq1xjWao8Hn&#10;t+w+epp+m25o77i1dTaLn2FfZzmANBjPcCaaEyBAgAABAgQIECgJ1I2MjJRb48EHH7z77rtPUSX8&#10;l/4Dl29ovyFOH32bO3fMix+HDYfuXfkQhdrWFzJD4WkULVqdBIPwX+K3HoyjUtuGkFXCPsNLw7l8&#10;Plp2y+L9Tx25NmSe0GBH/FLSR9xmmlPmx68PbOvatDvuerzZlBOTsYcSvdHqjrWtcfsjy8ODsSnF&#10;byVjWRZGHm3r6j4QhcINqzuW7OvcMX/98iObxoba2tfVHRebOuwNa6It3UPL46mVeps60xJFsWxp&#10;2OEfqc1Hi4sIyTBaVk2MfGHDJKlYfD1+mgwvvNQSTydmCYNsb32lqzCAMepCP2FFtvbHpyezC2t0&#10;ovyZMIbdrtLKxgNP1n3yWscjTFawMNGTDnhl84SRFz4bgWhZw+5dAaEwtfFayadorKuG1evn7ygs&#10;eqllcZqxZr5h8sQLDvEg98dw7R0d5f4ro38CBAgQIECAQNULPPzww/fcc08K06yUHZ6JU80PDUQD&#10;27bsCoGho2NVw+4nw8Vgg33788VdoGQbpG/z1oMh+XRsaIt2by/ce5NvWN7R0X7DvAld5RuuDV2s&#10;bsnHbaY5JW7a17Npd/iCW+hqS/GCuuTE9W25/IG++IK05Fi6pCU6uG9PNPjKgfyiJRP2Yvp6eg+G&#10;78TJ9tT24kVpl6/pGE9ErdcvyxUSThS2ehrjaa1uLNUqDru41RQm3tU73LY+GXb/1niza8++g/GX&#10;8nDEwW/s6PvJ7nws0LG8sfBdPwwjOXF923Bvz4Rr4+Itr3h6y3IHXyu9HA9vQ1vu4I4TLyCM5aO4&#10;n1UtB1+KL8NrvTU+PTzN7+8LT8+VMerbvisfc3UsbygMfOpaT/exjwe8uuA//RF4Q4tF+d1DS8Zb&#10;TttzYWnCnl6iEhDiPge27egP0bqj4+OLC/2HeLP1aNxn7DDuuTicnMJfSyUIECBAgAABAgRmS6AS&#10;A09uXnM0cCQfHdwa7uwJWxb5IwNR08prW/K7uuNbfeL7VQYHj0Zxs/D62AVsufkT4kDBp/BS8/xc&#10;NHz459OcEn/bHhwuNmtqvTwXZ62xE5ubGiYxx7nl4GvbQvRquXJC3hnrIf4OXdz2aVhQCjCTF2pg&#10;KB/1x9MKeybFWlOGHU+8oSkeduuSRWHYg9HS68OX8vicSfeWjAlEzfNySWwIE8nv3tTZGW9cDA+O&#10;5bTku3s4t7g/lownGV5TU2NpDBMHOTaAsWvVwo5TYSGSIHCujOPg8bokI5+y1tN8tpMBl9qf8rOf&#10;fCpO1XNpaeI7hYJKYZcnGUPCXlr0eKUam+JVjINuybPwioMAAQIECBAgQGDuCFRa4Onb1598HY+/&#10;sha2NcKRpIjw/Tu5ySeX5J/Sl/WT3fheWIH8gVfCnkTyZXbBB6c/Jf6CG/cYvsrHm0jx1+WTHk0f&#10;Xpw7euBAvmXJxHuExnoImzPFnyiY2kPTgmJ0isNJsi0TH9PesZOksySulCiSUBfv+BTyT/EYjyvx&#10;V/NwxMNI9ijiY8Je0J6e7v2Lw05F2OEZG1ay1TMemSYNd2wAcc7p6Yt3nMKFfPFGR9LsJPIzZxxv&#10;Ga9LMvIT1vr0f3+SJYuz0ymPk/fct7k7XEWZ7PCMjSFhL/UZr9TRwZg73mErRFAHAQIECBAgQIDA&#10;3BOolMBT3L3p3Dq8bEN880bzyuWLitsahR/yCrdYxEfYvkguJ2u9Nb7iK/4v9FHbmuTmn+mOXLQ/&#10;bArFF7+FPk9ySuva+Jql5D/2n6qrwtfi1sVRfvL1bOHVUg+bdkfL1ky86mx8SOGbd353d9e26Ibl&#10;ybCTjaoJmzATWq5csyyKN2pKw44vcktO2NqfW/zh8ZmWptO542jhO3vYgCqc2Dnp197CBkUo3dm5&#10;ZX9U/AYfdr6O7jjpfJtLA4iv0wuXfrUuLuwvxbdIxSnjnBnHwMONUgXVqWt9ur9G8d5XvGRPHjhN&#10;y5P33HplYcNwS+gijpFjsy712XTDmnCJY7ylWHA43Zi8T4AAAQIECBAgUJkCFfGjBeWhKd7RPn0C&#10;OcuSU+6nP8teMj2tCqaQqZ/iBAgQIECAAAECsyFQ0z9aMBuA5egjJKhwy8fk69nKUUefBAgQIECA&#10;AAECBAjMkkAV7/DMkpBuCBAgQIAAAQIECBCYbQE7PLMtqj8CBAgQIECAAAECBGpPoFJ+tKD25M2Y&#10;AAECBAgQIECAAIGyCwg8ZSdWgAABAgQIECBAgACBrAQEnqzk1SVAgAABAgQIECBAoOwCAk/ZiRUg&#10;QIAAAQIECBAgQCArAYEnK3l1CRAgQIAAAQIECBAou4DAU3ZiBQgQIECAAAECBAgQyEpA4MlKXl0C&#10;BAgQIECAAAECBMouIPCUnVgBAgQIECBAgAABAgSyEhB4spJXlwABAgQIECBAgACBsgsIPGUnVoAA&#10;AQIECBAgQIAAgawEBJ6s5NUlQIAAAQIECBAgQKDsAgJP2YkVIECAAAECBAgQIEAgKwGBJyt5dQkQ&#10;IECAAAECBAgQKLuAwFN2YgUIECBAgAABAgQIEMhKQODJSl5dAgQIECBAgAABAgTKLiDwlJ1YAQIE&#10;CBAgQIAAAQIEshIQeLKSV5cAAQIECBAgQIAAgbILCDxlJ1aAAAECBAgQIECAAIGsBASerOTVJUCA&#10;AAECBAgQIECg7AICT9mJFSBAgAABAgQIECBAICsBgScreXUJECBAgAABAgQIECi7gMBTdmIFCBAg&#10;QIAAAQIECBDISkDgyUpeXQIECBAgQIAAAQIEyi4g8JSdWAECBAgQIECAAAECBLISEHiykleXAAEC&#10;BAgQIECAAIGyCwg8ZSdWgAABAgQIECBAgACBrATKHngOHTp0/PjxrKanLgECBAgQIECAAAECFSiQ&#10;z+fTGVXZA88ll1zyxhtvpDafdNRUIUCAAAECBAgQIEDgrAVCOhgYGDjr08/oxLqRkZEzOuEsGv/g&#10;Bz94+eWXL7300rq6uimn19fXj46OnkWfTiGQlUD4GNu0zApfXQIECBAgQKAKBEIAGR4e/shHPvKJ&#10;T3wihemkEXhSmIYSBAgQIECAAAECBAgQOFGg7Je0QSdAgAABAgQIECBAgEBWAgJPVvLqEiBAgAAB&#10;AgQIECBQdgGBp+zEChAgQIAAAQIECBAgkJWAwJOVvLoECBAgQIAAAQIECJRdQOApO7ECBAgQIECA&#10;AAECBAhkJSDwZCWvLgECBAgQIECAAAECZRcQeMpOrAABAgQIECBAgAABAlkJCDxZyatLgAABAgQI&#10;ECBAgEDZBQSeshMrQIAAAQIECBAgQIBAVgICT1by6hIgQIAAAQIECBAgUHYBgafsxAoQIECAAAEC&#10;BAgQIJCVgMCTlby6BAgQIECAAAECBAiUXUDgKTuxAgQIECBAgAABAgQIZCUg8GQlry4BAgQIECBA&#10;gAABAmUXEHjKTqwAAQIECBAgQIAAAQJZCQg8WcmrS4AAAQIECBAgQIBA2QUEnrITK0CAAAECBAgQ&#10;IECAQFYCAk9W8uoSIECAAAECBAgQIFB2AYGn7MQKECBAgAABAgQIECCQlYDAk5W8ugQIECBAgAAB&#10;AgQIlF1A4Ck7sQIECBAgQIAAAQIECGQlkFLgee+991566aWsJqkuAQIECBAgQIAAAQIVIrB3797X&#10;X389tcHUjYyMlLvYj370o6effnrhwoUNDQ1TatXX14+OjpZ7APonkL7AeeedF3J++nVVJECAAAEC&#10;BAhUuMDw8PCxY8fWrVu3YsWKFIZa9sAT8syXv/zlP/mTP8nlcinMRwkCBAgQIECAAAECBCpcIJ/P&#10;//Vf//UXvvCFFMaZxiVt8+fPl3ZSWEslCBAgQIAAAQIECMwJgZAOLr744nSGWvbAEy5aO//889OZ&#10;jCoECBAgQIAAAQIECMwJgdR2RMoeeOYEt0ESIECAAAECBAgQIFCVAgJPVS6rSREgQIAAAQIECBAg&#10;EAsIPD4HBAgQIECAAAECBAhUrYDAU7VLa2IECBAgQIAAAQIECAg8PgMECBAgQIAAAQIECFStgMBT&#10;tUtrYgQIECBAgAABAgQICDxTPgN9PZ1d2wZ8MM5NYE+sOHhufTibAAECBAgQIECAwLkLVETg2dbV&#10;OXZ0PX+O35MHQ289e6aRGXy+q3Nz3wlvTG6/Z9/BRctXNp877KQexksPbOs5zQTPOnHFEzkXvdIg&#10;z24Akxj7XjvYcu3KphkqhnTU2XPiwkQnTU1hhNMv8QwLntjsJJ+NU/Q3+2M468E7kQABAgQIECBA&#10;4BQCFRF4wvhyyzZ0hGN9W7Sre9q4MuNVbFrZ3rF26TTNm25o77i19YQ3Jrdfuna6NjMufpKGpdKD&#10;257cPXyazlrXdrTPeuI6kwmc3QAmMbbeOv0SnMkwUm17ks9GqmNQjAABAgQIECBAoBwCdSMjI+Xo&#10;d2KfDz744N13332KKmFr4sDlG9pviLcE+jZ37pgXPw7/0b17Vz5Eobb1cQAoPY2iRauTTBL+E/vW&#10;g3FUatvQvrIp7Aa8NJzL56Nltyze/9SRa8MX7tBgR/xS0kdoE4UOh5bH54bGvcmpy0KhaFtXd9I+&#10;Gnu9WKLUZ9xB3LK4YxGPZP/iUtH58YPi3MIuR/fu0DpqWd2xtjUeYTKAqO2Wyw88FUpfuW+87oLt&#10;hcctq+LSSZ9RaNuwanXUu2N+MuVAsbU/7nq8TQwyJlCqWoLK5fJRzBjPKB5GQWbMvTTrKWJjs4vH&#10;EPtEYdjJAKZMZ+zp1PEkw4vfLTBOM+xkaqFQYSKlo7iC4R/ZDfMuiSVrWlji2H8ib6nnwglxV6XP&#10;wHj70oIX12tszIVPUal9XKKt7ejuoFRY2Ylzn/iZaRrY1rUpWdLimp44hpPOt72jo9x/s/RPgAAB&#10;AgQIEJi7Ag8//PA999yTwvgrZYdn4lTzQwPRwLYtu8KX4I6OVQ27nwx3gwz27c8Xd4GSXZq+zVsP&#10;hq+5HRvaot3bCxew5RuWd3S03zBvQlf5hmtDF6tb8qU28Xt9Pb0HwzfvZDdp+/iVVOGrbe9w2/qk&#10;ff/W4i5T0ueGZbn8/r6xK+2aPrw4lz/QNxCFC7dyl7eOJYrB57fsjtrCRtXqRQd3FK9bSwbQvrI4&#10;pqXXt+UK37AHegq11rcN945dzbV4Tcd4HghfwbcejXvrWNVyMG4zVWAsNmzflY+n07G8IfliHg+j&#10;MZZb3bh7y8TL58LmVXwEjXjwY2Kh//xEh1K/J0wn3sMJR9A4+FpfskBRPIUwvJfGb9c5YdiF7uKp&#10;rV4UxSeO97/jYIhkHR1rLi++FNZ0ON7o29B2tOQ/8WMxsG1Hf8gtHR0fX1x4eZr2k9erb3N3gWLD&#10;sij5FMVHYelz/Qeij09d2SJKWLLQoKDUXJx0W+7gvvAxO2EMp5hvCn97lSBAgAABAgQIEDitQCUG&#10;nty85mjgSD46uDXc2RO2QfJHBqKmldeG7+Xd8a0+8d3wg4NHo7hZeH3sArbc/BNuvSm81Dw/Fw0f&#10;LgWWgcHhKHk9/i4b9mFKR1yxoSlu37pkUal90rBpQcMkx+aVyxflD7yybV9/bvGHx3dQBobyUWNT&#10;eB4u6CptB00zprireAz53Zs6O+Pdg+HBQvxIzh0fTqm3aOmSlrjNFIGxYZemk0wz7juc2B/Lhd2h&#10;ODqOH/FtJ+HleAulcEzgKY5hugGMTSe+0aWzM9l2C2VKXCFHTdhHGkMoDXt8as3zkvGNDbw0wRJv&#10;vKbJEsfbU+PrNX5CqWJzU7Ie07WftF5jH5IoyajhUzTxiNd66sqOoRRLxFWSG8wKG3cTZl1qcIr5&#10;TqrmCQECBAgQIECAQEYClRZ4+vb1Rw0LmpJv7+HCsMKRxJLCBkX8n97j/NPUWPg2f+o79UMsCTkn&#10;+W4e+iwc8VfV5Mtv2NKZ+INsSSxKvveXxnDyJWm9siW//8BwbnHrhIwVf6E/OhjqhWu6pvt1hNBd&#10;POzSGJLNiviY/o6dsd6i8DsKhSQ2SaA0uLHpJNOM5xeGEe99Jcf4PUsBamsUbwStbhmbV2ETYzzp&#10;TZrw1Ons6Ykv5Et2eJIyJa7JPzkwzbBPwjjWcvBw4bamGKe4iRfv1J3wkwdjFeO4OIP24x+SaPCV&#10;A/mTZM9T/70Le0ThYst406kQ1qaOIdFOFn18mTL6m6wsAQIECBAgQIDAtAKVEniKuzed8UVN8W0e&#10;8S5KssMTdnSS67LiFBGOsCWyaEnIP623xheexf/pPWpbc+KX4+Jcc9H+sGMQX/w24daR1rXxRWJx&#10;V9GyNeM/D9C8ck248CnsukxtP51b2HUJ96RMuJ4t/gJ+w5pwfV1cr79l9TS/jlBMI2GmXc83X1+s&#10;dbJoNN5b2ONqWRVHvikCpWGVphPfL5TkgBuWJzLJXtj4pkZT6+W5eNbJbUXFzY5cdCDMt9T/lHlO&#10;nU485Xh2W/ZH8Vf8Ma7Jp4+ddbJux6qMtYw7TI7Wj8Y/WZGMfLofbRur+OSBGbUf/5CEXamo7eMz&#10;/tW4CRBxso2HtCWUjDedThjDzOfr/4AIECBAgAABAgQyEaiIHy0oz8zj3wwo3P1fhqOsnZdhvCd2&#10;ecJPAqRSVRECBAgQIECAAAECsUBN/2hBpX8E4mvhth6cfD1bpY/Z+AgQIECAAAECBAjUpEAV7/DU&#10;5HqaNAECBAgQIECAAIG5IGCHZy6skjESIECAAAECBAgQIFDZApXyowWVrWR0BAgQIECAAAECBAjM&#10;SQGBZ04um0ETIECAAAECBAgQIDATAYFnJkraECBAgAABAgQIECAwJwUEnjm5bAZNgAABAgQIECBA&#10;gMBMBASemShpQ4AAAQIECBAgQIDAnBQQeObkshk0AQIECBAgQIAAAQIzERB4ZqKkDQECBAgQIECA&#10;AAECc1JA4JmTy2bQBAgQIECAAAECBAjMREDgmYmSNgQIECBAgAABAgQIzEkBgWdOLptBEyBAgAAB&#10;AgQIECAwEwGBZyZK2hAgQIAAAQIECBAgMCcFBJ45uWwGTYAAAQIECBAgQIDATAQEnpkoaUOAAAEC&#10;BAgQIECAwJwUEHjm5LIZNAECBAgQIECAAAECMxEQeGaipA0BAgQIECBAgAABAnNSQOCZk8tm0AQI&#10;ECBAgAABAgQIzERA4JmJkjYECBAgQIAAAQIECMxJAYFnTi6bQRMgQIAAAQIECBAgMBMBgWcmStoQ&#10;IECAAAECBAgQIDAnBQSeOblsBk2AAAECBAgQIECAwEwEBJ6ZKGlDgAABAgQIECBAgMCcFBB45uSy&#10;GTQBAgQIECBAgAABAjMREHhmoqQNAQIECBAgQIAAAQJzUkDgmZPLZtAECBAgQIAAAQIECMxEQOCZ&#10;iZI2BAgQIECAAAECBAjMSYGyB57R0dGRkZE5aWPQBAgQIECAAAECBAiURyCfz5en46m9lj3whIJD&#10;Q0OpzScdNVUIECBAgAABAgQIEDhrgZAOhoeHz/r0MzqxLoXtlyeeeOKpp55auHBhQ0PDlMHV19eH&#10;LaAzGrHGBOaEwHnnnffee+/NiaEaJAECBAgQIEAgTYEQdY4dO7Zu3boVK1akUDeNwJPCNJQgQIAA&#10;AQIECBAgQIDAiQJpXNLGnQABAgQIECBAgAABApkICDyZsCtKgAABAgQIECBAgEAaAgJPGspqECBA&#10;gAABAgQIECCQiYDAkwm7ogQIECBAgAABAgQIpCEg8KShrAYBAgQIECBAgAABApkICDyZsCtKgAAB&#10;AgQIECBAgEAaAgJPGspqECBAgAABAgQIECCQiYDAkwm7ogQIECBAgAABAgQIpCEg8KShrAYBAgQI&#10;ECBAgAABApkICDyZsCtKgAABAgQIECBAgEAaAgJPGspqECBAgAABAgQIECCQiYDAkwm7ogQIECBA&#10;gAABAgQIpCEg8KShrAYBAgQIECBAgAABApkICDyZsCtKgAABAgQIECBAgEAaAgJPGspqECBAgAAB&#10;AgQIECCQiYDAkwm7ogQIECBAgAABAgQIpCEg8KShrAYBAgQIECBAgAABApkICDyZsCtKgAABAgQI&#10;ECBAgEAaAgJPGspqECBAgAABAgQIECCQiYDAkwm7ogQIECBAgAABAgQIpCEg8KShrAYBAgQIECBA&#10;gAABApkIpBd4Dh8+nMkMFSVAgAABAgQIECBAoHIE3kuO1MZTNzIyUu5iP/jBD15++eVLL720rq5u&#10;Sq36+vrR0dFyD2BK/+edd16axCnPTjkCBAgQIECAAAEClSwQAsjw8PB11133yU9+MoVxphF4/uIv&#10;/uKzn/1sLpdLYT5KECBAgAABAgQIECBQ4QL5fP6rX/3ql7/85RTGWfZL2g4dOvRbv/Vb0k4Ka6kE&#10;AQIECBAgQIAAgTkhENJBc3NzOkMte+C55JJLTrySLZ25qUKAAAECBAgQIECAQGUKpLYjUvbAU5m+&#10;RkWAAAECBAgQIECAQC0ICDy1sMrmSIAAAQIECBAgQKBGBQSeGl140yZAgAABAgQIECBQCwICTy2s&#10;sjkSIECAAAECBAgQqFEBgadGF960CRAgQIAAAQIECNSCgMBTC6tsjgQIECBAgAABAgRqVKCSA09f&#10;T2fXtoEaXRjTJkCAAAECBAgQIEDg3AUqIvBs6+ocO7qeHyzOas++g4uWrzyHf49o8Pmuzs19526k&#10;BwIECBAgQIAAAQIE5qhARQSeYJdbtqEjOdpvaCpSLl3bcWvrHGU1bAIECBAgQIAAAQIEKkGg/v77&#10;7y/3OF544YUVK1acosr+nT89Om/p1ZdfNN5mT0/npmd/Go43L77uQ81RePrkT1/9p3/a+c4V5+98&#10;dNMz8Ts//ekbb7/z0x/+8J9++urbV4ST4zaHJj6IDuzc885l132oblvXo6FVfMJF1334HLaMyg2l&#10;fwIECBAgQIAAAQI1IrBjx46PfvSjKUy2UnZ48ru6k6vakpt2BrZ19Q63rQ/7Patb+rf27Ekc8g3L&#10;x/Z/Fq3u6NjQljt4IFrTsb4tlz/Qd6pbfZpWtsd7RxuW5Q6+5gq3FD5UShAgQIAAAQIECBCoFIFK&#10;CTylS9ra45t2Bo7ko4ameCumdcmiaPhwcldPbv6JezMNC5qi5qaG02HGN/N0dnbvyp+uofcJECBA&#10;gAABAgQIEKgqgUoJPJNQm+fnouHBeNOmb19/FKeaGR75I+GkwcPDk5rv6enevzjcIRR2eGbYjWYE&#10;CBAgQIAAAQIECFSHQGUGnpVrlkW7N4Vdma0HF61eu3Rm1EuXtEQHt3Z2btk/uX14Pb87XDAXv360&#10;9BNwM+tSKwIECBAgQIAAAQIE5rRA3cjISLkn8OCDD959993lrqJ/AgQIECBAgAABAgTmisDDDz98&#10;zz33pDDaitzhSWHeShAgQIAAAQIECBAgUAMCAk8NLLIpEiBAgAABAgQIEKhVAYGnVlfevAkQIECA&#10;AAECBAjUgIDAUwOLbIoECBAgQIAAAQIEalVA4KnVlTdvAgQIECBAgAABAjUgIPDUwCKbIgECBAgQ&#10;IECAAIFaFRB4anXlzZsAAQIECBAgQIBADQgIPDWwyKZIgAABAgQIECBAoFYFBJ5aXXnzJkCAAAEC&#10;BAgQIFADAgJPDSyyKRIgQIAAAQIECBCoVQGBp1ZX3rwJECBAgAABAgQI1ICAwFMDi2yKBAgQIECA&#10;AAECBGpVQOCp1ZU3bwIECBAgQIAAAQI1ICDw1MAimyIBAgQIECBAgACBWhUQeGp15c2bAAECBAgQ&#10;IECAQA0ICDw1sMimSIAAAQIECBAgQKBWBQSeWl158yZAgAABAgQIECBQAwICTw0ssikSIECAAAEC&#10;BAgQqFUBgadWV968CRAgQIAAAQIECNSAgMBTA4tsigQIECBAgAABAgRqVUDgqdWVN28CBAgQIECA&#10;AAECNSAg8NTAIpsiAQIECBAgQIAAgVoVEHhqdeXNmwABAgQIECBAgEANCAg8NbDIpkiAAAECBAgQ&#10;IECgVgUEnlpdefMmQIAAAQIECBAgUAMCAk8NLLIpEiBAgAABAgQIEKhVAYGnVlfevAkQIECAAAEC&#10;BAjUgIDAUwOLbIoECBAgQIAAAQIEalVA4KnVlTdvAgQIECBAgAABAjUgUPbAMzo6OjIyUgOSpkiA&#10;AAECBAgQIECAwEwF8vn8TJueW7u6cqeREHi+8pWv/PEf//F555U9XJ0bhbMJECBAgAABAgQIEEhD&#10;4L333vv2t7/953/+5ykUK3vgCXN44oknnnrqqYULFzY0NEyZUn19fUhEKcxzYokQvQJxykWVI0CA&#10;AAECBAgQIEAgCAwPDx87dmzdunUrVqxIASSNwJPCNJQgQIAAAQIECBAgQIDAiQIuM/OpIECAAAEC&#10;BAgQIECgagUEnqpdWhMjQIAAAQIECBAgQEDg8RkgQIAAAQIECBAgQKBqBQSeql1aEyNAgAABAgQI&#10;ECBAQODxGSBAgAABAgQIECBAoGoFBJ6qXVoTI0CAAAECBAgQIEDg/we8QLH5ZEoqxQAAAABJRU5E&#10;rkJgglBLAwQKAAAAAAAAACEA7j5wQqRiAACkYgAAFAAAAGRycy9tZWRpYS9pbWFnZTIucG5niVBO&#10;Rw0KGgoAAAANSUhEUgAABE8AAAKqCAIAAABEmedLAAAAAXNSR0IArs4c6QAAYl5JREFUeF7t3W1s&#10;VuedJ/5jDG0VfAOJTRqvYZIO0xoTNaCk/+bPw386LamURSoQjdZVpG0zWq8aKdWoqrSv8iKZ7kpZ&#10;9kVXGu0m3WjkrdK8iMarSUw18qJJyFMNlGk7KRQwTss2DPY6LbfDw20yaWLD/zrnto0xhpiHc459&#10;n895kd4P51y/6/e57kr+6jr3Td3o6GjkIECAAAECBAgQIECAQM0JLKi5jjREgAABAgQIECBAgACB&#10;WEDa8TkgQIAAAQIECBAgQKA2BaSd2lxXXREgQIAAAQIECBAgIO34DBAgQIAAAQIECBAgUJsC0k5t&#10;rquuCBAgQIAAAQIECBCQdnwGCBAgQIAAAQIECBCoTQFppzbXVVcECBAgQIAAAQIECEg7PgMECBAg&#10;QIAAAQIECNSmQEZp59SpU7XppysCBAgQIECAAAECBGYtcD45Zn36jZ5YNzo6eqNjXPX6F1988dCh&#10;Q7fffntdXd20E+vr68fGxlKtfvngCxYsyNI34+6UI0CAAAECBAgQIDCXBUL6GBkZuffee7/61a9m&#10;MM/U0873vve9xx57rFQqZdCMEgQIECBAgAABAgQIzHGBSqXy/e9/f8eOHRnMM9072U6ePPnpT39a&#10;1MlgIZUgQIAAAQIECBAgMC8EQjpoamrKZqrppp3ly5dffgNbNo2pQoAAAQIECBAgQIDA3BTIbDsk&#10;3bQzN3HNigABAgQIECBAgACBIghIO0VYZT0SIECAAAECBAgQKKKAtFPEVdczAQIECBAgQIAAgSII&#10;SDtFWGU9EiBAgAABAgQIECiigLRTxFXXMwECBAgQIECAAIEiCEg7RVhlPRIgQIAAAQIECBAoosCc&#10;TTv9PZ1de8tFXBI9EyBAgAABAgQIECBwUwTyTzt7uzonj659w+NdHT021LJ2ww38o0PD+7o6d/Xf&#10;FCODECBAgAABAgQIECAwHwXyTztBrbRme0dytK9vHEdcvaXjwdb5CGrOBAgQIECAAAECBAjMEYH6&#10;J554ItWp/OIXv1i3bt1VSpw4/NbZpavvXnnLxXOO9nTufPOtcPx+8b1/0hSFp6++9Zuf/vTwH+5c&#10;ePiFnW/E77z11rsf/OGtf/iHn771mw/uDBfH55yc+iAaOHz0D3fc+yd1e7teCGfFF9xy72dvYLMo&#10;VSWDEyBAgAABAgQIECiOwIEDB77whS9k0O+c2NupHOlObmZLvqhT3tu1Z6RtW9jp2dQ82NtzNEGo&#10;NKyd3Plp2dTRsb2tNDQQbe7Y1laqDPRf7es9jRva412j7WtKQ++4sS2DT5QSBAgQIECAAAECBOaK&#10;wJxIOxN3srXHX9Qpn65EDY3xJkzrqpZo5FTyTZ7Ssst3ZRpubYyaGhs+TjL+Ak9nZ/eRysed6H0C&#10;BAgQIECAAAECBGpKYE6knUtEm5aVopHheLum/9hgFEeaWR6V0+Gi4VMjl5x+tKf7xIrwraCwtzPL&#10;YZxGgAABAgQIECBAgEBtCMzBtLNh85qob2fYj+kdatm0ZfXsnFevao6Gejs7d5+49PzweqUv3CcX&#10;v3524gffZjekswgQIECAAAECBAgQmNcCdaOjo6k28Oyzzz7yyCOpljA4AQIECBAgQIAAAQLzSOC5&#10;55579NFHM5jw3NvbyaBpJQgQIECAAAECBAgQKICAtFOARdYiAQIECBAgQIAAgUIKSDuFXHZNEyBA&#10;gAABAgQIECiAgLRTgEXWIgECBAgQIECAAIFCCkg7hVx2TRMgQIAAAQIECBAogIC0U4BF1iIBAgQI&#10;ECBAgACBQgpIO4Vcdk0TIECAAAECBAgQKICAtFOARdYiAQIECBAgQIAAgUIKSDuFXHZNEyBAgAAB&#10;AgQIECiAgLRTgEXWIgECBAgQIECAAIFCCkg7hVx2TRMgQIAAAQIECBAogIC0U4BF1iIBAgQIECBA&#10;gACBQgpIO4Vcdk0TIECAAAECBAgQKICAtFOARdYiAQIECBAgQIAAgUIKSDuFXHZNEyBAgAABAgQI&#10;ECiAgLRTgEXWIgECBAgQIECAAIFCCkg7hVx2TRMgQIAAAQIECBAogIC0U4BF1iIBAgQIECBAgACB&#10;QgpIO4Vcdk0TIECAAAECBAgQKICAtFOARdYiAQIECBAgQIAAgUIKSDuFXHZNEyBAgAABAgQIECiA&#10;gLRTgEXWIgECBAgQIECAAIFCCkg7hVx2TRMgQIAAAQIECBAogIC0U4BF1iIBAgQIECBAgACBQgpI&#10;O4Vcdk0TIECAAAECBAgQKICAtFOARdYiAQIECBAgQIAAgUIKSDuFXHZNEyBAgAABAgQIECiAgLRT&#10;gEXWIgECBAgQIECAAIFCCkg7hVx2TRMgQIAAAQIECBAogEC6aWdsbGx0dLQAjFokQIAAAQIECBAg&#10;QGC2ApVKZban3th5dammkZB2/st/+S//9t/+2wUL0o1VN4bgagIECBAgQIAAAQIEMhI4f/78//yf&#10;//Ov/uqvMqiXbtoJDbzyyiuvvfbabbfd1tDQMK2f+vr6EIcyaHJqiZC7gm/GRZUjQIAAAQIECBAg&#10;QCAIjIyMnDt3buvWrevWrcsAJPW0k0EPShAgQIAAAQIECBAgQOByATeY+VQQIECAAAECBAgQIFCb&#10;AtJOba6rrggQIECAAAECBAgQkHZ8BggQIECAAAECBAgQqE0Baac211VXBAgQIECAAAECBAhIOz4D&#10;BAgQIECAAAECBAjUpoC0U5vrqisCBAgQIECAAAECBKQdnwECBAgQIECAAAECBGpTQNqpzXXVFQEC&#10;BAgQIECAAAEC0o7PAAECBAgQIECAAAECtSkg7dTmuuqKAAECBAgQIECAAAFpx2eAAAECBAgQIECA&#10;AIHaFJB2anNddUWAAAECBAgQIECAgLTjM0CAAAECBAgQIECAQG0KSDu1ua66IkCAAAECBAgQIEBA&#10;2vEZIECAAAECBAgQIECgNgWkndpcV10RIECAAAECBAgQICDt+AwQIECAAAECBAgQIFCbAtJOba6r&#10;rggQIECAAAECBAgQkHZ8BggQIECAAAECBAgQqE0Baac211VXBAgQIECAAAECBAhkkXbOnz9/8OBB&#10;1gQIECBAgAABAgQIFFzg7bffPn78eGYIdaOjo6kWe/nll19//fXbbrutoaFhWqH6+vqxsbFUq9fY&#10;4IsWLfroo49qrCntECBAgAABAgQIFEdgZGTk3LlzW7duXbduXQZdp5t2QpjZsWPHN77xjQULsthE&#10;ysBLCQIECBAgQIAAAQIEbkQg3Pn1wx/+8Mknn7yRQWZ5bepp53/8j//R0dExy9k4jQABAgQIECBA&#10;gACBmhf47//9v/+H//AfMmgz3S2XcK/awoULM2hDCQIECBAgQIAAAQIE5otAqVTKZqrppp1selCF&#10;AAECBAgQIECAAAEClwtIOz4VBAgQIECAAAECBAjUpoC0U5vrqisCBAgQIECAAAECBKQdnwECBAgQ&#10;IECAAAECBGpTQNqpzXXVFQECBAgQIECAAAEC0o7PAAECBAgQIECAAAECtSkg7cy1de3v6ezaW55r&#10;szIfAgQIECBAgAABAvNPIP+0s7erc/Lo2jd8fYT9u3r6Z3Hl8L6uECWuXOOKSSO+MBy7ZlNkFvO4&#10;9JR48MmRjx4balm7oemaB3EBAQIECBAgQIAAAQLTBPJPO2FCpTXbO5KjfX3j9azQ0Z7eweu57rJr&#10;Wrd0tM+YNMpnKvEkH2y9KWWmDdK4vv3iyKu3pFQljZkbkwABAgQIECBAgMBcFqgbHR1NdX7PPvvs&#10;I488cpUSYW9nYOX2KTknbLAcWLYtpI7JB8N7u7r7KiEVtW1v39AYxa+PlCqV8Vda+6vvRs2bOu4f&#10;vuTMibLlvV07kwFKpUq0Ih7kaE/nnqH4mo0dW1ZPzm68Yuuvu7pPRNUK8QnR+Mkh8LSvj8YnE2Yz&#10;Mcl4MlHbl1cOvHYknkc80TUNfUfC+GFKW1qjiflPlpuongzYGPZ2us+sjUPOxOtRy6bxpwcnGk3O&#10;THWlDE6AAAECBAgQIEAgG4Hnnnvu0UcfzaDWnNjbqRzpTm5mm/n7KsP7dvct2RR2fjYt6ds9fqtb&#10;peGejo5tbaXKQH+5ccM9zdVc0TTDmbFh/8/7KiE/dHSsXVJNI/09e0batsUjjOy50i1wKzaHii3R&#10;0Dv90er720rxBlTIG/27uquT2b4m6nu1elNcMpn2DUuTmBN2qTa1VPrOrAr/2xwNHTsaXm3c0B7v&#10;XG1fU4pHi6sPhRAVqkdH9l+8Ny5EsuqswoWDvT3xhfHYa5MLKyf6r/Mmvww+REoQIECAAAECBAgQ&#10;mJMCcyLtTNzJdsW7yKLB3hCGwu1qlTPV7++XloVvtjQ1NlxqGu43u+zMcMbw8NmotDT+KkzT0lJ8&#10;RXl4JKr07ezsjDd8RoZn/EmAJY1hJ2X8/ItVLg7V+NkVpcrp5NJkMpceSbmmZUm1eAbJ1366qzs/&#10;cfXq/EMICjs/E0f5dCVqaIyHal3VEo2cStJNcmLjrdManZMfJZMiQIAAAQIECBAgMMcE5kTaucwk&#10;iRFxKoiPOHIkOzPxMeM3ZyZixRXObGxcMh6T4jgUjxhiUrgPbfy7QtfykwAXhxr+9UBlhpgz0/Ie&#10;7ek+sSLs+YQtmonq1QbDTXxTtrPiLqrRq//YYNRwq/vW5tj/V0yHAAECBAgQIEBgvgnMwbQT72wM&#10;7ensfHWgitm4fm24s+sqt7ol6WWot7OnfIUzWx+M7w0LIxw4W91tab0/3IcW9nau/WfWJofqPhK1&#10;fSV8iWgWx+pVzZW+cK/e7hNRdHZ4OGrdsrE5bnBnX7Rm88Ws1bRh8/iseodaNk35NtEsSjiFAAEC&#10;BAgQIECAAIHLBPL/lQKLQoAAAQIECBAgQIBAoQSK9SsFhVpazRIgQIAAAQIECBAgkI3AHLyTLZvG&#10;VSFAgAABAgQIECBAoMYFpJ0aX2DtESBAgAABAgQIECisgLRT2KXXOAECBAgQIECAAIEaF5B2anyB&#10;tUeAAAECBAgQIECgsALSTmGXXuMECBAgQIAAAQIEalxA2qnxBdYeAQIECBAgQIAAgcIKSDuFXXqN&#10;EyBAgAABAgQIEKhxAWmnxhdYewQIECBAgAABAgQKKyDtFHbpNU6AAAECBAgQIECgxgWknRpfYO0R&#10;IECAAAECBAgQKKyAtFPYpdc4AQIECBAgQIAAgRoXkHZqfIG1R4AAAQIECBAgQKCwAtJOYZde4wQI&#10;ECBAgAABAgRqXEDaqfEF1h4BAgQIECBAgACBwgpIO4Vdeo0TIECAAAECBAgQqHEBaafGF1h7BAgQ&#10;IECAAAECBAorIO0Uduk1ToAAAQIECBAgQKDGBaSdGl9g7REgQIAAAQIECBAorIC0U9il1zgBAgQI&#10;ECBAgACBGheQdmp8gbVHgAABAgQIECBAoLAC0k5hl17jBAgQIECAAAECBGpcQNqp8QXWHgECBAgQ&#10;IECAAIHCCkg7hV16jRMgQIAAAQIECBCocQFpp8YXWHsECBAgQIAAAQIECisg7RR26TVOgAABAgQI&#10;ECBAoMYFpJ0aX2DtESBAgAABAgQIECisgLRT2KXXOAECBAgQIECAAIEaF5B2anyBtUeAAAECBAgQ&#10;IECgsALppp2TJ09euHChsLgaJ0CAAAECBAgQIEDgcoFKpZINS7ppZ/ny5e+++25mzWRDpgoBAgQI&#10;ECBAgAABAtctENJBuVy+7suv6cK60dHRa7rgWk9+8cUXDx06dPvtt9fV1U27tr6+fmxs7FoHLPL5&#10;ixYt+uijj4osoHcCBAgQIECAAIF5LRDSx8jIyH333ffAAw9k0EjqaSeDHpQgQIAAAQIECBAgQIDA&#10;5QLp3slGnAABAgQIECBAgAABAnkJSDt5yatLgAABAgQIECBAgEC6AtJOur5GJ0CAAAECBAgQIEAg&#10;LwFpJy95dQkQIECAAAECBAgQSFdA2knX1+gECBAgQIAAAQIECOQlIO3kJa8uAQIECBAgQIAAAQLp&#10;Ckg76foanQABAgQIECBAgACBvASknbzk1SVAgAABAgQIECBAIF0BaSddX6MTIECAAAECBAgQIJCX&#10;gLSTl7y6BAgQIECAAAECBAikKyDtpOtrdAIECBAgQIAAAQIE8hKQdvKSV5cAAQIECBAgQIAAgXQF&#10;pJ10fY1OgAABAgQIECBAgEBeAtJOXvLqEiBAgAABAgQIECCQroC0k66v0QkQIECAAAECBAgQyEtA&#10;2slLXl0CBAgQIECAAAECBNIVkHbS9TU6AQIECBAgQIAAAQJ5CUg7ecmrS4AAAQIECBAgQIBAugLS&#10;Trq+RidAgAABAgQIECBAIC8BaScveXUJECBAgAABAgQIEEhXQNpJ19foBAgQIECAAAECBAjkJZBF&#10;2jl//vzBgwfz6lBdAgQIECBAgAABAgTmiMDbb799/PjxzCZTNzo6mmqxl19++fXXX29Kjvr6+rq6&#10;usly4fGFCxdSrT7fB1+4cGHaCzTficyfAAECBAgQIEBgXgiEv/zHxsbK5XKlUtm6deu6desymHa6&#10;aSf0s2PHjm9961ulUimDZpQgQIAAAQIECBAgQGCOC4S088wzzzz55JMZzDP1O9kaGxtFnQwWUgkC&#10;BAgQIECAAAEC80IgpIMlS5ZkM9V00064dW3x4sXZdKIKAQIECBAgQIAAAQLzQiB8ySWbeaabdkIP&#10;IfBk04kqBAgQIECAAAECBAjMC4HMMkLqaWfqzxLMC3qTJECAAAECBAgQIEAgVYHMMkLqaSdVJoMT&#10;IECAAAECBAgQIEDgSgLSTt6fjaM9nV17h/OehfoECBAgQIAAAQIEak8g/7TT0xmOnv6EdnhfV3jS&#10;te8qf/wP7+2qntAfp4TybFYknNnZc3Q2Z37MOfH0dsUz7d8VT7pr3z/Neg5TR45bmJxP/ztDzfds&#10;aLwJszMEAQIECBAgQIAAAQKXCOSfdpLpDB2L08hw/4nKrNendUtH+4aMfsthfFKN69s7HmwN8xw+&#10;GzVv7Ghff+91zaFxQ3vHltXjY7Y+ePHxrHt3IgECBAgQIECAAAECHy9Q/8QTT3z8WTdwxqFDh9ra&#10;2q4ywK/fequuVPrwE3fcvbL8q5+eqit9GC1dfffKW6Jwi9fON9966613b7n3s03xts8L//DTt94a&#10;/MMnqyec6Ol89eQfhRPDVknyzlu/+SB+erFU2IHZ+UZ4+VTdhx9+4o/CIGGTJxnx94vv/ZPJnBS/&#10;+Ou4RDzOvrN3JiNPOS1M49W3fvPTnx7+w513DPz9C4cX3nlyX+/ghyMnwsQW/3rntDm8uziMVJ6Y&#10;0VvJ02TPqjrFpJe40K/q4zfGZzi1x32HQ61warVrBwECBAgQIECAAIHaEzh69OjnP//5DPqaE3s7&#10;DStXRCf6h48eG2pZsWK86f6ePSNt2zo6trWN7An3ufXvP1IJ2ykdHWsbLt3+6d/V3bdkU3hj+5qo&#10;79UpX4Ap7z0wWIpH+Mr4kP27ekfWbA8ntp3tnXJjW+v9a0pD7/RH5f6BSvPa9Y0znFZpWNsRdnLG&#10;bzdrXL+2OYr3dib3Z4b37e6L2sLQm1qGDoS77JrC5k08o7ZSsmdV3rv7SBTPZGPz0MGLMwwRqPds&#10;fFX8etxj9VixOR4niqfkIECAAAECBAgQIEDgBgTmRNqJbm1dEQ3sf2ektHTiCyzl4ZGo0rezs3Nn&#10;XyUaGf5NeFpaFu91NC0rTW03vqmstDR+o/GzK0qV0xe/yFM+XYkaGsM7TY0N8RXxmZUj3Z2d3fGI&#10;py5+NSi+cPDY3l8PVFpWtc54WrXylY/ymUq0pDFMPdyWloSi+Js51ULxMTmT1fGNb5Nf0Zm8Klq9&#10;qjn0WJ16Mk7T0kuavIH1dSkBAgQIECBAgACB4grMjbQTNTYuqQwNRismb96KI0qyMxMf7Rv+JDyt&#10;Rpk4Okw5woVR5Uz8xnCIK1NjSRyLkggRB6c4DYUzS/HeTjLixEZN/E5T64rSUF/YO7orfCfnyqdd&#10;+UMSh5Ozw/EvJ4RfL9jVH7abBlYmm0jVzDI5k3BT3MTvMcQvT1wVhU2tajBzECBAgAABAgQIECBw&#10;8wTmSNqJWu8Kd4dN/Ys/3GAWxXs74Yh/Bq11S3y7V3hyYOTSbY/WBzc1D/bGOynhbrGvTPlxs6YN&#10;m6sjvDpQ5Wr9QlsU7+1c/Am4CcbG1pVh0OZVyS8HXPm0K6o3rt/cFvWFoXsHmzc92Bp6STaRdofC&#10;8SbS5Ez2DDVv3BISVfWYvKrz0tdv3uIaiQABAgQIECBAgEChBepGR0dTBXjhhRceeuihVEsYnAAB&#10;AgQIECBAgACBeSTw0ksvPfzwwxlMeK7s7WTQqhIECBAgQIAAAQIECBRKQNop1HJrlgABAgQIECBA&#10;gECBBKSdAi22VgkQIECAAAECBAgUSkDaKdRya5YAAQIECBAgQIBAgQSknQIttlYJECBAgAABAgQI&#10;FEog9bRz4cKFQoFqlgABAgQIECBAgACBqwtklhFSTztjY2MWmwABAgQIECBAgAABApMCmWWEdNNO&#10;aOPcuXPWlQABAgQIECBAgAABApMC5XI5G410007o4b333qtUKtk0owoBAgQIECBAgAABAnNcIKSD&#10;M2fOZDPJutHR0VQrvfLKK6+99lpTctTX19fV1U2WC48zu2Mv1R7TG3zhwoVpL1B6kzcyAQIECBAg&#10;QIAAgUmB8Jd/uPMr7OqEtLN169Z169ZlgJN62smgByUIECBAgAABAgQIECBwuUDqd7JBJ0CAAAEC&#10;BAgQIECAQC4C0k4u7IoSIECAAAECBAgQIJC6gLSTOrECBAgQIECAAAECBAjkIiDt5MKuKAECBAgQ&#10;IECAAAECqQtIO6kTK0CAAAECBAgQIECAQC4C0k4u7IoSIECAAAECBAgQIJC6gLSTOrECBAgQIECA&#10;AAECBAjkIiDt5MKuKAECBAgQIECAAAECqQtIO6kTK0CAAAECBAgQIECAQC4C0k4u7IoSIECAAAEC&#10;BAgQIJC6gLSTOrECBAgQIECAAAECBAjkIiDt5MKuKAECBAgQIECAAAECqQtIO6kTK0CAAAECBAgQ&#10;IECAQC4C0k4u7IoSIECAAAECBAgQIJC6gLSTOrECBAgQIECAAAECBAjkIiDt5MKuKAECBAgQIECA&#10;AAECqQtIO6kTK0CAAAECBAgQIECAQC4C8yDtlH/y5pFcbBQlQIAAAQIECBAgQGA+C8yJtFP+yfNP&#10;P/38myej6HD30+HRT8pTSI/0HnxvPgubOwECBAgQIECAAAEC+QjUjY6O5lN5StWQdv724Nkl93z9&#10;X0f/+3+/E0V3/b93vvMPvzobRSu//PVbfxHeilb+P58/87PqK9/euib3CZsAAQIECBAgQIAAAQJz&#10;XyCLvZ3z588fPHjw6hZLVrZEp44ceScqLY2if/k/x0OwCceJt3///93XErV8eesXm8Lr4Tgzddtn&#10;7vOaIQECBAgQIECAAAECFwXefvvt48ePZyaS+t7Oyy+//PrrrzclR319fV1d3WRvCxcu/NrXvhae&#10;Du/r2h2taDjSN1Rq27Ry4MAHTdHJT23+SrT71Whze+P+zmOrti07EB4nr7S3bwiX7Nq161/+5V8y&#10;Y1KIAAECBAgQIECAAIEbEbhw4cLY2Fi5XK5UKlu3bl23bt2NjDbLa9NNO6GfHTt2fOtb3yqVSleZ&#10;UJJ2Nq89090bbdq+9MDu6AsrTrzWV4lKa7a3ry/3dPYOtfxJ8+BvhsIolYb2ji2z7M1pBAgQIECA&#10;AAECBAjMNYGQdp555pknn3wyg4mlnnb+5m/+5i/+4i8y6EQJAgQIECBAgAABAgTmhcAPfvCD7373&#10;uxlMNd3v7YRb1xYvXpxBG0oQIECAAAECBAgQIDBfBMKXXLKZarppJ/QQAk82nahCgAABAgQIECBA&#10;gMC8EMgsI6Sedqb+LMG8oDdJAgQIECBAgAABAgRSFcgsI6SedlJlMjgBAgQIECBAgAABAgSuJCDt&#10;+GwQIECAAAECBAgQIFCbAtJOba6rrggQIECAAAECBAgQyDHtDOx5KjleOnwuWYdzh/8uef53hyvx&#10;04He6tvjT6tLFV7cM2jVCBAgQIAAAQIECBAg8PECuaWdc4f3R488Ho7vfO7oL+MAM/DLnXd8Mzx/&#10;5I6dBwaiSng7fvb4X64+Gp5Wj8E9P3rz41tyBgECBAgQIECAAAECBIJAbmln8d1/vrFlyhJUzrz7&#10;p3euCC+03Pmlk2fOle7+803xsynHwJ7nom3bWi0bAQIECBAgQIAAAQIEZiOQW9oZn1zl8K63V6+b&#10;GnsumfW5w68cXb02jj0DvT+KHtl412x6cg4BAgQIECBAgAABAgRy3NuJ8Qf3PPVK9OBDdy+eeSXC&#10;F3t2RQ/8+d2lOOwcfzN647mn/npn/xvP7Zm4s80CEiBAgAABAgQIECBA4IoC+e3tVA7/3W/vfHwy&#10;6pSW3vHm8TjGDB5/Y/nSxeE3C146fufj1agTjhUb4y/xPP6dba1femTjtFvcLC8BAgQIECBAgAAB&#10;AgQuF8gt7Qwc2Nn/5o8mfnYt/CrbinXb3o2fPxd9M3xjZ/CXO/veGH974kfbrB8BAgQIECBAgAAB&#10;AgRmL1A3Ojo6+7Ov48wXXnjhoYceuo4LXUKAAAECBAgQIECAQE0KvPTSSw8//HAGreW2t5NBb0oQ&#10;IECAAAECBAgQIFBkAWmnyKuvdwIECBAgQIAAAQK1LCDt1PLq6o0AAQIECBAgQIBAkQWknSKvvt4J&#10;ECBAgAABAgQI1LJA6mnnwoULteynNwIECBAgQIAAAQIErlEgs4yQetoZGxu7xt6dToAAAQIECBAg&#10;QIBALQtklhHSTTuhjXPnwr+l4yBAgAABAgQIECBAgMC4QLlczsYi3bQTenjvvfcqlUo2zahCgAAB&#10;AgQIECBAgMAcFwjp4MyZM9lMMvV/XfSVV1557bXXmpKjvr6+rq5usrHw+Lrv2FuwYMH58+ezMVKF&#10;AAECBAgQIECAAIEbFAh/+Yc7v8KuTkg7W7duXbdu3Q0OOJvLU087s5mEcwgQIECAAAECBAgQIHDT&#10;BVK/k+2mz9iABAgQIECAAAECBAgQmI2AtDMbJecQIECAAAECBAgQIDD/BKSd+bdmZkyAAAECBAgQ&#10;IECAwGwEpJ3ZKDmHAAECBAgQIECAAIH5JyDtzL81M2MCBAgQIECAAAECBGYjIO3MRsk5BAgQIECA&#10;AAECBAjMPwFpZ/6tmRkTIECAAAECBAgQIDAbAWlnNkrOIUCAAAECBAgQIEBg/glIO/NvzcyYAAEC&#10;BAgQIECAAIHZCEg7s1FyDgECBAgQIECAAAEC809A2pl/a2bGBAgQIECAAAECBAjMRkDamY2ScwgQ&#10;IECAAAECBAgQmH8C0s78WzMzJkCAAAECBAgQIEBgNgLSzmyUnEOAAAECBAgQIECAwPwTkHbm35qZ&#10;MQECBAgQIECAAAECsxGQdmaj5BwCBAgQIECAAAECBOafgLQz/9bMjAkQIECAAAECBAgQmI2AtDMb&#10;JecQIECAAAECBAgQIDD/BKSd+bdmZkyAAAECBAgQIECAwGwE5kjaOdL9/Jvlk28+//TTT//4SBSV&#10;33z++TdPRuWfPN99eDZdOIcAAQIECBAgQIAAAQLTBeZE2in/5BeVu9Y0/f690p99ueVMuXy491dL&#10;7/vT5VHT6jsr//SmRSNAgAABAgQIECBAgMB1CGSUdk6dOnWVyf3+1NnSbU3R7bdVXn9tcGl05J8q&#10;S8689vTT3UeWN5XOvncdXbmEAAECBAgQIECAAIE5KHA+OTKbWN3o6GiqxV588cVDhw41Nzd/6lOf&#10;qq+vr6urmyy3cOHCr33ta+Fp/67OY3d1bFkdvzO8r2t3tKLhRLRq5enhz646vfPYlo4t4fV9+/a9&#10;++67qU7V4AQIECBAgAABAgQIpCRw4cKFsbGxc+fOnTlz5t577/3qV7+aUqGpw6aedr73ve899thj&#10;pVLpKs0kCWdz+/rGEHx6Oo+t6rh/uKu7r9K8aduyA69G7e0bMoBQggABAgQIECBAgACBDAQqlcr3&#10;v//9HTt2ZFAr3TvZTp48+a/+1b+6etQJTTauX9twon84brc17OS0Ro0b2js6OrY0/Xqg4R5RJ4OP&#10;gRIECBAgQIAAAQIEMhII6eDTn/50NsXSTTvLly8PN7DNopPWLe0bws7OtKNxfXv19jYHAQIECBAg&#10;QIAAAQI1I9DU1JRNL+mmndBD+K5ONp2oQoAAAQIECBAgQIDAvBDILCOknnam/izBvKA3SQIECBAg&#10;QIAAAQIEUhXILCOknnZSZTI4AQIECBAgQIAAAQIEriQg7fhsECBAgAABAgQIECBQmwLSTm2uq64I&#10;ECBAgAABAgQIEMgx7Zw7/NJT8fHS4XOXrMPAnuTlp3oHkpevdJq1I0CAAAECBAgQIECAwNUE8ks7&#10;g7/cufybjz/++DeX7/zl4MUpnju8/91t33n88e9sO7n/cCWKrnCaVSVAgAABAgQIECBAgMDVBXJL&#10;O+dOv/ulz6wIk1vxmS+9e/ri7s6pU9HqP1ocRYvv+lx0+mx0pdOsKwECBAgQIECAAAECBOZo2rEw&#10;BAgQIECAAAECBAgQSFUgt72dVLsyOAECBAgQIECAAAECBHJLO4uX3fHGb+PfIRj47Rt3LAu3ro0f&#10;t94aHf3ncGPbuXfejpYtia50mpUjQIAAAQIECBAgQIDA1QVySztRy7ptJ38UfnrtR9E3N7aESYbf&#10;XtsT0s/iu++/Y+dfP/XUXx/93IN3l6LLTrOgBAgQIECAAAECBAgQmJVA3ejo6KxOvN6TXnjhhYce&#10;euh6r3YdAQIECBAgQIAAAQK1JvDSSy89/PDDGXSV395OBs0pQYAAAQIECBAgQIBAgQWknQIvvtYJ&#10;ECBAgAABAgQI1LSAtFPTy6s5AgQIECBAgAABAgUWkHYKvPhaJ0CAAAECBAgQIFDTAqmnnQsXLtQ0&#10;oOYIECBAgAABAgQIELg2gcwyQuppZ2xs7NpadzYBAgQIECBAgAABAjUtkFlGSDftnDx58oMPPqjp&#10;ldIcAQIECBAgQIAAAQLXJlAul6/tgus9O920s3z58sHBwUqlcr3Tcx0BAgQIECBAgAABAjUlENLB&#10;7373u2xaSv1fF33xxRcPHTrU3Nz8qU99qr6+vq6ubrKx8Hj2d+wtWrToo48+ygZFFQIECBAgQIAA&#10;AQIEbq5A+Ms/3MB27ty5M2fO3HfffQ888MDNHX/G0VJPOxn0oAQBAgQIECBAgAABAgQuF0j3Tjbi&#10;BAgQIECAAAECBAgQyEtA2slLXl0CBAgQIECAAAECBNIVkHbS9TU6AQIECBAgQIAAAQJ5CUg7ecmr&#10;S4AAAQIECBAgQIBAugLSTrq+RidAgAABAgQIECBAIC8BaScveXUJECBAgAABAgQIEEhXQNpJ19fo&#10;BAgQIECAAAECBAjkJSDt5CWvLgECBAgQIECAAAEC6QpIO+n6Gp0AAQIECBAgQIAAgbwEpJ285NUl&#10;QIAAAQIECBAgQCBdAWknXV+jEyBAgAABAgQIECCQl4C0k5e8ugQIECBAgAABAgQIpCsg7aTra3QC&#10;BAgQIECAAAECBPISkHbykleXAAECBAgQIECAAIF0BaSddH2NToAAAQIECBAgQIBAXgLSTl7y6hIg&#10;QIAAAQIECBAgkK6AtJOur9EJECBAgAABAgQIEMhLQNrJS15dAgQIECBAgAABAgTSFZB20vU1OgEC&#10;BAgQIECAAAECeQlIO3nJq0uAAAECBAgQIECAQLoC0k66vkYnQIAAAQIECBAgQCAvgSzSzvnz5w8e&#10;PJhXh+oSIECAAAECBAgQIDBHBN5+++3jx49nNpm60dHRVIu9/PLLr7/++m233dbQ0DCt0IIFC0IQ&#10;SrW6wW+uwKJFiz766KObO6bRCBAgQIAAAQIEiiMwMjJy7ty5rVu3rlu3LoOu0007Y2NjO3bs+Na3&#10;vlUqlTJoRgkCBAgQIECAAAECBOa4QKVSeeaZZ5588skM5pn6nWzLli0TdTJYSCUIECBAgAABAgQI&#10;zAuBkA4WL16czVTTTTv19fULFy7MphNVCBAgQIAAAQIECBCYFwKZbYekm3bmhbVJEiBAgAABAgQI&#10;ECBQkwLSTk0uq6YIECBAgAABAgQIEIikHR8CAgQIECBAgAABAgRqU0Daqc111RUBAgQIECBAgAAB&#10;AtKOzwABAgQIECBAgAABArUpIO3U5rrqigABAgQIECBAgAABaacmPwPDe7s6e47WZGuaIkCAAAEC&#10;BAgQIDBbgfzTTvi7fMrR0z/jzMt7e/YNz7anmc/r7+ns2lue8t7R+IUbHPTappRZxXL/QNR2/+or&#10;zq5/V+Kc2XyujcnZBAgQIECAAAECBG6OQP5pJ/RRWrO9Y/zY0jpDX8N7X+0buTn9FmOUpg3t7Rsa&#10;r9Tr0Z7eweS91Vs6rnJaMah0SYAAAQIECBAgUMMCdaOjo6m29+yzzz7yyCNXKRH2dgZWbm9ff/GP&#10;8+F9Xd0nolKlUomi5o0dW6Kezj1D1VC0OdpdfathY8f9p7q6j4RTSm3b2jc0RfFVydNSqRLFA0Z7&#10;u7r7wgvVQVaHvZ0DI9VBS23bw1/5YWfj4LL4QRTe6o0LtGzqeHAybYWbwboHJmaxqWNLa3lv187x&#10;8eKn8VXJgFHb9q9Euy95a7LdS0e+WDE5IX6aDLBme/ut+6s9TpnbxGTDu+sbL+uuMb68eskl046i&#10;yXlW25yc53jjrf3jLM2bNka9iUB5V+d4/oma29aM9AXG8Wuj/om3EsNUPykGJ0CAAAECBAgQKIrA&#10;c8899+ijj2bQ7ZzY26kc6R6/mW3X5I1sKzZ3dGxqiYbe6Y9W399WiqPORCKK39rStHf3kYZNYUdo&#10;Y0Pfq+GGtP79RyrhL/KOjrUNScKJosYN7fGG0fY1pXiQ+Kg03BNe2NRc6ds/5Tst/bt6R+LNpe1t&#10;Z3unf9dlZSi1va00dCDcRxc2TJLxwtNj45cnA4ZEMcNbcb2rjVydY6VhbRggJL2wzRIfYW4D/dXb&#10;7ZK3wuQrJ/pn6C5Emj0jbduSSwanTru/Z2dfiILxPKO+3eO3/01tvHHDPc0hACaBbcoRIlPS2kC0&#10;uWNbWymZRohYvWfb4n23jc1De65wk2EGH1IlCBAgQIAAAQIECFyXwJxIOxfvZJvcWlnSGPZ6mpaW&#10;ZmgqeSsqn65EQ70hJIX9jcrpcnl4JCotawpvNC2buCj8sR7eTzZ8qsfFE0ZOTX5hZ3j4bJTErXgj&#10;aMrr8QUNt4ZSjY1LosqZEEHir/5XT7t0wPDs8rfiF68y8iUzip+EXaBwJFtMUybbeGtD/Ozy7uL2&#10;GxrjfltXtUyZ9sUzG1tXlpJpX6nxmT8vcctNjUnVqHymElW1V69qjkaGp37raearvUqAAAECBAgQ&#10;IEBgDgnMibTzcR5x3ph+xKEmbFBUjy2t8R/oIfTEf6KHHBAfR3u6T6yIt2zWTEamysCvQ8hJgkIc&#10;Y6pHPPhk3Jp6Q114L9kUikNLaWlT/67ucMddsgEyfS5XeOtqI186RAhLvVG8IbMpbLvMcFzeXdx+&#10;NX70Hxuc0s7FM4f7T1TCtJPRLm38Yh78GPg4bZ4djnPh0WND4+Hq49bK+wQIECBAgAABAgTmjMCc&#10;SDsX72TrnPl2qfBndzina+rPsjVtWNuS7O10diavt94f7ljbE54ci6ppJGxHVPrCls3uE9H4n+zh&#10;jRPhhd6h0iW/V9b6hbZo/Fa66dVLZw/EmzlR2+b1ja13NSfz3D0QTd8CutJbVxn50g9AvA8TTz75&#10;IlCS2aYdl3XXtGHzmqhvZ7Id1LJpyjdqWrfEd50le1DJtJOBJhqvnhknokD38XemNa7fHG6Hi+8y&#10;3DPUvHHGH5CYMx9kEyFAgAABAgQIECBwmUD+v1JwkxYl/lGB0/eEb9JPPrjBgW/WODc4jerlN9Jd&#10;/GsKy5IfcnAQIECAAAECBAgQmAsCxfqVgpshPrk9Eu9pXOWfmrkZtbIfo7a7y95TRQIECBAgQIAA&#10;gUII1MzeTiFWS5MECBAgQIAAAQIEakDA3k4NLKIWCBAgQIAAAQIECBDIU2BO/EpBngBqEyBAgAAB&#10;AgQIECBQowLSTo0urLYIECBAgAABAgQIFF5A2in8RwAAAQIECBAgQIAAgRoVkHZqdGG1RYAAAQIE&#10;CBAgQKDwAtJO4T8CAAgQIECAAAECBAjUqIC0U6MLqy0CBAgQIECAAAEChReQdgr/EQBAgAABAgQI&#10;ECBAoEYFpJ0aXVhtESBAgAABAgQIECi8gLRT+I8AAAIECBAgQIAAAQI1KiDt1OjCaosAAQIECBAg&#10;QIBA4QWkncJ/BAAQIECAAAECBAgQqFEBaadGF1ZbBAgQIECAAAECBAovIO0U/iMAgAABAgQIECBA&#10;gECNCkg7Nbqw2iJAgAABAgQIECBQeAFpp/AfAQAECBAgQIAAAQIEalRA2qnRhdUWAQIECBAgQIAA&#10;gcILSDuF/wgAIECAAAECBAgQIFCjAtJOjS6stggQIECAAAECBAgUXkDaKfxHAAABAgQIECBAgACB&#10;GhWQdmp0YbVFgAABAgQIECBAoPAC0k7hPwIACBAgQIAAAQIECNSogLRTowurLQIECBAgQIAAAQKF&#10;F5B2Cv8RAECAAAECBAgQIECgRgWknRpdWG0RIECAAAECBAgQKLyAtFP4jwAAAgQIECBAgAABAjUq&#10;kG7aGRsbGx0drVE6bREgQIAAAQIECBAgcD0ClUrlei679mvSTTthPmfOnMmsmWtv3xUECBAgQIAA&#10;AQIECGQqENLByMhINiXr0t57eeWVV1577bXbbrutoaFhWksLFiw4f/58Nn2qclMEFi1a9NFHH92U&#10;oQxCgAABAgQIECBQQIGQc86dO7d169Z169Zl0H7qaSeDHpQgQIAAAQIECBAgQIDA5QKp38kGnQAB&#10;AgQIECBAgAABArkISDu5sCtKgAABAgQIECBAgEDqAtJO6sQKECBAgAABAgQIECCQi4C0kwu7ogQI&#10;ECBAgAABAgQIpC4g7aROrAABAgQIECBAgAABArkISDu5sCtKgAABAgQIECBAgEDqAtJO6sQKECBA&#10;gAABAgQIECCQi4C0kwu7ogQIECBAgAABAgQIpC4g7aROrAABAgQIECBAgAABArkISDu5sCtKgAAB&#10;AgQIECBAgEDqAtJO6sQKECBAgAABAgQIECCQi4C0kwu7ogQIECBAgAABAgQIpC4g7aROrAABAgQI&#10;ECBAgAABArkISDu5sCtKgAABAgQIECBAgEDqAtJO6sQKECBAgAABAgQIECCQi4C0kwu7ogQIECBA&#10;gAABAgQIpC4g7aROrAABAgQIECBAgAABArkISDu5sCtKgAABAgQIECBAgEDqAtJO6sQKECBAgAAB&#10;AgQIECCQi4C0kwu7ogQIECBAgAABAgQIpC4g7aROrAABAgQIECBAgAABArkIZJR2/vCHP+TSnqIE&#10;CBAgQIAAAQIECMwdgQvJkdl86kZHR1Mttn///p6enmXLlt1yyy3TCtXX14+NjaVa3eDZCyxatOij&#10;jz7Kvq6KBAgQIECAAAECc1/g/fffr1QqW7duXbduXQazTT3tPPHEE3/5l39ZKpUyaEYJAgQIECBA&#10;gAABAgTmuEBIO//1v/7X//yf/3MG80z3TrZwA1tzc7Ook8FCKkGAAAECBAgQIEBgXgiEdNDY2JjN&#10;VNNNO5/85CcXLEi3RDZMqhAgQIAAAQIECBAgcLMEMtsOEUVu1pIZhwABAgQIECBAgACBuSUg7cyt&#10;9TAbAgQIECBAgAABAgRuloC0c7MkjUOAAAECBAgQIECAwNwSkHbm1nqYDQECBAgQIECAAAECN0tA&#10;2rlZksYhQIAAAQIECBAgQGBuCUg7c2s9zIYAAQIECBAgQIAAgZslIO3cLEnjECBAgAABAgQIECAw&#10;twTyTzt7uzqnHD39M/qU9/bsG74xuf6ezq695SljHI1fuMFBr21K2Ve8tvlVzx7eu2tGlumAw/u6&#10;OnfNvFzXU9Y1BAgQIECAAAECBG62QP5pJ3RUWrO9Y/zY0jpDh8N7X+0budmdG29GgeF9u/vOsiFA&#10;gAABAgQIECBQCwJ1o6Ojqfbx7LPPPvLII1cpEfZ2BlZub1/fOHlO2DToPhGVKpVKFDVv7NgS9XTu&#10;GaqGos3R7upbDRs77j/V1X0knFJq29a+oSmKr0qelkqVKB4w2tvV3RdeqA6yOmxNHBipDlpq296+&#10;oTHstBxcFj+Iwlu9cYGWTR0PTqat4XD5wMQsNnVsaS3v7do5Pl78NL4qGTBq2/6VaPclb022cunI&#10;FysmJ8RPkwHWbG+/dX+1xylzm5hseHd942XdNcaXVy+5ZNpR/67O3sFkpOTCaLK7atdh66bKMv50&#10;Gkvj/ipFeHd6U9MBowB+Zm0sNjGTxDnVT5PBCRAgQIAAAQIEakHgueeee/TRRzPoZE7s7VSOdI/f&#10;zHbxzqgVmzs6NrVEQ+/0R6vvbytN/u0eTOK3tjTt3X2kYVPYEdrY0PdquPOqf/+RSvhru6NjbUOS&#10;cKKocUN7vGG0fU0pHiQ+Kg33hBc2NVf69h+9aNu/q3ck3lza3na2t2fK6/EZK0Op7W2loQPhPrqm&#10;8fHC02PjpyUDhggxw1vx1VcbuVq/0rA2DBAyyeotyeZWmNtAf/V2u+StMPnKif4ZugvRa89I27bk&#10;ksFLpt36YDLSxubkwngOQyEOhS6iuOt462ZJzLZpSd/u8ZsDp7K03r8mWCe56Er9Tgfs76nOZFvb&#10;yJ4r3IiYwQdZCQIECBAgQIAAAQKXCcyJtHPxTrbJrZUljWFXomlpaYYlS96Kyqcr0VBvCElhf6Ny&#10;ulweHolKy5rCG03LJi6Kv1jS2Zls+FSPiyeMnJr8ws7w8NkoiVvxjseU1+MLGm4NpRobl0SVMyGC&#10;hF2ReLzq/s6UAcPDy9+KX7zKyNMHiHdgwpHsq0wZu/HWhvjZ5d3F7Tc0xv22rmq5dNphp6XKEh/x&#10;HEpLw3lx9gsbL+UzlWgwZgv7P0lTV2KZsamZAOO5Vfp2dnbGu1sjw1O/GTXZiwcECBAgQIAAAQIE&#10;8hCYE2nn4xqP88b0Iw41zfEmRXxsaW1qbIhDT5wMQg6Ij6M93SdWxFs2YbNi/KgM/DqEnCQoxDGm&#10;esSDT8atqTfUhfeSTaHxwNC/qzvccZds9UyfyxXeutrIlw4RwlJvFG9MbWqe0eLy7uL2q9Gi/9jg&#10;lHbiPZ8o2fKqjnRJVOvaNxwHyHirJznGs+UlLOP5Kt4UurzfmQDjuYWbCasjxrcUOggQIECAAAEC&#10;BAjMEYE5kXYu3snWOfOtUOFv9HBO+GP9olrThrUtyd5OZ2fyenwL1tCe8ORYVE0jq1eFO9bCls3u&#10;E1F0dji5shSdCC/0DpXa7p/y9ZLWL7RF47fSTa9eOnsg3syJ2javb2y9qzmZ5+6BaPoW0JXeusrI&#10;ly5/Y+vKZPLJF4GSzDbtuKy7pg2b10Txjkpop2XTxW/LNLWuKCUs8TeC4pFaH4xvdZvsonH92uRp&#10;zDbxC3UTLNVxQo4Kbl17m2bod0bAMLfqTDr9RNsc+X+1aRAgQIAAAQIECFQF8v+Vgpu0EvGX70/f&#10;E27WmnxwgwPfrHFucBrVy296d5Ozin97YFnyMw8OAgQIECBAgAABAtkIFOtXCm6G6eT2SLwVM3Xr&#10;5mYMnvsYtd1d7rwmQIAAAQIECBAgUJsCNbO3U5vLoysCBAgQIECAAAECtSdgb6f21lRHBAgQIECA&#10;AAECBAhkKjAnfqUg044VI0CAAAECBAgQIECgGALSTjHWWZcECBAgQIAAAQIEiicg7RRvzXVMgAAB&#10;AgQIECBAoBgC0k4x1lmXBAgQIECAAAECBIonIO0Ub811TIAAAQIECBAgQKAYAtJOMdZZlwQIECBA&#10;gAABAgSKJyDtFG/NdUyAAAECBAgQIECgGALSTjHWWZcECBAgQIAAAQIEiicg7RRvzXVMgAABAgQI&#10;ECBAoBgC0k4x1lmXBAgQIECAAAECBIonIO0Ub811TIAAAQIECBAgQKAYAtJOMdZZlwQIECBAgAAB&#10;AgSKJyDtFG/NdUyAAAECBAgQIECgGALSTjHWWZcECBAgQIAAAQIEiicg7RRvzXVMgAABAgQIECBA&#10;oBgC0k4x1lmXBAgQIECAAAECBIonIO0Ub811TIAAAQIECBAgQKAYAtJOMdZZlwQIECBAgAABAgSK&#10;JyDtFG/NdUyAAAECBAgQIECgGALSTjHWWZcECBAgQIAAAQIEiicg7RRvzXVMgAABAgQIECBAoBgC&#10;0k4x1lmXBAgQIECAAAECBIonIO0Ub811TIAAAQIECBAgQKAYAtJOMdZZlwQIECBAgAABAgSKJyDt&#10;FG/NdUyAAAECBAgQIECgGALppp0//OEP58+fL4akLgkQIECAAAECBAgQmJVApVKZ1Xk3fFK6aeeT&#10;n/zk0NBQZs3csIYBCBAgQIAAAQIECBBIVyCkg3K5nG6NidHrRkdHU620f//+np6eZcuW3XLLLdMK&#10;1dfXj42NpVrd4NkLLFq06KOPPsq+rooECBAgQIAAAQJzX+D9998PaWfr1q3r1q3LYLapp50MelCC&#10;AAECBAgQIECAAAEClwukeycbcQIECBAgQIAAAQIECOQlIO3kJa8uAQIECBAgQIAAAQLpCkg76foa&#10;nQABAgQIECBAgACBvASknbzk1SVAgAABAgQIECBAIF0BaSddX6MTIECAAAECBAgQIJCXgLSTl7y6&#10;BAgQIECAAAECBAikKyDtpOtrdAIECBAgQIAAAQIE8hKQdvKSV5cAAQIECBAgQIAAgXQFpJ10fY1O&#10;gAABAgQIECBAgEBeAtJOXvLqEiBAgAABAgQIECCQroC0k66v0QkQIECAAAECBAgQyEtA2slLXl0C&#10;BAgQIECAAAECBNIVkHbS9TU6AQIECBAgQIAAAQJ5CUg7ecmrS4AAAQIECBAgQIBAugLSTrq+RidA&#10;gAABAgQIECBAIC8BaScveXUJECBAgAABAgQIEEhXQNpJ19foBAgQIECAAAECBAjkJSDt5CWvLgEC&#10;BAgQIECAAAEC6QpIO+n6Gp0AAQIECBAgQIAAgbwEpJ285NUlQIAAAQIECBAgQCBdAWknXV+jEyBA&#10;gAABAgQIECCQl0AWaefChQuDg4N5daguAQIECBAgQIAAAQJzROB3v/tduVzObDJ1o6OjqRb7x3/8&#10;xx//+Me33nprQ0PDtEL19fVjY2OpVjf4nBKw4nNqOUyGAAECBAgQIJC9wMjIyNmzZ9vb2+++++4M&#10;qqebds6fP/+f/tN/euyxx0qlUgbNKEGAAAECBAgQIECAwBwXqFQq/+2//bf/+B//YwbzTP1OtsbG&#10;RlEng4VUggABAgQIECBAgMC8EAjpYMmSJdlMNd20s2DBgkWLFmXTiSoECBAgQIAAAQIECMwLgcy2&#10;Q9JNO/PC2iQJECBAgAABAgQIEKhJAWmnJpdVUwQIECBAgAABAgQIRNKODwEBAgQIECBAgAABArUp&#10;IO3U5rrqigABAgQIECBAgAABacdngAABAgQIECBAgACB2hSQdmpzXXVFgAABAgQIECBAgIC04zNA&#10;gAABAgQIECBAgEBtCuSfdvZ2dU45evpndC7v7dk3fGMr0N/T2bW3PGWMo/ELNzjotU0pi4rDwbPn&#10;6LXNa/zscnUpevqvMM/hfV2du2Zen+n1jvZc5xyua+IuIkCAAAECBAgQIDCjQP5pJ0yrtGZ7x/ix&#10;pXWGaQ7vfbVvxALOSqBxQ3vHltWzOnX6SeXTlVLb9o4trau3dLRvaLxsjMb17R0PzrQ+08/s79kz&#10;dF0zcBEBAgQIECBAgACBmylQNzo6ejPHu2ysZ5999pFHHrlKibChMLBye/v6i39dhz2E7hNRqVKp&#10;RFHzxo4tUU9n8tdzCEWbo93Vtxo2dtx/qqv7SDil1LatfUNTFF+VPC2VKlE8YLS3q7svvFAdZHXY&#10;2zkwUh00/E0f/poPOxgHl8UPovBWb1ygZdOUv+bDJkn3wMQsNoUMELY+do6PFz+Nr0oGjNq2fyXa&#10;fclbk+1eOvLFiskJ8dNkgDXb22/dX+1xytwmJhveXd94WXeN8eXVSy6b9ul7Zup3ss2qWHmi/fFZ&#10;Ne6vIgSce053V2UmSgT58TmcWRuIJieTyE+HahpfiJh92hql+kkzOAECBAgQIECAwHwReO655x59&#10;9NEMZjsn9nYqR7rHb2a7eKPUis0dHZtaoqF3+qPV97eV4qgzkYjit7Y07d19pGFT2BHa2ND3argh&#10;rX//kUr487qjY21DknCiKN7lCMf2NaV4kPioNNwTXtjUXOnbP+Ver/5dvSPx5tL2trO90++/WhlK&#10;bW8rDR0I99E1jY8Xnh4bvzwZMKSCGd6K611t5OocKw1rwwAh6YXtlPgIcxvor95ul7wVJl850T9D&#10;dyF67Rlp25ZcMnjZtMc/OMn0trWVqmMePTYUNcdiYcZNl3+0Wu9fE5STHDj+ZrxFE5Nua4uO7L94&#10;B1t5mnxydgy1qTmKZRrXr22uJsxL1yiDT7MSBAgQIECAAAECBKYKzIm0c/FOtskbpZY0hr+5m5aW&#10;Zlit5K0o3HYVDfWGkBT2Nyqny+Xhkai0LP4jvmnZxEXx90w6O5MNn+px8YSRU5Nf2BkePhslcSve&#10;CJryenxBw62hVGPjkqhyJsSF+Csx1dMuHTA8u/yt+MWrjHzJjOInYRcoHMnuypTJNt7aED+7vLu4&#10;/YbGuN/WVS3Tp33JEE2NyRBREhoTsfDVnNl8sWeyaJzlptxhOE0+GTuBuig/PoFLz5zszAMCBAgQ&#10;IECAAAEC2QjMibTzca3GeWP6Ef9pXd2pCMeW1vhv+hB64mQQckB8HO3pPrEi3rIJWxbjR2Xg1yHk&#10;JEEh/uu8esSDT8atqTfUhfeSTaE4tJSWNvXv6g533CVbPdPncoW3rjbypUOEsNQbxRtTYXtkpuPy&#10;7uL2R4bjfvuPDU5t5yqW45tdYcdsPNQlYMOnrvCVqMmi8a8XTPmBh2nyMxSciD2Xnvlxq+x9AgQI&#10;ECBAgAABAjdZYE6knYt3soUfBJvxr/2lpXBO19SfZWvasLZlfKcieT2+EWtoT2dn17GomkZWrwp3&#10;rIUtm90noujscLKVU4pOhBd6h0pt90/5Hn/rF8KdWtVb6aZXL509EG/mRG2b1ze23tWczHP3QDR9&#10;L+VKb11l5Eu7bGxdmUw++SJQktmmHZd117Rh85qob2eyHdSyaVY/SzD+k2udvYOlFZ8N986tCjee&#10;ha2e2Gfmo3XLxuZ4Vjv7ojWbL978Nl3+8ovjmBcu7ClPW6Ob/Nk1HAECBAgQIECAAIGrC+T/KwU3&#10;aYXi78on386ffHCDA9+scW5wGtXLb3p3N2VWBiFAgAABAgQIECBwPQLF+pWC6xGafs3k9ki8FTN1&#10;6+ZmDJ77GLXdXe68JkCAAAECBAgQIFCbAjWzt1Oby6MrAgQIECBAgAABArUnYG+n9tZURwQIECBA&#10;gAABAgQIZCowJ36lINOOFSNAgAABAgQIECBAoBgC0k4x1lmXBAgQIECAAAECBIonIO0Ub811TIAA&#10;AQIECBAgQKAYAtJOMdZZlwQIECBAgAABAgSKJyDtFG/NdUyAAAECBAgQIECgGALSTjHWWZcECBAg&#10;QIAAAQIEiicg7RRvzXVMgAABAgQIECBAoBgC0k4x1lmXBAgQIECAAAECBIonIO0Ub811TIAAAQIE&#10;CBAgQKAYAtJOMdZZlwQIECBAgAABAgSKJyDtFG/NdUyAAAECBAgQIECgGALSTjHWWZcECBAgQIAA&#10;AQIEiicg7RRvzXVMgAABAgQIECBAoBgC0k4x1lmXBAgQIECAAAECBIonIO0Ub811TIAAAQIECBAg&#10;QKAYAtJOMdZZlwQIECBAgAABAgSKJyDtFG/NdUyAAAECBAgQIECgGALSTjHWWZcECBAgQIAAAQIE&#10;iicg7RRvzXVMgAABAgQIECBAoBgC0k4x1lmXBAgQIECAAAECBIonIO0Ub811TIAAAQIECBAgQKAY&#10;AtJOMdZZlwQIECBAgAABAgSKJyDtFG/NdUyAAAECBAgQIECgGALSTjHWWZcECBAgQIAAAQIEiicg&#10;7RRvzXVMgAABAgQIECBAoBgC0k4x1lmXBAgQIECAAAECBIonkG7aOXny5IULF4qnqmMCBAgQIECA&#10;AAECBK4oUKlUstGpGx0dTbXSX/3VX/27f/fvFixIN1al2oLBCRAgQIAAAQIECBC4WQLnz59/5pln&#10;duzYcbMGvMo4qaedF1988dChQ7fffntdXd20edTX14+NjWXQpBJzRMCKz5GFMA0CBAgQIECAQF4C&#10;Ya9lZGTkvvvue+CBBzKYQ+ppJ4MelCBAgAABAgQIECBAgMDlAm4w86kgQIAAAQIECBAgQKA2BaSd&#10;2lxXXREgQIAAAQIECBAgIO34DBAgQIAAAQIECBAgUJsC0k5trquuCBAgQIAAAQIECBCQdnwGCBAg&#10;QIAAAQIECBCoTQFppzbXVVcECBAgQIAAAQIECEg7PgMECBAgQIAAAQIECNSmgLRTm+uqKwIECBAg&#10;QIAAAQIEpB2fAQIECBAgQIAAAQIEalNA2qnNddUVAQIECBAgQIAAAQLSjs8AAQIECBAgQIAAAQK1&#10;KSDt1Oa66ooAAQIECBAgQIAAAWnHZ4AAAQIECBAgQIAAgdoUkHZqc111RYAAAQIECBAgQICAtOMz&#10;QIAAAQIECBAgQIBAbQpIO7W5rroiQIAAAQIECBAgQEDa8RkgQIAAAQIECBAgQKA2BaSd2lxXXREg&#10;QIAAAQIECBAgUDc6Opq7Qvknz//v6F9/4/9rimdyuPv59zaNP/7YmZ188/muX52tnrbyy9/euuZj&#10;r6ieECr+7cHSl7+9PbngSPfTrw1GUcuffXv73bMcwGkECBAgQIAAAQIECMx1gfonnngi9zm+/88H&#10;fxN9du2dt8Q5pP9n4fGiAz/seuVn4ej/wx+vHfmHp//X7vDwg8+sXfxPz//w73t/9rP/2/DF1cvD&#10;2e8fP3ji09v//b/5s8980H/4/ZaFb/1w4sw73+lOrgpnNvVVL3q34Yut8UWhyM/f/N2i2weHR7+4&#10;+vbxqBNFS+764tpzu59O6k6MnzuNCRAgQIAAAQIECBAgcL0CGd3JdurUqWudYdhp+faftZw99fsj&#10;x8K+SzjOHj9abrqtlDyulE9OjHf2V3/79NNPd/2qdO+fNt1+25LkzPd+H5Xfq0RLPv/1sHtz8sjx&#10;6u7PibePVC8Kryz93Pb1n68cq77Q8uVvf/vLK8++d+zNX5wJl3z76/dUfvGT8rVO2PkECBAgQIAA&#10;AQIECFxd4HxyZKaU+p1sL7744qFDh5qbmz/1qU/V19fX1dVN9rZw4cKvfe1r4enwvq7d0eb29Y2T&#10;j9ee6T52V8eWqKfznVWbot7weNU7ncfu2r7s4O7oK5ujV8N/2zeEG9/Ke7teDVduaIz6ezqPLW4Z&#10;Ojd+Zsf9p8KYa1ec6D39x20j/yfa/JVo9/iZUf+uzt5qgIpKbdvWnt55bFUotavzWFNyZvuGaGI+&#10;J06c+PnPf57ZYihEgAABAgQIECBAoFYFLly4MDY2du7cuTNnztx7771f/epXM+g09bTzve9977HH&#10;HiuVqnsyMx8h7XQfqVTTx5dXDvw82jw17XTcdaxzz1AUNW9KMknvYBis0nBPx5bVSdrZ2ZdcGXZo&#10;Nm1feiCME9daubn9s/3JW+Gq+4e7usOj0prtSaCKc1GIN63jKetPGo68O552kqSUBKG4VjjBQYAA&#10;AQIECBAgQIDAzRWoVCrf//73d+zYcXOHnXG0dNPOyZMnu7u7v/GNb2TQiRIECBAgQIAAAQIECMwL&#10;gR/84Aff/e53M5hqut/bWb58ebiBLYM2lCBAgAABAgQIECBAYL4INDUlv8ac/pFu2gnzD9/VSb8L&#10;FQgQIECAAAECBAgQmDcCmWWE1NPO1J8lmDf8JkqAAAECBAgQIECAQGoCmWWE1NNOakQGJkCAAAEC&#10;BAgQIECAwNUEpB2fDwIECBAgQIAAAQIEalNA2qnNddUVAQIECBAgQIAAAQI5pp2BPU8lx0uHzyXr&#10;cO7w3yXP/+5w8g/oDPRW3x5/Wl2q8OKe8X8Y1NoRIECAAAECBAgQIEDgagK5pZ1zh/dHjzweju98&#10;7ugv4wAz8Mudd3wzPH/kjp0HBqJKeDt+9vhfrj4anlaPwT0/etNyEiBAgAABAgQIECBAYFYCuaWd&#10;xXf/+caWKVOsnHn3T+9cEV5oufNLJ8+cK93955viZ1OOgT3PRdu2tc6qLScRIECAAAECBAgQIFB4&#10;gdzSzrh85fCut1evmxp7LlmSc4dfObp6bRx7Bnp/FD2y8a7CLxgAAgQIECBAgAABAgRmKZBr2hnc&#10;89Qr0YMP3b145smGL/bsih7487tLcdg5/mb0xnNP/fXO/jee2zNxZ9sse3QaAQIECBAgQIAAAQJF&#10;FMgv7VQO/91v73x8MuqUlt7x5vE4xgwef2P50sXhNwteOn7n49WoE44VG+Mv8Tz+nW2tX3pk47Rb&#10;3Iq4bnomQIAAAQIECBAgQODjBHJLOwMHdva/+aOJn10Lv8q2Yt22d+Pnz0XfDN/YGfzlzr43xt+e&#10;+NG2j+vF+wQIECBAgAABAgQIELgoUDc6OpqqxwsvvPDQQw+lWsLgBAgQIECAAAECBAjMI4GXXnrp&#10;4YcfzmDCue3tZNCbEgQIECBAgAABAgQIFFlA2iny6uudAAECBAgQIECAQC0LSDu1vLp6I0CAAAEC&#10;BAgQIFBkAWmnyKuvdwIECBAgQIAAAQK1LJB62rlw4UIt++mNAAECBAgQIECAAIFrFMgsI6SedsbG&#10;xq6xd6cTIECAAAECBAgQIFDLApllhHTTzsmTJz/44INaXii9ESBAgAABAgQIECBwjQLlcvkar7jO&#10;09NNO8uXLx8cHKxUKtc5O5cRIECAAAECBAgQIFBbAiEd/O53v8ump9T/ddEXX3zx0KFDzc3Nn/rU&#10;p+rr6+vq6iYbC48zu2Pv+jQXLVr00UcfXd+1riJAgAABAgQIECBAYFIg/OUfbmA7d+7cmTNn7rvv&#10;vgceeCADnNTTTgY9KEGAAAECBAgQIECAAIHLBdK9k404AQIECBAgQIAAAQIE8hKQdvKSV5cAAQIE&#10;CBAgQIAAgXQFpJ10fY1OgAABAgQIECBAgEBeAtJOXvLqEiBAgAABAgQIECCQroC0k66v0QkQIECA&#10;AAECBAgQyEtA2slLXl0CBAgQIECAAAECBNIVkHbS9TU6AQIECBAgQIAAAQJ5CUg7ecmrS4AAAQIE&#10;CBAgQIBAugLSTrq+RidAgAABAgQIECBAIC8BaScveXUJECBAgAABAgQIEEhXQNpJ19foBAgQIECA&#10;AAECBAjkJSDt5CWvLgECBAgQIECAAAEC6QpIO+n6Gp0AAQIECBAgQIAAgbwEpJ285NUlQIAAAQIE&#10;CBAgQCBdAWknXV+jEyBAgAABAgQIECCQl4C0k5e8ugQIECBAgAABAgQIpCsg7aTra3QCBAgQIECA&#10;AAECBPISkHbykleXAAECBAgQIECAAIF0BaSddH2NToAAAQIECBAgQIBAXgJzIu2Uf/L88z8pjxMc&#10;7r74+GNVTr75/NMTx4+PfOzpyQnlN59//s2TyaOpdaPoyI+f7j58lTGOdD//ZrlaMa41MU54Zbal&#10;ZzdBZxEgQIAAAQIECBAgcDME6p944ombMc4NjfH+Px/8TfTZtXfeEieQ/p+Fx4sO/LDrlZ+Fo/8P&#10;f7x25B+e/l+7w8MPPrN28T89/8O/7/3Zz/5vwxdXLw9nv3/84IlPb//3/+bPPvNB/+H3Wxa+9cOJ&#10;M+98pzu5KpzZ1Fe96N2GL7aGi25ZfPbgz8sta+98/+dv/mbZ7b/7+53jg98y8LPh2754/qdPJ6Xj&#10;Eid/nDxOLiz/ZNfhZRvWn+//7V1fWPJOuWlh/6vvf/7f3Ls8Wrz4zD++eefatTdE4GICBAgQIECA&#10;AAECBG62QBZ7O+fPnz948OC1zrzlz7797T9rOXvq90eODSbXnj1+tNx0Wyl5XCknmzPJy7/627DZ&#10;0vWr0r1/2nT7bUuSl977fVR+rxIt+fzXv719zckjx88mZ554u7r707T6zuidI+XwenTnmj++eEky&#10;8Ju/OBOu+vbX76n8ItluWnLP17+9dU148PtTZ0u3NUW331Z5/bXBpdGRf6osOfPa0093H4mampZW&#10;CzgIECBAgAABAgQIELiawNtvv338+PHMjOpGR0dTLfbyyy+//vrrTclRX19fV1c3WW7hwoVf+9rX&#10;wtPhfV27o83t6xsnH689033sro4tUU/nO6s2Rb3h8ap3Oo/dtX3Zwd3RVzZHr4b/tm9oCjtBe7te&#10;DVduaIz6ezqPLW4ZOjd+Zsf9p8KYa1ec6D39x20j/yfa/JVo9/iZcZG9XbtPL4lGlm6uFkoGT/7b&#10;lJzcviFKpjQ+jdXxlPt3xedsSR4nE17RcCJatfL08Ge3NP68s/XBjvD6r371q9/85jepehqcAAEC&#10;BAgQIECAwHwUuHDhwtjYWLlcrlQqW7duXbduXQZdpJt2Qj87duz41re+VSpV92RmPkJ46D5Sid8r&#10;tX155cDPJ2NGknY67jrWuWcoipo3hfizq7N3MAxWabgnCR4h7ezsS66MopZN25ceCOPEtVZubv9s&#10;f/JWuOr+4a7u8Ki0Zns1UFXjSveRhjBgU1K6eslk8umNN5PGy12acKqRLE5Wq8aHrY6/e0N7ewar&#10;pQQBAgQIECBAgACB+S4Q0s4zzzzz5JNPZtBI6mnnb/7mb/7iL/4ig07SL9Hf0zV8f7yPdOkREtfP&#10;G9sfbE1/AioQIECAAAECBAgQqAWBH/zgB9/97ncz6CTd7+2EW9cWL16cQRuZlGjdcnnUCYWbNog6&#10;mfgrQoAAAQIECBAgUCMC4Usu2XSSbtoJPYTAk00nqhAgQIAAAQIECBAgMC8EMssIqaedqT9LMC/o&#10;TZIAAQIECBAgQIAAgVQFMssIqaedVJkMToAAAQIECBAgQIAAgSsJSDs+GwQIECBAgAABAgQI1KaA&#10;tFOb66orAgQIECBAgAABAgRyTDvnDr/0VHy8dPjcJeswsCd5+anegeTlK51m7QgQIECAAAECBAgQ&#10;IHA1gfzSzuAvdy7/5uOPP/7N5Tt/Gf9rnuPHucP73932nccf/862k/sPh3839AqnWVUCBAgQIECA&#10;AAECBAhcXSC3tHPu9Ltf+syKMLkVn/nSu6cv7u6cOhWt/qPwT/Qsvutz0emz0ZVOs64ECBAgQIAA&#10;AQIECBCYo2nHwhAgQIAAAQIECBAgQCBVgdz2dlLtyuAECBAgQIAAAQIECBDILe0sXnbHG7+Nf4dg&#10;4Ldv3LEs3Lo2ftx6a3T0n8ONbefeeTtatiS60mlWjgABAgQIECBAgAABAlcXyC3tRC3rtp38Ufjp&#10;tR9F39zYEiYZfnttT0g/i+++/46df/3UU3999HMP3l2KLjvNghIgQIAAAQIECBAgQGBWAnWjo6Oz&#10;OvF6T3rhhRceeuih673adQQIECBAgAABAgQI1JrASy+99PDDD2fQVX57Oxk0pwQBAgQIECBAgAAB&#10;AgUWkHYKvPhaJ0CAAAECBAgQIFDTAtJOTS+v5ggQIECAAAECBAgUWEDaKfDia50AAQIECBAgQIBA&#10;TQuknnYuXLhQ04CaI0CAAAECBAgQIEDg2gQyywipp52xsbFra93ZBAgQIECAAAECBAjUtEBmGSHd&#10;tBPaOHcu/FOhDgIECBAgQIAAAQIECIwLlMvlbCzSTTuhh/fee69SqWTTjCoECBAgQIAAAQIECMxx&#10;gZAOzpw5k80kU//XRV955ZXXXnutKTnq6+vr6uomGwuPM7tjLxvNT3ziEx9++GE2tVQhQIAAAQIE&#10;CBAgMI8Ewl/+4c6vsKsT0s7WrVvXrVuXweRTTzsZ9KAEAQIECBAgQIAAAQIELhdI/U426AQIECBA&#10;gAABAgQIEMhFQNrJhV1RAgQIECBAgAABAgRSF5B2UidWgAABAgQIECBAgACBXASknVzYFSVAgAAB&#10;AgQIECBAIHUBaSd1YgUIECBAgAABAgQIEMhFQNrJhV1RAgQIECBAgAABAgRSF5B2UidWgAABAgQI&#10;ECBAgACBXASknVzYFSVAgAABAgQIECBAIHUBaSd1YgUIECBAgAABAgQIEMhFQNrJhV1RAgQIECBA&#10;gAABAgRSF5B2UidWgAABAgQIECBAgACBXASknVzYFSVAgAABAgQIECBAIHUBaSd1YgUIECBAgAAB&#10;AgQIEMhFQNrJhV1RAgQIECBAgAABAgRSF5B2UidWgAABAgQIECBAgACBXASknVzYFSVAgAABAgQI&#10;ECBAIHUBaSd1YgUIECBAgAABAgQIEMhFQNrJhV1RAgQIECBAgAABAgRSF5B2UidWgAABAgQIECBA&#10;gACBXASknVzYFSVAgAABAgQIECBAIHUBaSd1YgUIECBAgAABAgQIEMhFIKO0c+rUqVzaU5QAAQIE&#10;CBAgQIAAgbkjcD45MptP3ejoaKrFXnzxxUOHDt1+++11dXXTCi1YsCDLVlNtc/4O/olPfOLDDz+c&#10;v/M3cwIECBAgQIAAgXkkENLHyMjIvffe+9WvfjWDaaeedr73ve899thjpVIpg2aUIECAAAECBAgQ&#10;IEBgjgtUKpXvf//7O3bsyGCe6d7JdvLkyU9/+tOiTgYLqQQBAgQIECBAgACBeSEQ0kFTU1M2U003&#10;7SxfvvzyG9iyaUwVAgQIECBAgAABAgTmpkBm2yHppp25iWtWBAgQIECAAAECBAgUQUDaKcIq65EA&#10;AQIECBAgQIBAEQWknSKuup4JECBAgAABAgQIFEFA2inCKuuRAAECBAgQIECAQBEFpJ0irrqeCRAg&#10;QIAAAQIECBRBQNopwirrkQABAgQIECBAgEARBaSdIq66ngkQIECAAAECBAgUQSD/tLO3q3Py6No3&#10;fE3ow/u6Onf1X3bJcBiz5+g1jXSTTj7a09m199p6uM7K/XGl8nVe7DICBAgQIECAAAECRRDIP+0E&#10;5dKa7R3h2NYWHdl9TX/BN65v73iw9bJ1atzQ3rFldW0vX+uWjvYNGf0TtLUtqTsCBAgQIECAAIGa&#10;FagbHR1Ntblnn332kUceuUqJsA8zsHJ7+/rGKGyM7Ik2dWxp2tfVfSIqVSoNGzu2ROHFoXB5c3gc&#10;B5iwp9EbPy+1bW/fEIUzz6wNgSds8nQfqcRVWjZ1PNi0t6v79D3J+fGY8enJ663x04MjYeRwaohY&#10;E0WnjF/e27WzLxmoOcxkPEhNTKw1fvf02snXw1kfO/70AcO+U3dcIJl/Y9zOgXhCUXNTZWhR3GN8&#10;Qgzy2f5pM5nsMaGIL1y2LQ48/bs6eweTGSdE8WmJXihy8ZUYp9SWnH+p1eVZMdWPg8EJECBAgAAB&#10;AgQIRM8999yjjz6aAcSc2NupHOmOb2bbM1Rac//EX98rNnckf9PvGWnbFm/7jOzpCbes9e/qHQq5&#10;pWN7W9S3/+K9asP9JyrjG0RTt3pC0qhe3rGpebB3/N62SsPacP2aUuVE/3AIG5eOP/zrgUrIIfFO&#10;00TUCYuwelVzNHTsaBS/27LqYj648vgdG5srR/aHCU8bcHjf7r4lYf4dm5b07R6/ba/ScE9HR/uW&#10;TWtKQ+/0R+X+gUrz2pD9msIGVTi2t5Xi0lF57+4jUdzLxuahgxdvlgvRpfdsMuHwekKUHLHeppYo&#10;GTBc2BCX3NjQ92q48ApWGXzWlCBAgAABAgQIECCQrcCcSDvjQSX8zR/+yq8eSxrjR+XhkajSt7Oz&#10;M95vGRkuDw+fjUpLw/1b0+5Va9xwT0gXSWSa+rWZ8ulK1NAY3+7VuqolGjmVfKGmtCy+/taG+PH0&#10;8aPG9WubK33jA138Vkzr/XEU2RsyVfNdUzZDrjx+1LSsFE94+oDlM5VosDdMM+zGVM5UCyQTClP6&#10;7IrS4LG9FwNV/O2jzs5kIyie6kQvq+Nb2CaYonjAqlUcyeKKk3pNS0sTFw7FJcMeV+V0mNHMVtl+&#10;7FQjQIAAAQIECBAgkIHAnEg7V+yzqbEhvv8q3uMIUWhDU2PjkmpIiJPAJT9pEDJA8s2fUvwH/cQx&#10;ETnCntCxwajh1smMMHnCtPHD6+H7MNUdlakDJVHk7EDYdVk19etAM45fGegPM5gShKYOGCeQeG8q&#10;OaZ946ipdUVpqO/IeKDq3xXfz5bMJJntZK1w71zn5B5OFA94djiOcUePDY1Hu0s54wvDXXnVI9mw&#10;mtEqg8+aEgQIECBAgAABAgSyFZjbaScKmypRvLcTjuS311ofjO9Ji3c8orbNkxtB8R1uyTlhC2jq&#10;nWZNGzaPXx7f/zbT7xZMHz/+Hk58hB2VacGmdUVUuWTwOIHMNH4pGggTnrwr79IB472jZG8n3oSa&#10;/otqja0rQ7IZr9t6V3W3avdAlOxKTdbaM9S88eJddo3rN4eb+uLNqEtfv/gpatqwtiXZ2wklk3vn&#10;ZrbK9mOnGgECBAgQIECAAIEMBPL/lYIMmrwZJeIfDxj/5YObMZwxCBAgQIAAAQIECBRWoFi/UjDn&#10;lzn8ANpluz1zftImSIAAAQIECBAgQKDgAnP8TrY5sjrVL/NM+ZW2OTIv0yBAgAABAgQIECBA4MoC&#10;0o5PBwECBAgQIECAAAECtSkg7dTmuuqKAAECBAgQIECAAAFpx2eAAAECBAgQIECAAIHaFJB2anNd&#10;dUWAAAECBAgQIECAgLTjM0CAAAECBAgQIECAQG0KSDu1ua66IkCAAAECBAgQIEBA2vEZIECAAAEC&#10;BAgQIECgNgWkndpcV10RIECAAAECBAgQICDt+AwQIECAAAECBAgQIFCbAtJOba6rrggQIECAAAEC&#10;BAgQkHZ8BggQIECAAAECBAgQqE0Baac211VXBAgQIECAAAECBAhIOz4DBAgQIECAAAECBAjUpoC0&#10;U5vrqisCBAgQIECAAAECBKQdnwECBAgQIECAAAECBGpTQNqpzXXVFQECBAgQIECAAAEC0o7PAAEC&#10;BAgQIECAAAECtSkg7dTmuuqKAAECBAgQIECAAAFpx2eAAAECBAgQIECAAIHaFJB2anNddUWAAAEC&#10;BAgQIECAgLTjM0CAAAECBAgQIECAQG0KSDu1ua66IkCAAAECBAgQIEBA2vEZIECAAAECBAgQIECg&#10;NgWkndpcV10RIECAAAECBAgQICDt+AwQIECAAAECBAgQIFCbAtJOba6rrggQIECAAAECBAgQSDft&#10;nDx58sKFC5QJECBAgAABAgQIECAwKVCpVLLRSDftLF++/N13382smWzIVCFAgAABAgQIECBA4LoF&#10;Qjool8vXffk1XVg3Ojp6TRdc68kvvvjioUOHbr/99rq6umnXLliw4Pz589c6oPNvrsAnPvGJDz/8&#10;8OaOaTQCBAgQIECAAAECMwqE9DEyMnLfffc98MADGRClnnYy6EEJAgQIECBAgAABAgQIXC6Q7p1s&#10;xAkQIECAAAECBAgQIJCXgLSTl7y6BAgQIECAAAECBAikKyDtpOtrdAIECBAgQIAAAQIE8hKQdvKS&#10;V5cAAQIECBAgQIAAgXQFpJ10fY1OgAABAgQIECBAgEBeAtJOXvLqEiBAgAABAgQIECCQroC0k66v&#10;0QkQIECAAAECBAgQyEtA2slLXl0CBAgQIECAAAECBNIVkHbS9TU6AQIECBAgQIAAAQJ5CUg7ecmr&#10;S4AAAQIECBAgQIBAugLSTrq+RidAgAABAgQIECBAIC+B/x/74GZZZS6RrAAAAABJRU5ErkJgglBL&#10;AwQKAAAAAAAAACEAyh85OfQbAAD0GwAAFAAAAGRycy9tZWRpYS9pbWFnZTMucG5niVBORw0KGgoA&#10;AAANSUhEUgAABFAAAACPCAIAAABSwriCAAAAAXNSR0IArs4c6QAAG65JREFUeF7t3WtsXGV6wPF3&#10;bh57PB7HiWITlEReGkTRpgtxoLsBqiJYNkoiAelqaVhYoFKWVMrGH1D9odp8W/MpUqQ6i9Sw9AMN&#10;bKIgGoiURIhLF3ExK4gDNLRLibJRYhHsNHE8Ho9nPLc+55yxPb7Ec+bmOZf/aBTZM+/7nuf5vRPi&#10;h+ecY086nVY8EEAAAQQQQAABBBBAAAEnCnidmBQ5IYAAAggggAACCCCAAAKaAAUPnwMEEEAAAQQQ&#10;QAABBBBwrAAFj2O3lsQQQAABBBBAAAEEEECAgofPAAIIIIAAAggggAACCDhWgILHsVtLYggggAAC&#10;CCCAAAIIIEDBw2cAAQQQQAABBBBAAAEEHCtAwePYrSUxBBBAAAEEEEAAAQQQoODhM4AAAggggAAC&#10;CCCAAAKOFaDgcezWkhgCCCCAAAIIIIAAAgh40uk0CggggAACdRfI5XLyH+RMJlP3SEwG4PP5/H6/&#10;x+MpOl7ympiYSKVSkmPRwQ4YICaBQKCpqUl8HJAOKSCAAAJ2F6DgsfsOEj8CCDhBQCqBZDJpx0yC&#10;weDiNY9UO9FoNBQKFR1px/QXjNnYzXg8HolEqHkcs60kggAC9hXglDb77h2RI4CAcwTs22wvGrn0&#10;dqTaaWxsNNMLcsaOSqaSr2QtuTsjI7JAAAEEbC1AwWPr7SN4BBBwiICNzmSbI140cjmTTXo7Dtmn&#10;UtKQrCX3UmYwFgEEEECgJgIUPDVhZVEEEEAAAUNAzu9yT2+ncNMla5dcs8RHHQEEELC4AAWPxTeI&#10;8BBAAAEEEEAAAQQQQKB8AQqe8u2YiQACCCCAAAIIIIAAAhYXoOCx+AYRHgIIIIAAAggggAACCJQv&#10;QMFTvh0zEUAAAQQQQAABBBBAwOIC/B4ei28Q4SGAgCsEEolE8TzP/+HoZ8P5Yc3rHtrW1VZ8zqIj&#10;ZMH/iVS+jtyCeZHDXL16dcWKFYtHOn79aqLwF656AqHlkSaT2U1Er8VzwRWtzQuM199rWNEaLngv&#10;Nnp10lPC+ibDWGiYmdwrWJ6pCCCAAAKmBOjwmGJiEAIIIFBnAa3aia/78WPG467wubffP1/nkKp7&#10;eF+j1EX6o9GfS03GTK+eyeVMj2UgAggggIALBejwuHDTSRkBBCwnUKzDMzJw4u3o7Y/df8tU5NcG&#10;TvarTdLk0QohdZf2TsGYgl5Qu/ae/la4fXhISqatXWrg5DvnpKBo72gfjuU7POffP/rZkLG4PkPJ&#10;En9SHWp4KPTYY/cv7lWdDo9qXLEs36SRhk/Sm+/BTDd/pro+46NXE2k9IL+0dcJT30q9JNOle5M0&#10;3jTe1Ts8Xn86o72ov6K0MVMdnnmLq+lX8oPVzCsFASSVT6UzvhUrWheXocNjub9pBIQAAq4UoMPj&#10;ym0naQQQsJnASHQ8HFlWEPTyrq03PqXtvFprNIIeWhcevpRvBA1rL27tWj4y0H9OrXtI3l2rpk6Q&#10;U+fVmqkZzcMX8zNi8ZZNRaudGkCOpzPK59XOaJN6JSGFkN728aUmohPySjJt9IKC/vSkvNDcGvRL&#10;LdOoF0vjym80iUIB+d9540Zs6awnZIxPjuZf0l+fv7jUQomMX1s9FMjogxcYo03NZbxNRaudGsiw&#10;JAIIIIBAOQIUPOWoMQcBBBCom4D0do4aj5MD1xaO4pZb9A7N0aNva42c/CPcol/yc+3P342Hb+rU&#10;vr5lTfvUm/qM9/UZBTVBaFmlVwmVoJRJSD9EfySkpDGuuslmcyr/unR1cunURFPA79FfGVWtK+Zd&#10;59Mc1ps8V6/GUzOnuXn8Aa14Cvv9KpOZmIlo/uITWam0/Frl1BRZrl8UNH+MMd+ox3gggAACCNhC&#10;gILHFttEkAgg4HKBtkhzLHpdR5Dejn4Vz3SxMo9GTmA7qt2NQO/wmILTi6g/tegzFrr239QiFQ7K&#10;X8PTqPVr9KLDeMiJZFPX9ugFjlaKGO0areop7Njo/Zir2ulqeofHTDhzF19ojpkxZo7FGAQQQACB&#10;eglQ8NRLnuMigAAC5gXaum5vH/6soKVz/mL+dLRlkbCKX5dWj9a6mVmw/Xa5h9vIny/Pu/Z/+fdu&#10;ao59d2FEhp6/NH1Km3zX/pcyY/Yi5uOr3sjmVu10smtyspo8vF6P3L9AT0uu1bk6GtNqGu29cOuN&#10;ahp/g1RFE6n0TIdHawzJArF0Wvl8BY2Z+Ys3eX0qo58Jp5VO2nHmj6lepqyEAAIIILBEAhQ8SwTN&#10;YRBAAIGKBG65/7Ef3/TdO/mz2fQ7tskFOdLw0QqYc/J6fzSU74u0fW9VePgzGdmvVrWr2HWtuJl5&#10;tHVtWqfOvS1vX1RTXSJtkfyMmzqkfpo9o6K4S5/cFGkKqFRcqzekndPoS+vnuiUygZCc5yZv+tNx&#10;7YV4yhfUb0Xt83hUOnFd6hTtfDe98zMhTSKVzZ+/5vHmJuS1ZNpvjJ96zF9c6iiptrTDxVMqIIda&#10;IIDS82EGAggggECdBbhLW503gMMjgAACIlDsLm2WRqr8Lm2WTq+C4LhLWwV4TEUAAQSqJkCHp2qU&#10;LIQAAggggAACCCCAAAJWE6DgsdqOEA8CCCCAAAIIIIAAAghUTYCCp2qULIQAAggggAACCCCAAAJW&#10;E6DgsdqOEA8CCCCAAAIIIIAAAghUTYCCp2qULIQAAggggAACCCCAAAJWE6DgsdqOEA8CCCCAAAII&#10;IIAAAghUTYCCp2qULIQAAgggMF/A4/HkcjO/BtQ9RJK15O6efMkUAQQQsKwABY9lt4bAEEDARQI+&#10;n8+m2RaNPBAIJJNJm2ZXSdiSteReyQrMRQABBBCoigAFT1UYWQQBBBCoSMDv91c0v36Ti0be1NQU&#10;j8flN6u6p88jmUq+krXkXr+d4cgIIIAAAnkBTzqdBgMBBBBAoO4C8lOy/Ac5k8nUPRKTAUhvR6od&#10;M2dtSV4TExOpVMolNY+YSG9Hqp2i1aBJaoYhgAACCFQiQMFTiR5zEUAAAQQQQAABBBBAwNICnNJm&#10;6e0hOAQQQAABBBBAAAEEEKhEgIKnEj3mIoAAAggggAACCCCAgKUFKHgsvT0EhwACCCCAAAIIIIAA&#10;ApUIUPBUosdcBBBAAAEEEEAAAQQQsLQABY+lt4fgEEAAAQQQQAABBBBAoBIBCp5K9JiLAAIIIIAA&#10;AggggAAClhag4LH09hAcAggggAACCCCAAAIIVCJAwVOJHnMRQAABBBBAAAEEEEDA0gIUPJbeHoJD&#10;AAEEEEAAAQQQQACBSgQoeCrRYy4CCCCAAAIIIIAAAghYWoCCx9LbQ3AIIIAAAggggAACCCBQiQAF&#10;TyV6zEUAAQQQQAABBBBAAAFLC1DwWHp7CA4BBBBAAAEEEEAAAQQqEaDgqUSPuQgggAACCCCAAAII&#10;IGBpAQoeS28PwSGAAAIIIIAAAggggEAlAp50Ol3JfOYigAACCCwukCt4ONXKU/AoI0c3EM1hqVCs&#10;DGSmIIAAAq4VoOBx7daTOAII1FxAfo7PZrOJLz4f/+2B1Mcf5RKJmh+yTgfwNDYG7rm3+Vd7Gu+4&#10;0+v1yk/zJgOZJood6BMilUyanGj7YcGgiIX3dJcqZvvESQABBBBYcgEKniUn54AIIOAagUwmEz8z&#10;EH3y562/3hva/lNvOOzU1LOxWPzY66PP90Ze+X1oQ5fP5zOZqUE0+sTjLip1CmmCwdZXD5ckZhKW&#10;YQgggAAC0wIUPHwYEEAAgZoISO9icnJyZNcvww8+GP7F0zU5hsUWjR16Ofbuu20Hf9fQ0GCmyWMQ&#10;XXt2Z+b9P1gslaULx/e39y9/8SWTYksXFkdCAAEEHCTATQsctJmkggACVhKQn+ZTqVS6/2Pp7Vgp&#10;rhrGIplKvpK15G7mMAZR5pN+M4OdOkbSNy/mVATyQgABBGoqQMFTU14WRwAB9wrIT/PaXWGSSQef&#10;yTZnd7VMk0nJ2nzBYxC591MimZci5mookkcAAQTKFaDgKVeOeQgggEAxAbljQbEhDny/pKxLGuxA&#10;LD0lEJy6s+SFAAIWEaDgschGEAYCCDhNwGSXw2lp6/mYzN3kMEcSzUkKCjfsMjkigEC9BCh46iXP&#10;cRFAAAEEEEAAAQQQQKDmAhQ8NSfmAAgggAACCCCAAAIIIFAvAQqeeslzXAQQQKBCgeEru9cM9g0s&#10;usrAUOezVy4XP9DY8WeLLVV8kRqO2Pfe6guX8s939ukH2rXyy0sdxpdmHrLCl0dazIzUx7Qc/mp1&#10;/kCm5zAQAQQQQMCSAhQ8ltwWgkIAAVcKJP771NULpjO//HFK9QS+/nBkkRmXL2bMrdfy8Iuru7vM&#10;jV36Ufs6fnZr6rU1g53yPJJat+Pmw7uUOnjlB2uGekwH0/PA4A92jJke7l8ZMTM2tP/IiifXmhnJ&#10;GAQQQACBeglQ8NRLnuMigAACswQS546MHFINnWZZxj49qTbvCG0+O3F82Jijd2n6hrSqwOj8DF/p&#10;3ZNVp5K9b+g/6Eu3x6gZ8j2f6fHfHh8u6PDojaOCYepM3+DuvqHi3SSzkZc8bucan4pmvzbm9UgW&#10;3z5+cFaHJ9//+arjHaMtozV/9KJIqenGTkGHp+2dfLOoYMx7HV/qLxpdoH3vNa9Tat0Oo4M0d3xB&#10;AvGTl/zPHabmKXlPmYAAAggsoQAFzxJicygEEEDgBgJS7Vzbl2jqudcXjca1ZzJVxGo48db6pofb&#10;W+7eqt76eKZxsV81yE/t/Qe8+//1yuX2lXsPeNWW4N5HW6T42f2IOqb/TH9s/VQJpJQ+/uaH26eP&#10;NtK3MXnbm/lhm/ry7aMTZ717L9WtBfTSjrF+FZQAJFSjjJn1mO7/9GXbi7dl5Fy1ZnXEaBZlNnWv&#10;3KmvFenI9unto8i9ISlyeh4YP6fUuSPSQVp4fOe9TX/3aEiekY/G/u1c4J+pefi7jQACCFhXgILH&#10;untDZAgg4BqBaPz44ax/MPna4bHDxvOjicWTl/PZbruvTcasuiegTiamr9LZttavvbjWN3f6YPaE&#10;Sm3XWzfb96kTU1OM8TOP4fTXKvA3+rltG+4LqLPp/Mrr/avquRtjj39/qkTZK2XPrEt39m0MqG8m&#10;tXPbDia+ihaNUjtXbd0O/XKgHQEVCTxoVFBD6Zfkz3PZeQssPL7r0ZZ/7M4/H1njUWuD2x5tKHps&#10;BiCAAAII1EOAgqce6hwTAQQQmCUQWf7coaa/GFJ//UzHrl3684HFWxUjr+3J7n9ErwE2Jk+cSn2a&#10;P6ttUdctwf6p6/4vvLiyrgVMufuvnc822h8NbDB/s4IFDpXt79XptKd+dlyRxwLj/6Nn+CcPDGnP&#10;Z+LDrep/D157vG+y2Dq8jwACCCBQFwEKnrqwc1AEEEBgjkBkxXPP+//zn4b+y4zMwOT+guql/4Dq&#10;PrLYrQu0JVd7t51Kvqbf0k2uyemcOldt7tHa/bep1AfGsA9Tqs6NnXx02iU6X+XPPdNfyl6RE86m&#10;Hj2nU+rWBq0C2tX4faNOPJgeVt6VchWOattw65wU01ei3k1/rzXH1L6OOc2ihewXHx9+6Vi4+djI&#10;9t6EmX1jDAIIIIBAPQQoeOqhzjERQACBBQSk5jmw/K9M0Egpsm1r43SLRs5q27Zv8sxCE7Vz24yb&#10;FrSvfOHNgNEU2n422N+t/8S/wKOt+3Tw6+LDTERZvSE9D4xOXcMjp6K1rjw5uy3TM/TaN4GfSfOq&#10;2zucPyNt5Mw3xnlrDeqbOXHI2XHj525t1k9p8/X33ug+b1LnGDctWHx87F+e+j+qneptNSshgAAC&#10;tRDwpNPpWqzLmggggIDLBeS/rlG5/UDXHfJjt3sopKAKDXwRiUT8/tkXBy1EME1UJR+5OdvewFe9&#10;Zs5Sq9IRq7OMebHqHI9VEEAAAZcJ0OFx2YaTLgIIIOA0Ae3MNP0mBHuD6qMxE9fkOA2AfBBAAAEE&#10;FhWg4OEDggACCCBgawHtTgb5mxCU8qtFbZ0zwSOAAAIImBeg4DFvxUgEEEAAAQQQQAABBBCwmQAF&#10;j802jHARQAABBBBAAAEEEEDAvAAFj3krRiKAAAIIIIAAAggggIDNBCh4bLZhhIsAAggggAACCCCA&#10;AALmBSh4zFsxEgEEEChBwOPxaKODwWwsVsI0Ow/VMg0GJYN87sVyMYblGhqKDXTy+0b6JsWcDEFu&#10;CCCAQM0EKHhqRsvCCCDgegGv15u76+74sdddIiGZSr6Stfl8ZXB2413mxztvpKRfkpjzBMgIAQQQ&#10;qLVACf8s1ToU1kcAAQScJCD/z15++Wbmqaev9/4mduhlZ/d5JDvJUTKVfCVrk/0Kgyj3zD+4tskj&#10;iUv65sWc9BeEXBBAAIElE/DIL7pesoNxIAQQQMA9ArlcbnJyMhqNXv/jJw2vvuIbOK2SScemHwxm&#10;ujZOPvHksh/+KBKJNDQ0mKl5Col8//5y4PMznslJxxLNTkxKndSdG6Q+LEnMJTikiQACCFRXgIKn&#10;up6shgACCMwIZDKZZDI5Pj4u/Q8pfuRbp+r4fD4pcsLhcHNzczAYlG9NZuoeojkgZYuZhGUYAggg&#10;gMC0AAUPHwYEEECgVgLSwchms9JIT6VS8qd8Xasj1XtduQpFzssKBALyp3xtpr1jhOweojlbVLZY&#10;vbea4yOAAAL2E6Dgsd+eETECCNhLQH6mn37YK3Lz0UqFM/0wP2t6pBuI5rBUKFYGMlMQQAAB1wpQ&#10;8Lh260kcAQQQQAABBBBAAAHnC3CXNufvMRkigAACCCCAAAIIIOBaAQoe1249iSOAAAIIIIAAAggg&#10;4HwBCh7n7zEZIoAAAggggAACCCDgWgEKHtduPYkjgAACCCCAAAIIIOB8AQoe5+8xGSKAAAIIIIAA&#10;Aggg4FoB7tLm2q0ncQQQQGCugN1vD829nvlMI4AAAgjMF6Dg4VOBAAIIIJD/BaCJLz4f/+2B1Mcf&#10;5RIJO6J4GhsD99zb/Ks9jXfcWdLvP7VjssSMAAIIIGBSgILHJBTDEEAAAScLZDKZ+JmB6JM/b/31&#10;3tD2n3rDYTtmm43F4sdeH32+N/LK70Mbunw+nx2zIGYEEEAAgeoKUPBU15PVEEAAAfsJyJlsk5OT&#10;I7t+GX7wwfAvnrZfArMjjh16Ofbuu20Hf9fQ0CAnudk9HeJHAAEEEKhQgIKnQkCmI4AAArYXyGaz&#10;8Xj8+sY7bz79uU17O4V7IH2ebzfeuez056FQSE5ss/32kAACCCCAQGUC/EtQmR+zEUAAAfsLSIcn&#10;nU6rZNIB1Y7shpZFMikZSV723xwyQAABBBCoVICCp1JB5iOAAAIOEJAmjwOymNXncVxGDtsg0kEA&#10;AQSWTICCZ8moORACCCBgUQGndkKcmpdFP0aEhQACCFhVgILHqjtDXAgggAACCCCAAAIIIFCxAAVP&#10;xYQsgAACCCCAAAIIIIAAAlYVoOCx6s4QFwIIIGBRgeEru9cMdurP3W+MVTlIbfGhM1VelOUQQAAB&#10;BNwsQMHj5t0ndwQQQKBUgYGhzo2pzadXX7gkz9bNJ0erX/OUGhLjEUAAAQQQWEyAgofPBwIIIICA&#10;aYEzH6a2HWh5uN2Y0PJwb+vOe/Qv57V9zvQN7u4bMnpB00XR5Te+ndMamn6ls29kThSygjG4M9/z&#10;GTv+7GBf31Dnmm+PD5uOmIEIIIAAAm4XoOBx+yeA/BFAAAHzAiMf7FO3rW2ZmdDesqFd+/byoH+v&#10;1vNZfeHNwImTicv6iBNnvdqL8sqeuHaW2vCV3j2qT+sONd+2Z0wrWgaGNp0M9OvNor6z430DhZGM&#10;qPvyfaS+LakPpt7arxouXLp5quIyHzkjEUAAAQRcK0DB49qtJ3EEEECgZAF/55aF56zqaltlNHke&#10;Sc2MWO9fJd+s9m4zXhrMntgSuFvrDrV160XL5YsZdSq5SevhjHafUvs/LGzytG3oUnqTR3tr+rFt&#10;rb/kqJmAAAIIIOBqAQoeV28/ySOAAAIlCbSsWa++vlhwo4KpewxolcnG7E69n1PSiqqnWb8cSH92&#10;t83M1cunl9a2as2fG1RZpR2I0QgggAACLhWg4HHpxpM2AgggUI7Ahvvk/DT9bDTtMXZ8b1IdCG3Q&#10;v9mmfyEX+dxwXWn1nEp9qs0d6VszKCewrVrrU/sm9NW063Pm3f8gsPPRFjWceKugw1NO0MxBAAEE&#10;EHC1AAWPq7ef5BFAAIESBbo6Lrzp695o3Etg9K2trS9ITaKUXgiNyosfrA1uO5X9bsFV21e+kJ87&#10;vr+nubtLqa6O/gNKX220e32zsVT+0d64eUtquxxlr9rcM7utVGLIDEcAAQQQcLeAJ51Ou1uA7BFA&#10;AAG3C8g/BNFoNN51h5xX5gwLqaBCA19EIhG/n0t+nLGlZIEAAgiUL0CHp3w7ZiKAAAIIIIAAAggg&#10;gIDFBSh4LL5BhIcAAggggAACCCCAAALlC1DwlG/HTAQQQAABBBBAAAEEELC4AAWPxTeI8BBAAAEE&#10;EEAAAQQQQKB8AQqe8u2YiQACCCCAAAIIIIAAAhYXoOCx+AYRHgIIIIAAAggggAACCJQvQMFTvh0z&#10;EUAAAWcIeDweLZFgMBuLOSAjLYtgUBLJ5+WAlEgBAQQQQKACAQqeCvCYigACCDhFwOv15u66O37s&#10;dQckJFlILpKRA3IhBQQQQACBygX496ByQ1ZAAAEE7C0gnRD5BZ2Zp56+3vub2KGX7dvnkcglfslC&#10;cpGM6PDY+3NJ9AgggECVBDzyC7artBTLIIAAAgjYUiCXy01OTkaj0et//KTh1Vd8A6dVMmnLTILB&#10;TNfGySeeXPbDH0UikYaGBmoeW+4jQSOAAAJVFaDgqSoniyGAAAL2FMhkMslkcnx8XHokUvzIt3bM&#10;w+fzSZETDoebm5uDwaB8a8csiBkBBBBAoLoCFDzV9WQ1BBBAwJYC0uTJZrPS80+lUvKnfG3HNOS6&#10;HTmTLRAIyJ/yNe0dO24iMSOAAAJVF6DgqTopCyKAAAJ2FZCyZ/phxxykwpl+2DF+YkYAAQQQqIUA&#10;BU8tVFkTAQQQQAABBBBAAAEELCHAXdossQ0EgQACCCCAAAIIIIAAArUQoOCphSprIoAAAggggAAC&#10;CCCAgCUEKHgssQ0EgQACCCCAAAIIIIAAArUQoOCphSprIoAAAggggAACCCCAgCUEKHgssQ0EgQAC&#10;CCCAAAIIIIAAArUQoOCphSprIoAAAggggAACCCCAgCUEKHgssQ0EgQACCCCAAAIIIIAAArUQoOCp&#10;hSprIoAAAggggAACCCCAgCUEKHgssQ0EgQACCCCAAAIIIIAAArUQoOCphSprIoAAAggggAACCCCA&#10;gCUEKHgssQ0EgQACCCCAAAIIIIAAArUQoOCphSprIoAAAggggAACCCCAgCUEKHgssQ0EgQACCCCA&#10;AAIIIIAAArUQoOCphSprIoAAAggggAACCCCAgCUEKHgssQ0EgQACCCCAAAIIIIAAArUQoOCphSpr&#10;IoAAAggggAACCCCAgCUEKHgssQ0EgQACCCCAAAIIIIAAArUQoOCphSprIoAAAggggAACCCCAgCUE&#10;/h85nLgiagWuBAAAAABJRU5ErkJgglBLAwQUAAYACAAAACEA1gDDCd0AAAAGAQAADwAAAGRycy9k&#10;b3ducmV2LnhtbEyPQUvDQBCF74L/YRnBm91ESSwxm1KKeiqCrSDepsk0Cc3Ohuw2Sf+9oxe9PBje&#10;471v8tVsOzXS4FvHBuJFBIq4dFXLtYGP/cvdEpQPyBV2jsnAhTysiuurHLPKTfxO4y7USkrYZ2ig&#10;CaHPtPZlQxb9wvXE4h3dYDHIOdS6GnCSctvp+yhKtcWWZaHBnjYNlafd2Rp4nXBaP8TP4/Z03Fy+&#10;9snb5zYmY25v5vUTqEBz+AvDD76gQyFMB3fmyqvOgDwSflW8xzRNQB0kFMXLBHSR6//4xTcAAAD/&#10;/wMAUEsDBBQABgAIAAAAIQA3J0dhzAAAACkCAAAZAAAAZHJzL19yZWxzL2Uyb0RvYy54bWwucmVs&#10;c7yRwWoCMRCG70LfIcy9m90ViohZLyJ4FfsAQzKbDW4mIYmlvr2BUqgg9eZxZvi//4PZbL/9LL4o&#10;ZRdYQde0IIh1MI6tgs/T/n0FIhdkg3NgUnClDNvhbbE50oylhvLkYhaVwlnBVEpcS5n1RB5zEyJx&#10;vYwheSx1TFZG1Ge0JPu2/ZDpLwOGO6Y4GAXpYJYgTtdYm5+zwzg6TbugL564PKiQztfuCsRkqSjw&#10;ZBz+LJdNZAvysUP/Gof+P4fuNQ7dr4O8e/BwAwAA//8DAFBLAQItABQABgAIAAAAIQCxgme2CgEA&#10;ABMCAAATAAAAAAAAAAAAAAAAAAAAAABbQ29udGVudF9UeXBlc10ueG1sUEsBAi0AFAAGAAgAAAAh&#10;ADj9If/WAAAAlAEAAAsAAAAAAAAAAAAAAAAAOwEAAF9yZWxzLy5yZWxzUEsBAi0AFAAGAAgAAAAh&#10;AKeP4cWnAgAA7wkAAA4AAAAAAAAAAAAAAAAAOgIAAGRycy9lMm9Eb2MueG1sUEsBAi0ACgAAAAAA&#10;AAAhANCMpkXJdAAAyXQAABQAAAAAAAAAAAAAAAAADQUAAGRycy9tZWRpYS9pbWFnZTEucG5nUEsB&#10;Ai0ACgAAAAAAAAAhAO4+cEKkYgAApGIAABQAAAAAAAAAAAAAAAAACHoAAGRycy9tZWRpYS9pbWFn&#10;ZTIucG5nUEsBAi0ACgAAAAAAAAAhAMofOTn0GwAA9BsAABQAAAAAAAAAAAAAAAAA3twAAGRycy9t&#10;ZWRpYS9pbWFnZTMucG5nUEsBAi0AFAAGAAgAAAAhANYAwwndAAAABgEAAA8AAAAAAAAAAAAAAAAA&#10;BPkAAGRycy9kb3ducmV2LnhtbFBLAQItABQABgAIAAAAIQA3J0dhzAAAACkCAAAZAAAAAAAAAAAA&#10;AAAAAA76AABkcnMvX3JlbHMvZTJvRG9jLnhtbC5yZWxzUEsFBgAAAAAIAAgAAAIAABH7AAAAAA==&#10;">
                <v:shape id="Imagen 814168225" o:spid="_x0000_s1027" type="#_x0000_t75" style="position:absolute;width:52038;height:33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N2wygAAAOIAAAAPAAAAZHJzL2Rvd25yZXYueG1sRI/NbsIw&#10;EITvlXgHa5F6K07SNopSDEL0D3FroPeVvU1C43UUG0h5+roSUo+jmflGM1+OthMnGnzrWEE6S0AQ&#10;a2darhXsd693BQgfkA12jknBD3lYLiY3cyyNO/MHnapQiwhhX6KCJoS+lNLrhiz6meuJo/flBosh&#10;yqGWZsBzhNtOZkmSS4stx4UGe1o3pL+ro1XgdnTR+0N+1PfV2+b9ZXvZfh6elbqdjqsnEIHG8B++&#10;tjdGQZE+pHmRZY/wdyneAbn4BQAA//8DAFBLAQItABQABgAIAAAAIQDb4fbL7gAAAIUBAAATAAAA&#10;AAAAAAAAAAAAAAAAAABbQ29udGVudF9UeXBlc10ueG1sUEsBAi0AFAAGAAgAAAAhAFr0LFu/AAAA&#10;FQEAAAsAAAAAAAAAAAAAAAAAHwEAAF9yZWxzLy5yZWxzUEsBAi0AFAAGAAgAAAAhADAM3bDKAAAA&#10;4gAAAA8AAAAAAAAAAAAAAAAABwIAAGRycy9kb3ducmV2LnhtbFBLBQYAAAAAAwADALcAAAD+AgAA&#10;AAA=&#10;">
                  <v:imagedata r:id="rId192" o:title=""/>
                </v:shape>
                <v:shape id="Imagen 814168226" o:spid="_x0000_s1028" type="#_x0000_t75" style="position:absolute;top:33643;width:52311;height:32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rIxygAAAOIAAAAPAAAAZHJzL2Rvd25yZXYueG1sRI/BasMw&#10;EETvhf6D2EBujWwTXONGCaGk0ENaSNqLb4u0sU2tlbHk2Pn7qFDocZiZN8xmN9tOXGnwrWMF6SoB&#10;QaydablW8P319lSA8AHZYOeYFNzIw277+LDB0riJT3Q9h1pECPsSFTQh9KWUXjdk0a9cTxy9ixss&#10;hiiHWpoBpwi3ncySJJcWW44LDfb02pD+OY9Wwbp7PtQXPX0c+aSr/lB9VnoclVou5v0LiEBz+A//&#10;td+NgiJdp3mRZTn8Xop3QG7vAAAA//8DAFBLAQItABQABgAIAAAAIQDb4fbL7gAAAIUBAAATAAAA&#10;AAAAAAAAAAAAAAAAAABbQ29udGVudF9UeXBlc10ueG1sUEsBAi0AFAAGAAgAAAAhAFr0LFu/AAAA&#10;FQEAAAsAAAAAAAAAAAAAAAAAHwEAAF9yZWxzLy5yZWxzUEsBAi0AFAAGAAgAAAAhAHuOsjHKAAAA&#10;4gAAAA8AAAAAAAAAAAAAAAAABwIAAGRycy9kb3ducmV2LnhtbFBLBQYAAAAAAwADALcAAAD+AgAA&#10;AAA=&#10;">
                  <v:imagedata r:id="rId193" o:title=""/>
                </v:shape>
                <v:shape id="Imagen 814168227" o:spid="_x0000_s1029" type="#_x0000_t75" style="position:absolute;top:65647;width:51752;height:6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ZGFyQAAAOIAAAAPAAAAZHJzL2Rvd25yZXYueG1sRI9BS8Qw&#10;FITvgv8hPMGbm7ZIrd3NLiK6eBHcqoe9PZpnU2xeShLb7r83grDHYWa+YTa7xQ5iIh96xwryVQaC&#10;uHW6507Bx/vzTQUiRGSNg2NScKIAu+3lxQZr7WY+0NTETiQIhxoVmBjHWsrQGrIYVm4kTt6X8xZj&#10;kr6T2uOc4HaQRZaV0mLPacHgSI+G2u/mxyp4uvefbyWfjtk+ztPBvBaTb/ZKXV8tD2sQkZZ4Dv+3&#10;X7SCKr/Ny6oo7uDvUroDcvsLAAD//wMAUEsBAi0AFAAGAAgAAAAhANvh9svuAAAAhQEAABMAAAAA&#10;AAAAAAAAAAAAAAAAAFtDb250ZW50X1R5cGVzXS54bWxQSwECLQAUAAYACAAAACEAWvQsW78AAAAV&#10;AQAACwAAAAAAAAAAAAAAAAAfAQAAX3JlbHMvLnJlbHNQSwECLQAUAAYACAAAACEAXr2RhckAAADi&#10;AAAADwAAAAAAAAAAAAAAAAAHAgAAZHJzL2Rvd25yZXYueG1sUEsFBgAAAAADAAMAtwAAAP0CAAAA&#10;AA==&#10;">
                  <v:imagedata r:id="rId194" o:title=""/>
                </v:shape>
                <w10:anchorlock/>
              </v:group>
            </w:pict>
          </mc:Fallback>
        </mc:AlternateContent>
      </w:r>
    </w:p>
    <w:p w14:paraId="1632A32F" w14:textId="5D4866ED" w:rsidR="004312E3" w:rsidRDefault="004312E3" w:rsidP="004312E3">
      <w:pPr>
        <w:pStyle w:val="Descripcin"/>
        <w:jc w:val="center"/>
      </w:pPr>
      <w:bookmarkStart w:id="633" w:name="_Toc163215177"/>
      <w:bookmarkStart w:id="634" w:name="_Toc167295579"/>
      <w:r>
        <w:t xml:space="preserve">Imagen </w:t>
      </w:r>
      <w:r>
        <w:fldChar w:fldCharType="begin"/>
      </w:r>
      <w:r>
        <w:instrText xml:space="preserve"> SEQ Imagen \* ARABIC </w:instrText>
      </w:r>
      <w:r>
        <w:fldChar w:fldCharType="separate"/>
      </w:r>
      <w:r w:rsidR="00562282">
        <w:rPr>
          <w:noProof/>
        </w:rPr>
        <w:t>248</w:t>
      </w:r>
      <w:r>
        <w:fldChar w:fldCharType="end"/>
      </w:r>
      <w:r w:rsidRPr="00D652F7">
        <w:t xml:space="preserve">:Planes Operativos Anuales - Editar </w:t>
      </w:r>
      <w:r>
        <w:t xml:space="preserve">Datos </w:t>
      </w:r>
      <w:r w:rsidRPr="00D652F7">
        <w:t>Producto Clave</w:t>
      </w:r>
      <w:bookmarkEnd w:id="633"/>
      <w:bookmarkEnd w:id="634"/>
    </w:p>
    <w:p w14:paraId="2FAAF135" w14:textId="77777777" w:rsidR="004312E3" w:rsidRPr="009D52FE" w:rsidRDefault="004312E3" w:rsidP="004312E3">
      <w:pPr>
        <w:pStyle w:val="Prrafodelista"/>
        <w:rPr>
          <w:sz w:val="22"/>
          <w:szCs w:val="22"/>
          <w:lang w:val="es-ES"/>
        </w:rPr>
      </w:pPr>
      <w:r w:rsidRPr="009D52FE">
        <w:rPr>
          <w:sz w:val="22"/>
          <w:szCs w:val="22"/>
          <w:lang w:val="es-ES"/>
        </w:rPr>
        <w:t>En esta sección solo se podrá visualizar los registros, los campos se encuentran bloqueados por ende no se puede editar</w:t>
      </w:r>
    </w:p>
    <w:p w14:paraId="4BF43B65" w14:textId="4A4B7F37" w:rsidR="004312E3" w:rsidRDefault="004312E3" w:rsidP="00F52FDE">
      <w:pPr>
        <w:pStyle w:val="Prrafodelista"/>
        <w:numPr>
          <w:ilvl w:val="0"/>
          <w:numId w:val="91"/>
        </w:numPr>
        <w:rPr>
          <w:lang w:val="es-ES"/>
        </w:rPr>
      </w:pPr>
      <w:r>
        <w:rPr>
          <w:lang w:val="es-ES"/>
        </w:rPr>
        <w:t>Botón Siguiente: Nos permite avanzar al siguiente segmento.</w:t>
      </w:r>
    </w:p>
    <w:p w14:paraId="739773EB" w14:textId="42E1AC5A" w:rsidR="004312E3" w:rsidRDefault="004312E3" w:rsidP="00F52FDE">
      <w:pPr>
        <w:pStyle w:val="Prrafodelista"/>
        <w:numPr>
          <w:ilvl w:val="0"/>
          <w:numId w:val="91"/>
        </w:numPr>
        <w:rPr>
          <w:lang w:val="es-ES"/>
        </w:rPr>
      </w:pPr>
      <w:r>
        <w:rPr>
          <w:lang w:val="es-ES"/>
        </w:rPr>
        <w:t>Botón Anterior: Nos permite retornar al segmento anterior.</w:t>
      </w:r>
    </w:p>
    <w:p w14:paraId="14470399" w14:textId="77777777" w:rsidR="004312E3" w:rsidRPr="000358B1" w:rsidRDefault="004312E3" w:rsidP="00F52FDE">
      <w:pPr>
        <w:pStyle w:val="Prrafodelista"/>
        <w:numPr>
          <w:ilvl w:val="0"/>
          <w:numId w:val="91"/>
        </w:numPr>
        <w:rPr>
          <w:lang w:val="es-ES"/>
        </w:rPr>
      </w:pPr>
      <w:r>
        <w:rPr>
          <w:lang w:val="es-ES"/>
        </w:rPr>
        <w:t>Botón Cancelar: Nos permite cerra el formulario</w:t>
      </w:r>
    </w:p>
    <w:p w14:paraId="0361B690" w14:textId="77777777" w:rsidR="004312E3" w:rsidRDefault="004312E3" w:rsidP="004312E3">
      <w:pPr>
        <w:pStyle w:val="Prrafodelista"/>
        <w:rPr>
          <w:lang w:val="es-ES"/>
        </w:rPr>
      </w:pPr>
    </w:p>
    <w:p w14:paraId="56A56BB5" w14:textId="77777777" w:rsidR="004312E3" w:rsidRDefault="004312E3" w:rsidP="004312E3">
      <w:pPr>
        <w:rPr>
          <w:rFonts w:cs="Arial"/>
          <w:sz w:val="20"/>
          <w:lang w:val="es-ES" w:eastAsia="es-PE"/>
        </w:rPr>
      </w:pPr>
    </w:p>
    <w:p w14:paraId="2321DDD7" w14:textId="77777777" w:rsidR="004312E3" w:rsidRPr="009D52FE" w:rsidRDefault="004312E3" w:rsidP="004312E3">
      <w:pPr>
        <w:pStyle w:val="Prrafodelista"/>
        <w:rPr>
          <w:sz w:val="22"/>
          <w:szCs w:val="22"/>
          <w:lang w:val="es-ES"/>
        </w:rPr>
      </w:pPr>
      <w:r w:rsidRPr="009D52FE">
        <w:rPr>
          <w:b/>
          <w:bCs/>
          <w:sz w:val="22"/>
          <w:szCs w:val="22"/>
          <w:lang w:val="es-ES"/>
        </w:rPr>
        <w:lastRenderedPageBreak/>
        <w:t>Editar SAGU:</w:t>
      </w:r>
      <w:r w:rsidRPr="009D52FE">
        <w:rPr>
          <w:sz w:val="22"/>
          <w:szCs w:val="22"/>
          <w:lang w:val="es-ES"/>
        </w:rPr>
        <w:t xml:space="preserve"> Muestra la información:</w:t>
      </w:r>
    </w:p>
    <w:p w14:paraId="654847D6" w14:textId="77777777" w:rsidR="004312E3" w:rsidRDefault="004312E3" w:rsidP="004312E3">
      <w:pPr>
        <w:pStyle w:val="Prrafodelista"/>
        <w:keepNext/>
      </w:pPr>
      <w:r>
        <w:rPr>
          <w:noProof/>
        </w:rPr>
        <w:drawing>
          <wp:inline distT="0" distB="0" distL="0" distR="0" wp14:anchorId="4FE194ED" wp14:editId="1C1B36EB">
            <wp:extent cx="4943475" cy="630648"/>
            <wp:effectExtent l="19050" t="19050" r="9525" b="17145"/>
            <wp:docPr id="2085334816" name="Imagen 2085334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4997115" cy="637491"/>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20F8C891" w14:textId="2161119B" w:rsidR="004312E3" w:rsidRDefault="004312E3" w:rsidP="004312E3">
      <w:pPr>
        <w:pStyle w:val="Descripcin"/>
        <w:jc w:val="center"/>
        <w:rPr>
          <w:lang w:val="es-ES"/>
        </w:rPr>
      </w:pPr>
      <w:bookmarkStart w:id="635" w:name="_Toc163215178"/>
      <w:bookmarkStart w:id="636" w:name="_Toc167295580"/>
      <w:r>
        <w:t xml:space="preserve">Imagen </w:t>
      </w:r>
      <w:r>
        <w:fldChar w:fldCharType="begin"/>
      </w:r>
      <w:r>
        <w:instrText xml:space="preserve"> SEQ Imagen \* ARABIC </w:instrText>
      </w:r>
      <w:r>
        <w:fldChar w:fldCharType="separate"/>
      </w:r>
      <w:r w:rsidR="00562282">
        <w:rPr>
          <w:noProof/>
        </w:rPr>
        <w:t>249</w:t>
      </w:r>
      <w:r>
        <w:fldChar w:fldCharType="end"/>
      </w:r>
      <w:r w:rsidRPr="00382F4D">
        <w:t xml:space="preserve">:Planes Operativos Anuales - Editar </w:t>
      </w:r>
      <w:r>
        <w:t>SAGU</w:t>
      </w:r>
      <w:bookmarkEnd w:id="635"/>
      <w:bookmarkEnd w:id="636"/>
    </w:p>
    <w:p w14:paraId="033324C4" w14:textId="77777777" w:rsidR="004312E3" w:rsidRDefault="004312E3" w:rsidP="004312E3">
      <w:pPr>
        <w:pStyle w:val="Prrafodelista"/>
        <w:keepNext/>
      </w:pPr>
      <w:r>
        <w:rPr>
          <w:noProof/>
        </w:rPr>
        <w:drawing>
          <wp:inline distT="0" distB="0" distL="0" distR="0" wp14:anchorId="5B16A1A6" wp14:editId="0E4433B3">
            <wp:extent cx="4943475" cy="1854748"/>
            <wp:effectExtent l="19050" t="19050" r="9525" b="12700"/>
            <wp:docPr id="2085334817" name="Imagen 2085334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4969376" cy="1864466"/>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5C162E9F" w14:textId="3B6F37A3" w:rsidR="004312E3" w:rsidRPr="00AF51AD" w:rsidRDefault="004312E3" w:rsidP="004312E3">
      <w:pPr>
        <w:pStyle w:val="Descripcin"/>
        <w:jc w:val="center"/>
        <w:rPr>
          <w:lang w:val="es-ES"/>
        </w:rPr>
      </w:pPr>
      <w:bookmarkStart w:id="637" w:name="_Toc163215179"/>
      <w:bookmarkStart w:id="638" w:name="_Toc167295581"/>
      <w:r>
        <w:t xml:space="preserve">Imagen </w:t>
      </w:r>
      <w:r>
        <w:fldChar w:fldCharType="begin"/>
      </w:r>
      <w:r>
        <w:instrText xml:space="preserve"> SEQ Imagen \* ARABIC </w:instrText>
      </w:r>
      <w:r>
        <w:fldChar w:fldCharType="separate"/>
      </w:r>
      <w:r w:rsidR="00562282">
        <w:rPr>
          <w:noProof/>
        </w:rPr>
        <w:t>250</w:t>
      </w:r>
      <w:r>
        <w:fldChar w:fldCharType="end"/>
      </w:r>
      <w:r w:rsidRPr="005E1D16">
        <w:t xml:space="preserve">:Planes Operativos Anuales - Editar </w:t>
      </w:r>
      <w:r>
        <w:t>Datos SAGU</w:t>
      </w:r>
      <w:bookmarkEnd w:id="637"/>
      <w:bookmarkEnd w:id="638"/>
    </w:p>
    <w:p w14:paraId="5A07652D" w14:textId="78848F34" w:rsidR="004312E3" w:rsidRPr="006161BA" w:rsidRDefault="004312E3" w:rsidP="00F52FDE">
      <w:pPr>
        <w:pStyle w:val="Prrafodelista"/>
        <w:numPr>
          <w:ilvl w:val="0"/>
          <w:numId w:val="92"/>
        </w:numPr>
        <w:rPr>
          <w:lang w:val="es-ES"/>
        </w:rPr>
      </w:pPr>
      <w:r>
        <w:rPr>
          <w:lang w:val="es-ES"/>
        </w:rPr>
        <w:t>Para vincular el Plan inicial SAGU,</w:t>
      </w:r>
      <w:r w:rsidRPr="006161BA">
        <w:t xml:space="preserve"> </w:t>
      </w:r>
      <w:r>
        <w:t xml:space="preserve">dar clic en el </w:t>
      </w:r>
      <w:proofErr w:type="spellStart"/>
      <w:r>
        <w:t>check</w:t>
      </w:r>
      <w:proofErr w:type="spellEnd"/>
      <w:r>
        <w:t xml:space="preserve"> y se activa una nueva tabla.</w:t>
      </w:r>
    </w:p>
    <w:p w14:paraId="68C150E7" w14:textId="77777777" w:rsidR="004312E3" w:rsidRDefault="004312E3" w:rsidP="004312E3">
      <w:pPr>
        <w:pStyle w:val="Prrafodelista"/>
        <w:keepNext/>
      </w:pPr>
      <w:r>
        <w:rPr>
          <w:noProof/>
        </w:rPr>
        <w:drawing>
          <wp:anchor distT="0" distB="0" distL="114300" distR="114300" simplePos="0" relativeHeight="252100613" behindDoc="0" locked="0" layoutInCell="1" allowOverlap="1" wp14:anchorId="69801E0F" wp14:editId="730E22F4">
            <wp:simplePos x="0" y="0"/>
            <wp:positionH relativeFrom="margin">
              <wp:posOffset>1192847</wp:posOffset>
            </wp:positionH>
            <wp:positionV relativeFrom="paragraph">
              <wp:posOffset>183198</wp:posOffset>
            </wp:positionV>
            <wp:extent cx="261059" cy="279545"/>
            <wp:effectExtent l="0" t="9207" r="0" b="0"/>
            <wp:wrapNone/>
            <wp:docPr id="2085334821" name="Gráfico 2085334821"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261059" cy="279545"/>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05FCE00" wp14:editId="766E8414">
            <wp:extent cx="5010150" cy="1464460"/>
            <wp:effectExtent l="19050" t="19050" r="19050" b="21590"/>
            <wp:docPr id="2085334822" name="Imagen 2085334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064610" cy="1480379"/>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5B499ACA" w14:textId="5B11C2E7" w:rsidR="004312E3" w:rsidRPr="00A943D5" w:rsidRDefault="004312E3" w:rsidP="004312E3">
      <w:pPr>
        <w:pStyle w:val="Descripcin"/>
        <w:jc w:val="center"/>
        <w:rPr>
          <w:lang w:val="es-ES"/>
        </w:rPr>
      </w:pPr>
      <w:bookmarkStart w:id="639" w:name="_Toc163215180"/>
      <w:bookmarkStart w:id="640" w:name="_Toc167295582"/>
      <w:r>
        <w:t xml:space="preserve">Imagen </w:t>
      </w:r>
      <w:r>
        <w:fldChar w:fldCharType="begin"/>
      </w:r>
      <w:r>
        <w:instrText xml:space="preserve"> SEQ Imagen \* ARABIC </w:instrText>
      </w:r>
      <w:r>
        <w:fldChar w:fldCharType="separate"/>
      </w:r>
      <w:r w:rsidR="00562282">
        <w:rPr>
          <w:noProof/>
        </w:rPr>
        <w:t>251</w:t>
      </w:r>
      <w:r>
        <w:fldChar w:fldCharType="end"/>
      </w:r>
      <w:r w:rsidRPr="003978FB">
        <w:t>:Planes Operativos Anuales - Editar SAGU</w:t>
      </w:r>
      <w:r>
        <w:t>/Vincular Plan Inicial</w:t>
      </w:r>
      <w:bookmarkEnd w:id="639"/>
      <w:bookmarkEnd w:id="640"/>
    </w:p>
    <w:p w14:paraId="31C40E4D" w14:textId="45C90B6A" w:rsidR="004312E3" w:rsidRDefault="004312E3" w:rsidP="00F52FDE">
      <w:pPr>
        <w:pStyle w:val="Prrafodelista"/>
        <w:numPr>
          <w:ilvl w:val="0"/>
          <w:numId w:val="92"/>
        </w:numPr>
        <w:rPr>
          <w:lang w:val="es-ES"/>
        </w:rPr>
      </w:pPr>
      <w:r w:rsidRPr="006161BA">
        <w:rPr>
          <w:lang w:val="es-ES"/>
        </w:rPr>
        <w:t xml:space="preserve">Para </w:t>
      </w:r>
      <w:r>
        <w:rPr>
          <w:lang w:val="es-ES"/>
        </w:rPr>
        <w:t>vincular un Plan SAGU</w:t>
      </w:r>
      <w:r w:rsidRPr="006161BA">
        <w:rPr>
          <w:lang w:val="es-ES"/>
        </w:rPr>
        <w:t xml:space="preserve"> dar clic en “Buscar</w:t>
      </w:r>
      <w:r>
        <w:rPr>
          <w:lang w:val="es-ES"/>
        </w:rPr>
        <w:t>”</w:t>
      </w:r>
    </w:p>
    <w:p w14:paraId="49656E6C" w14:textId="77777777" w:rsidR="004312E3" w:rsidRDefault="004312E3" w:rsidP="004312E3">
      <w:pPr>
        <w:pStyle w:val="Prrafodelista"/>
        <w:keepNext/>
      </w:pPr>
      <w:r>
        <w:rPr>
          <w:noProof/>
        </w:rPr>
        <w:drawing>
          <wp:anchor distT="0" distB="0" distL="114300" distR="114300" simplePos="0" relativeHeight="252099589" behindDoc="0" locked="0" layoutInCell="1" allowOverlap="1" wp14:anchorId="08CDE84F" wp14:editId="5E55D5EB">
            <wp:simplePos x="0" y="0"/>
            <wp:positionH relativeFrom="margin">
              <wp:posOffset>4983797</wp:posOffset>
            </wp:positionH>
            <wp:positionV relativeFrom="paragraph">
              <wp:posOffset>275273</wp:posOffset>
            </wp:positionV>
            <wp:extent cx="261059" cy="279545"/>
            <wp:effectExtent l="0" t="9207" r="0" b="0"/>
            <wp:wrapNone/>
            <wp:docPr id="2085334824" name="Gráfico 2085334824"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261059" cy="279545"/>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DFC938E" wp14:editId="7DB579BC">
            <wp:extent cx="5029200" cy="1141845"/>
            <wp:effectExtent l="19050" t="19050" r="19050" b="20320"/>
            <wp:docPr id="2085334825" name="Imagen 2085334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118166" cy="1162044"/>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534A05E4" w14:textId="7D8E0686" w:rsidR="004312E3" w:rsidRDefault="004312E3" w:rsidP="004312E3">
      <w:pPr>
        <w:pStyle w:val="Descripcin"/>
        <w:ind w:left="720"/>
        <w:jc w:val="center"/>
        <w:rPr>
          <w:lang w:val="es-ES"/>
        </w:rPr>
      </w:pPr>
      <w:bookmarkStart w:id="641" w:name="_Toc163215181"/>
      <w:bookmarkStart w:id="642" w:name="_Toc167295583"/>
      <w:r>
        <w:t xml:space="preserve">Imagen </w:t>
      </w:r>
      <w:r>
        <w:fldChar w:fldCharType="begin"/>
      </w:r>
      <w:r>
        <w:instrText xml:space="preserve"> SEQ Imagen \* ARABIC </w:instrText>
      </w:r>
      <w:r>
        <w:fldChar w:fldCharType="separate"/>
      </w:r>
      <w:r w:rsidR="00562282">
        <w:rPr>
          <w:noProof/>
        </w:rPr>
        <w:t>252</w:t>
      </w:r>
      <w:r>
        <w:fldChar w:fldCharType="end"/>
      </w:r>
      <w:r w:rsidRPr="0046669A">
        <w:t>:Planes Operativos Anuales - Editar SAGU/Vincular Plan Inicial</w:t>
      </w:r>
      <w:r>
        <w:t>-Buscar</w:t>
      </w:r>
      <w:bookmarkEnd w:id="641"/>
      <w:bookmarkEnd w:id="642"/>
    </w:p>
    <w:p w14:paraId="59D0E1CE" w14:textId="77777777" w:rsidR="004312E3" w:rsidRDefault="004312E3" w:rsidP="004312E3">
      <w:pPr>
        <w:pStyle w:val="Prrafodelista"/>
        <w:ind w:left="1440"/>
        <w:rPr>
          <w:lang w:val="es-ES"/>
        </w:rPr>
      </w:pPr>
      <w:r>
        <w:rPr>
          <w:lang w:val="es-ES"/>
        </w:rPr>
        <w:t>Seguidamente se desplegará la ventana “</w:t>
      </w:r>
      <w:r w:rsidRPr="000B089E">
        <w:rPr>
          <w:lang w:val="es-ES"/>
        </w:rPr>
        <w:t>Servicios Relacionados y/o Actividades - Plan Inicial SAGU 2024</w:t>
      </w:r>
      <w:r>
        <w:rPr>
          <w:lang w:val="es-ES"/>
        </w:rPr>
        <w:t>”. Primero seleccionar un registro de la lista y luego dar clic en “Agregar”</w:t>
      </w:r>
    </w:p>
    <w:p w14:paraId="3D737DD8" w14:textId="77777777" w:rsidR="004312E3" w:rsidRDefault="004312E3" w:rsidP="004312E3">
      <w:pPr>
        <w:pStyle w:val="Prrafodelista"/>
        <w:keepNext/>
      </w:pPr>
      <w:r>
        <w:rPr>
          <w:noProof/>
        </w:rPr>
        <w:lastRenderedPageBreak/>
        <w:drawing>
          <wp:inline distT="0" distB="0" distL="0" distR="0" wp14:anchorId="360C289E" wp14:editId="0B7F110A">
            <wp:extent cx="4933950" cy="4605602"/>
            <wp:effectExtent l="19050" t="19050" r="19050" b="24130"/>
            <wp:docPr id="2085334826" name="Imagen 2085334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4959758" cy="4629692"/>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12AF916D" w14:textId="509DFE79" w:rsidR="004312E3" w:rsidRDefault="004312E3" w:rsidP="004312E3">
      <w:pPr>
        <w:pStyle w:val="Descripcin"/>
        <w:jc w:val="center"/>
        <w:rPr>
          <w:lang w:val="es-ES"/>
        </w:rPr>
      </w:pPr>
      <w:bookmarkStart w:id="643" w:name="_Toc163215182"/>
      <w:bookmarkStart w:id="644" w:name="_Toc167295584"/>
      <w:r>
        <w:t xml:space="preserve">Imagen </w:t>
      </w:r>
      <w:r>
        <w:fldChar w:fldCharType="begin"/>
      </w:r>
      <w:r>
        <w:instrText xml:space="preserve"> SEQ Imagen \* ARABIC </w:instrText>
      </w:r>
      <w:r>
        <w:fldChar w:fldCharType="separate"/>
      </w:r>
      <w:r w:rsidR="00562282">
        <w:rPr>
          <w:noProof/>
        </w:rPr>
        <w:t>253</w:t>
      </w:r>
      <w:r>
        <w:fldChar w:fldCharType="end"/>
      </w:r>
      <w:r w:rsidRPr="002565D9">
        <w:t>:Planes Operativos Anuales - Editar SAGU/</w:t>
      </w:r>
      <w:r>
        <w:t>Agregar</w:t>
      </w:r>
      <w:r w:rsidRPr="002565D9">
        <w:t xml:space="preserve"> Plan Inicial</w:t>
      </w:r>
      <w:bookmarkEnd w:id="643"/>
      <w:bookmarkEnd w:id="644"/>
    </w:p>
    <w:p w14:paraId="746AC0C9" w14:textId="77777777" w:rsidR="004312E3" w:rsidRPr="00BA4877" w:rsidRDefault="004312E3" w:rsidP="004312E3">
      <w:pPr>
        <w:pStyle w:val="Prrafodelista"/>
        <w:ind w:left="1440"/>
        <w:rPr>
          <w:i/>
          <w:iCs/>
          <w:lang w:val="es-ES"/>
        </w:rPr>
      </w:pPr>
      <w:r>
        <w:rPr>
          <w:lang w:val="es-ES"/>
        </w:rPr>
        <w:t xml:space="preserve"> </w:t>
      </w:r>
      <w:r w:rsidRPr="000B089E">
        <w:rPr>
          <w:b/>
          <w:bCs/>
          <w:i/>
          <w:iCs/>
          <w:lang w:val="es-ES"/>
        </w:rPr>
        <w:t>Nota:</w:t>
      </w:r>
      <w:r w:rsidRPr="000B089E">
        <w:rPr>
          <w:i/>
          <w:iCs/>
          <w:lang w:val="es-ES"/>
        </w:rPr>
        <w:t xml:space="preserve"> Solo se debe seleccionar un registro de la lista.</w:t>
      </w:r>
    </w:p>
    <w:p w14:paraId="3E72D615" w14:textId="77777777" w:rsidR="004312E3" w:rsidRDefault="004312E3" w:rsidP="004312E3">
      <w:pPr>
        <w:pStyle w:val="Prrafodelista"/>
        <w:ind w:left="1440"/>
        <w:rPr>
          <w:lang w:val="es-ES"/>
        </w:rPr>
      </w:pPr>
      <w:r>
        <w:rPr>
          <w:lang w:val="es-ES"/>
        </w:rPr>
        <w:t xml:space="preserve">El registro agregado se muestra en la tabla, si el usuario desea eliminar el registro hacer uso de la opción </w:t>
      </w:r>
      <w:r>
        <w:rPr>
          <w:noProof/>
        </w:rPr>
        <w:drawing>
          <wp:inline distT="0" distB="0" distL="0" distR="0" wp14:anchorId="24BD65BB" wp14:editId="10F47A26">
            <wp:extent cx="114300" cy="133350"/>
            <wp:effectExtent l="0" t="0" r="0" b="0"/>
            <wp:docPr id="1614241984" name="Imagen 161424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114300" cy="133350"/>
                    </a:xfrm>
                    <a:prstGeom prst="rect">
                      <a:avLst/>
                    </a:prstGeom>
                  </pic:spPr>
                </pic:pic>
              </a:graphicData>
            </a:graphic>
          </wp:inline>
        </w:drawing>
      </w:r>
      <w:r>
        <w:rPr>
          <w:lang w:val="es-ES"/>
        </w:rPr>
        <w:t>eliminar</w:t>
      </w:r>
    </w:p>
    <w:p w14:paraId="568BAF3B" w14:textId="77777777" w:rsidR="004312E3" w:rsidRDefault="004312E3" w:rsidP="004312E3">
      <w:pPr>
        <w:pStyle w:val="Prrafodelista"/>
        <w:keepNext/>
      </w:pPr>
      <w:r>
        <w:rPr>
          <w:noProof/>
        </w:rPr>
        <w:drawing>
          <wp:inline distT="0" distB="0" distL="0" distR="0" wp14:anchorId="0DFEB4A9" wp14:editId="7F657B5A">
            <wp:extent cx="5212169" cy="974409"/>
            <wp:effectExtent l="19050" t="19050" r="26670" b="16510"/>
            <wp:docPr id="1614241985" name="Imagen 161424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287021" cy="988403"/>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47CE4ED6" w14:textId="5A904C4C" w:rsidR="004312E3" w:rsidRPr="006161BA" w:rsidRDefault="004312E3" w:rsidP="004312E3">
      <w:pPr>
        <w:pStyle w:val="Descripcin"/>
        <w:jc w:val="center"/>
        <w:rPr>
          <w:lang w:val="es-ES"/>
        </w:rPr>
      </w:pPr>
      <w:bookmarkStart w:id="645" w:name="_Toc163215183"/>
      <w:bookmarkStart w:id="646" w:name="_Toc167295585"/>
      <w:r>
        <w:t xml:space="preserve">Imagen </w:t>
      </w:r>
      <w:r>
        <w:fldChar w:fldCharType="begin"/>
      </w:r>
      <w:r>
        <w:instrText xml:space="preserve"> SEQ Imagen \* ARABIC </w:instrText>
      </w:r>
      <w:r>
        <w:fldChar w:fldCharType="separate"/>
      </w:r>
      <w:r w:rsidR="00562282">
        <w:rPr>
          <w:noProof/>
        </w:rPr>
        <w:t>254</w:t>
      </w:r>
      <w:r>
        <w:fldChar w:fldCharType="end"/>
      </w:r>
      <w:r w:rsidRPr="00A03160">
        <w:t>:Planes Operativos Anuales - Editar SAGU/</w:t>
      </w:r>
      <w:r>
        <w:t>Eliminar</w:t>
      </w:r>
      <w:r w:rsidRPr="00A03160">
        <w:t xml:space="preserve"> Plan Inicia</w:t>
      </w:r>
      <w:r>
        <w:t>l</w:t>
      </w:r>
      <w:bookmarkEnd w:id="645"/>
      <w:bookmarkEnd w:id="646"/>
    </w:p>
    <w:p w14:paraId="50B350DE" w14:textId="77777777" w:rsidR="004312E3" w:rsidRPr="008501AB" w:rsidRDefault="004312E3" w:rsidP="00F52FDE">
      <w:pPr>
        <w:pStyle w:val="Prrafodelista"/>
        <w:numPr>
          <w:ilvl w:val="0"/>
          <w:numId w:val="92"/>
        </w:numPr>
        <w:rPr>
          <w:lang w:val="es-ES"/>
        </w:rPr>
      </w:pPr>
      <w:r w:rsidRPr="008501AB">
        <w:rPr>
          <w:lang w:val="es-ES"/>
        </w:rPr>
        <w:t>Una vez finalizada la edición de</w:t>
      </w:r>
      <w:r>
        <w:rPr>
          <w:lang w:val="es-ES"/>
        </w:rPr>
        <w:t xml:space="preserve">l SAGU </w:t>
      </w:r>
      <w:r w:rsidRPr="008501AB">
        <w:rPr>
          <w:lang w:val="es-ES"/>
        </w:rPr>
        <w:t xml:space="preserve">dar clic en el botón “Guardar” y muestra un mensaje de éxito. </w:t>
      </w:r>
    </w:p>
    <w:p w14:paraId="0A32286C" w14:textId="77777777" w:rsidR="004312E3" w:rsidRDefault="004312E3" w:rsidP="00F52FDE">
      <w:pPr>
        <w:pStyle w:val="Prrafodelista"/>
        <w:numPr>
          <w:ilvl w:val="0"/>
          <w:numId w:val="92"/>
        </w:numPr>
        <w:rPr>
          <w:lang w:val="es-ES"/>
        </w:rPr>
      </w:pPr>
      <w:r>
        <w:rPr>
          <w:lang w:val="es-ES"/>
        </w:rPr>
        <w:t>Botón Anterior: Nos permite retornar al segmento anterior.</w:t>
      </w:r>
    </w:p>
    <w:p w14:paraId="41456D8F" w14:textId="77777777" w:rsidR="004312E3" w:rsidRDefault="004312E3" w:rsidP="00F52FDE">
      <w:pPr>
        <w:pStyle w:val="Prrafodelista"/>
        <w:numPr>
          <w:ilvl w:val="0"/>
          <w:numId w:val="92"/>
        </w:numPr>
        <w:rPr>
          <w:lang w:val="es-ES"/>
        </w:rPr>
      </w:pPr>
      <w:r>
        <w:rPr>
          <w:lang w:val="es-ES"/>
        </w:rPr>
        <w:t>Botón Cancelar: Nos permite cerra el formulario</w:t>
      </w:r>
    </w:p>
    <w:p w14:paraId="1F88D4E0" w14:textId="77777777" w:rsidR="004312E3" w:rsidRDefault="004312E3" w:rsidP="004312E3">
      <w:pPr>
        <w:ind w:left="720"/>
        <w:rPr>
          <w:rFonts w:cs="Arial"/>
          <w:sz w:val="20"/>
          <w:lang w:val="es-ES" w:eastAsia="es-PE"/>
        </w:rPr>
      </w:pPr>
    </w:p>
    <w:p w14:paraId="5F5B6B9E" w14:textId="77777777" w:rsidR="004312E3" w:rsidRDefault="004312E3" w:rsidP="004312E3">
      <w:pPr>
        <w:ind w:left="720"/>
        <w:rPr>
          <w:rFonts w:cs="Arial"/>
          <w:sz w:val="20"/>
          <w:lang w:val="es-ES" w:eastAsia="es-PE"/>
        </w:rPr>
      </w:pPr>
    </w:p>
    <w:p w14:paraId="513C68DC" w14:textId="77777777" w:rsidR="004312E3" w:rsidRDefault="004312E3" w:rsidP="004312E3">
      <w:pPr>
        <w:ind w:left="720"/>
        <w:rPr>
          <w:rFonts w:cs="Arial"/>
          <w:sz w:val="20"/>
          <w:lang w:val="es-ES" w:eastAsia="es-PE"/>
        </w:rPr>
      </w:pPr>
    </w:p>
    <w:p w14:paraId="158F9F4F" w14:textId="77777777" w:rsidR="004312E3" w:rsidRDefault="004312E3" w:rsidP="004312E3">
      <w:pPr>
        <w:ind w:left="720"/>
        <w:rPr>
          <w:lang w:val="es-ES"/>
        </w:rPr>
      </w:pPr>
      <w:r w:rsidRPr="00C81977">
        <w:rPr>
          <w:b/>
          <w:bCs/>
          <w:lang w:val="es-ES"/>
        </w:rPr>
        <w:lastRenderedPageBreak/>
        <w:t xml:space="preserve">Opción </w:t>
      </w:r>
      <w:r>
        <w:rPr>
          <w:b/>
          <w:bCs/>
          <w:lang w:val="es-ES"/>
        </w:rPr>
        <w:t>2</w:t>
      </w:r>
      <w:r w:rsidRPr="00C81977">
        <w:rPr>
          <w:b/>
          <w:bCs/>
          <w:lang w:val="es-ES"/>
        </w:rPr>
        <w:t>:</w:t>
      </w:r>
      <w:r>
        <w:rPr>
          <w:b/>
          <w:bCs/>
          <w:lang w:val="es-ES"/>
        </w:rPr>
        <w:t xml:space="preserve"> ver detalle: </w:t>
      </w:r>
      <w:r>
        <w:rPr>
          <w:lang w:val="es-ES"/>
        </w:rPr>
        <w:t>Para visualizar el detalle de los servicios:</w:t>
      </w:r>
    </w:p>
    <w:p w14:paraId="41DF55F1" w14:textId="77777777" w:rsidR="004312E3" w:rsidRPr="00C81977" w:rsidRDefault="004312E3" w:rsidP="004312E3">
      <w:pPr>
        <w:ind w:left="720"/>
        <w:rPr>
          <w:lang w:val="es-ES"/>
        </w:rPr>
      </w:pPr>
      <w:r w:rsidRPr="00C81977">
        <w:rPr>
          <w:lang w:val="es-ES"/>
        </w:rPr>
        <w:t xml:space="preserve">Primero se debe elegir un registro de la lista y </w:t>
      </w:r>
      <w:r>
        <w:rPr>
          <w:lang w:val="es-ES"/>
        </w:rPr>
        <w:t xml:space="preserve">luego </w:t>
      </w:r>
      <w:r w:rsidRPr="00C81977">
        <w:rPr>
          <w:lang w:val="es-ES"/>
        </w:rPr>
        <w:t xml:space="preserve">dar clic en </w:t>
      </w:r>
      <w:r>
        <w:rPr>
          <w:noProof/>
        </w:rPr>
        <w:drawing>
          <wp:inline distT="0" distB="0" distL="0" distR="0" wp14:anchorId="733A223B" wp14:editId="18401910">
            <wp:extent cx="161925" cy="152400"/>
            <wp:effectExtent l="0" t="0" r="9525" b="0"/>
            <wp:docPr id="1614241987" name="Imagen 1614241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61925" cy="152400"/>
                    </a:xfrm>
                    <a:prstGeom prst="rect">
                      <a:avLst/>
                    </a:prstGeom>
                  </pic:spPr>
                </pic:pic>
              </a:graphicData>
            </a:graphic>
          </wp:inline>
        </w:drawing>
      </w:r>
      <w:r>
        <w:rPr>
          <w:lang w:val="es-ES"/>
        </w:rPr>
        <w:t>Ver detalles</w:t>
      </w:r>
    </w:p>
    <w:p w14:paraId="2FF0D9E4" w14:textId="77777777" w:rsidR="004312E3" w:rsidRDefault="004312E3" w:rsidP="004312E3">
      <w:pPr>
        <w:keepNext/>
        <w:ind w:left="720"/>
      </w:pPr>
      <w:r>
        <w:rPr>
          <w:noProof/>
        </w:rPr>
        <w:drawing>
          <wp:anchor distT="0" distB="0" distL="114300" distR="114300" simplePos="0" relativeHeight="252090373" behindDoc="0" locked="0" layoutInCell="1" allowOverlap="1" wp14:anchorId="6E0E3661" wp14:editId="32491097">
            <wp:simplePos x="0" y="0"/>
            <wp:positionH relativeFrom="margin">
              <wp:posOffset>4915799</wp:posOffset>
            </wp:positionH>
            <wp:positionV relativeFrom="paragraph">
              <wp:posOffset>1837690</wp:posOffset>
            </wp:positionV>
            <wp:extent cx="253190" cy="271118"/>
            <wp:effectExtent l="0" t="8890" r="0" b="5080"/>
            <wp:wrapNone/>
            <wp:docPr id="1614241988" name="Gráfico 1614241988"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253190" cy="271118"/>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80E3351" wp14:editId="13D388B0">
            <wp:extent cx="4923886" cy="2891917"/>
            <wp:effectExtent l="19050" t="19050" r="10160" b="22860"/>
            <wp:docPr id="1614241990" name="Imagen 161424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9"/>
                    <a:srcRect l="16750" b="1129"/>
                    <a:stretch/>
                  </pic:blipFill>
                  <pic:spPr bwMode="auto">
                    <a:xfrm>
                      <a:off x="0" y="0"/>
                      <a:ext cx="4935650" cy="2898826"/>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45E3C36A" w14:textId="23ACBAB3" w:rsidR="004312E3" w:rsidRDefault="004312E3" w:rsidP="004312E3">
      <w:pPr>
        <w:pStyle w:val="Descripcin"/>
        <w:jc w:val="center"/>
        <w:rPr>
          <w:lang w:val="es-ES"/>
        </w:rPr>
      </w:pPr>
      <w:bookmarkStart w:id="647" w:name="_Toc163215184"/>
      <w:bookmarkStart w:id="648" w:name="_Toc167295586"/>
      <w:r>
        <w:t xml:space="preserve">Imagen </w:t>
      </w:r>
      <w:r>
        <w:fldChar w:fldCharType="begin"/>
      </w:r>
      <w:r>
        <w:instrText xml:space="preserve"> SEQ Imagen \* ARABIC </w:instrText>
      </w:r>
      <w:r>
        <w:fldChar w:fldCharType="separate"/>
      </w:r>
      <w:r w:rsidR="00562282">
        <w:rPr>
          <w:noProof/>
        </w:rPr>
        <w:t>255</w:t>
      </w:r>
      <w:r>
        <w:fldChar w:fldCharType="end"/>
      </w:r>
      <w:r w:rsidRPr="003F3876">
        <w:t>:Planes Operativos Anuales</w:t>
      </w:r>
      <w:r>
        <w:t>/Otros Servicios - Ver Detalle</w:t>
      </w:r>
      <w:bookmarkEnd w:id="647"/>
      <w:bookmarkEnd w:id="648"/>
    </w:p>
    <w:p w14:paraId="4DCC8D34" w14:textId="77777777" w:rsidR="004312E3" w:rsidRPr="00BD445F" w:rsidRDefault="004312E3" w:rsidP="004312E3">
      <w:pPr>
        <w:ind w:left="720"/>
        <w:rPr>
          <w:lang w:val="es-ES"/>
        </w:rPr>
      </w:pPr>
      <w:r>
        <w:rPr>
          <w:lang w:val="es-ES"/>
        </w:rPr>
        <w:t xml:space="preserve">Luego se desplegará un formulario donde se muestra información del servicio Relacionado. Donde se visualiza los datos del </w:t>
      </w:r>
      <w:r w:rsidRPr="004D2A1F">
        <w:rPr>
          <w:lang w:val="es-ES"/>
        </w:rPr>
        <w:t>Órgano auditor</w:t>
      </w:r>
      <w:r>
        <w:rPr>
          <w:lang w:val="es-ES"/>
        </w:rPr>
        <w:t>.</w:t>
      </w:r>
    </w:p>
    <w:p w14:paraId="3B51D99C" w14:textId="77777777" w:rsidR="004312E3" w:rsidRDefault="004312E3" w:rsidP="004312E3">
      <w:pPr>
        <w:keepNext/>
        <w:ind w:left="720"/>
      </w:pPr>
      <w:r>
        <w:rPr>
          <w:noProof/>
        </w:rPr>
        <w:drawing>
          <wp:inline distT="0" distB="0" distL="0" distR="0" wp14:anchorId="352F8EBF" wp14:editId="7C8401CF">
            <wp:extent cx="4905375" cy="834000"/>
            <wp:effectExtent l="19050" t="19050" r="9525" b="23495"/>
            <wp:docPr id="1614241991" name="Imagen 161424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4934210" cy="838902"/>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4E1607B8" w14:textId="236F4D5E" w:rsidR="004312E3" w:rsidRDefault="004312E3" w:rsidP="004312E3">
      <w:pPr>
        <w:pStyle w:val="Descripcin"/>
        <w:ind w:left="720"/>
        <w:jc w:val="center"/>
        <w:rPr>
          <w:lang w:val="es-ES"/>
        </w:rPr>
      </w:pPr>
      <w:bookmarkStart w:id="649" w:name="_Toc163215185"/>
      <w:bookmarkStart w:id="650" w:name="_Toc167295587"/>
      <w:r>
        <w:t xml:space="preserve">Imagen </w:t>
      </w:r>
      <w:r>
        <w:fldChar w:fldCharType="begin"/>
      </w:r>
      <w:r>
        <w:instrText xml:space="preserve"> SEQ Imagen \* ARABIC </w:instrText>
      </w:r>
      <w:r>
        <w:fldChar w:fldCharType="separate"/>
      </w:r>
      <w:r w:rsidR="00562282">
        <w:rPr>
          <w:noProof/>
        </w:rPr>
        <w:t>256</w:t>
      </w:r>
      <w:r>
        <w:fldChar w:fldCharType="end"/>
      </w:r>
      <w:r w:rsidRPr="009B714A">
        <w:t xml:space="preserve">:Planes Operativos Anuales/Otros Servicios - Ver </w:t>
      </w:r>
      <w:r>
        <w:t>Información de Servicio</w:t>
      </w:r>
      <w:bookmarkEnd w:id="649"/>
      <w:bookmarkEnd w:id="650"/>
    </w:p>
    <w:p w14:paraId="3E32F3B6" w14:textId="77777777" w:rsidR="004312E3" w:rsidRDefault="004312E3" w:rsidP="004312E3">
      <w:pPr>
        <w:ind w:left="720"/>
        <w:rPr>
          <w:lang w:val="es-ES"/>
        </w:rPr>
      </w:pPr>
    </w:p>
    <w:p w14:paraId="43BC6D1A" w14:textId="77777777" w:rsidR="004312E3" w:rsidRPr="00BA4877" w:rsidRDefault="004312E3" w:rsidP="004312E3">
      <w:pPr>
        <w:pStyle w:val="Prrafodelista"/>
        <w:rPr>
          <w:sz w:val="22"/>
          <w:szCs w:val="22"/>
          <w:lang w:val="es-ES"/>
        </w:rPr>
      </w:pPr>
      <w:r w:rsidRPr="00BA4877">
        <w:rPr>
          <w:b/>
          <w:bCs/>
          <w:sz w:val="22"/>
          <w:szCs w:val="22"/>
          <w:lang w:val="es-ES"/>
        </w:rPr>
        <w:t>Datos de Servicio Relacionado:</w:t>
      </w:r>
      <w:r w:rsidRPr="00BA4877">
        <w:rPr>
          <w:sz w:val="22"/>
          <w:szCs w:val="22"/>
          <w:lang w:val="es-ES"/>
        </w:rPr>
        <w:t xml:space="preserve"> </w:t>
      </w:r>
    </w:p>
    <w:p w14:paraId="2EB24C13" w14:textId="77777777" w:rsidR="004312E3" w:rsidRDefault="004312E3" w:rsidP="004312E3">
      <w:pPr>
        <w:pStyle w:val="Prrafodelista"/>
        <w:keepNext/>
      </w:pPr>
      <w:r>
        <w:rPr>
          <w:noProof/>
        </w:rPr>
        <w:drawing>
          <wp:inline distT="0" distB="0" distL="0" distR="0" wp14:anchorId="6F466CE4" wp14:editId="7BCC490E">
            <wp:extent cx="4889500" cy="492113"/>
            <wp:effectExtent l="19050" t="19050" r="6350" b="22860"/>
            <wp:docPr id="1614241992" name="Imagen 161424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4999240" cy="503158"/>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091D2F46" w14:textId="0A861BAE" w:rsidR="004312E3" w:rsidRPr="000358B1" w:rsidRDefault="004312E3" w:rsidP="004312E3">
      <w:pPr>
        <w:pStyle w:val="Descripcin"/>
        <w:jc w:val="center"/>
        <w:rPr>
          <w:lang w:val="es-ES"/>
        </w:rPr>
      </w:pPr>
      <w:bookmarkStart w:id="651" w:name="_Toc163215186"/>
      <w:bookmarkStart w:id="652" w:name="_Toc167295588"/>
      <w:r>
        <w:t xml:space="preserve">Imagen </w:t>
      </w:r>
      <w:r>
        <w:fldChar w:fldCharType="begin"/>
      </w:r>
      <w:r>
        <w:instrText xml:space="preserve"> SEQ Imagen \* ARABIC </w:instrText>
      </w:r>
      <w:r>
        <w:fldChar w:fldCharType="separate"/>
      </w:r>
      <w:r w:rsidR="00562282">
        <w:rPr>
          <w:noProof/>
        </w:rPr>
        <w:t>257</w:t>
      </w:r>
      <w:r>
        <w:fldChar w:fldCharType="end"/>
      </w:r>
      <w:r w:rsidRPr="007B285E">
        <w:t xml:space="preserve">:Planes Operativos Anuales/Otros Servicios - </w:t>
      </w:r>
      <w:r>
        <w:t>Ver Servicio Relacionado</w:t>
      </w:r>
      <w:bookmarkEnd w:id="651"/>
      <w:bookmarkEnd w:id="652"/>
    </w:p>
    <w:p w14:paraId="3FAB5703" w14:textId="77777777" w:rsidR="004312E3" w:rsidRDefault="004312E3" w:rsidP="004312E3">
      <w:pPr>
        <w:ind w:left="720"/>
        <w:rPr>
          <w:lang w:val="es-ES"/>
        </w:rPr>
      </w:pPr>
    </w:p>
    <w:p w14:paraId="2B35EBFA" w14:textId="77777777" w:rsidR="004312E3" w:rsidRDefault="004312E3" w:rsidP="004312E3">
      <w:pPr>
        <w:keepNext/>
        <w:ind w:left="720"/>
      </w:pPr>
      <w:r>
        <w:rPr>
          <w:noProof/>
          <w:lang w:val="es-ES"/>
        </w:rPr>
        <w:lastRenderedPageBreak/>
        <mc:AlternateContent>
          <mc:Choice Requires="wpg">
            <w:drawing>
              <wp:inline distT="0" distB="0" distL="0" distR="0" wp14:anchorId="671BA362" wp14:editId="2A57C5D6">
                <wp:extent cx="4942936" cy="4339087"/>
                <wp:effectExtent l="0" t="0" r="0" b="4445"/>
                <wp:docPr id="814168229" name="Grupo 814168229"/>
                <wp:cNvGraphicFramePr/>
                <a:graphic xmlns:a="http://schemas.openxmlformats.org/drawingml/2006/main">
                  <a:graphicData uri="http://schemas.microsoft.com/office/word/2010/wordprocessingGroup">
                    <wpg:wgp>
                      <wpg:cNvGrpSpPr/>
                      <wpg:grpSpPr>
                        <a:xfrm>
                          <a:off x="0" y="0"/>
                          <a:ext cx="4942936" cy="4339087"/>
                          <a:chOff x="0" y="0"/>
                          <a:chExt cx="5400675" cy="4723597"/>
                        </a:xfrm>
                      </wpg:grpSpPr>
                      <pic:pic xmlns:pic="http://schemas.openxmlformats.org/drawingml/2006/picture">
                        <pic:nvPicPr>
                          <pic:cNvPr id="814168232" name="Imagen 814168232"/>
                          <pic:cNvPicPr>
                            <a:picLocks noChangeAspect="1"/>
                          </pic:cNvPicPr>
                        </pic:nvPicPr>
                        <pic:blipFill>
                          <a:blip r:embed="rId202">
                            <a:extLst>
                              <a:ext uri="{28A0092B-C50C-407E-A947-70E740481C1C}">
                                <a14:useLocalDpi xmlns:a14="http://schemas.microsoft.com/office/drawing/2010/main" val="0"/>
                              </a:ext>
                            </a:extLst>
                          </a:blip>
                          <a:stretch>
                            <a:fillRect/>
                          </a:stretch>
                        </pic:blipFill>
                        <pic:spPr>
                          <a:xfrm>
                            <a:off x="0" y="0"/>
                            <a:ext cx="5400675" cy="3146425"/>
                          </a:xfrm>
                          <a:prstGeom prst="rect">
                            <a:avLst/>
                          </a:prstGeom>
                        </pic:spPr>
                      </pic:pic>
                      <pic:pic xmlns:pic="http://schemas.openxmlformats.org/drawingml/2006/picture">
                        <pic:nvPicPr>
                          <pic:cNvPr id="814168236" name="Imagen 814168236"/>
                          <pic:cNvPicPr>
                            <a:picLocks noChangeAspect="1"/>
                          </pic:cNvPicPr>
                        </pic:nvPicPr>
                        <pic:blipFill>
                          <a:blip r:embed="rId203">
                            <a:extLst>
                              <a:ext uri="{28A0092B-C50C-407E-A947-70E740481C1C}">
                                <a14:useLocalDpi xmlns:a14="http://schemas.microsoft.com/office/drawing/2010/main" val="0"/>
                              </a:ext>
                            </a:extLst>
                          </a:blip>
                          <a:stretch>
                            <a:fillRect/>
                          </a:stretch>
                        </pic:blipFill>
                        <pic:spPr>
                          <a:xfrm>
                            <a:off x="0" y="3122762"/>
                            <a:ext cx="5400675" cy="1600835"/>
                          </a:xfrm>
                          <a:prstGeom prst="rect">
                            <a:avLst/>
                          </a:prstGeom>
                        </pic:spPr>
                      </pic:pic>
                    </wpg:wgp>
                  </a:graphicData>
                </a:graphic>
              </wp:inline>
            </w:drawing>
          </mc:Choice>
          <mc:Fallback>
            <w:pict>
              <v:group w14:anchorId="55CCF301" id="Grupo 814168229" o:spid="_x0000_s1026" style="width:389.2pt;height:341.65pt;mso-position-horizontal-relative:char;mso-position-vertical-relative:line" coordsize="54006,472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lykTfwIAAI4HAAAOAAAAZHJzL2Uyb0RvYy54bWzUVclu2zAQvRfoPxC8&#10;J1ot20LsoGgaI0DQGl0+gKYoiYi4gKSX/H2HlOx4KdAgyCUHy9xm+Oa9N9LN7U50aMOM5UrOcHId&#10;Y8QkVRWXzQz/+X1/NcHIOiIr0inJZviZWXw7//zpZqtLlqpWdRUzCJJIW271DLfO6TKKLG2ZIPZa&#10;aSZhs1ZGEAdT00SVIVvILroojeMi2ipTaaMosxZW7/pNPA/565pR96OuLXOom2HA5sLThOfKP6P5&#10;DSkbQ3TL6QCDvAGFIFzCpYdUd8QRtDb8IpXg1CirandNlYhUXXPKQg1QTRKfVbMwaq1DLU25bfSB&#10;JqD2jKc3p6XfN0uDeDXDkyRPikmaTjGSRIBUC7PWCr0sA1Vb3ZQQsTD6l16aYaHpZ776XW2E/4e6&#10;0C6Q/Hwgme0corCYT/N0mhUYUdjLs2waT8a9DLQFrS7iaPttiBzlIPh4NESO02w0DZHR/uLI4zvA&#10;0ZyW8BtYg9EFa/93F0S5tWF4SCJelUMQ87TWVyCwJo6veMfdczArSOlByc2S06XpJxcCZOlegAdB&#10;Gib3CsA6EO7jfUifgPgCHxV9skiqry2RDftiNZgeWtGfjk6Ph+nJ7auO63vedV40Px7qhAY5M9g/&#10;qOrNe6foWjDp+m40rIOSlbQt1xYjUzKxYmAu81AFQKS0zjBHW39hDRf/BLAe6NFGQPkCzJdgwW2v&#10;9deJS7IkL/J0FLjYuwRIM9YtmBLIDwAcYABpSEk2j3ZAsz8ycNgDCMgATy8DDD6ct6Dt+uY+81bx&#10;sb0VWuPIQu/mrSxJ03ExpN+/wU4clhRxPMne32HhXQYv/dAbwwfKf1WO5zA+/ozO/wIAAP//AwBQ&#10;SwMECgAAAAAAAAAhAJRdgViNmgAAjZoAABQAAABkcnMvbWVkaWEvaW1hZ2UxLnBuZ4lQTkcNChoK&#10;AAAADUlIRFIAAAQeAAACZggCAAAAdGXU8gAAAAFzUkdCAK7OHOkAAJpHSURBVHhe7d17fBXVvf//&#10;CQGUSxIuCUUD4aYkiNykogUkePkK9ajgV41tfRT8Gu35Vb6WVvuoFU89p/aI1a+2tRbtaYnlYi8n&#10;wJEgx4JHlISgIiKCBghChECQkgAJAeUi8HvPrL0nOzv3MGSSvV/zB2bPXvNZaz3Xdvb6zJpJYoqK&#10;ilJSUiw2BBBAAAEEEEAAAQQQQKC5AsXFxe2aeyzHIYAAAggggAACCCCAAAJVAqQWfBoQQAABBBBA&#10;AAEEEEDAAwFSCw8QCYEAAggggAACCCCAAAKkFnwGEEAAAQQQQAABBBBAwAMBUgsPEAmBAAIIIIAA&#10;AggggAACpBZ8BhBAAAEEEEAAAQQQQMADAVILDxAJgQACCCCAAAIIIIAAAqQWfAYQQAABBBBAAAEE&#10;EEDAAwFSCw8QCYEAAggggAACCCCAAAKkFnwGEEAAAQQQqEdgy9JlWwBCAAEEEGiMQBtKLbYsnWO2&#10;pSHn+C1LF+aVVXW0LG/hnKUFVtmahXOa+E3Q6EPUjIV5pfXaltqt2GLZjdG2aGmTGlMtvlql7rAh&#10;gAACkS7Q8mf4RpzMHfSyNRtKAvo6qwe+gBr9lRHp40b/EEAAgeoCsTNnzkxISGj1LDqhL//yGzOm&#10;/dOYgSfWL9/UYUxqks7sf1peWHnieLsBI/p9kbdw3vL89QUHTljx/cekfLm54PjFKrNl2ZzsN9cX&#10;Fhbm79YhMXk6In/9+sLjA0f061z1VWHvLPjHCSthwJjU0qVzslepyImqIgqy4v3C/Px858DOxes/&#10;7zTUrdEp2fmDhfPyNjtF9nUZk9Zl9+aCLy/uUryusNKy4i/qbR36qqoxgdqVftgNDlRk2lktfhd9&#10;7WW/+48Tlae7mo6EtMFtfKsfNxqIAAIINCzgyxn+2DZzMu9i2mefct2Tv/P94nxbDOhQ+FZh5ZFd&#10;OtUnF//9reKyXfbOEUllgW+ZkJIKZYLY3zmftR+T1kv9qvml0zAHJRBAAIE2KlBRUdFGVi1Kt+w+&#10;kjx4qO2ceM13Z9x6mVWa9/fNcdfOmHHXcOvjd7dseffjI3316trk0KEozduwJ1l7Ryccca48/f3j&#10;BPuIYdbH+e5SQEH+x0fsMtf2db5blr1dOfyuGRnDrM35oevfRxJGhx245d3d/TJUe/yRwwdMnf0m&#10;2y9LdgaPGzp+WLyVPPG7ozs5b6sxFcPuUkUJdu3VDq/+VuBbzrREPdqzwSySOG24NvnI7i31r5m0&#10;0Q8jzUYAgagV8PsM73xBbDCn3Dj75L8lf1e/u/RlEX/k0IHLxg+Pt/pe+91rDoTsDA5V9W8ie33D&#10;/iYaHWd/59TxpRO1o0zHEUAgOgRiioqKUlJS/OrsiRMn3nvvvfbt27drV3uSM3z4cLttB99b/Fr5&#10;8HsmD3Ybun3FvM3dbr3j6h56621rUPy2nQm33nGV9d7iZSo35vDiZRXD7+lfZMpY6+yXY613Nttl&#10;ehxat/gt6zr9YAcLxnHLvLPP1NE17ZY7ru7pFHljnjlQPxT1t8N001uq6rVtR/X2xWPvGX3INC/R&#10;qSj4csyh2hrj1Gp6FDw82M6qBt1ynfW23RF12Kn0noG7TBvK7G4HG7Z582a/Bo56EUAgGgTOnDnz&#10;1VdfXX311RdccEEz+tu6z/DDy1+rOp2653nTTX1NLNtqn+B7jw1+odw4uJad7tm7tm+i4Hm72pfO&#10;li1bRNoMTA5BAAEE6hc4xzO2J7zFxcV+rlq8/fbbP/3pT8vKyk6fPl1Xf2LN1iutb9z+zz61fyx/&#10;f8m8JevKk7rHHa04pJc7S44mJA7oFnf0iF4dqjhqxcTEtouJsWLaxQbLHDqive16BcqUf7r3aFyP&#10;pEDk6mXaxVhxl03NnDIkzopL7BUoop1O8PLDlQquV/qnfN3qkr5TMqdeFmdXFKgv+N/AS+c/NRqz&#10;43/mLXl/d7XDg21w3vrSiZ+UmGAdKy+Pjd3x2b647kmKbO+Ndf/rNC1GFbAhgAAC501AJ2edonWi&#10;1um6qZW0+jN88LRqvmQCXxA7VuoL5rN1b+/tOzVzqr4Jqs7hh2vbWe83Ua1fOhdeeGFTJSmPAAII&#10;NEbgXM7YjYnfyDJ+rlr85Cc/+d73vpecnNy4KXLh61n5n9vdumh85k2pllW4IivffrYubsiUjLGJ&#10;7rvWReMyrzqcvbRiRObkVFMmLi6uMl4vrUCEuCFTM8Y6CxL2FoxjWcnjM79+MDtnq56QUJCb0qoK&#10;bDoSV1lZqaqmZvRcl7Wp25SMnh84tSu01ef666xVOeUjMm9KfNep1w6il1cdzF5aPjy8Mab9lmm8&#10;OTxjbFmgL3pr0E4nvhZHTEvsVjkd2ZQwNeMbZa+bdxMbOb4UQwABBM5J4OzZsyUlJX/4wx+eeeaZ&#10;JgVq9Wd4fWuEnk6DXyL2KTfwZWGfoften9F9Xdbaz+MuG9V1y0Z9B5md11urQr9lqn8T2d85XYfr&#10;SyQYs/qXTpMYKYwAAgg0XqDZZ+zGV1F/Sa1a+JZaaKH8V7/61Q9+8ANdLvKqP+FxyjQ7D5nxT1Y+&#10;0pwtOK13k5HmBOEYBBBAoI0K6ErYb3/720cffbTx7W9DZ/jGd6rBkgfN1aXJie8415Xc61MNHkgB&#10;BBBAwCuBZpyxvapacfy8IUp37nbq1Ok85hXqX2Jqn7jP87Oy9MsCh3y9mXmFh9yEQgABBNqigE7U&#10;Ol03qeXReYbveWmfuBL7O2erNeSq4Lp3k9wojAACCJyjQDPO2OdYY9jhvq1aqB2/+93v7rvvPm/7&#10;QzQEEEAAAc8F5s6d+3//7/9tUljO8E3iojACCCDglUAzztheVe3nqoX6UNdvhfKqe8RBAAEEEPBE&#10;oBmn62Yc4klTCYIAAghEuYC/p18/f0NUlA883UcAAQQQQAABBBBAIJIESC0iaTTpCwIIIIAAAggg&#10;gAACvgmQWvhGT8UIIIAAAggggAACCESSAKlFJI0mfUEAAQQQQAABBBBAwDcBUgvf6KkYAQQQQAAB&#10;BBBAAIFIEiC1iKTRpC8IIIAAAggggAACCPgmEDtz5syEhARf6l+/fv2oUaPqqnpv/uzfFQ+4JiXe&#10;FNDL/6m84rJeHZ1XxwpefXbuq2ucrV1VoapYIQViarxfWbDkuTVnR17W64IalYe+Zf88d2m1Kuqv&#10;d+/a2b97xWnTgR7BppYE9rl7jhUsedZEDW+5ffiegW6P3bYFw5b1uGJIoP+GJLS8zeXUXVV1bRrt&#10;qsW3u/NpfLDGYFPXuBXVIhAaNNCRqpg1OmsaabercTF9+RxSKQIINCiwcePGK6+8ssFioQXqP8MH&#10;SuqksaoyeGarOsEGzyq1ncndM1Xtp7smtZHCCCCAQAQKNOOM7ZVCRUVFW1y10JfN8zlJ02Y528wp&#10;+xfMXru3OsmxghXBAtPS8xYsKTjWOLJjBW/mFAaK2j9bU2badUy3FrxqQhwu35o65UFT87g+1YPu&#10;zV+w35R/cIqV8/zaEmf2P3+/Xd7e85HdyEq1rLdp+rQJucGwTqKQvyC3tlYGw860Q9gxA1u18iVr&#10;F+Sl22HtilYUVFYLZGsEejLNmr8k+K4m/c/nbK2Kt3Z+bvp0h3Twtufz1VhboLezx26qvSdkczsy&#10;PT33fYNTo7NOpxwTt/G1qjZucCiFAAKRJaDrLLPnV532qs7bOqvMt8/qtZ7Jj5XvtyYEzv+3D+0S&#10;WST0BgEEEGjzAm0wtSj5KGdr+rTxgYl9l6GTpwzJXVc9eegy9PZZgQJ9+k1o7CDpa2zb4CnpgeJ2&#10;FpGW4nxvxXdL3Vp+2E4MKvZbvRPiag/YZ/yswPdcXP+0IU6Zkt25pry9J3e3EoM4tSyQk/QZEKzK&#10;Lrl2gTVlijmq2rZ3d57Vu5ua0aX/4NTcz4Lz+7DyamHVUeEtPHy4MHVwf6cn3bsNKSw/oh+Unu3u&#10;N2taVQvsrqX3S7YLdenW2yqtOGZ1GXrbrHHOHm2p3buHtutY8bbCId3sXcn90rdu26VkpmZnrZqN&#10;r021seNDOQQQiCCBkrUrrMkzp1SdukLO25blnF5qPZPbJ7Tqp6MIQqErCCCAQJsXaHuphX3Jykxq&#10;A5s95y48bM/8a9s0uw1mCPUPli7Db0+bPNS9N8yehW8rdi7HHykvtPZXVFr2fNrKXTDb3upbCanc&#10;tW1rYJoe2tT95dUWT/Z+lhuc8et6vzVtfP86GpjaLXBTmOXM+LXVKK+M5cFu69SsN63JNZZTundP&#10;Ldy+K7jqYjnNUNpQfdUlLqG35SQ/SjskbFIpbbonavZsLYlcVfPqYFJC8IKhSVcCswFzXLCzYY2v&#10;RbXN/z9EBxBAoBkCyeNqW3PQVY/ZWspIHxN2xnHP5PYFi8Kc553TcPh6dTNawSEIIIAAAt4KtL3U&#10;oin917fUAmv67UPrWGcICaUbdbal3RD6ZdZl6A32fU3299dnlrm6b19CC2zTegduearZnL1rX9iW&#10;9mD47VJh5XQnwAJrmvlm1V1D1vQGyoceXrO8fV+BnVTMmnWDtUJZT/UbouyFnUBPdlt1ruH0GWff&#10;hGB3d8Xh3lUXEu1lFueWMG++xWtRbcqAUhYBBCJbwF4s1T2Y1vzZzj2lZgs9k/cZFzwL23fDBm5V&#10;jWwTeocAAgi0JYHWm1roWnutkPbtOu41dedbZ9d2Z33cub5ub4EvGz1LsMK6IXhLj578M1vYMwOm&#10;DnudoTDnBb2tBx70gzM7N7NqbSO61bgPSlff7QvzenjabIFvQbsNutEoJJkJaapzX5O96SjdCRC8&#10;Zcu+COfM6e0nH/TD2hLnup1ZGrGThOCagH60Fwpqlreqbnmy77yyF1uqN8x8W2sb2a3U3F5V25Yc&#10;+Mq+fYAVuNnJLWXfcGWv21TbAkso2hdcmqils2GNr1+1Lf2fQ1sRQOC8CQROsOZ8We1MHlJlje+C&#10;89YcAiOAAAIINFqg9aYW9tdG3u7AswWVBesCjxzo5v6RerjCfarYfs5vq3O7jpsJ3KYX+jaqPsUP&#10;zpuDE/rqQu6x9uMHelBbuYE9vzcJw95NOYUT+unZDi0OBO6DslMR+z4rPV8ReKZbzyQorwi7H0nP&#10;IZgZecgtUpr07x4QfCrDDu9ehJupZy30IPW4ZDcTUDPsZ0Wcm4vsDCp9gFpRs7wVdsuTkofQhtlr&#10;Giahch5TMQ9U1NgkZjKZYwXvmzu1JBBYAHGerEjrH7L40yUlLfD8iR6xMG/V0tmaja9FtdGfVQoi&#10;gEAkC9Q8wTp5RfUzub0ncB+U7im1nDMzGwIIIIBA6xGIKSoqSklJ8aVBL7744r333ltP1fqmeT74&#10;G5tSp8wMvTFXE/QFeeZQ/Wakmr+syX3XLhF2rJ0DvOD+Jig9ITBlpp2NmE3fW+u62amFkyqYYlUF&#10;nF9O5fxWpfCY9kQ89BcumSTBfj7b/AqUsJeB2qpVbUcoH1P15HRQRk1yfnmUfilK8OF1561q5V2Q&#10;Gg0LlHSabbIml9yObJl2ags2taqiKqggskmfHK7g6ITEDOtswLN642tR9eXTR6UIINAEgZdffvmB&#10;Bx5owgGW1eAZ3jk3LXl+e1rwDFx1FjUnzJDzfMhZ1z1T1Xbyb1ILKYwAAghEpEAzztheORQXF7fq&#10;1MKrfhIHAQQQQOBcBJrxRdWY1OJcmsSxCCCAAAK1CjTjjO2VpFKL1ntDlFedJA4CCCCAAAIIIIAA&#10;Agi0gACpRQsgUwUCCCCAAAIIIIAAApEvQGoR+WNMDxFAAAEEEEAAAQQQaAEBUosWQKYKBBBAAAEE&#10;EEAAAQQiX8DP1OLs2bORD0wPEUAAgbYv0IzTdTMOaftO9AABBBDwX8Df06+fqcXp06f956cFCCCA&#10;AAINCTTjdN2MQxpqBe8jgAACCDQs4O/p17fU4uTJk8ePH2+YhxIIIIAAAn4LNPV0zRne7xGjfgQQ&#10;iF6Bpp6xvZXyLbXo2LFjaWlpeXm5t/0hGgIIIICAtwI6Uet03aSYnOGbxEVhBBBAwCuBZpyxvara&#10;xPHzT+b99a9/3bBhQ0ZGRs+ePdu1qz3JiYmJ8feOMW+5vY0GjreeREMAgTCBM2fOHDx4MDs7e/To&#10;0d/+9reb5MMZvlYukdb1fdckXgojgAACHp6xvcL0+a9xqxuffPLJ5s2bdX0rNjZWZ1vNlcP6plV1&#10;r3obeXHkFnmdokcIINAaBHRNR5Ng3bCrk/Dw4cMvv/zyZrSqwTN87969mxG2TR+yb98+Uos2PYI0&#10;HoFWKODJGduTfvmfWnjSDYIggAACCCCAAAIIIICAvwJKLXx71sLfnlM7AggggAACCCCAAAIIeCtA&#10;auGtJ9EQQAABBBBAAAEEEIhSAVKLKB14uo0AAggggAACCCCAgLcCpBbeehINAQQQQAABBBBAAIEo&#10;FSC1iNKBp9sIIIAAAggggAACCHgrQGrhrSfREEAAAQQQQAABBBCIUgFSiygdeLqNAAIIIIAAAggg&#10;gIC3AqQW3noSDQEEEEAAAQQQQACBKBUgtYjSgafbCCCAAAIIIIAAAgh4K0Bq4a0n0RBAAAEEEEAA&#10;AQQQiFIBUosoHXi6jQACCCCAAAIIIICAtwKkFt56Eg0BBBBAAAEEEEAAgSgVILWI0oGn2wgggAAC&#10;CCCAAAIIeCtAauGtJ9EQQAABBBBAAAEEEIhSAVKLKB14uo0AAggggAACCCCAgLcCpBbeehINAQQQ&#10;QAABBBBAAIEoFSC1iNKBp9sIIIAAAggggAACCHgrQGrhrSfREEAAAQQQQAABBBCIUgFSiygdeLqN&#10;AAIIIIAAAggggIC3AqQW3noSDQEEEEAAAQQQQACBKBUgtYjSgafbCCCAAAIIIIAAAgh4K0Bq4a0n&#10;0RBAAAEEEEAAAQQQiFIBUosoHXi6jQACCCCAAAIIIICAtwKkFt56Eg0BBBBAAAEEEEAAgSgVILWI&#10;0oGn2wgggAACCCCAAAIIeCtAauGtJ9EQQAABBBBAAAEEEIhSAVKLKB14uo0AAggggAACCCCAgLcC&#10;pBbeehINAQQQQAABBBBAAIEoFSC1iNKBp9sIIIAAAggggAACCHgrQGrhrSfREEAAAQQQQAABBBCI&#10;UgFSiygdeLqNAAIIIIAAAggggIC3AqQW3noSDQEEEEAAAQQQQACBKBUgtYjSgafbCCCAAAIIIIAA&#10;Agh4K0Bq4a0n0RBAAAEEEEAAAQQQiFIBUosoHXi6jQACCCCAAAIIIICAtwKkFt56Eg0BBBBAAAEE&#10;EEAAgSgVILWI0oGn2wgggAACCCCAAAIIeCtAauGtJ9EQQAABBBBAAAEEEIhSAX9Ti42/vLT6dt+i&#10;0ggfCKfLkd/NCB9FuocAAggggAACCCBQU8Df1MJpT/rsdz41W3Zm7qyxl/5yY70DtfGZ+xbtZygR&#10;QAABBBBAAAEEEECgdQm0gtSiCmTUT/+WaVlZc5bUuXSx8ZlLM/7YugRpDQIIIIAAAggggAACCEig&#10;VaUWljV6knKL3J17nbEJvV3KXsooXXKfk1fkzrrm0vtM+rF/0X3uHVXPuKsd4QeGj/SG4H1Y9/3y&#10;l/bxwXWSkGi/3GAOCty/tOiZQDXB/ZblBtHtTYFVFFPYxHR2VpW59NKq5oU0p5YgltInd6uqjk8r&#10;AggggAACCCCAAAKtW6CVpRYGa/uOUqt00X0ZWeZeqTWz062sjGc2Jt0+N/t+vZ0+e82nc29PsvOK&#10;a2bl3p8duJnqjxnmGYaNz2RkWZn23uCB1Ydg4y+/lRW4C+v7VlZu8M2QaO/8Mj3rWyG3XeWutKY5&#10;92tpSeUl52kQpQTfykr/pd267PuV6oTcxJW7Y9C/a/fcO61F9wXLKKD1x4zwPKHWIBt+qfQp82+K&#10;8I7d7W81cHtY6/500ToEEEAAAQQQQACBKBJolamF7Z9051zNzy/J0gV85Q+1jUjp2pW5ShGmjXLe&#10;HJWp6XvuytWBBYSsDC1GlNgxPv2JKRDcNqzMUnbyzYlJ2jE6U9N3sznRrMzr7cJJ4ybZsdYG78tK&#10;nzSxt3b3GaTCzpLKxlV2jEnj7BijrrczjpWBVQ57t1PYsno7Pehv92DsT2vpQT1Bsr6lVY69Tut/&#10;Wr31UfTRpKsIIIAAAggggAACbUugVaYWgy9JslctNCfP2KGVAXvxoZZt786a8/XcnSXWqGmB8vYE&#10;XXcmVX9yo3TXDsW6pL+dFdTczCEmmQnel1XXgNr3Zdmb1kAsa8euGs+HmNurvrVDayz2qkXtW40g&#10;brajRRh+l1Tb+p+J1iKAAAIIIIAAAtEt0MpSC7OkMKiPtX+1vYhwf7Z941Mdm7OIELalD0oOLBfY&#10;dxQ5E/rcnz4a+hulkvpfUnsm4ERy7kQKbmHLHTXqUs7gbjXbGVgG+dvcO80iRu2bfXNX9SDOck3g&#10;bi77uZJH636oPbo/uvQeAQQQQAABBBBAoHUJtKrUonTRS8osMme46YT90IW1cUHVDVGh6YS5bWnW&#10;AvP09sYs3XRk34xkljvsRxSCz2Zcckno5N48Kf731c4jE1luaCealbXKjqbnxe0Q7j1ONYbMuQkq&#10;cMeU89R1nb8P11nNcNrWuCBVVet+Kvv3ZdW5wNK6Pke0BgEEEEAAAQQQQCDqBVpBamH/LQuzjZ1l&#10;6blt5+mC3nc+ZT87Yb+VsT0zU7N+J80IpBO6E0m/cEmTb90rZW4cujQjS89zz70zyX5IQw9A289a&#10;2Hv/qGWBsMcVnF9xaypdNajqXquQaHo0Qo9o/3R03Z+O0T/99G+ZuT+1YzhPXdeyNJF0+1MK7pTJ&#10;2HG/3YPwm6ZqC6J0yHmIPHCrVQPNiPqPLwAIIIAAAggggAACrUcgpqioKCUlpfU0qGVboiUOJ5+x&#10;cxI2BBBAAAEEEEAAAQQQaKZAcXFxK1i1aGbjm3tY4I9XmF/q6jwKbj81zoYAAggggAACCCCAAALn&#10;JBCNqxZ6nqHqt8HqT2ewZHFOHyEORgABBBBAAAEEEEDA0qpFNKYWjDwCCCCAAAIIIIAAAgh4KxCV&#10;N0R5S0g0BBBAAAEEEEAAAQQQcASi71kLBh4BBBBAAAEEEEAAAQTOgwCpxXlAJSQCCCCAAAIIIIAA&#10;AtEnQGoRfWNOjxFAAAEEEEAAAQQQOA8CpBbnAZWQCCCAAAIIIIAAAghEnwCpRfSNOT1GAAEEEEAA&#10;AQQQQOA8CJBanAdUQiKAAAIIIIAAAgggEH0CpBbRN+b0GAEEEEAAAQQQQACB8yBAanEeUAmJAAII&#10;IIAAAggggED0CZBaRN+Y02MEEEAAAQQQQAABBM6DAKnFeUAlJAIIIIAAAggggAAC0SdAahF9Y06P&#10;EUAAAQQQQAABBBA4DwKkFucBlZAIIIAAAggggAACCESfQExRUVFKSkr0ddybHp/csOHUjk/Pnj7t&#10;houJje1wyaUdR4/2pgKiIIAAAghEqMD+/fsPHTp09uzZqm+QmJgePXr07t07QntMtxBAIMIFiouL&#10;SS2aOcanCgoOP/6YUotaj1dq0f2JJzsMHdrM6ByGAAIIIBC5AmVlZbm5uV999VWvXr1iYmLcjirN&#10;OHDgQPv27dPT0xMTEyMXgJ4hgEBkCpBaNHNcv9q3r3TKLadLD9RzfGxSr6Sc19pffHEz6+AwBBBA&#10;AIFIFKisrFy8ePGYMWOG1nH5qaCg4P3337/jjjvi4uIiEYA+IYBAxAooteBZi+aMbuXvflt/XqGg&#10;KqBizYnOMQgggAACkSuwYcMGJRV15RXqt3lXxSLXgJ4hgEDECviaWmx4enDo9sxHllW66L7Bg+0f&#10;Gtw+0sH3LykNHKI4z2QH9zR4bLCA3YCnG1NZWMTj//M/9dXRP6W983YDxRrdTAoigAACbU8g7Azf&#10;rJNtQ722vwiebtwMvHTJ/Y0sGajUbv/9i/Y31ISmv//ZZ5+lpaXVf5wKqFjTY3MEAggg4LOAr6mF&#10;3ff0J/O229tfM625c5pyEh/5yPbtf7w9ybJKivKszL9u3/6TjOCe825a35LF/3q8d857vZ6zH+Nu&#10;cGXjvDeUChBAAAE/BYJnePss/8hIH1uyf9GsR3N9rD+06i+++CI+Pr7+xqiAirWSBtMMBBBAoPEC&#10;vqcWdTR1/6L7gwsa7tLE/c88bXY6e8yqxbZF92VkWVbWt3XhqsY6RuCCk7MSYrb7FulIK3gt7elV&#10;pvYaBezam3WxSnnFs/9fh21PHHi4cZfRGj9QlEQAAQQiQKBqKSN0xdg+Cddyhr9Pp3z7VPzRM9XP&#10;4c75396eWRk4iS+5P3B6d7477NUJ90vEPu2XLvqXx5RYON8UVV8BNRYl3O+C6uf/kOUXHW43xiyt&#10;B78ptB5imuN8N1Xtj4DhogsIIIBAUwV8Ty1yH5vgnJK/nZX+1Ow73V+41/vOPzqLGdn3Wbl/X+2c&#10;ra3c7QNnb9++9qn03Edfds7r2nreOTc707JXLR4J/rrX0iWzHrOeXGuXtB77F32pJN05N7gwkvfG&#10;6v0fPW3Xpfe3T7KUlWgLK2BZdu1/rGpMI1GDecXnd/3+q0YeQjEEEEAgkgWCZ/jAlZ3SRS9lWfdl&#10;O2fk8EUMc4bXCnbuo7PMCnbu4BlanL6z5OmMuZnOMWuftB6btaT0o2cysibYJ/nt1wdO4jUI7VzC&#10;ss/z5hDrzn9/Mj3wTWF/BdgL3VXfEYGja3x3BKOO1oq4U/sEK2vVRyOv1xr7Sn0HfbTgsdz7Ztxp&#10;aT3Ecpbfsy95dJydujTvGySSPwb0DQEEokjA99SiarncubvJ3QJXjzLmVu1K/+bE0BJ1jVLJzlxr&#10;8KUqmXT7H7fPvVM/BC4pfdskEvZ2SX87kv0N4Ww1CzTqI/B/5iZ/+EaP/+WU/V9PXvQbe72CvKJR&#10;dBRCAIGoEAi5Ico+Gyfd+X3NyzPMJf6wO2ADZ/jkgcoBzJZ5/Uj7/LxrhzVhYLK9I+nSwVbuzhL7&#10;R+ckb42eFDiJh2PaN8o653n7ylG1L5f9n+6w0gPh+l9i5RU54eyt5ndH8B2zSDLusTxnx+h7n5yQ&#10;NWfJopVznRaWFOVaJoOyl9B37DKXwtgQQACBKBXwPbWo3f2jZ8Y9Nti+SqVVi6ZuyYPSre2fBm98&#10;evqjDU+Pe/QSO5Ye5whu5uz/0Son2aitQKMq/dMTlZ+mxP3mjR7/R3nF/2n/CXlFo9gohAAC0StQ&#10;tQKQ+8baarPwwAK1PVOvtiXZCYAWnLWz9NPtVvogJ8sInORXVl0xMklC4PDkgRMCs/yq+5dM1N6X&#10;XmIFqg5JWux3wr87Aq3Qda6MHWYBZILZlTTxm1o8fyzLypyk1XI7F6rrGln0jjM9RwCBqBVopamF&#10;s+JsX9masz099KpSY8Yp6fbZWgEf59xklfnXR0bal7Wy7Fgv7Ui3cotKRj5iL7jb76+0nGQjvEDD&#10;d8rGdDW/a7z4yF03Hv4kJe6J2vOKYLHGtJoyCCCAQOQJhNwQVe2pCa0AZM6otlJtpQ8umlXz5lj7&#10;FP1I9n0mjn3JSUsQI3+SnZnnnORXmZO41qhnhJzn7R26A8pyzvP2zVQ/GelkFOZZi6qvAPuqk7Oy&#10;HcgYwr47grudREKhxr1hBa5bOdVZ6U/dO1Jlet85Wzffmjt7zeN8DT2t17Fjx+PHj9c/2CqgYpH3&#10;gaBHCCAQ8QL8Ne7mDPGh7//zF39/PXhkSvzMm754vpbnKzp/86YeL/1HcyrgGAQQQCCKBLQyMO6N&#10;b66tfltsxPZ/xYoVffr0ufzyy+vp4SeffLJ3797JkydHrAIdQwCBSBTgT+Y1c1S73v/PIUcWH6kt&#10;r1CB6sWaWReHIYAAAghEksDIkSPXrl27b9++ujqlt1RAxSKp1/QFAQSiRIBVi2YO9JfLXzv800fO&#10;HK2s9fh2XeO6//LpTjff0szoHIYAAgggELkCO3bsePvttwcNGtSrV6+YmBi3o2fPnj1w4MDOnTuv&#10;vfbaSy7RPVxsCCCAQFsS0KoFqUXzB+xMRcUXS1/9Ss8VnjlTFaVdu/aXDu489bZ2CQnND82RCCCA&#10;AAIRLXDixAn9epFDhw4pnXA7qjSjR48eemrjggsuiOje0zkEEIhMAVKLyBxXeoUAAggggAACCCCA&#10;QAsL8KxFC4NTHQIIIIAAAggggAACESvQSn/5bMR60zEEEEAAAQQQQAABBCJUgNQiQgeWbiGAAAII&#10;IIAAAggg0LICpBYt601tCCCAAAIIIIAAAghEqACpRYQOLN1CAAEEEEAAAQQQQKBlBUgtWtab2hBA&#10;AAEEEEAAAQQQiFABUosIHVi6hQACCCCAAAIIIIBAywqQWrSsN7UhgAACCCCAAAIIIBChAqQWETqw&#10;dAsBBBBAAAEEEEAAgZYVILVoWW9qQwABBBBAAAEEEEAgQgVILSJ0YOkWAggggAACCCCAAAItK0Bq&#10;0bLe1IYAAggggAACCCCAQIQKkFpE6MDSLQQQQAABBBBAAAEEWlaA1KJlvakNAQQQQAABBBBAAIEI&#10;FSC1iNCBpVsIIIAAAggggAACCLSsAKlFy3pTGwIIIIAAAggggAACESpAahGhA0u3EEAAAQQQQAAB&#10;BBBoWQFSi5b1pjYEEEAAAQQQQAABBCJUgNQiQgeWbiGAAAIIIIAAAggg0LICpBYt601tCCCAAAII&#10;IIAAAghEqACpRYQOLN1CAAEEEEAAAQQQQKBlBUgtWtab2hBAAAEEEEAAAQQQiFABUosIHVi6hQAC&#10;CCCAAAIIIIBAywqQWrSsN7UhgAACCCCAAAIIIBChAqQWETqwdAsBBBBAAAEEEEAAgZYVILXwxrts&#10;zdK8Um9CEQUBBBBAAAEEEEAAgbYo0FZSi7K8hXMWrikTcdmahXOWbWmUdakOWtq4om68LUvnLGx6&#10;krAlf3NlXW3bsizQcqeO+uI3oWuN6j+FEEAAAQQQQAABBBBoOYHYmTNnJiQktFyFzazpi92bC/YU&#10;l3cdk9aleHPB8YvHpCZpIv6n5fnr1xceHzCiy4cLl+Rtzs/PX1+4b9/mVavy1+/roqI66MDnhfZu&#10;vUwsrCp/bNWc7DftQweO6NfZNKlg6ZxFq9av31VpXfC1oSP6fZG3cJ4d3Y7TK9Do0BpDCyQWrnj3&#10;H0cOFOzr/LWT+45fPPDAij9t6qAWKqlYcWDgxccLPu90+Yijb9Qav/CEmqDK7K4U/OOElTBABzYT&#10;icMQQAABBBBAAAEEEPBJoKKioq2sWthCyX2tDc7Chb2V5v19c9y1M2bcNdz6+F17ZeJIwugZGcPi&#10;j1T2mDzj2r5W5aFAyX6TZ8yYmFzyYd5hFYofdteM7044sPTtCv1w1zDr4/wCE64s78OS+OF32RHM&#10;yxUfx00MHBisckv+rn72UfFHDh2wtrzrFMgYVvlhnnXN6GSFzpg60ImVmNYvfs/2LdaW7Xvi+6Ul&#10;OvsOV4+vw3f3y1Dj448cPmAV5H98JFl9UbPZEEAAAQQQQAABBBBoowIxRUVFKSkpfrV+69atH374&#10;YceOHWNjY2ttw6RJk5z9h95bvKx8+K3dNr9VHm/tt4bf079o3uZut95xdY+D7y1+2xrdd+8G67o7&#10;ripbMa9o4D2TE9ctfksvL9m++LXy4fdMHhwsk1sx/J4bB1vbV8x7Z7+pruuQW++4qkcwvorqvc3d&#10;brnOenvZtqOmSO+x2m0asW7xsq323t5j1RK1J/iGHVFH3TF4x+JldhWJdmvje+8/Yrew7I15mxPS&#10;++zJdcoHSl5tvbf4NaeGi8e6fbEU37TQslauXOnXoFAvAggggAACCCCAQNsSOH369MmTJ6+44ooh&#10;Q4b41fLi4mI/U4vly5drAj1x4sSkpKQOHTrUqjBq1Chn/8F3speWD8+8yXo9a+3nVvL4zK8fzM4p&#10;H5F5U+K72UsrRkxN2LTKuj7jG2WvZ+0c5Oy0X15amJ2zt8+UjLHavbnbtX33vl0xInNyqrXNfjk1&#10;I7XQxEyzKyhckbUpYWrwkOutt4LV2SXH9lSJsney31LQwFGDdrnl1YxBO7M2dZuSkfqp3RhVcVCt&#10;2lIZd9nUjG/0NJFHVCytHn+VdV2wfLAv1oqsfGu83ULL2rdv3z/+8Q+/PhnUiwACCCCAAAIIINCG&#10;BE6dOlVaWrp69Wpdl7/55pt9abnPqcXPfvaz6dOnJycnx8TENNT/YGqRZv+wNd6ef2vKnl+i4+KG&#10;OHP6ulILK66ystK6aFzmVYcD836TqGzVc9dKUZx5vL0pc8ix95mAdjaiHMb8bO5psgpfz8q3d8XF&#10;WX1N3mKXd/IHywl40ajLjm402YsdzclqEkOTlqr4PT9wGm/H6nO9agv0pXqTGkLhfQQQQAABBBBA&#10;AAEEjMDZs2dLSkrmz5//i1/8whcTn1OLJ5544uGHH67rVihfRKgUAQQQQAABBBBAAIE2KqDbop57&#10;7rnHH3/cl/YrtfDzMe74+HjyCl8GnkoRQAABBBBAAAEEIk9AU2tNsH3sl5+pRfv27X3sOVUjgAAC&#10;CCCAAAIIIBBhAv5OsP1MLdq187P2CPsY0R0EEEAAAQQQQAABBPydYDO55xOIAAIIIIAAAggggAAC&#10;HgiQWniASAgEEEAAAQQQQAABBBAgteAzgAACCCCAAAIIIIAAAh4IkFp4gEgIBBBAAAEEEEAAAQQQ&#10;ILXgM4AAAggggAACCCCAAAIeCLTe1GJv/uxq26sFx+rqb8na2fW8W+2ovWtnLylw/ub2uW6NqvRY&#10;wavBTuTvPdcaOR4BBBBAAAEEEEAAgVYs0HpTCxttwrRZgW1a+tacj0rOHbLPuFm3D4079ziNinCs&#10;YEVOkunCtPS8BUvqTo4aFY5CCCCAAAIIIIAAAgi0YoHYmTNnJiQk+NLC9evXjxo1qq6qjxSv2WSN&#10;uCbF/EHB+HYxawpjrrisV0e90ILG715Zo+1AD2dP5Z41JRdePaRXx8qCJc/NXWq/E3zL0rrBs3Nf&#10;dXaMvKzXBVq1+J9K+we9seRZp2wgiFYhVu1pt+2VV1S4rMcViqaatNPUtGZNu4FOW4JVtEvov/sL&#10;p1KrRqhglzr2uiy0/SWdrjbtZ0MAAQQQQAABBBBA4HwIbNy48corrzwfkRuMWVFR0bpXLap6sHd3&#10;ntW7WxftUEqwwAosBfTOWRF6d9OxIwmTzSrH9PTC7bt0A5W9bmBNmWnv6Z3zZsiqQcna53N6O1Gm&#10;9c55fq1ZD9m6v9sNzgpDcIVkr9XPxJs5JTX3M93RdKzgzUC8flZuoHW1hgq3V/tT01Ls9rMhgAAC&#10;CCCAAAIIIBCRAq07tchbEHxSYUHuhGnjku0hOHy40ArsX5BrFW4rrnoEo0tyny5aVdAx8wPzfhVO&#10;HdzfntEnj5t121B3an+sfL81oV8fO16ffhOs/eUmSO8E+16p7t2GBMa6T3Ife+Fi9uzncwrtXZW7&#10;tm0NZAh9BqSbQnWECv20aOVkgTW95W7EishPKp1CAAEEEEAAAQQQaOUCrTu1CDxrMU2z+PQBTiLg&#10;bKnOOoTZbq/KF+wbpWa/UH6Vs2rhhbvzEPb73VSZVi2aG1C3YK2wbphl8iI2BBBAAAEEEEAAAQQi&#10;VaB1pxYB9T7jHpyyf37gNzt1755amPOR8+uWNGufHbiXqSrrGKkUZO9ngVULu7BzZ5Sz+LDW/SVN&#10;Xbr1tvJ2myDurVa1jnH6GOUux3Ztd1Yt4vqnDQmsk7hV1BtKLdzdrwUfHI/Ujyn9QgABBBBAAAEE&#10;EGj9Am0itdCcfujkKVbOC3Z20WXo7dMm5Dp3Si3YP2Vm6GqAblIqzHleb+zuPiV1a/lhyymc5Oya&#10;n5s+fVzVwkfyuJlT9tcaJGTMuvQfnJo7XwevsAanW6UVxxTvBrXDqcIKLozUHWpvvm7ZMk21N35D&#10;VOv//4EWIoAAAggggAACCDRbIKaoqCglJaXZx5/LgS+++OK99957LhE4FgEEEEAAAQQQQAABBFyB&#10;l19++YEHHvAFpLi4uI2sWvjCQ6UIIIAAAggggAACCCDQaAFSi0ZTURABBBBAAAEEEEAAAQTqFiC1&#10;4NOBAAIIIIAAAggggAACHgiQWniASAgEEEAAAQQQQAABBBAgteAzgAACCCCAAAIIIIAAAh4I+Jla&#10;nD171oMeEAIBBBBAAAEEEEAAAQQcAX8n2H6mFqdPn+YzgAACCCCAAAIIIIAAAl4J+DvB9i21OHny&#10;5PHjx71CJA4CCCCAAAIIIIAAAgj4O8H2LbXQwB89erS8vJxPAAIIIIAAAggggAACCJy7gKbWmmCf&#10;e5xmR/Dzr3EvWLBgw4YNd999d8+ePdu1qyXJiYmJ8fd2sWazciACCCCAAAIIIIAAAi0mcObMmYMH&#10;D/75z38ePXr0tGnTWqze0Ir017j9TC3UlDfeeGPbtm1KIWJjY/WvtjCIxMREX2j8rbRDhw579uxp&#10;3769v82gdgQQQAABBBBAAIFWLqAL8dr0iIX+TUtLu/HGG/1qsP+phV89p14EEEAAAQQQQAABBBDw&#10;UECphZ/PWnjYE0IhgAACCCCAAAIIIICAvwKkFv76UzsCCCCAAAIIIIAAAhEiQGoRIQNJNxBAAAEE&#10;EEAAAQQQ8FeA1MJff2pHAAEEEEAAAQQQQCBCBEgtImQg6QYCCCCAAAIIIIAAAv4KkFr460/tCCCA&#10;AAIIIIAAAghEiACpRYQMJN1AAAEEEEAAAQQQQMBfAVILf/2pHQEEEEAAAQQQQACBCBEgtYiQgaQb&#10;CCCAAAIIIIAAAgj4K0Bq4a8/tSOAAAIIIIAAAgggECECpBYRMpB0AwEEEEAAAQQQQAABfwVILfz1&#10;p3YEEEAAAQQQQAABBCJEgNQiQgaSbiCAAAIIIIAAAggg4K8AqYW//tSOAAIIIIAAAggggECECJBa&#10;RMhA0g0EEEAAAQQQQAABBPwVILXw15/aEUAAAQQQQAABBBCIEAFSiwgZSLqBAAIIIIAAAggggIC/&#10;AqQW/vpTOwIIIIAAAggggAACESJAahEhA0k3EEAAAQQQQAABBBDwV4DUwl9/akcAAQQQQAABBBBA&#10;IEIESC0iZCDpBgIIIIAAAggggAAC/gqQWvjrT+0IIIAAAggggAACCESIQExRUVFKSkqr701Z3sL/&#10;/PhIoJnJE2dMHdq0Jm9ZNmdD97u+e01iIw9ravlGhqUYAggggAACCCCAAAIRKVBcXBw7c+bMhISE&#10;Vt+9L3ZvLujwjRnT/mnMwBOF7+7rMCY1SbP/7DfXr1+/r+uYtJg1C/+0PH994fGBI/p1trYsnZO9&#10;av36whPOK2crLVz/eafLR/TbFfpWmXNUYWFh/uYKFd0VEtAKlA8c3up9aCACCCCAAAIIIIAAAn4K&#10;VFRUtKUbokpWz9H2n5utYd+4zCrN22BdO2PGtclWZVlp2ZZdR5In3jXM+ji/wNqy7O3K4XfNyBhm&#10;bc7fUp23+ltb8hUqY8Y3+5vkIzSgn6NC3QgggAACCCCAAAIItEUBn2+I2rp164cfftixY8fY2Nha&#10;+SZNmuTsP/Te4mXlw++ZPNiytq+Yt7nbrXdcXfbGvHf26a2uabfcMXjH4mVbj+pF77H3DNxl9gfe&#10;urqn/dP2N+ZtTrh1eMWyqrcm9Nmb54SsLWCPDXb5O67qoWNXrlzZFoeWNiOAAAIIIIAAAghEicDp&#10;06dPnjx5xRVXDBkyxK8u64YoP1OL5cuXa9Y+ceLEpKSkDh061KowatQoZ//Bd7KXlg/PvCnNsra9&#10;nrW529Th5Ut3DcqcbL2etanblOutt1ZZ12Wkfpq9yrp+RMXSTQlTMy4tzM4pH5F5U6pzfOGKLO2s&#10;/tagnfax9lFL9/SpHjCj5wd2+Yxv2HnJrl27Dh8+7NcgUS8CCCCAAAIIIIAAAvULnDp1qrS0dPXq&#10;1bouf/PNN/vC5XNq8bOf/Wz69OnJyckxMTEN9d9OLbZWBkpdNC7zpsR3snO0Iy4urrKrUg6lGGs/&#10;t6y4IVMyxlrmLcsuplQkJLVw8o2qtw6+m710S6Udwuoz9TprVUjAQbuqUouG2sb7CCCAAAIIIIAA&#10;Agj4LHD27NmSkpL58+f/4he/8KUpPqcWTzzxxMMPP1zXrVDnX6TQWfHIGFvmLINkjHXunGJDAAEE&#10;EEAAAQQQQKBNCui2qOeee+7xxx/3pfVKLfx8jDs+Pt6/vELgqYOSK7fmZGm546Lh5BW+fAKpFAEE&#10;EEAAAQQQQMAzAU2tNcH2LFzTA/mZWrRv377pDfbyiNTJmWZz75vyMjqxEEAAAQQQQAABBBBoWQF/&#10;J9h+phbt2vlZe8uOMrUhgAACCCCAAAIIIHDeBfydYDO5P+8DTAUIIIAAAggggAACCESDAKlFNIwy&#10;fUQAAQQQQAABBBBA4LwLkFqcd2IqQAABBBBAAAEEEEAgGgRILaJhlOkjAggggAACCCCAAALnXYDU&#10;4rwTUwECCCCAAAIIIIAAAtEgQGoRDaNMHxFAAAEEEEAAAQQQOO8CrTe12Js/u9r2asGxujRK1s6u&#10;591qR+1dO3tJQaUXrI2q9FjBq8FO5O/1olZiIIAAAggggAACCCDQSgVab2phg02YNiuwTUvfmvNR&#10;ybkj9hk36/ahcecep1ERjhWsyEkyXZiWnrdgSd3JUaPCUQgBBBBAAAEEEEAAgVYsEDtz5syEhARf&#10;Wrh+/fpRo0bVVfWR4jWbrBHXpJi/VR7fLmZNYcwVl/XqqBda0PjdK2u0Hejh7Kncs6bkwquH9OpY&#10;WbDkublL7XeCb1laN3h27qvOjpGX9bpAqxb/U2n/oDeWPOuUDQTRKsSqPe22vfKKCpf1uELRVJN2&#10;mprWrGk30GlLsIp2Cf13f+FUatUIFexSx16Xhba/pNPVpv1sCCCAAAIIIIAAAgicD4GNGzdeeeWV&#10;5yNygzErKipa96pFVQ/27s6zenfroh1KCRZYgaWA3jkrQu9uOnYkYbJZ5ZieXrh9l26gstcNrCkz&#10;7T29c94MWTUoWft8Tm8nyrTeOc+vNeshW/d3u8FZYQiukOy1+pl4M6ek5n6mO5qOFbwZiNfPyg20&#10;rtZQ4fZqf2pait1+NgQQQAABBBBAAAEEIlKgdacWeQuCTyosyJ0wbVyyPQSHDxdagf0Lcq3CbcVV&#10;j2B0Se7TRasKOmZ+YN6vwqmD+9sz+uRxs24b6k7tj5Xvtyb062PH69NvgrW/3ATpnWDfK9W925DA&#10;WPdJ7mMvXMye/XxOob2rcte2rYEMoc+AdFOojlChnxatnCywprfcjVgR+UmlUwgggAACCCCAAAKt&#10;XKB1pxaBZy2maRafPsBJBJwt1VmHMNvtVfmCfaPU7BfKr3JWLbxwdx7Cfr+bKtOqRXMD6hasFdYN&#10;s0xexIYAAggggAACCCCAQKQKtO7UIqDeZ9yDU/bPD/xmp+7dUwtzPnJ+3ZJm7bMD9zJVZR0jlYLs&#10;/SywamEXdu6MchYf1rq/pKlLt95W3m4TxL3VqtYxTh+j3OXYru3OqkVc/7QhgXUSt4p6Q6mFu/u1&#10;4IPjkfoxpV8IIIAAAggggAACrV+gTaQWmtMPnTzFynnBzi66DL192oRc506pBfunzAxdDdBNSoU5&#10;z+uN3d2npG4tP2w5hZOcXfNz06ePq1r4SB43c8r+WoOEjFmX/oNTc+fr4BXW4HSrtOKY4t2gdjhV&#10;WMGFkbpD7c3XLVumqfbGb4hq/f8/0EIEEEAAAQQQQACBZgvEFBUVpaSkNPv4cznwxRdfvPfee88l&#10;AscigAACCCCAAAIIIICAK/Dyyy8/8MADvoAUFxe3kVULX3ioFAEEEEAAAQQQQAABBBotQGrRaCoK&#10;IoAAAggggAACCCCAQN0CpBZ8OhBAAAEEEEAAAQQQQMADAVILDxAJgQACCCCAAAIIIIAAAn6mFmfP&#10;nmUAEEAAAQQQQAABBBBAwCsBfyfYfqYWp0+f9gqROAgggAACCCCAAAIIIODvBNu31OLkyZPHjx9n&#10;+BFAAAEEEEAAAQQQQMArAX8n2L6lFuI7evRoeXm5V47EQQABBBBAAAEEEEAgmgU0tdYE20cBP/9k&#10;3oIFCzZs2HD33Xf37NmzXbtakpyYmBh/bxczA3PmzJlam+fjsFE1AggggAACCCCAAAKugOarBw8e&#10;/POf/zx69Ohp06b5IqM/mednaqE+v/HGG9u2bVMKERsbq3+1hUEkJib6QuNW2qFDB/3B8k6dOvnb&#10;DGpHAAEEEEAAAQQQQKCmgC7Ea9MjFvo3LS3txhtv9EvJ/9TCr55TLwIIIIAAAggggAACCHgooNTC&#10;z2ctPOwJoRBAAAEEEEAAAQQQQMBfAVILf/2pHQEEEEAAAQQQQACBCBEgtYiQgaQbCCCAAAIIIIAA&#10;Agj4K0Bq4a8/tSOAAAIIIIAAAgggECECpBYRMpB0AwEEEEAAAQQQQAABfwVILfz1p3YEEEAAAQQQ&#10;QAABBCJEgNQiQgaSbiCAAAIIIIAAAggg4K8AqYW//tSOAAIIIIAAAggggECECJBaRMhA0g0EEEAA&#10;AQQQQAABBPwVILXw15/aEUAAAQQQQAABBBCIEAFSiwgZSLqBAAIIIIAAAggggIC/AqQW/vpTOwII&#10;IIAAAggggAACESJAahEhA0k3EEAAAQQQQAABBBDwV4DUwl9/akcAAQQQQAABBBBAIEIESC0iZCDp&#10;BgIIIIAAAggggAAC/gqQWvjrT+0IIIAAAggggAACCESIAKlFhAwk3UAAAQQQQAABBBBAwF8BUgt/&#10;/akdAQQQQAABBBBAAIEIESC1iJCBpBsIIIAAAggggAACCPgrQGrhrz+1I4AAAggggAACCCAQIQKk&#10;FhEykHQDAQQQQAABBBBAAAF/BSI+tdiydNkWT4jL1izNK/UkEkEQQAABBBBAAAEEEIhAgbaSWpTl&#10;LZyzcE2ZRqBszcI5drawZemcOXMW5tm77E0vF9ac+pet2VDizahtyd9c6U0koiCAAAIIVBOwz/BL&#10;C+xdwTN8M4AURN8CVd8FW5YFvjUajHUOlTYYmwIIIIBAdAnEzpw5MyEhodV3+ovdmwv2FJd3HZPW&#10;pXhzwfGLx3y1fVv/aTddsHFL57R+XdT80m3rP+80dMSxVXNWvF+Yn5+/vvD4wBHH8pcXVh7ZVXhi&#10;YIdNf8p+c72zs1/n0ryF85bnFxYW5m+uGGAfYr+1fl/XAQdWaL9KnRg4ovMHC+flbXYi7esyJrFw&#10;xbv/OHKgoKqMdqb1svTVZR+7v+uY1KRWb0gDEUAAgdYpYJ/hv7zIPql+Yc7wqUma7v/JOR8fHzCi&#10;y4dVP1edscekxZgy5sRu7dq4uePob3Qudr4L9L1QWqifLh/R74u84NEq9sWahUvyNjvfEfv2bV61&#10;yjnDp3y5ueAfn5vzvb5lAmHtqjtsnJe9ynwpqAY2BBBAAIF6BSoqKtrKqoXdj+S+1gZn4cLehg62&#10;Vs/5z109LqsxpT+SMHrGjGuTj+zeUnrZ+OHxVt9rv9sj/+2KYXfNuGuY9XF+gbXl3Y+t4XfNmNyv&#10;CqfvtTNmTLXe3d0vY8Zdw+OPHD5g3uo32X5ZsnNL4jWjk634YRnjy1Z8HDdxxoyJySUfasFky/Y9&#10;2nlt8p4N3CvF/2sIIIDAuQiUrNZK9Jz/3HzEDlKa9/fNcTov3zXc+vhd56bWeJ3DvzvByttgafe1&#10;yVZlWWnZll1HkicGTuxWwfaShMREu+iRj7PtUG/vsV+Urfn7xwl2JHP+t9/Wd0TGsPgjlT0mz7i2&#10;r1V5yHyt9Pum4vYtCXzLONUlvvt2pb4sMoZZm/O9ubP2XIA4FgEEEGgLAjFFRUUpKSl+NXXr1q0f&#10;fvhhx44dY2Nja23DpEmTnP2H3lu8rHz4rd02v1Ueb+23ht9z4+Dq5bevmLe52y139Ngwb3PCrXdc&#10;VWZeDt6xeFnF8Hv6F817Z78p33VIep89ueXD75k8OOyQHtbB9xa/tu2oCl089p7Rhxa/ZpdKXOdE&#10;uNFyAl5nvb3MKaGt99h7JltvzHtnnx017ZY7ru5p7125cqVfmNSLAAIIeCtw+vTpkydPXnHFFUOG&#10;DGlG5Cae4XVatg6ZU65O2pu73XrH1T10Wn7bGt13b659HrZP+9tDzrr2GX6rfUbW6XjM4cVvWde5&#10;J3+dkFVSXwfDK5Y5Xwo9FFkFrrPeChYrGuic4c1O5zw/2C1jXgbrqjrJHz58+P33328GBYcggAAC&#10;51vgHM/YnjSvuLjYz9Ri+fLlmohPnDgxKSmpQ4cOtXZp1KhRzv6D72QvLR+eeZP1etbaz63k8ZmT&#10;U6uXL3w9a1O3KRk9P8jalDA14xtl5mXqp9lLK0Zk9t+Ztbnb1IzUQifIoF1OmUsLs3P29qk6xHon&#10;e5V1XfCQrx/MzikfkXlT4rtOhMmqWAGvt94KNsMO2HNd1s5BatSKrJ39M29Ks1tUUFCgb2JPhocg&#10;CCCAgL8Cp06dKi0tXb16ta7y3HzzzU1qTHPO8GnWQXPKrX4GnpqwyTkPp1rbXs/aNSjkhBw4aa+y&#10;vt5nzwc6gY9NDHwXjE20ClfYp/rrrVXOsYnmS+SqwzrRX+98R9hnb53h9dIus6fP1IyxZdUOSTUR&#10;nC8L++tA3zoC+eSTT5rkQGEEEECgZQTO5YztVQt9Ti1+9rOfTZ8+PTk5OSYmpqEuBVOLNPuHrfGN&#10;TS3G6utj7edxl13bZ8/bW/UYtslJyt7JztlaGRcXV2mFpBY99S2Sr4e+td/qc/111qpqqYX9tbS1&#10;8qLx46x85TZW3JAp+g5zvgW3KO5F451vHTYEEEAgwgTOnj1bUlIyf/78X/ziF03qWrPO8MHUYrI9&#10;rbdPyM7JNnCRyD1726fpyq7uxSa7zIjyHDtVSLXCUwsni8jXWVullDxYTi5RW2phxVVWVjon8+AV&#10;peCXhU7x4wIXj5okQGEEEECghQWafcb2qp0+pxZPPPHEww8/XNetUF51smacwIWo4MqGMgQ2BBBA&#10;AIG6BLTI/txzzz3++ONNIvLrDN+kRlIYAQQQiDCB5p2xvUJQauHnY9zx8fEtn1fILrX/RZVblmbp&#10;OlbyCPIKrz5MxEEAgUgV0Ilap+um9s6vM3xT20l5BBBAIJIEmnfG9lDAz9Siffv2HvakCaHSbso0&#10;W/gDG02IQVEEEEAgegSacbpuxiHR40lPEUAAgfMn4O/p18/Uol07P2s/fyNKZAQQQCDCBJpxum7G&#10;IRGGRncQQAABXwT8Pf0yufdl0KkUAQQQQAABBBBAAIFIEyC1iLQRpT8IIIAAAggggAACCPgiQGrh&#10;CzuVIoAAAggggAACCCAQaQKkFpE2ovQHAQQQQAABBBBAAAFfBEgtfGGnUgQQQAABBBBAAAEEIk2A&#10;1CLSRpT+IIAAAggggAACCCDgi0CrTy1K1s5+teCYLzZUigACCCBwngQqC5bMNtvavaYKne3dn61j&#10;Ba/O5uR/nuwJiwACCJw/gVadWhzTV8/83PPXeSIjgAACCPgiUPBmjjVl5ixt060F4dePlFc8v23w&#10;zFm3De3iS+OoFAEEEECguQKtOLUoWbvCmjxzSmpzu8ZxCCCAAAKtVKB8a2paipM4xHdL3Vp+uKqZ&#10;gbzidtKKVjp0NAsBBBCoT6AVpxbJ4/hq4cOLAAIIRKRAtyGF24qde12PlBda+ysqTS/3r3v1eS1n&#10;TCaviMhRp1MIIBAFAq04tYgCfbqIAAIIRKfA0BumWDnP249afGalVxEUWoNnTkvKeT4/8PxFdOLQ&#10;awQQQKDtCpBatN2xo+UIIIBAmxWIG3q7/aTFrFkjuu23eifEmY6kXzW0S5/x09LzFqwtabNdo+EI&#10;IIBAFAuQWkTx4NN1BBBAwCcB/QIokzzs3ZRTOKFfn2rN6DNuenru/CUFgbukfGoi1SKAAAIINF2A&#10;1KLpZhyBAAIIIHBuArohav98+36oBaVTZo6vnlkocvK4mbph6oXg76U9t7o4GgEEEECgxQRae2rR&#10;RWvm/P7BFvs4UBECCCDQMgLuDVHuGT553KxZ49wkwz75h7xsmUZRCwIIIIDAOQq09tTiHLvH4Qgg&#10;gAACCCCAAAIIINAyAqQWLeNMLQgggAACCCCAAAIIRLgAqUWEDzDdQwABBBBAAAEEEECgZQRILVrG&#10;mVoQQAABBBBAAAEEEIhwAVKLCB9guocAAggggAACCCCAQMsI+JlanD17tmU6SS0IIIAAAuci0IzT&#10;dTMOOZcWciwCCCCAgBHw9/TrZ2px+vRpPgQIIIAAAq1foBmn62Yc0vodaCECCCDQ+gX8Pf36lloc&#10;OnToxIkTrX94aCECCCCAQFNP15zh+cwggAACfgk09YztbTt9Sy169OhRVlZWXl7ubX+IhgACCCDg&#10;rYBO1DpdNykmZ/gmcVEYAQQQ8EqgGWdsr6o2cWKKiopSUlK8DdrIaFlZWap9ypQpPXv2bNeuliQn&#10;JiZGofy9Y6yRfXGLqbWm2WwIIIBAWxc4c+bMwYMHc3JyBg4cmJmZ2aTuROQZXqf3tvWV1KQhozAC&#10;CLRpgXM5Y3vV8eLiYj9TC3VjnbPpZB0bG6t/a07KExMTvepty8TZu3fvhRde2DJ1UQsCCCBwngQ0&#10;gdamG3b171XO1oyKIu8M/4WzNYOCQxBAAIHzJ+DJGduT5vmfWnjSDYIggAACCCCAAAIIIICAvwJK&#10;LXx71sLfnlM7AggggAACCCCAAAIIeCtAauGtJ9EQQAABBBBAAAEEEIhSAVKLKB14uo0AAggggAAC&#10;CCCAgLcCpBbeehINAQQQQAABBBBAAIEoFSC1iNKBp9sIIIAAAggggAACCHgrQGrhrSfREEAAAQQQ&#10;QAABBBCIUgFSiygdeLqNAAIIIIAAAggggIC3AqQW3noSDQEEEEAAAQQQQACBKBUgtYjSgafbCCCA&#10;AAIIIIAAAgh4K0Bq4a0n0RBAAAEEEEAAAQQQiFIBUosoHXi6jQACCCCAAAIIIICAtwKkFt56Eg0B&#10;BBBAAAEEEEAAgSgVILWI0oGn2wgggAACCCCAAAIIeCtAauGtJ9EQQAABBBBAAAEEEIhSAVKLKB14&#10;uo0AAggggAACCCCAgLcCpBbeehINAQQQQAABBBBAAIEoFSC1iNKBp9sIIIAAAggggAACCHgrQGrh&#10;rSfREEAAAQQQQAABBBCIUgFSiygdeLqNAAIIIIAAAggggIC3AqQW3noSDQEEEEAAAQQQQACBKBUg&#10;tYjSgafbCCCAAAIIIIAAAgh4K0Bq4a0n0RBAAAEEEEAAAQQQiFIBUosoHXi6jQACCCCAAAIIIICA&#10;twKkFt56Eg0BBBBAAAEEEEAAgSgVILWI0oGn2wgggAACCCCAAAIIeCtAauGtJ9EQQAABBBBAAAEE&#10;EIhSAVKLKB14uo0AAggggAACCCCAgLcCEZRaFCxdWuAtDtEQQAABBFqfAGf71jcmtAgBBBAwAm0l&#10;tdiydM6cOQvzytTk0ryF+nnZlupDWJb3YYnXg6pKF+aVeh2VeAgggAAC4QLOSd7eload3GtQNXy2&#10;37LMiWS+JgqW1vi+QB8BBBBA4HwJxM6cOTMhIeF8hfcsbum29bsqTxxvN2BEl215H/7jhJUwYExq&#10;6dI52avWry88MXDE0fzlhZWVuwqPDxhxbNWc7DfXr1+/r+uYtCTTAGUj85bnm5KdP1g4L29zYX5+&#10;/vp9XcakxeitjR303zUL/7Spgxtz/f6uY1Ktbes/7zR0RL8unnWDQAgggAACtWQLC5d/+Y0Z0/5p&#10;zMAT65fbp+KkMp2TndO2zur9uijxsM/29km79A33bN/lw9AywaileSve7TA2o/+hd/fa5/bC9eXJ&#10;N6T1Qh0BBBBA4LwLVFRUtJVVC1nEJ/e1dm8rO3DYSu4br9dblr1dOfyuGRnDrM35W4aOHxZvJU/8&#10;7gQrb4N17YwZ1yZblWXBBYct7+7ulzHjruHxRw4fMKj9JtsvS3aGXx0rW7PBmjhjxsRkq6LMXiFh&#10;QwABBBA43wKlW3YfSR481K4m8Zrvzrj1Ml0P+vvmOJ3K7xpuffzuFqtge0n8sLsmJpd8mFcWcrav&#10;VsZtZFJinFXydvah0TOmXmaVbdll9SCvON8jSHwEEEAgKBBTVFSUkpLiF0h5efkbb7wRExMTGxtb&#10;axsmTZrk7N++Yt7mbkO6bquweu+zug05uq1i+FjrnXf2mYO6pt1ynfX2svLh90webG1/Y56zXzvv&#10;uLqn8/7B9xa/tu2ofrh47D2jDy1+zS6YuG7xsorh4S9vtFbMe2e/c/Std/R4X5UGg6xcudIvJepF&#10;AAEEfBE4ffr02bNnb7zxxm7dujWjAY09w9unaHP+Dm7OKf/WO67uobfetq6zz8bumXnw9sXO2V5n&#10;62plru5R1cRD7y1etu2ovgWGl79WNDAYmdN4MwaRQxBAoK0InOMZ25NuFhcX+5laLFq06IMPPhgz&#10;ZkxSUlKHDh1q7dKoUaOc/YWvZ23qNmVEeU7+58njpyZsWloxYryVvylhasalhdk55SMyrzqYvbR8&#10;eOZN1utZuwZlTtZ/VD5jbKKdWLyTvcq6LiP102wdlfn1g075mxLfrfbSWpGVb41XzJ39nSCbu03N&#10;6LmuKohVUFBw8uRJT9wJggACCLQJgVOnTpWWlr7//vtf//rX77zzzia1uSlneJ2lnRN4mnVQZ+Y9&#10;faZeZ60KPVH33xk8se8c5J7tE9+pdjKfnBpo3jZzAk8tVMxeF31+XN8Igbc+/fTTo0ftq0xsCCCA&#10;QOQJnMsZ2ysNn1OLRx99NDMzMzk5WasWDXXJpBbXW28t3dt36vXWqmCSsLXSsi4aZ38hFSo3KIkb&#10;kt5nb652xsXFVXZ1vqjsvMR+y7L3WX2uD/vGmqxvp6V2FG0madkSOHpE5qCdIalFQy3kfQQQQCAC&#10;BbRqUVJSkpWV9dRTTzWpe005w5vrR/mf2xVcND7zJqUCgfO2FTfEvkhk5x72iTp5vPKEwNl+SkbP&#10;D5xze6CM27pg4bgh1/bd+4F1fcY3zPo1GwIIIBDhAs0+Y3vl4mdqoSth+q568MEH67oVyqtOEgcB&#10;BBBA4FwEtMj+wgsv/PSnP218EM7wjbeiJAIIIOChQDPO2B7WrtTCt8e4dRPUhRdeSF7h4XASCgEE&#10;EDgfAjpR63TdpMic4ZvERWEEEEDAK4FmnLG9qtrE8S21UN3t27f3tjNEQwABBBA4HwLNOF0345Dz&#10;0XJiIoAAAtEm4O/p18/Uol07P2uPts8Z/UUAAQSaLdCM03UzDml28zgQAQQQQMAV8Pf0y+SejyIC&#10;CCCAAAIIIIAAAgh4IEBq4QEiIRBAAAEEEEAAAQQQQIDUgs8AAggggAACCCCAAAIIeCBAauEBIiEQ&#10;QAABBBBAAAEEEECA1ILPAAIIIIAAAggggAACCHggQGrhASIhEEAAAQQQQAABBBBAoBWnFiVrZwe2&#10;JQWVjBQCCCCAQCQJHCt4NXiOnx16ktf+auf8YwVLguXW7q0dYO/akAhu+bUloaXt6qrviSRM+oIA&#10;Agi0FoHWm1qsnb9/yoOztM2cYuW8UNc3SmtxpB0IIIAAAo0XOFawIseaMtM+x1c/yVfu2mal9Y8L&#10;RqpUud7TnGLTJuQueLXgWFgdlco8FuS6O93y09Nz33cLK/d4Pmdr41tHSQQQQACBZgq03tRi3Kzb&#10;hzrfLl1S0lKb2TsOQwABBBBojQKHDxdaSQldnKZ1GXr7rFnj+phmHim3Bvc3++0tTu8F3uozIL1G&#10;T/aufdOa/OAU9zviWPG2wiHduqtccr/0rdt22SveWq/Y3W/WtJoHt0YX2oQAAgi0cYHWm1q4sPZX&#10;xYR+gW+dNs5N8xFAAAEEJNBn/LT0vAXOnU7VFqX3fpbbu1tVZhFqpbdSQ7MO+70+424bGl46mLFY&#10;VmH5ESdzuS2Yt0CPAAIIIHCeBVp9alGy9vntaTPHk1mc5w8C4RFAAIEWFegzLnA31H47wwjc6bR3&#10;d156v+Ra2qEnKBZY026vkUe0aJOpDAEEEECgIYFWnVrYT+N91m9WzYtSDfWK9xFAAAEE2oSAczfU&#10;tMDNSyW7c2tbo96bP3uFNXlWI68xlVYEn8dI7RbfJgxoJAIIIBA5Aq03tVBe0YTvksgZEXqCAAII&#10;RL6A/euh8kN/4VPvhDjrWPn+1O72gxKhm/KK3QP07F3td0mFFbafzdtaflh7laUMCXkcPPJF6SEC&#10;CCDQKgRab2qxIqewMOf5hn7nYKtApBEIIIAAAk0SGHqb+6yFTvPruj2oxyGO7dpupaVUTyFK1i7I&#10;s3LnB78KnPumdOFpSY3fFBWoPW7o5CnOHVb6HYM3NC4daVK7KYwAAgggUK9ATFFRUUpKii9KL774&#10;4r333utL1VSKAAIIINB4gZdffvmBBx5ofHmVPJ9n+L0FBd2Hkjg0aTwojAACUSPQjDO2VzbFxcWt&#10;d9XCq04SBwEEEEAgogTK23Uf1Kj7oyKq13QGAQQQaAsCpBZtYZRoIwIIIICAK9Dt4osvhAMBBBBA&#10;oDUKkFq0xlGhTQgggAACCCCAAAIItDkBUos2N2Q0GAEEEEAAAQQQQACB1ijgZ2px9uzZ1khCmxBA&#10;AAEEqgs043TdjENQRwABBBA4dwF/T79+phanT58+dz4iIIAAAgicb4FmnK6bccj57gXxEUAAgWgQ&#10;8Pf061tqcejQoRMnTkTDANNHBBBAoK0LNPV0zRm+rY847UcAgbYr0NQztrc99S216NGjR1lZWXl5&#10;ubf9IRoCCCCAgLcCOlHrdN2kmJzhm8RFYQQQQMArgWacsb2q2sTx80/mZWVl6Q/2TZkypWfPnu3a&#10;1ZLkxMTEqIn+3jHmLTfREEAAgTYkcObMmYMHD+bk5AwcODAzM7NJLW/MGb6FT+/6TmnhGpskRmEE&#10;EEDgXATO5Yx9LvWGHqs/mednaqGmrHM2ne5jY2P1r8klQrfExESvenuOcfbs2dOpU6dzDMLhCCCA&#10;QJsQ0BRcm27Y1b9XOVszmt3azvD79u3r2LFjMzrCIQgggEBrFvDkjO1JB/1PLTzpBkEQQAABBBBA&#10;AAEEEEDAXwGlFr49a+Fvz6kdAQQQQAABBBBAAAEEvBUgtfDWk2gIIIAAAggggAACCESpAKlFlA48&#10;3UYAAQQQQAABBBBAwFsBUgtvPYmGAAIIIIAAAggggECUCpBaROnA020EEEAAAQQQQAABBLwVILXw&#10;1pNoCCCAAAIIIIAAAghEqQCpRZQOPN1GAAEEEEAAAQQQQMBbAVILbz2JhgACCCCAAAIIIIBAlAqQ&#10;WkTpwNNtBBBAAAEEEEAAAQS8FSC18NaTaAgggAACCCCAAAIIRKkAqUWUDjzdRgABBBBAAAEEEEDA&#10;WwFSC289iYYAAggggAACCCCAQJQKkFpE6cDTbQQQQAABBBBAAAEEvBUgtfDWk2gIIIAAAggggAAC&#10;CESpAKlFlA483UYAAQQQQAABBBBAwFsBUgtvPYmGAAIIIIAAAggggECUCpBaROnA020EEEAAAQQQ&#10;QAABBLwVILXw1pNoCCCAAAIIIIAAAghEqQCpRZQOPN1GAAEEEEAAAQQQQMBbAVILbz2JhgACCCCA&#10;AAIIIIBAlAqQWkTpwNNtBBBAAAEEEEAAAQS8FSC18NaTaAgggAACCCCAAAIIRKlANKcWZXnL8sqi&#10;dNzpNgIIIIAAAggggAACHgu0ldRiy9I57rZ0S8MIKr8wr7TecgX5H1c0HIgSCCCAAAIIIIAAAggg&#10;0BiBmKKiopSUlMYU9bWMUoUNPTK+OyHJ2rJszobud40+/J9v71GLkq+dMXj7nLdL9GPfa2fceplV&#10;sHTOavuVZcUPyxh9KNs56sDSOR/2uOu7E6w1C/9z8xHnqPFlC//zY/2oowZtN4ckT5wxdaivvaRy&#10;BBBAAAEEEEAAAQTapkBxcXFbWbWoDVhZwYyp1rK3K4ffNWPGtcl7NuSVluV9WBKvlxnD4ms5Ykv+&#10;5jgdc9fwyg1rrAlXJCv7uOtWa+nqymEZM2ZMTC75kPuj2uYHmVYjgAACCCCAAAIItAIBn1cttm7d&#10;+uGHH3bs2DE2NrZWjUmTJjn7t6+Y987+QIneY++ZbL0xb3PCrXdcZb23eFn58HsmD7a2vzGvqP+t&#10;3Tablyq/udstw8tf0793XH3QfnXrtdZbr5mywZDVduqQooHOu2VlZRs2bGgFo0MTEEAAAQQQQAAB&#10;BBBoWOD06dMnT5684oorhgwZ0nDp81NCqxZ+phbLly9fuXLlxIkTk5KSOnToUGsfR40a5ewvfD1r&#10;U7cpGWMTA6UKV2RtSpia8Y2ewR/KTIGeHzj7Ly3MztnbZ8qI8hx7Z+qn2Uv39Jma0XOdU8Z+WTEi&#10;s//OrM3d3J1jFcB+ObanZZ06deqTTz45P+ZERQABBBBAAAEEEEDAYwFNX0tLS1evXq3r8jfffLPH&#10;0RsXzufU4mc/+9n06dOTk5NjYmIaanCdqYVV9k52ztZKHZ88PnNyatVLK26Ik2nkmycv4oYobbDe&#10;zV66RWXtt8ZazoHJ46cmbHJ2WheNy7wpraGG8D4CCCCAAAIIIIAAAq1P4OzZsyUlJfPnz//FL37h&#10;S+t8Ti2eeOKJhx9+uK5boXwRoVIEEEAAAQQQQAABBNqogG6Leu655x5//HFf2u/zY9zx8fHkFb4M&#10;PJUigAACCCCAAAIIRJ6AptaaYPvYLz9/Q1T79u197DlVI4AAAggggAACCCAQYQL+TrD9TC3atfOz&#10;9gj7GNEdBBBAAAEEEEAAAQT8nWAzuecTiAACCCCAAAIIIIAAAh4IkFp4gEgIBBBAAAEEEEAAAQQQ&#10;ILXgM4AAAggggAACCCCAAAIeCJBaeIBICAQQQAABBBBAAAEEECC14DOAAAIIIIAAAggggAACHgi0&#10;3tRib/7s2fl76+qi/a62ugt4YEMIBBBAAAEEEEAAAQQQaLRA600t6u3C3t15qVMenDVrfJ9G95SC&#10;CCCAAAIIIIAAAgggcB4FYmfOnJmQkHAea6g79Pr160eNGlXX+0eK12yyRlyTEn+sYMmz2w+3e+WV&#10;V9asWRMz4JqU2IJX/7Cy7GDh++30Ir5k7ezf2e84b+mvD+5dO/t/9sRsfeWVwwMG7vndqsoeB+fO&#10;1ftlPa6I//RZu+SBHiMv63WBZVUWLHlu7lL7SCeOLwRUigACCCCAAAIIIICAdwIbN2688sorvYvX&#10;hEgVFRVtZNUiz+o3a9asB6ek5q0rqOwy9LZp6ZZWLcb1UXowf7+9fDFr5pTSBUsKjjm9L9zfffKs&#10;WePsFY2tOeUD9O609K05z3+mGDOnDCncVqxie9e+sC3NPlC79i/gxqomfGwoigACCCCAAAIIIIBA&#10;LQJtJLUY0q27Gh+X0DusC0fKC4ek9Y/T3i79B6cWHj5s3u/drUuwYHq/ZP3YvdsQK32Aco0uCUnO&#10;O5UV+63CnBfs5zWezym08nbX+VQHHxsEEEAAAQQQQAABBBBohEAbSS0a0ZOmF0mfZi9amM1Z4mBD&#10;AAEEEEAAAQQQQACB5gq08dQivlvq1m27KtX7Y7u2F6Z2t9c2GrXZCyC565wbqPQsx+xXA7dSNepY&#10;CiGAAAIIIIAAAggggEANgTaeWsQNvX16b+e+pudzkqbdPtS9D6rBoe4z7sEpVs7zzpG9p93WhCMb&#10;DE0BBBBAAAEEEEAAAQSiUCCmqKgoJSXFl56/+OKL9957ry9VUykCCCCAAAIIIIAAApEn8PLLLz/w&#10;wAO+9Ku4uLiNr1r4wkalCCCAAAIIIIAAAgggUEOA1IIPBQIIIIAAAggggAACCHggQGrhASIhEEAA&#10;AQQQQAABBBBAgNSCzwACCCCAAAIIIIAAAgh4IEBq4QEiIRBAAAEEEEAAAQQQQMDP1OLs2bMMAAII&#10;IIAAAggggAACCHgl4O8E28/U4vTp014hEgcBBBBAAAEEEEAAAQT8nWD7llqcPHny+PHjDD8CCCCA&#10;AAIIIIAAAgh4JeDvBNu31EJ8R48eLS8v98qROAgggAACCCCAAAIIRLOAptaaYPso4Odf416wYMGG&#10;DRvuvvvunj17tmtXS5ITExMjGn/vGPNxbKgaAQQQQAABBBBAAIHGCJw5c+bgwYN//vOfR48ePW3a&#10;tMYc4nkZ/TVuP1ML9eeNN97Ytm2bUojY2Fj9a3KJ0C0xMdHzbjcY8NixY19++WWDxSiAAAIIIIAA&#10;AggggIC/AroKr02PWOjftLS0G2+80a/2+J9a+NVz6kUAAQQQQAABBBBAAAEPBZRa+PmshYc9IRQC&#10;CCCAAAIIIIAAAgj4K0Bq4a8/tSOAAAIIIIAAAgggECECpBYRMpB0AwEEEEAAAQQQQAABfwVILfz1&#10;p3YEEEAAAQQQQAABBCJEgNQiQgaSbiCAAAIIIIAAAggg4K8AqYW//tSOAAIIIIAAAggggECECJBa&#10;RMhA0g0EEEAAAQQQQAABBPwVILXw15/aEUAAAQQQQAABBBCIEAFSiwgZSLqBAAIIIIAAAggggIC/&#10;AqQW/vpTOwIIIIAAAggggAACESJAahEhA0k3EEAAAQQQQAABBBDwV4DUwl9/akcAAQQQQAABBBBA&#10;IEIESC0iZCDpBgIIIIAAAggggAAC/gqQWvjrT+0IIIAAAggggAACCESIAKlFhAwk3UAAAQQQQAAB&#10;BBBAwF8BUgt//akdAQQQQAABBBBAAIEIESC1iJCBpBsIIIAAAggggAACCPgrQGrhrz+1I4AAAggg&#10;gAACCCAQIQKkFhEykHQDAQQQQAABBBBAAAF/BUgt/PWndgQQQAABBBBAAAEEIkSA1CJCBpJuIIAA&#10;AggggAACCCDgrwCphb/+1I4AAggggAACCCCAQIQIkFpEyEDSDQQQQAABBBBAAAEE/BUgtfDXn9oR&#10;QAABBBBAAAEEEIgQAVKLCBlIuoEAAggggAACCCCAgL8CpBb++lM7AggggAACCCCAAAIRIkBqESED&#10;STcQQAABBBBAAAEEEPBXgNSiTv+yNUvzSusenYKlSwv8HTtqRwABBBBAAAEEEECgFQm0qdSiYOmc&#10;OUu3NKRXtmbhnGVuqS1LF+aVNXRIbe9vyd9cWfdxZXkflgTeLVi6cE2tNWxZOmdhfclJc1rFMQgg&#10;gAACCCCAAAIItFKB2JkzZyYkJLTS1lVrVlneyoIOvU4e/GpEWi/7jS3L5mS/uX594fGBI/p9sWbh&#10;n5bnr1+/r+uYtC7FmwuOXzwmNUk5xp+WF1aeON5ugErkLZyXt7kwPz9//b4uY0yEsCCdS1VGUQqP&#10;DxjR5cMV7/7jyIGCfUf2r/q7arEjn1k7J3uVftzfdcxXGxW4cpdKdtj435vL/lFQeEKt6OzUmF9Y&#10;WJi/uWLgiM7F6z/vNNRU7TTOrlf5RjBIalJbYKeNCCCAAAIIIIAAAgg0LFBRUdF2Vi1Kt+xOGD31&#10;G/0qdzorEqV5GyqG3TVjxrUJH+cXaIUh7toZM+4aXrnBXUAozft7YKf18buBRYx+k1UmvsRE0Faw&#10;9G07yF3DLAWxyrbtPtL32ruG2+UTrxmdbMUPy5h6sYr1VeypvdZssCbOmDEx2aooKxs6fli8lTzx&#10;u4nvvl05/K4ZGcOszflbLDXDGpYx45v9q9FveffjOB2YMazyw7xPQ4M0PECUQAABBBBAAAEEEECg&#10;zQjEFBUVpaSk+NXerVu3fvjhhx07doyNja21DZMmTTL7D61b/H73OyYPPvTe4resa++4+uCKeZu7&#10;3XrH1T303sH3Fr9WPvyeyYODJZdVDL+nf1GggN5927ruWustp0ziusX2uzc6ZbevmPfOfhO/65Bb&#10;77hk++LXth3Vi4vH3nOjZVdwyx09NszbnHDrHVepnmDprmm33jF4++JlCjdw17x39gUCpE3oszfP&#10;aYYK2m3r8b4d4TrrbbtkoHHVgtiNP3LkyLvvvuuXP/UigAACCCCAAAIIRIDA6dOnT548ecUVVwwZ&#10;MsSv7hQXF/uZWixfvnzlypUTJ05MSkrq0KFDrQqjRo1y9he+npX/ebBE3GVTMy4tzM4pH5F5k7Ui&#10;a1PCqK5bdnSbkpH6afbSihFTEzbp38yvHzQFEt+1d4a/nJxqB9v2etbmblMzUguzl5YPz7zqcPYq&#10;63o78lv6T891WZsUs+cHij814xs9C1dk7eyv+qodMmiX826gMYN2OofYzdjTZ2pYBKfM15I/P1YV&#10;ZGxPy/rqq68+/vhjvz4B1IsAAggggAACCCAQAQKnTp0qLS1dvXq1rsvffPPNvvTI59TiZz/72fTp&#10;05OTk2NiYhrov3KAXYMyTT5Q9o4z9R9btiIr336U+qLxJn/Yoqeu44YEEwwVVjLgFLB3jrXeqZZp&#10;mFDWwXeyl27VccnjneCBBMZOXb6hA/TWRZckf/4PJ7U4aKqIi4ur7GpSmvySuCHpffbm2gEuGpd5&#10;U5plythFrKrUwqnaLqOw11urQoOYRrAhgAACCCCAAAIIIHCOAmfPni0pKZk/f/4vfvGLcwzVvMN9&#10;Ti2eeOKJhx9+uK5boZrXJV+PUmZir1qMLTMrG/aiBBsCCCCAAAIIIIAAAi0joNuinnvuuccff7xl&#10;qgurRamFn49xx8fHR1BeIdvUQcmVW3OystZ+ftFw8gpfPtJUigACCCCAAAIIRK+AptaaYPvYfz9T&#10;i/bt2/vY8/NRderkTLPp5ig2BBBAAAEEEEAAAQRaWMDfCbafqUW7dn7W3sLDTHUIIIAAAggggAAC&#10;CJxvAX8n2Ezuz/f4Eh8BBBBAAAEEEEAAgagQILWIimGmkwgggAACCCCAAAIInG8BUovzLUx8BBBA&#10;AAEEEEAAAQSiQoDUIiqGmU4igAACCCCAAAIIIHC+BUgtzrcw8RFAAAEEEEAAAQQQiAoBUouoGGY6&#10;iQACCCCAAAIIIIDA+RaIKSoqSklJOd/V1Br/xRdfvPfee+uvem/+7AWlU2beNrSLKVdZsOSFnMKQ&#10;Y1KnzLw9+KZVsnb2/NzqAdOnzRpZ8erzOVtDdg8JBDxWsOT5YDATJ3RP4IBg4ZDjjxW8+nz5mFnj&#10;kn1ho1IEEEAAAQQQQAABBGoXePnllx944AFfdPTXuFt5arF37ezd1oT93UbcPjTOTS22pT0YfFkH&#10;mxKSdd3dlMPOBLYNDslAqrKUYCgnY+k93c0W6kke1KQFSl/Sqwr7MnZUigACCCCAAAIIIIBAuIC/&#10;qUXrviGqZHfuhH7jBvTO2bTX+w/OkfJCq3eCyVjiht4+qzGrEEo5dvebNS3d+9YQEQEEEEAAAQQQ&#10;QACBti3QqlOLvZ/tnzKij5XcLz1vd0huUZjzwmx3W1vSqAEozHm+6ph8J1jyuGkTchc4exsZxLK6&#10;DL1tXJ9GVUghBBBAAAEEEEAAAQSiS6A1pxZ7d5em9bdXFfr0m5C7uyqFSJ3y4Cx3a+QDD3qUouqY&#10;8YHsoM94Z9+DU/bPV36xpKAyusae3iKAAAIIIIAAAggg4KFA600tjhWsy90aWGtYkGflfnYe7oky&#10;kM7dUNMmFG4rPuahLKEQQAABBBBAAAEEEIgqgdabWuzaXqhHpYPbtPS8dd6uKuiXQelOqNB8pXe3&#10;wK+hiqpPAJ1FAAEEEEAAAQQQQMATgdabWmzbmt6v6re76p4od1Wh2rMWs18taMxaQ7VnLZx7n7oM&#10;vd191kK3Q+k3SjXy3ipP3AmCAAIIIIAAAggggECECbTyXz4bYdp0BwEEEEAAAQQQQACB8yjAL589&#10;j7iERgABBBBAAAEEEEAAgZYRaL03RLVM/6kFAQQQQAABBBBAAAEEPBEgtfCEkSAIIIAAAggggAAC&#10;CES7AKlFtH8C6D8CCCCAAAIIIIAAAp4IkFp4wkgQBBBAAAEEEEAAAQSiXcDP1OLs2bPRzk//EUAA&#10;AQQQQAABBBDwTsDfCbafqcXp06e9YyQSAggggAACCCCAAALRLuDvBNu31OLQoUMnTpyI9sGn/wgg&#10;gAACCCCAAAIIeCfg7wTbt9SiR48eZWVl5eXl3kkSCQEEEEAAAQQQQACB6BXQ1FoTbB/77+df487K&#10;yioqKpoyZUrPnj3btfMtyfFRn6oRQAABBBBAAAEEEDh3gTNnzhw8eDAnJ2fgwIGZmZnnHrAZEYqL&#10;i/1MLdTidc4WExMTGxurf7WFdSMxMbEZHWtDh3z55ZfHjh1rQw2mqQgggAACCCCAAAKtR0DPbWvT&#10;Ixb69ypn86tt/qcWfvWcehFAAAEEEEAAAQQQQMBDAaUW3IbkoSehEEAAAQQQQAABBBCIXgFSi+gd&#10;e3qOAAIIIIAAAggggICHAqQWHmISCgEEEEAAAQQQQACB6BUgtYjesafnCCCAAAIIIIAAAgh4KEBq&#10;4SEmoRBAAAEEEEAAAQQQiF4BUovoHXt6jgACCCCAAAIIIICAhwKkFh5iEgoBBBBAAAEEEEAAgegV&#10;ILWI3rGn5wgggAACCCCAAAIIeChAauEhJqEQQAABBBBAAAEEEIheAVKL6B17eo4AAggggAACCCCA&#10;gIcCpBYeYhIKAQQQQAABBBBAAIHoFSC1iN6xp+cIIIAAAggggAACCHgoQGrhISahEEAAAQQQQAAB&#10;BBCIXgFSi+gde3qOAAIIIIAAAggggICHAqQWHmISCgEEEEAAAQQQQACB6BUgtYjesafnCCCAAAII&#10;IIAAAgh4KEBq4SEmoRBAAAEEEEAAAQQQiF4BUovoHXt6jgACCCCAAAIIIICAhwKkFh5iEgoBBBBA&#10;AAEEEEAAgegVILWI3rGn5wgggAACCCCAAAIIeChAauEhJqEQQAABBBBAAAEEEIheAVKL6B17eo4A&#10;AggggAACCCCAgIcCpBYeYhIKAQQQQAABBBBAAIHoFSC1iN6xp+cIIIAAAggggAACCHgoQGrhISah&#10;EEAAAQQQQAABBBCIXgFSi+gde3qOAAIIIIAAAggggICHAqQWHmISCgEEEEAAAQQQQACB6BUgtYje&#10;safnCCCAAAIIIIAAAgh4KBBTVFSUkpLiYURCtbDAV9u2fbWn+Mzp06H1touNbd83pX1aWgs3huoQ&#10;QAABBBBAAAEEolOguLiY1KIND/2pnTsr/+PFU1u21tWHDpcNifvnBzoMGtSGO0nTEUAAAQQQQAAB&#10;BNqCgFILbohqCwNVWxtPl5aW/9vj9eQVOkjvqoxKttVO0m4EEEAAAQQQQACBtiNAatF2xqp6S49l&#10;/+3M4cMNtl5lVLLBYhRAAAEEEEAAAQQQQOAcBfxOLfYvun9wcLtvkXN1vXTRfYPvXxJ6of2jpwcP&#10;fnpDbT3V4c98ZA4ZbP/gxbbBrq3eWE51ga3Wkm577JZX70vN3oW1ucECgfIn3nuvnt6269w5NjHR&#10;FKi/pBdkLR2jpKTkueeeO3LkSEtXTH0tInDy5MmXXnpp69Y67/RrkVZQCQIIIIAAAgg0WcDf1OKj&#10;pyc8Zj21druzZQ9+bFwguwjrxshHtm9/ZHTNvpUu+pfHcu3dSXfO3b79JyOb3PtmHfDRM+MeG5wd&#10;aPN9WRm1t9mEtlv+x9uTmlVPAwfVs2TRPiWl+8+f6PGLf4/tfZGi1Cx5vqdueXl5Hs4LN23apCxC&#10;ARXWoOzcufOmm26Kj49vPKwiPPHEE//2b/+2YMGCsJxEL7Ozs2XSYDTTkgaL1V9AHZk6daqa0chK&#10;64lWf8sb369z7JHnh5eWlvbp02fIkCEaFCmFmpuPVuiHwfPaCYgAAggggAACzRbwM7UoXTIny8qc&#10;EZx5j5z2ZHreYy+b1YmdL5vVDOeSv7tq4S4X3L9ov1W6ZNZjmmrOzRj8zOrAqkXVgkPw2n/Iqkhg&#10;3cMuY7bqCw7B/U+vCmCWLgksqFRbdti/aM7c9CenjTSFRv5k+/a5dyaZZROzVcs03FWLYIH7Xi4y&#10;R1Y1wyzI1ChQ1eumDa7yioQHfxDb62tHsrJO7/+81oM1Ndf+jz/+uDHz6aZV73VptbCwsFBRNdGc&#10;MGGCCa8f9LJJVVVWVo4aNUqpxbRp08JyEr3MyMjo2LFj/QHdljSp3pqFNW9+6qmn1IzGVHqOdbXR&#10;w5OTk2+55ZZ6Gh/6YWijfaTZCCCAAAIIRKSAn6mFM0kcmOy69r70kuDPudsHzta6wF8zcx+dpSzC&#10;bHYuYT1pr3H89ZLHJjxdcvvsJzXVvC97+0+GBkqMnpRpZa3UTH3Dy4/lKWmxtKwRWBX5a2bWt5VL&#10;lC56Kcs+xN4eGVk1pB89/e2sdGf9ZJKVZe/ev2jWo9aTefZqyiWPjqv9dqyqw51lE6fBVt4bq4MN&#10;dt93sqBMu9Z/H7jDXHkfrfUMbWvVhaxVH9VSwFnxqG2tpr7PoZtXVLzw2xMfrK+r6I4dO2699dZO&#10;nTppmqsyugY8f/78H/3oR7qablYG9K9+1maurOtd3YNk9pvNvKt1AF1R1stnn31Wh5sy7qaXJqa2&#10;0EUMs4CgnQr72muvmSUUvXQjqFK39vfee+8vf/nLn//8ZyVCqsgtbGKatv385z93G+PWbhYHTBdU&#10;Y5azKZR5Gfau6WboTtNZ9cttv9uSgwcPmvab7psaayq5LXG5zBX3X/3qV48++uiGDRtqrdTtu0zc&#10;imrWZcTEYmoJraLmoLv90lGh3QxtvzqidzUEakCYgzte7nCb0dT4avj0s1HSAJlWmU9RzZEKfTcU&#10;x+2yQoWutCi4+USpm2ECZtUi7JPjttN8kEIb4K531fc/D+8hgAACCCCAwDkL+J1a5BVVzUb3f7oj&#10;2J/0b0607yJKHpgeOlXdmWvlPTZOKwPf1ux/x6c1ZvBaRbj3qfSslxYtWqX8YdJIq6Qoz7qkv3M/&#10;kh1KhyTd+f1Me6HDWRFxkxZTiSk58vpM+0VJUa6V+9gEFcuwK9vVwC9ZCixx2A2rYzNJVO+JNwau&#10;vNsLGoMHj7MXXswWXqBRY9vx8ssT57yUMPOHKm3nFQ89rPWK+vMKzboOHTqUlJR0xRVXfPjhh6aa&#10;L7744umnn9ZdOgUFBVolWL9+vX5eunSp3tISx4ABA/Sv5mqfffZZ3759dbOK3tKWlpZmJn9jxoz5&#10;9a9/rYvNoY0+ceKEYqqYLtJr3um+tWLFijvvvFP7FfbLL7/UlH3o0KF6qQxh2bJl+/btU0lNN7VH&#10;1/Wvvvrq73znO3fffXf79u21X4V79uypt9S81atXay1CLVex0MaomGaZetd0oXfv3h999FGms91x&#10;xx169+jRo6+//vqcOXNUixrw+ef22o5ChR5iJqP6ky9u+92WrFq1yrRfAV999VWz8qNFj1ClQcFf&#10;+CsfoZnu7N9vf2QfeughgVx66aWm0tCWSH78+PEqqfKdO3c+fvz4448/rpcSUI3uYosrNnHiRKUf&#10;YVWE3YrmVqE4ctaxSizVd71U8LAFHA3B5MmTwxw0XqpI5fWvJGt+Lo1Sjx493A+GlpXCRkoIoe+G&#10;BdHhatL7779/6tSpsLfUwbpqd6v43ve+t3btWredP/7xj998802x1FNjo/7vohACCCCAAAIINFHA&#10;z9Qi6fYZWmSYE3xi+6MFj+VOePJe55mK3L+vtufy9vy+akselG5NcFYt7O2Pd/aupa9J427UXVWP&#10;zbUyrx9p5xPOmoBdzg51yaU6pGq5IPeNtdUSBpM/fKS0RJudiqQ7qxZOZe7zEnZukPvYv5gnzq2P&#10;nnHugNrw9LhHL7EXJbRqUddmkqj9q9+wp6wHF92XscNeJLFXLQJbtQKNHcaTn3xy4v11F14zIeGh&#10;h+y8onuP+vMKxVWSoAmxpuMzZszYuHGjue6uSacmx5poajamybqSHjPp1LxcKxsjR47UtFhzVi10&#10;aAJ9wQUXmOUILQKYhipRqdlihdJCgYrpIr37rpmImyRE828FVGRdyFcx3SMkwrNnz6pSNc8sONQM&#10;O2zYMO288MILNflW45VpmGg6yi2s+bRCKaCCKLiZ04duSpDUZnV5+vTpF11kP5GiUDUPMXWJQu00&#10;h2vuq8mueqTIAty9e7cSAPNWqJKbZSms0TZcZpmorpakpqZWVFSopMq7k3ghqBmhN4CpOwZctaj7&#10;ypQaU4UZJh2rlNKsM4SuWuhdhZJqTTr13WRKShjce9JCu2Dk1Rjlae6qhfaEjlTXrl3D3nUjmGJq&#10;mypSOhrm446v2iCcsHfNscKRmNvOuLg4fYZ1YF01hgXhJQIIIIAAAgh4JeBnauE85WzfbmQeUsjY&#10;/uRa+7kFe0sfXDTLWZ1If2q2m0Ik6Q4oy1m1CDyDkXTpYPOsRUEVR+87Z9ynSZBJUZLu/Pcn080a&#10;xbd3PJln3wFlJwOB5YKqxzzsltg3X9mxV1pOetD7ztlPWc6qRdjjE7r3aa3bjIy5mdlqs3Mjll3N&#10;SzvSrdyQhZhAu+yWT3AK/EvRJXYu0XPiN9Od6sa9YaVb2z+1wguoTN2/F8uJGtO5s4leOX/eF68t&#10;6zRhYvsePWvNK9ySKqyZrtYlzOX80OvQ2qlJv97du3evpuyaZJuUw8xizdxa5TWT035dITbLEbqa&#10;Xs8HceXKlbrtylz1d4uZRxrMWoeSHE3+NDHVhXzTHrP0ofmruXKvd8NustJRZgFEE3pNH+t6kluT&#10;S2G73dS8M6ydSg9MSqBaPv30U/2gUPUfYiJ06NBBc1b1yDQ49MJ/qJJbnXbedtttZtVCW82peWhL&#10;1qxZoyUF03clKqZ5YXmF/dl08j176CsrRaRZe/1V7Nmzx5TXvzpWwnKuaxWiJp2qMB8G5ZYm2TPR&#10;tFNvhcKa5SOz9qXRCR0phQ19N/TJbFNMMRVNWasB0adRa2var53qpvm0JCQkhI2jaYk+JLovTsXM&#10;Q0T6QZ9hpUl11VjPh5a3EEAAAQQQQOBcBNrEX+PWJDvD+muTHzw4F5fWf+yRp2Z/uTbfbWfnb96k&#10;P41X6/MVncaNj390limp2aFmcu5UWzM83ciu25k++eQTXSbXXSuaNOsasG4H0sV+lVfyYArrwEWL&#10;Fv3whz/UjE1rEUobzLvmirXSj9DL6jpcezTtM0EmTZqk6biuZ5u8QpX+5je/0b1YmhDrLhq96wbU&#10;BfX77rtv7ty55k4txddReleh/umf/unYsWO6K8ktrKbqSrbmsrqHRzN4U6nbDDXYXS1R6qKSiqm6&#10;THlNRs27qkIvdS+NKtLENPQQt18qbI41LQltoXbqtij3EXBXKTTncTEVUG1WBLVT8/uwSk1LjIyW&#10;hpRa9OrV6z/+4z/MwGmP7vMxiyGadhsEPZjev3//b3/727o1yFCbKgyCnMOqMK2VgFlukrYG1DTV&#10;Lay+hNGpJaZVprwm7lr00EdFtWvPJZdcoh4pZZKS2a9oAg8bKdUS+q6bYglH6ava43ZQ2Yt5qc7e&#10;fvvtKrBr1y4tr5nGq6dmxUaVulWYY5W9uHp6qTK11tj6/9emhQgggAACCLRRAf017tafWth5hX6R&#10;VHa1p67bKLiXzT61bduhHz/UmIg9nv1Vh7S0ekpqKmlmh/WXCc1JGlNvXWXcK/HmeYb66z2Xilr+&#10;2LDMreUb0OZqDEsI21z7aTACCCCAAAIIuAJKLfy9IaoxY2H/oqTqv82pMUdFfhllC90e+an+NF49&#10;XdW7KlN/XtEYKc3//vCHP4wbN64xhRssoziKplUCPS5sbvuJjM1bpcgwoRcIIIAAAgggEFUCrX/V&#10;IqqGo8mdPXP06Inc1ad274o5ezb04LMxMR369b8gfWK7rl2bHJQDEEAAAQQQQAABBBBookCbuCGq&#10;iX2iOAIIIIAAAggggAACCLS4QJu4IarFVagQAQQQQAABBBBAAAEEmi7Q+p+1aHqfOAIBBBBAAAEE&#10;EEAAAQRaXIDUosXJqRABBBBAAAEEEEAAgUgUILWIxFGlTwgggAACCCCAAAIItLgAqUWLk1MhAggg&#10;gAACCCCAAAKRKEBqEYmjSp8QQAABBBBAAAEEEGhxAf6uRYuTe13hV9u2fbWn+Mzp06GB28XGtu+b&#10;0r7eP8LtdUOIhwACCCCAAAIIIBC9Avxdi7Y99qd27qz8jxdPbdlaVzc6XDYk7p8f6DBoUNvuJ61H&#10;AAEEEEAAAQQQaPUC/F2LVj9EdTfwdGlp+b89Xk9eoUP1rsqoZBvuJ01HAAEEEEAAAQQQaCMCPGvR&#10;RgaqRjOPZf/tzOHDDbZeZVSywWIUQAABBBBAAAEEEEDgHAVILc4R0LfDT7z3XiPrbnzJRgaMkmIn&#10;T5586aWXtm6t836zKHGgmwgggAACCCCAQCMFSC0aCdXqitW/ZNGuc+fYxETT6LCS2dnZU4Pbj370&#10;o5KSkpbvW15enidT9iNHjmzatEk5gDqln0M7UuvOBnuqVqltplhpaWmfPn2GDBnS4FGmgBqgZqje&#10;usqL+rXXXqsnmlcsjWxwI5tdf7SioqL6P0LN7lRdIxg6Rk3qKYURQAABBBBA4HwLkFqcb2Ef4rdP&#10;Sen+8yd6/OLfY3tfVLP6Tp06zZkzZ6mzfe9731u7dq0PTfSoSk1qKyoqOnbsmJGRER8fHxq11p0N&#10;VqtEYsKECaZYcnLyLbfc0uAhbgE1QM1QvY0/JAJKFhQUnKdeNG8Ez1NjCIsAAggggAACjRGInTlz&#10;ZkJCQmOKUqZVCRz7y59rbY/yioQHfxDb62tHfv/7U9sLTZmu37nbLbx9+/aLLrrITMTLysoOHDjQ&#10;rl27+fPnP/PMMyNGjNAlYX0k/va3v2nnpZdeumTJEl11fvLJJ/Xy4MGDeuvw4cMqpiD333+/iull&#10;WlqafkhKSlJMHf7222+rsHlXPwwdOlQ73fgqpnp3797dpUuXCy644Omnn/71r3+tkhdffHG/fv1M&#10;I1X+9ddf1yG///3vzX6tBjz22GOmOtWudGjRokV//etft2zZonUAVZGbm9u3b98TJ06YgGre5Zdf&#10;vnz58t69e+tf0wXtHDVqlFvGrVTvmi6rri+++EK1q0Z3p3F45ZVXcnJyfvOb35ggarnbVLenaoDK&#10;pKSk6F/9rDIKooBuN/WD8rrU1NSw7hjMdevWXXjhhcpndLX+X//1X9V3NUmd1VEvv/zyX/7yF+1x&#10;u28aXE9jZKLapaRhNXGMvDatrrhK6ov27NixQ4MYGxurn1X7H/7wB3GpPcOGDdMeU9i8VC5nhtLl&#10;+n//7//t37/fEKmRCm4+J+7om7F2a3f7bj4boc7mo+J6mo+fJFV1aH8rKyul6n5aWtX/lTQGAQQQ&#10;QACBaBbQBV9WLSLqA+DmFRUv/PbEB+tr7duXX345Y8YMc0uUpp6TJ09WMU2ItYih3GD9+vULFizQ&#10;z9pZWFioaeLEiRM1HdQP2qMfOnfu/Nlnn2nqb5Y+NB3cuHHjgAEDdu7cqVnp+++/r1ns6tWrTRDN&#10;7M39RSZ+2M1FR48e/eEPf6j9CqWYobcSae6oGa2C6KL4vn37xo8fr2Kmdt2npIBjxox54YUXpk+f&#10;/tBDD2mybnq6YsUKtVYl9e9HH31kdpouuDvDKlW9psumLtWrQzSBDnPQfq1IKIim4O79P5pGGwc1&#10;TKqff/55reBq1Z133qljpaRiOiq0O2qA4VJ/Te0m+VH5p5566uOPP9Ye7f/xj39suq/adZuWWXQK&#10;a0xd7G4cV8m0JzMz89VXXz116lRos997772ePXu6K1ouqRrw5ptvfvXVV8oT1BIzZIMGDVIQbV27&#10;dlWQn//85+PGjQulC7vtzdy0psMVX55hzhs2bAj1NM5qXq39jaj/b+kMAggggAACkSJAatG2R7Lj&#10;5ZcnznkpYeYP1Q07r3joYa1X1JNXqFjoDVGPP/64Wb5QDmAgBg8e7O7RgoZmmbqOrv2a1GoeqXtU&#10;evTooZe6lmyuQ+tfXbQeOXKk/t27d6/2qIyupk+bNk2py69+9SvtD40fyq1VAs1cVUypjplVu5sy&#10;FsVRSzStPHv2rJJgFdNk1E0Y3KvgoUepa2qk9uimpmuuuca85XZBbylOzUpNl7V9//vfVzfrd3Ch&#10;TDHjoKYqydFaUM0Pk+biSicMqRqgFurn0O6o46pU6xUKol6rmLqclZWl/j766KNhtQhfxbSOoYdk&#10;VECrBG6NupZfk90sO6hG1WtKKn9TrqXIhl1LCspkwpptjlIeKHCXNC4uTk3V4WZo9NKN6TqrF/o5&#10;9CNk8kB3U0sEqLCqXQlGzcKhnuaD16FDh1r7W5OaPQgggAACCCDguwCphe9DcE4NOPnJJyfeX3fh&#10;NRMSHnrIziu696g/r2iwMk1PzaVlpQS9evWqq/yePXvMrFH/arJoJq9r1qzRhXlN5TW5NKsW5uJ0&#10;XUG0oKFZrFm1cOf0prAWEDSLVUuUrmidQXfsmFUL5TD1dMGsCaiALpYvXrzYlNRM2lz/1rqK7v2r&#10;WemhQ4dUlzbd6qM7xMxRjXRQ8OPHj6u82vbpp5+aY9UMTfSNYfv27SVjWqV/9ZYaE9oddVxTdhPE&#10;pGErV6689dZbzapFzc5KQ/eDmWWN73znO24BzfUbw66sQAOkyGZ0lFuaBYfQzYysufdJHZGbXuoH&#10;NbUxT5KE0tXMAJX1maEUhXLXsMKhnlo0U7119beejwFvIYAAAggggIBfAqQWfsmfa70xwevrlfPn&#10;ffHask4TJrbv0bPWvMIt2WCVuk585ZVXmgUHFXZvNAo7UJPRm266ydxVpRzg6quvVoFLLrlEl8A1&#10;9VeaoRuQTBBt7i9cqlm75p3m8rnuy9e7ZnptNs1iH3nkEQVRKK0G6J4rFdMevRX2m6C0MKKUxhyl&#10;m7t0i5e50WvSpElmp2bSulPIbWpYpXpX6ZDyH236IdH5tVqNdAjtqY7SswH6V5fYFcfg6G9ShrZK&#10;82mlGcoBQrtz5swZl8uUV/5jDlez9TLshiVN7jX/Nhf+9a67LNB4dldJEfTbdcPiazQ1pnrr2Wef&#10;veGGG26++WajZ14qUwobR2UIesu9GSyMLuwWOI3dE088YRagRKEnPUI/b6NHj3Yp3I+fPGvtb82P&#10;E3sQQAABBBBAwHeBGP3uSN0H73s7aEBTBY48NfvLtfnuUZ2/eZP+6natz1d0Gjc+/tFZTY3vY3mt&#10;OWjG7P6mpnNpidYidI1ck+mw3x91LjE5FgEEEEAAAQQQQKCmgC6SsmrRVj8YnW7736FN/+Lvr9f1&#10;3HZYybbaYdqNAAIIIIAAAggg0LoFWLVo3eNTb+tOrMk78sJvz1R/ADr0CP3hvPgHf3DBNYE/1NCG&#10;u0rTEUAAAQQQQAABBFq3gFYtSC1a9xA11LozR4+eyF19aveumLNnQ8uejYnp0K//BekT29V4SLeh&#10;kLyPAAIIIIAAAggggECTBUgtmkzGAQgggAACCCCAAAIIIFBTgGct+FQggAACCCCAAAIIIICANwI8&#10;xu2NI1EQQAABBBBAAAEEEIhyAVKLKP8A0H0EEEAAAQQQQAABBLwRILXwxpEoCCCAAAIIIIAAAghE&#10;uQCpRZR/AOg+AggggAACCCCAAALeCJBaeONIFAQQQAABBBBAAAEEolyAv2vR5j8AX23b9tWe4jOn&#10;T4f2pF1sbPu+Ke3T0tp89+gAAggggAACCCCAQFsQ4O9atIVRqruNp3burPyPF09t2VpXkQ6XDYn7&#10;5wc6DBrUtvtJ6xFAAAEEEEAAAQRavQB/16LVD1HdDTxdWlr+b4/Xk1foUL2rMirZhvtJ0xFAAAEE&#10;EEAAAQTaiADPWrSRgarRzGPZfztz+HCDrVcZlWywWEQW2Lp160svvXTy5MmI7B2dQgABBBBAAAEE&#10;WpsAqUVrG5HGtufEe+/VU7Rd586xiYmmQFjJ7OzsqcHtRz/6UUlJSV1xNCl///33a76rKXteXl5j&#10;G1pHOQVXS44cOXKOcczhblPVMDXP7NyxY8ett97asWPHuqpQ7WpDg7lHUVGRlNzCmzZtarDZzSOq&#10;qz117Q/trPqoRmpAzdiqX9pTazMUTV04d3YFf+KJJ1wK1ejK1xW8eSx1HaX+vvbaa/V3xP20hza1&#10;nkMaxGleF85dmwgIIIAAAgi0CQFSizYxTLU0sp4li/YpKd1//kSPX/x7bO+LdGRYyU6dOs2ZM2ep&#10;s/36179OTk6ui6C0tPQf//hHmwBymzphwoQhQ4aYNt9yyy319E4F4uPjMzIy6sk9TJyCggK3sH4o&#10;LCxs0ERtUEsaLOZhASVIb7755o9//GMzsoqsSXCtzdCMvKKiwpOqO3fuvGLFisaHamEW5RW9e/c2&#10;IHfeeeef//znBtNID3Eaz0JJBBBAAAEEIkYgdubMmQkJCRHTn+jpyLG//LnWziqvSHjwB7G9vnbk&#10;978/tT0wCe76nbvdwtu3b7/ooos0q3b3aA56//33/+1vfzt8+PCIESPWrl27aNEiTct2796dk5Nz&#10;8cUX6wd9TlRAx44aNaqysvKLL75QkD/84Q9PPvnkunXrhg0bpoBunHbt2g0dOlTX1M1RiqDCr7zy&#10;iqKpjKqIjY09ffr0tm3bLrnkEh0eGvyCCy4wDTPR9K7SG+3UpzS0ugsvvNC8VPykpKR33nlHbTZN&#10;VdtU/umnn1biZNqmaC+//PJf/vKX3//+96aPaoB26hK1mqTZ5/z580PfVTcNiH7o2rXrb37zm/37&#10;91966aV///vflcNkZWWpCjVAOUa/fv1MEL0rN7e/KqD2610XQSYqYxAU0EieOHHCtNMoqSVaaUlL&#10;SzPN0zzY9FHRNInX/tAqFFyd7dKli7qvwjpEMbt162Zeyl8/qA3a2rdv/6//+q/quzQGDBigkf2v&#10;//ovIZSVlZluuuOlAo899pji9OrVa/bs2StXrpSehtscrpI6ysTXpsO7d+9+9OhRHa6dSsC+9rWv&#10;qc2hhcNGTRN3tcf95JiAKhPGosihQVSXBNRfU6/ADZpGWXlyampq6CcttJgwb7jhBoOpFl555ZX6&#10;uZ4RMQMkHOkpZTIf14EDBz777LPuZ0lDFtqY6Dnh0FMEEEAAAQQaFNC1S375bINKrbTAP26+qWbL&#10;3Lyi4oXfnvhgvVvga8tfd3/WzFLTaPPyoYceGjly5B//+MdvfetbusAfepuTLrprIvjhhx9OmjRp&#10;7969mmCpvI41M3XNsE0EFdNUT9eDp0yZ8te//lVxNIfTD8OHD9+8efO3v/1trQnoKF2uVijN89xl&#10;BM1BdS35+uuv16cwNLhZczAx7777bs3gNZWfOHGiqdGt7rrrrtMMWOsSphmmqXqpLqgBH3/8sabp&#10;pgu6ln/zzTfPmzfPbZvbDNWiGaTaEPauQl1xxRVuU3XXjV7GxcWp8De/+U0lGJMnT1ZkNcm0R/s1&#10;bdWUVDN1NUYtHzNmzLFjxwYNGqTZs3Yq7zII+fn56ot+MJKaVSt10btuO1etWqXbmcxCihkOVaEJ&#10;7urVq1Wp9rikOlwNUGfdVRozQGZwv/Od72hBRgcat9BiZqfG3QirdnfclUHpKL1UnpCZmfmec9Nd&#10;H2dTk3SgYFXAmIfFEYKapOl+aGGNgolpjjVt1rFmpxll/aBmh7KEBTFHuatAhk69VjsVZ9y4cRri&#10;UBYD4n4kQv830c76R8R8tq+++mp9hs3nxCx9uJ8lfRKUnbbwklRoF/gZAQQQQACBVivAb4hqtUPT&#10;2IZ1vPzyxDkvJcz8oQ6w84qHHtZ6RVheERYr9IYoM0Pq27evuRStfzVXMz+4R2lOqameuYnfzUnM&#10;7PBXv/qVdk6bNk2zfF3bNnFUfvr06UoJXn31Vc0azVEHDhxQvZqdhzWmQ4cOtQZXNM1QNetVNF1C&#10;rlmdZuRffvmlea6g5oMfqkvTeh2lGnWNWVea3bb16NGjJm7Yu5o+6kK1IjfyBn0TcPDgwWqwtu9/&#10;//taZAjdqZ81PRVCz549Tcail/pXKxWakauiGTNmqJ1hDZOwGQgdogO1PhBK6mZ3oUcJ3Nz/o/gu&#10;i7IILemoltBHaySsUdPYab/G0Yy7yRu1yVzypnYNhLI7FXv00Udr0qm/ygrc26JqFjYxNd13cxK3&#10;In1IBKUEI4ylnhqVkWrczZqbhlgDrcNrZdHQq2ToHVDmURAzTHWNiNtB9+Ma9llq8JaqmkTsQQAB&#10;BBBAIHoEeNaibY/1yU8+OfH+uguvmZDw0EN2XtG9R/15Ra293bNnj5mn6l8z5Q3dNHXTfTi6BUUT&#10;Vl0Ld99SSS16uM9s6C6XgwcPHj9+XAV0oVf3tNx22236wRS45ppraq1a0+Vag2teqKUSVa2ZnHnU&#10;Iaw6zbbNNHrBggUqoDih8TWn3Llzp/ZoAq3Jq3uTVSMHW8F1A4yCa9L80Ucf1XWUmY6rClWnHw4d&#10;OqTWatPtVeq+OUrTd/OgswrrLqOwUJr9a+ativT0i5uNhAqbcTFVKJsKJQ27cK5a9Ouw3IeqQ5ND&#10;zaQff/xx1fK9731P2ia+hDXJlp4ZoNB5f1gjdVuUnoZXmaeeeqpWCrNKYNLOmoVNF7RcIJavvvrK&#10;RNAKhv7Vp0UJVei9eebdempUwmPSCRXTvybNqJXFhDULL9qUVyi/0uek/hGp2cGwz1KDT+bUSsRO&#10;BBBAAAEEokSA1KKtDnRM8Lp45fx5X7y2rNOEie179Kw1r3BL1tpVzcBuuukmXTXXZWnN0XUrSGix&#10;t956a/ny5coZzPqD3nIvlqukypt1A13d11uaiJur4PpZuYRu6zdHaavr0WdN+msNbq6FK9ojjzxi&#10;5txh1SmgWUhRGV1i17RbTTW/Fkmb7h3SHUR6V4sPuq1FayNNGmb31wopiC75a3KpOJ9//rkJogbr&#10;YQndy6RnRVTF3LlztVPZiOmvNv2Q6Px6Lu3UjVKuiZ4KCGuGEgAtBSiI7tLRW1pdCS3gdjmsCkMa&#10;9uuYJKYEQI8omHfVcncolcCYnXpyQ7cPqQotUyhlcsdLb9XzK7/UU/PxUEwdW+tle4FrqUfvhhXW&#10;8yTmQ2IGQk99mKGUoRk7taHmWlZYEDchcQfXLMJomJRmuPI1WTQWyujMfh3ywx/+UENQ/4gYnDVr&#10;1rgDEfZZMl0wCWQ9v12tSZ83CiOAAAIIIBAxAjxr0VaH8shTs79cm++2vvM3b9Kfxgt9vsJ9q9O4&#10;8fGPzmpb/Qx91sK9671tdYHWIoAAAggggAACUSXAsxZteLg73fa/Q1v/xd9frzWvUJmwkm2iz7oG&#10;r7UIXdXWhWdzZbpNNJtGIoAAAggggAAC0SzAqkUbHv0Ta/KOvPDbMzUe/3W7pD+cF//gDy64pkX/&#10;wEIbBqXpCCCAAAIIIIAAAs0V0KoFqUVz8VrHcWeOHj2Ru/rU7l0xZ8+GtuhsTEyHfv0vSJ/YrmvX&#10;1tFSWoEAAggggAACCCAQyQKkFpE8uvQNAQQQQAABBBBAAIEWE+BZixajpiIEEEAAAQQQQAABBCJc&#10;gF8+G+EDTPcQQAABBBBAAAEEEGgZAVKLlnGmFgQQQAABBBBAAAEEIlyA1CLCB5juIYAAAggggAAC&#10;CCDQMgKkFi3jTC0IIIAAAggggAACCES4AKlFhA8w3UMAAQQQQAABBBBAoGUE+LsWLeN8Hmv5atu2&#10;r/YUnzl9OrSOdrGx7fumtE9LO48VExoBBBBAAAEEEEAAgaAAf9eibX8WTu3cWfkfL57asrWubnS4&#10;bEjcPz/QYdCgtt1PWo8AAggggAACCCDQ6gX4uxatfojqbuDp0tLyf3u8nrxCh+pdlVHJNtxPmo4A&#10;AggggAACCCDQRgR41qKNDFSNZh7L/tuZw4cbbL3KqGSDxSiAAAIIIIAAAggggMA5CpBanCOgb4ef&#10;eO+9eupu17lzbGKiKVB/Sd860CorLikpee65544cOdIqW0ejfBPYunXrSy+9dPLkSd9aQMUIIIAA&#10;Agi0BQFSi7YwSrW1sZ4li/YpKd1//kSPX/x7bO+LdGjNknl5eVOd7Uc/+pEm040h2LRpU+iEWzMt&#10;BdGe7OzseuZbKqOSjYlvyjS1fM3IzYgQesjOnTtvuumm+Pj4xrT5tddeq0tPJpKpJ0VpRjvraZKa&#10;ocY02OawQQwrr9Y+4WxNyqzMJ6HBqmvWVf8nR+UbNGxqpU0qH1b7jh07br311o4dOzYpCIURQAAB&#10;BBCINgFSi0gbceUVCQ/+ILbX145kZZ3e/3mtk+/9+/cvdbYf//jHf/vb3xqcSmqaVVhYGBpqyJAh&#10;EyZMaNBOZVSywWL+FghtZIs1uMUqcm1rDmIYe2Vl5ahRox5//PFGZlbm8EZ+Evwd4mbUriwiIyPD&#10;pbjllluSk5ObEYdDEEAAAQQQiCqB2JkzZyYkJERVnyOjs8f+8ueaHXHziooXfnvig/Vuga7fudv8&#10;rPnlBx98MHny5AsuuEAvNXMaO3asfta15/vvv19pxuHDh0eMGLF27dpFixY988wz2qOX27dv/8Mf&#10;/vDFF18oCfmv//ovvdWlS5fdu3f37t37448/Xr16tUrqwLS0tJycnL59+yqgrmSrvMLq37Kysvnz&#10;56uMQiUlJaleXWX/13/919///vcmvtmpTTEVWYc//fTTv/71r/XuxRdf3K9fP/Ouorlx9LM+um4B&#10;0/5169ZdeOGFmgKaehVWFeXm5qampqo9bvmLLrpI3XnyySdVftiwYR999JEK6/8Cs9M0SW14+eWX&#10;//KXv6iRxiQ2NtY0w4SSicoMHDhQVRi6du3aDR061JQ5ffr0tm3bLrnkEvW91p4aH1fG7Uit7ayr&#10;SceOHTNQakmnTp3OnDmjjotLw6SBuPTSS9VIt23l5eVmEBMTE7U0EYavQ3TDz+uvv26ChA1i6IdB&#10;qqGNNKOsSt2dclDVr7zyitrwm9/8Rm1QxhLmoA+e1gH0gTGqWsHQUYqsUG+//bZhdA01TGbsTCjz&#10;0TWfh1D50AYogl6q2eazatqvIf78889dn5SUFLVQxTToJvKJEyeMp15efvnly5cvl4O703xaNNzm&#10;Qxj24YyMswq9QAABBBBA4FwEKioqWLU4F0D/j+14+eWJc15KmPlDNcXOKx56WOsVYXlFaCuPHz+u&#10;l5p/h+7UtFJzyjlz5mgdQ3Oy95ynODTx0sunnnpKycPVV1/9ne985+677+7QocOYMWM099L01ETQ&#10;lPFb3/qWSvbs2XPXrl11iZho7gqGma658cOOOnr06A9/+EO9qyZ99tlnoTdcmTiamGq/5qP6WSsw&#10;GzZsUHqzYMECxdRMt2YbNB1cv369CmgrKCh466231Fod+73vfU9JlCmvXpudKqNoaoNCaVVHtXTu&#10;3Lk0+Fu2FMpUrRaq7ypmqtaBSrRq3hpUf09Vrya+imZ6qq3WdtbVpBUrVtx5552qesCAAV9++WVY&#10;x7UKYYZV8fWuZslmEM+ePVsTX6SZznbHHXfUBAz9MIRhGnB3pxqjl1rj0n5d9ddL5Q96t34HTdn1&#10;MdOB+lc/hzbg1KlTffr0MYtsJpR51/3Qmt5t3LjR0JkGmNvw3M+qaX///v3Dunbw4MGJEyfqLf2r&#10;DFOeoS9NYXenPgxvvvnmV199FTpkPH1R1//y7EcAAQQQiE4BUou2Pe4nP/nkxPvrLrxmQsJDD9l5&#10;Rfce9eQV6qpJKkyCYbaioiLN3jTvNEsH+leTdf1gZniacepyeKiRu8JgdroHqvyBAwfq0tS0O/Qt&#10;TRazsrL0sMejjz5a8xCtVGg+p3dnzJgRliqYOJpWvvrqq5q5qowWFvRLlDX7V9d0E4u7bhAWdvDg&#10;weqLtu9///sqbHqnVEdB3JJmp+KogOblpmuK2aNHD7eMqhaIdiqUYqp5usI9bdo0teRXv/qVoWt8&#10;T1VSDVa0uLg441xrO2ttkia1mlKbO3YGDRoUNkyho6P406dPd+/nqR+/1hEM+zCENdIcYnbqB42R&#10;PgnK00yNZsjqr1TtVxnlA+qR+dndlM1qmUIPBZmxDn3LHSD1rlevXqENMKmg+1kN+/i5QdxGqlJd&#10;aJGhqV23q11zzTWmmLtTY6ThFnvYkNUqxk4EEEAAAQSiU4DUos2Pe+X8eV+8tqzThInte/SsP69Q&#10;VzXL1DRLE3fTbV0DXrhwoa6+79mzx8zG9G9d87BapXTd1yQqut6s6Z2mhpqU62XNSXbo4StXrtRD&#10;sWbVomZYXfvXXNasWmiWX7OAprC33XabWbXQdv3112vOZ5rh1mu6o0zAXM4/dOiQJoXadDeL2mze&#10;NTe3KLMyVZgL54qjaJpH1tpfVa2AJpRiqnma0ZqL5dpCExVzeP09rVlFWDvraZKGUrNe85yM203T&#10;fQ2B6bU7OrJyn5ZpsEkNDmJoI/XhMb1QimUaozbokxDWtforNR/L//7v/9byS9ij0loX0sqSWWbR&#10;qkto2NDeKUMObUBYAuweVdPHLIPo8X3dLqWOmy4oyVm8eLE5Sjv1rlHVcPMkd63/X7ATAQQQQAAB&#10;I0Bq0VY/CTEhc25lF0f+4/flv30+9PkKt2OhJbVTV2Q1jTO/IerZZ5+977779CiCfi2Slgi0R/cL&#10;6fanmiiaxum++VpvN9KzBDpQhygf0NTQxNFKQj2ymsaZYrqbSMXC7irRvFCrGXpXt7Pr3dA1FhNT&#10;l8NVkVm10KbZoe5jMUsHpl5de9ayhl5qSq35t1teh+jAf/qnf1I3TfdvuOEGXRfXIeq1+qidiqNo&#10;Xbt2rbX9bqhHHnlE+YmKuVXr2Jo3RNXf07Aqaraz/ibpmRk9RRDaTT3goZdz585VZGVHbtv0UqNs&#10;BlH9rQdfU+f6BzGskebWOO288sorzRCYusK6FubgpnNuMQ2ZHh0JW7LQu1qyULPNWOule2eacrzQ&#10;3mmRIbQBtf7yADUy1EfRtGqhT6D7sXc9pTpp0iTTNu00ZcynpX379vV8sHkLAQQQQACBKBeI0dU+&#10;3Ygc5QptsftHnpr95dr8xrS807jx8Y/OakxJyiDgl4DyQz3J8O1vf7vFlgWU0GolRJlDk34jll8+&#10;1IsAAggggEDrF9AVXlYtWv8w1d7CTrf970Y2vfElGxmQYgh4K6AbkLSQoqeuWyyv8Lb9REMAAQQQ&#10;QAABI8CqRRv+JJxYk3fkhd+eqe13Iple6W9yxz/4gwuuafgPULRhBZqOAAIIIIAAAggg0AoEtGpB&#10;atEKxuEcmnDm6NETuatP7d4Vc/ZsaJizMTEd+vW/IH1iuzqeGTiHOjkUAQQQQAABBBBAAIFwAVIL&#10;PhMIIIAAAggggAACCCDggQDPWniASAgEEEAAAQQQQAABBBCQAI9x8zFAAAEEEEAAAQQQQAABDwRI&#10;LTxAJAQCCCCAAAIIIIAAAgiQWvAZQAABBBBAAAEEEEAAAQ8ESC08QCQEAggggAACCCCAAAIIkFrw&#10;GUAAAQQQQAABBBBAAAEPBEgtPEAkBAIIIIAAAggggAACCPz/XhYISUkb3zIAAAAASUVORK5CYIJQ&#10;SwMECgAAAAAAAAAhABfhi0QuMQAALjEAABQAAABkcnMvbWVkaWEvaW1hZ2UyLnBuZ4lQTkcNChoK&#10;AAAADUlIRFIAAAQgAAABOQgCAAAAzm/GxgAAAAFzUkdCAK7OHOkAADDoSURBVHhe7d19kF1lnSfw&#10;0295JZ0XOwF5jbwlSKkbcNwRUJhxrCDuGl2WgNaUWiaONWbBKneYolKMNX+kKNa4Vk0cZnRIRtCZ&#10;kZdlITiiKUWJELIukhSwAQJxJjQBQwIk3SGvfbt7n3PP7e6bpJP0vbmn+557Prcildyc85zn93mO&#10;p+8353nObSoUCpEXAQIECBAgQIAAAQIEqhXo7Ozs6OhI9m6uthH7ESBAgAABAgQIECBA4EgBAcM5&#10;QYAAAQIECBAgQIBAzQQEjJpRaogAAQIECBAgQIAAAQHDOUCAAAECBAgQIECAQM0EBIyaUWqIAAEC&#10;BAgQIECAAAEBwzlAgAABAgQIECBAgEDNBASMmlFqiAABAgQIECBAgAABAcM5QIAAAQIECBAgQIBA&#10;zQQEjJpRaogAAQIECBAgQIAAAQHDOUCAAAECBAgQIECAQM0EBIyaUWqIAAECBAgQIECAAAEBwzlA&#10;gAABAgQIECBAgEDNBASMmlFqiAABAgQIECBAgAABAcM5QIAAAQIECBAgQIBAzQQEjJpRaogAAQIE&#10;CBAgQIAAAQHDOUCAAAECBAgQIECAQM0EBIyaUWqIAAECBAgQIECAAAEBwzlAgAABAgQIECBAgEDN&#10;BASMmlFqiAABAgQIECBAgAABAcM5QIAAAQIECBAgQIBAzQQEjJpRaogAAQIECBAgQIAAAQHDOUCA&#10;AAECBAgQIECAQM0EBIyaUWqIAAECBAgQIECAAAEBwzlAgAABAgQIECBAgEDNBASMmlFqiAABAgQI&#10;ECBAgAABAcM5QIAAAQIECBAgQIBAzQQEjJpRaogAAQIECBAgQIAAAQHDOUCAAAECBAgQIECAQM0E&#10;xjBgbLz9giNet2+spK6N3wy7L75/+0j22Xn/4rBxZe0n7e58oLjn0yM5ynDbbC8e+ZsVVVbZsY7u&#10;4cn2ubLj25oAAQIECBAgQIDAkMAYBoxiJ6687cmXi6/Hb7syWrVw8f07Rzo6G9fcGS26Z+V1p410&#10;h9xst/Oxn6698vYnb7k0NxUrlAABAgQIECBAoG4ExjpgDEKcdt2SL0fR2jWPjeiORNht3i0vv5yB&#10;z9CnXbcyxKe/nJfeiM+8Nj5CGcXMcMiV185M74haJkCAAAECBAgQIHAsgboJGId3sDj9qfgavKdR&#10;mmt0e3Fi1e0bD596NLR9+aSppwcmYX3zscOaT/ZNXsNPXhqcvnX7YXuW7Tj8pKnBIw5247B+JjO1&#10;jjxuMqMpeSXNHjbHqdjm4gdKt3ZOsHFUNvFs6HZQ8c3F998/oFr9jC//TyJAgAABAgQIECBwXIG6&#10;CRjb77/jzjBjav5Vp0UhLSy888rbHg//Ln/forVLLyvPAHdG8+MJVbeU3xEo2/7lJ2+Pln4k+Zi+&#10;8fYbVpWmYH3sd0vXDjCET/wfWbr2y/cVJ2bdt+jOhUMZZmCTjd9cGO8Zd2D+724Z2LNsxydvv3LV&#10;DUct/whJ4IZVYW5S3O6X1y79yBFLPkK6uGzp2kXxgcN8sDsXJpkhBIbLblm76J5ib74cDdNs2fid&#10;aOMQJBauKs06e/K2aOll5ctO1q6JPl8sOYpW/f3Ip6L5PxABAgQIECBAgACBCgTGOmCE/JD80334&#10;0B8+Ga+8bmYUL65IkkaYBzU/zJu6c83QEukvzz9qslFx+y8vSRZjzLx2SfwB+tGN0dNrVoVmPnFV&#10;PFXo0kVhhUfy2rluzdoQHj6fNDNv0e1XHjUv67AOxBsM7Rgt+li848zL58e7rTtswcjGR+MDzr88&#10;PuC8j8W9WFO+NHz7Y+HAUdL/066K9//pYzujeL1EFC2aX1wvMe8vQwA4zqqSE21cLHnRnwfDuI/X&#10;/fnhfSiRnnleKGjt77ZVcJLYlAABAgQIECBAgMBIBcY6YAwu8i5+tB5aNzAQPBaG8BBt2XKchRnb&#10;t2w5utiXtry4NX77/NlHLkXY9rvBexmDu6393WtlTSQNXnj+sIsYVt0wEIeG/5QeblwUNwg3T0K/&#10;tx61ZD3cMIlf4VZGsn+xO1eed+aIxusEG+8slnzEa5g+jOhYNiJAgAABAgQIECBQjcBYB4xj9bk8&#10;eBzvH/XD3YDzzz+6kQvPnzs7fvvoj9fFf8A/4nXleWeUvZM0+NKWYZ9nlcxlKr2GWbqdTKwqvYZZ&#10;aV2ampVsECZ6VXQ/4QQbzyyWfMTr6IhVzWliHwIECBAgQIAAAQIjE6jDgFGcFlV6nFRpdfJxn12b&#10;TKO6I/lCjJ0P3BFPEwoTmS6dH2YIFachRdHTqwbXYCSzm5b+IJl1tXFVWGJRmjs0CHZYB+INiq/i&#10;jsXJV8f4cozitKjSvKlhvqOjOC2qNN1raOX3zKs+EbeaTKYqLuCOl3YkUSFJR8WZV6UuDLvx0EAX&#10;Sx5YX7Hz/r+PJZLJV14ECBAgQIAAAQIERkegDgNGvBShuEg6TCUKi60X3Vc+dWo4lbLtL7jslijc&#10;Qyg+s3XeLWEtdTLV6tHzBtdgROG5scU11sWpSgtXhVsKR7U/7y+fjPeMO7DmvIE1GOU7hmXZw3zR&#10;xKW3vHzPorW3xAcMM7uO+o6O8PTY0Oyq+MDJgpPiDZDwkNnikvHixKl4tXdxDUZx0UixqcVbzgup&#10;YSBhDLvxkEl4dG9xWXwyCysK3zFy2Gr40TmlHIUAAQIECBAgQCDPAk2FQiHP9ade++Czp9L8KozU&#10;q3AAAgQIECBAgAABAscW6Ozs7OjoSP6+Hu9gNN7YjXQVd+NVriICBAgQIECAAIGcCQgYKQ54vBIj&#10;zIaKFi3xvdopMmuaAAECBAgQIECgjgRMkaqjwdAVAgQIECBAgAABAlkUMEUqi6OmzwQIECBAgAAB&#10;AgQyIGCKVAYGSRcJECBAgAABAgQIZEVAwMjKSOknAQIECBAgQIAAgQwICBgZGCRdJECAAAECBAgQ&#10;IJAVAQEjKyOlnwQIECBAgAABAgQyICBgZGCQdJEAAQIECBAgQIBAVgQEjKyMlH4SIECAAAECBAgQ&#10;yICAgJGBQdJFAgQIECBAgAABAlkREDCyMlL6SYAAAQK7Nvx6wy4MBAgQIFDfApkIGM8/dMfg66Hn&#10;RwT65q9/eMdDm0a0qY0IECBAYOwEhi7Xbz7+wzsePu41ftPa9a+80zt2fXVkAgQIEBiJQMs3vvGN&#10;kWw3ptvsfPGpt2cvXHzdVR869+BT//pM24fmzHz+4Tvu+8VTT20+cO4Hztn3+A+//69PJL+ftPPX&#10;P7wr/GHTjoNR++wPzZ0Vwsl9j4YND8Z/OaZVODgBAgQIHC2w75VnN+1/d7hcR/s6n9104PShK/xT&#10;r5/yoblNQ1f4yb9ds35H945N20/50IwXipd613ZnFAECBOpFoKura9Kk0oftTNzBGILrmHtOe9eb&#10;b2566Fdd77t+yfXvi557YtObz2/tPuOq5PfR8+uf6z7rj5Ys+aMzijs9//Cv9rz/+iUL3xc9+0S9&#10;8OsHAQIECBwu8Npj8W3qe5/tjt/e+euno+QyvufNneVX+I6PXnJG1P6+6z/13ufXv3LOwiXXv7+9&#10;e9cOlgQIECBQbwJjHDB2795dsUj32/HPk+7n7r3j3ue6oz1vR++d3f7aY/Hvk1f79FlRNGtGe+mP&#10;3c/ee8d98YYVH8gOBAgQyLdANZfoMrGR737GVUvCKwSGeO+ZH700+tUdd/zqtfgPHUdc4ZPm3/vh&#10;c165byCQ5HuMVE+AAIFEYOSX3FEQayoUCqNwmKMPsWHDhp///OcHDx4MN1PGjx/f3Nzc1NR0xGZf&#10;+tKXiu9sfmTVM9MWLLysI3pr/X0PdX1g0ezfrXp22qcXztl830O73//pac8+Gv3xwjkv3/do9LGP&#10;RY/GG1wdPbLqiejyRedtXfXM1E8vvGDzfat3L1x0TWjrrbfeWr169ZiU7KAECBDIhEB/f39fX1+4&#10;Pu/bty9cnz/+8Y9fcsklFfW8kiv8W0/GV/JF18wtu8JvPa94GQ9X/o9Fvxy6wi+c/puBi3/pzeIF&#10;f07o2wsvvLB+/fqKOmljAgQINIDAyV+xa4XQ2dnZ0dGRtDZmAWPZsmVnn332ggULwk+vExUWAsYT&#10;vy9t9O4rFl0zJ4p/IL0Q7kmccUX8o+XFR1atC38/5aI4hAxt/O7LF13T8eR9q+MN49/PPdFx/D0B&#10;AgQIlAmEjBH+RSb8zLj11lsrgqnkCn9UwPjgW8Xr9pQpU/acEoJHCBqDV/ioeEk/44oroieeCDc4&#10;wibRmQsXXlZR32xMgACBhhSo+opdK42xDxg7d+787ne/e9NNN40gXdSqau0QIECAQMUC4SfWihUr&#10;/uqv/mrke7rCj9zKlgQIEKihQBVX7BoevTxgjM0ajJkzZ06cOFG6qOGgaooAAQJpCIQLdbhcV9Sy&#10;K3xFXDYmQIBArQSquGLX6tBHtDM2ASN0QrpIaUQ1S4AAgdoKVHG5rmKX2vZZawQIEMinQJ1cfscs&#10;YIRV3fkceFUTIEAgWwJVXK6r2CVbJnpLgACB+hSok8vvmH3KP/qZUfU5TnpFgACBnAtUcbmuYpec&#10;IyufAAECNRGok8vvmAWMmiBqhAABAgQIECBAgACBuhIQMOpqOHSGAAECBAgQIECAQLYFBIxsj5/e&#10;EyBAgAABAgQIEKgrAQGjroZDZwgQIECAAAECBAhkW0DAyPb46T0BAgQIECBAgACBuhJo+cY3vjEm&#10;HXrqqafmzZt3zEO/tu62v/2nx+PXjhn/4b2zxicbblt323PNHzm7vfiHvZse+Na6/ksumjVu4I8/&#10;3nnOOTt//K2VDxV3bH5Pacu9mx781soHy98J7Qy2fsl7Sw0M0+aYyDgoAQIE6kpg48aNf/AHf1BR&#10;l05whQ9X8ydKV+Hmcweu6a7wFRHbmAABAsMJVHHFrhVkV1fXpEmTktbq9A7Guru3L7hxaXh9bUG0&#10;+jvrtiWdfe2VtR8958zk93s2/Wz15jKRvVtfiuZO3/qz1ad9Pt5v6ec/uvYHD27aG+eQn62eGb8X&#10;3vlN/Eb4wfaD7Qu+Fm90Y2j9b9a9NtDMkW3WClw7BAgQIDAkEP556AdR8VJ944Lt/7d4XXaFd4IQ&#10;IECggQTqNGBcvvTai6fEzJPPnjtngHvv7u1XvifJF3s3/eLFuQuuLBuIXbujubNPv/japZcnW5z5&#10;nuRvQ/DYPGf69OSdzS9tDT/JzrwitD45/ssps+deNNjG0W020DgrhQABAnUjEP49aMEHipfqKRdf&#10;+5nkchy5wtfN+OgIAQIETlagTgPG0Kf+zhc3l+5axPcophVnR4WbEi9eePXF08qKDzc3Zk5Nfkol&#10;r23/vnbOhbOTd06bNvA3L+zeVS62Z+uLL1x5zhnHaPNkbe1PgAABAsML7H7mgduKr4F7yK7wThUC&#10;BAg0jkB9B4zX1v3NS3O/dkXxH7pCGAj3KMJtjTCR6aW5V5f+zWsoTgzc3EjSQnz/vXSb4piDtW3d&#10;d16ce2PxjsdwbTbOIKuEAAEC9SSw+4XN26dfHU+R+sKVa+8uToJ1ha+nAdIXAgQInKRA/QaMEBJu&#10;+/dzlg7ePe98MSrekdgb7mm8sPpvwj983b02Cr+JF1pse+XXpRsRgSOsHfxZdPXSJJYUX9t3l6b4&#10;RhdNiydLFRPFA7e9cs7ARKzh2jxJWLsTIECAwPAC0y4auLHcPm1OtL1rT3xhd4V3uhAgQKBhBOo0&#10;YIR0cURI2LVrczLTaXJYZ5G8vnBldNGCr4UEsqdr+0ByCOnilfcMLLGIR2ny7AvnbN4VT4wamjQV&#10;0sUvQgQprdYYvs2GGWGFECBAoM4EwmV57b8XH97RvXtzdNrUKZErfJ0Nke4QIEDgpATq9DG1P175&#10;0ObNvyk+bTZ5vGzzK/807ZxPlh5QW6p4z6uPvzbhDy+a1bPl8S3v+uAHwtNmX1v3tw+/8sozA/u9&#10;OSM8xHbyrHNmPP0P4TG1z0xa8KcfPWNcmD/1yN3rXihrfeghieHORqnN5NG3XgQIECBQxUMPj/+Y&#10;2nEDl+XHn5mw4Mb554/f9pwrvPOMAAECtRCo4opdi8PGbZQ/prapUCjUqt2K2vm7v/u7L33pSxXt&#10;YmMCBAgQGH2Bf/zHf/zqV79a0XFd4SvisjEBAgRqJVDFFbtWh+7s7Ozo6Ehaq9MpUrUqVTsECBAg&#10;QIAAAQIECIymgIAxmtqORYAAAQIECBAgQKDBBQSMBh9g5REgQIAAAQIECBAYTQEBYzS1HYsAAQIE&#10;CBAgQIBAgwuMWcDo7+9vcFrlESBAoCEEqrhcV7FLQ1ApggABAmMsUCeX3zELGH19fWM8Ag5PgAAB&#10;AiMQqOJyXcUuI+iITQgQIEDgBAJ1cvkds4Bx8OBB5wgBAgQI1L9AFZfrKnapfwc9JECAQP0L1Mnl&#10;d8wCxttvv10nBPV/rughAQIExkogXKjD5brSo7vCVypmewIECJy8QHVX7JM/7tEtjFnAmDx58urV&#10;q2WMNAZVmwQIEKiJQLhEhwt1uFxX2troX+HrZNpxpVC2J0CAQK0Eqr5i16oD5e2M2Td5b9269d57&#10;7w1fKj5jxozx48c3Nzc3NTWlUeERbYZjSTWj4OwQBAhkVyB8WA+zeJN/CZs6der1118/e/bsisoZ&#10;/Sv86aef/vrrr1fUSRsTIECgAQRO/opdK4Tyb/Ies4BRq2K0Q4AAAQIECBAgQIDA2AqUB4wxmyI1&#10;tgSOToAAAQIECBAgQIBAGgICRhqq2iRAgAABAgQIECCQUwEBI6cDr2wCBAgQIECAAAECaQgIGGmo&#10;apMAAQIECBAgQIBATgUEjJwOvLIJECBAgAABAgQIpCEgYKShqk0CBAgQIECAAAECORUQMHI68Mom&#10;QIAAAQIECBAgkIaAgJGGqjYJECBAgAABAgQI5FRAwMjpwCubAAECBAgQIECAQBoCAkYaqtokQIAA&#10;AQIECBAgkFMBASOnA69sAgQIECBAgAABAmkICBhpqGqTAAECBAgQIECAQE4FBIycDryyCRAgQIAA&#10;AQIECKQhIGCkoapNAgQIECBAgAABAjkVEDByOvDKJkCAAAECBAgQIJCGgICRhqo2CRAgQIAAAQIE&#10;CORUQMDI6cArmwABAgQIECBAgEAaAgJGGqraJECAAAECBAgQIJBTAQEjpwOvbAIECBAgQIAAAQJp&#10;CAgYaahqkwABAgQIECBAgEBOBQSMnA68sgkQIECAAAECBAikISBgpKGqTQIECBAgQIAAAQI5FRAw&#10;cjrwyiZAgAABAgQIECCQhoCAkYaqNgkQIECAAAECBAjkVEDAyOnAK5sAAQIECBAgQIBAGgICRhqq&#10;2iRAgAABAgQIECCQUwEBI6cDr2wCBAgQIECAAAECaQgIGGmoapMAAQIECBAgQIBATgUEjJwOvLIJ&#10;ECBAgAABAgQIpCEgYKShqk0CBAgQIECAAAECORUQMHI68MomQIAAAQIECBAgkIaAgJGGqjYJECBA&#10;gAABAgQI5FRAwMjpwCubAAECBAgQIECAQBoCAkYaqtokQIAAAQIECBAgkFMBASOnA69sAgQIECBA&#10;gAABAmkICBhpqGqTAAECBAgQIECAQE4FBIycDryyCRAgQIAAAQIECKQhIGCkoapNAgQIECBAgAAB&#10;AjkVEDByOvDKJkCAAAECBAgQIJCGgICRhqo2CRAgQIAAAQIECORUQMDI6cArmwABAgQIECBAgEAa&#10;AgJGGqraJECAAAECBAgQIJBTAQEjpwOvbAIECBAgQIAAAQJpCAgYaahqkwABAgQIECBAgEBOBQSM&#10;nA68sgkQIECAAAECBAikISBgpKGqTQIECBAgQIAAAQI5FRAwcjrwyiZAgAABAgQIECCQhoCAkYaq&#10;NgkQIECAAAECBAjkVEDAyOnAK5sAAQIECBAgQIBAGgICRhqq2iRAgAABAgQIECCQUwEBI6cDr2wC&#10;BAgQIECAAAECaQgIGGmoapMAAQIECBAgQIBATgUEjJwOvLIJECBAgAABAgQIpCEgYKShqk0CBAgQ&#10;IECAAAECORUQMHI68MomQIAAAQIECBAgkIaAgJGGqjYJECBAgAABAgQI5FRAwMjpwCubAAECBAgQ&#10;IECAQBoCAkYaqtokQIAAAQIECBAgkFMBASOnA69sAgQIECBAgAABAmkICBhpqGqTAAECBAgQIECA&#10;QE4FBIycDryyCRAgQIAAAQIECKQhIGCkoapNAgQIECBAgAABAjkVEDByOvDKJkCAAAECBAgQIJCG&#10;gICRhqo2CRAgQIAAAQIECORUQMDI6cArmwABAgQIECBAgEAaAgJGGqraJECAAAECBAgQIJBTAQEj&#10;pwOvbAIECBAgQIAAAQJpCAgYaahqkwABAgQIECBAgEBOBQSMnA68sgkQIECAAAECBAikISBgpKGq&#10;TQIECBAgQIAAAQI5FRAwcjrwyiZAgAABAgQIECCQhoCAkYaqNgkQIECAAAECBAjkVEDAyOnAK5sA&#10;AQIECBAgQIBAGgICRhqq2iRAgAABAgQIECCQUwEBI6cDr2wCBAgQIECAAAECaQgIGGmoapMAAQIE&#10;CBAgQIBATgUEjJwOvLIJECBAgAABAgQIpCEgYKShqk0CBAgQIECAAAECORUQMHI68MomQIAAAQIE&#10;CBAgkIaAgJGGqjYJECBAgAABAgQI5FRAwMjpwCubAAECBAgQIECAQBoCAkYaqtokQIAAAQIECBAg&#10;kFMBASOnA69sAgQIECBAgAABAmkICBhpqGqTAAECBAgQIECAQE4FBIycDryyCRAgQIAAAQIECKQh&#10;IGCkoapNAgQIECBAgAABAjkVEDByOvDKJkCAAAECBAgQIJCGgICRhqo2CRAgQIAAAQIECORUQMDI&#10;6cArmwABAgQIECBAgEAaAgJGGqraJECAAAECBAgQIJBTAQEjpwOvbAIECBAgQIAAAQJpCAgYaahq&#10;kwABAgQIECBAgEBOBQSMnA68sgkQIECAAAECBAikISBgpKGqTQIECBAgQIAAAQI5FRAwcjrwyiZA&#10;gAABAgQIECCQhoCAkYaqNgkQIECAAAECBAjkVEDAyOnAK5sAAQIECBAgQIBAGgICRhqq2iRAgAAB&#10;AgQIECCQUwEBI6cDr2wCBAgQIECAAAECaQgIGGmoapMAAQIECBAgQIBATgUEjJwOvLIJECBAgAAB&#10;AgQIpCEgYKShqk0CBAgQIECAAAECORUQMHI68MomQIAAAQIECBAgkIaAgJGGqjYJECBAgAABAgQI&#10;5FRAwMjpwCubAAECBAgQIECAQBoCAkYaqtokQIAAAQIECBAgkFMBASOnA69sAgQIECBAgAABAmkI&#10;CBhpqGqTAAECBAgQIECAQE4FBIycDryyCRAgQIAAAQIECKQhIGCkoapNAgQIECBAgAABAjkVEDBy&#10;OvDKJkCAAAECBAgQIJCGgICRhqo2CRAgQIAAAQIECORUQMDI6cArmwABAgQIECBAgEAaAgJGGqra&#10;JECAAAECBAgQIJBTAQEjpwOvbAIECBAgQIAAAQJpCDQVCoU02tUmAQIECORBoL+/Pw9lnmSNTU1N&#10;J9mC3QkQIFDnAp2dnR0dHUknBYw6HyzdI0CAQJ0KhGjR19cX/pu86rSXY92tEC2SV3Nzs5gx1qPh&#10;+AQIpCggYKSIq2kCBOpN4EDxlXwUrre+jXJ/ko+5E4qvkzl0kijCDfB37r7r4P/+X30vvdTf23sy&#10;DTbwvk0tLc0XXjj+v/zXU77wxdbW1iRsNHC9SiNAILcCAkZuh17hBHIn8M4774RoMWnSpJaWFh/s&#10;Qiro7e3dt29fiBmnnHJK1WdDIO3p6dn9F1/v+fHDVTeStx3b/vOnpn3r221tbQE/b7WrlwCBPAiU&#10;BwyXuTyMuBoJ5FQguXHR3t6e/MtxThXKyg4IgSKABJaAUx1Icu9iz13fly4qAgxcAS3QuZNWkZuN&#10;CRDIooCAkcVR02cCBEYkED5Dh3sXI9o0ZxsFlqoDRnL7IsyMyplZDcoNaIEuANagLU0QIECgjgUE&#10;jDoeHF0jQODkBMInuTAz6uTaaMy9A0t1H3MHV19EW7Y0Jk2qVW3ZktzBcBMjVWaNEyAw5gICxpgP&#10;gQ4QIJCWQPgYZ2bUsLiBperPuMlCDqu6qzhrY7hAl/uHDVRBZxcCBLIlIGBka7z0lgABAmMskDyd&#10;dow7kdnDe5pZZodOxwkQqEBAwKgAy6YECBAgQIAAAQIECBxfQMBwhhAgQIAAAQIECBAgUDMBAaNm&#10;lBoiQIAAAQIECBAgQEDAcA4QIECAAAECBAgQIFAzAQGjZpQaIkAg5wJ7d7/11ltde9NQ2N/99ltv&#10;d+9Po+nRaHPKjzadufXV0q9fLB845FdmPvvq6T/6SsU9WHzP6Vs3zVxc8X52IECAAIHRERAwRsfZ&#10;UQgQyJBA/CzRyru7t9Db2tpSKLxz4l0znhdOXGD5FiFdTP3wG3tnn7Wt+GtvdMOZQxmjsqZOcus4&#10;5zx7z5SRt/K+i9tGvrEtCRAgQGBAQMBwLhAgQKBcoPfAnj1d3XsPVKiyv/tgoaV1XHNT4VAKdxom&#10;ts9414z2iRX2qT42b53ZHm15etdAZ3bds67v/Eunx3/83s73n/X6Z79XcTdX3vD67It3rqx4vwp3&#10;uGTa/1g988FbJ1S4m80JECBAQMBwDhAgQGBQIE4X+wpNEya3V/ixcn9Pob+1dfLEttam/kLP4Fym&#10;d7rCpKmueOpU/CpNcnqna19Pf9Tfs29g0lN8Q+OwLUJ/4ve6dofd33pr997in4amSBXnYhVf4a+S&#10;V3Hz5EBdI7iFMppDXtjZHZUSRfGwcTz442LeOHyK1PJfDsyh+uWpW189NZ5IddgG03/xaunWx+FT&#10;pOL3k/lXgzdGihuc+ouBeVnJ+8t/OfXD7VH75VMHbmIMTdwa/rbGht1f/YsDU744Q8YYzdPFsQgQ&#10;aAgBAaMhhlERBAjUQGAwXUydNK7C5pJ8cUoUTWwf31KeMEI7hd7mSe8Kr/Gt/T3747sbp0yd1NYU&#10;NbVNSu5JxHmjZUK8xbsmNPfsG8wMYc++pnjPaZPLexOixIG+tmKLE1p7D5StzCgdaGroRj299nx2&#10;xcHuCyYnGeCYM5SWn3rdBT33x3OounaeOvKJSSEkTJ61riuefLXs4KwbylZ0tLdFj8STspaFGyY3&#10;xHHl5j/uWt8dda/rev8Ne0p5ozRxa++Oy6cOO2tr60NvL152cLqMUU/nk74QIJAFAQEjC6OkjwQI&#10;jILAgb37D/X29/UeeOftslfZ5/1j9yHki6htXJIDJre2Hp4wWscnc5tampqGa2FvodA0uO/4tqbe&#10;wuAy8abWtqNmRcVRZuD9yePayu+XDLf5KLid+BDxVKjSZ/1wA6H8VsPgvssvbYtePnRz/Oc9n32k&#10;58RtJlt8ZcLF7T1rioEhTLha83LzxX80sMSi++A9xeZWvjrseprp8y7oW39vMnGrbNZW+NMXO57Y&#10;csamgV8/uXXCu8c3z/vi1L++ZKSdsh0BAgRyLyBg5P4UAECAQCIwof2Uia1NTS3jJk+dMfQ6/PbB&#10;8FZ7D/X0hxlPpWlLBwth+tOhkc5T2t/bF8+WKu0bz53q7T3e06L6+vujluZsrsaIJ0eV3VIow5xy&#10;5qlR945Cxafi+c3tUdt1A1Okrrsgap/VOqJGvtI6K2r+8K2luVW3Xt4cndpaeizVXW9ecf5rFw/8&#10;umHFob0HCz9Z9tZfbxhRwzYiQIAAgSgSMJwFBAgQKAm0TZo6ZUJ0aO877xys5ClS78T3IIpzlkqv&#10;CS1RYeg+xPF5J7Y0x7OlyvY+/mLu5nAfpLcvQw+sXX7qEY+UHe6Wwp5tb4w4G5R7bunrjpKJVQO/&#10;ktUdJ3x9r7Aj6lu/rGzH4VaNv++mmXff1LJ+2ZtL7qo8/JywDzYgQIBAwwoIGA07tAojQKAKgThj&#10;jO8/tK+Cp0jFc5wOn8sUZklFZTOdjt+NeEpVz6FkWlRxtffxv0mjfBl5fOekbudFDVR986Et7eNv&#10;/WXxsVHxa8qPrhmcDTUkc/PTPdEF44qLsYsbJK84BgzMelo+7vyjIb93YFN32/zSk2fj1d4jfgrt&#10;ro0vN3/4+qRXxdXeQz0cOEx4itRXWjcsly6q+P+RXQgQyLmAgJHzE0D5BAgcKdA2edqM6RU8Repg&#10;71Ef8k8JCaNw8NiPqy2mhDAvqpgl4jXfvQeKc6T29UQh4Ry2pvuo8QlPrI3XgsebHyi0TKj/h9fu&#10;+pOzutafWlrkvfXVqRc/11V6ilR5bTe/cf/LyWSnKdFzg2sw4tURybKNrZf2hSXaR732fPbieIl2&#10;cQX55PNf3pss4D7Ga8+jzxVbK2aJeM13qVdTPxwdXHb0rY8Nu6+5+PeLv+fehWsEAQIEKhVoKhRc&#10;PCtFsz0BAtkQCJ/Bw9SjbPR11HtZHU5/WGzS09Pd3X3gg/NS63KYVXVN37JR+KaL1Co4dsMTfrux&#10;vb29ra2tafg1/2PQJYckQIBATQQ6Ozs7OjqSptzBqAmpRggQIEDgJATib64oTVIqTpF6o5D69+id&#10;RG/tSoAAAQLHFRAwnCAECBAgMNYCK2/Yv6X0XRnHmLA01j10fAIECBAYsYCAMWIqGxIgQIBAagJh&#10;qcbAM50ac3JUanIaJkCAQN0JCBh1NyQ6RIAAAQIECBAgQCC7AgJGdsdOzwkQIECAAAECBAjUnYCA&#10;UXdDokMECBAgQIAAAQIEsisgYGR37PScAAECBAgQIECAQN0JCBh1NyQ6RIBArQTCVw2E722oVWuN&#10;1E5gOdnvYWj246PyMwJa5Wb2IEAgiwJ+QmRx1PSZAIERCTQ3N/f29o5o05xtFFgCTnVFh2QS9u07&#10;99zqds/zXgEt0J1stMuzoNoJEMiIQJU/YDJSnW4SIJBrgQkTJuzbty/XBMcoPrAEnOpkwufjlpaW&#10;/mv+U3W753mvgBboBIw8nwNqJ5ATAQEjJwOtTAJ5FAifocM/GHd3dxcKBXOlwhkQEAJFAAks1QWM&#10;8OE4vFpbW8d99nOFP/l4Hs+qamsOXAEt0CWG1TZjPwIECGRAoCn8sMlAN3WRAAEC1QocKL76+vpk&#10;jGR2U4gW1aWLZAQCY09Pz/79+0NQOfSjf2n52SOtW7dGfX3Vjk+j79fcXJg9u/fqa0K6aG9vnzhx&#10;Yltbm4DR6KOuPgJ5FOjs7Ozo6EgqFzDyeAaomQABAicjENJayBghtoWpVuG/4ffhnSR7nEyzDbZv&#10;kiJCoguJIiS6SZMmhf+G31e9+qXBfJRDgECDCQgYDTagyiFAgMCoCoQgkcy2CtEi/DcsGU8ChtfR&#10;AiFOhHUXYWZUiBbmRzlDCBBoYAEBo4EHV2kECBAYJYGQMZKJZ8lrlI6atcMkKy6SyWlmRmVt9PSX&#10;AIEKBASMCrBsSoAAAQLHERAtRnJ6iBYjUbINAQKZFhAwMj18Ok+AAAECBAgQIECgvgTKA4bH1NbX&#10;2OgNAQIECBAgQIAAgUwLCBiZHj6dJ0CAAAECBAgQIFBfAgJGfY2H3hAgQIAAAQIECBDItICAkenh&#10;03kCBAgQIECAAAEC9SUgYNTXeOgNAQIECBAgQIAAgUwL+CbvTA+fzhMgkEeBPDwZ1nNd83hmq5kA&#10;gSwLeExtlkdP3wkQyLFAHr7bzjfT5fgEVzoBAhkWEDAyPHi6ToBAPgWSb8suFArv3H3XoQcf6N28&#10;ub+3tyEpmlpaWubMGfeZa0/5whdbW1uTvNGQlSqKAAECjSQgYDTSaKqFAIFcCPT19fX09HTd/N+b&#10;du1q/283jrv0g02trQ1ZeUhRh57+bffffqd/+vSpy/9nW1tbc7Plgg051IoiQKChBHzRXkMNp2II&#10;EGh4geTexZ67vh/Sxcwf/vP4//iHjZouwlCG0kKBocxQbCg5FJ6HNScNfw4rkACBXAn4Z6FcDbdi&#10;CRDIpEBy+yLMjAr3LjJZQFWdDsWGkkPhofyqGrATAQIECIyNgIAxNu6OSoAAgREKDK6+6H/55TAz&#10;aoR7NcBmodhQcnIHw02MBhhQJRAgkB8BASM/Y61SAgSyKhA+Xvf29ob/NfDMqKPHJhQblx0K7+/P&#10;6sjpNwECBHIpIGDkctgVTYBApgSSp9Nmqss162woXMComaaGCBAgMCoCAsaoMDsIAQIECBAgQIAA&#10;gXwICBj5GGdVEiBAgAABAgQIEBgVAQFjVJgdhAABAgQIECBAgEA+BASMfIyzKgkQyJ/ArhVnbZtd&#10;+vXGxvTr//1Dr8/+s52/T/9AjkCAAAEC9S0gYNT3+OgdAQIEqhHYsXPJWXs3f2fq1lfPDL/Wf6f3&#10;M2eNRsaopqv2IUCAAIFGExAwGm1E1UOAAIFo4z0Hf3Lz5Ds+PSWxePenp6z4RM/Kh/agIUCAAAEC&#10;6QsIGOkbOwIBAgRGV2DX48ujr18xveygUz71D2cO5o14LtPA7KkVG0pbbVyxbfaKNwZmVb3+8I7B&#10;vYemWg1uHEXDvll2wPgWysAErRW7kr8Ih1iy4o34fTOpRveEcDQCBAiMroCAMbrejkaAAIHUBXYU&#10;NkfNs888xnF27Fx2Y8uDpalTzd/+btmqieW9s5+Op1Q9eHPfTbcm7+95+M8Gplo9PX7zgiR4DPtm&#10;+eH2PHzrwTmr46a2Pj3+k8v3D8aVnyyPFoc3/2Hmu1NXcAACBAgQGCsBAWOs5B2XAAECYyIwa+Yd&#10;r546r3jo7Z2Hf3vfzRM/NSt+/7SzB3427Diw5qfN8y8rTrWKdzw93iB+s21xMv9q1szFN/etefKI&#10;yVfxDZObLikeY1vfT8rLvHlccmgvAgQIEGhcAQGjccdWZQQI5FRgVuucqG/rtmNVPzS7aeX/O9HP&#10;gDgetJxVTB1Dr/jNns8MzID6zPLoJ52FIw4WT7hKNvhu7ydzOgzKJkCAQG4FTvTDJbcwCidAgEBm&#10;BaZ/5Obo20+UVj4kVRSXWMTv/P6h/d/+xPj1xSlSt15zohLPbP5k1Pvq0HqM4vbxm23JJKvSr5vK&#10;13uEWxw7Vy5vXlGcbbV1WduJjuHvCRAgQKDBBASMBhtQ5RAgQCCK5t0QVj7sXTL42KgNb3wmfOK/&#10;YSAG/LRve6y06/4bD58idTTdrAnzPzE4Ayq+9RGv847fHHwmVfzm0IGGWijdQomfZ2VECBAgQCBf&#10;AgJGvsZbtQQI5EMgXi8xec6NXaV5SguiB5PlE/Ejayd+vTTB6dBHVrdFpbBxLJawmmKwnXi1d3Fl&#10;xWFvfrvsebilVuKFGdG3F8RTpB6/YvLXjzdfKx/DoUoCBAjkS6CpUDhy6my+AFRLgACB+hbo7+/v&#10;6enp7u4+8MF5YdJRfXe2xr0LEWXCbze2t7e3tbU1NTXVuHXNESBAgEDtBDo7Ozs6OpL23MGonauW&#10;CBAgQIAAAQIECOReQMDI/SkAgAABAgQIECBAgEDtBASM2llqiQABAgQIECBAgEDuBQSM3J8CAAgQ&#10;IECAAAECBAjUTkDAqJ2llggQIECAAAECBAjkXkDAyP0pAIAAAQIECBAgQIBA7QQEjNpZaokAAQIE&#10;CBAgQIBA7gUEjNyfAgAIEMiIQFNLS3+evrkoFBtKzsjg6CYBAgQIDAkIGM4GAgQI1LtA+I655ubm&#10;/vPOO/T0b+u9r7XrXyg2lBwK9xV7tUPVEgECBEZDQMAYDWXHIECAwMkIhE/YLS0tvVdf0/WdFSfT&#10;Trb2DcWGkkPhAka2Bk5vCRAgIGA4BwgQIFDXAuHjdXi1traO++znDkyatONPP3fwN/+ngedKhdJC&#10;gaHMUGwoORSeCNT1IOkcAQIECJQJNBXyNKPX0BMgQCCLAv39/T09Pfv37+/u7j70o38Z9/M1zf/2&#10;b/29vVms5YR9Djdr+s4999DH54d00d7ePnHixLa2NgHjhG42IECAwNgKdHZ2dnR0JH0QMMZ2LByd&#10;AAECIxLo6+sLGePAgQP79u0L/w2/D++EPUP2GNH+WdgoSRFh0UVIFBMmTJg0aVL4b/h9eCcL3ddH&#10;AgQI5FpAwMj18CueAIEsCoQgEV7hnnOIFuG/vb29ScBovFeIE2HdRZgZFaKF+VGNN74qIkCgUQUE&#10;jEYdWXURINDgAiFjhFyRhI1GundRPmzJiovkwVlmRjX4Ca08AgQaSEDAaKDBVAoBAvkTaNRocUTM&#10;yN/AqpgAAQIZFhAwMjx4uk6AAAECBAgQIECg3gTKA4aVc/U2OvpDgAABAgQIECBAIMMCAkaGB0/X&#10;CRAgQIAAAQIECNSbgIBRbyOiPwQIECBAgAABAgQyLCBgZHjwdJ0AAQIECBAgQIBAvQkIGPU2IvpD&#10;gAABAgQIECBAIMMCAkaGB0/XCRAgQIAAAQIECNSbgIBRbyOiPwQIECBAgAABAgQyLCBgZHjwdJ0A&#10;AQIECBAgQIBAvQkIGPU2IvpDgAABAgQIECBAIMMCAkaGB0/XCRAgQIAAAQIECNSbgIBRbyOiPwQI&#10;ECBAgAABAgQyLCBgZHjwdJ0AAQIECBAgQIBAvQkIGPU2IvpDgAABAgQIECBAIMMCAkaGB0/XCRAg&#10;QIAAAQIECNSbgIBRbyOiPwQIECBAgAABAgQyLCBgZHjwdJ0AAQIECBAgQIBAvQkIGPU2IvpDgAAB&#10;AgQIECBAIMMCAkaGB0/XCRAgQIAAAQIECNSbgIBRbyOiPwQIECBAgAABAgQyLCBgZHjwdJ0AAQIE&#10;CBAgQIBAvQkIGPU2IvpDgAABAgQIECBAIMMCzYVCIcPd13UCBAgQIECAAAECBMZUIASK/v7+wS40&#10;v/nmmzLGmI6IgxMgQIAAAQIECBDIqkCIEiFQ7N27d7CApg0bNkydOrWpqSmrNek3AQIECBAgQIAA&#10;AQJjJBDuXXR1dY0bN+7ss89OuvD/AWIxFaqkfbhmAAAAAElFTkSuQmCCUEsDBBQABgAIAAAAIQCE&#10;uHlb3QAAAAUBAAAPAAAAZHJzL2Rvd25yZXYueG1sTI9BS8NAEIXvgv9hGcGb3cRoG9JsSinqqQi2&#10;gvQ2zU6T0OxsyG6T9N+7etHLwOM93vsmX02mFQP1rrGsIJ5FIIhLqxuuFHzuXx9SEM4ja2wtk4Ir&#10;OVgVtzc5ZtqO/EHDzlcilLDLUEHtfZdJ6cqaDLqZ7YiDd7K9QR9kX0nd4xjKTSsfo2guDTYcFmrs&#10;aFNTed5djIK3Ecd1Er8M2/Npcz3sn9+/tjEpdX83rZcgPE3+Lww/+AEdisB0tBfWTrQKwiP+9wZv&#10;sUifQBwVzNMkAVnk8j998Q0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AnlykTfwIAAI4HAAAOAAAAAAAAAAAAAAAAADoCAABkcnMvZTJvRG9jLnht&#10;bFBLAQItAAoAAAAAAAAAIQCUXYFYjZoAAI2aAAAUAAAAAAAAAAAAAAAAAOUEAABkcnMvbWVkaWEv&#10;aW1hZ2UxLnBuZ1BLAQItAAoAAAAAAAAAIQAX4YtELjEAAC4xAAAUAAAAAAAAAAAAAAAAAKSfAABk&#10;cnMvbWVkaWEvaW1hZ2UyLnBuZ1BLAQItABQABgAIAAAAIQCEuHlb3QAAAAUBAAAPAAAAAAAAAAAA&#10;AAAAAATRAABkcnMvZG93bnJldi54bWxQSwECLQAUAAYACAAAACEALmzwAMUAAAClAQAAGQAAAAAA&#10;AAAAAAAAAAAO0gAAZHJzL19yZWxzL2Uyb0RvYy54bWwucmVsc1BLBQYAAAAABwAHAL4BAAAK0wAA&#10;AAA=&#10;">
                <v:shape id="Imagen 814168232" o:spid="_x0000_s1027" type="#_x0000_t75" style="position:absolute;width:54006;height:31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969xwAAAOIAAAAPAAAAZHJzL2Rvd25yZXYueG1sRI9Ra8JA&#10;EITfC/6HYwVfil6SVgnRU6Qo1MeqP2DJrUkwtxfurjH5955Q6OMwO9/sbHaDaUVPzjeWFaSLBARx&#10;aXXDlYLr5TjPQfiArLG1TApG8rDbTt42WGj74B/qz6ESEcK+QAV1CF0hpS9rMugXtiOO3s06gyFK&#10;V0nt8BHhppVZkqykwYZjQ40dfdVU3s+/Jr4hT12zHN7H/nC6V+0xaFeOWqnZdNivQQQawv/xX/pb&#10;K8jTz3SVZx8ZvCZFDsjtEwAA//8DAFBLAQItABQABgAIAAAAIQDb4fbL7gAAAIUBAAATAAAAAAAA&#10;AAAAAAAAAAAAAABbQ29udGVudF9UeXBlc10ueG1sUEsBAi0AFAAGAAgAAAAhAFr0LFu/AAAAFQEA&#10;AAsAAAAAAAAAAAAAAAAAHwEAAF9yZWxzLy5yZWxzUEsBAi0AFAAGAAgAAAAhAEfn3r3HAAAA4gAA&#10;AA8AAAAAAAAAAAAAAAAABwIAAGRycy9kb3ducmV2LnhtbFBLBQYAAAAAAwADALcAAAD7AgAAAAA=&#10;">
                  <v:imagedata r:id="rId204" o:title=""/>
                </v:shape>
                <v:shape id="Imagen 814168236" o:spid="_x0000_s1028" type="#_x0000_t75" style="position:absolute;top:31227;width:54006;height:160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xLPywAAAOIAAAAPAAAAZHJzL2Rvd25yZXYueG1sRI9BT4NA&#10;FITvJv0Pm9fEm12olVDstmlUEi89gP6AV/YVsOxbwq6A/nrXxMTjZGa+yewOs+nESINrLSuIVxEI&#10;4srqlmsF72/5XQrCeWSNnWVS8EUODvvFzQ4zbScuaCx9LQKEXYYKGu/7TEpXNWTQrWxPHLyLHQz6&#10;IIda6gGnADedXEdRIg22HBYa7OmpoepafhoF+ck9XDYfp/PoXsrv4rmYtnk5KXW7nI+PIDzN/j/8&#10;137VCtJ4Eyfp+j6B30vhDsj9DwAAAP//AwBQSwECLQAUAAYACAAAACEA2+H2y+4AAACFAQAAEwAA&#10;AAAAAAAAAAAAAAAAAAAAW0NvbnRlbnRfVHlwZXNdLnhtbFBLAQItABQABgAIAAAAIQBa9CxbvwAA&#10;ABUBAAALAAAAAAAAAAAAAAAAAB8BAABfcmVscy8ucmVsc1BLAQItABQABgAIAAAAIQA3hxLPywAA&#10;AOIAAAAPAAAAAAAAAAAAAAAAAAcCAABkcnMvZG93bnJldi54bWxQSwUGAAAAAAMAAwC3AAAA/wIA&#10;AAAA&#10;">
                  <v:imagedata r:id="rId205" o:title=""/>
                </v:shape>
                <w10:anchorlock/>
              </v:group>
            </w:pict>
          </mc:Fallback>
        </mc:AlternateContent>
      </w:r>
    </w:p>
    <w:p w14:paraId="4EAAA026" w14:textId="4050A322" w:rsidR="004312E3" w:rsidRDefault="004312E3" w:rsidP="004312E3">
      <w:pPr>
        <w:pStyle w:val="Descripcin"/>
        <w:ind w:left="720"/>
        <w:jc w:val="center"/>
        <w:rPr>
          <w:lang w:val="es-ES"/>
        </w:rPr>
      </w:pPr>
      <w:bookmarkStart w:id="653" w:name="_Toc163215187"/>
      <w:bookmarkStart w:id="654" w:name="_Toc167295589"/>
      <w:r>
        <w:t xml:space="preserve">Imagen </w:t>
      </w:r>
      <w:r>
        <w:fldChar w:fldCharType="begin"/>
      </w:r>
      <w:r>
        <w:instrText xml:space="preserve"> SEQ Imagen \* ARABIC </w:instrText>
      </w:r>
      <w:r>
        <w:fldChar w:fldCharType="separate"/>
      </w:r>
      <w:r w:rsidR="00562282">
        <w:rPr>
          <w:noProof/>
        </w:rPr>
        <w:t>258</w:t>
      </w:r>
      <w:r>
        <w:fldChar w:fldCharType="end"/>
      </w:r>
      <w:r w:rsidRPr="00E97834">
        <w:t xml:space="preserve">:Planes Operativos Anuales/Otros Servicios - </w:t>
      </w:r>
      <w:r>
        <w:t>Ver Datos de Servicio</w:t>
      </w:r>
      <w:r>
        <w:rPr>
          <w:noProof/>
        </w:rPr>
        <w:t xml:space="preserve"> Relacionado</w:t>
      </w:r>
      <w:bookmarkEnd w:id="653"/>
      <w:bookmarkEnd w:id="654"/>
    </w:p>
    <w:p w14:paraId="02CEB2D7" w14:textId="77777777" w:rsidR="004312E3" w:rsidRPr="004D2A1F" w:rsidRDefault="004312E3" w:rsidP="004312E3">
      <w:pPr>
        <w:ind w:left="720"/>
        <w:rPr>
          <w:lang w:val="es-ES"/>
        </w:rPr>
      </w:pPr>
    </w:p>
    <w:p w14:paraId="4EAF9E33" w14:textId="77777777" w:rsidR="004312E3" w:rsidRPr="00BA4877" w:rsidRDefault="004312E3" w:rsidP="004312E3">
      <w:pPr>
        <w:pStyle w:val="Prrafodelista"/>
        <w:rPr>
          <w:sz w:val="22"/>
          <w:szCs w:val="22"/>
          <w:lang w:val="es-ES"/>
        </w:rPr>
      </w:pPr>
      <w:r w:rsidRPr="00BA4877">
        <w:rPr>
          <w:sz w:val="22"/>
          <w:szCs w:val="22"/>
          <w:lang w:val="es-ES"/>
        </w:rPr>
        <w:t>Muestra la información de los datos de servicio relacionado:</w:t>
      </w:r>
    </w:p>
    <w:p w14:paraId="4254D7EE" w14:textId="5465A1D5" w:rsidR="004312E3" w:rsidRDefault="004312E3" w:rsidP="00F52FDE">
      <w:pPr>
        <w:pStyle w:val="Prrafodelista"/>
        <w:numPr>
          <w:ilvl w:val="0"/>
          <w:numId w:val="93"/>
        </w:numPr>
        <w:rPr>
          <w:lang w:val="es-ES"/>
        </w:rPr>
      </w:pPr>
      <w:r>
        <w:rPr>
          <w:lang w:val="es-ES"/>
        </w:rPr>
        <w:t>Código de planificación, código de catálogo</w:t>
      </w:r>
    </w:p>
    <w:p w14:paraId="4BECA84A" w14:textId="3A4B82F3" w:rsidR="004312E3" w:rsidRDefault="004312E3" w:rsidP="00F52FDE">
      <w:pPr>
        <w:pStyle w:val="Prrafodelista"/>
        <w:numPr>
          <w:ilvl w:val="0"/>
          <w:numId w:val="93"/>
        </w:numPr>
        <w:rPr>
          <w:lang w:val="es-ES"/>
        </w:rPr>
      </w:pPr>
      <w:r w:rsidRPr="004D2A1F">
        <w:rPr>
          <w:lang w:val="es-ES"/>
        </w:rPr>
        <w:t>Datos generales:</w:t>
      </w:r>
      <w:r>
        <w:rPr>
          <w:lang w:val="es-ES"/>
        </w:rPr>
        <w:t xml:space="preserve"> Planificada, Es producto clave, muestra información del nombre de actividad, Base legal, </w:t>
      </w:r>
      <w:proofErr w:type="spellStart"/>
      <w:r>
        <w:rPr>
          <w:lang w:val="es-ES"/>
        </w:rPr>
        <w:t>N°</w:t>
      </w:r>
      <w:proofErr w:type="spellEnd"/>
      <w:r>
        <w:rPr>
          <w:lang w:val="es-ES"/>
        </w:rPr>
        <w:t xml:space="preserve"> de integrante, horas hombre, meta anual, costo, producto y acción estratégica.</w:t>
      </w:r>
    </w:p>
    <w:p w14:paraId="51010F20" w14:textId="77777777" w:rsidR="004312E3" w:rsidRDefault="004312E3" w:rsidP="00F52FDE">
      <w:pPr>
        <w:pStyle w:val="Prrafodelista"/>
        <w:numPr>
          <w:ilvl w:val="0"/>
          <w:numId w:val="93"/>
        </w:numPr>
        <w:rPr>
          <w:lang w:val="es-ES"/>
        </w:rPr>
      </w:pPr>
      <w:r>
        <w:rPr>
          <w:lang w:val="es-ES"/>
        </w:rPr>
        <w:t>Objetivos de calidad y el periodo de ejecución</w:t>
      </w:r>
    </w:p>
    <w:p w14:paraId="30AE1C36" w14:textId="77777777" w:rsidR="004312E3" w:rsidRDefault="004312E3" w:rsidP="00F52FDE">
      <w:pPr>
        <w:pStyle w:val="Prrafodelista"/>
        <w:numPr>
          <w:ilvl w:val="0"/>
          <w:numId w:val="93"/>
        </w:numPr>
        <w:rPr>
          <w:lang w:val="es-ES"/>
        </w:rPr>
      </w:pPr>
      <w:r>
        <w:rPr>
          <w:lang w:val="es-ES"/>
        </w:rPr>
        <w:t>Botón Siguiente: Nos permite avanzar al siguiente segmento.</w:t>
      </w:r>
    </w:p>
    <w:p w14:paraId="227D1870" w14:textId="77777777" w:rsidR="004312E3" w:rsidRDefault="004312E3" w:rsidP="00F52FDE">
      <w:pPr>
        <w:pStyle w:val="Prrafodelista"/>
        <w:numPr>
          <w:ilvl w:val="0"/>
          <w:numId w:val="93"/>
        </w:numPr>
        <w:rPr>
          <w:lang w:val="es-ES"/>
        </w:rPr>
      </w:pPr>
      <w:r>
        <w:rPr>
          <w:lang w:val="es-ES"/>
        </w:rPr>
        <w:t>Botón Cancelar: Nos permite cerra el formulario</w:t>
      </w:r>
    </w:p>
    <w:p w14:paraId="341F4BD7" w14:textId="77777777" w:rsidR="004312E3" w:rsidRPr="00BA4877" w:rsidRDefault="004312E3" w:rsidP="004312E3">
      <w:pPr>
        <w:pStyle w:val="Prrafodelista"/>
        <w:ind w:left="1080"/>
        <w:rPr>
          <w:sz w:val="22"/>
          <w:szCs w:val="22"/>
          <w:lang w:val="es-ES"/>
        </w:rPr>
      </w:pPr>
    </w:p>
    <w:p w14:paraId="2FAD5810" w14:textId="77777777" w:rsidR="004312E3" w:rsidRPr="00BA4877" w:rsidRDefault="004312E3" w:rsidP="004312E3">
      <w:pPr>
        <w:pStyle w:val="Prrafodelista"/>
        <w:rPr>
          <w:sz w:val="22"/>
          <w:szCs w:val="22"/>
          <w:lang w:val="es-ES"/>
        </w:rPr>
      </w:pPr>
      <w:r w:rsidRPr="00BA4877">
        <w:rPr>
          <w:b/>
          <w:bCs/>
          <w:sz w:val="22"/>
          <w:szCs w:val="22"/>
          <w:lang w:val="es-ES"/>
        </w:rPr>
        <w:t>Personal:</w:t>
      </w:r>
      <w:r w:rsidRPr="00BA4877">
        <w:rPr>
          <w:sz w:val="22"/>
          <w:szCs w:val="22"/>
          <w:lang w:val="es-ES"/>
        </w:rPr>
        <w:t xml:space="preserve"> Muestra la información:</w:t>
      </w:r>
    </w:p>
    <w:p w14:paraId="2818394D" w14:textId="77777777" w:rsidR="004312E3" w:rsidRDefault="004312E3" w:rsidP="004312E3">
      <w:pPr>
        <w:pStyle w:val="Prrafodelista"/>
        <w:keepNext/>
      </w:pPr>
      <w:r>
        <w:rPr>
          <w:noProof/>
        </w:rPr>
        <w:drawing>
          <wp:inline distT="0" distB="0" distL="0" distR="0" wp14:anchorId="044D776A" wp14:editId="2AEADABA">
            <wp:extent cx="4889500" cy="831875"/>
            <wp:effectExtent l="19050" t="19050" r="25400" b="25400"/>
            <wp:docPr id="1614241993" name="Imagen 1614241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4915780" cy="836346"/>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445B107F" w14:textId="5E68D4D6" w:rsidR="004312E3" w:rsidRPr="000358B1" w:rsidRDefault="004312E3" w:rsidP="004312E3">
      <w:pPr>
        <w:pStyle w:val="Descripcin"/>
        <w:jc w:val="center"/>
        <w:rPr>
          <w:lang w:val="es-ES"/>
        </w:rPr>
      </w:pPr>
      <w:bookmarkStart w:id="655" w:name="_Toc163215188"/>
      <w:bookmarkStart w:id="656" w:name="_Toc167295590"/>
      <w:r>
        <w:t xml:space="preserve">Imagen </w:t>
      </w:r>
      <w:r>
        <w:fldChar w:fldCharType="begin"/>
      </w:r>
      <w:r>
        <w:instrText xml:space="preserve"> SEQ Imagen \* ARABIC </w:instrText>
      </w:r>
      <w:r>
        <w:fldChar w:fldCharType="separate"/>
      </w:r>
      <w:r w:rsidR="00562282">
        <w:rPr>
          <w:noProof/>
        </w:rPr>
        <w:t>259</w:t>
      </w:r>
      <w:r>
        <w:fldChar w:fldCharType="end"/>
      </w:r>
      <w:r w:rsidRPr="00102557">
        <w:t xml:space="preserve">:Planes Operativos Anuales/Otros Servicios - </w:t>
      </w:r>
      <w:r>
        <w:t>Ver Personal</w:t>
      </w:r>
      <w:bookmarkEnd w:id="655"/>
      <w:bookmarkEnd w:id="656"/>
    </w:p>
    <w:p w14:paraId="7494A396" w14:textId="77777777" w:rsidR="004312E3" w:rsidRDefault="004312E3" w:rsidP="004312E3">
      <w:pPr>
        <w:pStyle w:val="Prrafodelista"/>
        <w:keepNext/>
      </w:pPr>
      <w:r>
        <w:rPr>
          <w:noProof/>
        </w:rPr>
        <w:lastRenderedPageBreak/>
        <w:drawing>
          <wp:inline distT="0" distB="0" distL="0" distR="0" wp14:anchorId="0ED5D469" wp14:editId="3C427485">
            <wp:extent cx="4951562" cy="2246687"/>
            <wp:effectExtent l="19050" t="19050" r="20955" b="20320"/>
            <wp:docPr id="1614241994" name="Imagen 161424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4966037" cy="2253255"/>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0554AE54" w14:textId="398C360C" w:rsidR="004312E3" w:rsidRDefault="004312E3" w:rsidP="004312E3">
      <w:pPr>
        <w:pStyle w:val="Descripcin"/>
        <w:jc w:val="center"/>
        <w:rPr>
          <w:lang w:val="es-ES"/>
        </w:rPr>
      </w:pPr>
      <w:bookmarkStart w:id="657" w:name="_Toc163215189"/>
      <w:bookmarkStart w:id="658" w:name="_Toc167295591"/>
      <w:r>
        <w:t xml:space="preserve">Imagen </w:t>
      </w:r>
      <w:r>
        <w:fldChar w:fldCharType="begin"/>
      </w:r>
      <w:r>
        <w:instrText xml:space="preserve"> SEQ Imagen \* ARABIC </w:instrText>
      </w:r>
      <w:r>
        <w:fldChar w:fldCharType="separate"/>
      </w:r>
      <w:r w:rsidR="00562282">
        <w:rPr>
          <w:noProof/>
        </w:rPr>
        <w:t>260</w:t>
      </w:r>
      <w:r>
        <w:fldChar w:fldCharType="end"/>
      </w:r>
      <w:r w:rsidRPr="00395ECD">
        <w:t xml:space="preserve">:Planes Operativos Anuales/Otros Servicios - </w:t>
      </w:r>
      <w:r>
        <w:t>Ver Datos Personal</w:t>
      </w:r>
      <w:bookmarkEnd w:id="657"/>
      <w:bookmarkEnd w:id="658"/>
    </w:p>
    <w:p w14:paraId="1CB0714F" w14:textId="77777777" w:rsidR="004312E3" w:rsidRPr="00BA4877" w:rsidRDefault="004312E3" w:rsidP="004312E3">
      <w:pPr>
        <w:pStyle w:val="Prrafodelista"/>
        <w:rPr>
          <w:sz w:val="22"/>
          <w:szCs w:val="22"/>
          <w:lang w:val="es-ES"/>
        </w:rPr>
      </w:pPr>
      <w:r w:rsidRPr="00BA4877">
        <w:rPr>
          <w:sz w:val="22"/>
          <w:szCs w:val="22"/>
          <w:lang w:val="es-ES"/>
        </w:rPr>
        <w:t>Muestra la información del personal:</w:t>
      </w:r>
    </w:p>
    <w:p w14:paraId="37F79E4B" w14:textId="74BF46F0" w:rsidR="004312E3" w:rsidRDefault="004312E3" w:rsidP="00F52FDE">
      <w:pPr>
        <w:pStyle w:val="Prrafodelista"/>
        <w:numPr>
          <w:ilvl w:val="0"/>
          <w:numId w:val="94"/>
        </w:numPr>
        <w:rPr>
          <w:lang w:val="es-ES"/>
        </w:rPr>
      </w:pPr>
      <w:r>
        <w:rPr>
          <w:lang w:val="es-ES"/>
        </w:rPr>
        <w:t>Fecha inicio, fecha fin</w:t>
      </w:r>
    </w:p>
    <w:p w14:paraId="31807EBC" w14:textId="5680904A" w:rsidR="004312E3" w:rsidRDefault="004312E3" w:rsidP="00F52FDE">
      <w:pPr>
        <w:pStyle w:val="Prrafodelista"/>
        <w:numPr>
          <w:ilvl w:val="0"/>
          <w:numId w:val="94"/>
        </w:numPr>
        <w:rPr>
          <w:lang w:val="es-ES"/>
        </w:rPr>
      </w:pPr>
      <w:r>
        <w:rPr>
          <w:lang w:val="es-ES"/>
        </w:rPr>
        <w:t>Tabla agregar personal: muestra nombres, categoría, cargo, fechas, horas, costos, días de comisión, viáticos y otros.</w:t>
      </w:r>
    </w:p>
    <w:p w14:paraId="298AC3D2" w14:textId="77777777" w:rsidR="004312E3" w:rsidRDefault="004312E3" w:rsidP="00F52FDE">
      <w:pPr>
        <w:pStyle w:val="Prrafodelista"/>
        <w:numPr>
          <w:ilvl w:val="0"/>
          <w:numId w:val="94"/>
        </w:numPr>
        <w:rPr>
          <w:lang w:val="es-ES"/>
        </w:rPr>
      </w:pPr>
      <w:r>
        <w:rPr>
          <w:lang w:val="es-ES"/>
        </w:rPr>
        <w:t>Botón Anterior: Nos permite retornar al segmento anterior.</w:t>
      </w:r>
    </w:p>
    <w:p w14:paraId="4B871ABE" w14:textId="77777777" w:rsidR="004312E3" w:rsidRDefault="004312E3" w:rsidP="00F52FDE">
      <w:pPr>
        <w:pStyle w:val="Prrafodelista"/>
        <w:numPr>
          <w:ilvl w:val="0"/>
          <w:numId w:val="94"/>
        </w:numPr>
        <w:rPr>
          <w:lang w:val="es-ES"/>
        </w:rPr>
      </w:pPr>
      <w:r>
        <w:rPr>
          <w:lang w:val="es-ES"/>
        </w:rPr>
        <w:t>Botón Siguiente: Nos permite avanzar al siguiente segmento.</w:t>
      </w:r>
    </w:p>
    <w:p w14:paraId="1919C17E" w14:textId="77777777" w:rsidR="004312E3" w:rsidRPr="000358B1" w:rsidRDefault="004312E3" w:rsidP="00F52FDE">
      <w:pPr>
        <w:pStyle w:val="Prrafodelista"/>
        <w:numPr>
          <w:ilvl w:val="0"/>
          <w:numId w:val="94"/>
        </w:numPr>
        <w:rPr>
          <w:lang w:val="es-ES"/>
        </w:rPr>
      </w:pPr>
      <w:r>
        <w:rPr>
          <w:lang w:val="es-ES"/>
        </w:rPr>
        <w:t>Botón Cancelar: Nos permite cerra el formulario</w:t>
      </w:r>
    </w:p>
    <w:p w14:paraId="0C20C9C8" w14:textId="77777777" w:rsidR="004312E3" w:rsidRDefault="004312E3" w:rsidP="004312E3">
      <w:pPr>
        <w:ind w:left="720"/>
        <w:rPr>
          <w:rFonts w:cs="Arial"/>
          <w:sz w:val="20"/>
          <w:lang w:val="es-ES" w:eastAsia="es-PE"/>
        </w:rPr>
      </w:pPr>
    </w:p>
    <w:p w14:paraId="60E9AA50" w14:textId="77777777" w:rsidR="004312E3" w:rsidRPr="00BA4877" w:rsidRDefault="004312E3" w:rsidP="004312E3">
      <w:pPr>
        <w:pStyle w:val="Prrafodelista"/>
        <w:rPr>
          <w:sz w:val="22"/>
          <w:szCs w:val="22"/>
          <w:lang w:val="es-ES"/>
        </w:rPr>
      </w:pPr>
      <w:r w:rsidRPr="00BA4877">
        <w:rPr>
          <w:b/>
          <w:bCs/>
          <w:sz w:val="22"/>
          <w:szCs w:val="22"/>
          <w:lang w:val="es-ES"/>
        </w:rPr>
        <w:t>Metas acumuladas:</w:t>
      </w:r>
      <w:r w:rsidRPr="00BA4877">
        <w:rPr>
          <w:sz w:val="22"/>
          <w:szCs w:val="22"/>
          <w:lang w:val="es-ES"/>
        </w:rPr>
        <w:t xml:space="preserve"> Muestra la información:</w:t>
      </w:r>
    </w:p>
    <w:p w14:paraId="7F37A2CA" w14:textId="77777777" w:rsidR="004312E3" w:rsidRDefault="004312E3" w:rsidP="004312E3">
      <w:pPr>
        <w:pStyle w:val="Prrafodelista"/>
        <w:keepNext/>
      </w:pPr>
      <w:r>
        <w:rPr>
          <w:noProof/>
        </w:rPr>
        <w:drawing>
          <wp:inline distT="0" distB="0" distL="0" distR="0" wp14:anchorId="5C7CEAE1" wp14:editId="3F4BAE67">
            <wp:extent cx="4873924" cy="863037"/>
            <wp:effectExtent l="19050" t="19050" r="22225" b="13335"/>
            <wp:docPr id="1614241995" name="Imagen 1614241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4907817" cy="869039"/>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146D1686" w14:textId="3A521FA3" w:rsidR="004312E3" w:rsidRPr="000358B1" w:rsidRDefault="004312E3" w:rsidP="004312E3">
      <w:pPr>
        <w:pStyle w:val="Descripcin"/>
        <w:jc w:val="center"/>
        <w:rPr>
          <w:lang w:val="es-ES"/>
        </w:rPr>
      </w:pPr>
      <w:bookmarkStart w:id="659" w:name="_Toc163215190"/>
      <w:bookmarkStart w:id="660" w:name="_Toc167295592"/>
      <w:r>
        <w:t xml:space="preserve">Imagen </w:t>
      </w:r>
      <w:r>
        <w:fldChar w:fldCharType="begin"/>
      </w:r>
      <w:r>
        <w:instrText xml:space="preserve"> SEQ Imagen \* ARABIC </w:instrText>
      </w:r>
      <w:r>
        <w:fldChar w:fldCharType="separate"/>
      </w:r>
      <w:r w:rsidR="00562282">
        <w:rPr>
          <w:noProof/>
        </w:rPr>
        <w:t>261</w:t>
      </w:r>
      <w:r>
        <w:fldChar w:fldCharType="end"/>
      </w:r>
      <w:r w:rsidRPr="004E2EA0">
        <w:t xml:space="preserve">:Planes Operativos Anuales/Otros Servicios - </w:t>
      </w:r>
      <w:r>
        <w:t>Ver Metas Acumuladas</w:t>
      </w:r>
      <w:bookmarkEnd w:id="659"/>
      <w:bookmarkEnd w:id="660"/>
    </w:p>
    <w:p w14:paraId="3805BEF7" w14:textId="77777777" w:rsidR="004312E3" w:rsidRDefault="004312E3" w:rsidP="004312E3">
      <w:pPr>
        <w:pStyle w:val="Prrafodelista"/>
        <w:keepNext/>
      </w:pPr>
      <w:r>
        <w:rPr>
          <w:noProof/>
        </w:rPr>
        <w:lastRenderedPageBreak/>
        <w:drawing>
          <wp:inline distT="0" distB="0" distL="0" distR="0" wp14:anchorId="556E7823" wp14:editId="0A03C4F0">
            <wp:extent cx="4905854" cy="3299987"/>
            <wp:effectExtent l="19050" t="19050" r="9525" b="15240"/>
            <wp:docPr id="1614241996" name="Imagen 1614241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4914378" cy="3305721"/>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4F7BCA9E" w14:textId="664D101F" w:rsidR="004312E3" w:rsidRDefault="004312E3" w:rsidP="004312E3">
      <w:pPr>
        <w:pStyle w:val="Descripcin"/>
        <w:ind w:left="720"/>
        <w:jc w:val="center"/>
        <w:rPr>
          <w:lang w:val="es-ES"/>
        </w:rPr>
      </w:pPr>
      <w:bookmarkStart w:id="661" w:name="_Toc163215191"/>
      <w:bookmarkStart w:id="662" w:name="_Toc167295593"/>
      <w:r>
        <w:t xml:space="preserve">Imagen </w:t>
      </w:r>
      <w:r>
        <w:fldChar w:fldCharType="begin"/>
      </w:r>
      <w:r>
        <w:instrText xml:space="preserve"> SEQ Imagen \* ARABIC </w:instrText>
      </w:r>
      <w:r>
        <w:fldChar w:fldCharType="separate"/>
      </w:r>
      <w:r w:rsidR="00562282">
        <w:rPr>
          <w:noProof/>
        </w:rPr>
        <w:t>262</w:t>
      </w:r>
      <w:r>
        <w:fldChar w:fldCharType="end"/>
      </w:r>
      <w:r w:rsidRPr="00265528">
        <w:t xml:space="preserve">:Planes Operativos Anuales/Otros Servicios - Ver </w:t>
      </w:r>
      <w:r>
        <w:t>Datos Metas Acumuladas</w:t>
      </w:r>
      <w:bookmarkEnd w:id="661"/>
      <w:bookmarkEnd w:id="662"/>
    </w:p>
    <w:p w14:paraId="5B18F4C6" w14:textId="77777777" w:rsidR="004312E3" w:rsidRPr="00BA4877" w:rsidRDefault="004312E3" w:rsidP="004312E3">
      <w:pPr>
        <w:pStyle w:val="Prrafodelista"/>
        <w:rPr>
          <w:sz w:val="22"/>
          <w:szCs w:val="22"/>
          <w:lang w:val="es-ES"/>
        </w:rPr>
      </w:pPr>
      <w:r w:rsidRPr="00BA4877">
        <w:rPr>
          <w:sz w:val="22"/>
          <w:szCs w:val="22"/>
          <w:lang w:val="es-ES"/>
        </w:rPr>
        <w:t>Muestra la información de las metas acumuladas:</w:t>
      </w:r>
    </w:p>
    <w:p w14:paraId="677346EA" w14:textId="54AAF3D2" w:rsidR="004312E3" w:rsidRDefault="004312E3" w:rsidP="00F52FDE">
      <w:pPr>
        <w:pStyle w:val="Prrafodelista"/>
        <w:numPr>
          <w:ilvl w:val="0"/>
          <w:numId w:val="95"/>
        </w:numPr>
        <w:rPr>
          <w:lang w:val="es-ES"/>
        </w:rPr>
      </w:pPr>
      <w:r>
        <w:rPr>
          <w:lang w:val="es-ES"/>
        </w:rPr>
        <w:t>Numero de servicio, denominación, ejecución, meta anual, horas hombre y costo personal.</w:t>
      </w:r>
    </w:p>
    <w:p w14:paraId="4C7469EE" w14:textId="58B20500" w:rsidR="004312E3" w:rsidRDefault="004312E3" w:rsidP="00F52FDE">
      <w:pPr>
        <w:pStyle w:val="Prrafodelista"/>
        <w:numPr>
          <w:ilvl w:val="0"/>
          <w:numId w:val="95"/>
        </w:numPr>
        <w:rPr>
          <w:lang w:val="es-ES"/>
        </w:rPr>
      </w:pPr>
      <w:r>
        <w:rPr>
          <w:lang w:val="es-ES"/>
        </w:rPr>
        <w:t xml:space="preserve">Tabla prorrateo: muestra información sobre fecha de corte, meta, avance%, </w:t>
      </w:r>
      <w:proofErr w:type="spellStart"/>
      <w:r>
        <w:rPr>
          <w:lang w:val="es-ES"/>
        </w:rPr>
        <w:t>N°</w:t>
      </w:r>
      <w:proofErr w:type="spellEnd"/>
      <w:r>
        <w:rPr>
          <w:lang w:val="es-ES"/>
        </w:rPr>
        <w:t xml:space="preserve"> HH, costo personal</w:t>
      </w:r>
    </w:p>
    <w:p w14:paraId="2910B105" w14:textId="77777777" w:rsidR="004312E3" w:rsidRDefault="004312E3" w:rsidP="00F52FDE">
      <w:pPr>
        <w:pStyle w:val="Prrafodelista"/>
        <w:numPr>
          <w:ilvl w:val="0"/>
          <w:numId w:val="95"/>
        </w:numPr>
        <w:rPr>
          <w:lang w:val="es-ES"/>
        </w:rPr>
      </w:pPr>
      <w:r>
        <w:rPr>
          <w:lang w:val="es-ES"/>
        </w:rPr>
        <w:t>Botón Anterior: Nos permite retornar al segmento anterior.</w:t>
      </w:r>
    </w:p>
    <w:p w14:paraId="0063D354" w14:textId="77777777" w:rsidR="004312E3" w:rsidRDefault="004312E3" w:rsidP="00F52FDE">
      <w:pPr>
        <w:pStyle w:val="Prrafodelista"/>
        <w:numPr>
          <w:ilvl w:val="0"/>
          <w:numId w:val="95"/>
        </w:numPr>
        <w:rPr>
          <w:lang w:val="es-ES"/>
        </w:rPr>
      </w:pPr>
      <w:r>
        <w:rPr>
          <w:lang w:val="es-ES"/>
        </w:rPr>
        <w:t>Botón Siguiente: Nos permite avanzar al siguiente segmento.</w:t>
      </w:r>
    </w:p>
    <w:p w14:paraId="10AEEE13" w14:textId="77777777" w:rsidR="004312E3" w:rsidRPr="000358B1" w:rsidRDefault="004312E3" w:rsidP="00F52FDE">
      <w:pPr>
        <w:pStyle w:val="Prrafodelista"/>
        <w:numPr>
          <w:ilvl w:val="0"/>
          <w:numId w:val="95"/>
        </w:numPr>
        <w:rPr>
          <w:lang w:val="es-ES"/>
        </w:rPr>
      </w:pPr>
      <w:r>
        <w:rPr>
          <w:lang w:val="es-ES"/>
        </w:rPr>
        <w:t>Botón Cancelar: Nos permite cerra el formulario</w:t>
      </w:r>
    </w:p>
    <w:p w14:paraId="21EFF6FE" w14:textId="77777777" w:rsidR="004312E3" w:rsidRDefault="004312E3" w:rsidP="004312E3">
      <w:pPr>
        <w:ind w:left="720"/>
        <w:rPr>
          <w:rFonts w:cs="Arial"/>
          <w:sz w:val="20"/>
          <w:lang w:val="es-ES" w:eastAsia="es-PE"/>
        </w:rPr>
      </w:pPr>
    </w:p>
    <w:p w14:paraId="0DE336F0" w14:textId="77777777" w:rsidR="004312E3" w:rsidRPr="00BA4877" w:rsidRDefault="004312E3" w:rsidP="004312E3">
      <w:pPr>
        <w:pStyle w:val="Prrafodelista"/>
        <w:rPr>
          <w:sz w:val="22"/>
          <w:szCs w:val="22"/>
          <w:lang w:val="es-ES"/>
        </w:rPr>
      </w:pPr>
      <w:r w:rsidRPr="00BA4877">
        <w:rPr>
          <w:b/>
          <w:bCs/>
          <w:sz w:val="22"/>
          <w:szCs w:val="22"/>
          <w:lang w:val="es-ES"/>
        </w:rPr>
        <w:t>Gestión de Riesgo:</w:t>
      </w:r>
      <w:r w:rsidRPr="00BA4877">
        <w:rPr>
          <w:sz w:val="22"/>
          <w:szCs w:val="22"/>
          <w:lang w:val="es-ES"/>
        </w:rPr>
        <w:t xml:space="preserve"> Muestra la información:</w:t>
      </w:r>
    </w:p>
    <w:p w14:paraId="60BF57DF" w14:textId="77777777" w:rsidR="004312E3" w:rsidRDefault="004312E3" w:rsidP="004312E3">
      <w:pPr>
        <w:pStyle w:val="Prrafodelista"/>
        <w:keepNext/>
      </w:pPr>
      <w:r>
        <w:rPr>
          <w:noProof/>
        </w:rPr>
        <w:drawing>
          <wp:inline distT="0" distB="0" distL="0" distR="0" wp14:anchorId="4DA6E615" wp14:editId="16D584A1">
            <wp:extent cx="4846248" cy="711695"/>
            <wp:effectExtent l="19050" t="19050" r="12065" b="12700"/>
            <wp:docPr id="1614241998" name="Imagen 1614241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4881716" cy="716904"/>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279AF92E" w14:textId="7C3C9DA1" w:rsidR="004312E3" w:rsidRPr="000358B1" w:rsidRDefault="004312E3" w:rsidP="004312E3">
      <w:pPr>
        <w:pStyle w:val="Descripcin"/>
        <w:jc w:val="center"/>
        <w:rPr>
          <w:lang w:val="es-ES"/>
        </w:rPr>
      </w:pPr>
      <w:bookmarkStart w:id="663" w:name="_Toc163215192"/>
      <w:bookmarkStart w:id="664" w:name="_Toc167295594"/>
      <w:r>
        <w:t xml:space="preserve">Imagen </w:t>
      </w:r>
      <w:r>
        <w:fldChar w:fldCharType="begin"/>
      </w:r>
      <w:r>
        <w:instrText xml:space="preserve"> SEQ Imagen \* ARABIC </w:instrText>
      </w:r>
      <w:r>
        <w:fldChar w:fldCharType="separate"/>
      </w:r>
      <w:r w:rsidR="00562282">
        <w:rPr>
          <w:noProof/>
        </w:rPr>
        <w:t>263</w:t>
      </w:r>
      <w:r>
        <w:fldChar w:fldCharType="end"/>
      </w:r>
      <w:r w:rsidRPr="00AB5B5E">
        <w:t xml:space="preserve">:Planes Operativos Anuales/Otros Servicios - Ver </w:t>
      </w:r>
      <w:r>
        <w:t>Gestión de Riesgos</w:t>
      </w:r>
      <w:bookmarkEnd w:id="663"/>
      <w:bookmarkEnd w:id="664"/>
    </w:p>
    <w:p w14:paraId="7F561427" w14:textId="77777777" w:rsidR="004312E3" w:rsidRDefault="004312E3" w:rsidP="004312E3">
      <w:pPr>
        <w:pStyle w:val="Prrafodelista"/>
        <w:keepNext/>
      </w:pPr>
      <w:r>
        <w:rPr>
          <w:noProof/>
        </w:rPr>
        <w:lastRenderedPageBreak/>
        <w:drawing>
          <wp:inline distT="0" distB="0" distL="0" distR="0" wp14:anchorId="184DD587" wp14:editId="7D0568FE">
            <wp:extent cx="4924425" cy="2855066"/>
            <wp:effectExtent l="19050" t="19050" r="9525" b="21590"/>
            <wp:docPr id="1614241999" name="Imagen 161424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4934862" cy="2861117"/>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24501016" w14:textId="3F7871D2" w:rsidR="004312E3" w:rsidRDefault="004312E3" w:rsidP="004312E3">
      <w:pPr>
        <w:pStyle w:val="Descripcin"/>
        <w:ind w:left="720"/>
        <w:jc w:val="center"/>
        <w:rPr>
          <w:lang w:val="es-ES"/>
        </w:rPr>
      </w:pPr>
      <w:bookmarkStart w:id="665" w:name="_Toc163215193"/>
      <w:bookmarkStart w:id="666" w:name="_Toc167295595"/>
      <w:r>
        <w:t xml:space="preserve">Imagen </w:t>
      </w:r>
      <w:r>
        <w:fldChar w:fldCharType="begin"/>
      </w:r>
      <w:r>
        <w:instrText xml:space="preserve"> SEQ Imagen \* ARABIC </w:instrText>
      </w:r>
      <w:r>
        <w:fldChar w:fldCharType="separate"/>
      </w:r>
      <w:r w:rsidR="00562282">
        <w:rPr>
          <w:noProof/>
        </w:rPr>
        <w:t>264</w:t>
      </w:r>
      <w:r>
        <w:fldChar w:fldCharType="end"/>
      </w:r>
      <w:r w:rsidRPr="005867AB">
        <w:t xml:space="preserve">:Planes Operativos Anuales/Otros Servicios - Ver </w:t>
      </w:r>
      <w:r>
        <w:t>Datos Gestión de Riesgos</w:t>
      </w:r>
      <w:bookmarkEnd w:id="665"/>
      <w:bookmarkEnd w:id="666"/>
    </w:p>
    <w:p w14:paraId="2E85CF78" w14:textId="77777777" w:rsidR="004312E3" w:rsidRPr="00BA4877" w:rsidRDefault="004312E3" w:rsidP="004312E3">
      <w:pPr>
        <w:pStyle w:val="Prrafodelista"/>
        <w:rPr>
          <w:sz w:val="22"/>
          <w:szCs w:val="22"/>
          <w:lang w:val="es-ES"/>
        </w:rPr>
      </w:pPr>
      <w:r w:rsidRPr="00BA4877">
        <w:rPr>
          <w:sz w:val="22"/>
          <w:szCs w:val="22"/>
          <w:lang w:val="es-ES"/>
        </w:rPr>
        <w:t>Muestra la información de gestión de riesgos:</w:t>
      </w:r>
    </w:p>
    <w:p w14:paraId="5E750044" w14:textId="40DDAA3E" w:rsidR="004312E3" w:rsidRDefault="004312E3" w:rsidP="00F52FDE">
      <w:pPr>
        <w:pStyle w:val="Prrafodelista"/>
        <w:numPr>
          <w:ilvl w:val="0"/>
          <w:numId w:val="96"/>
        </w:numPr>
        <w:rPr>
          <w:lang w:val="es-ES"/>
        </w:rPr>
      </w:pPr>
      <w:r>
        <w:rPr>
          <w:lang w:val="es-ES"/>
        </w:rPr>
        <w:t>Numero de servicio</w:t>
      </w:r>
    </w:p>
    <w:p w14:paraId="49980A18" w14:textId="552F74E2" w:rsidR="004312E3" w:rsidRDefault="004312E3" w:rsidP="00F52FDE">
      <w:pPr>
        <w:pStyle w:val="Prrafodelista"/>
        <w:numPr>
          <w:ilvl w:val="0"/>
          <w:numId w:val="96"/>
        </w:numPr>
        <w:rPr>
          <w:lang w:val="es-ES"/>
        </w:rPr>
      </w:pPr>
      <w:r>
        <w:rPr>
          <w:lang w:val="es-ES"/>
        </w:rPr>
        <w:t xml:space="preserve">Tabla Riesgo sugerido: muestra información sobre riesgo, tipo, probabilidad, impacto y estrategia. </w:t>
      </w:r>
    </w:p>
    <w:p w14:paraId="68C808F1" w14:textId="030F1845" w:rsidR="004312E3" w:rsidRPr="00AF51AD" w:rsidRDefault="004312E3" w:rsidP="00F52FDE">
      <w:pPr>
        <w:pStyle w:val="Prrafodelista"/>
        <w:numPr>
          <w:ilvl w:val="0"/>
          <w:numId w:val="96"/>
        </w:numPr>
        <w:rPr>
          <w:lang w:val="es-ES"/>
        </w:rPr>
      </w:pPr>
      <w:r>
        <w:rPr>
          <w:lang w:val="es-ES"/>
        </w:rPr>
        <w:t xml:space="preserve">Tabla Riesgo manualmente: muestra información sobre riesgo, tipo, probabilidad, impacto y estrategia. </w:t>
      </w:r>
    </w:p>
    <w:p w14:paraId="5D0BF7AA" w14:textId="77777777" w:rsidR="004312E3" w:rsidRDefault="004312E3" w:rsidP="00F52FDE">
      <w:pPr>
        <w:pStyle w:val="Prrafodelista"/>
        <w:numPr>
          <w:ilvl w:val="0"/>
          <w:numId w:val="96"/>
        </w:numPr>
        <w:rPr>
          <w:lang w:val="es-ES"/>
        </w:rPr>
      </w:pPr>
      <w:r>
        <w:rPr>
          <w:lang w:val="es-ES"/>
        </w:rPr>
        <w:t>Botón Anterior: Nos permite retornar al segmento anterior.</w:t>
      </w:r>
    </w:p>
    <w:p w14:paraId="2F29271A" w14:textId="77777777" w:rsidR="004312E3" w:rsidRDefault="004312E3" w:rsidP="00F52FDE">
      <w:pPr>
        <w:pStyle w:val="Prrafodelista"/>
        <w:numPr>
          <w:ilvl w:val="0"/>
          <w:numId w:val="96"/>
        </w:numPr>
        <w:rPr>
          <w:lang w:val="es-ES"/>
        </w:rPr>
      </w:pPr>
      <w:r>
        <w:rPr>
          <w:lang w:val="es-ES"/>
        </w:rPr>
        <w:t>Botón Siguiente: Nos permite avanzar al siguiente segmento.</w:t>
      </w:r>
    </w:p>
    <w:p w14:paraId="58CDCAF7" w14:textId="77777777" w:rsidR="004312E3" w:rsidRPr="000358B1" w:rsidRDefault="004312E3" w:rsidP="00F52FDE">
      <w:pPr>
        <w:pStyle w:val="Prrafodelista"/>
        <w:numPr>
          <w:ilvl w:val="0"/>
          <w:numId w:val="96"/>
        </w:numPr>
        <w:rPr>
          <w:lang w:val="es-ES"/>
        </w:rPr>
      </w:pPr>
      <w:r>
        <w:rPr>
          <w:lang w:val="es-ES"/>
        </w:rPr>
        <w:t>Botón Cancelar: Nos permite cerra el formulario</w:t>
      </w:r>
    </w:p>
    <w:p w14:paraId="69F03A3F" w14:textId="77777777" w:rsidR="004312E3" w:rsidRDefault="004312E3" w:rsidP="004312E3">
      <w:pPr>
        <w:ind w:left="720"/>
        <w:rPr>
          <w:rFonts w:cs="Arial"/>
          <w:sz w:val="20"/>
          <w:lang w:val="es-ES" w:eastAsia="es-PE"/>
        </w:rPr>
      </w:pPr>
    </w:p>
    <w:p w14:paraId="3FF77EE5" w14:textId="77777777" w:rsidR="004312E3" w:rsidRPr="00BA4877" w:rsidRDefault="004312E3" w:rsidP="004312E3">
      <w:pPr>
        <w:pStyle w:val="Prrafodelista"/>
        <w:rPr>
          <w:sz w:val="22"/>
          <w:szCs w:val="22"/>
          <w:lang w:val="es-ES"/>
        </w:rPr>
      </w:pPr>
      <w:r w:rsidRPr="00BA4877">
        <w:rPr>
          <w:b/>
          <w:bCs/>
          <w:sz w:val="22"/>
          <w:szCs w:val="22"/>
          <w:lang w:val="es-ES"/>
        </w:rPr>
        <w:t>Producto Clave:</w:t>
      </w:r>
      <w:r w:rsidRPr="00BA4877">
        <w:rPr>
          <w:sz w:val="22"/>
          <w:szCs w:val="22"/>
          <w:lang w:val="es-ES"/>
        </w:rPr>
        <w:t xml:space="preserve"> Muestra la información:</w:t>
      </w:r>
    </w:p>
    <w:p w14:paraId="14CBE246" w14:textId="77777777" w:rsidR="004312E3" w:rsidRDefault="004312E3" w:rsidP="004312E3">
      <w:pPr>
        <w:pStyle w:val="Prrafodelista"/>
        <w:keepNext/>
      </w:pPr>
      <w:r>
        <w:rPr>
          <w:noProof/>
        </w:rPr>
        <w:drawing>
          <wp:inline distT="0" distB="0" distL="0" distR="0" wp14:anchorId="5399C704" wp14:editId="4D74D046">
            <wp:extent cx="4873924" cy="727794"/>
            <wp:effectExtent l="19050" t="19050" r="22225" b="15240"/>
            <wp:docPr id="1614242000" name="Imagen 161424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4898752" cy="731501"/>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6CB44B0E" w14:textId="4D3E2A8B" w:rsidR="004312E3" w:rsidRPr="000358B1" w:rsidRDefault="004312E3" w:rsidP="004312E3">
      <w:pPr>
        <w:pStyle w:val="Descripcin"/>
        <w:jc w:val="center"/>
        <w:rPr>
          <w:lang w:val="es-ES"/>
        </w:rPr>
      </w:pPr>
      <w:bookmarkStart w:id="667" w:name="_Toc163215194"/>
      <w:bookmarkStart w:id="668" w:name="_Toc167295596"/>
      <w:r>
        <w:t xml:space="preserve">Imagen </w:t>
      </w:r>
      <w:r>
        <w:fldChar w:fldCharType="begin"/>
      </w:r>
      <w:r>
        <w:instrText xml:space="preserve"> SEQ Imagen \* ARABIC </w:instrText>
      </w:r>
      <w:r>
        <w:fldChar w:fldCharType="separate"/>
      </w:r>
      <w:r w:rsidR="00562282">
        <w:rPr>
          <w:noProof/>
        </w:rPr>
        <w:t>265</w:t>
      </w:r>
      <w:r>
        <w:fldChar w:fldCharType="end"/>
      </w:r>
      <w:r w:rsidRPr="002E522A">
        <w:t xml:space="preserve">:Planes Operativos Anuales/Otros Servicios - Ver </w:t>
      </w:r>
      <w:r>
        <w:t>Producto Clave</w:t>
      </w:r>
      <w:bookmarkEnd w:id="667"/>
      <w:bookmarkEnd w:id="668"/>
    </w:p>
    <w:p w14:paraId="5BB037B1" w14:textId="77777777" w:rsidR="004312E3" w:rsidRDefault="004312E3" w:rsidP="004312E3">
      <w:pPr>
        <w:pStyle w:val="Prrafodelista"/>
        <w:keepNext/>
      </w:pPr>
      <w:r>
        <w:rPr>
          <w:noProof/>
          <w:lang w:val="es-ES"/>
        </w:rPr>
        <w:lastRenderedPageBreak/>
        <mc:AlternateContent>
          <mc:Choice Requires="wpg">
            <w:drawing>
              <wp:inline distT="0" distB="0" distL="0" distR="0" wp14:anchorId="1566F5E2" wp14:editId="29F39A85">
                <wp:extent cx="4905854" cy="6392174"/>
                <wp:effectExtent l="0" t="0" r="9525" b="8890"/>
                <wp:docPr id="814168237" name="Grupo 814168237"/>
                <wp:cNvGraphicFramePr/>
                <a:graphic xmlns:a="http://schemas.openxmlformats.org/drawingml/2006/main">
                  <a:graphicData uri="http://schemas.microsoft.com/office/word/2010/wordprocessingGroup">
                    <wpg:wgp>
                      <wpg:cNvGrpSpPr/>
                      <wpg:grpSpPr>
                        <a:xfrm>
                          <a:off x="0" y="0"/>
                          <a:ext cx="4905854" cy="6392174"/>
                          <a:chOff x="0" y="0"/>
                          <a:chExt cx="5400675" cy="7060817"/>
                        </a:xfrm>
                      </wpg:grpSpPr>
                      <pic:pic xmlns:pic="http://schemas.openxmlformats.org/drawingml/2006/picture">
                        <pic:nvPicPr>
                          <pic:cNvPr id="814168238" name="Imagen 814168238"/>
                          <pic:cNvPicPr>
                            <a:picLocks noChangeAspect="1"/>
                          </pic:cNvPicPr>
                        </pic:nvPicPr>
                        <pic:blipFill>
                          <a:blip r:embed="rId213">
                            <a:extLst>
                              <a:ext uri="{28A0092B-C50C-407E-A947-70E740481C1C}">
                                <a14:useLocalDpi xmlns:a14="http://schemas.microsoft.com/office/drawing/2010/main" val="0"/>
                              </a:ext>
                            </a:extLst>
                          </a:blip>
                          <a:stretch>
                            <a:fillRect/>
                          </a:stretch>
                        </pic:blipFill>
                        <pic:spPr>
                          <a:xfrm>
                            <a:off x="0" y="0"/>
                            <a:ext cx="5400675" cy="3526790"/>
                          </a:xfrm>
                          <a:prstGeom prst="rect">
                            <a:avLst/>
                          </a:prstGeom>
                        </pic:spPr>
                      </pic:pic>
                      <pic:pic xmlns:pic="http://schemas.openxmlformats.org/drawingml/2006/picture">
                        <pic:nvPicPr>
                          <pic:cNvPr id="814168239" name="Imagen 814168239"/>
                          <pic:cNvPicPr>
                            <a:picLocks noChangeAspect="1"/>
                          </pic:cNvPicPr>
                        </pic:nvPicPr>
                        <pic:blipFill>
                          <a:blip r:embed="rId214">
                            <a:extLst>
                              <a:ext uri="{28A0092B-C50C-407E-A947-70E740481C1C}">
                                <a14:useLocalDpi xmlns:a14="http://schemas.microsoft.com/office/drawing/2010/main" val="0"/>
                              </a:ext>
                            </a:extLst>
                          </a:blip>
                          <a:stretch>
                            <a:fillRect/>
                          </a:stretch>
                        </pic:blipFill>
                        <pic:spPr>
                          <a:xfrm>
                            <a:off x="0" y="3545457"/>
                            <a:ext cx="5400675" cy="3515360"/>
                          </a:xfrm>
                          <a:prstGeom prst="rect">
                            <a:avLst/>
                          </a:prstGeom>
                        </pic:spPr>
                      </pic:pic>
                    </wpg:wgp>
                  </a:graphicData>
                </a:graphic>
              </wp:inline>
            </w:drawing>
          </mc:Choice>
          <mc:Fallback>
            <w:pict>
              <v:group w14:anchorId="7ABE37E8" id="Grupo 814168237" o:spid="_x0000_s1026" style="width:386.3pt;height:503.3pt;mso-position-horizontal-relative:char;mso-position-vertical-relative:line" coordsize="54006,706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I3YAfQIAAI4HAAAOAAAAZHJzL2Uyb0RvYy54bWzUVduO2jAQfa/Uf7D8&#10;viQBwiUCVlXpopVWXdTLBxjHSayNL7LNZf++YyeEBVp1tWofVohkxs6Mz8w5tme3B1GjHTOWKznH&#10;SS/GiEmqci7LOf754+5mgpF1ROakVpLN8TOz+Hbx8cNsrzPWV5Wqc2YQJJE22+s5rpzTWRRZWjFB&#10;bE9pJmGyUEYQB64po9yQPWQXddSP41G0VybXRlFmLYwum0m8CPmLglH3WBSWOVTPMWBz4WnCc+Of&#10;0WJGstIQXXHawiBvQCEIl7Bol2pJHEFbw69SCU6NsqpwPapEpIqCUxZqgGqS+KKalVFbHWops32p&#10;uzZBay/69Oa09OtubRDP53iSDJPRpD8YYySJAKpWZqsVOg1Dq/a6zCBiZfR3vTbtQNl4vvpDYYR/&#10;Q13oEJr83DWZHRyiMDicxukkHWJEYW40mPaT8bChgVbA1VUcrb60kekQCB+nTeQ4HsWTZOwjo+PC&#10;kcfXwdGcZvBvuwbWVdf+ri6IclvDcJtEvCqHIOZpq2+AYE0c3/Cau+cgVqDSg5K7Nadr0zjXBMCO&#10;aQi4F6RksmNg4mv18T6kSUB8gQ+KPlkk1eeKyJJ9shpED1sxdOb888i7Z6tvaq7veF170rzd1gkb&#10;5EJgv2lVI96lolvBpGt2o2E1lKykrbi2GJmMiQ0DcZn7PAAimXWGOVr5BQtY+BuAbSjsJgLKEzCP&#10;2YLaXquvM5UM0v5oPA3bvFMJNM1Yt2JKIG8AOMAA1JCM7B5si+b4CajrBCCY4DY0gPHutDX9g7am&#10;71tbfQ//f2hrkA7hF04Zkh1PsAuFJelg9O8VFs4yOPTD8dZeUP5WeemD/fIaXfwCAAD//wMAUEsD&#10;BAoAAAAAAAAAIQAw7q6+8XgAAPF4AAAUAAAAZHJzL21lZGlhL2ltYWdlMS5wbmeJUE5HDQoaCgAA&#10;AA1JSERSAAAETQAAAs8IAgAAABhVqZ8AAAABc1JHQgCuzhzpAAB4q0lEQVR4Xu3dfZBV5Z0v+tVi&#10;MEDvbqBblDS2KGrTOBHH5GoExBc8E4M1ghOHlHeu0UznjOeOlbHq3qo7CTNV95wzd0gy55x7KjHm&#10;xMSeUTNV3pB4hcxchiQiA9KoUcdAAt2N0sEANkq3vGwIYHi5z1q7u+lumhel16J778/6A/fLs57n&#10;+X2eTdX++qy1KTt8+HDkIECAAAECBAgQIECAQBEJnFdEtSiFAAECBAgQIECAAAECsUBZU1PTxz72&#10;MRgECBAgQIAAAQIECBAoGoGyl156qaampmjqUQgBAgQIECBAgAABAgTKXn/99UmTJoEgQIAAAQIE&#10;CBAgQIBA0QiUNTc3X3LJJUVTj0IIECBAgAABAgQIECBQ9sYbb9TW1oIgQIAAAQIECBAgQIBA0QiU&#10;bd68Wc4pmuVUCAECBAgQIECAAAECQaCsra1NzvFRIECAAAECBAgQIECgmAT8+znFtJpqIUCAAAEC&#10;BAgQIEAgFpBzfA4IECBAgAABAgQIECg2gSGVczpWf//R+Pj+6o7EueOF7y/Z0Et8w5JHf7wxvPj9&#10;FwrvOwgQIECAAAECBAgQIDCAwBC6PycEmH+JPnPfTdVdD8avefRft4cp19zy0Kz3vv+D9Xvj6V9y&#10;6+fGvRY3S96tqKjYW/mJh6Zs6mk5/2rLTIAAAQIECBAgQIBAqQsMof2cd3ftzY2vDgtSfdN9990U&#10;rf63/McXPPTQgo/n/+0nr22J4se31HQv167Cu/ddl4uifb1ari719VQ/AQIECBAgQIAAAQKZ/d5a&#10;Z2fnqlWr9u/fP2rUqPPO6xOuRowYcfvtt4e1eO/lHz0f3XbPDeOTB5+YtPW16NZ7PhW99KOVBy+M&#10;Oi4IjzuXP7Hl8rsq1x9/N37loql7N3e3jO6551P79u1ramqyuAQIECBAgAABAgQIDEGBo0ePHjhw&#10;IOSCO++8M/yZ0gwzum5t0aJFV1111Zw5c84///x+lZSVlXW/2Ll28ZLmfHh/4qyGuXUtyxqb2uMn&#10;MxvmRl2Po5pZ8yvXrYjmTN+zZM32KJfL5SumN0zefLzl1OjYsWOHDx9OyUu3BAgQIECAAAECBAic&#10;pUD4ur5ixYpNmzYtXLjwLLs62elZ5JwQ177zne/82Z/9Wdi6GbQyeqegqYPWq44IECBAgAABAgQI&#10;EMhA4MiRI4888siXv/zllMbK4v6csBs1duzYwQw5AWPq3IbkmCvkpPTR0C0BAgQIECBAgACB1ARC&#10;OrjoootS6z6rfz9n5MiR6dWgZwIECBAgQIAAAQIEhp1Aqhkhi/2cIN7vtweG3RqYMAECBAgQIECA&#10;AAECgyuQakbIKOcMrojeCBAgQIAAAQIECBAgcAoBOcfHgwABAgQIECBAgACBYhOQc4ptRdVDgAAB&#10;AgQIECBAgMCQyDn7NzzTtL1rLcLj8I/tLFrUtC15ofvpomc27I+ibU3Je70adL+yptA8OfIbnnk2&#10;bu0gQIAAAQIECBAgQKA0BbL493OC7NNPP3333XcPSLxtzaKnVkc3379wZk0SUZ6L7rj76jHhwbrK&#10;z86atG1NUzRr5qR+Z+Y3NP1m8syrx2xb88ye6Z+9Ohf1PIiT0bPfWBrNezh0UppLqmoCBAgQIECA&#10;AAECw0Hg2Wefvffee1Oa6Tnfz9kWXbbw4Xl1x8u7sDLOJ7nKi3fu2R/t37Nz1VPx9s0zG/I9TfZv&#10;eG73pXGK2b8nunj3c/HbT0U3hLQTjv0blrdcNe/mlLR0S4AAAQIECBAgQIDAcBA45zln0qSwjdP7&#10;iONN2NjZsyN+cdfu5ps/v3Dhwi9NbXmu+1K0/JbdV13btcOzc8fY28PbCz8fPRVf+ZbfsHzT1Duu&#10;rhwO8uZIgAABAgQIECBAgEBaAuc85/QtLHf1HVe1fCNs0Dy3++ILw1uTZi5MLloL2zvdDbetaxlb&#10;231J2oVTJyfbOOPGxTtC+3/T0tq89BuLnlrVvHS5O3TS+szolwABAgQIECBAgMBQFxhiOSfa9otN&#10;Ux8OGzS3j90RVcZ36RR+USBs7xSuZ4uvZLu4Msk2UTSmMlr6i+QHDHbtisZWRGOu/my8ubPw8zfX&#10;z7vD7TlD/bNnfgQIECBAgAABAgTSEhhqOWfStYX9nEd23zBrUtSzvVN4miSa3dHYcd0ak2Z9Pnqy&#10;z/05aTnplwABAgQIECBAgACB4SNw7n9vbfhYmSkBAgQIECBAgAABAoMmUNy/tzZoTDoiQIAAAQIE&#10;CBAgQIBAQWCoXbdmXQgQIECAAAECBAgQIHC2AnLO2Qo6nwABAgQIECBAgACBoSYg5wy1FTEfAgQI&#10;ECBAgAABAgTOVkDOOVtB5xMgQIAAAQIECBAgMNQEMso5hw8fHmqVmw8BAgQIECBAgAABAudQINWM&#10;kFHOOXjw4DkUNDQBAgQIECBAgAABAkNNINWMkFHOaW9vP3To0FCTNR8CBAgQIECAAAECBM6JQEgH&#10;mzdvTm/ojP6d0O9973sdHR233377qFGj0itGzwQIECBAgAABAgQIDH2BAwcOrFy5cvz48V/84hdT&#10;mm1GOSfMfsuWLW+//fbIkSOPHTtWVlbWU0+4LK/307OvM6iVl5effT96IECAAAECBAgQIEBgcAUK&#10;WSBEgIqKimnTpg1u5717yy7npFeDngkQIECAAAECBAgQINBbIKP7c6ATIECAAAECBAgQIEAgMwE5&#10;JzNqAxEgQIAAAQIECBAgkJGAnJMRtGEIECBAgAABAgQIEMhMQM7JjNpABAgQIECAAAECBAhkJCDn&#10;ZARtGAIECBAgQIAAAQIEMhOQczKjNhABAgQIECBAgAABAhkJyDkZQRuGAAECBAgQIECAAIHMBOSc&#10;zKgNRIAAAQIECBAgQIBARgJyTkbQhiFAgAABAgQIECBAIDMBOSczagMRIECAAAECBAgQIJCRgJyT&#10;EbRhCBAgQIAAAQIECBDITEDOyYzaQAQIECBAgAABAgQIZCQg52QEbRgCBAgQIECAAAECBDITkHMy&#10;ozYQAQIECBAgQIAAAQIZCcg5GUEbhgABAgQIECBAgACBzATknMyoDUSAAAECBAgQIECAQEYCck5G&#10;0IYhQIAAAQIECBAgQCAzATnnFNTtra35zFbCQAQIECBAgAABAgQIDJbAiIcffriysnKwuju7fjpW&#10;f/8f/nnNK6+0Hrx8+qWjo6jjhe//dN/0qRO6e92w5NGXjl7+7vJnflOTvH/SY+OPH1383Cvx0d3V&#10;wE2TDq+vu3DAdzteWLJq/2UDDbRxyaOLV4TOd5RfX7dzyaNNR6+fOnAXZ8fhbAIECBAgQIAAAQIE&#10;PpxAWVtbW21t7Yc7eXDPCqnmX6LP3HdTddeD8Wse/dftYYiaWx6a9d73f7B+bzzcJbd+btxrcbPk&#10;3YqKir2Vn3hoyqaelvOvjluFnLNpykPzrw7B6V+iGy5962e/3BtVfPyTuV++evIOp278/vLoM3dE&#10;/7I4NK659aGrNj26cns4698VTo8qrvlcmFuvzguj3Br966arHprV8f0fxI16ppf09qnJb/00nnbo&#10;bf60wcXSGwECBAgQIECAAAECJxcYQtetvbtrb258HCSqb7rvvpui1f+W//iChx5a8PH8v/3ktS1R&#10;/PiWmu5CdhXeve+6XBTt69VydUd3i+3/+uijj/7gl9Gl08bFWenWhz4TbTpFh12ntb34y9wtD33u&#10;mvxrL0yYdU1FxTWfqW6JX3nooVtz69dsjFt1dOypGJ9sMU27K0SpwonV1YUtsT0d0dRLoy0bN7a8&#10;FU2e2L4lyWbR9k0bfAYJECBAgAABAgQIEMhOIKP9nAMHDvzsZz/bvXv36NGjzzuvT7gaMWLE7bff&#10;Hip+7+UfPR/dds8N45MHn5i09bXo1ns+Fb30o5UHL4w6LgiPO5c/seXyuyrXH383fuWiqXs3d7cM&#10;539qfBRt+ukTbZMfuOOqxLEz9BBev2pT6PWkHd52zxWbQrMpFS3vhBOjnoFuu2bPj5OuNi1/ou3y&#10;pMuezpMHM6K1bZf/4dj1YYhbo+e7Bvpxy77yqX94W7QyjFj4855PVUWbNm369a9/nd3aGokAAQIE&#10;CBAgQIDA0BM4evTo/v37c7ncH/3RH6U3u4xyzqJFi6666qo5c+acf/75/YopKyvrfrFz7eIlzfGd&#10;/xNnNcyta1nW2NQeP5nZMDfqehzVzJpfuW5FNGf6niVrtkdBJ18xvWHy5uMtp8bdty5v3Dy5YW7y&#10;OOpYu/j5aM6CGVUn6bDn9ChXP/+2aMXSMIVc/bwFdW8sXrIxqr950rZV8aRy0+YvuLEq6bF1WeOa&#10;eGah/YKqlxs3T2mYsjm8Es+mfHph5uvHzl8wI3ox9BB3Fh6HM8OKHjlyJL211DMBAgQIECBAgACB&#10;YSFw+PDh559/vrW1deHChSlNOKOc87Wvfe1LX/pS2LoZtDJ6h5ZCnnEQIECAAAECBAgQIDBMBMIG&#10;wH/5L//lP/7H/5jSfDO6P+eiiy4azJATMKbObUiOrk2blHh0S4AAAQIECBAgQIBACgIhHVx66aUp&#10;dNzVZUY5Z+TIkenVoGcCBAgQIECAAAECBIadQKoZIaOc0++3B4bdGpgwAQIECBAgQIAAAQKDK5Bq&#10;Rsgo5wyuiN4IECBAgAABAgQIECBwCgE5x8eDAAECBAgQIECAAIFiE5Bzim1F1UOAAAECBAgQIECA&#10;wIiHH364srIybYhf/epX9fX1A4yyvWnRt/7xha7jvMtuqq2IG23refW8y7te6n3u/g3PvPK7aYWm&#10;3ce2pme3VtVPOP5zBz09lxV67erz3fHXTYtb7d/w7H99/NkXXugYf13vs0K7NYUZvTv+2mkTLgjt&#10;nvmvjy854ekLfSYWxlp/Xt+J9u+/Xz/JtE+Yc9rLoH8CBAgQIECAAAECQ0agpaXl4x//eErTOdc5&#10;J7/13cnzH/zsnJvCcfnWn22tmjbhdxue/e7BOxf+yZ3hpcu2fuuX/QJEyCHf/Wnn5Gv75Z+9W1sO&#10;XdwrsezfuvXiP/iTz95+U6HdtjXf2nNL3GfFpn/aOm7ahI5XHn//5vD8ss7HW0f06iq/4Wfv3PBg&#10;aHftsRfWvT+tdu8rjx+J212+6/GWMJG9rzTl5v9ZmO5lW1f0xKptTd/68VuXTu8zoe39+t/Wt5+K&#10;KL/hmf+2+LULp36qb8pKaZl1S4AAAQIECBAgQGCoCaSac4bedWv5LS0Xfn5mTWEVJs1ceO24fO8V&#10;2RZdtvDheXWnXaRdu1YtfWRROJq2F9rWjU32f8aNi3bvjfbv3nHzZZPiAS67ecfu/cd7y1392Vnx&#10;611Hfs+O2ZfGz2suvXnnnv1hPndfPabv2NvWPBXN6z+h/v337yfav7fyjoWfv/m0ZWhAgAABAgQI&#10;ECBAgMAHFzj3Oad16TfiOBKOJ6Mb+oeIUNCYMbneZU2a1BWBTl3r/j076+Z9aeHChZ+PnmzaFrdt&#10;DfEmHLt2tZ6B0v4Nz7VMnd4r8JyYba5P5rq96ano8zNrz6DLvk3G1Ezql5c+cBdOIECAAAECBAgQ&#10;IEDgJALnPufUzXs4xJHkmDlAsNi+LaSUcK1afDy7odfOS1JQuDEmPp7Z0GfPJ05HV9/92avjgDRu&#10;bHJb0KRZIfDETd+KBthE6dt/uJNneXR74fQTj3DjzaK3LltY2HHa9utV0eqnFj2ytHX1U2Hj6KTz&#10;9PkjQIAAAQIECBAgQCBDgXOfc/oXm5s8dWecGZJjW9OTT721PaSUJAedcM1YVDMzeePETBKySmEb&#10;Z9fuaOy4+GcHXo7uj5teGu0IF7CNGXvxql/H74egcvHYMb36DzHmrUt7OsxVXrz6rbjd9rdWXVgZ&#10;dmC2rQkRqCvkJPEpGf9L8+pmx9fa9fQzoW//0Qn9ZLjEhiJAgAABAgQIECBQcgLn/ncImg9enPwA&#10;Ws8xckJ9+PmBwq+wrZt8//FQ0dPidzubd3y03++t7d367OIfHP/dtt/7vcsLfRy89t6bay6IRk6o&#10;6H7+v9w8aWRUUTX+te+G31tbd+nn/+T3ev1wW/j9gOdWrSv0E/8U2xUXj3/lu+H31tZNjtuFXyn4&#10;YVPTzwtv9/w6XBS9v7P5nb4T6t9/eN6rn65K+v92Qsl9+hRMgAABAgQIECBQwgKp/g5BWVtbW23t&#10;B7+/5AOux9NPP3333Xd/wJM0J0CAAAECBAgQIECgaAWeffbZe++9N6Xyht51aykVqlsCBAgQIECA&#10;AAECBEpGQM4pmaVWKAECBAgQIECAAIGSEZBzSmapFUqAAAECBAgQIECgZATknJJZaoUSIECAAAEC&#10;BAgQKBkBOadkllqhBAgQIECAAAECBEpGIKOcc/jw4ZIhVSgBAgQIECBAgAABAqcXSDUjZJRzDh48&#10;ePpCtSBAgAABAgQIECBAoGQEUs0IWeScQ4cOdXZ2hj9LZskUSoAAAQIECBAgQIDAqQRCOmhvb0/P&#10;KKN/J/Txxx/fsWPHpz/96VGjRqVXzBDv+dixY2VlZUN8kqZHgAABAgQIECBAIG2BAwcOPPfccxMn&#10;TnzggQdSGiujnBNmv3HjxrCrE3JOv6/74WlNTU1K5Q2pbrds2TJy5MghNSWTIUCAAAECBAgQIJCl&#10;QCELhCvWxowZ8/u///vpDZ1dzkmvBj0TIECAAAECBAgQIECgt0AW9+cQJ0CAAAECBAgQIECAQJYC&#10;ck6W2sYiQIAAAQIECBAgQCALATknC2VjECBAgAABAgQIECCQpYCck6W2sQgQIECAAAECBAgQyEJA&#10;zslC2RgECBAgQIAAAQIECGQpIOdkqW0sAgQIECBAgAABAgSyEJBzslA2BgECBAgQIECAAAECWQrI&#10;OVlqG4sAAQIECBAgQIAAgSwE5JwslI1BgAABAgQIECBAgECWAnJOltrGIkCAAAECBAgQIEAgCwE5&#10;JwtlYxAgQIAAAQIECBAgkKWAnJOltrEIECBAgAABAgQIEMhCQM7JQtkYBAgQIECAAAECBAhkKSDn&#10;ZKltLAIECBAgQIAAAQIEshCQc7JQNgYBAgQIECBAgAABAlkKyDlZahuLAAECBAgQIECAAIEsBOSc&#10;LJSNQYAAAQIECBAgQIBAlgJyTpbaxiJAgAABAgQIECBAIAuBEQ8//HBlZWUWQ51+jI7V3/+Hf17z&#10;yiutBy+ffunoKOp44fs/3Td96oTuMzcsefSlo5e/u/yZ39Qk75/02PjjR5sOXx9O7Hqwc8mjP1zx&#10;Sji6e46ijUseXZy81PvF00/xjFuE/puOXj/1wviE3o/PuAMNCRAgQIAAAQIECBD4sAJDKOd0vPDM&#10;q2Pnf/GeWy7fu/pfQpLZ99N/eLkjv+WVt8dcX92aBKAt+ajyst8b1f5mdGV4N0SX1tbWNW995PrD&#10;TYUYE1oWQtHO1lc6x8ePkwflLf+6ZfKCL/7xLdeXv/XPq98tZKidLa/87pMPff7O6y8/uP7VnR/7&#10;yOtPxLGn9dDl00e/+v0nwmCtBy+bvn/Fo4ufS6JQeD0ZsTBK13zCkx3l149v7mk/5t8KQe3t8uur&#10;Ol9Zvz4+tfC4s+r6o01Jsoq7OmVI+7BL6TwCBAgQIECAAAECBLoEhtB1a+/u2psbXx3mVX3Tfffd&#10;FK3+t/zHFzz00IKP5//tJ69tieLHt9R0r9uuwrv3XZeLon29Wq7uOHFl8x35ikunJRsr06bU7N31&#10;bneT7SsfDccPfln5idnvbtqevLp3y8aOd9/bG9Xc+tB9s5NTam6J5xBtee0nx+ezelcUVVzzufB6&#10;xZ6O3u2rx4f5hCPfsTM+9daHHvrcNfnXXtgXv7bh+BA+fQQIECBAgAABAgQIpCpQ1tbWVltbm+oY&#10;ofPOzs5Vq1bt379/1KhR553XJ1yNGDHi9ttvD23ee/lHz0e33XPD+OTBJyZtfS269Z5PRS/9aOXB&#10;C6OOC8LjzuVPbLn8rsr1x9+NX7lo6t7N3S3D+Z8aH0WbfvrE+sq7QlfhQdvkGdHa9WP/8J5PVR1/&#10;PTRZ/kTb5Q/cUf3yj36855oHJreFnnv/GZ9Tedc1e34c93PFph+tPHRhtDOeQzyf6BOXbHstDBW/&#10;Ht12ze4fb7k8aX9zMufbopXPR7des/ufuvp/PppS3vxO3KJniD+4KtT7k5/8JG12/RMgQIAAAQIE&#10;CBAYagJHjx49cOBAyAV33nln+DOl6WWUcxYtWnTVVVfNmTPn/PPP71dJWVlZ94udaxcvac6H9yfO&#10;aphb17Kssak9fjKzYW7U9TiqmTW/ct2KaM70PUvWbI9yuVy+YnrD5M3HW05Nuu9Yu3hp0lOufv6C&#10;GVXdXXU9jVu0LmvcPCWMEoVBV0S3Td+9dE0YLB5rangrPM7Vz1tQ9WpjGCXuZtr8BeNe7hnlhl3h&#10;nDkLrmxd/Hz4T9XLfdrHkyq/ZlbUFHeY1DJlczxW+LNniPiNw4cPHzt2LKV11S0BAgQIECBAgACB&#10;ISsQvgmvWLFi06ZNCxcuTGmSWeScENe+853v/Nmf/VnYuhm0MnqnoEK2SeFoXd64eXJIPil0rUsC&#10;BAgQIECAAAECJSxw5MiRRx555Mtf/nJKBlnknDD1f/iHf7j33ntTqkG3BAgQIECAAAECBAgMO4Gn&#10;n376C1/4QkrTzuh3CEaOHJlSAbolQIAAAQIECBAgQGA4CqSaETLKOf1+e2A4LoM5EyBAgAABAgQI&#10;ECAwiAKpZoSMcs4gcuiKAAECBAgQIECAAAECpxaQc3xCCBAgQIAAAQIECBAoNgE5p9hWVD0ECBAg&#10;QIAAAQIECJzrnLO96ZkN+3svw/4Nz4R/bCcchde7nzZtKzTa3lR4tyn5Z20cBAgQIECAAAECBAgQ&#10;OFHgXOecE2a0a9fFnw//XNDChZ+9ekyU37B809SHw5MvjX15TUg6+zf8fMe8L4Wn83b8vG88srYE&#10;CBAgQIAAAQIECBDoFhhqOWf/np2rnips5+STOV5YOSb8mau8eOee/dGu3dHUybnwdPLUaPcuq0iA&#10;AAECBAgQIECAAIGBBIZaztm1u/nmeD/nS1Nbnkt2bOJ4E0X5PTusHwECBAgQIECAAAECBM5MYKjl&#10;nEkzF86cVNjAif+8+o6rWr4Rdnee233xhWdWkFYECBAgQIAAAQIECJS8wBDLOfkNzzybbOOEDZz4&#10;irVtvyjcn3P72B1ReDpubNSyJVzPlt/SEo0dV/KLB4AAAQIECBAgQIAAgQEFzn3OaV0ab9jER/il&#10;gZ4NnEd23zAr7OtMurawn9P1dMzV11+89JHwtGXq7eFnChwECBAgQIAAAQIECBAYQKCsra2ttrY2&#10;bZunn3767rvvTnsU/RMgQIAAAQIECBAgMFwEnn322XvvvTel2Z77/ZyUCtMtAQIECBAgQIAAAQIl&#10;KyDnlOzSK5wAAQIECBAgQIBA0QrIOUW7tAojQIAAAQIECBAgULICck7JLr3CCRAgQIAAAQIECBSt&#10;gJxTtEurMAIECBAgQIAAAQIlK5BRzjl8+HDJEiucAAECBAgQIECAAIETBVLNCBnlnIMHD1paAgQI&#10;ECBAgAABAgQI9AikmhEyyjnt7e2HDh2yqAQIECBAgAABAgQIEAgCIR1s3rw5PYqM/p3Q733vex0d&#10;HbfffvuoUaPSK0bPBAgQIECAAAECBAgMfYEDBw6sXLly/PjxX/ziF1OabUY5J8x+y5Ytb7/99siR&#10;I48dO1ZWVtZTT7gsr/fTlOocgt2OGDFiCM7KlAgQIECAAAECBAikJ1DIAiECVFRUTJs2Lb2Bsss5&#10;6dWgZwIECBAgQIAAAQIECPQWyOj+HOgECBAgQIAAAQIECBDITEDOyYzaQAQIECBAgAABAgQIZCQg&#10;52QEbRgCBAgQIECAAAECBDITkHMyozYQAQIECBAgQIAAAQIZCcg5GUEbhgABAgQIECBAgACBzATk&#10;nMyoDUSAAAECBAgQIECAQEYCck5G0IYhQIAAAQIECBAgQCAzATknM2oDESBAgAABAgQIECCQkYCc&#10;kxG0YQgQIECAAAECBAgQyExAzsmM2kAECBAgQIAAAQIECGQkIOdkBG0YAgQIECBAgAABAgQyE5Bz&#10;MqM2EAECBAgQIECAAAECGQnIORlBG4YAAQIECBAgQIAAgcwE5JzMqA1EgAABAgQIECBAgEBGAnJO&#10;RtCGIUCAAAECBAgQIEAgMwE5JzNqAxEgQIAAAQIECBAgkJGAnJMRtGEIECBAgAABAgQIEMhMoKyt&#10;ra22tjaz8U4xUMcL3/+X6DP33VTd/eDdJY+u3B6fUPHxBffNvjB+tPHHj67cWujj+IuDN/mNSx7d&#10;dNVD86clPYaxNk15aP7Vg9e9nggQIECAAAECBAgQyERgxMMPP1xZWZnJWKcZ5Le/Wf9mdOX0S0cX&#10;Hnxk3T9vmfy5L95zy/Vjfv3PL7x7eXgjina2vvK76x76/J3XX35o/asdo/es/n/+ec0rr+wov76u&#10;bPX3/yE8bj10ec1vnokfhSO8Pr75+0/ET8Lr00e/Wnj8yitvl19f3dzdfvq+nz76wxWhycHLPnZg&#10;w/r1XQ2mRq2vdI6//N2fJJ3FQyRJy0GAAAECBAgQIECAwJAXGLLXre3q2FNx6dTqGPDqq2r2vvdu&#10;N+X2f300HD9Yn/vE1Pa39iavbt20MXr3vb1RzS0Phe2g8ELFNZ976KFba7Zueu7FX+ZueSg8zq1f&#10;szF+4+Ofe+hzH6/Id+zs1X7C+Iq4l8IYNbc+9NDnrsm/9kJH/Fp+Y88QQ34pTZAAAQIECBAgQIAA&#10;gS6BjK5bW7du3auvvprP50eMGHHeef3D1QMPPBCm897LP/rxnmse+IOrwoPno9uu2fPj9ZV33XPD&#10;+GjT8ifWj73rnk+Nj6JNP32ibfIDd1S99KN/2n3NH45dvzK67dbo+fDnPeN//kTb5TOitevH3nzJ&#10;tlVxP9HyJ9rGfGzH/tD+qtBF2+WF9vdctSl0f+s1u/+pq/30ipZ3Jj9w+ZbQczi/7fIH7qjunkDb&#10;hVP3be4a4p57PhUm+cQTT/jsECBAgAABAgQIECDwoQWOHj16+PDh0aNHz5s37+KLL/7Q/Zz6xIxy&#10;zqJFi6666qo5c+acf/75/SZUVlbW/WLrssY17fHbE2c1zK2Lep7m6uctmJFs7bQub9w8uWHu1Kjz&#10;xcUrok9O2rqyOR/lps1fcGNVeGvN9vjxnGjFko35uHXNrIZPdi5eGpokba5sXfx8NGdBXWs49bYF&#10;Va/2aZ/L5aJLrijf+HrPBKJ4rPlj1y/pGSJ0eeTIkbAwKS2GbgkQIECAAAECBAiUgkDIOStWrNi0&#10;adPChQtTqjeLnPP2228/88wzf/qnfxo2c1Iqo3e3SQSaE5JPBmMZggABAgQIECBAgACBDyEQ9g8e&#10;eeSRL3/5yx/i3DM5JYv7cz72sY+Vl5dnE3JCzVU3LhByzmTttSFAgAABAgQIECBwrgRCOrjooovS&#10;Gz2LnBNmP3LkyPRq0DMBAgQIECBAgAABAsNOINWMkFHOOfG3B4bdMpgwAQIECBAgQIAAAQKDKJBq&#10;Rsgo5wwih64IECBAgAABAgQIECBwagE5xyeEAAECBAgQIECAAIFiE5BzMl/RXW/8eNOuzEc1IAEC&#10;BAgQIECAAIESEjj3OWfbmvCP6yTHmm0DwW9renbD/rRXZHvTM2cwyP4NzzRtP+VU8hueWfTMhuQf&#10;7znZsW3D+ikTx8XvFgYdaOjTDxROD2MNLJaMvL2pm3XRopMD7s+nTpv20umfAAECBAgQIECAwIkC&#10;5zrnbG96Kvp8+OeBwvH56OVTJ4QU169m5mevHnP2/e//TcvFsy9u+c2pwsOkWZ+9OtdrqIGGHnP1&#10;Z2fWnO106uY9XIB9+KqWbwyYiLY3Lf/N2Y7ifAIECBAgQIAAAQJDUGDEww8/XFlZmfbMfvWrX9XX&#10;1w8wSln+3V8durR+QvjZ6YraaRMuCE3CBs7WqvBK2K945f1ptdHWlnW/eHbJkhdeOO/ym2ororDX&#10;8V8fX/JC2XnnvZbvavbfwvMXXii7LH47bI+seGXJs7suu+m8Xy761j+G1zvGXxf3v62p8LRfPy+8&#10;O/7aaRM6mp7ZWjVtwu82PPtfH382bvPu+OumxZMqHF3n7j6vurxmWm1Fd1ddPfeUte2Vx49c+ieX&#10;Hml6J55YmGm/3sIeS/cU4rnmtzYfvHja717pO/R54a0RofTfTavNd7XvO5ko7IDF3eSj6jGT4tkU&#10;nhYKiQGTo9B5UsLICZeOf631/fraij4TqNq64gdNa16OVbsHKgjHe0FdPfZGSPszon8CBAgQIECA&#10;AIHSEmhpafn4xz+eUs3nOudcMGHapJ3/1DuoRHu3thy6OOSE93c2v/PROOc8e+TqhX9y502XbV0R&#10;8s/7v2jKzf+zz84ZsfUft3/0U/UT3n3lhdxdD3729puuy/8szgbR1iXvh+a/N2LDz3Z86sFw2k0V&#10;b/xTnGEObn1h7M2hn2vHv9IS4tPekEmSp8deWPf+tHF7klQQjZk0Z87tN9107fjmLcdChCig7+/u&#10;qqJzyZ5xN1Vt7ddzdxza/st/rLz0ztpJ53U+3joiBIbf7WzZPfXeMLfLdiXJ53dlVXNun3PTTTdd&#10;VvbKnnHTJhxKoshHd8R/jtryQv6GZLrxqL/b2bzjo9PO+/Urk5PSeiWu+HK1n72TtKzYtWT32JvG&#10;be16GupcluTDE3JO3F/Ljo/W147oM4HpV1ef9+7k+Z+e8m7Tt/bEFEH4W78876bavesHGjelD6Bu&#10;CRAgQIAAAQIESlUg1Zxzrq9bC4uau/qzhcurxr088E0y9WOT21nGjY1278rv2XFhZXyFWc2lNycZ&#10;ZM/O1qWPxLeifGNp647d8QVjdePi5rt2ta56MrlF5clVrbuS+/67+kk+R6Gf2ZdOKow+K/5vcoyJ&#10;fvNMfMojS1t7fdrC2WOTyDNuXN3APSeNt/16VbT6qXD2U6ujVb8u3Gt0cWWvS9TG5HYVbpoJDfof&#10;uatviOJzF/W6vWfS9KktSWl97lzauzvMIz69Ymw8m727W5NBQ6+rmnef5PcNdu2OYsOBJ9BDEU26&#10;dPaOPflo4HFPmLIXCBAgQIAAAQIECAxZgXOcc8JFaD3ZZszYi/swhW/wheddX9+TL+u5yot37onT&#10;TPh2Hr83pvLCunlfKtyHsrD3PTYhk9x8f9frC48nme4RQj+r30qySK/fOQj3q0R3xOfcn2So7iPE&#10;it174ychO4U/B+45v+Hlnd03xCx8eN7OQue9j3AZ21uXJoFu3kBX8E2alcz2/l6393QlwL69VYwN&#10;84j7LfiEtDO76wanhQtn9iS2PiNvf2tVHA5PMoFeFG+tToLZgOMO2Y+wiREgQIAAAQIECBA4QeAc&#10;X7cWbh051vSNwi0xL7x/7f8yu2ZkVBGu+/puuOHk/Y/WxfefRFs7Wlvj+3PWTb7zs1MqKqqOvvCN&#10;cD9OuDslqr6ifkL1uGMvPJLcn1O48Sbqui9l5ISKrd/quhsmub/lYN/L4SbVXl54P+m2cNaUC3Yl&#10;I79QOfnmnWU914D1dHVwdF24P2fKlH49x1eK7X/zhTerPjm966qxkWOOvrJq58TqzvfC1WIVXVfi&#10;1Yw9+sp345nuvnhadHB0XFmv69beeKZw8V4ynVGF69bWF26TeTmaOf9TPTcLXTCh4jfJxAs+V17R&#10;9fT4nUjJIue3LvnBDxKVGPbhT18xMopn1WcCFfnmp57cdfmdM6/tprj/T36vovv+n37j+stDgAAB&#10;AgQIECBAYFAFUr1uraytra22tnZQJzxAZ08//fTdd989GKOE7Zc919599ZjwKwXPRXeEB4PRqT4I&#10;ECBAgAABAgQIEMhY4Nlnn7333ntTGvQcX7f2wauadG34leTkFpqLrxdyPrifMwgQIECAAAECBAiU&#10;gMCwyzlR+LdlCrfdnP2/MFMC66tEAgQIECBAgAABAqUoMPxyTimukpoJECBAgAABAgQIEPggAnLO&#10;B9HSlgABAgQIECBAgACB4SAg5wyHVTJHAgQIECBAgAABAgQ+iEBGOefw4cMfZFbaEiBAgAABAgQI&#10;ECBQ5AKpZoSMcs7BgweLfJWUR4AAAQIECBAgQIDABxFINSNklHPeeeedQ4cOfZCqtSVAgAABAgQI&#10;ECBAoGgFQjpobW1Nr7yM/p3QRx55JFRy8803jxo1Kr1i9EyAAAECBAgQIECAwNAXOHDgwMsvv3ze&#10;eef9+Z//eUqzzSjnhNn/6le/Colt5MiRx44dKysr66knXJb3sY99LKXyBr3bjRs3VldXD3q3OiRA&#10;gAABAgQIECBQCgKFLHDkyJHKyspbb701vZKzyznp1aBnAgQIECBAgAABAgQI9BbI6P4c6AQIECBA&#10;gAABAgQIEMhMQM7JjNpABAgQIECAAAECBAhkJCDnZARtGAIECBAgQIAAAQIEMhOQczKjNhABAgQI&#10;ECBAgAABAhkJyDkZQRuGAAECBAgQIECAAIHMBOSczKgNRIAAAQIECBAgQIBARgJyTkbQhiFAgAAB&#10;AgQIECBAIDMBOSczagMRIECAAAECBAgQIJCRgJyTEbRhCBAgQIAAAQIECBDITEDOyYzaQAQIECBA&#10;gAABAgQIZCQg52QEbRgCBAgQIECAAAECBDITkHMyozYQAQIECBAgQIAAAQIZCcg5GUEbhgABAgQI&#10;ECBAgACBzATknMyoDUSAAAECBAgQIECAQEYCck5G0IYhQIAAAQIECBAgQCAzATknM2oDESBAgAAB&#10;AgQIECCQkYCckxG0YQgQIECAAAECBAgQyExAzsmM2kAECBAgQIAAAQIECGQkIOdkBG0YAgQIECBA&#10;gAABAgQyE5BzMqM2EAECBAgQIECAAAECGQnIORlBG4YAAQIECBAgQIAAgcwE5JzMqA1EgAABAgQI&#10;ECBAgEBGAmVtbW21tbUZjTYEhvnt0iXvv/zSsUOHeuZSdsEFI2/41Oh584fA7EyBAAECBAgQIECA&#10;AIFBEBi+OecXX/+76C//j2s/kEHnF//0wHM/G/CUUbf/u6rH//4D9aYxAQIECBAgQIAAAQJDUyCj&#10;69Z2PvPvr+o+/v0zO8/eYuczjzZ+wF72fP2rJws5oafwVmhwvMvfvvnT7331P339hxt/+wGH0ZwA&#10;AQIECBAgQIAAgXMtkFHOicv84uJN4Vj9t9FX/v4XO35YyD1x5nnt64UE9PXXojgO/d0vQttf/F3y&#10;Vnez8Fbhxfj44g93Rr/4+6+sih5fENp0J6h//8MdocnOH34x7mfA47fP/r8DvT6n6v/7adW/i9/p&#10;3WDjD34Y3fOV//NLE5b+/evneo2MT4AAAQIECBAgQIDABxPIMOf0n9jNf7t60/c+u/3r974ZHmx6&#10;uqHxf/wwmvkHNz/+k19Ev/jJ4zf/wczoh3/9V1c83fXWzh0/fHTT3zZt2rT4qr/6+9eu/dOv3hyC&#10;0/dm/uvCr1wR8lPTV6O/eioEpAv/+PFNf/mJgQmO7IiTUN9jTtXKx0fv+3/3JNey9Wqwc/OWCZPG&#10;RdHoab8XbRuE7acPtihaEyBAgAABAgQIECBwVgIZ5pzHF8S7MbP/Kvrqn14bz/mKKy+Ooh1vvFl4&#10;8IlPN6xu237xLX8w+803Xnvjzdl/cEt4MYoa773qqnsbo/DW9rZVSaXX/h+9kkx4cfblNSHfhIC0&#10;6Y0zCSTnT+750YUk5Lz79fbPfefwiYbjJuTOCtbJBAgQIECAAAECBAicM4EMc07hurVNYQ/nwuPl&#10;XnzlFdGbb4SNltd+0hgnlgtv+Uz0V/f+VfSZWwqNGpL9nCi8VXP5zSHt9FzSVuii+8WdTT9dddWV&#10;vfo9GehfVi//6UUP/140+e7qU4Sc6MJJ0RsdcR87391fccE5Wx0DEyBAgAABAgQIECDwYQQyzDkD&#10;Ty9cgRb91ex406bhf/3jEFTinZkoXLQWP/zj/7Uh2c9582//rz++8OI/fuiLjWFLaMHjDQ999sIL&#10;J18R35/TdEvhxZlfif7289ee+v6cZPyv7/jS/zfiSz+qWfx/jzrZTk7S7vf/8JIf/u0//vBbP4zu&#10;/FTFh4F1DgECBAgQIECAAAEC50xg6P2udPjtgdltD236y5BaBvfYdlltdOxY3Oe/+28X3ftG55+e&#10;cLlaWdmkX/9mcAfVGwECBAgQIECAAAEC2Quc8/2cviWH3147fgPPIGt8pG5qV48/+9/fOTHkRNHx&#10;BoM8su4IECBAgAABAgQIEMhUYIjlnE/8Zf8beAZPo/zz95+6s9M2GLy56IkAAQIECBAgQIAAgRQF&#10;hljOSbHSaMz//CcV/9v/frIRwluhQZrj65sAAQIECBAgQIAAgYwEht79OSkXfuSddw698vNjhw71&#10;jFN2wQUX/E/Xj7joopRH1j0BAgQIECBAgAABAhkJlFzOycjVMAQIECBAgAABAgQInDuBErpu7dwh&#10;G5kAAQIECBAgQIAAgUwF5JxMuQ1GgAABAgQIECBAgEAGAnJOBsiGIECAAAECBAgQIEAgUwE5J1Nu&#10;gxEgQIAAAQIECBAgkIGAnJMBsiEIECBAgAABAgQIEMhUQM7JlNtgBAgQIECAAAECBAhkICDnZIBs&#10;CAIECBAgQIAAAQIEMhWQczLlNhgBAgQIECBAgAABAhkIyDkZIBuCAAECBAgQIECAAIFMBeScTLkN&#10;RoAAAQIECBAgQIBABgJyTgbIhiBAgAABAgQIECBAIFMBOSdTboMRIECAAAECBAgQIJCBgJyTAbIh&#10;CBAgQIAAAQIECBDIVEDOyZTbYAQIECBAgAABAgQIZCAg52SAbAgCBAgQIECAAAECBDIVkHMy5TYY&#10;AQIECBAgQIAAAQIZCMg5GSAbggABAgQIECBAgACBTAXknEy5DUaAAAECBAgQIECAQAYCck4GyIYg&#10;QIAAAQIECBAgQCBTATknU26DESBAgAABAgQIECCQgYCckwGyIQgQIECAAAECBAgQyFRAzsmU22AE&#10;CBAgQIAAAQIECGQgIOdkgGwIAgQIECBAgAABAgQyFShra2urra1Ne8wdO3Y899xz7e3tH/3oR887&#10;r0+4OnLkyIQJE9KeQFH2f/jw4T179hRlaYoiQIAAAQIECBAoVoGjR4/+9re/ra6ubmhoSK/GjHLO&#10;okWLrrrqqjlz5px//vnpFVNqPZeVlR07dqzUqlYvAQIECBAgQIDAcBcI/79+5cqVLS0tCxcuTKmW&#10;jHLO1772tS996UsjRoxIqQzdEiBAgAABAgQIECAwjATCVV1f//rX//N//s8pzTmj+3MuuugiISel&#10;JdQtAQIECBAgQIAAgWEnENLBZZddlt60M8o5I0eOTK8GPRMgQIAAAQIECBAgMOwEUs0IGeWcfr89&#10;MOzWwIQJECBAgAABAgQIEBhcgVQzQkY5Z3BF9EaAAAECBAgQIECAAIFTCMg5Ph4ECBAgQIAAAQIE&#10;CBSbgJxTbCuqHgIECBAgQIAAAQIEhk7O6Vy7uLHrWLy28+xXpmVZ46D0E8/k+NwWvzgIU/sQxbUu&#10;X9b6IU5zCgECBAgQIECAAIGSFBgqOad1+ZLmqH5++DdRGxpmVTQvWX7W3+qnzm1YMKNqMBY1nlvF&#10;rMLUyjcuWdYyGJ1+oD5alq3Z/oFO0JgAAQIECBAgQIBASQtk9O+EPv3003ffffcppMPmy9h5C2ZU&#10;J0061i5eunt6w9zqFxcv2Rrl8vnymQ037Fq8ZGM+inK5XD66ZP6CG6O1i5c0hxeiaOLMhrlTw5bL&#10;km1x2/DSxFkNc+vCfs76sfND1Il762oYXo+WN3Znhon10/Y1hz5z9XGz0FE4pak97rFmVsMddd2z&#10;bV3WuO743HpqOKFxa3fPA88n7AqFcpIS6uNKeyZcPmve2HW9ZlgXxSPuK5QSz62utavSUNcNnYXH&#10;PXMu6U+v4gkQIECAAAECBIaxwLPPPnvvvfemVMBQ2c/Z17++fZ0dhZcmzWkIMab15Y35kB8aGqaX&#10;J9kmiqpmLIh3WOZPy7Vv6d78uSS0nTUxat/ca8ul841t+ZAK4rZzu7JLiDEN8+tz7duiOQ3z6nP5&#10;ba1hrBCHmvbVz4s3bSZuX3N806aj84S5DdA4ZJg1e5NRZk5sb+q+xiyeTzzQunC1W8faFRvL412h&#10;meXNz3dfmBc3mFtX3VVKaNk983z5NQ3dc6uacc3EQnirfnFFYWcpbHmtOEdX0KX0QdQtAQIECBAg&#10;QIAAgUEUGCo5p7x/TeVVhb2diqp4pyUOG7mx8SvVY3NdTUO0CPfzJDskXUf5uND2eIOuPHTj9In5&#10;5iXxrT+L13Zlp17tq6u6hu7YnY8Kg9ZNqYn27eq+D6enQe8ZntC4Y0++a6pTp0yMukJaMp+qqooo&#10;v6cjik9pXxNmEbaM8rsLE0kahKNw/0/X9lTySlLsCUPHo2yP+whbUnGfDgIECBAgQIAAAQIEBhIY&#10;KjlnSk2+e5ejc+3zzfmaKT3XjcXTjr/xF8JBHBfio2XZkq2Twv5J2M853crWzU02fsLGTVe8GPCE&#10;OB8V8knr5u09CSQ8DbEn3/xqYcsoXFHWGG/1nNC4ujIX7e2Ms1HL5vauvBQlG02dnXujXGV1ckrY&#10;kykc3TtLhU6XL9l2SVxK/clK6c5u8SjxZlRyHL+y7nQA3idAgAABAgQIECBQYgJDJefU3TG/Pirs&#10;uiQ/SND/S3zdDeH6tKawJbM5KoSBsG2S7NKs2Bp1BYyTrVy4kabQbX7ilKknX97qGXOmRc1L482S&#10;9ppZc3u1jOe2N95FOf7WCY2rbpzTNf+m9okzu2JMbu+6QjlzbqyKqmdMr0n2c0IRfS85q5s8Mb8x&#10;LmVb1GsfqfdM45gXzl3WEfamkv2cE/emSuxzq1wCBAgQIECAAAECpxIYKr9DcLpViu/a331N1+8N&#10;JA9Od8Y5fr9nwud4HoYnQIAAAQIECBAgMDQFSuJ3CE5HX1V3SbKfk2yP3DDUQ87pqvE+AQIECBAg&#10;QIAAAQJpCgyX/Zw0DfRNgAABAgQIECBAgEDmAvZzMic3IAECBAgQIECAAAECw1lgqPwOwXA2NHcC&#10;BAgQIECAAAECBIaWgJwztNbDbAgQIECAAAECBAgQOHuBjHLO4cOHz36ueiBAgAABAgQIECBAoGgE&#10;Us0IGeWcgwcPFs16KIQAAQIECBAgQIAAgbMXSDUjZJFzdu7cuXfv3kOHDp29hR4IECBAgAABAgQI&#10;ECgCgZAO3nnnnfQKyeh3pb/97W+/9957n/70p0eNGpVeMaXWc1lZ2bFjx0qtavUSIECAAAECBAgM&#10;d4EDBw6sWrWqqqrqC1/4Qkq1ZJRzwuxXrly5Y8eO8vLy8NU8fEHvqSdclvexj30spfKKu9vf/e53&#10;u3btKu4aVUeAAAECBAgQIFBMAoUs8Nvf/jbsf9x1113plZZdzkmvBj0TIECAAAECBAgQIECgt0AW&#10;9+cQJ0CAAAECBAgQIECAQJYCck6W2sYiQIAAAQIECBAgQCALATknC2VjECBAgAABAgQIECCQpYCc&#10;k6W2sQgQIECAAAECBAgQyEJAzslC2RgECBAgQIAAAQIECGQpIOdkqW0sAgQIECBAgAABAgSyEJBz&#10;slA2BgECBAgQIECAAAECWQrIOVlqG4sAAQIECBAgQIAAgSwE5JwslI1BgAABAgQIECBAgECWAnJO&#10;ltrGIkCAAAECBAgQIEAgCwE5JwtlYxAgQIAAAQIECBAgkKWAnJOltrEIECBAgAABAgQIEMhCQM7J&#10;QtkYBAgQIECAAAECBAhkKSDnZKltLAIECBAgQIAAAQIEshCQc7JQNgYBAgQIECBAgAABAlkKyDlZ&#10;ahuLAAECBAgQIECAAIEsBOScLJSNQYAAAQIECBAgQIBAlgJyTpbaxiJAgAABAgQIECBAIAsBOScL&#10;ZWMQIECAAAECBAgQIJClgJyTpbaxCBAgQIAAAQIECBDIQkDOyULZGAQIECBAgAABAgQIZClQ1tbW&#10;Vltbm/aQnZ2dq1at2r9//wUXXNBvrGPHjl100UVpTyDL/kOxR44cyXJEYxEgQIAAAQIECBAYRgKH&#10;Dh0aNWrUnXfeGf5MadoZ5ZxFixZdeeWVs2fPHjFiREqVDJ1uDx8+fP755w+d+ZgJAQIECBAgQIAA&#10;gSElEHYFVq9e/cYbbyxcuDCliWWRcw4cOPA//sf/ePDBB0sh5KS0TrolQIAAAQIECBAgUEwCIep8&#10;85vf/MpXvpJSUVncnxN2o0aPHi3kpLSEuiVAgAABAgQIECAw7ARCOhg3blx6084i54TZl5WVpVeD&#10;ngkQIECAAAECBAgQGHYCqWaEjHLOsEM3YQIECBAgQIAAAQIEhq+AnDN8187MCRAgQIAAAQIECBAY&#10;WEDO8ckgQIAAAQIECBAgQKDYBOScYltR9RAgQIAAAQIECBAgIOf4DBAgQIAAAQIECBAgUGwCck6x&#10;rah6CBAgQIAAAQIECBAYKjln7eLGnmPxi51nvDCtyxobl7WcSfPOtcvXnq7fuLfC0dVny7LGxac9&#10;60xG14YAAQIECBAgQIAAgewEhkrOCRXnps1vCMe8+mjjirUdg0zQ+eKK5r2n7rNz7eI1+7rnsK9p&#10;8aDPYZBL0h0BAgQIECBAgAABAicRGEI5p2uGHbvzUXlVddT54uLGxYvDNk+8tdLRvd/TvbvSujzZ&#10;dlm8bl9yWtx4eWvvB1HYiik0iXeHWl/emI/yzUvi00Oe6XqnT5LpaN2Wnzj9xqq4u+oZCxoWzKg+&#10;btY1XHdv3ZtIcVeF/rsGS+bgIECAAAECBAgQIEDg3AoMoZyT37gkzh9N7blpN9R1qUya09Awd2rr&#10;sqXN5TPDXs/8+qh5RcgVHWvXbc/Vz2touG3SSfhalzW1TwynxLtDL7dGdTdMy0W5+vkLZnQsX9Jc&#10;MSvua1rU/Hyva9LifHXSo+6OeKupYebE/NbWzqS39i2tUXc0al1e2AiaX793zZldRHduF93oBAgQ&#10;IECAAAECBIpcYAjlnK7r1hoaFhQ2VcJRURU/6ujcF+XGxrsrVXWX5PJ7OqLuPZ+ouqp8wAXqOSXe&#10;mZnbnZpC087OvVGuMunrykm5/O7j18dVj82dYq0Lu0NN7YUm8bnbN699Y1u+Zkpd0mcS0pY056N9&#10;u053E1CRf6KUR4AAAQIECBAgQODcCwyhnHNSjDjMFBJJZ+vWfJxS4kyyrzO8EueZ7mNvZ0gYHXuS&#10;XZmeU+IL3uI7barGFQJRVVVFFCel0FdIKYX0VDiq6ybl2tcVfgKh+6yut8LTpijeA5o5sXfj5o35&#10;iZNDhor7HCCknfvFNQMCBAgQIECAAAECJSowHHJOVDd35sT2prCfsqQ5qp8TdnuqZ8wJV50tbWx8&#10;flth3ZLNmeawpbJub2FXpvuUpc3RtDnxnTYhGiX351TfMWvi9jVxXxuj+ttmdO8cxX3MWDCrvHDt&#10;XM9ZvSJQfM76fd1bQPHOUhRNnDI1GeyT4eq45MTGZW7QKdG/ScomQIAAAQIECBAYSgJlbW1ttbW1&#10;aU/pscceu//++9MeRf8ECBAgQIAAAQIECAwXgSeffPLBBx9MabbDYj8npdp1S4AAAQIECBAgQIBA&#10;cQrIOcW5rqoiQIAAAQIECBAgUMoCck4pr77aCRAgQIAAAQIECBSngJxTnOuqKgIECBAgQIAAAQKl&#10;LCDnlPLqq50AAQIECBAgQIBAcQrIOcW5rqoiQIAAAQIECBAgUMoCck4pr77aCRAgQIAAAQIECBSn&#10;gJxTnOuqKgIECBAgQIAAAQKlLCDnlPLqq50AAQIECBAgQIBAcQrIOcW5rqoiQIAAAQIECBAgUMoC&#10;ck4pr77aCRAgQIAAAQIECBSngJxTnOuqKgIECBAgQIAAAQKlLCDnlPLqq50AAQIECBAgQIBAcQrI&#10;OcW5rqoiQIAAAQIECBAgUMoCck4pr77aCRAgQIAAAQIECBSngJxTnOuqKgIECBAgQIAAAQKlLCDn&#10;lPLqq50AAQIECBAgQIBAcQrIOcW5rqoiQIAAAQIECBAgUMoCck4pr77aCRAgQIAAAQIECBSngJxT&#10;nOuqKgIECBAgQIAAAQKlLCDnlPLqq50AAQIECBAgQIBAcQrIOcW5rqoiQIAAAQIECBAgUMoCck4p&#10;r77aCRAgQIAAAQIECBSngJxTnOuqKgIECBAgQIAAAQKlLCDnlPLqq50AAQIECBAgQIBAcQrIOcW5&#10;rqoiQIAAAQIECBAgUMoCck4pr77aCRAgQIAAAQIECBSngJxTnOuqKgIECBAgQIAAAQKlLJBRzjl8&#10;+HApK6udAAECBAgQIECAAIF+AqlmhIxyTmdn5/vvv29pCRAgQIAAAQIECBAgEARCOti6dWt6FGVt&#10;bW21tbXpDVDo+Xvf+15HR8fs2bPPP//8fmMdO3asrKws7Qlk2f/Ro0fPOy+jAJllXcYiQIAAAQIE&#10;CBAgMCgCYSenqalp/PjxX/ziFwelwxM7ySjnhIG3bNny9ttvf+QjHzkx59TU1KRU3jnptr29PYS3&#10;czK0QQkQIECAAAECBAgMfYEjR45UVFRMmzYtvalml3PSq0HPBAgQIECAAAECBAgQ6C3g8iqfBwIE&#10;CBAgQIAAAQIEik1Azim2FVUPAQIECBAgQIAAAQJyjs8AAQIECBAgQIAAAQLFJiDnFNuKqocAAQIE&#10;CBAgQIAAATnHZ4AAAQIECBAgQIAAgWITkHOKbUXVQ4AAAQIECBAgQICAnOMzQIAAAQIECBAgQIBA&#10;sQnIOcW2ouohQIAAAQIECBAgQEDO8RkgQIAAAQIECBAgQKDYBOScYltR9RAgQIAAAQIECBAgIOf4&#10;DBAgQIAAAQIECBAgUGwCck6xrah6CBAgQIAAAQIECBCQc3wGCBAgQIAAAQIECBAoNgE5p9hWVD0E&#10;CBAgQIAAAQIECMg5PgMECBAgQIAAAQIECBSbgJxTbCuqHgIECBAgQIAAAQIE5ByfAQIECBAgQIAA&#10;AQIEik1Azim2FVUPAQIECBAgQIAAAQJyjs8AAQIECBAgQIAAAQLFJiDnFNuKqocAAQIECBAgQIAA&#10;ATnHZ4AAAQIECBAgQIAAgWITKGtra6utrU27rAMHDvzsZz/bvXv3Rz/60X5jHT169PDhw2lP4NT9&#10;v//+++Xl5ed2DkYnQIAAAQIECBAgUCICIR3kcrk/+qM/Sq/ejHLOokWLrrzyytmzZ48YMSK9Yj50&#10;z8eOHSsrK/vQpzuRAAECBAgQIECAAIEzFzhy5MgLL7ywadOmhQsXnvlZH6hlRjnnq1/96l/8xV8M&#10;zZDzgbw0JkCAAAECBAgQIEDg7AVC1Pm7v/u7//Sf/tPZdzVgDxndnzNu3DghJ6Ul1C0BAgQIECBA&#10;gACBYScQ0sHEiRPTm3ZGOcdVYektoZ4JECBAgAABAgQIDEeBVDNCRjlnOLqbMwECBAgQIECAAAEC&#10;w1RAzhmmC2faBAgQIECAAAECBAicVEDO8eEgQIAAAQIECBAgQKDYBOScYltR9RAgQIAAAQIECBAg&#10;IOf4DBAgQIAAAQIECBAgUGwCck6xrah6CBAgQIAAAQIECBAYKjln7eLGZS2nXI6WZY2Ny1qjztO3&#10;7NNN3H7xi51WmgABAgQIECBAgACB0hEYKjnnjMWrZixomDv1jJtrSIAAAQIECBAgQIBA6QmMePjh&#10;hysrK9Mu/LXXXrv22mtPMcrWDa8fvOi6K6tblzU+//qbL7300uuvv3nw0qsvGR2FV5auDs92l73/&#10;/sja68ZvWvz0L0eEllHni4uf/mlo9/qO0fHT1uWNS1eFZ6+/eSg+r/vd7YcueD+qnBr3FHaE4p5e&#10;f/3dMdddUR0/TYbakLRPW0D/BAgQIECAAAECBAj0Fli3bt0nP/nJlEyG4H5OvvyahoZ59bn8ttaO&#10;EGbWtefq5zc0zLmkr0DH2hUbo/p5DQ0zJ7avXxuuS6u7oyE+Zk7Mb23tjFpf3pifODM8n16eT07s&#10;WLu4aV/cvmHWxO1ruq6Ry5dPb2hYcGNVSri6JUCAAAECBAgQIEDgnAgMwZyTG1sdRdVV5YV4sicf&#10;VVSFIFI1rvBC99GxOx+VV4WWU+c2LJgRJ5X4Bp7Gxqb25LTOfVHST1Q9NlfoqLt9VDelJtq3K7lj&#10;p9DEQYAAAQIECBAgQIBAcQkMwZzTB7i6Mhft7QyhpHPXvr5vhPyyr7OjEG+WtcbbNdGsZD8nbhbH&#10;pPzu8G6Sb5JXuttHrZu3R+Xj7OEU1wdZNQQIECBAgAABAgR6CQz1nFN145z6qHlJY+OKrX3XrXrG&#10;nGlR89J4A2fizLl11XWTcu1rwn7O+n25OODUzQ3XszWF5+v2FfZzeto3rmmvmeWXDPwtIECAAAEC&#10;BAgQIFDEAmVtbW21tbVpV/jYY4/df//9aY+ifwIECBAgQIAAAQIEhovAk08++eCDD6Y026G+n5NS&#10;2bolQIAAAQIECBAgQKCIBeScIl5cpREgQIAAAQIECBAoUQE5p0QXXtkECBAgQIAAAQIEilhAzini&#10;xVUaAQIECBAgQIAAgRIVkHNKdOGVTYAAAQIECBAgQKCIBeScIl5cpREgQIAAAQIECBAoUQE5p0QX&#10;XtkECBAgQIAAAQIEilhAzinixVUaAQIECBAgQIAAgRIVkHNKdOGVTYAAAQIECBAgQKCIBeScIl5c&#10;pREgQIAAAQIECBAoUQE5p0QXXtkECBAgQIAAAQIEilhAzinixVUaAQIECBAgQIAAgRIVkHNKdOGV&#10;TYAAAQIECBAgQKCIBeScIl5cpREgQIAAAQIECBAoUQE5p0QXXtkECBAgQIAAAQIEilhAzinixVUa&#10;AQIECBAgQIAAgRIVkHNKdOGVTYAAAQIECBAgQKCIBeScIl5cpREgQIAAAQIECBAoUQE5p0QXXtkE&#10;CBAgQIAAAQIEilhAzinixVUaAQIECBAgQIAAgRIVkHNKdOGVTYAAAQIECBAgQKCIBeScIl5cpREg&#10;QIAAAQIECBAoUQE5p0QXXtkECBAgQIAAAQIEilhAzinixVUaAQIECBAgQIAAgRIVkHNKdOGVTYAA&#10;AQIECBAgQKCIBeScIl5cpREgQIAAAQIECBAoUQE5p0QXXtkECBAgQIAAAQIEilhAzinixVUaAQIE&#10;CBAgQIAAgRIVyCjnHD58uESBlU2AAAECBAgQIECAwEACqWaELHLOoUOH8vn8+++/b30JECBAgAAB&#10;AgQIECAQBEI66OzsTI+irK2trba2Nr0BCj0//vjjO3bsuPXWW88///x+Yx07dqysrCztCeifAAEC&#10;BAgQIECAAIEhIhB2clavXj1x4sQHHnggpSlllHPC7Ddu3BgS20c/+tF+lYQizzsvi22lUwi+8847&#10;QTklYt0SIECAAAECBAgQINBbIFzwNWbMmN///d9PjyW7nJNeDXomQIAAAQIECBAgQIBAb4FzvJFi&#10;MQgQIECAAAECBAgQIDDoAnLOoJPqkAABAgQIECBAgACBcywg55zjBTA8AQIECBAgQIAAAQKDLiDn&#10;DDqpDgkQIECAAAECBAgQOMcCcs45XgDDEyBAgAABAgQIECAw6AJyzqCT6pAAAQIECBAgQIAAgXMs&#10;IOec4wUwPAECBAgQIECAAAECgy4g5ww6qQ4JECBAgAABAgQIEDjHAnLOOV4AwxMgQIAAAQIECBAg&#10;MOgCcs6gk+qQAAECBAgQIECAAIFzLCDnnOMFMDwBAgQIECBAgAABAoMuIOcMOqkOCRAgQIAAAQIE&#10;CBA4xwJyzjleAMMTIECAAAECBAgQIDDoAnLOoJPqkAABAgQIECBAgACBcywg55zjBTA8AQIECBAg&#10;QIAAAQKDLiDnDDqpDgkQIECAAAECBAgQOMcCcs45XgDDEyBAgAABAgQIECAw6AJyzqCT6pAAAQIE&#10;CBAgQIAAgXMsIOec4wUwPAECBAgQIECAAAECgy4g5ww6qQ4JECBAgAABAgQIEDjHAnLOOV4AwxMg&#10;QIAAAQIECBAgMOgCZW1tbbW1tYPeb78O33rrrddee23//v0XXHBBv7eOHj16+PDhtCeg/yEucPDg&#10;wYqKiiE+SdMjQIAAAQIECBAYFIFDhw6NGjXq9ttvHzt27KB0eGInGeWcRYsWXXnllbNnzx4xYkRK&#10;leiWAAECBAgQIECAAIFhIXDkyJHVq1e/8cYbCxcuTGnCWeSc995774knnnjwwQeFnJRWUbcECBAg&#10;QIAAAQIEhpdAiDrf/OY3v/KVr6Q07Szuzxk/fvzo0aOFnJSWULcECBAgQIAAAQIEhp1ASAfjxo1L&#10;b9pZ5Jww+7KysvRq0DMBAgQIECBAgAABAsNOINWMkFHOGXboJkyAAAECBAgQIECAwPAVkHOG79qZ&#10;OQECBAgQIECAAAECAwvIOT4ZBAgQIECAAAECBAgUm4CcU2wrqh4CBAgQIECAAAECBOQcnwECBAgQ&#10;IECAAAECBIpNQM4pthVVDwECBAgQIECAAAECQyfndK5d3Nh1LF7bmaxM54uLG5e39lqkuM2yloFW&#10;rWVZ8vrJGwy81KdvH88hns/pW/YdIW6/+MVCHac/wihJ49ZljScp8PR9DKkWZ1r+CUs8pKowGQIE&#10;CBAgQIAAgeEqMFRyTuvyJc1R/fyG+JhV0bykT7zpwa2asaBh7tQTrVuXNbUnr56swdkvT3o9h7m1&#10;vrwxmnRl1dnPctj1UHXlpNz2zb2z7LArwYQJECBAgAABAgSGoMCIhx9+uLKyMu2Zvfbaa9dee+0p&#10;Rvn5qjcv+cwddaPjJtVjD775Svv51105etuGlp3vvPnSSy+9/vqO0dddWR12CZ7+5YjwIN7qefqn&#10;4eU3D9ZePXrd86/ufH/f1tDm0p3Phwbxny/uvfTqS0a3Lm9c+uaY666ojlqWNS5d/Xo43k2edh0H&#10;tm5oOXjRdVd2LGt8/vXCQG8eik+MOsJQ8QDbD17wflQx9erRv+gaOp5D/MbrO8YkE+l+Wphhz8S2&#10;HwrnVU6Nu+o3dHiajLWhMFA4Wn6+eveEWf9TeNL5xuu/iWrjfnqOuIRV8cT79v/mm2++tCGucWt3&#10;dwfjJ30b91TRPdvuXrun1LfPLpzY9sUNvdjDDLv0jrdPGryVgCcaZ1x+vGdVWIl47S6pHr3nzVfb&#10;kzV1ECBAgAABAgQIlJTAunXrPvnJT6ZU8lDZz9nXv759nR2FlybNaWiYPy3Xvr7rYrb4tY61KzaW&#10;zwpbPzPLm59fG904fWIUTZzZs9VTNeOaifmtrZ1R6+btufpP1sVf95v21c+L94ombl8z8JVv+fLp&#10;yUDJiVHrq835mniE6RX53lPrfHFFYd9pVk37uvhKs3ifJxzxDLeEbYmwM5MPMwnnlRfOG3DoZKwF&#10;N3Zt4HTu2hdVVA24mxMix5q9yTbXzIntTctaT+w/HiNffk3obkbUv3GITdvyucIu2dy6XtFpWUFj&#10;Xv2+uM/O1q353LSk1R09rXqzh+2y3u2Pr8vcqR+8/JbN7dHEWDbMOM42VVUV0b5dZ3qBX0p/DXRL&#10;gAABAgQIECBQZAJDJeeU93ctryr8D/4kAFSNK4/yu7uCTxweduej9jXhbp5wuVrv13s6mTplYn5b&#10;64ub23OT6kI/cftCh3VTak7yrTo3NrwfDxQfnZ17o1xlfEJ1Za731Dr25AtTqrujK6jEd5g0Ni7Z&#10;mMSajs59UdJR2JQqnDfg0IUmZ3D0DBeFiqJ9nW+e0H/cSVd3/Rt3RFUhAeabl8S3PS1e28MXTzLf&#10;vLSxcWlzPvTZkcTCjV2tugJHb/b+7Y+vSyz1QcufekN9Llm7IrkT6QxWURMCBAgQIECAAIHMBYZK&#10;zplSkw87M8mX7M61z4e9lCldOwvJzRvxjkfvbBCHiMKeQGGnojtUHOcLeSbfvLE9d0ldvE8Sv1/Y&#10;IAo7PFH5uNPeCRNvMuT3xCfE4aHXEceevZ3xhs/yxvg3ElqWLdk6KWyFhP2cuFV1VXcgi/NN8soH&#10;HbrPR6BnuCjeBimvuuKE/geaW1fjJNfNTXab6nO94mA8yVyyu9W9qTI1aTWvV6ve7Ce27xn0w5Tf&#10;tQU062SBM/O/AwYkQIAAAQIECBAoPoGhknPq7phfHxV2HpIfJOi5gCq3b12yWzLxmhnH00n1jOk1&#10;XXsCyc+UxbGkvanPL5XVTQ7XsuW6bu6vnjFnWhTvYDSuaa+ZNdAvGfRf2bo74ivcwgnr9vbZz6m6&#10;cU5hnmu2T5wVJhlvHMVPV2yNkvxTNze+wCw+b1/hvDMYOt5ESrJT4UhO79ru6Bku7FxNnBkSXd0N&#10;4QK50GDx5qjPvOITT2ic3FdTIM1PnHL89xtCJwWNJKoVMls4wvZOT7zsYo/qbwvs/dsfx/oQ5YcL&#10;+ZLR1mwvrE68dXYGybP4/uqpiAABAgQIECBAIEWBsra2ttra2hRHSLp+7LHH7r///rMeJdz0v2T3&#10;NQP+5NpZ930uOwi35q8bO69wv8qpjx6BFCnCpWhL9kzvda/O6SZ1Nu+H2LN09/Q+tw+dTXfOJUCA&#10;AAECBAgQGDYCTz755IMPPpjSdIfKfs4ZlBd/s2/On/GtLWfQ45BpEm+YbHvjTO7Fr6q7JNnPSXa9&#10;bhjgJ7aHTE1nNpHwSwnRtBt6/UbCmZ2mFQECBAgQIECAAIFTCgyv/RyLSYAAAQIECBAgQIBAkQjY&#10;zymShVQGAQIECBAgQIAAAQLZCAyj69ayATEKAQIECBAgQIAAAQLDXkDOGfZLqAACBAgQIECAAAEC&#10;BPoJyDk+EgQIECBAgAABAgQIFJuAnFNsK6oeAgQIECBAgAABAgTkHJ8BAgQIECBAgAABAgSKTUDO&#10;KbYVVQ8BAgQIECBAgAABAnKOzwABAgQIECBAgAABAsUmIOcU24qqhwABAgQIECBAgAABOcdngAAB&#10;AgQIECBAgACBYhOQc4ptRdVDgAABAgQIECBAgICc4zNAgAABAgQIECBAgECxCcg5xbai6iFAgAAB&#10;AgQIECBAQM7xGSBAgAABAgQIECBAoNgE5JxiW1H1ECBAgAABAgQIECAg5/gMECBAgAABAgQIECBQ&#10;bAJyTrGtqHoIECBAgAABAgQIEJBzfAYIECBAgAABAgQIECg2ATmn2FZUPQQIECBAgAABAgQIyDk+&#10;AwQIECBAgAABAgQIFJuAnFNsK6oeAgQIECBAgAABAgTkHJ8BAgQIECBAgAABAgSKTUDOKbYVVQ8B&#10;AgQIECBAgAABAnKOzwABAgQIECBAgAABAsUmIOcU24qqhwABAgQIECBAgAABOcdngAABAgQIECBA&#10;gACBYhOQc4ptRdVDgAABAgQIECBAgEBGOefw4cOsCRAgQIAAAQIECBAg0COQakYoa2trq62tTZV7&#10;586dTz311H333VdWVpbqQDonQIAAAQIECBAgQGBYCBw7duy73/3uX//1X6c02yxyTpj6t7/97ffe&#10;e2/27NknRp1QofyT0urqlgABAgQIECBAgMAQFAgR4Oc//3lVVdUXvvCFlKaXUc4Js1+5cuWOHTvG&#10;jBnTr5KwXVVTU5NSebodLgIdHR1HjhwZLrM1TwIECBAgQIAAgbMROHDgwKhRo+66666z6eTU52aX&#10;c9KrQc8ECBAgQIAAAQIECBDoLZDR7xBAJ0CAAAECBAgQIECAQGYCck5m1AYiQIAAAQIECBAgQCAj&#10;ATknI2jDECBAgAABAgQIECCQmYCckxm1gQgQIECAAAECBAgQyEhAzskI2jAECBAgQIAAAQIECGQm&#10;IOdkRm0gAgQIECBAgAABAgQyEpBzMoI2DAECBAgQIECAAAECmQnIOZlRG4gAAQIECBAgQIAAgYwE&#10;5JyMoA1DgAABAgQIECBAgEBmAnJOZtQGIkCAAAECBAgQIEAgIwE5JyNowxAgQIAAAQIECBAgkJmA&#10;nJMZtYEIECBAgAABAgQIEMhIQM7JCNowBAgQIECAAAECBAhkJiDnZEZtIAIECBAgQIAAAQIEMhKQ&#10;czKCNgwBAgQIECBAgAABApkJyDmZURuIAAECBAgQIECAAIGMBOScjKANQ4AAAQIECBAgQIBAZgJy&#10;TmbUBiJAgAABAgQIECBAICMBOScjaMMQIECAAAECBAgQIJCZgJyTGbWBCBAgQIAAAQIECBDISKCs&#10;ra2ttrY27dF27Njx3HPPtbe3jxw5st9YR44cmTBhQtoT0D+BQRQ4evTorl27BrFDXREgQIAAAQIE&#10;Skrg4MGD1dXVDQ0N6VWdUc5ZtGjRFVdccf31159YybFjx8rKytKrUM8ECBAgQIAAAQIECAw1gVdf&#10;fXXTpk0LFy5MaWIZ5ZyvfvWrDz744IgRI1IqQ7cECBAgQIAAAQIECAwjgXBV13//7//9b/7mb1Ka&#10;c0Y55zvf+c4DDzyQUg26JUCAAAECBAgQIEBg2Ak88cQT/+E//IeUpp3R7xC4Mi2l9dMtAQIECBAg&#10;QIAAgWEqkGpGyCjnDFN60yZAgAABAgQIECBAYDgKyDnDcdXMmQABAgQIECBAgACBUwnIOT4fBAgQ&#10;IECAAAECBAgUm4CcU2wrqh4CBAgQIECAAAECBOQcnwECBAgQIECAAAECBIpNQM7pWdF9b768en17&#10;sS1w5vVgzJzcgAQIECBAgAABAicIDJWcs3ZxY8+x+MXOs1upztDbspYz6KNlWePitV2Ddaz/t7fO&#10;r5l4Bmd9sCat8Rgd4ZzOtcu7xzpJD50vLm5c3vrBuk9axyf2FPIhzo+6JvkhJ/DhGeOVGmi5z3gF&#10;P0yxpz0naJzZ5+e0PWlAgAABAgQIECBwjgSGSs4J5eemzW8Ix7z6aOOSM0opJyWrmrGgYe7UMxCd&#10;OrdhwYyqQsPqGQt6Hp/BqWfcpC4eozpEkRXNe09zUtWNCxruqDvjnge/4YecQBaMg1+sHgkQIECA&#10;AAECBIpYoKytra22tjbtCh977LH777//FKOE/6+/7ZL5C26MQ0fr8sZ1lfHjsL2wZGM+JKD6eYWo&#10;UHgaRTWzkjwQ/r/7mvhCs1z9/BBRwq7C+n25fD6aduukrSt3XxOiTmiwLn4p6SNuM8ApY+PXO9Yu&#10;Xtocd328Wb8Tk7mHIZqiWQ1z6+L2u6eHBz0lxW8lc5kWZh6tXbxkWxQGLp/VMGVz47qx86bvXtoz&#10;1brWxUviwfpPe/6caMWSPdPj0rp7619pN0XXsN3TzuVy+WhSF0IyjYkzeye9sD2SjNj1evw0mV54&#10;aWJcTswSJrmg7o3FhQn0UBf6CSuyZnt8elJdWKMT5T8IY7IBVVjZeOLJuvdd63iGyQoWCj3phGdU&#10;95p54bMRiKaVN28MCIXSjo+VfIp6uiqfNW/susKid7fsKjOeVL68b+EFh3iSW2O4BQ0Naf+V0T8B&#10;AgQIECBAoOgFnnzyyQcffDClMofQfk7vCvN7OqKOtSs2hpzQ0DCzvPn5cMVXZ+vWfNeeT7Lp0bp8&#10;TXsIPA3z66PmlwtXqeXLpzc0LLixsldX+fJrQhezJubjNgOcEjdtXba0OXyvLXS1ouuqueTEefW5&#10;/LbW+Kqz5Jg6ZWLUvrkl6nxjW75mSq+dl9ZlTe3hq3CyGfVy15Vnl8xpOB6E6m6YlisEmyhs7FTE&#10;Zc2q6B6ra9pdG0uh8MVN++rnJdPevibe2mrZ3B5/Fw9HnPd6jtZXm/OxQMP0isJX/DCN5MR59fua&#10;lvW6AC7e4IrLm5Zr39L9cjy9+fW59nUnXiUYy0dxPzMntq+Pr7WruyM+PTzNb20NT8+WMWp9eWM+&#10;5mqYXl6YeP+1HujTHk94VsF/4CPwhhY1+eY9U463HLDnwtKEHbxEJSDEfXasXbc9JOqGhtsmFfoP&#10;qWbN3rjP2OG456Rwckp/G3VLgAABAgQIECAwWAJDNOfkKqujjt35qH1NuGsnbFDkd3dEVTOumZjf&#10;uCS+jSe+F6Wzc28UNwuv91yllhvbKwUUiAovVY/NRft2tQ1wSvwlu3NfV7OquktyccTqObG6qryP&#10;dBxX2resDYlr4uReMaenh/irc9cmT/m47tzSd6069uSj7XFZYYeka6x+044LL6+Kp103pSZMuzOa&#10;ekP4Lh6f0+e+kR6BqLoyl6SFUEi+eWljY7xNsa+zJ54VbuBpbOzaDUvmk0yvqqqiew69J9kzgZ4L&#10;0sL+UmEhku//Z8t4HDxel2Tm/dZ6gI93MuHu9qf8+CefilP13L008V1AQaWwp5PMIWHvXvR4pSqq&#10;4lWM8223Z+EVBwECBAgQIECAwNAWGII5p3Xz9uRbePxNtbCJEY4kPISv3ckNPLkk9nR/Rz/ZvewF&#10;+Py2N8IORPIddtzlA58Sf6+Newzf4OMto/hb8kmPqisn5fZu25afOKX3/T89PYStmK5fHejfQ9W4&#10;rsQUZ5JkEyY+BrwbJwllSUrppkiyXLy/U4g9XcfxlBJ/Iw9HPI1kRyI+eu38tCxbsnVS2JcI+zk9&#10;00o2do4npT7T7ZlAHG+Wtcb7S+FqvXhbI2l2EvkzZzzeMl6XZOYnrPXp/9okSxZHplMeJ++5dfmS&#10;cKlksp/TM4eEvbvPeKX2dsbc8X5aIXk6CBAgQIAAAQIEhofAEMo5XXs1jWv2TZsf35hRPWN6Tdcm&#10;RuEnucLtE/ERNiuSa8bq7ogv64r/f3xUPye5sWegIxdtDVtA8RVuoc+TnFI3N74wKflf+6fqqvBt&#10;uG5SlO970Vp4tbuHpc3RtDm9Ly07PqXwhTvfvGTx2ujG6cm0k22pXlsuvVrOmDMtirdluqcdX8mW&#10;nLBme27Slccr7S6ncd3ewlf1sN1UOLGxz++2he2IMHRj44qtUdcX97DPtXfdSeut7p5AfDFeuL6r&#10;blJhNym+/SkOF2fN2AMeboIqqPZf69P97Yl3uuIle37baVqevOe6yYXtwRWhizg99lTd3WfVjXPC&#10;dYzxBmLB4XRz8j4BAgQIECBAgMDQERgqv0OQjkjXTeoDB48POWS/W+Q/ZC/n9LQiKOGc+hmcAAEC&#10;BAgQIEBgMARK8XcIBsMtjT5CcAq3c/S9aC2NcfRJgAABAgQIECBAgMBZCAyh69bOooqTndr1b9cM&#10;Xs+hw+6bhQav08x7OuN/XyjzmRmQAAECBAgQIECAwKAIFHfOGRQinRAgQIAAAQIECBAgMMwE5Jxh&#10;tmCmS4AAAQIECBAgQIDAaQXknNMSaUCAAAECBAgQIECAwDATkHOG2YKZLgECBAgQIECAAAECpxWQ&#10;c05LpAEBAgQIECBAgAABAsNMQM4ZZgtmugQIECBAgAABAgQInFZAzjktkQYECBAgQIAAAQIECAwz&#10;ATlnmC2Y6RIgQIAAAQIECBAgcFoBOee0RBoQIECAAAECBAgQIDDMBOScYbZgpkuAAAECBAgQIECA&#10;wGkF5JzTEmlAgAABAgQIECBAgMAwE5BzhtmCmS4BAgQIECBAgAABAqcVkHNOS6QBAQIECBAgQIAA&#10;AQLDTEDOGWYLZroECBAgQIAAAQIECJxWQM45LZEGBAgQIECAAAECBAgMMwE5Z5gtmOkSIECAAAEC&#10;BAgQIHBaATnntEQaECBAgAABAgQIECAwzATknGG2YKZLgAABAgQIECBAgMBpBeSc0xJpQIAAAQIE&#10;CBAgQIDAMBOQc4bZgpkuAQIECBAgQIAAAQKnFZBzTkukAQECBAgQIECAAAECw0xAzhlmC2a6BAgQ&#10;IECAAAECBAicVkDOOS2RBgQIECBAgAABAgQIDDMBOWeYLZjpEiBAgAABAgQIECBwWgE557REGhAg&#10;QIAAAQIECBAgMMwE5JxhtmCmS4AAAQIECBAgQIDAaQXknNMSaUCAAAECBAgQIECAwDATyCjnHD58&#10;eJjBmC4BAgQIECBAgAABAmkKpJoRMso5u3btev/999NU0jcBAgQIECBAgAABAsNGIKSDX//61+lN&#10;t6ytra22tja9AQo9P/LII4cOHbrxxhvPP//8fmMdO3asrKws7Qnon8AgCvjQDiKmrggQIECAAIES&#10;FAg7Oa+//vp5553353/+5ymVn1HOCbP/1a9+1dra+pGPfKRfJaHImpqalMrTLYE0BMKHtrOzM42e&#10;9UmAAAECBAgQKAWBo0ePVlZW3nrrrekVm13OSa8GPRMgQIAAAQIECBAgQKC3QEb350AnQIAAAQIE&#10;CBAgQIBAZgJyTmbUBiJAgAABAgQIECBAICMBOScjaMMQIECAAAECBAgQIJCZgJyTGbWBCBAgQIAA&#10;AQIECBDISEDOyQjaMAQIECBAgAABAgQIZCYg52RGbSACBAgQIECAAAECBDISkHMygjYMAQIECBAg&#10;QIAAAQKZCcg5mVEbiAABAgQIECBAgACBjATknIygDUOAAAECBAgQIECAQGYCck5m1AYiQIAAAQIE&#10;CBAgQCAjATknI2jDECBAgAABAgQIECCQmYCckxm1gQgQIECAAAECBAgQyEhAzskI2jAECBAgQIAA&#10;AQIECGQmIOdkRm0gAgQIECBAgAABAgQyEpBzMoI2DAECBAgQIECAAAECmQnIOZlRG4gAAQIECBAg&#10;QIAAgYwE5JyMoA1DgAABAgQIECBAgEBmAnJOZtQGIkCAAAECBAgQIEAgIwE5JyNowxAgQIAAAQIE&#10;CBAgkJmAnJMZtYEIECBAgAABAgQIEMhIQM7JCNowBAgQIECAAAECBAhkJlDW1tZWW1ub9ng7dux4&#10;7rnn2tvbR44c2W+sI0eOTJgwIe0J6J9A9gKHDh3at29f9uMakQABAgQIECAwxAUOHjxYXV3d0NCQ&#10;3jwzyjmLFi268sorZ8+ePWLEiPSK0TOBISVQVlZ27NixITUlkyFAgAABAgQIDAWBsNWxZs2a1tbW&#10;hQsXpjSfjHLOV7/61b/4i78QclJaRd0SIECAAAECBAgQGF4CIep87Wtf+5u/+ZuUpp3R/Tnjxo0T&#10;clJaQt0SIECAAAECBAgQGHYCIR3U1NSkN+2Mck64gCe9GvRMgAABAgQIECBAgMCwE0g1I2SUc4Yd&#10;ugkTIECAAAECBAgQIDB8BeSc4bt2Zk6AAAECBAgQIECAwMACco5PBgECBAgQIECAAAECxSYg5xTb&#10;iqqHAAECBAgQIECAAAE5x2eAAAECBAgQIECAAIFiE5BzTlzRd9av/vmb+WJb6azraV+/+uU392U9&#10;qvEIECBAgAABAgQIxAJDJeesXdzYcyx+sfPsFqcz9LasZYA+Ol9c3Li89YQ3+rZvee2V31ZekTu7&#10;KZw4Rs/QHWuXnabA1mWNi9d2fIgJxIWcjV63z4ebQB/G1nWv7Ku8ovwMi2hZ1ti47MSFicLri9cO&#10;9GkIMxx4ic9wwBObneSzcYr+Bn8OH3ryTiRAgAABAgQIEOgnMFRyTphWbtr8hnDMq482LhkwpZzx&#10;4lXNWNAwd+oAzatuXNBwR90Jb/RtP3XuQG3OePCTNOweunPt882n2+Wom9uwYEb12Y54Fud/uAn0&#10;Yay7Y+AlOItZpXvqST4b6Q6qdwIECBAgQIAAgZQEytra2mpra1Pqvafbxx577P777z/FKGEjYtsl&#10;8xfcWBXatC5vXFcZPw7/i33JxnABWa5+Xvy9v/tpFNXMSqJI+B/qa9rjhFQ/f8GMqvD//tfvy+Xz&#10;0bRbJ21dufua8D07NFgXv5T0EdpEocM90+NzQ+Om5NRpYaBo7eIlSfuo5/WuIbr7jDuIW8bTC0c8&#10;k62TugcdGz/oqi3saSxpjq95mzirYW5dPMNkAlH9rZdsWxmGnrz5+LjjXi48njgzHjrpMwpty2fO&#10;iprWjU1KDhRrtsddH28Tg/QIdI/aDZXL5aOYMa4onkZBpse9u+p+Yj3VxXOIfaIw7WQC/crpedp/&#10;Psn04ncLjANMOyktDFQopPvoWsFcmHe+vFssWdPCEsf+vXm7ey6cEHfV/Rk43r57wbvWq2fOhU9R&#10;d/t4iPr6vc1BqbCyvWvv/Zmp6li7eGmypF1reuIcTlrvgoaGtP9m6Z8AAQIECBAgMHwFnnzyyQcf&#10;fDCl+Q+h/ZzeFeb3dEQda1dsDN99Gxpmljc/Hy5e6mzdmu/a80n2ZFqXr2kP324b5tdHzS8XrlLL&#10;l09vaFhwY2WvrvLl14QuZk3Md7eJ32td1tQevnAne0cvH79cKnyjbdpXPy9pv31N155S0uf8abn8&#10;1taeC6iqrpyUy29r7Yhat7TnLqnrCRKdL65ojurDttSsmvZ1XRenJRNYMKNrTlNvqM8Vvlh3LCuM&#10;Na9+X1PPJVuT5jQcjwHhm/eavXFvDTMntsdt+gv0pIWXN+bjchqmlyffx+NpVMRysyqaV/S+Ri5s&#10;VcVH0Ign3yMW+s/3duju94Ry4h2bcASN9i2tyQJFcQlheuuPX112wrQL3cWlzaqJ4hOP97+uPSSx&#10;hoY5l3S9FNZ0X7ytN79+b7d/749Fx9p120NcaWi4bVLh5QHa912v1uVLChTzp0XJpyg+Ckuf274t&#10;uq3/ynahhCULDQpK1V1F1+faN4eP2QlzOEW9Kf2l1S0BAgQIECBAgMBpBYZozslVVkcdu/NR+5pw&#10;107Y9Mjv7oiqZlwTvo4viW/jie/Z6OzcG8XNwus9V6nlxp5wtVfhpeqxuWjfru6c0tG5L0pej7/C&#10;hl2X7iMesbwqbl83paa7fdKwalzfO02qZ0yvyW97Y+3m7blJVx7fL+nYk48qqsLzcNVW9+bPAHOK&#10;x4vnkG9e2tgY7xXs6yykjuTc49Pp7i2aOmVi3KafQM+0u8tJyoz7Diduj+XCXlCcGI8f8S0l4eV4&#10;w6Rw9OLpmsNAE+gpJ76JpbEx2WQLw3RzhfjUa9eoB6F72sdLq67sc9tTT8tu3nhNkyWON6OOr9eJ&#10;C1RdlazHQO37rFfPhyRKomn4FPU+4rXuv7I9KF1DxKMkN48Vtul6Vd3d4BT19hnNEwIECBAgQIAA&#10;gQwFhmDOad28PSofV5V8aQ9XfxWOJI0UtiPi/9Eex56qisKX+FPffB/SSIg3yVfy0GfhiL+hJt95&#10;wwZO7zv+kzSUfN3vnsPJV6Ju8sT81m37cpPqekWr+Hv83s4wXrhwa6AfPAjdxdPunkOyNREfA9+N&#10;09Nb1LK5vRDA+gh0T66nnKTMuL4wjXinKzmO348UoNZE8bbPrIk9dRW2LI4HvD4F9y+nZVl8tV6y&#10;n5MM083V91cEBpj2SRh7WnbuKtyyFON0bdnF+3K9Q18BrXvEOCWeQfvjH5Ko841t+ZNEzlP/dQs7&#10;QuGKyniLqZDR+s8h0U4W/fgynbpH7xIgQIAAAQIECKQvMIRyTtdeTWN85VJ8C0e8Z5Ls54T9m+Ti&#10;qzg8hCNsgNRMCbGn7o746rL4f7RH9XNO/E7cZZeLtob9gfgKt163hdTNja8Ei7uKps05fsd/9Yw5&#10;4eqmsMfSv/1A6xD2WML9Jr0uWou/d984J1xEF4+3feKsAX7wIPmeXJkLlS5+sfqGrrFOloiO9xZ2&#10;tCbOjJNeP4HuaXWXE98LlHz9v3F6IpPsfB3fwqiquyQXV53cMtS1tZGLtoV6u/vvV2f/cuKS4+pW&#10;bI3ib/Y9XH1P7znrZN32jNLTMu4wOeo+Gf8KRTLzgX5+rWfE57edUfvjH5KwBxXV39brVqUz/qsV&#10;B9p4SivCkPEW0wlzOPN6z3hMDQkQIECAAAECBM5WYKj8DsHZ1jHw+fHPABRu6E/hSLXzFOZ7Ypcn&#10;3OWfyagGIUCAAAECBAgQIBALlOLvEAz1lY8veFvT3veitaE+Z/MjQIAAAQIECBAgUDICQ+i6tRTM&#10;P9y/A3MGEyn8Blfvn2w+g5OGXJO+vx8w5KZnQgQIECBAgAABAgQ+rEBx55wPq+I8AgQIECBAgAAB&#10;AgSGs4CcM5xXz9wJECBAgAABAgQIEBhIQM7xuSBAgAABAgQIECBAoNgE5JxiW1H1ECBAgAABAgQI&#10;ECAg5/gMECBAgAABAgQIECBQbAJyTrGtqHoIECBAgAABAgQIEJBzfAYIECBAgAABAgQIECg2ATmn&#10;2FZUPQQIECBAgAABAgQIyDk+AwQIECBAgAABAgQIFJuAnFNsK6oeAgQIECBAgAABAgTkHJ8BAgQI&#10;ECBAgAABAgSKTUDOKbYVVQ8BAgQIECBAgAABAnKOzwABAgQIECBAgAABAsUmIOcU24qqhwABAgQI&#10;ECBAgAABOcdngAABAgQIECBAgACBYhOQc4ptRdVDgAABAgQIECBAgICc4zNAgAABAgQIECBAgECx&#10;Ccg5xbai6iFAgAABAgQIECBAQM7xGSBAgAABAgQIECBAoNgE5JxiW1H1ECBAgAABAgQIECAg5/gM&#10;ECBAgAABAgQIECBQbAJyTrGtqHoIECBAgAABAgQIEJBzfAYIECBAgAABAgQIECg2ATmn2FZUPQQI&#10;ECBAgAABAgQIyDk+AwQIECBAgAABAgQIFJuAnFNsK6oeAgQIECBAgAABAgQyyjmHDx9mTYAAAQIE&#10;CBAgQIAAgR6BVDNCFjln586dBw8efP/99y0qAQIECBAgQIAAAQIEgkBIB7t27UqPoqytra22tja9&#10;AQo9f/vb337vvfduvfXW888/v99Yx44dKysrS3sC+idAgAABAgQIECBAYIgIhJ2cF198saqq6gtf&#10;+EJKU8oo54TZr1y5cseOHWPGjOlXSSiypqYmpfJ0S+AcCvz2t7/N5/PncAKGJkCAAAECBAgMTYED&#10;Bw6MGjXqrrvuSm962eWc9GrQMwECBAgQIECAAAECBHoLZHF/DnECBAgQIECAAAECBAhkKSDnZKlt&#10;LAIECBAgQIAAAQIEshCQc7JQNgYBAgQIECBAgAABAlkKyDlZahuLAAECBAgQIECAAIEsBOScLJSN&#10;QYAAAQIECBAgQIBAlgJyTpbaxiJAgAABAgQIECBAIAsBOScLZWMQIECAAAECBAgQIJClgJyTpbax&#10;CBAgQIAAAQIECBDIQkDOyULZGAQIECBAgAABAgQIZCkg52SpbSwCBAgQIECAAAECBLIQkHOyUDYG&#10;AQIECBAgQIAAAQJZCsg5WWobiwABAgQIECBAgACBLATknCyUjUGAAAECBAgQIECAQJYCck6W2sYi&#10;QIAAAQIECBAgQCALATknC2VjECBAgAABAgQIECCQpYCck6W2sQgQIECAAAECBAgQyEJAzslC2RgE&#10;CBAgQIAAAQIECGQpIOdkqW0sAgQIECBAgAABAgSyEJBzslA2BgECBAgQIECAAAECWQrIOVlqG4sA&#10;AQIECBAgQIAAgSwE5JwslI1BgAABAgQIECBAgECWAmVtbW21tbVpD7lu3bpXX301n8+XlZX1G+vI&#10;kSMTJkxIewL9+t+xY8dHPvKRjAc1HAECBAgQIECAAAECQeDo0aOjR4+eN2/exRdfnBJIRjln0aJF&#10;V1555ezZs0eMGJFSJbolQIAAAQIECBAgQGBYCIStjtWrV7/xxhsLFy5MacJZ5Jy33377Rz/6UUND&#10;g5CT0irqlgABAgQIECBAgMDwEghR55vf/OZXvvKVlKadxf05H/vYx0aOHCnkpLSEuiVAgAABAgQI&#10;ECAw7ARCOhg3blx6084i54TZn3hbTnol6ZkAAQIECBAgQIAAgaEvkGpGyCjnDH1lMyRAgAABAgQI&#10;ECBAoGgE5JyiWUqFECBAgAABAgQIECDQJSDn+CgQIECAAAECBAgQIFBsAnJOsa2oeggQIECAAAEC&#10;BAgQkHN8BggQIECAAAECBAgQKDaBIZ5z3lm/+udv5osNXT0ECBAgQIAAAQIECKQqMFRyztrFjT3H&#10;4hc7u2puee2V31ZekfvwAp0vLm5c3vrhz3cmAQIECBAgQIAAAQLDUGCo5JxAl5s2vyE5FtxY1SU5&#10;dW7DHXXDUNWUCRAgQIAAAQIECBA4lwIjHn744crKyrSn8Nprr1177bWnGGXrhtf3Vk69+pLRx9u0&#10;LGtcuvr1cLw75rorqqPw9PnX33zppQ2HLj1/w9NLV8XvvP76joOHXv/pT196/c2Dl4aT4zY7ez+I&#10;tm1oOXTxdVeUrV38dGgVnzD6uiur0y5X/wQIECBAgAABAgQInEZg3bp1n/zkJ1NiGkL7OfmNS5JL&#10;1xav7YiijrWLm/bVzwu7O7Mmbl+zrCUpP18+vWe3p2ZWQ8P8+lz7tmhOw7z6XH5bazjrpEfVjAXx&#10;TtH8abn2LS5jS+mzpFsCBAgQIECAAAECQ0VgCOWc7uvWFswI+y0du/NReVW88VI3pSbatyu5Yyc3&#10;9sSdmPJxVVF1VfnpPOMbdRobl2z0mwank/I+AQIECBAgQIAAgeEvMIRyTh/M6rG5aF9nvEXTunl7&#10;FIeZMzzyu8NJnbv29WnesmzJ1knh7p+wn3OG3WhGgAABAgQIECBAgMDwFRiyOWfGnGlR89KwB7Om&#10;vWbW3KlnJjx1ysSofU1j44qtfduH1/PN4aq4+PW93T/mdmZdakWAAAECBAgQIECAwLATKGtra6ut&#10;rU173o899tj999+f9ij6J0CAAAECBAgQIEBguAg8+eSTDz74YEqzHar7OSmVq1sCBAgQIECAAAEC&#10;BEpAQM4pgUVWIgECBAgQIECAAIESE5BzSmzBlUuAAAECBAgQIECgBATknBJYZCUSIECAAAECBAgQ&#10;KDEBOafEFly5BAgQIECAAAECBEpAQM4pgUVWIgECBAgQIECAAIESE5BzSmzBlUuAAAECBAgQIECg&#10;BATknBJYZCUSIECAAAECBAgQKDEBOafEFly5BAgQIECAAAECBEpAQM4pgUVWIgECBAgQIECAAIES&#10;E5BzSmzBlUuAAAECBAgQIECgBATknBJYZCUSIECAAAECBAgQKDEBOafEFly5BAgQIECAAAECBEpA&#10;QM4pgUVWIgECBAgQIECAAIESE5BzSmzBlUuAAAECBAgQIECgBATknBJYZCUSIECAAAECBAgQKDEB&#10;OafEFly5BAgQIECAAAECBEpAQM4pgUVWIgECBAgQIECAAIESE5BzSmzBlUuAAAECBAgQIECgBATk&#10;nBJYZCUSIECAAAECBAgQKDEBOafEFly5BAgQIECAAAECBEpAQM4pgUVWIgECBAgQIECAAIESE5Bz&#10;SmzBlUuAAAECBAgQIECgBATknBJYZCUSIECAAAECBAgQKDEBOafEFly5BAgQIECAAAECBEpAQM4p&#10;gUVWIgECBAgQIECAAIESE5BzSmzBlUuAAAECBAgQIECgBATknBJYZCUSIECAAAECBAgQKDEBOafE&#10;Fly5BAgQIECAAAECBEpAIKOcc/jw4RLAVCIBAgQIECBAgAABAmcqkGpGKGtra6utrT3TuXyodjt3&#10;7nzqqafuu+++srKyD9WBkwgQIECAAAECBAgQKCqBY8eOffe73/3rv/7rlKrKIueEqX/7299+7733&#10;Zs+efWLUCRXKPymtrm4JECBAgAABAgQIDEGBEAF+/vOfV1VVfeELX0hpehnlnDD7lStX7tixY8yY&#10;Mf0qCdtVNTU1KZV3sm5/85vfXHDBBRkPajgCBAgQIECAAAECBILAgQMHRo0addddd6WnkV3OSa8G&#10;PRMgQIAAAQIECBAgQKC3QEa/QwCdAAECBAgQIECAAAECmQnIOZlRG4gAAQIECBAgQIAAgYwE5JyM&#10;oA1DgAABAgQIECBAgEBmAnJOZtQGIkCAAAECBAgQIEAgI4H/HxMq/QPtljTiAAAAAElFTkSuQmCC&#10;UEsDBAoAAAAAAAAAIQC5YWBzlXIAAJVyAAAUAAAAZHJzL21lZGlhL2ltYWdlMi5wbmeJUE5HDQoa&#10;CgAAAA1JSERSAAAETwAAAs4IAgAAANf8qgcAAAABc1JHQgCuzhzpAAByT0lEQVR4Xu39C5BV130n&#10;+u8DDQjoQwPdeiDAQpalBhyLRE6s8Bg5EqlrGdcVKHFIdO//b8nTrijXGitVueOqhHJ5ajz+E3t8&#10;r6si/eVcTYaKZNX/KkPsK/DEmMkIMcI8TGRbRhaPloSFTKNGoptHH97047/2Of2iaaAFnH269/7s&#10;Usl9zll7rfX7rJO4v1577869/fbbkYMAAQIECBAgQIAAAQKpE8jt37+/3EUdOnRo06ZN77///pgx&#10;YwaM1dHRUVdXV+4JpKn/N998k1iaFlQtBAgQIECAAIGsCZw5c2bq1KkPPfRQAoXnQhQp9zDf/va3&#10;P/zhD991110XDtTV1ZXL5co9gTT139nZOWrUqDRVpBYCBAgQIECAAIGsCfziF7946623/uIv/qLc&#10;heeOHz9e7jG+9a1vfeELXxg9enS5B9I/AQIECBAgQIAAAQLDXyBc4fXEE0/8u3/378o91VzYSCr3&#10;GE8//fTDDz9c7lH0T4AAAQIECBAgQIDASBF49tlnH3300XLPNnfu3LlyjyHtlFtY/wQIECBAgAAB&#10;AgRGlkBCaae9vb3cLtJOuYX1T4AAAQIECBAgQGBkCSSTdtzvPrK+FWZLgAABAgQIECBAgMBQBaSd&#10;oUppR4AAAQIECBAgQIDAyBKQdkbWepktAQIECBAgQIAAAQJDFZB2hiqlHQECBAgQIECAAAECI0tA&#10;2hmG6/Xea5v+5a3CMJyYKREgQIAAAQIECBAYSQLDIu1sXb2q91i9rfXK/BrXr2scwpmt21avWr31&#10;4mM0rgsftwzSUXxiONYPZZAhzOP8JnHnvT3v+dkrJ2s+kv/AnTiBAAECBAgQIECAAIH+AsMi7YQJ&#10;5ecuaygey+fXXskK7Vm3+cCVnHfBOfVLGpYvqBukq5ZjhXiS99dfk2EGdFI7f3lfz7OXlGmUcsxc&#10;nwQIECBAgAABAgSGrUBuOPy9nbC30zRzWb+cEzZYdkxeGlJH7w+tW1ev2R0u7srPWbZ8QW0Uv388&#10;Xyh0v1PfWPo0mrao4e7W81r2yLdsXb222EE+X4hmxJ3sWbdqS3N8zsKGJbN7F6h7xPo3V6/ZH5VG&#10;iBtE3Y1D4Fk+P+qeTJhNzyTjyURz7p3ZtHFX6RK0/Jy51bt3hf7DlJbURz3z7x2uZ/Rih7Vhb2fN&#10;sXlxyOl5P5q+qPvlaz2FFlsO22+SiREgQIAAAQIECBAYukC2/t5OYdea4sVsF7uKbMPuSYvCzs+i&#10;Sbs3dF/qVqi+s6Fh6Zx8oamxpXbBndNKuaJu24UtY/PGn+4uhPzQ0DBvUimNNK7bcnzO0riH41su&#10;dgncjMVhxOlR877GaPbdc/LxBlTIG43r15Qms2xutPul0kVxxcksX1BTjDlhl2rR9MLuY7eF/5wW&#10;Ne/dE96tXbA83rlaNjcf9xaP3hxCVBg92rW979q4EMlKswonHti8Lj4x7nte8cTC/sYrvMhv6F86&#10;LQkQIECAAAECBAikSGC4Xcl20avIogObQxgKl6sVjpXuqslPDteb1dVWn78Y4XqzC1qGFq2tbVG+&#10;Jr5Ara6meENMS+vxqLB77apV8YbP8dbBbtSJJtWGnZTu9n2j9HVVe/uMfOFo8dTiZM4/isPVTe65&#10;/aZ028+a0s5PPHpp/iEEhZ2fnqPlaCGqro27qr9tenT8SDHdFBvWThlQaIq+g0ohQIAAAQIECBAg&#10;UB6B4ZJ2LqiuGCPiVBAfceQo7szEx6B3zvTEiou0rK2d1B2T4jgU9xhiUrgOrfteoUFv1LkIeF9X&#10;rW82FQaJOYOdt2fdmv0zwp5P2KLpGb1UYLiIr992VlxFKXo17j0QVU9x3Vp5vvV6JUCAAAECBAgQ&#10;yIbA8Ew78c5G85ZVq15qKq1C7fx54cquS1zqVkwvzZtXrWu5SMv6++Nrw0IPO9pKuy31d4fr0MLe&#10;zgd/zFpvV2t2RXPuCzcRDeGYfdu0wu5wrd6G/VHU1toa1S9ZOC0ucO3uaO7ivqxVt2Bx96w2N09f&#10;1O9uoiEMoQkBAgQIECBAgAABAucLDIunFFgUAgQIECBAgAABAgQyJZCtpxRkamkVS4AAAQIECBAg&#10;QIBAAgLD80q2BAo3BAECBAgQIECAAAECKReQdlK+wMojQIAAAQIECBAgkFkBaSezS69wAgQIECBA&#10;gAABAikXkHZSvsDKI0CAAAECBAgQIJBZAWkns0uvcAIECBAgQIAAAQIpF5B2Ur7AyiNAgAABAgQI&#10;ECCQWQFpJ7NLr3ACBAgQIECAAAECKReQdlK+wMojQIAAAQIECBAgkFkBaSezS69wAgQIECBAgAAB&#10;AikXkHZSvsDKI0CAAAECBAgQIJBZAWkns0uvcAIECBAgQIAAAQIpF5B2Ur7AyiNAgAABAgQIECCQ&#10;WQFpJ7NLr3ACBAgQIECAAAECKReQdlK+wMojQIAAAQIECBAgkFkBaSezS69wAgQIECBAgAABAikX&#10;kHZSvsDKI0CAAAECBAgQIJBZAWkns0uvcAIECBAgQIAAAQIpF5B2Ur7AyiNAgAABAgQIECCQWQFp&#10;J7NLr3ACBAgQIECAAAECKReQdlK+wMojQIAAAQIECBAgkFkBaSezS69wAgQIECBAgAABAikXkHZS&#10;vsDKI0CAAAECBAgQIJBZAWkns0uvcAIECBAgQIAAAQIpF5B2Ur7AyiNAgAABAgQIECCQWQFpJ7NL&#10;r3ACBAgQIECAAAECKReQdlK+wMojQIAAAQIECBAgkFkBaSezS69wAgQIECBAgAABAikXkHZSvsDK&#10;I0CAAAECBAgQIJBZgSTSTnt7e2Z9FU6AAAECBAgQIECAwIUCyWSEJNLOkSNHzp49a40JECBAgAAB&#10;AgQIECAQBEI6ePvttxOgyCUQqp588skzZ87Mnz+/qqpqQEldXV25XC6BOg1BgAABAgQIECBAgMBw&#10;EAgB5NVXXx01atQXv/jFcs8nibQTanj99dcbGxvHjBkzoJ5Q6vTp08tdZJr6/+lPfzpz5sw0VaQW&#10;AgQIECBAgACBTAl0dnbW1NTce++9CVSdUNpJoBJDECBAgAABAgQIECBAoL9AEvftECdAgAABAgQI&#10;ECBAgEDyAtJO8uZGJECAAAECBAgQIEAgCQFpJwllYxAgQIAAAQIECBAgkLyAtJO8uREJECBAgAAB&#10;AgQIEEhCQNpJQtkYBAgQIECAAAECBAgkLyDtJG9uRAIECBAgQIAAAQIEkhCQdpJQNgYBAgQIECBA&#10;gAABAskLSDvJmxuRAAECBAgQIECAAIEkBKSdJJSNQYAAAQIECBAgQIBA8gLSTvLmRiRAgAABAgQI&#10;ECBAIAkBaScJZWMQIECAAAECBAgQIJC8gLSTvLkRCRAgQIAAAQIECBBIQkDaSULZGAQIECBAgAAB&#10;AgQIJC8g7SRvbkQCBAgQIECAAAECBJIQkHaSUDYGAQIECBAgQIAAAQLJC0g7yZsbkQABAgQIECBA&#10;gACBJASknSSUjUGAAAECBAgQIECAQPIC0k7y5kYkQIAAAQIECBAgQCAJAWknCWVjECBAgAABAgQI&#10;ECCQvIC0k7y5EQkQIECAAAECBAgQSEJA2klC2RgECBAgQIAAAQIECCQvkGtvby/3qAcPHnzxxReb&#10;m5uvu+66UaPOy1cdHR033HBDuScwovv/9a9/PXHixBFdgskTIECAAAECBAgQKAl0dnaePHmyrq6u&#10;oaEhAZMk0s7KlSvvuOOOxYsXV1VVJVBSyobo6urK5XIpK0o5BAgQIECAAAECmRUI2y0bN27cs2fP&#10;ihUryo2QRNr5xje+8aUvfWn06NHlLkb/BAgQIECAAAECBAgMf4Fwhdc3v/nNr33ta+WeahL37dx4&#10;442iTrkXUv8ECBAgQIAAAQIERopASAe33nprArNNIu2MHTs2gUoMQYAAAQIECBAgQIDASBFIJiMk&#10;kXYGPJlgpCyAeRIgQIAAAQIECBAgUCaBZDJCEmmnTEC6JUCAAAECBAgQIECAwCUEpJ1h8PVofm3T&#10;9reOD4OJmAIBAgQIECBAgACBNAkMi7SzblU41jUWXVu3rQ4vVm9rvbhy69bVpQaN61at3toylOUI&#10;LVet2zOUlpdpE09vfTzTxvXxpFdv+/mQ59C/57iE3vk07njleM1Hqq/B7HRBgAABAgQIECBAgECf&#10;wLBIO8XpNO+N00hr4/7CkNenfknD8gV1Q25+LRrWzl/ecH99mGdrWzRtYcPy+Xdd0RxqFyxvWDK7&#10;e0L19/f9fC3mqA8CBAgQIECAAAECBGKB0V/96lfLLfH666/PmTPnEqO8+eqruXz+7NibPjqz5Zc/&#10;OZLLn41qZn905oRoz7pVaze9+uqrByfcdXtdvO3z/D//5NVXD5wZV2qwf92qlw59KDQMWyXFT159&#10;63T8sm+osAOz9uXw9pHc2bNjPxQ6CZs8xR7fn3jXR3pzUvzmm/EQcT/b2m4p9tyvWZjGS6++9ZOf&#10;7Dxzy01N//T8zqpbDm3bfODs8f1hYhPfXDtgDgcnhp5aemb0avFlcc+qNMViLfFAvxwdf9A9w/41&#10;btsZxgpNS1U7CBAgQIAAAQIECKRPIPx10Y997GPlrmu47O1Uz5wR7W9s3bO3efqMGd1FN67bcnzO&#10;0oaGpXOObwnXuTVu31UI2ykNDfOqz9/+aVy/ZvekReGDZXOj3S9t7bsGrmXrjgP5uIf7urtsXL/5&#10;+NxloeGcts39Lmyrv3tuvnlfY9TS2FSYNm9+7SDNCtXzGsJOTm1parXz502L4r2d3v2Z1m0bdkdz&#10;QteLpjfvCFfZ1YXNm3hGc/LFPauWrRt2RfFMFk5rfq1vhiECbW6Lz4rfj2ssHTMWx/1E8ZQcBAgQ&#10;IECAAAECBAhcqcBwSTvRlPoZUdP2fcfzNd2JImppPR4Vdq9dtWrt7kJ0vPWt8DI/Od7rqJuc719u&#10;fFFZvib+oPb2GfnC0b4beVqOFqLq2vBJXW3xrpi4ZWHXmlWr1sQ9HumLRfGJB/ZufbOpMP22+kGb&#10;lUa++NFyrBBNqg1TD5elFUNRfGdOaaD46J3J7PjCt54Ko96zotm3TQs1lqZe7Keu5rwir3R9nUeA&#10;AAECBAgQIEAguwLDJu1EtbWTCs0Hohm9F2/FEaW4MxMfyxd8JLwsRZk4OvQ7wolR4Vj8QWuIK/1j&#10;SRyLihEiDk5xGgot8/HeTrHHno2a+JO6+hn55t1h72hWuCfn4s0u/j2Jw0lba/zkhPD0gvWNYbup&#10;aWZxE6mUWXpnEi6K63keQ/x2z1lR2NQqBTMHAQIECBAgQIAAAQLXSGD4pJ2ofla4Oqz/b/zhArMo&#10;3tsJR/wYtPol8eVe4cWO4+dve9Tfv2jagc3xTkq4Wuy+vp2TcDnZ4lIPLzWVuOp/e04U7+30PQKu&#10;h7G2fmbodNptxScHXLzZRdVr5y+eE+0OXW8+MG3R/fWhluIm0oYwcLyJ1DuTLc3TFi4Jiap09J61&#10;6vz3r9Hi6oYAAQIECBAgQIBApgVy7e3t5QZ4/vnnH3zwwXKPon8CBAgQIECAAAECBEaKwAsvvPDQ&#10;Qw+Ve7bDaG+n3KXqnwABAgQIECBAgACBTAlIO5labsUSIECAAAECBAgQyJCAtJOhxVYqAQIECBAg&#10;QIAAgUwJSDuZWm7FEiBAgAABAgQIEMiQgLSTocVWKgECBAgQIECAAIFMCUg7mVpuxRIgQIAAAQIE&#10;CBDIkEASaSeBh1xnaMWUSoAAAQIECBAgQGDkCySTEZJIO6dPnx75y6ECAgQIECBAgAABAgSumUAy&#10;GaHsaefQoUNtbW1nzpy5ZjA6IkCAAAECBAgQIEBgJAuEdPDee+8lUEEugS2k73znO4cPH/7Upz41&#10;fvz4BEpK2RBdXV25XC5lRSmHAAECBAgQIEAgswKnTp16+eWXa2trP//5z5cbIYm0E2rYuHHjwYMH&#10;q6urB/zuHrLWzTffXO4iR3T/b775Zk1NzYguweQJECBAgAABAgQIBIFSFjh58mTYBXnggQcSMEko&#10;7SRQiSEIECBAgAABAgQIECDQX6Ds9+3gJkCAAAECBAgQIECAQEUEpJ2KsBuUAAECBAgQIECAAIGy&#10;C0g7ZSc2AAECBAgQIECAAAECFRGQdirCblACBAgQIECAAAECBMouIO2UndgABAgQIECAAAECBAhU&#10;REDaqQi7QQkQIECAAAECBAgQKLuAtFN2YgMQIECAAAECBAgQIFARAWmnIuwGJUCAAAECBAgQIECg&#10;7ALSTtmJDUCAAAECBAgQIECAQEUEpJ2KsBuUAAECBAgQIECAAIGyC0g7ZSc2AAECBAgQIECAAAEC&#10;FRGQdirCblACBAgQIECAAAECBMouIO2UndgABAgQIECAAAECBAhUREDaqQi7QQkQIECAAAECBAgQ&#10;KLuAtFN2YgMQIECAAAECBAgQIFARAWmnIuwGJUCAAAECBAgQIECg7AIjI+0UGhuby05hAAIECBAg&#10;QIAAAQIEUiUwXNJOy4+fe+qp5zYdiqKda54KP/24pR/zrg0v7j6SKnbFECBAgAABAgQIECBQdoFc&#10;e3t72QcZwgAh7fyX19om3fnHn45+9KN9UTTrd2/Z98+/bIuimff+8ZSfhY+imb/zsWOvlN557IG5&#10;Q+hSEwIECBAgQIAAAQIEMi0wXPZ2wiJMmjk9OrJr174oXxNFp371Tgg24dj/xvv/6uPTo+n3PvCJ&#10;uvB+OI713/bJ9OIpngABAgQIECBAgACBSwgksbdz8ODBF198sbm5+brrrhs1amC+euSRR8L8Dm//&#10;3kvRjOrdew5Wz14ws+m109dHh8bdd2/00sbovs9O/ZdnfvXh/3nya+Hn4juf/ezvhlOeeeYZS0uA&#10;AAECBAgQIECAwAgS6OzsPHnyZF1dXUNDQwLTTiLtrFy58o477li8eHFVVdWAknK5XOnN1m2rN0SL&#10;5x1bszlatKxmx4bot2fs37i7EOXnLls+v2Xdqs3N0z8y7cBbzfl8vlC9vGFJOCVcg9fV1ZWAkSEI&#10;ECBAgAABAgQIELhWAuHX+I0bN+7Zs2fFihXXqs+L9ZNE2vnGN77xpS99afTo0eUuRv8ECBAgQIAA&#10;AQIECAx/gY6Ojm9+85tf+9rXyj3VJO7bufHGG0Wdci+k/gkQIECAAAECBAiMFIGQDm699dYEZptE&#10;2hk7dmwClRiCAAECBAgQIECAAIGRIpBMRkgi7Vz4ZIKRsgbmSYAAAQIECBAgQIBAOQSSyQhJpJ1y&#10;6OiTAAECBAgQIECAAAEClxaQdnxDCBAgQIAAAQIECBBIp4C0k851VRUBAgQIECBAgAABApVNO01b&#10;wt/iCccLO08Ul+LEzu8XX39/ZyF+2bS59HH3y9JqhTe3HLBwBAgQIECAAAECBAgQuIxAJdPOiZ3b&#10;o4fD3xRa8ed37PlFHGCafrH2ps+F1w/ftHZHU1QIH8evVnxp9p7wsnQc2PLdTRaVAAECBAgQIECA&#10;AAEClxeoZNqZ+NE/XDi93xQLxw7ec8uM8Mb0Wz556NiJ/Ef/cFH8qt/RtOXZaOnS+suXpQUBAgQI&#10;ECBAgAABApkXqGTa6cYv7Fz/xuzf7B97zluVEztf3DN7Xhx7mjZ/N3p44azMrxkAAgQIECBAgAAB&#10;AgSGIlDptHNgy8oXo/sf/OjEwScbbuxZH/3+H340H4eddzZFLz+78m/WNr787JaeK9uGUqM2BAgQ&#10;IECAAAECBAhkUaCiaaew8/tv37KiN+rka27a9E4cYw688/L1NRPDMwteeOeWFaWoE44ZC+ObeFb8&#10;+dL6Tz68cMAlbllcOjUTIECAAAECBAgQIHBJgUqmnaYdaxs3fbfnsWvhqWwzfnPpwfj1s9Hnwh07&#10;B36xdvfL3R/3PLTNahIgQIAAAQIECBAgQGCIArn29vYhNr3iZs8///yDDz54xac7kQABAgQIECBA&#10;gACBlAm88MILDz30ULmLquTeTrlr0z8BAgQIECBAgAABAlkWkHayvPpqJ0CAAAECBAgQIJBmAWkn&#10;zaurNgIECBAgQIAAAQJZFpB2srz6aidAgAABAgQIECCQZgFpJ82rqzYCBAgQIECAAAECWRZIIu0k&#10;8Ni3LC+h2gkQIECAAAECBAiMOIFkMkISaef06dMjTt+ECRAgQIAAAQIECBAon0AyGaHsaefQoUNt&#10;bW1nzpwpn5SeCRAgQIAAAQIECBAYQQIhHbz33nsJTDiJvy76ne985/Dhw5/61KfGjx9/DUvq6urK&#10;5XLXsENdESBAgAABAgQIECBQboFTp069/PLLtbW1n//858s9VhJpJ9SwcePGgwcPVldXD4go4XK9&#10;m2+++cqK3Ldv34QJE67sXGcRIECAAAECBAgQIJCwQCkLnDx5MuyCPPDAAwmMnlDaSaASQxAgQIAA&#10;AQIECBAgQKC/QNnv28FNgAABAgQIECBAgACBighIOxVhNygBAgQIECBAgAABAmUXkHbKTmwAAgQI&#10;ECBAgAABAgQqIiDtVITdoAQIECBAgAABAgQIlF1A2ik7sQEIECBAgAABAgQIEKiIgLRTEXaDEiBA&#10;gAABAgQIECBQdgFpp+zEBiBAgAABAgQIECBAoCIC0k5F2A1KgAABAgQIECBAgEDZBaSdshMbgAAB&#10;AgQIECBAgACBighIOxVhNygBAgQIECBAgAABAmUXkHbKTmwAAgQIECBAgAABAgQqIiDtVITdoAQI&#10;ECBAgAABAgQIlF1A2ik7sQEIECBAgAABAgQIEKiIgLRTEXaDEiBAgAABAgQIECBQdgFpp+zEBiBA&#10;gAABAgQIECBAoCIC0k5F2A1KgAABAgQIECBAgEDZBaSdshMbgAABAgQIECBAgACBighIOxVhNygB&#10;AgQIECBAgAABAmUXGD5pZ9ea5za1HNr03FNPPfWDXVHUsum55zYdilp+/NyanWVXMAABAgQIECBA&#10;gAABAukTGC5pp+XHPyvMmlv3/uH87907/VhLy87Nv6z5+D3XR3Wzbyn8fFP63FVEgAABAgQIECBA&#10;gEC5BYZL2nn/SFt+al10w9TC/9h4oCba9fPCpGMbn3pqza7r6/Jth8utoH8CBAgQIECAAAECBNIn&#10;kGtvby93VTt27PjpT39aKBRGjx49atTAfPXII4+ECbzxz8/8atYj998Rz+Xw9u+9FM2o3h99eObR&#10;wx/58NH/+qv7H7k/vP/MM8+Ue6r6J0CAAAECBAgQIECgfAKdnZ0hgEyYMGHp0qU33XRT+QYq9ZxE&#10;2lm5cuUdd9yxePHiqqqqAfXkcrnSm63bVm+IFi+fXxtFjetW7b2t4e7W1Wt2F6YtWjp5x0vR8uUL&#10;QpuOjo6gU24R/RMgQIAAAQIECBAgUD6BkHY2bNjwxhtvrFixonyjJJR23n333e9///v/+l//67Cx&#10;c8liGtetbr17+YIQd/ofIQVtn7J8yexyO+ifAAECBAgQIECAAIGEBMI2xpNPPvmXf/mX5R6v7Pft&#10;3HzzzdXV1ZeLOqHM+iUXRJ3wbu18Uafc3wH9EyBAgAABAgQIEEhUIKSDG2+8MYEhy552Qg1jx45N&#10;oBJDECBAgAABAgQIECAwUgSSyQhJpJ0Ln0wwUtbAPAkQIECAAAECBAgQKIdAMhkhibRTDh19EiBA&#10;gAABAgQIECBA4NIC0o5vCAECBAgQIECAAAEC6RSQdtK5rqoiQIAAAQIECBAgQKCyaefEzhfCH+NZ&#10;ufKFnSfOW4qmLcW3V25uKr59sWaWjwABAgQIECBAgAABAhcVqGjaOfCLtdd/LvxRoc9dv/YXB/qm&#10;eGLn9oNL/3zFij9femj7zkIUXaSZVSVAgAABAgQIECBAgMAlBCqZdk4cPfjJW2eEyc249ZMHj/bt&#10;7hw5Es3+0MQomjjrjuhoW3SxZtaVAAECBAgQIECAAAECwzTtWBgCBAgQIECAAAECBAiUT6CSezvl&#10;q0rPBAgQIECAAAECBAgQqGTamTj5ppffjp9D0PT2yzdNDpeudR9TpkR7fh0ubDux741o8qToYs0s&#10;HgECBAgQIECAAAECBC4hUMm0E03/zaWHvhsevfbd6HMLp4dJhmevbQnpZ+JH775p7d+sXPk3e+64&#10;/6P56IJmFpQAAQIECBAgQIAAAQKXF8i1t7dfvtXVtXj++ecffPDBq+vD2QQIECBAgAABAgQIpEfg&#10;hRdeeOihh8pdT0X3dspdnP4JECBAgAABAgQIEMiwgLST4cVXOgECBAgQIECAAIFUC0g7qV5exREg&#10;QIAAAQIECBDIsIC0k+HFVzoBAgQIECBAgACBVAtIO6leXsURIECAAAECBAgQyLBAEmkngce+ZXgF&#10;lU6AAAECBAgQIEBg5AkkkxGSSDunT58eefxmTIAAAQIECBAgQIBA2QSSyQhJpJ333nvvzJkzZYPS&#10;MQECBAgQIECAAAECI0kgpIPGxsYEZpzEXxd98sknQz2f/OQnx48fn0BJhiBAgAABAgQIECBAYNgK&#10;nDp1avv27aNGjfriF79Y7kkmkXZCDa+//npIb2PHju3q6srlcr1Vhcv1br755iEWuWPHjmnTpg2x&#10;sWYECBAgQIAAAQIECAwrgVIW6OjoqKmpuffeexOYW0JpJ4FKDEGAAAECBAgQIECAAIH+Aknct0Oc&#10;AAECBAgQIECAAAECyQtIO8mbG5EAAQIECBAgQIAAgSQEpJ0klI1BgAABAgQIECBAgEDyAtJO8uZG&#10;JECAAAECBAgQIEAgCQFpJwllYxAgQIAAAQIECBAgkLyAtJO8uREJECBAgAABAgQIEEhCQNpJQtkY&#10;BAgQIECAAAECBAgkLyDtJG9uRAIECBAgQIAAAQIEkhCQdpJQNgYBAgQIECBAgAABAskLSDvJmxuR&#10;AAECBAgQIECAAIEkBKSdJJSNQYAAAQIECBAgQIBA8gLSTvLmRiRAgAABAgQIECBAIAkBaScJZWMQ&#10;IECAAAECBAgQIJC8gLSTvLkRCRAgQIAAAQIECBBIQkDaSULZGAQIECBAgAABAgQIJC8g7SRvbkQC&#10;BAgQIECAAAECBJIQkHaSUDYGAQIECBAgQIAAAQLJC0g7yZsbkQABAgQIECBAgACBJASknSSUjUGA&#10;AAECBAgQIECAQPIC0k7y5kYkQIAAAQIECBAgQCAJAWknCWVjECBAgAABAgQIECCQvECuvb293KMe&#10;PHjwxRdfbG5uHjt27ICxOjs7r7/++nJPQP/XUOBXv/pVTU3NNexQVwQIECBAgAABApkSOH36dF1d&#10;XUNDQwJVJ5F2Vq5cefvtt99zzz2jR49OoCRDlFUgBNRRo2wJltVY5wQIECBAgACBNAt0dHRs3ry5&#10;sbFxxYoV5a4zibTz13/9148//rioU+611D8BAgQIECBAgACBESEQAs83vvGN//Af/kO5Z5vE/0g/&#10;ZcoUUafcC6l/AgQIECBAgAABAiNFIKSD6dOnJzDbJNJOLpdLoBJDECBAgAABAgQIECAwUgSSyQhJ&#10;pJ2RIm6eBAgQIECAAAECBAikSUDaSdNqqoUAAQIECBAgQIAAgT4Bace3gQABAgQIECBAgACBdApI&#10;O+lcV1URIECAAAECBAgQICDt+A4QIECAAAECBAgQIJBOAWknnesaRcff2r7ptea0VqcuAgQIECBA&#10;gAABApcXGBZpZ+vqVf2OdY2DTrtl67ptrZcv6FItGtetWr21pV+LPfEbV9npB5tSYiO2vPbzd6qm&#10;T7vo7BrXF50Tm88HY9KaAAECBAgQIECAwDUQGBZpJ9SRn7usoftYUj9IXa1bX9p9/BrUm5ku6hYs&#10;X76g9mLl7lm3+UDxs9lLGi7RLDNaCiVAgAABAgQIEEilQK69vb3chT399NMPP/zwJUYJeztNM5ct&#10;n9/3y3nrttVr9kf5QqEQRdMWNiyJ1q3aEl+VFULR4mhD6aPqhQ13H1m9Zldokp+zdPmCuig+q/gy&#10;ny9EcYfR1tVrdoc3Sp3MDns7O46XOs3PWRZ+yw87G69Njn+Iwkeb4wGmL2q4vzdttYbTm3pmsahh&#10;SX3L1tVru/uLX8ZnFTuM5iy7L9pw3ke95Z7fc9+IxQbxy2IHc5ctn7K9VGO/ufVMNnw6v/aC6mrj&#10;00unnDftKOqdZ6nM3nl2F17f2M0ybdHCaHNRoGX9qu78E02bM/f47sDYfW7U2PNR0bDcXxb9EyBA&#10;gAABAgQIZELg2WefffTRR8td6nDZ2ynsWtN9Mdv63gvZZixuaFg0PWre1xjNvntOPo46PYko/mhJ&#10;3dYNu6oXhR2hhdW7XwoXpDVu31UIv5E3NMyrLiacKKpdsDzeMFo2Nx93Eh+F6jvDG4umFXZv39Nn&#10;27h+8/F4c2nZnLbN6/q9H7eYGYZaNiffvCNcRxc2TIr9hZd7u5sVOwyJYpCP4rMv1XNp/EL1vNBB&#10;SHphmyU+wtyaGkuX2xU/CpMv7G8cpLoQabYcn7O0eMqB/tNuXLd2d4iC8Tyj3Ru6L//rX3jtgjvD&#10;JW7TioGt3xEiU7G0pmhxw9I5+eI0QsTa3DYn3ndbOK15y0UuMiz3l1T/BAgQIECAAAECBK5IYLik&#10;nb4r2Xq3VibVhr2eupr8IHUVP4pajhai5s0hJIX9jcLRlpbW41F+cl34oG5yz0nhl/XweXHDp3T0&#10;NTh+pPeGndbWtqgYt+KNoH7vxydUTwlD1dZOigrHQgQJuz1xf6X9nX4dhh8v/Ch+8xI9D+wg3oEJ&#10;R3GLqV/ftVOq41cXVheXX10b11t/2/R+0+5rWVs/M1+c9sUKH/wrE5dcV1scNWo5VohK2rNvmxYd&#10;b+1/19PgZ3uXAAECBAgQIECAwHARGC5p53Iecd4YeMShJmxQlI4l9fEv6CH0xL+ihxwQH3vWrdk/&#10;I96ymdsbmQpNb4aQUwwKcYwpHXHnvXGr/wV14bPiplAcWvI1dY3r14Qr7oobIAPncpGPLtXz+V2E&#10;sLQ5ijdkFg3+ZIELq4vLL8WPxr0H+pXT17K1cX8hTLs40PmF9+XBy8DHabOtNc6Fe/Y2d4ery62V&#10;zwkQIECAAAECBAgMD4Hhknb6rmRbNfjlUuHX7tBmdf/HstUtmDe9uLezalXx/fq7wxVrW8KLvVEp&#10;jYTtiMLusGWzYX/U/St7+GB/eGNzc37O3f1uQan/7TlR96V0A0fPt+2IN3OiOYvn19bPmlac54am&#10;8IDnvq2heKiLfXSJns//AsT7MPHkizcCFTPbgOOC6uoWLJ4b7V5b3A6avqjfHTX1S+Krzop7UMVp&#10;FzvqKbzUMk5Ege7yV6bVzl8cLoeLrzLc0jxt4aAPkBgeX2SzIECAAAECBAgQIHCBwLB4SsE1Wpf4&#10;oQJH7wx30vf+cJUdX6t+rnIapdOvprr4aQqTiw9ycBAgQIAAAQIECBAYDgLZekrBtRDv3R6J9zT6&#10;b91ci84r3ke6q6s4rwkQIECAAAECBAikUCBNezspXB4lESBAgAABAgQIEEilgL2dVC6roggQIECA&#10;AAECBAgQSEhguDylIKFyDUOAAAECBAgQIECAQGYEpJ3MLLVCCRAgQIAAAQIECGRMQNrJ2IIrlwAB&#10;AgQIECBAgEBmBKSdzCy1QgkQIECAAAECBAhkTEDaydiCK5cAAQIECBAgQIBAZgSkncwstUIJECBA&#10;gAABAgQIZExA2snYgiuXAAECBAgQIECAQGYEpJ3MLLVCCRAgQIAAAQIECGRMQNrJ2IIrlwABAgQI&#10;ECBAgEBmBKSdzCy1QgkQIECAAAECBAhkTEDaydiCK5cAAQIECBAgQIBAZgSkncwstUIJECBAgAAB&#10;AgQIZExA2snYgiuXAAECBAgQIECAQGYEpJ3MLLVCCRAgQIAAAQIECGRMQNrJ2IIrlwABAgQIECBA&#10;gEBmBKSdzCy1QgkQIECAAAECBAhkTEDaydiCK5cAAQIECBAgQIBAZgSkncwstUIJECBAgAABAgQI&#10;ZExA2snYgiuXAAECBAgQIECAQGYEpJ3MLLVCCRAgQIAAAQIECGRMQNrJ2IIrlwABAgQIECBAgEBm&#10;BKSdzCy1QgkQIECAAAECBAhkTEDaydiCK5cAAQIECBAgQIBAZgSkncwstUIJECBAgAABAgQIZExA&#10;2snYgiuXAAECBAgQIECAQGYEkkg77e3tmfFUKAECBAgQIECAAAEClxdIJiOUPe0cOnTo9OnTZ8+e&#10;vXzFWhAgQIAAAQIECBAgkAGBkA6OHDmSQKG5BELVd77zncOHD997771VVVUDSurq6srlcgnUaQgC&#10;BAgQIECAAAECBIaDQAgg27Ztq62t/fznP1/u+SSRdkINGzduPHjw4MSJEy9MOzfddFO5i9T/NRTY&#10;u3dvdXX1NexQVwQIECBAgAABApkSOHXq1Pjx4x944IEEqk4o7SRQiSEIECBAgAABAgQIECDQX6Ds&#10;9+3gJkCAAAECBAgQIECAQEUEpJ2KsBuUAAECBAgQIECAAIGyC0g7ZSc2AAECBAgQIECAAAECFRGQ&#10;dirCblACBAgQIECAAAECBMouIO2UndgABAgQIECAAAECBAhUREDaqQi7QQkQIECAAAECBAgQKLuA&#10;tFN2YgMQIECAAAECBAgQIFARAWmnIuwGJUCAAAECBAgQIECg7ALSTtmJDUCAAAECBAgQIECAQEUE&#10;pJ2KsBuUAAECBAgQIECAAIGyC0g7ZSc2AAECBAgQIECAAAECFRGQdirCblACBAgQIECAAAECBMou&#10;IO2UndgABAgQIECAAAECBAhUREDaqQi7QQkQIECAAAECBAgQKLuAtFN2YgMQIECAAAECBAgQIFAR&#10;AWmnIuwGJUCAAAECBAgQIECg7ALSTtmJDUCAAAECBAgQIECAQEUEpJ2KsBuUAAECBAgQIECAAIGy&#10;C0g7ZSc2AAECBAgQIECAAAECFRGQdirCblACBAgQIECAAAECBMouIO2UndgABAgQIECAAAECBAhU&#10;RCDX3t5e7oFbW1tffvnlEydOjBs3bsBYnZ2dCUyg3AXqf4DAqVOnampqsBAgQIAAAQIECBC4UODM&#10;mTPjx4//zGc+E/5dbp8k0s7KlStvv/32e+65Z/To0eWuR//DQSCE2FGjbBsOh6UwBwIECBAgQIDA&#10;sBPo6OjYtGnTm2++uWLFinJPruxpJ/zP/H/7t3/76KOPijrlXkv9EyBAgAABAgQIEBgRAiHwPPHE&#10;E3/1V39V7tmW/X+AD/tTEyZMEHXKvZD6J0CAAAECBAgQIDBSBEI6mDJlSgKzLXvaCTXkcrkEKjEE&#10;AQIECBAgQIAAAQIjRSCZjJBE2hkp4uZJgAABAgQIECBAgECaBKSdNK2mWggQIECAAAECBAgQ6BOQ&#10;dnwbCBAgQIAAAQIECBBIp4C0k851VRUBAgQIECBAgAABAtKO7wABAgQIECBAgAABAukUkHbSua6q&#10;IkCAAAECBAgQIEBgWKSdratX9TvWNQ66LC1b121rvboFa1y3avXWln597InfuMpOP9iUkh/xg82v&#10;1Lp16/pBWQYCtm5bvWr94Mt1JcM6hwABAgQIECBAgMA1FRgWaSdUlJ+7rKH7WFI/SIWtW1/affya&#10;Vq6ziwm0btuwuw0PAQIECBAgQIAAgREvkGtvby93EU8//fTDDz98iVHC3k7TzGXL59f2tgmbBmv2&#10;R/lCoRBF0xY2LInWrdrSXApFi6MNpY+qFzbcfWT1ml2hSX7O0uUL6qL4rOLLfL4QxR1GW1ev2R3e&#10;KHUyO2xN7Dhe6jQ/Z9nyBbVhp+W1yfEPUfhoczzA9EUN9/emrdZwelPPLBY1LKlv2bp6bXd/8cv4&#10;rGKH0Zxl90Ubzvuot5Tze+4bsdggflnsYO6y5VO2l2rsN7eeyYZP59deUF1tfHrplPOmHTWuX7X5&#10;QLGn4olRb3WlqsPWTYml++UAltrtJYrw6cCiBgJGAfzYvFisZyZF53J/ofRPgAABAgQIECAw4gWe&#10;ffbZRx99tNxlDJe9ncKuNd0Xs/VdGTVjcUPDoulR877GaPbdc/K9v7sHk/ijJXVbN+yqXhR2hBZW&#10;734pXHnVuH1XIfy23dAwr7qYcKKodsHyeMNo2dx83El8FKrvDG8smlbYvX1Pn23j+s3H482lZXPa&#10;Nq/r937cYmYYatmcfPOOcB1dXXd/4eXe7mbFDkOEGOSj+OxL9Vwav1A9L3QQMsnsJcXNrTC3psbS&#10;5XbFj8LkC/sbB6kuRK8tx+csLZ5y4Lxp199f7GnhtOKJ8RyaQxwKVURx1fHWzaSYbdGk3Ru6Lw7s&#10;z1J/99xgXcxFF6t3IGDjutJMls45vuUiFyKW+4usfwIECBAgQIAAAQIXCAyXtNN3JVvv1sqk2rAr&#10;UVeTH2TVih9FLUcLUfPmEJLC/kbhaEtL6/EoP7kufFA3ueek+MaSVauKGz6lo6/B8SO9N+y0trZF&#10;xbgV73j0ez8+oXpKGKq2dlJUOBYiSNgVifsr7e/06zD8eOFH8ZuX6HlgB/EOTDiK+yr9+q6dUh2/&#10;urC6uPzq2rje+tumnz/tsNNSYomPeA75mtAuzn5h46XlWCE6ELOF/Z9iURdjGbSowQDjuRV2r121&#10;Kt7dOt7a/86o3lr8QIAAAQIECBAgQCBxgeGSdi5XeJw3Bh5xqJkWb1LEx5L6utrqOPTEySDkgPjY&#10;s27N/hnxlk3YrOg+Ck1vhpBTDApxjCkdcee9cav/BXXhs+KmUHdgaFy/JlxxV9zqGTiXi3x0qZ7P&#10;7yKEpc1RvDG1aNqgFhdWF5dfihaNew/0Kyfe84mKW16lns6Laqu3tcYBMt7qKR7d2fI8lu58FW8K&#10;XVjvYIDx3MLFhKUe40sKHQQIECBAgAABAgSGg8BwSTt9V7KtGvxSqPA7emgTflnvU6tbMG96cW9n&#10;1ari+/ElWM1bwou9USmNzL4tXLEWtmw27I+ittbimflof3hjc3N+zt39bi+p/+05UfeldANHz7ft&#10;iDdzojmL59fWz5pWnOeGpmjgFtDFPrpEz+cvf239zOLkizcCFTPbgOOC6uoWLJ4bxTsqoZzpi/ru&#10;lqmrn5EvssR3BMU91d8fX+rWW0Xt/HnFlzFbzxPqelhK/YQcFdxWb60bpN5BAcPcSjNZ5RFtw+H/&#10;qs2BAAECBAgQIECgJDAsnlJwjRYjvvn+6J3hYq3eH66y42vVz1VOo3T6Na+ud1bxswcmFx/z4CBA&#10;gAABAgQIECCQjEC2nlJwLUx7t0firZj+WzfXovOK95Hu6irOawIECBAgQIAAAQIpFEjT3k4Kl0dJ&#10;BAgQIECAAAECBFIpYG8nlcuqKAIECBAgQIAAAQIEEhIYLk8pSKhcwxAgQIAAAQIECBAgkBkBaScz&#10;S61QAgQIECBAgAABAhkTkHYytuDKJUCAAAECBAgQIJAZAWknM0utUAIECBAgQIAAAQIZE5B2Mrbg&#10;yiVAgAABAgQIECCQGQFpJzNLrVACBAgQIECAAAECGROQdjK24MolQIAAAQIECBAgkBkBaSczS61Q&#10;AgQIECBAgAABAhkTkHYytuDKJUCAAAECBAgQIJAZAWknM0utUAIECBAgQIAAAQIZE5B2MrbgyiVA&#10;gAABAgQIECCQGQFpJzNLrVACBAgQIECAAAECGROQdjK24MolQIAAAQIECBAgkBkBaSczS61QAgQI&#10;ECBAgAABAhkTkHYytuDKJUCAAAECBAgQIJAZAWknM0utUAIECBAgQIAAAQIZE5B2MrbgyiVAgAAB&#10;AgQIECCQGQFpJzNLrVACBAgQIECAAAECGROQdjK24MolQIAAAQIECBAgkBkBaSczS61QAgQIECBA&#10;gAABAhkTkHYytuDKJUCAAAECBAgQIJAZAWknM0utUAIECBAgQIAAAQIZE5B2MrbgyiVAgAABAgQI&#10;ECCQGQFpJzNLrVACBAgQIECAAAECGROQdjK24MolQIAAAQIECBAgkBmBJNJOe3t7ZjwVSoAAAQIE&#10;CBAgQIDA5QWSyQhJpJ3W1tazZ89evmItCBAgQIAAAQIECBDIgEBIB/v370+g0FwCoerv/u7vWlpa&#10;7rnnnqqqqgEldXV15XK5BOo0BAECBAgQIECAAAECw0EgBJAtW7ZMnTr1C1/4Qrnnk0TaCTXs27fv&#10;3XffHTNmzIB6QqmjRiWxv1RuR/33Fzhw4MDMmTOZECBAgAABAgQIELhQoKOjY9KkSXPnzk0AJ6G0&#10;k0AlhiBAgAABAgQIECBAgEB/Afsqvg8ECBAgQIAAAQIECKRTQNpJ57qqigABAgQIECBAgAABacd3&#10;gAABAgQIECBAgACBdApIO+lcV1URIECAAAECBAgQICDt+A4QIECAAAECBAgQIJBOAWknneuqKgIE&#10;CBAgQIAAAQIEpB3fAQIECBAgQIAAAQIE0ikg7aRzXVVFgAABAgQIECBAgIC04ztAgAABAgQIECBA&#10;gEA6BaSddK6rqggQIECAAAECBAgQkHZ8BwgQIECAAAECBAgQSKeAtJPOdVUVAQIECBAgQIAAAQLS&#10;ju8AAQIECBAgQIAAAQLpFJB20rmuqiJAgAABAgQIECBAQNrxHSBAgAABAgQIECBAIJ0C0k4611VV&#10;BAgQIECAAAECBAhIO74DBAgQIECAAAECBAikU0DaSee6qooAAQIECBAgQIAAAWnHd4AAAQIECBAg&#10;QIAAgXQKSDvpXFdVESBAgAABAgQIECAg7fgOECBAgAABAgQIECCQToFce3t7uSs7derUf//v//3o&#10;0aPXXXfdgLE6OzsTmEC5C9T/0AVyudyYMWOG3l5LAgQIECBAgACBlAmEdJDP5//gD/4ggbqSSDsr&#10;V668/fbb77nnntGjRydQkiEIECBAgAABAgQIEBi2Ah0dHT/+8Y/feOONFStWlHuSSaSdv/7rv378&#10;8cdFnXKvpf4JECBAgAABAgQIjAiBEHj+43/8j//+3//7cs82ift2pkyZIuqUeyH1T4AAAQIECBAg&#10;QGCkCIR0MG3atARmm0TaCbdqJFCJIQgQIECAAAECBAgQGCkCyWSEJNLOSBE3TwIECBAgQIAAAQIE&#10;0iQg7aRpNdVCgAABAgQIECBAgECfgLTj20CAAAECBAgQIECAQDoFpJ10rquqCBAgQIAAAQIECBCQ&#10;dnwHCBAgQIAAAQIECBBIp4C0k851VRUBAgQIECBAgAABAsMi7Wxdvarfsa5x0GVp2bpuW+vVLVjj&#10;ulWrt7b062NP/MZVdvrBppTEiK3Bc92eDzav7tYtpaVY13iRebZuW71q/eDrM3C8PeuucA5XNHEn&#10;ESBAgAABAgQIELhQYFiknTCt/NxlDd3HkvpBFqp160u7j1vAIQnULljesGT2kJoObNRytJCfs6xh&#10;Sf3sJQ3LF9Re0Eft/OUN9w+2PgNbNq7b0nxFM3ASAQIECBAgQIAAgWsmkGtvb79mnV2ko6effvrh&#10;hx++xChhQ6Fp5rLl8/t+uw57CGv2R/lCoRBF0xY2LInWrSr+9hxC0eJoQ+mj6oUNdx9ZvWZXaJKf&#10;s3T5grooPqv4Mp8vRHGH0dbVa3aHN0qdzA57OzuOlzoNv9OH3+bDDsZrk+MfovDR5niA6Yv6/TYf&#10;NknWNPXMYlHIAGHrY213f/HL+Kxih9GcZfdFG877qLfc83vuG7HYIH5Z7GDusuVTtpdq7De3nsmG&#10;T+fXXlBdbXx66ZQLpn30zsHq7S2zJNbSU373rGq3lxACzp1H15RkeoYI8t1zODYvEPVOpig/EKqu&#10;eyFi9gFrVO4vm/4JECBAgAABAgRGhMCzzz776KOPlnuqw2Vvp7BrTffFbH0XSs1Y3NCwaHrUvK8x&#10;mn33nHwcdXoSUfzRkrqtG3ZVLwo7Qgurd78ULkhr3L6rEH69bmiYV11MOFEU73KEY9ncfNxJfBSq&#10;7wxvLJpW2L2937Vejes3H483l5bNads88PqrmWGoZXPyzTvCdXR13f2Fl3u7Ty92GFLBIB/F412q&#10;59IcC9XzQgch6YXtlPgIc2tqLF1uV/woTL6wv3GQ6kL02nJ8ztLiKQcumHb3F6c4vaVz8qU+9+xt&#10;jqbFYmHGdRd+tervnhuUizmw+8N4iyYmXTon2rW97wq2lgHyxdYx1KJpUSxTO3/etFLCPH+Nyv1t&#10;1j8BAgQIECBAgACB/gLDJe30XcnWe6HUpNrwO3ddTX6QBSt+FIXLrqLmzSEkhf2NwtGWltbjUX5y&#10;/Et83eSek+L7TFatKm74lI6+BseP9N6w09raFhXjVrwR1O/9+ITqKWGo2tpJUeFYiAvxLTGlZud3&#10;GF5d+FH85iV6Pm9G8YuwCxSO4u5Kv8nWTqmOX11YXVx+dW1cb/1t0wdO+7wu6mqLXUTF0FgUC7fm&#10;DOXGnt5B4yzX7wrDAfLFvotQffLdEzi/ZW9lfiBAgAABAgQIECCQgMBwSTuXKzXOGwOP+Ffr0k5F&#10;OJbUx7/Th9ATJ4OQA+Jjz7o1+2fEWzZhy6L7KDS9GUJOMSjEv52Xjrjz3rjV/4K68FlxUygOLfma&#10;usb1a8IVd8WtnoFzuchHl+r5/C5CWNocxRtTYXtksOPC6uLyj7fG9TbuPdC/nEtYdm92hR2z7lBX&#10;BGs9cpFbonoHjZ9e0O8BDwPkBxmwJ/ac3/Jyq+xzAgQIECBAgAABAtdSYLiknb4r2cIDwQb9bb8m&#10;H9qs7v9YtroF86Z371QU348vxGresmrV6r1RKY3Mvi1csRa2bDbsj6K21uJWTj7aH97Y3Jyfc3e/&#10;+/jrfztcqVW6lG7g6Pm2HfFmTjRn8fza+lnTivPc0BQN3Eu52EeX6Pn8KmvrZxYnX7wRqJjZBhwX&#10;VFe3YPHcaPfa4nbQ9EVDeixB9yPXVm0+kJ9xe7h27rZw4VnY6ol9Bj/qlyycFs9q7e5o7uK+i98G&#10;yl94chzzwonrWgas0bX87uqLAAECBAgQIECAwKUFhsVTCq7RIsX3yhfvzu/94So7vlb9XOU0Sqdf&#10;8+quyax0QoAAAQIECBAgQOBKBLL1lIIrERp4Tu/2SLwV03/r5lp0XvE+0l1dxXlNgAABAgQIECBA&#10;IIUCadrbSeHyKIkAAQIECBAgQIBAKgXs7aRyWRVFgAABAgQIECBAgEBCAsPlKQUJlWsYAgQIECBA&#10;gAABAgQyIyDtZGapFUqAAAECBAgQIEAgYwLSTsYWXLkECBAgQIAAAQIEMiMg7WRmqRVKgAABAgQI&#10;ECBAIGMC0k7GFly5BAgQIECAAAECBDIjIO1kZqkVSoAAAQIECBAgQCBjAtJOxhZcuQQIECBAgAAB&#10;AgQyIyDtZGapFUqAAAECBAgQIEAgYwLSTsYWXLkECBAgQIAAAQIEMiMg7WRmqRVKgAABAgQIECBA&#10;IGMC0k7GFly5BAgQIECAAAECBDIjIO1kZqkVSoAAAQIECBAgQCBjAtJOxhZcuQQIECBAgAABAgQy&#10;IyDtZGapFUqAAAECBAgQIEAgYwLSTsYWXLkECBAgQIAAAQIEMiMg7WRmqRVKgAABAgQIECBAIGMC&#10;0k7GFly5BAgQIECAAAECBDIjIO1kZqkVSoAAAQIECBAgQCBjAtJOxhZcuQQIECBAgAABAgQyIyDt&#10;ZGapFUqAAAECBAgQIEAgYwLSTsYWXLkECBAgQIAAAQIEMiMg7WRmqRVKgAABAgQIECBAIGMC0k7G&#10;Fly5BAgQIECAAAECBDIjIO1kZqkVSoAAAQIECBAgQCBjAtJOxhZcuQQIECBAgAABAgQyIyDtZGap&#10;FUqAAAECBAgQIEAgYwJJpJ329vaMqSqXAAECBAgQIECAAIFLCSSTEXIJDPO1r33tz/7sz3K5nAUn&#10;QIAAAQIECBAgQIBAV1fXt7/97W984xvlpkgi7fzd3/1dS0vLwoULLww8oU4pqNxrrH8CBAgQIECA&#10;AAECw0cgRICf/OQnU6dO/cIXvlDuWSWRdkIN+/bte/fdd8eMGTOgnrCzNGpUElfTldtR/0MUOHXq&#10;1MSJE4fYWDMCBAgQIECAAIH0CXR0dEyaNGnu3LkJlJZQ2kmgEkMQIECAAAECBAgQIECgv4B9Fd8H&#10;AgQIECBAgAABAgTSKSDtpHNdVUWAAAECBAgQIECAgLTjO0CAAAECBAgQIECAQDoFpJ10rquqCBAg&#10;QIAAAQIECBCQdnwHCBAgQIAAAQIECBBIp4C0k851VRUBAgQIECBAgAABAtKO7wABAgQIECBAgAAB&#10;AukUkHbSua6qIkCAAAECBAgQIEBA2vEdIECAAAECBAgQIEAgnQLSTjrXVVUECBAgQIAAAQIECEg7&#10;vgMECBAgQIAAAQIECKRTQNpJ57qqigABAgQIECBAgAABacd3gAABAgQIECBAgACBdApIO+lcV1UR&#10;IECAAAECBAgQICDt+A4QIECAAAECBAgQIJBOAWknneuqKgIECBAgQIAAAQIEpB3fAQIECBAgQIAA&#10;AQIE0imQa29vHw6Vtfz4uR9Fn/5//6u6eDI71zx3eFH3z5ed3KFNz63+ZVup2cx7H3tg7mXPKDUI&#10;I/6X1/L3PraseMKuNU9tPBBF03/vsWUfHWIHmhEgQIAAAQIECBAgMKwFRn/1q18dDhM8+evX3opu&#10;n3fLhDiHNL4Sfh6z4+9Xv/hKOBrPfHje8X9+6h83hB9P3zpv4s+f+/t/2vzKK+9Wf2L29aH1yXde&#10;23/jsi/80e/derpx58npVa/+fU/LW/atKZ4VWtbtLp10sPoT9fFJYZCfbnpvzA0HWts/MfuG7qgT&#10;RZNmfWLeiQ1PFcft6X846JgDAQIECBAgQIAAAQIfXGBYX8kWdloe+73pbUfe37U37LuEo+2dPS11&#10;U/PFnwsth3rKbfvlf3nqqadW/zJ/1z11N0ydVGx5+P2o5XAhmvSxPw67N4d2vVPa/dn/xq7SSeGd&#10;mjuWzf9YYW/pjen3PvbYvTPbDu/d9LNj4ZTH/vjOws9+3PLBPZ1BgAABAgQIECBAgMBwEUjiSrZ3&#10;3nnnZz/72YkTJ8aPHz9q1Hn5avTo0b//+78fMA5v/95L0X2fvXtq7893HvvBr2Y9cn+0/pl9H14Q&#10;bQ0/f3jfM7+a9cDk116K7r0v2hj+/dnfrY2i1p98b2M483enRm+sf+ZXE28+eKK75SOfOBL6vHPG&#10;/q1Hb5t9fG90373RS90tozf++Zmt75bWoHr2/3zn0f/6qw+Hof75mV9dX2z52d+NeuYTJr9nz57h&#10;slzmQYAAAQIECBAgQGAkC3R2dp46dSrkgpACJk+eXO5Skkg7K1euvOOOOxYvXlxVVTWgnlwuV3qz&#10;ddvqNbsK8af5OffObPpptHjesTV7ZzUsidat2ndbw6y9q7Y0R9G0ReGN9as2H8jn84XqOxuWzA6X&#10;pG1dvXZ38cywQ7NoWc2O0E/4OJq5ePntjcWPwll3t65eE37Kz122fH5ISI3rVu29rWFJfXHcDdFH&#10;qncdDC9Dz2HE2/aF/kNf8VihQViPjo6Oci+D/gkQIECAAAECBAhkRCA8OGDDhg1vvPHGihUryl1y&#10;2dPO4cOHn3322T/90z8N2zjlLkb/BAgQIECAAAECBAgMf4GwnfDkk0/+5V/+ZbmnWvb7dqZOnRq2&#10;qESdci+k/gkQIECAAAECBAiMFIGQDm688cYEZlv2tBNqGDt2bAKVGIIAAQIECBAgQIAAgZEikExG&#10;SCLtDHgywUhZAPMkQIAAAQIECBAgQKBMAslkhCTSTpmAdEuAAAECBAgQIECAAIFLCEg7vh4ECBAg&#10;QIAAAQIECKRTQNpJ57qqigABAgQIECBAgACByqadpi3hb/GE44WdJ4pLcWLn94uvv7+z+Ad0mjaX&#10;Pu5+WVqt8OaW+O/hOAgQIECAAAECBAgQIHApgUqmnRM7t0cPh78ptOLP79jzizjANP1i7U2fC68f&#10;vmntjqaoED6OX6340uw94WXpOLDlu5usKAECBAgQIECAAAECBC4vUMm0M/Gjf7hwer8pFo4dvOeW&#10;GeGN6bd88tCxE/mP/uGi+FW/o2nLs9HSpfWXL0sLAgQIECBAgAABAgQyL1DJtNONX9i5/o3Zv9k/&#10;9py3Kid2vrhn9rw49jRt/m708MJZmV8zAAQIECBAgAABAgQIDEWg0mnnwJaVL0b3P/jRiYNPNtzY&#10;sz76/T/8aD4OO+9sil5+duXfrG18+dktPVe2DaVGbQgQIECAAAECBAgQyKJARdNOYef3375lRW/U&#10;ydfctOmdOMYceOfl62smhmcWvPDOLStKUSccMxbGN/Gs+POl9Z98eOGAS9yyuHRqJkCAAAECBAgQ&#10;IEDgkgKVTDtNO9Y2bvpuz2PXwlPZZvzm0oPx62ejz4U7dg78Yu3ul7s/7nlom9UkQIAAAQIECBAg&#10;QIDAEAVy7e3tQ2x6xc2ef/75Bx988IpPdyIBAgQIECBAgAABAikTeOGFFx566KFyF1XJvZ1y16Z/&#10;AgQIECBAgAABAgSyLCDtZHn11U6AAAECBAgQIEAgzQLSTppXV20ECBAgQIAAAQIEsiwg7WR59dVO&#10;gAABAgQIECBAIM0C0k6aV1dtBAgQIECAAAECBLIskETaSeCxb1leQrUTIECAAAECBAgQGHECyWSE&#10;JNLO6dOnR5y+CRMgQIAAAQIECBAgUD6BZDJCEmnnvffeO3PmTPmk9EyAAAECBAgQIECAwAgSCOmg&#10;sbExgQkn8ddFn3zyyVDPJz/5yfHjxydQ0rUdoqurK5fLXds+9UaAAAECBAgQIEAgswKnTp3avn37&#10;qFGjvvjFL5YbIYm0E2p4/fXXQ3obO3bsgPAQXt54443lLvJq+g/TnjJlytX04FwCBAgQIECAAAEC&#10;BIJAKQt0dHTU1NTce++9CZgklHYSqMQQBAgQIECAAAECBAgQ6C+QxH07xAkQIECAAAECBAgQIJC8&#10;gLSTvLkRCRAgQIAAAQIECBBIQkDaSULZGAQIECBAgAABAgQIJC8g7SRvbkQCBAgQIECAAAECBJIQ&#10;kHaSUDYGAQIECBAgQIAAAQLJC0g7yZsbkQABAgQIECBAgACBJASknSSUjUGAAAECBAgQIECAQPIC&#10;0k7y5kYkQIAAAQIECBAgQCAJAWknCWVjECBAgAABAgQIECCQvIC0k7y5EQkQIECAAAECBAgQSEJA&#10;2klC2RgECBAgQIAAAQIECCQvIO0kb25EAgQIECBAgAABAgSSEJB2klA2BgECBAgQIECAAAECyQtI&#10;O8mbG5EAAQIECBAgQIAAgSQEpJ0klI1BgAABAgQIECBAgEDyAtJO8uZGJECAAAECBAgQIEAgCQFp&#10;JwllYxAgQIAAAQIECBAgkLyAtJO8uREJECBAgAABAgQIEEhCYLiknZYfP/fcj1u6K965pu/nyyIc&#10;2vTcUz3HD3ZdtnmxQcum557bdKj4U/9xo2jXD55as/MSfexa89ymltKI8Vg9/YR3hjr00CaoFQEC&#10;BAgQIECAAAECVy0w+qtf/epVd3INOjj569feim6fd8uEOIE0vhJ+HrPj71e/+Eo4Gs98eN7xf37q&#10;HzeEH0/fOm/iz5/7+3/a/Mor71Z/Yvb1ofXJd17bf+OyL/zR7916unHnyelVr/59T8tb9q0pnhVa&#10;1u0unXSw+hP14aQJE9te+2nL9Hm3nPzpprcm3/DeP63t7nxC0yutUz/R+ZOnikPHQxz6QfHn4okt&#10;P16/c/KC+Z2Nb8/67Un7WuqqGl86+bE/uuv6aOLEY/+y6ZZ5864BhC4IECBAgAABAgQIELhGAsNl&#10;b2fQcqb/3mOP/d70tiPv79p7oNig7Z09LXVT88WfCy3FzZni27/8L2GzZfUv83fdU3fD1EnFtw6/&#10;H7UcLkSTPvbHjy2be2jXO23FlvvfKO3+1M2+Jdq3qyW8H90y98N9pxQ73vSzY+Gsx/74zsLPittN&#10;k+7848cemBt+eP9IW35qXXTD1ML/2HigJtr188KkYxufemrNrqiurqY0gIMAAQIECBAgQIAAgeEi&#10;kGtvby/3XA4ePPjiiy82Nzdfd911o0YNzFePPPJImMDh7d97Kbrvs3dP7f35zmM/+NWsR+6P1j+z&#10;78MLoq3h5w/ve+ZXsx6Y/NpL0b33RRvDvz/7u7VR1PqT720MZ/7u1OiN9c/8auLNB090t3zkE0dC&#10;n3fO2L/16G2zj++N7rs3eqm7ZTzIT7730tFJ0fGa+0oDFTsv/vv6YuPP/m5UnFL3NO6Ikd7457jN&#10;/cWfixOeUb0/+vDMo4c/cv/Unz1zx/8UF/K9733v+PHj5SbVPwECBAgQIECAAIGRKNDZ2Xny5Mm6&#10;urqGhoYE5p9E2lm5cuUdd9yxePHiqqqqASXlcrnSm63bVq/ZVYg/zc+5d2bTT6PF846t2TurYUm0&#10;btW+2xpm7V21pTmKpi0Kb6xftflAPp8vVN/ZsGR2uO5t6+q1u4tnRtH0RctqdoR+wsfRzMXLb28s&#10;fhTOurt19ZrwU37usuXzQ0KKj+KI1aHDuuLQpVNKg962LwwRmnQPF08jDFQ8ZUO0uNhD47pVe2/r&#10;7rbU/4YFy5eHNh0dHWEJE1g5QxAgQIAAAQIECBAYiQJhu2Xjxo179uxZsWJFueefRNr5xje+8aUv&#10;fWn06NHlLqb8/TeuW9169/IF3YGpd7yQuH5au/z++vJPwAgECBAgQIAAAQIERrxA2CH45je/+bWv&#10;fa3clSRx386NN96YiqgT1qJ+yYVRJ7xdt0DUKfc3Vf8ECBAgQIAAAQKpEQjp4NZbb02gnCTSztix&#10;YxOoxBAECBAgQIAAAQIECIwUgWQyQhJp58InE4yUNTBPAgQIECBAgAABAgTKIZBMRkgi7ZRDR58E&#10;CBAgQIAAAQIECBC4tIC04xtCgAABAgQIECBAgEA6BaSddK6rqggQIECAAAECBAgQqGzaObHzhfDH&#10;eFaufGHnifOWomlL8e2Vm5uKb1+smeUjQIAAAQIECBAgQIDARQUqmnYO/GLt9Z8Lf1Toc9ev/UX8&#10;1zy7jxM7tx9c+ucrVvz50kPbd4a/G3qRZlaVAAECBAgQIECAAAEClxCoZNo5cfTgJ2+dESY349ZP&#10;Hjzat7tz5Eg0+0MTo2jirDuio23RxZpZVwIECBAgQIAAAQIECAzTtGNhCBAgQIAAAQIECBAgUD6B&#10;Su7tlK8qPRMgQIAAAQIECBAgQKCSaWfi5Jtefjt+DkHT2y/fNDlcutZ9TJkS7fl1uLDtxL43osmT&#10;oos1s3gECBAgQIAAAQIECBC4hEAl0040/TeXHvpuePTad6PPLZweJhmevbYlpJ+JH737prV/s3Ll&#10;3+y54/6P5qMLmllQAgQIECBAgAABAgQIXF4g197efvlWV9fi+eeff/DBB6+uD2cTIECAAAECBAgQ&#10;IJAegRdeeOGhhx4qdz0V3dspd3H6J0CAAAECBAgQIEAgwwLSToYXX+kECBAgQIAAAQIEUi0g7aR6&#10;eRVHgAABAgQIECBAIMMC0k6GF1/pBAgQIECAAAECBFItIO2kenkVR4AAAQIECBAgQCDDAkmknQQe&#10;+5bhFVQ6AQIECBAgQIAAgZEnkExGSCLtnD59euTxmzEBAgQIECBAgAABAmUTSCYjlD3tHDp0qK2t&#10;7cyZM2WD0jEBAgQIECBAgAABAiNJIKSD9957L4EZJ/HXRb/zne8cPnz4U5/61Pjx4xMoqbJDdHV1&#10;5XK5ys7B6AQIECBAgAABAgSGrcCpU6defvnl2traz3/+8+WeZBJpJ9SwcePGgwcPVldXDwgD4eWN&#10;N95Y7iKT7P/NN9+sqalJckRjESBAgAABAgQIEBgRAqUscPLkybAL8sADDyQw54TSTgKVGIIAAQIE&#10;CBAgQIAAAQL9Bcp+3w5uAgQIECBAgAABAgQIVERA2qkIu0EJECBAgAABAgQIECi7gLRTdmIDECBA&#10;gAABAgQIECBQEQFppyLsBiVAgAABAgQIECBAoOwC0k7ZiQ1AgAABAgQIECBAgEBFBKSdirAblAAB&#10;AgQIECBAgACBsgtIO2UnNgABAgQIECBAgAABAhURkHYqwm5QAgQIECBAgAABAgTKLiDtlJ3YAAQI&#10;ECBAgAABAgQIVERA2qkIu0EJECBAgAABAgQIECi7gLRTdmIDECBAgAABAgQIECBQEQFppyLsBiVA&#10;gAABAgQIECBAoOwC0k7ZiQ1AgAABAgQIECBAgEBFBKSdirAblAABAgQIECBAgACBsgtIO2UnNgAB&#10;AgQIECBAgAABAhURkHYqwm5QAgQIECBAgAABAgTKLiDtlJ3YAAQIECBAgAABAgQIVERA2qkIu0EJ&#10;ECBAgAABAgQIECi7gLRTdmIDECBAgAABAgQIECBQEQFppyLsBiVAgAABAgQIECBAoOwC0k7ZiQ1A&#10;gAABAgQIECBAgEBFBHLt7e3lHnjHjh0//elPC4VCLpcbMFZnZ+f1119f7gno/9ICb7/99qRJkygR&#10;IECAAAECBAgQSEAgRIAJEyYsXbr0pptuKvdwSaSdlStX3n777ffcc8/o0aPLXY/+r0Cgo6PD0lyB&#10;m1MIECBAgAABAgSuQCD88rlp06Y333xzxYoVV3D6Bzql7Gnn3Xff/d73vtfQ0OD36Q+0MBoTIECA&#10;AAECBAgQSKtACDxPPPHEX/3VX5W7wLLft3PzzTePHTtW1Cn3QuqfAAECBAgQIECAwEgRCOlgypQp&#10;Ccy27Gkn1HDh7ToJFGYIAgQIECBAgAABAgSGrUAyGSGJtDNsiU2MAAECBAgQIECAAIEUC0g7KV5c&#10;pREgQIAAAQIECBDItIC0k+nlVzwBAgQIECBAgACBFAtIOyleXKURIECAAAECBAgQyLSAtJPp5Vc8&#10;AQIECBAgQIAAgRQLSDspXlylESBAgAABAgQIEMi0wLBIO1tXr+o9Vm9r/UAL0rpt9ar1jRec0hr6&#10;XLfnA/V0jRrvWbdq9dYPVsMVjtwYj9RyhSc7jQABAgQIECBAgEDqBYZF2gnK+bnLGsKxdE60a8MH&#10;+g2+dv7yhvvrL1in2gXLG5bMTvfy1S9pWL6gLt01qo4AAQIECBAgQIDAlQvk2tvbr/zsoZ359NNP&#10;P/zww5doG/ZhmmYuWz6/NgobI1uiRQ1L6ratXrM/yhcK1QsblkThzeZw+rTwcxxgwp7G5vh1fs6y&#10;5Qui0PLYvBB4wibPml2FeJTpixrur9u6es3RO4vt4z7j5sX36+OXrx0PPYemIWL1DNqv/5atq9fu&#10;LnY0LcykO0j1TKw+/vTovN73Q6vL9j+ww7DvtCYeoDj/2ricHfGEoml1heYxcY1xgxjk9sYBM+mt&#10;sUgRnzh5aRx4Gtev2nygOOMiUdysqBcG6XsnxsnPKbY/3+rCrDi0ddWKAAECBAgQIECAwJUKPPvs&#10;s48++uiVnj3U84bL3k5h15r4YrYtzfm5d/f89j1jcUPxd/otx+csjbd9jm9ZFy5Za1y/uTnkloZl&#10;c6Ld2/uuVWtt3F/o3iDqv9UTkkbp9IZF0w5s7r62rVA9L5w/N1/Y39gawsb5/be+2VQIOSTeaeqJ&#10;OgFz9m3Toua9e6L40+m39eWDi/ffsHBaYdf2MOEBHbZu27B7Uph/w6JJuzd0X7ZXqL6zoWH5kkVz&#10;8837GqOWxqbCtHkh+9WFDapwLJuTj4eOWrZu2BXFtSyc1vxa38VyIbpsbitOOLxfJCoesd6i6VGx&#10;w3BidTzkwurdL4UTL2I11O+MdgQIECBAgAABAgRGhsBwSTvdQSX8zh9+yy8dk2rjn1paj0eF3WtX&#10;rYr3W463trS2tkX5mnD91oBr1WoX3BnSRTEy9b9tpuVoIaqujS/3qr9tenT8SPGGmvzk+Pwp1fHP&#10;A/uPaufPm1bY3d1R310x9XfHUWRryFTTZvXbDLl4/1Hd5Hw84YEdthwrRAc2h2mG3ZjCsdIAxQmF&#10;Kd0+I39g79a+QBXffbRqVXEjKJ5qTy2z40vYepiiuMOSVRzJ4hF79epq8j0nNsdDhj2uwtEwo8Gt&#10;RsY31iwJECBAgAABAgQIDFVguKSdi863rrY6vv4q3uMIUWhBXW3tpFJIiJPAeY80CBmgeOdPPv6F&#10;vufoiRxhT2jvgah6Sm9G6G0woP/wfrgfprSj0r+jYhRpawq7Lrf1vx1o0P4LTY1hBv2CUP8O4wQS&#10;700VjwF3HNXVz8g3797VHaga18fXsxVnUpxt71jh2rlVvXs4UdxhW2sc4/bsbe6OdudzxieGq/JK&#10;R3HDalCroX5ntCNAgAABAgQIECAwMgSGfdqJwqZKFO/thKP47LX6++Nr0uIdj2jO4t6NoPgKt2Kb&#10;sAXU/0qzugWLu0+Pr38b7LkFA/uP78OJj7CjMiDY1M+ICud1HieQwfrPR01hwr1X5Z3fYbx3VNzb&#10;iTehBj5RrbZ+Zkg23ePWzyrtVm1oioq7Ur1jbWmetrDvKrva+YvDRX3xZtT57/d9AesWzJte3NsJ&#10;QxavnRvcamR8Y82SAAECBAgQIECAwFAFhsVTCoY62Qq3ix8e0P3kgwrPxPAECBAgQIAAAQIERrZA&#10;tp5SMOzXKjwA7YLdnmE/aRMkQIAAAQIECBAgkGWB4X8l2zBZndLNPP2e0jZM5mUaBAgQIECAAAEC&#10;BAhcREDa8dUgQIAAAQIECBAgQCCdAtJOOtdVVQQIECBAgAABAgQISDu+AwQIECBAgAABAgQIpFNA&#10;2knnuqqKAAECBAgQIECAAAFpx3eAAAECBAgQIECAAIF0Ckg76VxXVREgQIAAAQIECBAgIO34DhAg&#10;QIAAAQIECBAgkE4BaSed66oqAgQIECBAgAABAgSkHd8BAgQIECBAgAABAgTSKSDtpHNdVUWAAAEC&#10;BAgQIECAgLTjO0CAAAECBAgQIECAQDoFpJ10rquqCBAgQIAAAQIECBCQdnwHCBAgQIAAAQIECBBI&#10;p4C0k851VRUBAgQIECBAgAABAtKO7wABAgQIECBAgAABAukUkHbSua6qIkCAAAECBAgQIEBA2vEd&#10;IECAAAECBAgQIEAgnQLSTjrXVVUECBAgQIAAAQIECEg7vgMECBAgQIAAAQIECKRTQNpJ57qqigAB&#10;AgQIECBAgAABacd3gAABAgQIECBAgACBdApIO+lcV1URIECAAAECBAgQICDt+A4QIECAAAECBAgQ&#10;IJBOAWknneuqKgIECBAgQIAAAQIEpB3fAQIECBAgQIAAAQIE0ikg7aRzXVVFgAABAgQIECBAgEAS&#10;aae9vR00AQIECBAgQIAAAQIEegWSyQhJpJ0jR46cPXvW0hIgQIAAAQIECBAgQCAIhHTw9ttvJ0CR&#10;SyBUPfnkk2fOnJk/f35VVdWAkrq6unK5XAJ1GoIAAQIECBAgQIAAgeEgEALIq6++OmrUqC9+8Yvl&#10;nk8SaSfU8Prrrzc2No4ZM+bCtHPTTTeVu0j9X1rgrbfeyufzlAgQIECAAAECBAgkINDZ2VlTU3Pv&#10;vfcmMFZCaSeBSgxBgAABAgQIECBAgACB/gJJ3LdDnAABAgQIECBAgAABAskLSDvJmxuRAAECBAgQ&#10;IECAAIEkBKSdJJSNQYAAAQIECBAgQIBA8gLSTvLmRiRAgAABAgQIECBAIAkBaScJZWMQIECAAAEC&#10;BAgQIJC8gLSTvLkRCRAgQIAAAQIECBBIQkDaSULZGAQIECBAgAABAgQIJC8g7SRvbkQCBAgQIECA&#10;AAECBJIQkHaSUDYGAQIECBAgQIAAAQLJC0g7yZsbkQABAgQIECBAgACBJASknSSUjUGAAAECBAgQ&#10;IECAQPIC0k7y5kYkQIAAAQIECBAgQCAJAWknCWVjECBAgAABAgQIECCQvIC0k7y5EQkQIECAAAEC&#10;BAgQSEJA2klC2RgECBAgQIAAAQIECCQvIO0kb25EAgQIECBAgAABAgSSEJB2klA2BgECBAgQIECA&#10;AAECyQtIO8mbG5EAAQIECBAgQIAAgSQEpJ0klI1BgAABAgQIECBAgEDyArn29vbkRzUiAQIECFRW&#10;4MyZM+fOnavsHJIcfcyYMePGjUtyRGMRIECAwHAQkHaGwyqYAwECBBIVKBQKnZ2d4bf/XC6X6MAV&#10;Gqyrqyuku1GjRuXz+QpNwbAECBAgUBkBaacy7kYlQIBApQROnjwZfvufOHFipSZQqXFPnDgR0t2E&#10;CRMqNQHjEiBAgEDyAu7bSd7ciAQIEKikQNjluO666yo5gwqNHaoOtVdocMMSIECAQGUEpJ3KuBuV&#10;AAEClRII17CNHj26UqNXcNxQdai9ghMwNAECBAgkLyDtJG9uRAIECBAgQIAAAQIEkhCQdpJQNgYB&#10;AgQIECBAgAABAskLSDvJmxuRAAECBAgQIECAAIEkBKSdJJSNQYAAAQIECBAgQIBA8gLSTvLmRiRA&#10;gMCwFzjVdrj1vOPY8aHP+cSx1sNtpwZvH3d89MT5n12q/dBH1ZIAAQIECFwoIO34VhAgQIDAoAK5&#10;MRNqS8eEMbn2sxfLLxece6qjgygBAgQIEBgeAv666PBYB7MgQIBAUgJhyyYEmMuMFrZgTrZXTZg6&#10;aXyxYfyya1xtTfiLpPGP57riN0dfVzs5/hOlJ462ni7lm/idUd2fh6wUzu5rHfW90Tm6qqO9va+H&#10;sLdzJlcc68LOo+Phw7ht73AXtClOblRVe0dHbe3US9c1pNqTWgjjECBAgEACAvZ2EkA2BAECBEa2&#10;wKlz7V25XPxfGMePxSGotN/TeTq+vO1U25mOquvid66r6jjTdmr8pPFjciHahP8MH3aMHl/aHhpX&#10;1dV+rvvqto6OXNxFaF/sofe4sPPoxLEz7VXj+g03SJv4/Pao6rJRZ2SvgdkTIECAwBUJSDtXxOYk&#10;AgQIpF+g69zJ7lt3Tp6LutNLZ0fU/Xa8wdPefiIaP6Yq1346NDwa1dT27AX14Iyvnhhv74RPS/sz&#10;pSNXNSbeMppYNTrq6Oy7v+fUhZ3HF8VVVVWHxuMnTa2tqY4GaVPqcpT/Okv/N1KFBAgQuAIB//Vw&#10;BWhOIUCAQBYEuu/bCTft9OSTYtXhcrXeI76SLc4hpY2aEGoGPMwgXOTWGl8CF+/tDIlsYOeDnTSU&#10;NkMaTCMCBAgQSL+AtJP+NVYhAQIErkYgpJnrRp07WXyQ2vhRYTsmXK4Wfoy3bOInr4X/jP9jYk38&#10;LINBxsmNGRsi0YnifTrdR/c1bSfaO6LRo0o3BsXHIJ2PHz06bCDFV7t1DzdIm6upzbkECBAgkHYB&#10;aSftK6w+AgQIXLXAxMnFrZsQeKprJoyJile4nTw36rr4wrVwf05Ve/GSt/idcLFZFEeUrnOn4kw0&#10;saqqdOFb+6gxua6uztJMcqO7ToX3TrePLrbvPS7sPISoCWM6zhQ7L11MN0ibqy5PBwQIECCQXgHP&#10;ZEvv2qqMAAECgwlk+blkWa7d/zUQIEAgmwL2drK57qomQIAAAQIECBAgkH4BaSf9a6xCAgQIECBA&#10;gAABAtkUkHayue6qJkCAAAECBAgQIJB+AWkn/WusQgIECBAgQIAAAQLZFJB2srnuqiZAgAABAgQI&#10;ECCQfgFpJ/1rrEICBAgQIECAAAEC2RSQdrK57qomQIAAAQIECBAgkH4BaSf9a6xCAgQI9BcYPXp0&#10;e3t7Bk1C1aH2DBauZAIECGRZQNrJ8uqrnQCBLAqMHz/+xIkTnZ2dmSo+1BuqDrVnqmrFEiBAgEAu&#10;m/8Ln4UnQIBAlgVOFY+xY8dmB+Hs2bMh6kg72VlxlRIgQKAkIO34JhAgQCCLAmGvI/yvXV1dXVko&#10;PpfLVVVVjRrlcoYsrLYaCRAgcJ6AtOMLQYAAAQIECBAgQIBAOgX8D13pXFdVESBAgAABAgQIECAg&#10;7fgOECBAgAABAgQIECCQTgFpJ53rqioCBAgQIECAAAECBKQd3wECBAgQIECAAAECBNIpIO2kc11V&#10;RYAAAQIECBAgQICAtOM7QIAAAQIECBAgQIBAOgWknXSuq6oIECBAgAABAgQIEJB2fAcIECBAgAAB&#10;AgQIEEingLSTznVVFQECBAgQIECAAAEC0o7vAAECBAgQIECAAAEC6RSQdtK5rqoiQIAAAQIECBAg&#10;QEDa8R0gQIAAAQIECBAgQCCdAtJOOtdVVQQIECBAgAABAgQISDu+AwQIECBAgAABAgQIpFMg197e&#10;ns7KVEWAAIHhIdDV7xgeM7r2s8j1O66g9ywQDWC5SrErQHYKAQIEsikg7WRz3VVNgEASAuGX+M7O&#10;zvA/Kp1Y80L7K//SdeZMEqNWYozcuHFVv/OJicserKqqGjVqVPhVfoiz6E907l+2p5hoYNoZN27M&#10;J+6+ArEhwmpGgAABAiUBacc3gQABAuUS6OjoOHPmTNv/9uioc2cnfPozuQkTyjVSpfvtOnny5I9+&#10;2Dlm7KS/fXrcuHGjR48e4oxKRMf+7E87Nr08xFPS1Gz0PZ+s+b/+0wcSS1P5aiFAgEACAtJOAsiG&#10;IEAgiwJh1+Ls2bOHV3593ImTU/+P/zMLBIf/7f9+ZuKEqSu+Mnbs2KFs7/QSdTz7TBZ8Bq1x9MOP&#10;DF0ss0oKJ0CAwBULeErBFdM5kQABApcSCL/Knzt3rmPdDyc99m8yIhUqDfWGqkPtQym5RNT+w38a&#10;SuO0tgnlD10srQjqIkCAQPkEpJ3y2eqZAIFMC4Rf5ePHwBw6VHXrrRmBiCs9dChUPfS0ExrnWloy&#10;4jNomaH8oYtlGUrtBAgQuDIBaefK3JxFgACBywuERxRcvlHqWnygqj9Q49RRdRcEIa0rqy4CBIaD&#10;gLQzHFbBHAgQSKHAEPc3Ulh5FA2x9iE2SyXRgKJQZGGV1UiAQEUEpJ2KsBuUAAECBAgQIECAAIGy&#10;C0g7ZSc2AAECBAgQIECAAAECFRGQdirCblACBAhcvcD7hx6b2fTEzy/Z0c/fm/Wnh5ovP1bhB396&#10;ua4u30kZW3zrpRn79nf/8+K3igM9ev1r+28s/TiUI/Tw2j/kh9Ky2Cb//M4Z3QMN+RwNCRAgQGD4&#10;CUg7w29NzIgAgawKnN71o9Z9Qy6+eeu56MtjGjcfucQZzb/uGFp/+Qf+04zH7xpa2+RbfevGP7r9&#10;3D/ObJoV/vmHcx/5k5uffzSKnj5058z3vjzkyXz5vqY7/6Qw5OZV108aStsJ3/6H2v/Xh4bSUhsC&#10;BAgQqIiAtFMRdoMSIEBgoMDpt/7hyHPR2FlDlSm8si761J9M+NTrp37wfumc4v7ME+/FkaC05/P+&#10;oa9/qTP60Zmvryn+lh/2eUqBoXu3p7f9uz94v9/eTnHLqF+z6NUnmh574r3L7yMNdeYfuN0XZo6O&#10;2jobS+d9OVTx7kNPn7e3073zs/PGF0sbMvG2TzERRVHvlk6/vZ0pL3ZvE/Vr89KNrxXfLO3/fOul&#10;iR+Joo/8SWnvaGD7fgWcXLe/6i+eF3g+8Jo6gQABAkkJSDtJSRuHAAECFxcIUefwt06P//LC0W1t&#10;J+N/zpy7DNf7p//bb4x/4Ib87yyJ/tvWvi2Lb0djw6/s254c9e3/61DzDdd/5clR0afHfWVZPiSf&#10;x5ZGLxR/oX/hN3ryTxQV29/8wA29ox154uNn6td2N5v/RPfG0Q9fH/WV/RXb/PnPf1LYFo0LEwhT&#10;LWWY847enZ8nOm+4/IZMuERtYvQPpW2ijvmPX/+FYl+Tbux8orhxNGnhhJBwvnzfibei6K1/CHtH&#10;g7eftXD8HyybEP6ZtKWw6q0xfyXw+D9vAgQIDFMBaWeYLoxpESCQJYG2kz94vrOq6cw/Pl94vvTP&#10;llOXrj9cxla/aEpoM23BmGjd6d47cz7zoar4zQ+NHnh6U+cPo3MPFjdtHvxW9MOeU0rt+4732xuj&#10;Mf+qeEnbby0aE73e3t3zb1RNq+SCFB76aE8++UrIPOfdrvOtj4+J3jwbX9L29OmdbZedZXyJ2kf+&#10;pHgL0J+MiSaNWVyKT++1/+fw77c6L+hg8PZ3Lcv/2ePd/yydmYs+NO4zy8ZedmwNCBAgQCBxAWkn&#10;cXIDEiBAYKDApKl/8dz4296LPvHIjY8+WvznvktvUhz5xy91fntpMQB8/MwPf3Tule6L2S5J++lx&#10;23pu9N/3n66vaHq50q9AfBnbsW1tY35r6E8nGGSozm1fL9LF/xQvirvMMUj7/+fL7/9P970X//PI&#10;yfdrojeePvzQE2cv14/PCRAgQCB5AWkneXMjEiBA4EKBSbV/8f+p2vhv3/vlUHB+fvbb/aLLtiej&#10;x//hUs8qiLucMeozPzrzj8UHuIX7cGb1XKI2cLQbquqjcz8uNdt8Lqrwlk737OLbcnZ2X3JWfKvz&#10;ULjOrOf48s/ORbePjePPo9d9tBQSn25/Pxp1fbjzJpryW7cPKLH9UNuo+X8cb4tF37pxwDbRYPaX&#10;bl/9n1+onvjCkQe/fnoo66YNAQIECCQuIO0kTm5AAgQIDC4QAs+TUz82BJ2QQz6z5LrezZlwMdtn&#10;vnX21cFOjC9pKz2l4Ibrn1o7prQd9ODr47Y9Xvx1f5BjyuM/G9d4+WZDmOW1a/Ll+4713LcTrkCr&#10;uX7d+RsyX37vH98c80dh2+rxUe93X4h25NU3S5erjY3eHDCPcFHcibdun1i8km30tq9f7KluIeSU&#10;nlJw6fbH/+ZzLaLOtVtqPREgQOCaC+Ta29uveac6JECAAIHw/13bwvMG7poXfufOjkZIUxN+vmPS&#10;pElVVeffEDQYQS/RNfIJj2L7ypidXx/KxWnXaMRr083Qxa7NeHohQIBAlgTs7WRptdVKgACBFArE&#10;F6QVnzrwlXHRlsIQ7sNJoYGSCBAgQOAiAtKOrwYBAgQIjGiB+NEF3U8d+CB/P3RE12zyBAgQIDBE&#10;AWlniFCaESBAgAABAgQIECAwwgSknRG2YKZLgAABAgQIECBAgMAQBaSdIUJpRoAAAQIECBAgQIDA&#10;CBOQdkbYgpkuAQIECBAgQIAAAQJDFJB2hgilGQECBD6YQC6Xi08I/+7q+mBnjtzWodJi1d21X66Q&#10;PqLLtUzz5x9ELM0OaiNAgEB5BKSd8rjqlQABAlE0atSo3G0fOfvKv2QEI1Qa6g1VD73e0Lhz1q1D&#10;b5++lqH8DySWPgEVESBAoKwCH+C/k8o6D50TIEAgZQJh4yL8hc32B5Ye/vp/6Dh4MGXVXVhOqDFU&#10;GuoNVQ99byc07nrwD1KPc4kCQ/lDF8sylNoJECBwZQK58Kesr+xMZxEgQIDApX6L7eo6e/ZsW1vb&#10;8f/vE2P+7//fdYt/Pzd+fFrFuk6dOr3hxXP/y/9a/W8enzRp0tixY4cSeLr6Ez37TFpxLlHXuYcf&#10;+UBiGSRSMgECBK5SQNq5SkCnEyBA4KICHR0dZ86cORGOd95p//nPus6cSStWbty4qrs+PvGWWyZO&#10;nDhu3LjRo0cPsdLsEA0AuWKxIcJqRoAAAQIlAWnHN4EAAQLlEgh7F52dnWEL/dy5c+Hf4edyjVTp&#10;fsOdJ+FyrDFjxoR/x3crlZ7QMIQjO0QDMK5YbAiomhAgQIBAn4C049tAgACB8gqEX+h7j/KOVLne&#10;Q7zpPa5gFlkgGsBylWJXgOwUAgQIZFNA2snmuquaAAECBAgQIECAQPoFPJMt/WusQgIECBAgQIAA&#10;AQLZFJB2srnuqiZAgAABAgQIECCQfgFpJ/1rrEICBAgQIECAAAEC2RSQdrK57qomQIAAAQIECBAg&#10;kH4BaSf9a6xCAgQIECBAgAABAtkU8Ey2bK67qgkQIDCIwEh/ErTHOvtaEyBAgMAAAWnHV4IAAQIE&#10;ot6/8nlizQvtr/xL15kzIxElN25c1e98YuKyBz/oHzkdicWaMwECBAgMRUDaGYqSNgQIEEi5QEdH&#10;x5kzZ9r+t0dHnTs74dOfyU2YMBIL7jp58uSPftg5Zuykv3163Lhxo0ePHolVmDMBAgQIXEMBaeca&#10;YuqKAAECI1IgbOycPXv28Mqvjztxcur/8X+OyBr6Tfrwv/3fz0ycMHXFV8aOHRuubRvp5Zg/AQIE&#10;CFyNgKcUXI2ecwkQIJAGgZB2zp0717Huh5Me+zcpqCdUEWoJFYW6UlCOEggQIEDgagSknavRcy4B&#10;AgTSIBBSQXt7e3ToUNWtt6agnriKQ4dCRdJOClZTCQQIELhKAWnnKgGdToAAgTQIdHZ2pqGMfjWk&#10;r6KULZByCBAgkIyAtJOMs1EIECAwfAXSugeS1rqG7zfJzAgQIDD8BKSd4bcmZkSAAAECBAgQIECA&#10;wLUQkHauhaI+CBAgQIAAAQIECBAYfgLSzvBbEzMiQIDAsBZ4/9BjM5tmFf95bE3hGk817vy9V69x&#10;p7ojQIAAgcwKSDuZXXqFEyBA4AoEfv7erI+f+9TPZuzbH/6p+dS6Y9c+8FzBrJxCgAABAgQGF5B2&#10;fDMIECBAYMgCr24+95kn8w/cUDoh/8DXa76woPjjBRs+rz7R9NgT75V2gXoTUfOadwdsCvW+M+uJ&#10;IwNmEXooNZ7VvdtT+MGfNj3xxHuzZr77g/eHPGMNCRAgQCDTAtJOppdf8QQIEPhAAkd+/K2o/kP5&#10;vnNuyP/WDfHL5qaqr8S7PTP2rR3zw3Wnm4stfvj6qPjN8M6XTsYXp71/6Otfip6I94Um1n+pECeW&#10;n783f92YbcVtoideP/HEz/tP5ki0qHsH6YlPn/txz0ffjsbu239zT9z6QJPXmAABAgQyKCDtZHDR&#10;lUyAAIErFKia9enBz5x215Rppe2dpef6WvxG1bTwYsaoz5Teaur84afH/E68LzTl8WJiaf51R/Sj&#10;M/Pj3Ztjj/8o+vbm/ts7U37rrqi4vRN/1Ht85kNVVzh3pxEgQIBAFgWknSyuupoJECBwZQL5mb8R&#10;Nf6635MJeh4qEMeSj3d+obiT88G6/vLE4i1AxX8en9J3bjE7/ecP1cTbPheJWB9sIK0JECBAIIsC&#10;0k4WV13NBAgQuEKB31oULksrXoQWH4UffOVM9OSE3yq++Ezxh3Bjz0W7Dps8Pzr3SnzukSdmNoXr&#10;1qZ9aHT0rVPF3uJ7ci544MGYLyzLR++f/m/99naucN5OI0CAAIGMCkg7GV14ZRMgQOCKBO66cd/a&#10;0Y9/vPTwgGP/bUnNUyGQRFExBR0Lb/74Q+M+86POg4P2fcP1T3Wfe+LbX574+F1RdNeN256Mir0d&#10;e/w3Jpa66j5uuO5Tnz73YBjlK9Gnvnz+htIVTdxJBAgQIJBJgVx7e3smC1c0AQIECHQLhP8iaGtr&#10;O3nXvHA5WTpQQnya8PMdkyZNqqpym086llQVBAgQuEIBeztXCOc0AgQIECBAgAABAgSGuYC0M8wX&#10;yPQIECBAgAABAgQIELhCAWnnCuGcRoAAAQIECBAgQIDAMBeQdob5ApkeAQIECBAgQIAAAQJXKCDt&#10;XCGc0wgQIECAAAECBAgQGOYC0s4wXyDTI0CAAAECBAgQIEDgCgWknSuEcxoBAgRSI5DL5eJawr+7&#10;utJQVKiiWFF3XWkoSQ0ECBAgcIUC0s4VwjmNAAECaRIYNWpU7raPnH3lX1JQVKgi1BIqSkEtSiBA&#10;gACBqxT4/wMmTyGvSWi38gAAAABJRU5ErkJgglBLAwQUAAYACAAAACEAG0HbdtwAAAAGAQAADwAA&#10;AGRycy9kb3ducmV2LnhtbEyPQUvDQBCF74L/YRnBm92kYlpiNqUU9VQEW0F6mybTJDQ7G7LbJP33&#10;jl70MjC8x3vfy1aTbdVAvW8cG4hnESjiwpUNVwY+968PS1A+IJfYOiYDV/Kwym9vMkxLN/IHDbtQ&#10;KQlhn6KBOoQu1doXNVn0M9cRi3ZyvcUgb1/pssdRwm2r51GUaIsNS0ONHW1qKs67izXwNuK4foxf&#10;hu35tLke9k/vX9uYjLm/m9bPoAJN4c8MP/iCDrkwHd2FS69aAzIk/F7RFot5AuooJqlMQOeZ/o+f&#10;fwM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Bq&#10;I3YAfQIAAI4HAAAOAAAAAAAAAAAAAAAAADoCAABkcnMvZTJvRG9jLnhtbFBLAQItAAoAAAAAAAAA&#10;IQAw7q6+8XgAAPF4AAAUAAAAAAAAAAAAAAAAAOMEAABkcnMvbWVkaWEvaW1hZ2UxLnBuZ1BLAQIt&#10;AAoAAAAAAAAAIQC5YWBzlXIAAJVyAAAUAAAAAAAAAAAAAAAAAAZ+AABkcnMvbWVkaWEvaW1hZ2Uy&#10;LnBuZ1BLAQItABQABgAIAAAAIQAbQdt23AAAAAYBAAAPAAAAAAAAAAAAAAAAAM3wAABkcnMvZG93&#10;bnJldi54bWxQSwECLQAUAAYACAAAACEALmzwAMUAAAClAQAAGQAAAAAAAAAAAAAAAADW8QAAZHJz&#10;L19yZWxzL2Uyb0RvYy54bWwucmVsc1BLBQYAAAAABwAHAL4BAADS8gAAAAA=&#10;">
                <v:shape id="Imagen 814168238" o:spid="_x0000_s1027" type="#_x0000_t75" style="position:absolute;width:54006;height:35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lYxgAAAOIAAAAPAAAAZHJzL2Rvd25yZXYueG1sRE/Pa8Iw&#10;FL4P9j+EJ3ibaZ2W0hllrEzEW3WHHR/Ns+1sXkqS2e6/Xw6Cx4/v92Y3mV7cyPnOsoJ0kYAgrq3u&#10;uFHwdf58yUH4gKyxt0wK/sjDbvv8tMFC25Erup1CI2II+wIVtCEMhZS+bsmgX9iBOHIX6wyGCF0j&#10;tcMxhpteLpMkkwY7jg0tDvTRUn09/RoFzWVf+Wx063L4CaYav7OyTI5KzWfT+xuIQFN4iO/ug1aQ&#10;p6s0y5evcXO8FO+A3P4DAAD//wMAUEsBAi0AFAAGAAgAAAAhANvh9svuAAAAhQEAABMAAAAAAAAA&#10;AAAAAAAAAAAAAFtDb250ZW50X1R5cGVzXS54bWxQSwECLQAUAAYACAAAACEAWvQsW78AAAAVAQAA&#10;CwAAAAAAAAAAAAAAAAAfAQAAX3JlbHMvLnJlbHNQSwECLQAUAAYACAAAACEAFu/pWMYAAADiAAAA&#10;DwAAAAAAAAAAAAAAAAAHAgAAZHJzL2Rvd25yZXYueG1sUEsFBgAAAAADAAMAtwAAAPoCAAAAAA==&#10;">
                  <v:imagedata r:id="rId215" o:title=""/>
                </v:shape>
                <v:shape id="Imagen 814168239" o:spid="_x0000_s1028" type="#_x0000_t75" style="position:absolute;top:35454;width:54006;height:35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6xryQAAAOIAAAAPAAAAZHJzL2Rvd25yZXYueG1sRI9Ba8JA&#10;FITvgv9heYK3ulkVG1NXkWKLBy+1Uq+P7GsSzL5Ns6tJ/31XKHgcZuYbZrXpbS1u1PrKsQY1SUAQ&#10;585UXGg4fb49pSB8QDZYOyYNv+Rhsx4OVpgZ1/EH3Y6hEBHCPkMNZQhNJqXPS7LoJ64hjt63ay2G&#10;KNtCmha7CLe1nCbJQlqsOC6U2NBrSfnleLUa9t3uZ544qQr/fGI8qK/0/G61Ho/67QuIQH14hP/b&#10;e6MhVXO1SKezJdwvxTsg138AAAD//wMAUEsBAi0AFAAGAAgAAAAhANvh9svuAAAAhQEAABMAAAAA&#10;AAAAAAAAAAAAAAAAAFtDb250ZW50X1R5cGVzXS54bWxQSwECLQAUAAYACAAAACEAWvQsW78AAAAV&#10;AQAACwAAAAAAAAAAAAAAAAAfAQAAX3JlbHMvLnJlbHNQSwECLQAUAAYACAAAACEAocOsa8kAAADi&#10;AAAADwAAAAAAAAAAAAAAAAAHAgAAZHJzL2Rvd25yZXYueG1sUEsFBgAAAAADAAMAtwAAAP0CAAAA&#10;AA==&#10;">
                  <v:imagedata r:id="rId216" o:title=""/>
                </v:shape>
                <w10:anchorlock/>
              </v:group>
            </w:pict>
          </mc:Fallback>
        </mc:AlternateContent>
      </w:r>
    </w:p>
    <w:p w14:paraId="125578D1" w14:textId="5C6CE708" w:rsidR="004312E3" w:rsidRPr="00CA5E01" w:rsidRDefault="004312E3" w:rsidP="004312E3">
      <w:pPr>
        <w:pStyle w:val="Descripcin"/>
        <w:jc w:val="center"/>
        <w:rPr>
          <w:lang w:val="es-ES"/>
        </w:rPr>
      </w:pPr>
      <w:bookmarkStart w:id="669" w:name="_Toc163215195"/>
      <w:bookmarkStart w:id="670" w:name="_Toc167295597"/>
      <w:r>
        <w:t xml:space="preserve">Imagen </w:t>
      </w:r>
      <w:r>
        <w:fldChar w:fldCharType="begin"/>
      </w:r>
      <w:r>
        <w:instrText xml:space="preserve"> SEQ Imagen \* ARABIC </w:instrText>
      </w:r>
      <w:r>
        <w:fldChar w:fldCharType="separate"/>
      </w:r>
      <w:r w:rsidR="00562282">
        <w:rPr>
          <w:noProof/>
        </w:rPr>
        <w:t>266</w:t>
      </w:r>
      <w:r>
        <w:fldChar w:fldCharType="end"/>
      </w:r>
      <w:r w:rsidRPr="0068300D">
        <w:t xml:space="preserve">:Planes Operativos Anuales/Otros Servicios - Ver </w:t>
      </w:r>
      <w:r>
        <w:t>Datos Producto Clave</w:t>
      </w:r>
      <w:bookmarkEnd w:id="669"/>
      <w:bookmarkEnd w:id="670"/>
    </w:p>
    <w:p w14:paraId="74089289" w14:textId="77777777" w:rsidR="004312E3" w:rsidRPr="00BA4877" w:rsidRDefault="004312E3" w:rsidP="004312E3">
      <w:pPr>
        <w:pStyle w:val="Prrafodelista"/>
        <w:rPr>
          <w:sz w:val="22"/>
          <w:szCs w:val="22"/>
          <w:lang w:val="es-ES"/>
        </w:rPr>
      </w:pPr>
      <w:r w:rsidRPr="00BA4877">
        <w:rPr>
          <w:sz w:val="22"/>
          <w:szCs w:val="22"/>
          <w:lang w:val="es-ES"/>
        </w:rPr>
        <w:t>Muestra la información de los Productos Claves:</w:t>
      </w:r>
    </w:p>
    <w:p w14:paraId="07EA7CD9" w14:textId="462D0237" w:rsidR="004312E3" w:rsidRDefault="004312E3" w:rsidP="00F52FDE">
      <w:pPr>
        <w:pStyle w:val="Prrafodelista"/>
        <w:numPr>
          <w:ilvl w:val="0"/>
          <w:numId w:val="97"/>
        </w:numPr>
        <w:rPr>
          <w:lang w:val="es-ES"/>
        </w:rPr>
      </w:pPr>
      <w:r>
        <w:rPr>
          <w:lang w:val="es-ES"/>
        </w:rPr>
        <w:t>Muestra código, código producto clave, código UO responsable, UO responsable.</w:t>
      </w:r>
    </w:p>
    <w:p w14:paraId="49C433AC" w14:textId="29F5AD7D" w:rsidR="004312E3" w:rsidRDefault="004312E3" w:rsidP="00F52FDE">
      <w:pPr>
        <w:pStyle w:val="Prrafodelista"/>
        <w:numPr>
          <w:ilvl w:val="0"/>
          <w:numId w:val="97"/>
        </w:numPr>
        <w:rPr>
          <w:lang w:val="es-ES"/>
        </w:rPr>
      </w:pPr>
      <w:r>
        <w:rPr>
          <w:lang w:val="es-ES"/>
        </w:rPr>
        <w:t>Proyecto, organismo, producto clave, indicador, objetivo de indicador, descripción del numerador, descripción del denominador, formula, fuente de información, meta, entregables, línea de datos, líneas de valor y observaciones.</w:t>
      </w:r>
    </w:p>
    <w:p w14:paraId="06FF3916" w14:textId="77777777" w:rsidR="004312E3" w:rsidRDefault="004312E3" w:rsidP="00F52FDE">
      <w:pPr>
        <w:pStyle w:val="Prrafodelista"/>
        <w:numPr>
          <w:ilvl w:val="0"/>
          <w:numId w:val="97"/>
        </w:numPr>
        <w:rPr>
          <w:lang w:val="es-ES"/>
        </w:rPr>
      </w:pPr>
      <w:r>
        <w:rPr>
          <w:lang w:val="es-ES"/>
        </w:rPr>
        <w:t>Botón Anterior: Nos permite retornar al segmento anterior.</w:t>
      </w:r>
    </w:p>
    <w:p w14:paraId="414FBC21" w14:textId="660AF386" w:rsidR="004312E3" w:rsidRPr="00EB41A4" w:rsidRDefault="004312E3" w:rsidP="00F52FDE">
      <w:pPr>
        <w:pStyle w:val="Prrafodelista"/>
        <w:numPr>
          <w:ilvl w:val="0"/>
          <w:numId w:val="97"/>
        </w:numPr>
        <w:rPr>
          <w:lang w:val="es-ES"/>
        </w:rPr>
      </w:pPr>
      <w:r>
        <w:rPr>
          <w:lang w:val="es-ES"/>
        </w:rPr>
        <w:lastRenderedPageBreak/>
        <w:t xml:space="preserve">Botón Siguiente: Nos permite avanzar al siguiente </w:t>
      </w:r>
      <w:proofErr w:type="spellStart"/>
      <w:proofErr w:type="gramStart"/>
      <w:r>
        <w:rPr>
          <w:lang w:val="es-ES"/>
        </w:rPr>
        <w:t>segmento.</w:t>
      </w:r>
      <w:r w:rsidRPr="00EB41A4">
        <w:rPr>
          <w:lang w:val="es-ES"/>
        </w:rPr>
        <w:t>Botón</w:t>
      </w:r>
      <w:proofErr w:type="spellEnd"/>
      <w:proofErr w:type="gramEnd"/>
      <w:r w:rsidRPr="00EB41A4">
        <w:rPr>
          <w:lang w:val="es-ES"/>
        </w:rPr>
        <w:t xml:space="preserve"> Cancelar: Nos permite cerra el formulario</w:t>
      </w:r>
    </w:p>
    <w:p w14:paraId="2AF11847" w14:textId="77777777" w:rsidR="004312E3" w:rsidRDefault="004312E3" w:rsidP="004312E3">
      <w:pPr>
        <w:ind w:left="720"/>
        <w:rPr>
          <w:rFonts w:cs="Arial"/>
          <w:sz w:val="20"/>
          <w:lang w:val="es-ES" w:eastAsia="es-PE"/>
        </w:rPr>
      </w:pPr>
    </w:p>
    <w:p w14:paraId="7E3D30E8" w14:textId="77777777" w:rsidR="004312E3" w:rsidRPr="00BA4877" w:rsidRDefault="004312E3" w:rsidP="004312E3">
      <w:pPr>
        <w:pStyle w:val="Prrafodelista"/>
        <w:rPr>
          <w:sz w:val="22"/>
          <w:szCs w:val="22"/>
          <w:lang w:val="es-ES"/>
        </w:rPr>
      </w:pPr>
      <w:r w:rsidRPr="00BA4877">
        <w:rPr>
          <w:b/>
          <w:bCs/>
          <w:sz w:val="22"/>
          <w:szCs w:val="22"/>
          <w:lang w:val="es-ES"/>
        </w:rPr>
        <w:t>SAGU:</w:t>
      </w:r>
      <w:r w:rsidRPr="00BA4877">
        <w:rPr>
          <w:sz w:val="22"/>
          <w:szCs w:val="22"/>
          <w:lang w:val="es-ES"/>
        </w:rPr>
        <w:t xml:space="preserve"> Muestra la información:</w:t>
      </w:r>
    </w:p>
    <w:p w14:paraId="0C8A41AD" w14:textId="77777777" w:rsidR="004312E3" w:rsidRDefault="004312E3" w:rsidP="004312E3">
      <w:pPr>
        <w:pStyle w:val="Prrafodelista"/>
        <w:keepNext/>
      </w:pPr>
      <w:r>
        <w:rPr>
          <w:noProof/>
        </w:rPr>
        <w:drawing>
          <wp:inline distT="0" distB="0" distL="0" distR="0" wp14:anchorId="017BBBBC" wp14:editId="02DDBF7E">
            <wp:extent cx="4886804" cy="1327855"/>
            <wp:effectExtent l="19050" t="19050" r="28575" b="24765"/>
            <wp:docPr id="1614242001" name="Imagen 161424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4913347" cy="1335067"/>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2F063409" w14:textId="47CF37B2" w:rsidR="004312E3" w:rsidRPr="00FD3217" w:rsidRDefault="004312E3" w:rsidP="004312E3">
      <w:pPr>
        <w:pStyle w:val="Descripcin"/>
        <w:jc w:val="center"/>
        <w:rPr>
          <w:lang w:val="es-ES"/>
        </w:rPr>
      </w:pPr>
      <w:bookmarkStart w:id="671" w:name="_Toc163215196"/>
      <w:bookmarkStart w:id="672" w:name="_Toc167295598"/>
      <w:r>
        <w:t xml:space="preserve">Imagen </w:t>
      </w:r>
      <w:r>
        <w:fldChar w:fldCharType="begin"/>
      </w:r>
      <w:r>
        <w:instrText xml:space="preserve"> SEQ Imagen \* ARABIC </w:instrText>
      </w:r>
      <w:r>
        <w:fldChar w:fldCharType="separate"/>
      </w:r>
      <w:r w:rsidR="00562282">
        <w:rPr>
          <w:noProof/>
        </w:rPr>
        <w:t>267</w:t>
      </w:r>
      <w:r>
        <w:fldChar w:fldCharType="end"/>
      </w:r>
      <w:r w:rsidRPr="004F3FD6">
        <w:t xml:space="preserve">:Planes Operativos Anuales/Otros Servicios - Ver </w:t>
      </w:r>
      <w:r>
        <w:t>SAGU</w:t>
      </w:r>
      <w:bookmarkEnd w:id="671"/>
      <w:bookmarkEnd w:id="672"/>
    </w:p>
    <w:p w14:paraId="1C06FADD" w14:textId="77777777" w:rsidR="004312E3" w:rsidRPr="00BA4877" w:rsidRDefault="004312E3" w:rsidP="004312E3">
      <w:pPr>
        <w:pStyle w:val="Prrafodelista"/>
        <w:rPr>
          <w:sz w:val="22"/>
          <w:szCs w:val="22"/>
          <w:lang w:val="es-ES"/>
        </w:rPr>
      </w:pPr>
      <w:r w:rsidRPr="00BA4877">
        <w:rPr>
          <w:sz w:val="22"/>
          <w:szCs w:val="22"/>
          <w:lang w:val="es-ES"/>
        </w:rPr>
        <w:t xml:space="preserve">Muestra la información </w:t>
      </w:r>
      <w:r>
        <w:rPr>
          <w:sz w:val="22"/>
          <w:szCs w:val="22"/>
          <w:lang w:val="es-ES"/>
        </w:rPr>
        <w:t>del SAGU</w:t>
      </w:r>
      <w:r w:rsidRPr="00BA4877">
        <w:rPr>
          <w:sz w:val="22"/>
          <w:szCs w:val="22"/>
          <w:lang w:val="es-ES"/>
        </w:rPr>
        <w:t>:</w:t>
      </w:r>
    </w:p>
    <w:p w14:paraId="52D2AF99" w14:textId="7596B4F7" w:rsidR="004312E3" w:rsidRPr="00AF51AD" w:rsidRDefault="004312E3" w:rsidP="00F52FDE">
      <w:pPr>
        <w:pStyle w:val="Prrafodelista"/>
        <w:numPr>
          <w:ilvl w:val="0"/>
          <w:numId w:val="98"/>
        </w:numPr>
        <w:rPr>
          <w:lang w:val="es-ES"/>
        </w:rPr>
      </w:pPr>
      <w:r>
        <w:rPr>
          <w:lang w:val="es-ES"/>
        </w:rPr>
        <w:t xml:space="preserve">Vincular plan inicial SAGU </w:t>
      </w:r>
    </w:p>
    <w:p w14:paraId="77A76D13" w14:textId="525902DC" w:rsidR="004312E3" w:rsidRDefault="004312E3" w:rsidP="00F52FDE">
      <w:pPr>
        <w:pStyle w:val="Prrafodelista"/>
        <w:numPr>
          <w:ilvl w:val="0"/>
          <w:numId w:val="98"/>
        </w:numPr>
        <w:rPr>
          <w:lang w:val="es-ES"/>
        </w:rPr>
      </w:pPr>
      <w:r>
        <w:rPr>
          <w:lang w:val="es-ES"/>
        </w:rPr>
        <w:t>Botón Anterior: Nos permite avanzar al siguiente segmento.</w:t>
      </w:r>
    </w:p>
    <w:p w14:paraId="6D1072B4" w14:textId="77777777" w:rsidR="004312E3" w:rsidRDefault="004312E3" w:rsidP="00F52FDE">
      <w:pPr>
        <w:pStyle w:val="Prrafodelista"/>
        <w:numPr>
          <w:ilvl w:val="0"/>
          <w:numId w:val="98"/>
        </w:numPr>
        <w:rPr>
          <w:lang w:val="es-ES"/>
        </w:rPr>
      </w:pPr>
      <w:r>
        <w:rPr>
          <w:lang w:val="es-ES"/>
        </w:rPr>
        <w:t>Botón Cancelar: Nos permite cerra el formulario</w:t>
      </w:r>
    </w:p>
    <w:p w14:paraId="2B0D4686" w14:textId="77777777" w:rsidR="004312E3" w:rsidRDefault="004312E3" w:rsidP="004312E3">
      <w:pPr>
        <w:ind w:left="720"/>
        <w:rPr>
          <w:rFonts w:cs="Arial"/>
          <w:sz w:val="20"/>
          <w:lang w:val="es-ES" w:eastAsia="es-PE"/>
        </w:rPr>
      </w:pPr>
    </w:p>
    <w:p w14:paraId="37574225" w14:textId="77777777" w:rsidR="004312E3" w:rsidRDefault="004312E3" w:rsidP="004312E3">
      <w:pPr>
        <w:ind w:left="720"/>
        <w:rPr>
          <w:lang w:val="es-ES"/>
        </w:rPr>
      </w:pPr>
      <w:r w:rsidRPr="00C81977">
        <w:rPr>
          <w:b/>
          <w:bCs/>
          <w:lang w:val="es-ES"/>
        </w:rPr>
        <w:t xml:space="preserve">Opción </w:t>
      </w:r>
      <w:r>
        <w:rPr>
          <w:b/>
          <w:bCs/>
          <w:lang w:val="es-ES"/>
        </w:rPr>
        <w:t>3</w:t>
      </w:r>
      <w:r w:rsidRPr="00C81977">
        <w:rPr>
          <w:b/>
          <w:bCs/>
          <w:lang w:val="es-ES"/>
        </w:rPr>
        <w:t>:</w:t>
      </w:r>
      <w:r>
        <w:rPr>
          <w:b/>
          <w:bCs/>
          <w:lang w:val="es-ES"/>
        </w:rPr>
        <w:t xml:space="preserve"> Metas Programadas según fecha programada: </w:t>
      </w:r>
      <w:r>
        <w:rPr>
          <w:lang w:val="es-ES"/>
        </w:rPr>
        <w:t>Para visualizar las metas programadas:</w:t>
      </w:r>
    </w:p>
    <w:p w14:paraId="29915983" w14:textId="77777777" w:rsidR="004312E3" w:rsidRPr="00C81977" w:rsidRDefault="004312E3" w:rsidP="004312E3">
      <w:pPr>
        <w:ind w:left="720"/>
        <w:rPr>
          <w:lang w:val="es-ES"/>
        </w:rPr>
      </w:pPr>
      <w:r w:rsidRPr="00C81977">
        <w:rPr>
          <w:lang w:val="es-ES"/>
        </w:rPr>
        <w:t xml:space="preserve">Primero se debe elegir un registro de la lista y </w:t>
      </w:r>
      <w:r>
        <w:rPr>
          <w:lang w:val="es-ES"/>
        </w:rPr>
        <w:t xml:space="preserve">luego </w:t>
      </w:r>
      <w:r w:rsidRPr="00C81977">
        <w:rPr>
          <w:lang w:val="es-ES"/>
        </w:rPr>
        <w:t xml:space="preserve">dar clic en </w:t>
      </w:r>
      <w:r>
        <w:rPr>
          <w:noProof/>
        </w:rPr>
        <w:drawing>
          <wp:inline distT="0" distB="0" distL="0" distR="0" wp14:anchorId="1007EDFD" wp14:editId="1B41BE24">
            <wp:extent cx="133350" cy="114300"/>
            <wp:effectExtent l="0" t="0" r="0" b="0"/>
            <wp:docPr id="1614242002" name="Imagen 1614242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133350" cy="114300"/>
                    </a:xfrm>
                    <a:prstGeom prst="rect">
                      <a:avLst/>
                    </a:prstGeom>
                  </pic:spPr>
                </pic:pic>
              </a:graphicData>
            </a:graphic>
          </wp:inline>
        </w:drawing>
      </w:r>
      <w:r w:rsidRPr="00C81977">
        <w:rPr>
          <w:lang w:val="es-ES"/>
        </w:rPr>
        <w:t>metas programadas.</w:t>
      </w:r>
    </w:p>
    <w:p w14:paraId="4823C8C9" w14:textId="77777777" w:rsidR="004312E3" w:rsidRDefault="004312E3" w:rsidP="004312E3">
      <w:pPr>
        <w:keepNext/>
        <w:ind w:left="720"/>
      </w:pPr>
      <w:r>
        <w:rPr>
          <w:noProof/>
        </w:rPr>
        <w:drawing>
          <wp:anchor distT="0" distB="0" distL="114300" distR="114300" simplePos="0" relativeHeight="252091397" behindDoc="0" locked="0" layoutInCell="1" allowOverlap="1" wp14:anchorId="44283140" wp14:editId="54F62EFD">
            <wp:simplePos x="0" y="0"/>
            <wp:positionH relativeFrom="margin">
              <wp:posOffset>5120904</wp:posOffset>
            </wp:positionH>
            <wp:positionV relativeFrom="paragraph">
              <wp:posOffset>1880870</wp:posOffset>
            </wp:positionV>
            <wp:extent cx="235937" cy="252644"/>
            <wp:effectExtent l="0" t="8255" r="0" b="3810"/>
            <wp:wrapNone/>
            <wp:docPr id="1614242011" name="Gráfico 1614242011"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235937" cy="252644"/>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375940E" wp14:editId="50BD7F07">
            <wp:extent cx="4960680" cy="2750029"/>
            <wp:effectExtent l="19050" t="19050" r="11430" b="12700"/>
            <wp:docPr id="1614242013" name="Imagen 161424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8"/>
                    <a:srcRect l="16432" b="1743"/>
                    <a:stretch/>
                  </pic:blipFill>
                  <pic:spPr bwMode="auto">
                    <a:xfrm>
                      <a:off x="0" y="0"/>
                      <a:ext cx="5000857" cy="2772302"/>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1FDAAAD4" w14:textId="612288F1" w:rsidR="004312E3" w:rsidRDefault="004312E3" w:rsidP="004312E3">
      <w:pPr>
        <w:pStyle w:val="Descripcin"/>
        <w:jc w:val="center"/>
        <w:rPr>
          <w:lang w:val="es-ES"/>
        </w:rPr>
      </w:pPr>
      <w:bookmarkStart w:id="673" w:name="_Toc163215197"/>
      <w:bookmarkStart w:id="674" w:name="_Toc167295599"/>
      <w:r>
        <w:t xml:space="preserve">Imagen </w:t>
      </w:r>
      <w:r>
        <w:fldChar w:fldCharType="begin"/>
      </w:r>
      <w:r>
        <w:instrText xml:space="preserve"> SEQ Imagen \* ARABIC </w:instrText>
      </w:r>
      <w:r>
        <w:fldChar w:fldCharType="separate"/>
      </w:r>
      <w:r w:rsidR="00562282">
        <w:rPr>
          <w:noProof/>
        </w:rPr>
        <w:t>268</w:t>
      </w:r>
      <w:r>
        <w:fldChar w:fldCharType="end"/>
      </w:r>
      <w:r w:rsidRPr="00442FF9">
        <w:t>:Planes Operativos Anuales/Otros Servicios</w:t>
      </w:r>
      <w:r>
        <w:t xml:space="preserve"> - Metas programadas</w:t>
      </w:r>
      <w:bookmarkEnd w:id="673"/>
      <w:bookmarkEnd w:id="674"/>
    </w:p>
    <w:p w14:paraId="22D83865" w14:textId="77777777" w:rsidR="004312E3" w:rsidRDefault="004312E3" w:rsidP="004312E3">
      <w:pPr>
        <w:ind w:left="720"/>
        <w:rPr>
          <w:lang w:val="es-ES"/>
        </w:rPr>
      </w:pPr>
      <w:r>
        <w:rPr>
          <w:lang w:val="es-ES"/>
        </w:rPr>
        <w:t>Luego se desplegará una ventana con la lista de las metas programadas según fecha de término.</w:t>
      </w:r>
    </w:p>
    <w:p w14:paraId="5BF84911" w14:textId="77777777" w:rsidR="004312E3" w:rsidRDefault="004312E3" w:rsidP="004312E3">
      <w:pPr>
        <w:keepNext/>
        <w:ind w:left="720"/>
      </w:pPr>
      <w:r>
        <w:rPr>
          <w:noProof/>
        </w:rPr>
        <w:lastRenderedPageBreak/>
        <w:drawing>
          <wp:inline distT="0" distB="0" distL="0" distR="0" wp14:anchorId="10BF1440" wp14:editId="0D789386">
            <wp:extent cx="4872522" cy="2553419"/>
            <wp:effectExtent l="19050" t="19050" r="23495" b="18415"/>
            <wp:docPr id="1614242014" name="Imagen 16142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4883940" cy="2559403"/>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5F17EADD" w14:textId="7EDCC0CF" w:rsidR="004312E3" w:rsidRPr="00C81977" w:rsidRDefault="004312E3" w:rsidP="004312E3">
      <w:pPr>
        <w:pStyle w:val="Descripcin"/>
        <w:ind w:left="720"/>
        <w:jc w:val="center"/>
        <w:rPr>
          <w:lang w:val="es-ES"/>
        </w:rPr>
      </w:pPr>
      <w:bookmarkStart w:id="675" w:name="_Toc163215198"/>
      <w:bookmarkStart w:id="676" w:name="_Toc167295600"/>
      <w:r>
        <w:t xml:space="preserve">Imagen </w:t>
      </w:r>
      <w:r>
        <w:fldChar w:fldCharType="begin"/>
      </w:r>
      <w:r>
        <w:instrText xml:space="preserve"> SEQ Imagen \* ARABIC </w:instrText>
      </w:r>
      <w:r>
        <w:fldChar w:fldCharType="separate"/>
      </w:r>
      <w:r w:rsidR="00562282">
        <w:rPr>
          <w:noProof/>
        </w:rPr>
        <w:t>269</w:t>
      </w:r>
      <w:r>
        <w:fldChar w:fldCharType="end"/>
      </w:r>
      <w:r w:rsidRPr="005D575F">
        <w:t xml:space="preserve">:Planes Operativos Anuales/Otros Servicios </w:t>
      </w:r>
      <w:r>
        <w:t>- Ver Lista Metas Programadas</w:t>
      </w:r>
      <w:bookmarkEnd w:id="675"/>
      <w:bookmarkEnd w:id="676"/>
    </w:p>
    <w:p w14:paraId="5831A355" w14:textId="545C022E" w:rsidR="000E367D" w:rsidRDefault="004312E3" w:rsidP="00AF1DD6">
      <w:pPr>
        <w:ind w:left="720"/>
        <w:rPr>
          <w:lang w:val="es-ES"/>
        </w:rPr>
      </w:pPr>
      <w:r w:rsidRPr="00BA4877">
        <w:rPr>
          <w:szCs w:val="22"/>
          <w:lang w:val="es-ES"/>
        </w:rPr>
        <w:t>En la ventana “Metas programadas según fecha de término” se visualiza:</w:t>
      </w:r>
      <w:r w:rsidRPr="00BA4877">
        <w:rPr>
          <w:rFonts w:cs="Arial"/>
          <w:szCs w:val="22"/>
          <w:lang w:val="es-ES" w:eastAsia="es-PE"/>
        </w:rPr>
        <w:t xml:space="preserve"> El año, mes y meta.</w:t>
      </w:r>
    </w:p>
    <w:p w14:paraId="445AB73C" w14:textId="699FA766" w:rsidR="000E367D" w:rsidRPr="00471ED0" w:rsidRDefault="00471ED0" w:rsidP="00F52FDE">
      <w:pPr>
        <w:pStyle w:val="Ttulo1"/>
        <w:keepLines/>
        <w:numPr>
          <w:ilvl w:val="1"/>
          <w:numId w:val="95"/>
        </w:numPr>
        <w:spacing w:before="0" w:line="360" w:lineRule="auto"/>
        <w:contextualSpacing/>
        <w:rPr>
          <w:lang w:val="es-ES"/>
        </w:rPr>
      </w:pPr>
      <w:bookmarkStart w:id="677" w:name="_Toc167295641"/>
      <w:r w:rsidRPr="00903629">
        <w:rPr>
          <w:rStyle w:val="Ttulo2Car"/>
          <w:b/>
        </w:rPr>
        <w:t xml:space="preserve">FUNCIONALIDAD </w:t>
      </w:r>
      <w:r>
        <w:rPr>
          <w:rStyle w:val="Ttulo2Car"/>
          <w:b/>
          <w:lang w:val="es-ES"/>
        </w:rPr>
        <w:t>6</w:t>
      </w:r>
      <w:r w:rsidRPr="00903629">
        <w:rPr>
          <w:rStyle w:val="Ttulo2Car"/>
          <w:b/>
        </w:rPr>
        <w:t xml:space="preserve">: </w:t>
      </w:r>
      <w:r>
        <w:rPr>
          <w:rStyle w:val="Ttulo2Car"/>
          <w:b/>
          <w:lang w:val="es-ES"/>
        </w:rPr>
        <w:t>POI</w:t>
      </w:r>
      <w:bookmarkEnd w:id="677"/>
    </w:p>
    <w:p w14:paraId="6666C585" w14:textId="3ABD1BDD" w:rsidR="00471ED0" w:rsidRDefault="00471ED0" w:rsidP="00471ED0">
      <w:pPr>
        <w:ind w:left="567"/>
        <w:rPr>
          <w:lang w:val="es-ES"/>
        </w:rPr>
      </w:pPr>
      <w:r w:rsidRPr="00903629">
        <w:rPr>
          <w:lang w:val="es-ES"/>
        </w:rPr>
        <w:t xml:space="preserve">En este apartado se explican detalladamente las tareas que puede realizar el usuario de usuario de planeamiento en el menú </w:t>
      </w:r>
      <w:r>
        <w:rPr>
          <w:lang w:val="es-ES"/>
        </w:rPr>
        <w:t>POI</w:t>
      </w:r>
    </w:p>
    <w:p w14:paraId="6187BD2B" w14:textId="77777777" w:rsidR="008C1D42" w:rsidRDefault="00471ED0" w:rsidP="008C1D42">
      <w:pPr>
        <w:keepNext/>
        <w:ind w:left="567"/>
      </w:pPr>
      <w:r>
        <w:rPr>
          <w:noProof/>
        </w:rPr>
        <w:drawing>
          <wp:inline distT="0" distB="0" distL="0" distR="0" wp14:anchorId="732CDB65" wp14:editId="1FACE9E8">
            <wp:extent cx="5067300" cy="2327800"/>
            <wp:effectExtent l="19050" t="19050" r="19050" b="15875"/>
            <wp:docPr id="2085335014" name="Imagen 2085335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5071890" cy="2329908"/>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0DD48D14" w14:textId="51340C79" w:rsidR="00471ED0" w:rsidRPr="00471ED0" w:rsidRDefault="008C1D42" w:rsidP="008C1D42">
      <w:pPr>
        <w:pStyle w:val="Descripcin"/>
        <w:jc w:val="center"/>
        <w:rPr>
          <w:lang w:val="es-ES"/>
        </w:rPr>
      </w:pPr>
      <w:bookmarkStart w:id="678" w:name="_Toc165985598"/>
      <w:bookmarkStart w:id="679" w:name="_Toc167295601"/>
      <w:r>
        <w:t xml:space="preserve">Imagen </w:t>
      </w:r>
      <w:r>
        <w:fldChar w:fldCharType="begin"/>
      </w:r>
      <w:r>
        <w:instrText xml:space="preserve"> SEQ Imagen \* ARABIC </w:instrText>
      </w:r>
      <w:r>
        <w:fldChar w:fldCharType="separate"/>
      </w:r>
      <w:r w:rsidR="00562282">
        <w:rPr>
          <w:noProof/>
        </w:rPr>
        <w:t>270</w:t>
      </w:r>
      <w:r>
        <w:fldChar w:fldCharType="end"/>
      </w:r>
      <w:r>
        <w:t>: Menú POI</w:t>
      </w:r>
      <w:bookmarkEnd w:id="678"/>
      <w:bookmarkEnd w:id="679"/>
    </w:p>
    <w:p w14:paraId="305C3822" w14:textId="610E1012" w:rsidR="00471ED0" w:rsidRPr="00481C44" w:rsidRDefault="003B7442" w:rsidP="00F52FDE">
      <w:pPr>
        <w:pStyle w:val="Ttulo3"/>
        <w:numPr>
          <w:ilvl w:val="2"/>
          <w:numId w:val="69"/>
        </w:numPr>
        <w:rPr>
          <w:lang w:val="es-ES"/>
        </w:rPr>
      </w:pPr>
      <w:bookmarkStart w:id="680" w:name="_Toc167295642"/>
      <w:r>
        <w:rPr>
          <w:lang w:val="es-ES"/>
        </w:rPr>
        <w:t>Listado de Planes</w:t>
      </w:r>
      <w:bookmarkEnd w:id="680"/>
    </w:p>
    <w:p w14:paraId="5CE24804" w14:textId="77777777" w:rsidR="00471ED0" w:rsidRPr="005B7C41" w:rsidRDefault="00471ED0" w:rsidP="00471ED0">
      <w:pPr>
        <w:ind w:left="720"/>
        <w:rPr>
          <w:lang w:val="es-ES"/>
        </w:rPr>
      </w:pPr>
      <w:r>
        <w:rPr>
          <w:lang w:val="es-ES"/>
        </w:rPr>
        <w:t xml:space="preserve">En el menú del sistema PSC </w:t>
      </w:r>
    </w:p>
    <w:p w14:paraId="6FF1AF38" w14:textId="10DFDBB9" w:rsidR="00471ED0" w:rsidRDefault="00471ED0" w:rsidP="00471ED0">
      <w:pPr>
        <w:keepNext/>
        <w:ind w:left="720"/>
      </w:pPr>
      <w:r>
        <w:rPr>
          <w:noProof/>
        </w:rPr>
        <w:lastRenderedPageBreak/>
        <w:drawing>
          <wp:anchor distT="0" distB="0" distL="114300" distR="114300" simplePos="0" relativeHeight="252039173" behindDoc="0" locked="0" layoutInCell="1" allowOverlap="1" wp14:anchorId="615C64B5" wp14:editId="1EC7B7C9">
            <wp:simplePos x="0" y="0"/>
            <wp:positionH relativeFrom="column">
              <wp:posOffset>1039495</wp:posOffset>
            </wp:positionH>
            <wp:positionV relativeFrom="paragraph">
              <wp:posOffset>2576195</wp:posOffset>
            </wp:positionV>
            <wp:extent cx="302374" cy="302374"/>
            <wp:effectExtent l="0" t="0" r="0" b="2540"/>
            <wp:wrapNone/>
            <wp:docPr id="2085335007" name="Gráfico 2085335007"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302374" cy="302374"/>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EEC8645" wp14:editId="22E7C3B5">
            <wp:extent cx="4962525" cy="2957677"/>
            <wp:effectExtent l="19050" t="19050" r="9525" b="14605"/>
            <wp:docPr id="2085335013" name="Imagen 2085335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4966663" cy="2960143"/>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25DBFB85" w14:textId="2B2C0675" w:rsidR="00471ED0" w:rsidRDefault="00471ED0" w:rsidP="00471ED0">
      <w:pPr>
        <w:pStyle w:val="Descripcin"/>
        <w:jc w:val="center"/>
        <w:rPr>
          <w:lang w:val="es-ES"/>
        </w:rPr>
      </w:pPr>
      <w:bookmarkStart w:id="681" w:name="_Toc165985599"/>
      <w:bookmarkStart w:id="682" w:name="_Toc167295602"/>
      <w:r>
        <w:t xml:space="preserve">Imagen </w:t>
      </w:r>
      <w:r>
        <w:fldChar w:fldCharType="begin"/>
      </w:r>
      <w:r>
        <w:instrText xml:space="preserve"> SEQ Imagen \* ARABIC </w:instrText>
      </w:r>
      <w:r>
        <w:fldChar w:fldCharType="separate"/>
      </w:r>
      <w:r w:rsidR="00562282">
        <w:rPr>
          <w:noProof/>
        </w:rPr>
        <w:t>271</w:t>
      </w:r>
      <w:r>
        <w:fldChar w:fldCharType="end"/>
      </w:r>
      <w:r>
        <w:t xml:space="preserve">: </w:t>
      </w:r>
      <w:r w:rsidR="008C1D42">
        <w:t xml:space="preserve">POI - </w:t>
      </w:r>
      <w:r w:rsidR="008C1D42" w:rsidRPr="008C1D42">
        <w:t>Listado de Planes</w:t>
      </w:r>
      <w:bookmarkEnd w:id="681"/>
      <w:bookmarkEnd w:id="682"/>
    </w:p>
    <w:p w14:paraId="034CE0AE" w14:textId="5B437E4C" w:rsidR="00471ED0" w:rsidRDefault="00471ED0" w:rsidP="00F52FDE">
      <w:pPr>
        <w:pStyle w:val="Prrafodelista"/>
        <w:numPr>
          <w:ilvl w:val="0"/>
          <w:numId w:val="70"/>
        </w:numPr>
        <w:rPr>
          <w:lang w:val="es-ES"/>
        </w:rPr>
      </w:pPr>
      <w:r>
        <w:rPr>
          <w:lang w:val="es-ES"/>
        </w:rPr>
        <w:t>El usuario deberá seleccionar “POI”</w:t>
      </w:r>
    </w:p>
    <w:p w14:paraId="37543200" w14:textId="7AAA53A7" w:rsidR="00471ED0" w:rsidRDefault="00471ED0" w:rsidP="00F52FDE">
      <w:pPr>
        <w:pStyle w:val="Prrafodelista"/>
        <w:numPr>
          <w:ilvl w:val="0"/>
          <w:numId w:val="70"/>
        </w:numPr>
        <w:rPr>
          <w:lang w:val="es-ES"/>
        </w:rPr>
      </w:pPr>
      <w:r w:rsidRPr="00903629">
        <w:rPr>
          <w:lang w:val="es-ES"/>
        </w:rPr>
        <w:t>Elegir la opción “</w:t>
      </w:r>
      <w:r>
        <w:rPr>
          <w:lang w:val="es-ES"/>
        </w:rPr>
        <w:t>Listado de Planes</w:t>
      </w:r>
      <w:r w:rsidRPr="00903629">
        <w:rPr>
          <w:lang w:val="es-ES"/>
        </w:rPr>
        <w:t>”.</w:t>
      </w:r>
    </w:p>
    <w:p w14:paraId="340F0C16" w14:textId="77777777" w:rsidR="00471ED0" w:rsidRPr="00903629" w:rsidRDefault="00471ED0" w:rsidP="00471ED0">
      <w:pPr>
        <w:pStyle w:val="Prrafodelista"/>
        <w:ind w:left="1500"/>
        <w:rPr>
          <w:lang w:val="es-ES"/>
        </w:rPr>
      </w:pPr>
    </w:p>
    <w:p w14:paraId="404F698E" w14:textId="77777777" w:rsidR="00471ED0" w:rsidRDefault="00471ED0" w:rsidP="00471ED0">
      <w:pPr>
        <w:ind w:left="720"/>
        <w:rPr>
          <w:lang w:val="es-ES"/>
        </w:rPr>
      </w:pPr>
      <w:r>
        <w:rPr>
          <w:lang w:val="es-ES"/>
        </w:rPr>
        <w:t>Se muestra el formulario “Listado de</w:t>
      </w:r>
      <w:r w:rsidRPr="00EA7100">
        <w:t xml:space="preserve"> </w:t>
      </w:r>
      <w:r w:rsidRPr="00EA7100">
        <w:rPr>
          <w:lang w:val="es-ES"/>
        </w:rPr>
        <w:t>Planes Operativos Anuales de UO</w:t>
      </w:r>
      <w:r>
        <w:rPr>
          <w:lang w:val="es-ES"/>
        </w:rPr>
        <w:t>”.</w:t>
      </w:r>
    </w:p>
    <w:p w14:paraId="419143F4" w14:textId="407DD550" w:rsidR="00471ED0" w:rsidRDefault="008C1D42" w:rsidP="00471ED0">
      <w:pPr>
        <w:keepNext/>
        <w:ind w:left="720"/>
      </w:pPr>
      <w:r>
        <w:rPr>
          <w:noProof/>
        </w:rPr>
        <w:drawing>
          <wp:inline distT="0" distB="0" distL="0" distR="0" wp14:anchorId="366D22FF" wp14:editId="46CEA196">
            <wp:extent cx="4953662" cy="2346073"/>
            <wp:effectExtent l="19050" t="19050" r="18415" b="16510"/>
            <wp:docPr id="2085334588" name="Imagen 2085334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4958441" cy="2348336"/>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7CE8B989" w14:textId="190A879B" w:rsidR="00471ED0" w:rsidRDefault="00471ED0" w:rsidP="00471ED0">
      <w:pPr>
        <w:pStyle w:val="Descripcin"/>
        <w:jc w:val="center"/>
        <w:rPr>
          <w:lang w:val="es-ES"/>
        </w:rPr>
      </w:pPr>
      <w:bookmarkStart w:id="683" w:name="_Toc165985600"/>
      <w:bookmarkStart w:id="684" w:name="_Toc167295603"/>
      <w:r>
        <w:t xml:space="preserve">Imagen </w:t>
      </w:r>
      <w:r>
        <w:fldChar w:fldCharType="begin"/>
      </w:r>
      <w:r>
        <w:instrText xml:space="preserve"> SEQ Imagen \* ARABIC </w:instrText>
      </w:r>
      <w:r>
        <w:fldChar w:fldCharType="separate"/>
      </w:r>
      <w:r w:rsidR="00562282">
        <w:rPr>
          <w:noProof/>
        </w:rPr>
        <w:t>272</w:t>
      </w:r>
      <w:r>
        <w:fldChar w:fldCharType="end"/>
      </w:r>
      <w:r>
        <w:t xml:space="preserve">: </w:t>
      </w:r>
      <w:r w:rsidR="008C1D42">
        <w:t xml:space="preserve">POI – Formulario </w:t>
      </w:r>
      <w:r w:rsidR="008C1D42" w:rsidRPr="008C1D42">
        <w:t>Listado de P</w:t>
      </w:r>
      <w:r w:rsidR="008C1D42">
        <w:t>OI</w:t>
      </w:r>
      <w:bookmarkEnd w:id="683"/>
      <w:bookmarkEnd w:id="684"/>
      <w:r w:rsidR="008C1D42">
        <w:t xml:space="preserve"> </w:t>
      </w:r>
    </w:p>
    <w:p w14:paraId="0722AB11" w14:textId="77777777" w:rsidR="00471ED0" w:rsidRDefault="00471ED0" w:rsidP="00471ED0">
      <w:pPr>
        <w:ind w:left="720"/>
        <w:rPr>
          <w:lang w:val="es-ES"/>
        </w:rPr>
      </w:pPr>
      <w:r>
        <w:rPr>
          <w:b/>
          <w:bCs/>
          <w:noProof/>
          <w:lang w:val="es-ES"/>
        </w:rPr>
        <w:drawing>
          <wp:anchor distT="0" distB="0" distL="114300" distR="114300" simplePos="0" relativeHeight="252038149" behindDoc="0" locked="0" layoutInCell="1" allowOverlap="1" wp14:anchorId="48C88497" wp14:editId="4F936E78">
            <wp:simplePos x="0" y="0"/>
            <wp:positionH relativeFrom="column">
              <wp:posOffset>319405</wp:posOffset>
            </wp:positionH>
            <wp:positionV relativeFrom="paragraph">
              <wp:posOffset>179070</wp:posOffset>
            </wp:positionV>
            <wp:extent cx="276225" cy="276225"/>
            <wp:effectExtent l="0" t="0" r="9525" b="9525"/>
            <wp:wrapNone/>
            <wp:docPr id="2085335010" name="Gráfico 2085335010" descr="Lup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907572" name="Gráfico 1169907572" descr="Lupa con relleno sólido"/>
                    <pic:cNvPicPr/>
                  </pic:nvPicPr>
                  <pic:blipFill>
                    <a:blip r:embed="rId38" cstate="print">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276225" cy="276225"/>
                    </a:xfrm>
                    <a:prstGeom prst="rect">
                      <a:avLst/>
                    </a:prstGeom>
                  </pic:spPr>
                </pic:pic>
              </a:graphicData>
            </a:graphic>
            <wp14:sizeRelH relativeFrom="margin">
              <wp14:pctWidth>0</wp14:pctWidth>
            </wp14:sizeRelH>
            <wp14:sizeRelV relativeFrom="margin">
              <wp14:pctHeight>0</wp14:pctHeight>
            </wp14:sizeRelV>
          </wp:anchor>
        </w:drawing>
      </w:r>
    </w:p>
    <w:p w14:paraId="58096D09" w14:textId="375E5604" w:rsidR="00471ED0" w:rsidRDefault="00471ED0" w:rsidP="00471ED0">
      <w:pPr>
        <w:ind w:left="720"/>
        <w:rPr>
          <w:lang w:val="es-ES"/>
        </w:rPr>
      </w:pPr>
      <w:r>
        <w:rPr>
          <w:b/>
          <w:bCs/>
          <w:lang w:val="es-ES"/>
        </w:rPr>
        <w:t xml:space="preserve">    </w:t>
      </w:r>
      <w:r w:rsidRPr="00842563">
        <w:rPr>
          <w:b/>
          <w:bCs/>
          <w:lang w:val="es-ES"/>
        </w:rPr>
        <w:t>Sección Filtro de Búsqueda:</w:t>
      </w:r>
      <w:r>
        <w:rPr>
          <w:lang w:val="es-ES"/>
        </w:rPr>
        <w:t xml:space="preserve"> Se puede </w:t>
      </w:r>
      <w:r w:rsidRPr="002A66EA">
        <w:rPr>
          <w:lang w:val="es-ES"/>
        </w:rPr>
        <w:t xml:space="preserve">buscar </w:t>
      </w:r>
      <w:r w:rsidR="0099590A">
        <w:rPr>
          <w:lang w:val="es-ES"/>
        </w:rPr>
        <w:t>Listado de</w:t>
      </w:r>
      <w:r w:rsidR="0099590A" w:rsidRPr="00EA7100">
        <w:t xml:space="preserve"> </w:t>
      </w:r>
      <w:r w:rsidR="0099590A" w:rsidRPr="00EA7100">
        <w:rPr>
          <w:lang w:val="es-ES"/>
        </w:rPr>
        <w:t>Planes Operativos</w:t>
      </w:r>
      <w:r>
        <w:rPr>
          <w:lang w:val="es-ES"/>
        </w:rPr>
        <w:t xml:space="preserve"> </w:t>
      </w:r>
      <w:r w:rsidRPr="002A66EA">
        <w:rPr>
          <w:lang w:val="es-ES"/>
        </w:rPr>
        <w:t xml:space="preserve">utilizando los filtros </w:t>
      </w:r>
      <w:r w:rsidR="0099590A">
        <w:rPr>
          <w:lang w:val="es-ES"/>
        </w:rPr>
        <w:t>año inicio y año fin</w:t>
      </w:r>
      <w:r>
        <w:rPr>
          <w:lang w:val="es-ES"/>
        </w:rPr>
        <w:t xml:space="preserve">. </w:t>
      </w:r>
      <w:r w:rsidRPr="002A66EA">
        <w:rPr>
          <w:lang w:val="es-ES"/>
        </w:rPr>
        <w:t xml:space="preserve">Luego </w:t>
      </w:r>
      <w:r>
        <w:rPr>
          <w:lang w:val="es-ES"/>
        </w:rPr>
        <w:t>ingresar</w:t>
      </w:r>
      <w:r w:rsidRPr="002A66EA">
        <w:rPr>
          <w:lang w:val="es-ES"/>
        </w:rPr>
        <w:t xml:space="preserve"> los criterios de búsqueda, ha</w:t>
      </w:r>
      <w:r>
        <w:rPr>
          <w:lang w:val="es-ES"/>
        </w:rPr>
        <w:t xml:space="preserve">cer </w:t>
      </w:r>
      <w:r w:rsidRPr="002A66EA">
        <w:rPr>
          <w:lang w:val="es-ES"/>
        </w:rPr>
        <w:t>clic en "Buscar".</w:t>
      </w:r>
    </w:p>
    <w:p w14:paraId="7CA8E582" w14:textId="77777777" w:rsidR="00471ED0" w:rsidRPr="002A66EA" w:rsidRDefault="00471ED0" w:rsidP="00471ED0">
      <w:pPr>
        <w:ind w:left="720"/>
        <w:rPr>
          <w:lang w:val="es-ES"/>
        </w:rPr>
      </w:pPr>
    </w:p>
    <w:p w14:paraId="76799400" w14:textId="51BF2000" w:rsidR="00471ED0" w:rsidRDefault="0099590A" w:rsidP="00471ED0">
      <w:pPr>
        <w:keepNext/>
        <w:ind w:left="720"/>
      </w:pPr>
      <w:r>
        <w:rPr>
          <w:noProof/>
        </w:rPr>
        <w:lastRenderedPageBreak/>
        <w:drawing>
          <wp:inline distT="0" distB="0" distL="0" distR="0" wp14:anchorId="2C3B8A2D" wp14:editId="2473350F">
            <wp:extent cx="4953000" cy="2289853"/>
            <wp:effectExtent l="19050" t="19050" r="19050" b="15240"/>
            <wp:docPr id="2085335015" name="Imagen 2085335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4962236" cy="2294123"/>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312FB3DF" w14:textId="10238901" w:rsidR="00471ED0" w:rsidRDefault="00471ED0" w:rsidP="00471ED0">
      <w:pPr>
        <w:pStyle w:val="Descripcin"/>
        <w:jc w:val="center"/>
        <w:rPr>
          <w:lang w:val="es-ES"/>
        </w:rPr>
      </w:pPr>
      <w:bookmarkStart w:id="685" w:name="_Toc165985601"/>
      <w:bookmarkStart w:id="686" w:name="_Toc167295604"/>
      <w:r>
        <w:t xml:space="preserve">Imagen </w:t>
      </w:r>
      <w:r>
        <w:fldChar w:fldCharType="begin"/>
      </w:r>
      <w:r>
        <w:instrText xml:space="preserve"> SEQ Imagen \* ARABIC </w:instrText>
      </w:r>
      <w:r>
        <w:fldChar w:fldCharType="separate"/>
      </w:r>
      <w:r w:rsidR="00562282">
        <w:rPr>
          <w:noProof/>
        </w:rPr>
        <w:t>273</w:t>
      </w:r>
      <w:r>
        <w:fldChar w:fldCharType="end"/>
      </w:r>
      <w:r>
        <w:t xml:space="preserve">: Sección búsqueda </w:t>
      </w:r>
      <w:r w:rsidR="008C1D42">
        <w:t>Listado POI</w:t>
      </w:r>
      <w:bookmarkEnd w:id="685"/>
      <w:bookmarkEnd w:id="686"/>
    </w:p>
    <w:p w14:paraId="0E142CD5" w14:textId="1660C6D4" w:rsidR="00471ED0" w:rsidRDefault="00471ED0" w:rsidP="00F52FDE">
      <w:pPr>
        <w:pStyle w:val="Prrafodelista"/>
        <w:numPr>
          <w:ilvl w:val="0"/>
          <w:numId w:val="71"/>
        </w:numPr>
        <w:rPr>
          <w:rFonts w:cs="Times New Roman"/>
          <w:sz w:val="22"/>
          <w:lang w:val="es-ES" w:eastAsia="es-ES"/>
        </w:rPr>
      </w:pPr>
      <w:r w:rsidRPr="009E7C96">
        <w:rPr>
          <w:rFonts w:cs="Times New Roman"/>
          <w:sz w:val="22"/>
          <w:lang w:val="es-ES" w:eastAsia="es-ES"/>
        </w:rPr>
        <w:t xml:space="preserve">Filtros de búsqueda: </w:t>
      </w:r>
    </w:p>
    <w:p w14:paraId="5F1952E9" w14:textId="73C86DC7" w:rsidR="00471ED0" w:rsidRPr="00C67B1F" w:rsidRDefault="0099590A" w:rsidP="00F52FDE">
      <w:pPr>
        <w:pStyle w:val="Prrafodelista"/>
        <w:numPr>
          <w:ilvl w:val="0"/>
          <w:numId w:val="25"/>
        </w:numPr>
        <w:rPr>
          <w:rFonts w:cs="Times New Roman"/>
          <w:sz w:val="22"/>
          <w:lang w:val="es-ES" w:eastAsia="es-ES"/>
        </w:rPr>
      </w:pPr>
      <w:r>
        <w:rPr>
          <w:rFonts w:cs="Times New Roman"/>
          <w:sz w:val="22"/>
          <w:lang w:val="es-ES" w:eastAsia="es-ES"/>
        </w:rPr>
        <w:t>Año inicio, Año fin</w:t>
      </w:r>
    </w:p>
    <w:p w14:paraId="698EA6E8" w14:textId="68435180" w:rsidR="00471ED0" w:rsidRPr="009E7C96" w:rsidRDefault="00471ED0" w:rsidP="00F52FDE">
      <w:pPr>
        <w:pStyle w:val="Prrafodelista"/>
        <w:numPr>
          <w:ilvl w:val="0"/>
          <w:numId w:val="71"/>
        </w:numPr>
        <w:rPr>
          <w:rFonts w:cs="Times New Roman"/>
          <w:sz w:val="22"/>
          <w:lang w:val="es-ES" w:eastAsia="es-ES"/>
        </w:rPr>
      </w:pPr>
      <w:r w:rsidRPr="009A5371">
        <w:rPr>
          <w:rFonts w:cs="Times New Roman"/>
          <w:sz w:val="22"/>
          <w:bdr w:val="single" w:sz="12" w:space="0" w:color="CC0000"/>
          <w:lang w:val="es-ES" w:eastAsia="es-ES"/>
        </w:rPr>
        <w:t xml:space="preserve"> </w:t>
      </w:r>
      <w:proofErr w:type="gramStart"/>
      <w:r w:rsidRPr="009A5371">
        <w:rPr>
          <w:rFonts w:cs="Times New Roman"/>
          <w:sz w:val="22"/>
          <w:bdr w:val="single" w:sz="12" w:space="0" w:color="CC0000"/>
          <w:lang w:val="es-ES" w:eastAsia="es-ES"/>
        </w:rPr>
        <w:t>Buscar</w:t>
      </w:r>
      <w:r>
        <w:rPr>
          <w:rFonts w:cs="Times New Roman"/>
          <w:sz w:val="22"/>
          <w:bdr w:val="single" w:sz="12" w:space="0" w:color="CC0000"/>
          <w:lang w:val="es-ES" w:eastAsia="es-ES"/>
        </w:rPr>
        <w:t xml:space="preserve"> </w:t>
      </w:r>
      <w:r>
        <w:rPr>
          <w:rFonts w:cs="Times New Roman"/>
          <w:sz w:val="22"/>
          <w:lang w:val="es-ES" w:eastAsia="es-ES"/>
        </w:rPr>
        <w:t>:</w:t>
      </w:r>
      <w:proofErr w:type="gramEnd"/>
      <w:r w:rsidRPr="009E7C96">
        <w:rPr>
          <w:rFonts w:cs="Times New Roman"/>
          <w:sz w:val="22"/>
          <w:lang w:val="es-ES" w:eastAsia="es-ES"/>
        </w:rPr>
        <w:t xml:space="preserve"> </w:t>
      </w:r>
      <w:r>
        <w:rPr>
          <w:rFonts w:cs="Times New Roman"/>
          <w:sz w:val="22"/>
          <w:lang w:val="es-ES" w:eastAsia="es-ES"/>
        </w:rPr>
        <w:t>S</w:t>
      </w:r>
      <w:r w:rsidRPr="009E7C96">
        <w:rPr>
          <w:rFonts w:cs="Times New Roman"/>
          <w:sz w:val="22"/>
          <w:lang w:val="es-ES" w:eastAsia="es-ES"/>
        </w:rPr>
        <w:t>e hace uso para realizar la búsqueda, posterior al ingreso de un criterio</w:t>
      </w:r>
      <w:r>
        <w:rPr>
          <w:rFonts w:cs="Times New Roman"/>
          <w:sz w:val="22"/>
          <w:lang w:val="es-ES" w:eastAsia="es-ES"/>
        </w:rPr>
        <w:t xml:space="preserve"> de búsqueda.</w:t>
      </w:r>
    </w:p>
    <w:p w14:paraId="387831D0" w14:textId="184D33E6" w:rsidR="00AE569F" w:rsidRPr="00EB41A4" w:rsidRDefault="00471ED0" w:rsidP="00F52FDE">
      <w:pPr>
        <w:pStyle w:val="Prrafodelista"/>
        <w:numPr>
          <w:ilvl w:val="0"/>
          <w:numId w:val="71"/>
        </w:numPr>
        <w:rPr>
          <w:rFonts w:cs="Times New Roman"/>
          <w:sz w:val="22"/>
          <w:lang w:val="es-ES" w:eastAsia="es-ES"/>
        </w:rPr>
      </w:pPr>
      <w:r w:rsidRPr="009A5371">
        <w:rPr>
          <w:rFonts w:cs="Times New Roman"/>
          <w:sz w:val="22"/>
          <w:bdr w:val="single" w:sz="12" w:space="0" w:color="CC0000"/>
          <w:lang w:val="es-ES" w:eastAsia="es-ES"/>
        </w:rPr>
        <w:t xml:space="preserve"> </w:t>
      </w:r>
      <w:proofErr w:type="gramStart"/>
      <w:r w:rsidRPr="009A5371">
        <w:rPr>
          <w:rFonts w:cs="Times New Roman"/>
          <w:sz w:val="22"/>
          <w:bdr w:val="single" w:sz="12" w:space="0" w:color="CC0000"/>
          <w:lang w:val="es-ES" w:eastAsia="es-ES"/>
        </w:rPr>
        <w:t>Limpiar</w:t>
      </w:r>
      <w:r>
        <w:rPr>
          <w:rFonts w:cs="Times New Roman"/>
          <w:sz w:val="22"/>
          <w:bdr w:val="single" w:sz="12" w:space="0" w:color="CC0000"/>
          <w:lang w:val="es-ES" w:eastAsia="es-ES"/>
        </w:rPr>
        <w:t xml:space="preserve"> </w:t>
      </w:r>
      <w:r>
        <w:rPr>
          <w:rFonts w:cs="Times New Roman"/>
          <w:sz w:val="22"/>
          <w:lang w:val="es-ES" w:eastAsia="es-ES"/>
        </w:rPr>
        <w:t>:</w:t>
      </w:r>
      <w:proofErr w:type="gramEnd"/>
      <w:r w:rsidRPr="009E7C96">
        <w:rPr>
          <w:rFonts w:cs="Times New Roman"/>
          <w:sz w:val="22"/>
          <w:lang w:val="es-ES" w:eastAsia="es-ES"/>
        </w:rPr>
        <w:t xml:space="preserve"> </w:t>
      </w:r>
      <w:r>
        <w:rPr>
          <w:rFonts w:cs="Times New Roman"/>
          <w:sz w:val="22"/>
          <w:lang w:val="es-ES" w:eastAsia="es-ES"/>
        </w:rPr>
        <w:t>Permite</w:t>
      </w:r>
      <w:r w:rsidRPr="009446C9">
        <w:rPr>
          <w:rFonts w:cs="Times New Roman"/>
          <w:sz w:val="22"/>
          <w:lang w:val="es-ES" w:eastAsia="es-ES"/>
        </w:rPr>
        <w:t xml:space="preserve"> eliminar los criterios de búsqueda y empezar de nuevo</w:t>
      </w:r>
      <w:r>
        <w:rPr>
          <w:rFonts w:cs="Times New Roman"/>
          <w:sz w:val="22"/>
          <w:lang w:val="es-ES" w:eastAsia="es-ES"/>
        </w:rPr>
        <w:t>.</w:t>
      </w:r>
    </w:p>
    <w:p w14:paraId="734F64A7" w14:textId="7AD469EF" w:rsidR="00155FAB" w:rsidRPr="00AE569F" w:rsidRDefault="00EB41A4" w:rsidP="00155FAB">
      <w:pPr>
        <w:pStyle w:val="Ttulo3"/>
        <w:numPr>
          <w:ilvl w:val="0"/>
          <w:numId w:val="0"/>
        </w:numPr>
        <w:ind w:left="720"/>
        <w:rPr>
          <w:u w:val="single"/>
          <w:lang w:val="es-ES"/>
        </w:rPr>
      </w:pPr>
      <w:bookmarkStart w:id="687" w:name="_Toc167295643"/>
      <w:r>
        <w:rPr>
          <w:u w:val="single"/>
          <w:lang w:val="es-ES"/>
        </w:rPr>
        <w:t>Comunicar Apertura</w:t>
      </w:r>
      <w:r w:rsidR="00155FAB">
        <w:rPr>
          <w:u w:val="single"/>
          <w:lang w:val="es-ES"/>
        </w:rPr>
        <w:t xml:space="preserve"> POI</w:t>
      </w:r>
      <w:r w:rsidR="00155FAB" w:rsidRPr="00BB4A5E">
        <w:rPr>
          <w:u w:val="single"/>
          <w:lang w:val="es-ES"/>
        </w:rPr>
        <w:t>:</w:t>
      </w:r>
      <w:bookmarkEnd w:id="687"/>
    </w:p>
    <w:p w14:paraId="47D53FE5" w14:textId="583EE772" w:rsidR="00155FAB" w:rsidRDefault="00155FAB" w:rsidP="00155FAB">
      <w:pPr>
        <w:ind w:left="720"/>
        <w:jc w:val="left"/>
        <w:rPr>
          <w:lang w:val="es-ES"/>
        </w:rPr>
      </w:pPr>
      <w:r>
        <w:rPr>
          <w:lang w:val="es-ES"/>
        </w:rPr>
        <w:t xml:space="preserve">Para </w:t>
      </w:r>
      <w:r w:rsidR="00EB41A4">
        <w:rPr>
          <w:lang w:val="es-ES"/>
        </w:rPr>
        <w:t>comunicar la apertura del</w:t>
      </w:r>
      <w:r>
        <w:rPr>
          <w:lang w:val="es-ES"/>
        </w:rPr>
        <w:t xml:space="preserve"> POI, Seleccionar un registro de la lista en </w:t>
      </w:r>
      <w:r w:rsidRPr="00155FAB">
        <w:rPr>
          <w:lang w:val="es-ES"/>
        </w:rPr>
        <w:t>estado 'En Solicitud de Apertura'</w:t>
      </w:r>
      <w:r>
        <w:rPr>
          <w:lang w:val="es-ES"/>
        </w:rPr>
        <w:t xml:space="preserve"> y en la columna Acciones hacer clic en “</w:t>
      </w:r>
      <w:r w:rsidR="00EB41A4">
        <w:rPr>
          <w:lang w:val="es-ES"/>
        </w:rPr>
        <w:t>Comunicar Apertura</w:t>
      </w:r>
      <w:r>
        <w:rPr>
          <w:lang w:val="es-ES"/>
        </w:rPr>
        <w:t>”</w:t>
      </w:r>
    </w:p>
    <w:p w14:paraId="43CE21A2" w14:textId="06BCCE67" w:rsidR="008B5F3D" w:rsidRDefault="00155FAB" w:rsidP="008B5F3D">
      <w:pPr>
        <w:keepNext/>
        <w:ind w:left="720"/>
      </w:pPr>
      <w:r>
        <w:rPr>
          <w:noProof/>
        </w:rPr>
        <w:drawing>
          <wp:anchor distT="0" distB="0" distL="114300" distR="114300" simplePos="0" relativeHeight="252043269" behindDoc="0" locked="0" layoutInCell="1" allowOverlap="1" wp14:anchorId="3C65D221" wp14:editId="0F412E61">
            <wp:simplePos x="0" y="0"/>
            <wp:positionH relativeFrom="rightMargin">
              <wp:posOffset>-439116</wp:posOffset>
            </wp:positionH>
            <wp:positionV relativeFrom="paragraph">
              <wp:posOffset>2069548</wp:posOffset>
            </wp:positionV>
            <wp:extent cx="314325" cy="314325"/>
            <wp:effectExtent l="0" t="0" r="0" b="9525"/>
            <wp:wrapNone/>
            <wp:docPr id="70165042" name="Gráfico 70165042" descr="Mano con dedo índice apuntando a la derech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10383" name="Gráfico 846310383" descr="Mano con dedo índice apuntando a la derecha con relleno sólido"/>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rot="16200000">
                      <a:off x="0" y="0"/>
                      <a:ext cx="314325" cy="314325"/>
                    </a:xfrm>
                    <a:prstGeom prst="rect">
                      <a:avLst/>
                    </a:prstGeom>
                  </pic:spPr>
                </pic:pic>
              </a:graphicData>
            </a:graphic>
            <wp14:sizeRelH relativeFrom="margin">
              <wp14:pctWidth>0</wp14:pctWidth>
            </wp14:sizeRelH>
            <wp14:sizeRelV relativeFrom="margin">
              <wp14:pctHeight>0</wp14:pctHeight>
            </wp14:sizeRelV>
          </wp:anchor>
        </w:drawing>
      </w:r>
      <w:r w:rsidR="00EB41A4">
        <w:rPr>
          <w:noProof/>
        </w:rPr>
        <w:drawing>
          <wp:inline distT="0" distB="0" distL="0" distR="0" wp14:anchorId="5E36F7B5" wp14:editId="34AA165B">
            <wp:extent cx="4926661" cy="2792063"/>
            <wp:effectExtent l="19050" t="19050" r="26670" b="27940"/>
            <wp:docPr id="1614242015" name="Imagen 161424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4936253" cy="2797499"/>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54CE8032" w14:textId="7E624AB3" w:rsidR="00155FAB" w:rsidRDefault="008B5F3D" w:rsidP="008B5F3D">
      <w:pPr>
        <w:pStyle w:val="Descripcin"/>
        <w:jc w:val="center"/>
        <w:rPr>
          <w:lang w:val="es-ES"/>
        </w:rPr>
      </w:pPr>
      <w:bookmarkStart w:id="688" w:name="_Toc165985606"/>
      <w:bookmarkStart w:id="689" w:name="_Toc167295605"/>
      <w:r>
        <w:t xml:space="preserve">Imagen </w:t>
      </w:r>
      <w:r>
        <w:fldChar w:fldCharType="begin"/>
      </w:r>
      <w:r>
        <w:instrText xml:space="preserve"> SEQ Imagen \* ARABIC </w:instrText>
      </w:r>
      <w:r>
        <w:fldChar w:fldCharType="separate"/>
      </w:r>
      <w:r w:rsidR="00562282">
        <w:rPr>
          <w:noProof/>
        </w:rPr>
        <w:t>274</w:t>
      </w:r>
      <w:r>
        <w:fldChar w:fldCharType="end"/>
      </w:r>
      <w:r w:rsidRPr="002903B8">
        <w:t xml:space="preserve">: Listado de Planes </w:t>
      </w:r>
      <w:r w:rsidR="00EB41A4">
        <w:t>–</w:t>
      </w:r>
      <w:r w:rsidRPr="002903B8">
        <w:t xml:space="preserve"> </w:t>
      </w:r>
      <w:r w:rsidR="00EB41A4">
        <w:t xml:space="preserve">Comunicar Apertura </w:t>
      </w:r>
      <w:r w:rsidRPr="002903B8">
        <w:t>POI</w:t>
      </w:r>
      <w:bookmarkEnd w:id="688"/>
      <w:bookmarkEnd w:id="689"/>
    </w:p>
    <w:p w14:paraId="1118DADB" w14:textId="689F9835" w:rsidR="00155FAB" w:rsidRDefault="00155FAB" w:rsidP="00155FAB">
      <w:pPr>
        <w:ind w:left="720"/>
        <w:rPr>
          <w:lang w:val="es-ES"/>
        </w:rPr>
      </w:pPr>
      <w:r>
        <w:rPr>
          <w:lang w:val="es-ES"/>
        </w:rPr>
        <w:lastRenderedPageBreak/>
        <w:t>Luego se desplegará e</w:t>
      </w:r>
      <w:r w:rsidR="00EB41A4">
        <w:rPr>
          <w:lang w:val="es-ES"/>
        </w:rPr>
        <w:t>l formulario “</w:t>
      </w:r>
      <w:r w:rsidR="00EB41A4" w:rsidRPr="00EB41A4">
        <w:rPr>
          <w:lang w:val="es-ES"/>
        </w:rPr>
        <w:t>Comunicar apertura de POI</w:t>
      </w:r>
      <w:r w:rsidR="00EB41A4">
        <w:rPr>
          <w:lang w:val="es-ES"/>
        </w:rPr>
        <w:t>”</w:t>
      </w:r>
    </w:p>
    <w:p w14:paraId="2DD91FD4" w14:textId="6619A3BC" w:rsidR="008B5F3D" w:rsidRDefault="004E03FA" w:rsidP="008B5F3D">
      <w:pPr>
        <w:keepNext/>
        <w:ind w:left="720"/>
      </w:pPr>
      <w:r>
        <w:rPr>
          <w:noProof/>
        </w:rPr>
        <w:drawing>
          <wp:inline distT="0" distB="0" distL="0" distR="0" wp14:anchorId="00AB42FC" wp14:editId="3AB5BBBE">
            <wp:extent cx="4937760" cy="2780937"/>
            <wp:effectExtent l="19050" t="19050" r="15240" b="19685"/>
            <wp:docPr id="1614242018" name="Imagen 16142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4943023" cy="2783901"/>
                    </a:xfrm>
                    <a:prstGeom prst="rect">
                      <a:avLst/>
                    </a:pr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pic:spPr>
                </pic:pic>
              </a:graphicData>
            </a:graphic>
          </wp:inline>
        </w:drawing>
      </w:r>
    </w:p>
    <w:p w14:paraId="749814D3" w14:textId="23A80A58" w:rsidR="00FE416A" w:rsidRDefault="008B5F3D" w:rsidP="004E03FA">
      <w:pPr>
        <w:pStyle w:val="Descripcin"/>
        <w:jc w:val="center"/>
      </w:pPr>
      <w:bookmarkStart w:id="690" w:name="_Toc165985607"/>
      <w:bookmarkStart w:id="691" w:name="_Toc167295606"/>
      <w:r>
        <w:t xml:space="preserve">Imagen </w:t>
      </w:r>
      <w:r>
        <w:fldChar w:fldCharType="begin"/>
      </w:r>
      <w:r>
        <w:instrText xml:space="preserve"> SEQ Imagen \* ARABIC </w:instrText>
      </w:r>
      <w:r>
        <w:fldChar w:fldCharType="separate"/>
      </w:r>
      <w:r w:rsidR="00562282">
        <w:rPr>
          <w:noProof/>
        </w:rPr>
        <w:t>275</w:t>
      </w:r>
      <w:r>
        <w:fldChar w:fldCharType="end"/>
      </w:r>
      <w:r w:rsidRPr="00A02B25">
        <w:t xml:space="preserve">: Listado de Planes - </w:t>
      </w:r>
      <w:r>
        <w:t>Modal confirmación e</w:t>
      </w:r>
      <w:r w:rsidRPr="00A02B25">
        <w:t>liminar POI</w:t>
      </w:r>
      <w:bookmarkEnd w:id="690"/>
      <w:bookmarkEnd w:id="691"/>
    </w:p>
    <w:p w14:paraId="46D0196B" w14:textId="4D136C21" w:rsidR="004E03FA" w:rsidRDefault="004E03FA" w:rsidP="00F52FDE">
      <w:pPr>
        <w:pStyle w:val="Prrafodelista"/>
        <w:numPr>
          <w:ilvl w:val="0"/>
          <w:numId w:val="99"/>
        </w:numPr>
        <w:rPr>
          <w:lang w:val="es-ES"/>
        </w:rPr>
      </w:pPr>
      <w:r>
        <w:rPr>
          <w:lang w:val="es-ES"/>
        </w:rPr>
        <w:t>Los campos años no son editables.</w:t>
      </w:r>
    </w:p>
    <w:p w14:paraId="7D2801D4" w14:textId="45563B3A" w:rsidR="004E03FA" w:rsidRDefault="004E03FA" w:rsidP="00F52FDE">
      <w:pPr>
        <w:pStyle w:val="Prrafodelista"/>
        <w:numPr>
          <w:ilvl w:val="0"/>
          <w:numId w:val="99"/>
        </w:numPr>
        <w:rPr>
          <w:lang w:val="es-ES"/>
        </w:rPr>
      </w:pPr>
      <w:r>
        <w:rPr>
          <w:lang w:val="es-ES"/>
        </w:rPr>
        <w:t>Deberá registrar el contenido del comunicado de apertura.</w:t>
      </w:r>
    </w:p>
    <w:p w14:paraId="182AFEA2" w14:textId="4DA457B6" w:rsidR="004E03FA" w:rsidRPr="004E03FA" w:rsidRDefault="004E03FA" w:rsidP="00F52FDE">
      <w:pPr>
        <w:pStyle w:val="Prrafodelista"/>
        <w:numPr>
          <w:ilvl w:val="0"/>
          <w:numId w:val="99"/>
        </w:numPr>
        <w:rPr>
          <w:lang w:val="es-ES"/>
        </w:rPr>
      </w:pPr>
      <w:r>
        <w:rPr>
          <w:lang w:val="es-ES"/>
        </w:rPr>
        <w:t xml:space="preserve">Finalmente seleccionar “Comunicar apertura” para realizar la comunicación o “Cancelar” para cerrar el formulario sin </w:t>
      </w:r>
      <w:r w:rsidR="00F1056F">
        <w:rPr>
          <w:lang w:val="es-ES"/>
        </w:rPr>
        <w:t>guardar los registros realizados.</w:t>
      </w:r>
    </w:p>
    <w:p w14:paraId="76AC9A58" w14:textId="77777777" w:rsidR="004E03FA" w:rsidRPr="004E03FA" w:rsidRDefault="004E03FA" w:rsidP="004E03FA">
      <w:pPr>
        <w:pStyle w:val="Prrafodelista"/>
        <w:ind w:left="1440"/>
        <w:rPr>
          <w:lang w:val="es-ES"/>
        </w:rPr>
      </w:pPr>
    </w:p>
    <w:p w14:paraId="269B4135" w14:textId="143498BE" w:rsidR="0040568F" w:rsidRPr="00613C5F" w:rsidRDefault="7A077E9C" w:rsidP="00F52FDE">
      <w:pPr>
        <w:pStyle w:val="Ttulo1"/>
        <w:keepLines/>
        <w:numPr>
          <w:ilvl w:val="0"/>
          <w:numId w:val="95"/>
        </w:numPr>
        <w:spacing w:before="0" w:line="360" w:lineRule="auto"/>
        <w:contextualSpacing/>
        <w:rPr>
          <w:rFonts w:eastAsiaTheme="majorEastAsia" w:cstheme="majorBidi"/>
          <w:caps/>
          <w:lang w:val="es-PE" w:eastAsia="en-US"/>
        </w:rPr>
      </w:pPr>
      <w:bookmarkStart w:id="692" w:name="_Toc814523817"/>
      <w:bookmarkStart w:id="693" w:name="_Toc167295644"/>
      <w:r w:rsidRPr="00613C5F">
        <w:rPr>
          <w:rFonts w:eastAsiaTheme="majorEastAsia" w:cstheme="majorBidi"/>
          <w:caps/>
          <w:lang w:val="es-PE" w:eastAsia="en-US"/>
        </w:rPr>
        <w:t>DIAGRAMA DFD NIVEL USUARIO</w:t>
      </w:r>
      <w:bookmarkEnd w:id="692"/>
      <w:bookmarkEnd w:id="693"/>
    </w:p>
    <w:p w14:paraId="2D215E94" w14:textId="77777777" w:rsidR="008B05B6" w:rsidRDefault="008B05B6" w:rsidP="008E2E2B"/>
    <w:p w14:paraId="743622D0" w14:textId="77777777" w:rsidR="07D07BE3" w:rsidRDefault="07D07BE3" w:rsidP="00D445CB">
      <w:pPr>
        <w:ind w:left="360"/>
      </w:pPr>
      <w:r>
        <w:rPr>
          <w:noProof/>
        </w:rPr>
        <w:drawing>
          <wp:inline distT="0" distB="0" distL="0" distR="0" wp14:anchorId="2733EB57" wp14:editId="0DD841D9">
            <wp:extent cx="4572000" cy="2009775"/>
            <wp:effectExtent l="0" t="0" r="0" b="0"/>
            <wp:docPr id="2035442073" name="Imagen 203544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4572000" cy="2009775"/>
                    </a:xfrm>
                    <a:prstGeom prst="rect">
                      <a:avLst/>
                    </a:prstGeom>
                  </pic:spPr>
                </pic:pic>
              </a:graphicData>
            </a:graphic>
          </wp:inline>
        </w:drawing>
      </w:r>
    </w:p>
    <w:p w14:paraId="5BE2779A" w14:textId="724DC421" w:rsidR="00BA53DA" w:rsidRPr="00E710AD" w:rsidRDefault="733DF008" w:rsidP="00F52FDE">
      <w:pPr>
        <w:pStyle w:val="Ttulo1"/>
        <w:numPr>
          <w:ilvl w:val="0"/>
          <w:numId w:val="95"/>
        </w:numPr>
        <w:spacing w:line="360" w:lineRule="auto"/>
        <w:rPr>
          <w:lang w:val="es-PE"/>
        </w:rPr>
      </w:pPr>
      <w:bookmarkStart w:id="694" w:name="_Toc1631908039"/>
      <w:bookmarkStart w:id="695" w:name="_Toc167295645"/>
      <w:r w:rsidRPr="6B9ECF23">
        <w:rPr>
          <w:lang w:val="es-PE"/>
        </w:rPr>
        <w:t>CONSIDERACIONES</w:t>
      </w:r>
      <w:bookmarkEnd w:id="694"/>
      <w:bookmarkEnd w:id="695"/>
      <w:r w:rsidRPr="6B9ECF23">
        <w:rPr>
          <w:lang w:val="es-PE"/>
        </w:rPr>
        <w:t xml:space="preserve"> </w:t>
      </w:r>
    </w:p>
    <w:p w14:paraId="1A133A78" w14:textId="008F042E" w:rsidR="005E4E5C" w:rsidRPr="00D445CB" w:rsidRDefault="00A345F6" w:rsidP="00EE69E5">
      <w:pPr>
        <w:pStyle w:val="Prrafodelista"/>
        <w:numPr>
          <w:ilvl w:val="0"/>
          <w:numId w:val="20"/>
        </w:numPr>
        <w:rPr>
          <w:sz w:val="22"/>
          <w:szCs w:val="22"/>
        </w:rPr>
      </w:pPr>
      <w:r>
        <w:rPr>
          <w:sz w:val="22"/>
          <w:szCs w:val="22"/>
        </w:rPr>
        <w:t>De preferencia e</w:t>
      </w:r>
      <w:r w:rsidR="00D445CB" w:rsidRPr="00D445CB">
        <w:rPr>
          <w:sz w:val="22"/>
          <w:szCs w:val="22"/>
        </w:rPr>
        <w:t>mplear el navegador Google Chrome.</w:t>
      </w:r>
    </w:p>
    <w:p w14:paraId="77DC95E2" w14:textId="77777777" w:rsidR="7DEAF88E" w:rsidRDefault="7DEAF88E" w:rsidP="008E2E2B"/>
    <w:p w14:paraId="646EFF74" w14:textId="0D7A9391" w:rsidR="00DE7353" w:rsidRDefault="110C9651" w:rsidP="00F52FDE">
      <w:pPr>
        <w:pStyle w:val="Ttulo1"/>
        <w:numPr>
          <w:ilvl w:val="0"/>
          <w:numId w:val="95"/>
        </w:numPr>
        <w:spacing w:before="0" w:line="360" w:lineRule="auto"/>
        <w:jc w:val="both"/>
        <w:rPr>
          <w:lang w:val="es-PE"/>
        </w:rPr>
      </w:pPr>
      <w:bookmarkStart w:id="696" w:name="_Toc538512583"/>
      <w:bookmarkStart w:id="697" w:name="_Toc167295646"/>
      <w:r w:rsidRPr="6B9ECF23">
        <w:rPr>
          <w:lang w:val="es-PE"/>
        </w:rPr>
        <w:t>ANEXOS</w:t>
      </w:r>
      <w:bookmarkEnd w:id="696"/>
      <w:bookmarkEnd w:id="697"/>
    </w:p>
    <w:p w14:paraId="127EEF35" w14:textId="509BED51" w:rsidR="00906011" w:rsidRPr="006130F2" w:rsidRDefault="00ED7191" w:rsidP="00ED7191">
      <w:pPr>
        <w:pStyle w:val="DefaultText"/>
        <w:numPr>
          <w:ilvl w:val="0"/>
          <w:numId w:val="20"/>
        </w:numPr>
      </w:pPr>
      <w:r>
        <w:t>No aplica.</w:t>
      </w:r>
    </w:p>
    <w:sectPr w:rsidR="00906011" w:rsidRPr="006130F2" w:rsidSect="00841182">
      <w:headerReference w:type="default" r:id="rId275"/>
      <w:footerReference w:type="default" r:id="rId276"/>
      <w:footnotePr>
        <w:pos w:val="beneathText"/>
      </w:footnotePr>
      <w:pgSz w:w="11907" w:h="16840" w:code="9"/>
      <w:pgMar w:top="1417" w:right="1701" w:bottom="1417" w:left="1701" w:header="680" w:footer="431" w:gutter="0"/>
      <w:cols w:space="720"/>
      <w:noEndnote/>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DDC69F" w14:textId="77777777" w:rsidR="004444AD" w:rsidRDefault="004444AD">
      <w:r>
        <w:separator/>
      </w:r>
    </w:p>
  </w:endnote>
  <w:endnote w:type="continuationSeparator" w:id="0">
    <w:p w14:paraId="6F976270" w14:textId="77777777" w:rsidR="004444AD" w:rsidRDefault="004444AD">
      <w:r>
        <w:continuationSeparator/>
      </w:r>
    </w:p>
  </w:endnote>
  <w:endnote w:type="continuationNotice" w:id="1">
    <w:p w14:paraId="5F09409B" w14:textId="77777777" w:rsidR="004444AD" w:rsidRDefault="004444AD">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Monotype Corsiva">
    <w:panose1 w:val="03010101010201010101"/>
    <w:charset w:val="00"/>
    <w:family w:val="script"/>
    <w:pitch w:val="variable"/>
    <w:sig w:usb0="00000287" w:usb1="00000000" w:usb2="00000000" w:usb3="00000000" w:csb0="0000009F" w:csb1="00000000"/>
  </w:font>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LotusLineDraw">
    <w:charset w:val="00"/>
    <w:family w:val="swiss"/>
    <w:pitch w:val="variable"/>
    <w:sig w:usb0="00000003" w:usb1="00000000" w:usb2="00000000" w:usb3="00000000" w:csb0="00000001" w:csb1="00000000"/>
  </w:font>
  <w:font w:name="Courier">
    <w:panose1 w:val="02070409020205020404"/>
    <w:charset w:val="00"/>
    <w:family w:val="modern"/>
    <w:pitch w:val="fixed"/>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imesNewRoman">
    <w:altName w:val="Yu Gothic"/>
    <w:panose1 w:val="00000000000000000000"/>
    <w:charset w:val="80"/>
    <w:family w:val="auto"/>
    <w:notTrueType/>
    <w:pitch w:val="default"/>
    <w:sig w:usb0="00000003" w:usb1="08070000" w:usb2="00000010" w:usb3="00000000" w:csb0="00020001" w:csb1="00000000"/>
  </w:font>
  <w:font w:name="Garamond">
    <w:panose1 w:val="02020404030301010803"/>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Perpetua">
    <w:panose1 w:val="02020502060401020303"/>
    <w:charset w:val="00"/>
    <w:family w:val="roman"/>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Libre Baskerville">
    <w:charset w:val="00"/>
    <w:family w:val="auto"/>
    <w:pitch w:val="variable"/>
    <w:sig w:usb0="A00000BF" w:usb1="5000005B" w:usb2="00000000" w:usb3="00000000" w:csb0="00000093" w:csb1="00000000"/>
  </w:font>
  <w:font w:name="Lucida Sans">
    <w:panose1 w:val="020B0602040502020204"/>
    <w:charset w:val="00"/>
    <w:family w:val="swiss"/>
    <w:pitch w:val="variable"/>
    <w:sig w:usb0="8100AAF7" w:usb1="0000807B" w:usb2="00000008" w:usb3="00000000" w:csb0="0000009F" w:csb1="00000000"/>
  </w:font>
  <w:font w:name="NewsGotT">
    <w:altName w:val="Cambria"/>
    <w:charset w:val="00"/>
    <w:family w:val="auto"/>
    <w:pitch w:val="variable"/>
  </w:font>
  <w:font w:name="Arial Unicode MS">
    <w:panose1 w:val="020B0604020202020204"/>
    <w:charset w:val="00"/>
    <w:family w:val="roman"/>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Ind w:w="-8" w:type="dxa"/>
      <w:tblLayout w:type="fixed"/>
      <w:tblCellMar>
        <w:left w:w="70" w:type="dxa"/>
        <w:right w:w="70" w:type="dxa"/>
      </w:tblCellMar>
      <w:tblLook w:val="04A0" w:firstRow="1" w:lastRow="0" w:firstColumn="1" w:lastColumn="0" w:noHBand="0" w:noVBand="1"/>
    </w:tblPr>
    <w:tblGrid>
      <w:gridCol w:w="1514"/>
      <w:gridCol w:w="5742"/>
      <w:gridCol w:w="1233"/>
    </w:tblGrid>
    <w:tr w:rsidR="007D29E8" w14:paraId="775BE43E" w14:textId="77777777" w:rsidTr="00654D07">
      <w:trPr>
        <w:trHeight w:val="16"/>
      </w:trPr>
      <w:tc>
        <w:tcPr>
          <w:tcW w:w="1514" w:type="dxa"/>
          <w:tcBorders>
            <w:top w:val="single" w:sz="6" w:space="0" w:color="000000"/>
            <w:left w:val="single" w:sz="6" w:space="0" w:color="000000"/>
            <w:bottom w:val="single" w:sz="6" w:space="0" w:color="000000"/>
            <w:right w:val="single" w:sz="6" w:space="0" w:color="000000"/>
          </w:tcBorders>
          <w:vAlign w:val="center"/>
        </w:tcPr>
        <w:p w14:paraId="1F85124E" w14:textId="00053FF9" w:rsidR="007D29E8" w:rsidRPr="00C50DB6" w:rsidRDefault="007D29E8" w:rsidP="007D29E8">
          <w:pPr>
            <w:widowControl w:val="0"/>
            <w:spacing w:line="336" w:lineRule="auto"/>
            <w:rPr>
              <w:rFonts w:ascii="Cambria" w:hAnsi="Cambria"/>
              <w:sz w:val="16"/>
              <w:szCs w:val="16"/>
              <w:lang w:val="es-MX"/>
            </w:rPr>
          </w:pPr>
          <w:r w:rsidRPr="00C50DB6">
            <w:rPr>
              <w:rFonts w:ascii="Cambria" w:hAnsi="Cambria"/>
              <w:sz w:val="16"/>
              <w:szCs w:val="16"/>
              <w:lang w:val="es-MX"/>
            </w:rPr>
            <w:t xml:space="preserve">Versión </w:t>
          </w:r>
          <w:r>
            <w:rPr>
              <w:rFonts w:ascii="Cambria" w:hAnsi="Cambria"/>
              <w:sz w:val="16"/>
              <w:szCs w:val="16"/>
              <w:lang w:val="es-MX"/>
            </w:rPr>
            <w:t>&lt;</w:t>
          </w:r>
          <w:r w:rsidR="001729EF">
            <w:rPr>
              <w:rFonts w:ascii="Cambria" w:hAnsi="Cambria"/>
              <w:sz w:val="16"/>
              <w:szCs w:val="16"/>
              <w:lang w:val="es-MX"/>
            </w:rPr>
            <w:t>1</w:t>
          </w:r>
          <w:r w:rsidRPr="00C50DB6">
            <w:rPr>
              <w:rFonts w:ascii="Cambria" w:hAnsi="Cambria"/>
              <w:sz w:val="16"/>
              <w:szCs w:val="16"/>
              <w:lang w:val="es-MX"/>
            </w:rPr>
            <w:t>.</w:t>
          </w:r>
          <w:r w:rsidR="00E74543">
            <w:rPr>
              <w:rFonts w:ascii="Cambria" w:hAnsi="Cambria"/>
              <w:sz w:val="16"/>
              <w:szCs w:val="16"/>
              <w:lang w:val="es-MX"/>
            </w:rPr>
            <w:t>0</w:t>
          </w:r>
          <w:r>
            <w:rPr>
              <w:rFonts w:ascii="Cambria" w:hAnsi="Cambria"/>
              <w:sz w:val="16"/>
              <w:szCs w:val="16"/>
              <w:lang w:val="es-MX"/>
            </w:rPr>
            <w:t>&gt;</w:t>
          </w:r>
        </w:p>
      </w:tc>
      <w:tc>
        <w:tcPr>
          <w:tcW w:w="5742" w:type="dxa"/>
          <w:tcBorders>
            <w:top w:val="single" w:sz="6" w:space="0" w:color="000000"/>
            <w:left w:val="single" w:sz="6" w:space="0" w:color="000000"/>
            <w:bottom w:val="single" w:sz="6" w:space="0" w:color="000000"/>
            <w:right w:val="single" w:sz="6" w:space="0" w:color="000000"/>
          </w:tcBorders>
          <w:vAlign w:val="center"/>
        </w:tcPr>
        <w:p w14:paraId="4F1C0304" w14:textId="77777777" w:rsidR="007D29E8" w:rsidRPr="00C50DB6" w:rsidRDefault="007D29E8" w:rsidP="007D29E8">
          <w:pPr>
            <w:widowControl w:val="0"/>
            <w:spacing w:line="336" w:lineRule="auto"/>
            <w:jc w:val="center"/>
            <w:rPr>
              <w:rFonts w:ascii="Cambria" w:hAnsi="Cambria"/>
              <w:sz w:val="16"/>
              <w:szCs w:val="16"/>
              <w:lang w:val="es-MX"/>
            </w:rPr>
          </w:pPr>
        </w:p>
      </w:tc>
      <w:tc>
        <w:tcPr>
          <w:tcW w:w="1233" w:type="dxa"/>
          <w:tcBorders>
            <w:top w:val="single" w:sz="6" w:space="0" w:color="000000"/>
            <w:left w:val="single" w:sz="6" w:space="0" w:color="000000"/>
            <w:bottom w:val="single" w:sz="6" w:space="0" w:color="000000"/>
            <w:right w:val="single" w:sz="6" w:space="0" w:color="000000"/>
          </w:tcBorders>
          <w:vAlign w:val="center"/>
        </w:tcPr>
        <w:p w14:paraId="00AC91A4" w14:textId="67623CC6" w:rsidR="007D29E8" w:rsidRDefault="007D29E8" w:rsidP="007D29E8">
          <w:pPr>
            <w:widowControl w:val="0"/>
            <w:spacing w:line="336" w:lineRule="auto"/>
            <w:jc w:val="right"/>
            <w:rPr>
              <w:rFonts w:ascii="Cambria" w:hAnsi="Cambria"/>
              <w:sz w:val="16"/>
              <w:szCs w:val="16"/>
              <w:lang w:val="es-MX"/>
            </w:rPr>
          </w:pPr>
          <w:r>
            <w:rPr>
              <w:rFonts w:ascii="Cambria" w:hAnsi="Cambria"/>
              <w:sz w:val="16"/>
              <w:szCs w:val="16"/>
              <w:lang w:val="es-MX"/>
            </w:rPr>
            <w:t xml:space="preserve">Pág. </w:t>
          </w:r>
          <w:r>
            <w:rPr>
              <w:rFonts w:ascii="Cambria" w:hAnsi="Cambria"/>
              <w:sz w:val="16"/>
              <w:szCs w:val="16"/>
              <w:lang w:val="es-MX"/>
            </w:rPr>
            <w:fldChar w:fldCharType="begin"/>
          </w:r>
          <w:r>
            <w:rPr>
              <w:rFonts w:ascii="Cambria" w:hAnsi="Cambria"/>
              <w:sz w:val="16"/>
              <w:szCs w:val="16"/>
              <w:lang w:val="es-MX"/>
            </w:rPr>
            <w:instrText xml:space="preserve"> PAGE </w:instrText>
          </w:r>
          <w:r>
            <w:rPr>
              <w:rFonts w:ascii="Cambria" w:hAnsi="Cambria"/>
              <w:sz w:val="16"/>
              <w:szCs w:val="16"/>
              <w:lang w:val="es-MX"/>
            </w:rPr>
            <w:fldChar w:fldCharType="separate"/>
          </w:r>
          <w:r>
            <w:rPr>
              <w:rFonts w:ascii="Cambria" w:hAnsi="Cambria"/>
              <w:sz w:val="16"/>
              <w:szCs w:val="16"/>
              <w:lang w:val="es-MX"/>
            </w:rPr>
            <w:t>5</w:t>
          </w:r>
          <w:r>
            <w:rPr>
              <w:rFonts w:ascii="Cambria" w:hAnsi="Cambria"/>
              <w:sz w:val="16"/>
              <w:szCs w:val="16"/>
              <w:lang w:val="es-MX"/>
            </w:rPr>
            <w:fldChar w:fldCharType="end"/>
          </w:r>
          <w:r>
            <w:rPr>
              <w:rFonts w:ascii="Cambria" w:hAnsi="Cambria"/>
              <w:sz w:val="16"/>
              <w:szCs w:val="16"/>
              <w:lang w:val="es-MX"/>
            </w:rPr>
            <w:t xml:space="preserve"> de </w:t>
          </w:r>
          <w:r>
            <w:rPr>
              <w:rFonts w:ascii="Cambria" w:hAnsi="Cambria"/>
              <w:sz w:val="16"/>
              <w:szCs w:val="16"/>
              <w:lang w:val="es-MX"/>
            </w:rPr>
            <w:fldChar w:fldCharType="begin"/>
          </w:r>
          <w:r>
            <w:rPr>
              <w:rFonts w:ascii="Cambria" w:hAnsi="Cambria"/>
              <w:sz w:val="16"/>
              <w:szCs w:val="16"/>
              <w:lang w:val="es-MX"/>
            </w:rPr>
            <w:instrText xml:space="preserve"> NUMPAGES </w:instrText>
          </w:r>
          <w:r>
            <w:rPr>
              <w:rFonts w:ascii="Cambria" w:hAnsi="Cambria"/>
              <w:sz w:val="16"/>
              <w:szCs w:val="16"/>
              <w:lang w:val="es-MX"/>
            </w:rPr>
            <w:fldChar w:fldCharType="separate"/>
          </w:r>
          <w:r>
            <w:rPr>
              <w:rFonts w:ascii="Cambria" w:hAnsi="Cambria"/>
              <w:sz w:val="16"/>
              <w:szCs w:val="16"/>
              <w:lang w:val="es-MX"/>
            </w:rPr>
            <w:t>5</w:t>
          </w:r>
          <w:r>
            <w:rPr>
              <w:rFonts w:ascii="Cambria" w:hAnsi="Cambria"/>
              <w:sz w:val="16"/>
              <w:szCs w:val="16"/>
              <w:lang w:val="es-MX"/>
            </w:rPr>
            <w:fldChar w:fldCharType="end"/>
          </w:r>
        </w:p>
      </w:tc>
    </w:tr>
  </w:tbl>
  <w:p w14:paraId="1B500A0D" w14:textId="77777777" w:rsidR="00B231C5" w:rsidRPr="00421831" w:rsidRDefault="00B231C5" w:rsidP="00421831">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CDD341" w14:textId="77777777" w:rsidR="004444AD" w:rsidRDefault="004444AD">
      <w:r>
        <w:rPr>
          <w:rStyle w:val="Nmerodepgina"/>
          <w:i/>
          <w:sz w:val="16"/>
        </w:rPr>
        <w:fldChar w:fldCharType="begin"/>
      </w:r>
      <w:r>
        <w:rPr>
          <w:rStyle w:val="Nmerodepgina"/>
          <w:i/>
          <w:sz w:val="16"/>
        </w:rPr>
        <w:instrText xml:space="preserve"> NUMPAGES </w:instrText>
      </w:r>
      <w:r>
        <w:rPr>
          <w:rStyle w:val="Nmerodepgina"/>
          <w:i/>
          <w:sz w:val="16"/>
        </w:rPr>
        <w:fldChar w:fldCharType="separate"/>
      </w:r>
      <w:r>
        <w:rPr>
          <w:rStyle w:val="Nmerodepgina"/>
          <w:i/>
          <w:noProof/>
          <w:sz w:val="16"/>
        </w:rPr>
        <w:t>109</w:t>
      </w:r>
      <w:r>
        <w:rPr>
          <w:rStyle w:val="Nmerodepgina"/>
          <w:i/>
          <w:sz w:val="16"/>
        </w:rPr>
        <w:fldChar w:fldCharType="end"/>
      </w:r>
      <w:r>
        <w:separator/>
      </w:r>
    </w:p>
  </w:footnote>
  <w:footnote w:type="continuationSeparator" w:id="0">
    <w:p w14:paraId="68C1E466" w14:textId="77777777" w:rsidR="004444AD" w:rsidRDefault="004444AD">
      <w:r>
        <w:continuationSeparator/>
      </w:r>
    </w:p>
  </w:footnote>
  <w:footnote w:type="continuationNotice" w:id="1">
    <w:p w14:paraId="2698779C" w14:textId="77777777" w:rsidR="004444AD" w:rsidRDefault="004444AD">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505" w:type="dxa"/>
      <w:jc w:val="center"/>
      <w:tblLayout w:type="fixed"/>
      <w:tblCellMar>
        <w:left w:w="68" w:type="dxa"/>
        <w:right w:w="68" w:type="dxa"/>
      </w:tblCellMar>
      <w:tblLook w:val="04A0" w:firstRow="1" w:lastRow="0" w:firstColumn="1" w:lastColumn="0" w:noHBand="0" w:noVBand="1"/>
    </w:tblPr>
    <w:tblGrid>
      <w:gridCol w:w="7163"/>
      <w:gridCol w:w="1342"/>
    </w:tblGrid>
    <w:tr w:rsidR="00841182" w14:paraId="14B05417" w14:textId="77777777" w:rsidTr="00277E1A">
      <w:trPr>
        <w:trHeight w:val="978"/>
        <w:jc w:val="center"/>
      </w:trPr>
      <w:tc>
        <w:tcPr>
          <w:tcW w:w="716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1FF0D7E" w14:textId="77777777" w:rsidR="00841182" w:rsidRDefault="00841182" w:rsidP="00841182">
          <w:pPr>
            <w:widowControl w:val="0"/>
            <w:spacing w:line="240" w:lineRule="auto"/>
            <w:jc w:val="center"/>
            <w:rPr>
              <w:rFonts w:cs="Arial"/>
              <w:b/>
              <w:bCs/>
              <w:sz w:val="16"/>
              <w:szCs w:val="16"/>
              <w:lang w:val="es-MX"/>
              <w14:shadow w14:blurRad="50800" w14:dist="38100" w14:dir="2700000" w14:sx="100000" w14:sy="100000" w14:kx="0" w14:ky="0" w14:algn="tl">
                <w14:srgbClr w14:val="000000">
                  <w14:alpha w14:val="60000"/>
                </w14:srgbClr>
              </w14:shadow>
            </w:rPr>
          </w:pPr>
          <w:r w:rsidRPr="00607E2C">
            <w:rPr>
              <w:rFonts w:cs="Arial"/>
              <w:b/>
              <w:bCs/>
              <w:sz w:val="16"/>
              <w:szCs w:val="16"/>
              <w:lang w:val="es-MX"/>
              <w14:shadow w14:blurRad="50800" w14:dist="38100" w14:dir="2700000" w14:sx="100000" w14:sy="100000" w14:kx="0" w14:ky="0" w14:algn="tl">
                <w14:srgbClr w14:val="000000">
                  <w14:alpha w14:val="60000"/>
                </w14:srgbClr>
              </w14:shadow>
            </w:rPr>
            <w:t xml:space="preserve">SISTEMA INTEGRADO DE LOS SERVICIOS DE CONTROL GUBERNAMENTAL </w:t>
          </w:r>
          <w:r>
            <w:rPr>
              <w:rFonts w:cs="Arial"/>
              <w:b/>
              <w:bCs/>
              <w:sz w:val="16"/>
              <w:szCs w:val="16"/>
              <w:lang w:val="es-MX"/>
              <w14:shadow w14:blurRad="50800" w14:dist="38100" w14:dir="2700000" w14:sx="100000" w14:sy="100000" w14:kx="0" w14:ky="0" w14:algn="tl">
                <w14:srgbClr w14:val="000000">
                  <w14:alpha w14:val="60000"/>
                </w14:srgbClr>
              </w14:shadow>
            </w:rPr>
            <w:t>–</w:t>
          </w:r>
          <w:r w:rsidRPr="00607E2C">
            <w:rPr>
              <w:rFonts w:cs="Arial"/>
              <w:b/>
              <w:bCs/>
              <w:sz w:val="16"/>
              <w:szCs w:val="16"/>
              <w:lang w:val="es-MX"/>
              <w14:shadow w14:blurRad="50800" w14:dist="38100" w14:dir="2700000" w14:sx="100000" w14:sy="100000" w14:kx="0" w14:ky="0" w14:algn="tl">
                <w14:srgbClr w14:val="000000">
                  <w14:alpha w14:val="60000"/>
                </w14:srgbClr>
              </w14:shadow>
            </w:rPr>
            <w:t xml:space="preserve"> SISCO</w:t>
          </w:r>
        </w:p>
        <w:p w14:paraId="10B595A9" w14:textId="77777777" w:rsidR="00841182" w:rsidRDefault="00841182" w:rsidP="00841182">
          <w:pPr>
            <w:widowControl w:val="0"/>
            <w:spacing w:line="240" w:lineRule="auto"/>
            <w:jc w:val="center"/>
            <w:rPr>
              <w:rFonts w:ascii="Cambria" w:hAnsi="Cambria" w:cs="Arial"/>
              <w:b/>
              <w:bCs/>
              <w:sz w:val="16"/>
              <w:szCs w:val="16"/>
              <w:lang w:val="es-MX"/>
              <w14:shadow w14:blurRad="50800" w14:dist="38100" w14:dir="2700000" w14:sx="100000" w14:sy="100000" w14:kx="0" w14:ky="0" w14:algn="tl">
                <w14:srgbClr w14:val="000000">
                  <w14:alpha w14:val="60000"/>
                </w14:srgbClr>
              </w14:shadow>
            </w:rPr>
          </w:pPr>
        </w:p>
        <w:p w14:paraId="213B23AD" w14:textId="3C0240A6" w:rsidR="00841182" w:rsidRDefault="00562282" w:rsidP="00841182">
          <w:pPr>
            <w:widowControl w:val="0"/>
            <w:tabs>
              <w:tab w:val="center" w:pos="4252"/>
              <w:tab w:val="right" w:pos="8504"/>
            </w:tabs>
            <w:spacing w:line="240" w:lineRule="auto"/>
            <w:jc w:val="center"/>
            <w:rPr>
              <w:color w:val="000000"/>
            </w:rPr>
          </w:pPr>
          <w:r w:rsidRPr="00562282">
            <w:rPr>
              <w:rFonts w:ascii="Cambria" w:hAnsi="Cambria" w:cs="Arial"/>
              <w:b/>
              <w:bCs/>
              <w:color w:val="000000"/>
              <w:sz w:val="20"/>
              <w:lang w:val="es-MX"/>
              <w14:shadow w14:blurRad="50800" w14:dist="38100" w14:dir="2700000" w14:sx="100000" w14:sy="100000" w14:kx="0" w14:ky="0" w14:algn="tl">
                <w14:srgbClr w14:val="000000">
                  <w14:alpha w14:val="60000"/>
                </w14:srgbClr>
              </w14:shadow>
            </w:rPr>
            <w:t xml:space="preserve">MANUAL DE USUARIO DEL ROL: JEFE / GERENTE DE PLANEAMIENTO </w:t>
          </w:r>
          <w:r w:rsidR="00841182" w:rsidRPr="00607E2C">
            <w:rPr>
              <w:rFonts w:ascii="Cambria" w:hAnsi="Cambria" w:cs="Arial"/>
              <w:b/>
              <w:bCs/>
              <w:color w:val="000000"/>
              <w:sz w:val="20"/>
              <w:lang w:val="es-MX"/>
              <w14:shadow w14:blurRad="50800" w14:dist="38100" w14:dir="2700000" w14:sx="100000" w14:sy="100000" w14:kx="0" w14:ky="0" w14:algn="tl">
                <w14:srgbClr w14:val="000000">
                  <w14:alpha w14:val="60000"/>
                </w14:srgbClr>
              </w14:shadow>
            </w:rPr>
            <w:t>DEL SUBSISTEMA DE PLANEAMIENTO DE SERVICIOS DE CONTROL - PSC</w:t>
          </w:r>
        </w:p>
      </w:tc>
      <w:tc>
        <w:tcPr>
          <w:tcW w:w="1342" w:type="dxa"/>
          <w:tcBorders>
            <w:top w:val="single" w:sz="6" w:space="0" w:color="000000" w:themeColor="text1"/>
            <w:bottom w:val="single" w:sz="6" w:space="0" w:color="000000" w:themeColor="text1"/>
            <w:right w:val="single" w:sz="6" w:space="0" w:color="000000" w:themeColor="text1"/>
          </w:tcBorders>
          <w:vAlign w:val="center"/>
        </w:tcPr>
        <w:p w14:paraId="74D46EEC" w14:textId="77777777" w:rsidR="00841182" w:rsidRDefault="00841182" w:rsidP="00841182">
          <w:pPr>
            <w:widowControl w:val="0"/>
            <w:tabs>
              <w:tab w:val="center" w:pos="4252"/>
              <w:tab w:val="right" w:pos="8504"/>
            </w:tabs>
            <w:spacing w:line="240" w:lineRule="auto"/>
            <w:jc w:val="center"/>
            <w:rPr>
              <w:rFonts w:ascii="Cambria" w:hAnsi="Cambria"/>
              <w:b/>
              <w:sz w:val="16"/>
            </w:rPr>
          </w:pPr>
          <w:r>
            <w:rPr>
              <w:noProof/>
            </w:rPr>
            <w:drawing>
              <wp:inline distT="0" distB="0" distL="0" distR="0" wp14:anchorId="4B96AFAD" wp14:editId="6EDE57F6">
                <wp:extent cx="765175" cy="169545"/>
                <wp:effectExtent l="0" t="0" r="0" b="0"/>
                <wp:docPr id="8" name="Imagen 2"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2" descr="Imagen que contiene Texto&#10;&#10;Descripción generada automáticamente"/>
                        <pic:cNvPicPr>
                          <a:picLocks noChangeAspect="1" noChangeArrowheads="1"/>
                        </pic:cNvPicPr>
                      </pic:nvPicPr>
                      <pic:blipFill>
                        <a:blip r:embed="rId1"/>
                        <a:stretch>
                          <a:fillRect/>
                        </a:stretch>
                      </pic:blipFill>
                      <pic:spPr bwMode="auto">
                        <a:xfrm>
                          <a:off x="0" y="0"/>
                          <a:ext cx="765175" cy="169545"/>
                        </a:xfrm>
                        <a:prstGeom prst="rect">
                          <a:avLst/>
                        </a:prstGeom>
                      </pic:spPr>
                    </pic:pic>
                  </a:graphicData>
                </a:graphic>
              </wp:inline>
            </w:drawing>
          </w:r>
        </w:p>
      </w:tc>
    </w:tr>
  </w:tbl>
  <w:p w14:paraId="080611CF" w14:textId="77777777" w:rsidR="00CC53CE" w:rsidRPr="00DB5A03" w:rsidRDefault="00CC53CE" w:rsidP="00DB5A03">
    <w:pPr>
      <w:pStyle w:val="Encabezado"/>
    </w:pPr>
  </w:p>
</w:hdr>
</file>

<file path=word/intelligence2.xml><?xml version="1.0" encoding="utf-8"?>
<int2:intelligence xmlns:int2="http://schemas.microsoft.com/office/intelligence/2020/intelligence" xmlns:oel="http://schemas.microsoft.com/office/2019/extlst">
  <int2:observations>
    <int2:bookmark int2:bookmarkName="_Int_palFUNe4" int2:invalidationBookmarkName="" int2:hashCode="77zm5OXh7BWCJj" int2:id="wJ8tVjTh">
      <int2:state int2:value="Rejected" int2:type="LegacyProofing"/>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0"/>
    <w:multiLevelType w:val="singleLevel"/>
    <w:tmpl w:val="B9B6F702"/>
    <w:lvl w:ilvl="0">
      <w:start w:val="1"/>
      <w:numFmt w:val="bullet"/>
      <w:pStyle w:val="Listaconvietas5"/>
      <w:lvlText w:val="○"/>
      <w:lvlJc w:val="left"/>
      <w:pPr>
        <w:ind w:left="1800" w:hanging="360"/>
      </w:pPr>
      <w:rPr>
        <w:rFonts w:ascii="Monotype Corsiva" w:hAnsi="Monotype Corsiva" w:hint="default"/>
        <w:color w:val="A28E6A"/>
      </w:rPr>
    </w:lvl>
  </w:abstractNum>
  <w:abstractNum w:abstractNumId="1" w15:restartNumberingAfterBreak="0">
    <w:nsid w:val="FFFFFF81"/>
    <w:multiLevelType w:val="singleLevel"/>
    <w:tmpl w:val="9A8A1DFA"/>
    <w:lvl w:ilvl="0">
      <w:start w:val="1"/>
      <w:numFmt w:val="bullet"/>
      <w:pStyle w:val="Listaconvietas4"/>
      <w:lvlText w:val=""/>
      <w:lvlJc w:val="left"/>
      <w:pPr>
        <w:ind w:left="1440" w:hanging="360"/>
      </w:pPr>
      <w:rPr>
        <w:rFonts w:ascii="Symbol" w:hAnsi="Symbol" w:hint="default"/>
        <w:color w:val="A28E6A"/>
      </w:rPr>
    </w:lvl>
  </w:abstractNum>
  <w:abstractNum w:abstractNumId="2" w15:restartNumberingAfterBreak="0">
    <w:nsid w:val="00351BA2"/>
    <w:multiLevelType w:val="hybridMultilevel"/>
    <w:tmpl w:val="864EC8DA"/>
    <w:lvl w:ilvl="0" w:tplc="653C0E78">
      <w:start w:val="1"/>
      <w:numFmt w:val="decimal"/>
      <w:lvlText w:val="%1."/>
      <w:lvlJc w:val="left"/>
      <w:pPr>
        <w:ind w:left="1500" w:hanging="360"/>
      </w:pPr>
      <w:rPr>
        <w:rFonts w:hint="default"/>
      </w:rPr>
    </w:lvl>
    <w:lvl w:ilvl="1" w:tplc="280A0019" w:tentative="1">
      <w:start w:val="1"/>
      <w:numFmt w:val="lowerLetter"/>
      <w:lvlText w:val="%2."/>
      <w:lvlJc w:val="left"/>
      <w:pPr>
        <w:ind w:left="2220" w:hanging="360"/>
      </w:pPr>
    </w:lvl>
    <w:lvl w:ilvl="2" w:tplc="280A001B" w:tentative="1">
      <w:start w:val="1"/>
      <w:numFmt w:val="lowerRoman"/>
      <w:lvlText w:val="%3."/>
      <w:lvlJc w:val="right"/>
      <w:pPr>
        <w:ind w:left="2940" w:hanging="180"/>
      </w:pPr>
    </w:lvl>
    <w:lvl w:ilvl="3" w:tplc="280A000F" w:tentative="1">
      <w:start w:val="1"/>
      <w:numFmt w:val="decimal"/>
      <w:lvlText w:val="%4."/>
      <w:lvlJc w:val="left"/>
      <w:pPr>
        <w:ind w:left="3660" w:hanging="360"/>
      </w:pPr>
    </w:lvl>
    <w:lvl w:ilvl="4" w:tplc="280A0019" w:tentative="1">
      <w:start w:val="1"/>
      <w:numFmt w:val="lowerLetter"/>
      <w:lvlText w:val="%5."/>
      <w:lvlJc w:val="left"/>
      <w:pPr>
        <w:ind w:left="4380" w:hanging="360"/>
      </w:pPr>
    </w:lvl>
    <w:lvl w:ilvl="5" w:tplc="280A001B" w:tentative="1">
      <w:start w:val="1"/>
      <w:numFmt w:val="lowerRoman"/>
      <w:lvlText w:val="%6."/>
      <w:lvlJc w:val="right"/>
      <w:pPr>
        <w:ind w:left="5100" w:hanging="180"/>
      </w:pPr>
    </w:lvl>
    <w:lvl w:ilvl="6" w:tplc="280A000F" w:tentative="1">
      <w:start w:val="1"/>
      <w:numFmt w:val="decimal"/>
      <w:lvlText w:val="%7."/>
      <w:lvlJc w:val="left"/>
      <w:pPr>
        <w:ind w:left="5820" w:hanging="360"/>
      </w:pPr>
    </w:lvl>
    <w:lvl w:ilvl="7" w:tplc="280A0019" w:tentative="1">
      <w:start w:val="1"/>
      <w:numFmt w:val="lowerLetter"/>
      <w:lvlText w:val="%8."/>
      <w:lvlJc w:val="left"/>
      <w:pPr>
        <w:ind w:left="6540" w:hanging="360"/>
      </w:pPr>
    </w:lvl>
    <w:lvl w:ilvl="8" w:tplc="280A001B" w:tentative="1">
      <w:start w:val="1"/>
      <w:numFmt w:val="lowerRoman"/>
      <w:lvlText w:val="%9."/>
      <w:lvlJc w:val="right"/>
      <w:pPr>
        <w:ind w:left="7260" w:hanging="180"/>
      </w:pPr>
    </w:lvl>
  </w:abstractNum>
  <w:abstractNum w:abstractNumId="3" w15:restartNumberingAfterBreak="0">
    <w:nsid w:val="0106042D"/>
    <w:multiLevelType w:val="hybridMultilevel"/>
    <w:tmpl w:val="D57A56C2"/>
    <w:lvl w:ilvl="0" w:tplc="280A0001">
      <w:start w:val="1"/>
      <w:numFmt w:val="bullet"/>
      <w:lvlText w:val=""/>
      <w:lvlJc w:val="left"/>
      <w:pPr>
        <w:ind w:left="1004" w:hanging="360"/>
      </w:pPr>
      <w:rPr>
        <w:rFonts w:ascii="Symbol" w:hAnsi="Symbol" w:hint="default"/>
      </w:rPr>
    </w:lvl>
    <w:lvl w:ilvl="1" w:tplc="280A0003" w:tentative="1">
      <w:start w:val="1"/>
      <w:numFmt w:val="bullet"/>
      <w:lvlText w:val="o"/>
      <w:lvlJc w:val="left"/>
      <w:pPr>
        <w:ind w:left="1724" w:hanging="360"/>
      </w:pPr>
      <w:rPr>
        <w:rFonts w:ascii="Courier New" w:hAnsi="Courier New" w:cs="Courier New" w:hint="default"/>
      </w:rPr>
    </w:lvl>
    <w:lvl w:ilvl="2" w:tplc="280A0005" w:tentative="1">
      <w:start w:val="1"/>
      <w:numFmt w:val="bullet"/>
      <w:lvlText w:val=""/>
      <w:lvlJc w:val="left"/>
      <w:pPr>
        <w:ind w:left="2444" w:hanging="360"/>
      </w:pPr>
      <w:rPr>
        <w:rFonts w:ascii="Wingdings" w:hAnsi="Wingdings" w:hint="default"/>
      </w:rPr>
    </w:lvl>
    <w:lvl w:ilvl="3" w:tplc="280A0001" w:tentative="1">
      <w:start w:val="1"/>
      <w:numFmt w:val="bullet"/>
      <w:lvlText w:val=""/>
      <w:lvlJc w:val="left"/>
      <w:pPr>
        <w:ind w:left="3164" w:hanging="360"/>
      </w:pPr>
      <w:rPr>
        <w:rFonts w:ascii="Symbol" w:hAnsi="Symbol" w:hint="default"/>
      </w:rPr>
    </w:lvl>
    <w:lvl w:ilvl="4" w:tplc="280A0003" w:tentative="1">
      <w:start w:val="1"/>
      <w:numFmt w:val="bullet"/>
      <w:lvlText w:val="o"/>
      <w:lvlJc w:val="left"/>
      <w:pPr>
        <w:ind w:left="3884" w:hanging="360"/>
      </w:pPr>
      <w:rPr>
        <w:rFonts w:ascii="Courier New" w:hAnsi="Courier New" w:cs="Courier New" w:hint="default"/>
      </w:rPr>
    </w:lvl>
    <w:lvl w:ilvl="5" w:tplc="280A0005" w:tentative="1">
      <w:start w:val="1"/>
      <w:numFmt w:val="bullet"/>
      <w:lvlText w:val=""/>
      <w:lvlJc w:val="left"/>
      <w:pPr>
        <w:ind w:left="4604" w:hanging="360"/>
      </w:pPr>
      <w:rPr>
        <w:rFonts w:ascii="Wingdings" w:hAnsi="Wingdings" w:hint="default"/>
      </w:rPr>
    </w:lvl>
    <w:lvl w:ilvl="6" w:tplc="280A0001" w:tentative="1">
      <w:start w:val="1"/>
      <w:numFmt w:val="bullet"/>
      <w:lvlText w:val=""/>
      <w:lvlJc w:val="left"/>
      <w:pPr>
        <w:ind w:left="5324" w:hanging="360"/>
      </w:pPr>
      <w:rPr>
        <w:rFonts w:ascii="Symbol" w:hAnsi="Symbol" w:hint="default"/>
      </w:rPr>
    </w:lvl>
    <w:lvl w:ilvl="7" w:tplc="280A0003" w:tentative="1">
      <w:start w:val="1"/>
      <w:numFmt w:val="bullet"/>
      <w:lvlText w:val="o"/>
      <w:lvlJc w:val="left"/>
      <w:pPr>
        <w:ind w:left="6044" w:hanging="360"/>
      </w:pPr>
      <w:rPr>
        <w:rFonts w:ascii="Courier New" w:hAnsi="Courier New" w:cs="Courier New" w:hint="default"/>
      </w:rPr>
    </w:lvl>
    <w:lvl w:ilvl="8" w:tplc="280A0005" w:tentative="1">
      <w:start w:val="1"/>
      <w:numFmt w:val="bullet"/>
      <w:lvlText w:val=""/>
      <w:lvlJc w:val="left"/>
      <w:pPr>
        <w:ind w:left="6764" w:hanging="360"/>
      </w:pPr>
      <w:rPr>
        <w:rFonts w:ascii="Wingdings" w:hAnsi="Wingdings" w:hint="default"/>
      </w:rPr>
    </w:lvl>
  </w:abstractNum>
  <w:abstractNum w:abstractNumId="4" w15:restartNumberingAfterBreak="0">
    <w:nsid w:val="01DC7C69"/>
    <w:multiLevelType w:val="multilevel"/>
    <w:tmpl w:val="583AFCF0"/>
    <w:lvl w:ilvl="0">
      <w:start w:val="1"/>
      <w:numFmt w:val="bullet"/>
      <w:lvlText w:val="●"/>
      <w:lvlJc w:val="left"/>
      <w:pPr>
        <w:ind w:left="720" w:hanging="360"/>
      </w:pPr>
      <w:rPr>
        <w:rFonts w:ascii="Noto Sans Symbols" w:eastAsia="Noto Sans Symbols" w:hAnsi="Noto Sans Symbols" w:cs="Noto Sans Symbols"/>
      </w:rPr>
    </w:lvl>
    <w:lvl w:ilvl="1">
      <w:start w:val="1"/>
      <w:numFmt w:val="bullet"/>
      <w:pStyle w:val="Estilonum"/>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037B2FE3"/>
    <w:multiLevelType w:val="hybridMultilevel"/>
    <w:tmpl w:val="587A988C"/>
    <w:lvl w:ilvl="0" w:tplc="E2E8606A">
      <w:start w:val="1"/>
      <w:numFmt w:val="decimal"/>
      <w:lvlText w:val="%1."/>
      <w:lvlJc w:val="left"/>
      <w:pPr>
        <w:ind w:left="1440" w:hanging="360"/>
      </w:pPr>
      <w:rPr>
        <w:rFonts w:hint="default"/>
      </w:rPr>
    </w:lvl>
    <w:lvl w:ilvl="1" w:tplc="280A0019" w:tentative="1">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6" w15:restartNumberingAfterBreak="0">
    <w:nsid w:val="039C2BC1"/>
    <w:multiLevelType w:val="hybridMultilevel"/>
    <w:tmpl w:val="BEFC76DA"/>
    <w:lvl w:ilvl="0" w:tplc="A1BC23E8">
      <w:start w:val="1"/>
      <w:numFmt w:val="decimal"/>
      <w:lvlText w:val="%1."/>
      <w:lvlJc w:val="left"/>
      <w:pPr>
        <w:ind w:left="1500" w:hanging="360"/>
      </w:pPr>
      <w:rPr>
        <w:rFonts w:hint="default"/>
      </w:rPr>
    </w:lvl>
    <w:lvl w:ilvl="1" w:tplc="280A0019" w:tentative="1">
      <w:start w:val="1"/>
      <w:numFmt w:val="lowerLetter"/>
      <w:lvlText w:val="%2."/>
      <w:lvlJc w:val="left"/>
      <w:pPr>
        <w:ind w:left="2220" w:hanging="360"/>
      </w:pPr>
    </w:lvl>
    <w:lvl w:ilvl="2" w:tplc="280A001B" w:tentative="1">
      <w:start w:val="1"/>
      <w:numFmt w:val="lowerRoman"/>
      <w:lvlText w:val="%3."/>
      <w:lvlJc w:val="right"/>
      <w:pPr>
        <w:ind w:left="2940" w:hanging="180"/>
      </w:pPr>
    </w:lvl>
    <w:lvl w:ilvl="3" w:tplc="280A000F" w:tentative="1">
      <w:start w:val="1"/>
      <w:numFmt w:val="decimal"/>
      <w:lvlText w:val="%4."/>
      <w:lvlJc w:val="left"/>
      <w:pPr>
        <w:ind w:left="3660" w:hanging="360"/>
      </w:pPr>
    </w:lvl>
    <w:lvl w:ilvl="4" w:tplc="280A0019" w:tentative="1">
      <w:start w:val="1"/>
      <w:numFmt w:val="lowerLetter"/>
      <w:lvlText w:val="%5."/>
      <w:lvlJc w:val="left"/>
      <w:pPr>
        <w:ind w:left="4380" w:hanging="360"/>
      </w:pPr>
    </w:lvl>
    <w:lvl w:ilvl="5" w:tplc="280A001B" w:tentative="1">
      <w:start w:val="1"/>
      <w:numFmt w:val="lowerRoman"/>
      <w:lvlText w:val="%6."/>
      <w:lvlJc w:val="right"/>
      <w:pPr>
        <w:ind w:left="5100" w:hanging="180"/>
      </w:pPr>
    </w:lvl>
    <w:lvl w:ilvl="6" w:tplc="280A000F" w:tentative="1">
      <w:start w:val="1"/>
      <w:numFmt w:val="decimal"/>
      <w:lvlText w:val="%7."/>
      <w:lvlJc w:val="left"/>
      <w:pPr>
        <w:ind w:left="5820" w:hanging="360"/>
      </w:pPr>
    </w:lvl>
    <w:lvl w:ilvl="7" w:tplc="280A0019" w:tentative="1">
      <w:start w:val="1"/>
      <w:numFmt w:val="lowerLetter"/>
      <w:lvlText w:val="%8."/>
      <w:lvlJc w:val="left"/>
      <w:pPr>
        <w:ind w:left="6540" w:hanging="360"/>
      </w:pPr>
    </w:lvl>
    <w:lvl w:ilvl="8" w:tplc="280A001B" w:tentative="1">
      <w:start w:val="1"/>
      <w:numFmt w:val="lowerRoman"/>
      <w:lvlText w:val="%9."/>
      <w:lvlJc w:val="right"/>
      <w:pPr>
        <w:ind w:left="7260" w:hanging="180"/>
      </w:pPr>
    </w:lvl>
  </w:abstractNum>
  <w:abstractNum w:abstractNumId="7" w15:restartNumberingAfterBreak="0">
    <w:nsid w:val="047E7908"/>
    <w:multiLevelType w:val="multilevel"/>
    <w:tmpl w:val="59187D0C"/>
    <w:lvl w:ilvl="0">
      <w:start w:val="1"/>
      <w:numFmt w:val="decimal"/>
      <w:lvlText w:val="%1."/>
      <w:lvlJc w:val="left"/>
      <w:pPr>
        <w:ind w:left="1440" w:hanging="360"/>
      </w:pPr>
      <w:rPr>
        <w:rFonts w:hint="default"/>
      </w:rPr>
    </w:lvl>
    <w:lvl w:ilvl="1">
      <w:start w:val="6"/>
      <w:numFmt w:val="decimal"/>
      <w:isLgl/>
      <w:lvlText w:val="%1.%2."/>
      <w:lvlJc w:val="left"/>
      <w:pPr>
        <w:ind w:left="1800" w:hanging="720"/>
      </w:pPr>
      <w:rPr>
        <w:rFonts w:hint="default"/>
      </w:rPr>
    </w:lvl>
    <w:lvl w:ilvl="2">
      <w:start w:val="4"/>
      <w:numFmt w:val="decimal"/>
      <w:isLgl/>
      <w:lvlText w:val="%1.%2.%3."/>
      <w:lvlJc w:val="left"/>
      <w:pPr>
        <w:ind w:left="180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520" w:hanging="144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880" w:hanging="1800"/>
      </w:pPr>
      <w:rPr>
        <w:rFonts w:hint="default"/>
      </w:rPr>
    </w:lvl>
    <w:lvl w:ilvl="8">
      <w:start w:val="1"/>
      <w:numFmt w:val="decimal"/>
      <w:isLgl/>
      <w:lvlText w:val="%1.%2.%3.%4.%5.%6.%7.%8.%9."/>
      <w:lvlJc w:val="left"/>
      <w:pPr>
        <w:ind w:left="2880" w:hanging="1800"/>
      </w:pPr>
      <w:rPr>
        <w:rFonts w:hint="default"/>
      </w:rPr>
    </w:lvl>
  </w:abstractNum>
  <w:abstractNum w:abstractNumId="8" w15:restartNumberingAfterBreak="0">
    <w:nsid w:val="04DB02A3"/>
    <w:multiLevelType w:val="multilevel"/>
    <w:tmpl w:val="23BEB806"/>
    <w:styleLink w:val="Estilo1"/>
    <w:lvl w:ilvl="0">
      <w:start w:val="1"/>
      <w:numFmt w:val="bullet"/>
      <w:lvlText w:val="•"/>
      <w:lvlJc w:val="left"/>
      <w:pPr>
        <w:ind w:left="1584" w:hanging="360"/>
      </w:pPr>
      <w:rPr>
        <w:rFonts w:ascii="Arial" w:hAnsi="Arial" w:hint="default"/>
        <w:color w:val="auto"/>
      </w:rPr>
    </w:lvl>
    <w:lvl w:ilvl="1">
      <w:numFmt w:val="bullet"/>
      <w:lvlText w:val="-"/>
      <w:lvlJc w:val="left"/>
      <w:pPr>
        <w:ind w:left="2304" w:hanging="360"/>
      </w:pPr>
      <w:rPr>
        <w:rFonts w:ascii="Calibri" w:eastAsia="Calibri" w:hAnsi="Calibri" w:cs="Calibri" w:hint="default"/>
      </w:rPr>
    </w:lvl>
    <w:lvl w:ilvl="2">
      <w:start w:val="1"/>
      <w:numFmt w:val="bullet"/>
      <w:lvlText w:val=""/>
      <w:lvlJc w:val="left"/>
      <w:pPr>
        <w:ind w:left="3024" w:hanging="360"/>
      </w:pPr>
      <w:rPr>
        <w:rFonts w:ascii="Wingdings" w:hAnsi="Wingdings" w:hint="default"/>
      </w:rPr>
    </w:lvl>
    <w:lvl w:ilvl="3">
      <w:start w:val="1"/>
      <w:numFmt w:val="bullet"/>
      <w:lvlText w:val=""/>
      <w:lvlJc w:val="left"/>
      <w:pPr>
        <w:ind w:left="3744" w:hanging="360"/>
      </w:pPr>
      <w:rPr>
        <w:rFonts w:ascii="Symbol" w:hAnsi="Symbol" w:hint="default"/>
      </w:rPr>
    </w:lvl>
    <w:lvl w:ilvl="4">
      <w:start w:val="1"/>
      <w:numFmt w:val="bullet"/>
      <w:lvlText w:val="o"/>
      <w:lvlJc w:val="left"/>
      <w:pPr>
        <w:ind w:left="4464" w:hanging="360"/>
      </w:pPr>
      <w:rPr>
        <w:rFonts w:ascii="Courier New" w:hAnsi="Courier New" w:cs="Courier New" w:hint="default"/>
      </w:rPr>
    </w:lvl>
    <w:lvl w:ilvl="5">
      <w:start w:val="1"/>
      <w:numFmt w:val="bullet"/>
      <w:lvlText w:val=""/>
      <w:lvlJc w:val="left"/>
      <w:pPr>
        <w:ind w:left="5184" w:hanging="360"/>
      </w:pPr>
      <w:rPr>
        <w:rFonts w:ascii="Wingdings" w:hAnsi="Wingdings" w:hint="default"/>
      </w:rPr>
    </w:lvl>
    <w:lvl w:ilvl="6">
      <w:start w:val="1"/>
      <w:numFmt w:val="bullet"/>
      <w:lvlText w:val=""/>
      <w:lvlJc w:val="left"/>
      <w:pPr>
        <w:ind w:left="5904" w:hanging="360"/>
      </w:pPr>
      <w:rPr>
        <w:rFonts w:ascii="Symbol" w:hAnsi="Symbol" w:hint="default"/>
      </w:rPr>
    </w:lvl>
    <w:lvl w:ilvl="7">
      <w:start w:val="1"/>
      <w:numFmt w:val="bullet"/>
      <w:lvlText w:val="o"/>
      <w:lvlJc w:val="left"/>
      <w:pPr>
        <w:ind w:left="6624" w:hanging="360"/>
      </w:pPr>
      <w:rPr>
        <w:rFonts w:ascii="Courier New" w:hAnsi="Courier New" w:cs="Courier New" w:hint="default"/>
      </w:rPr>
    </w:lvl>
    <w:lvl w:ilvl="8">
      <w:start w:val="1"/>
      <w:numFmt w:val="bullet"/>
      <w:lvlText w:val=""/>
      <w:lvlJc w:val="left"/>
      <w:pPr>
        <w:ind w:left="7344" w:hanging="360"/>
      </w:pPr>
      <w:rPr>
        <w:rFonts w:ascii="Wingdings" w:hAnsi="Wingdings" w:hint="default"/>
      </w:rPr>
    </w:lvl>
  </w:abstractNum>
  <w:abstractNum w:abstractNumId="9" w15:restartNumberingAfterBreak="0">
    <w:nsid w:val="062B59C6"/>
    <w:multiLevelType w:val="hybridMultilevel"/>
    <w:tmpl w:val="6B889E88"/>
    <w:lvl w:ilvl="0" w:tplc="B0DA4632">
      <w:start w:val="1"/>
      <w:numFmt w:val="decimal"/>
      <w:lvlText w:val="%1."/>
      <w:lvlJc w:val="left"/>
      <w:pPr>
        <w:ind w:left="1440" w:hanging="360"/>
      </w:pPr>
      <w:rPr>
        <w:rFonts w:cs="Arial" w:hint="default"/>
        <w:b w:val="0"/>
        <w:sz w:val="20"/>
        <w:u w:val="none"/>
      </w:rPr>
    </w:lvl>
    <w:lvl w:ilvl="1" w:tplc="280A0019" w:tentative="1">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10" w15:restartNumberingAfterBreak="0">
    <w:nsid w:val="08D73FA5"/>
    <w:multiLevelType w:val="hybridMultilevel"/>
    <w:tmpl w:val="BB9017F2"/>
    <w:lvl w:ilvl="0" w:tplc="CB143F82">
      <w:start w:val="1"/>
      <w:numFmt w:val="decimal"/>
      <w:lvlText w:val="%1."/>
      <w:lvlJc w:val="left"/>
      <w:pPr>
        <w:ind w:left="1440" w:hanging="360"/>
      </w:pPr>
      <w:rPr>
        <w:rFonts w:hint="default"/>
      </w:rPr>
    </w:lvl>
    <w:lvl w:ilvl="1" w:tplc="280A0019" w:tentative="1">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11" w15:restartNumberingAfterBreak="0">
    <w:nsid w:val="0B1D0BB0"/>
    <w:multiLevelType w:val="hybridMultilevel"/>
    <w:tmpl w:val="59826B2A"/>
    <w:lvl w:ilvl="0" w:tplc="2A209B88">
      <w:start w:val="1"/>
      <w:numFmt w:val="decimal"/>
      <w:lvlText w:val="%1."/>
      <w:lvlJc w:val="left"/>
      <w:pPr>
        <w:ind w:left="1440" w:hanging="360"/>
      </w:pPr>
      <w:rPr>
        <w:rFonts w:hint="default"/>
      </w:rPr>
    </w:lvl>
    <w:lvl w:ilvl="1" w:tplc="280A0019" w:tentative="1">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12" w15:restartNumberingAfterBreak="0">
    <w:nsid w:val="0EDD723A"/>
    <w:multiLevelType w:val="hybridMultilevel"/>
    <w:tmpl w:val="9E384678"/>
    <w:lvl w:ilvl="0" w:tplc="B1BAE170">
      <w:start w:val="1"/>
      <w:numFmt w:val="bullet"/>
      <w:pStyle w:val="GPTablaListaVietas"/>
      <w:lvlText w:val=""/>
      <w:lvlJc w:val="left"/>
      <w:pPr>
        <w:tabs>
          <w:tab w:val="num" w:pos="360"/>
        </w:tabs>
        <w:ind w:left="360" w:hanging="360"/>
      </w:pPr>
      <w:rPr>
        <w:rFonts w:ascii="Symbol" w:hAnsi="Symbol" w:hint="default"/>
        <w:color w:val="auto"/>
      </w:rPr>
    </w:lvl>
    <w:lvl w:ilvl="1" w:tplc="04090001">
      <w:start w:val="1"/>
      <w:numFmt w:val="bullet"/>
      <w:lvlText w:val=""/>
      <w:lvlJc w:val="left"/>
      <w:pPr>
        <w:tabs>
          <w:tab w:val="num" w:pos="1080"/>
        </w:tabs>
        <w:ind w:left="1080" w:hanging="360"/>
      </w:pPr>
      <w:rPr>
        <w:rFonts w:ascii="Symbol" w:hAnsi="Symbol" w:hint="default"/>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3" w15:restartNumberingAfterBreak="0">
    <w:nsid w:val="1007156F"/>
    <w:multiLevelType w:val="hybridMultilevel"/>
    <w:tmpl w:val="B4B29604"/>
    <w:lvl w:ilvl="0" w:tplc="F84C3AD0">
      <w:start w:val="1"/>
      <w:numFmt w:val="decimal"/>
      <w:lvlText w:val="%1."/>
      <w:lvlJc w:val="left"/>
      <w:pPr>
        <w:ind w:left="1440" w:hanging="360"/>
      </w:pPr>
      <w:rPr>
        <w:rFonts w:hint="default"/>
      </w:rPr>
    </w:lvl>
    <w:lvl w:ilvl="1" w:tplc="280A0019" w:tentative="1">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14" w15:restartNumberingAfterBreak="0">
    <w:nsid w:val="1076358C"/>
    <w:multiLevelType w:val="hybridMultilevel"/>
    <w:tmpl w:val="A1B4E420"/>
    <w:lvl w:ilvl="0" w:tplc="E49846F6">
      <w:start w:val="1"/>
      <w:numFmt w:val="decimal"/>
      <w:lvlText w:val="%1."/>
      <w:lvlJc w:val="left"/>
      <w:pPr>
        <w:ind w:left="2160" w:hanging="360"/>
      </w:pPr>
      <w:rPr>
        <w:rFonts w:hint="default"/>
      </w:rPr>
    </w:lvl>
    <w:lvl w:ilvl="1" w:tplc="280A0019" w:tentative="1">
      <w:start w:val="1"/>
      <w:numFmt w:val="lowerLetter"/>
      <w:lvlText w:val="%2."/>
      <w:lvlJc w:val="left"/>
      <w:pPr>
        <w:ind w:left="2880" w:hanging="360"/>
      </w:pPr>
    </w:lvl>
    <w:lvl w:ilvl="2" w:tplc="280A001B" w:tentative="1">
      <w:start w:val="1"/>
      <w:numFmt w:val="lowerRoman"/>
      <w:lvlText w:val="%3."/>
      <w:lvlJc w:val="right"/>
      <w:pPr>
        <w:ind w:left="3600" w:hanging="180"/>
      </w:pPr>
    </w:lvl>
    <w:lvl w:ilvl="3" w:tplc="280A000F" w:tentative="1">
      <w:start w:val="1"/>
      <w:numFmt w:val="decimal"/>
      <w:lvlText w:val="%4."/>
      <w:lvlJc w:val="left"/>
      <w:pPr>
        <w:ind w:left="4320" w:hanging="360"/>
      </w:pPr>
    </w:lvl>
    <w:lvl w:ilvl="4" w:tplc="280A0019" w:tentative="1">
      <w:start w:val="1"/>
      <w:numFmt w:val="lowerLetter"/>
      <w:lvlText w:val="%5."/>
      <w:lvlJc w:val="left"/>
      <w:pPr>
        <w:ind w:left="5040" w:hanging="360"/>
      </w:pPr>
    </w:lvl>
    <w:lvl w:ilvl="5" w:tplc="280A001B" w:tentative="1">
      <w:start w:val="1"/>
      <w:numFmt w:val="lowerRoman"/>
      <w:lvlText w:val="%6."/>
      <w:lvlJc w:val="right"/>
      <w:pPr>
        <w:ind w:left="5760" w:hanging="180"/>
      </w:pPr>
    </w:lvl>
    <w:lvl w:ilvl="6" w:tplc="280A000F" w:tentative="1">
      <w:start w:val="1"/>
      <w:numFmt w:val="decimal"/>
      <w:lvlText w:val="%7."/>
      <w:lvlJc w:val="left"/>
      <w:pPr>
        <w:ind w:left="6480" w:hanging="360"/>
      </w:pPr>
    </w:lvl>
    <w:lvl w:ilvl="7" w:tplc="280A0019" w:tentative="1">
      <w:start w:val="1"/>
      <w:numFmt w:val="lowerLetter"/>
      <w:lvlText w:val="%8."/>
      <w:lvlJc w:val="left"/>
      <w:pPr>
        <w:ind w:left="7200" w:hanging="360"/>
      </w:pPr>
    </w:lvl>
    <w:lvl w:ilvl="8" w:tplc="280A001B" w:tentative="1">
      <w:start w:val="1"/>
      <w:numFmt w:val="lowerRoman"/>
      <w:lvlText w:val="%9."/>
      <w:lvlJc w:val="right"/>
      <w:pPr>
        <w:ind w:left="7920" w:hanging="180"/>
      </w:pPr>
    </w:lvl>
  </w:abstractNum>
  <w:abstractNum w:abstractNumId="15" w15:restartNumberingAfterBreak="0">
    <w:nsid w:val="12D825B9"/>
    <w:multiLevelType w:val="hybridMultilevel"/>
    <w:tmpl w:val="24706534"/>
    <w:lvl w:ilvl="0" w:tplc="813EBCB6">
      <w:start w:val="1"/>
      <w:numFmt w:val="decimal"/>
      <w:lvlText w:val="%1."/>
      <w:lvlJc w:val="left"/>
      <w:pPr>
        <w:ind w:left="1440" w:hanging="360"/>
      </w:pPr>
      <w:rPr>
        <w:rFonts w:hint="default"/>
      </w:rPr>
    </w:lvl>
    <w:lvl w:ilvl="1" w:tplc="280A0019" w:tentative="1">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16" w15:restartNumberingAfterBreak="0">
    <w:nsid w:val="134B4AC8"/>
    <w:multiLevelType w:val="hybridMultilevel"/>
    <w:tmpl w:val="4DDA2AB6"/>
    <w:lvl w:ilvl="0" w:tplc="51963DF4">
      <w:start w:val="1"/>
      <w:numFmt w:val="decimal"/>
      <w:lvlText w:val="%1."/>
      <w:lvlJc w:val="left"/>
      <w:pPr>
        <w:ind w:left="1080" w:hanging="360"/>
      </w:pPr>
      <w:rPr>
        <w:rFonts w:hint="default"/>
      </w:r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17" w15:restartNumberingAfterBreak="0">
    <w:nsid w:val="13B11B5F"/>
    <w:multiLevelType w:val="hybridMultilevel"/>
    <w:tmpl w:val="071C2098"/>
    <w:lvl w:ilvl="0" w:tplc="22A2F874">
      <w:start w:val="1"/>
      <w:numFmt w:val="decimal"/>
      <w:lvlText w:val="%1."/>
      <w:lvlJc w:val="left"/>
      <w:pPr>
        <w:ind w:left="1800" w:hanging="360"/>
      </w:pPr>
      <w:rPr>
        <w:rFonts w:hint="default"/>
      </w:rPr>
    </w:lvl>
    <w:lvl w:ilvl="1" w:tplc="280A0019" w:tentative="1">
      <w:start w:val="1"/>
      <w:numFmt w:val="lowerLetter"/>
      <w:lvlText w:val="%2."/>
      <w:lvlJc w:val="left"/>
      <w:pPr>
        <w:ind w:left="2520" w:hanging="360"/>
      </w:pPr>
    </w:lvl>
    <w:lvl w:ilvl="2" w:tplc="280A001B" w:tentative="1">
      <w:start w:val="1"/>
      <w:numFmt w:val="lowerRoman"/>
      <w:lvlText w:val="%3."/>
      <w:lvlJc w:val="right"/>
      <w:pPr>
        <w:ind w:left="3240" w:hanging="180"/>
      </w:pPr>
    </w:lvl>
    <w:lvl w:ilvl="3" w:tplc="280A000F" w:tentative="1">
      <w:start w:val="1"/>
      <w:numFmt w:val="decimal"/>
      <w:lvlText w:val="%4."/>
      <w:lvlJc w:val="left"/>
      <w:pPr>
        <w:ind w:left="3960" w:hanging="360"/>
      </w:pPr>
    </w:lvl>
    <w:lvl w:ilvl="4" w:tplc="280A0019" w:tentative="1">
      <w:start w:val="1"/>
      <w:numFmt w:val="lowerLetter"/>
      <w:lvlText w:val="%5."/>
      <w:lvlJc w:val="left"/>
      <w:pPr>
        <w:ind w:left="4680" w:hanging="360"/>
      </w:pPr>
    </w:lvl>
    <w:lvl w:ilvl="5" w:tplc="280A001B" w:tentative="1">
      <w:start w:val="1"/>
      <w:numFmt w:val="lowerRoman"/>
      <w:lvlText w:val="%6."/>
      <w:lvlJc w:val="right"/>
      <w:pPr>
        <w:ind w:left="5400" w:hanging="180"/>
      </w:pPr>
    </w:lvl>
    <w:lvl w:ilvl="6" w:tplc="280A000F" w:tentative="1">
      <w:start w:val="1"/>
      <w:numFmt w:val="decimal"/>
      <w:lvlText w:val="%7."/>
      <w:lvlJc w:val="left"/>
      <w:pPr>
        <w:ind w:left="6120" w:hanging="360"/>
      </w:pPr>
    </w:lvl>
    <w:lvl w:ilvl="7" w:tplc="280A0019" w:tentative="1">
      <w:start w:val="1"/>
      <w:numFmt w:val="lowerLetter"/>
      <w:lvlText w:val="%8."/>
      <w:lvlJc w:val="left"/>
      <w:pPr>
        <w:ind w:left="6840" w:hanging="360"/>
      </w:pPr>
    </w:lvl>
    <w:lvl w:ilvl="8" w:tplc="280A001B" w:tentative="1">
      <w:start w:val="1"/>
      <w:numFmt w:val="lowerRoman"/>
      <w:lvlText w:val="%9."/>
      <w:lvlJc w:val="right"/>
      <w:pPr>
        <w:ind w:left="7560" w:hanging="180"/>
      </w:pPr>
    </w:lvl>
  </w:abstractNum>
  <w:abstractNum w:abstractNumId="18" w15:restartNumberingAfterBreak="0">
    <w:nsid w:val="16C129E6"/>
    <w:multiLevelType w:val="hybridMultilevel"/>
    <w:tmpl w:val="8CEC9BD2"/>
    <w:lvl w:ilvl="0" w:tplc="50843582">
      <w:start w:val="1"/>
      <w:numFmt w:val="bullet"/>
      <w:pStyle w:val="CGR-Vieta1"/>
      <w:lvlText w:val=""/>
      <w:lvlJc w:val="left"/>
      <w:pPr>
        <w:ind w:left="360" w:hanging="360"/>
      </w:pPr>
      <w:rPr>
        <w:rFonts w:ascii="Symbol" w:hAnsi="Symbol" w:hint="default"/>
      </w:rPr>
    </w:lvl>
    <w:lvl w:ilvl="1" w:tplc="280A0003" w:tentative="1">
      <w:start w:val="1"/>
      <w:numFmt w:val="bullet"/>
      <w:lvlText w:val="o"/>
      <w:lvlJc w:val="left"/>
      <w:pPr>
        <w:ind w:left="1080" w:hanging="360"/>
      </w:pPr>
      <w:rPr>
        <w:rFonts w:ascii="Courier New" w:hAnsi="Courier New" w:cs="Courier New"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19" w15:restartNumberingAfterBreak="0">
    <w:nsid w:val="16FE3852"/>
    <w:multiLevelType w:val="hybridMultilevel"/>
    <w:tmpl w:val="C860C4EA"/>
    <w:lvl w:ilvl="0" w:tplc="280A000F">
      <w:start w:val="1"/>
      <w:numFmt w:val="decimal"/>
      <w:lvlText w:val="%1."/>
      <w:lvlJc w:val="left"/>
      <w:pPr>
        <w:ind w:left="1500" w:hanging="360"/>
      </w:pPr>
      <w:rPr>
        <w:rFonts w:hint="default"/>
      </w:rPr>
    </w:lvl>
    <w:lvl w:ilvl="1" w:tplc="280A0019" w:tentative="1">
      <w:start w:val="1"/>
      <w:numFmt w:val="lowerLetter"/>
      <w:lvlText w:val="%2."/>
      <w:lvlJc w:val="left"/>
      <w:pPr>
        <w:ind w:left="2220" w:hanging="360"/>
      </w:pPr>
    </w:lvl>
    <w:lvl w:ilvl="2" w:tplc="280A001B" w:tentative="1">
      <w:start w:val="1"/>
      <w:numFmt w:val="lowerRoman"/>
      <w:lvlText w:val="%3."/>
      <w:lvlJc w:val="right"/>
      <w:pPr>
        <w:ind w:left="2940" w:hanging="180"/>
      </w:pPr>
    </w:lvl>
    <w:lvl w:ilvl="3" w:tplc="280A000F" w:tentative="1">
      <w:start w:val="1"/>
      <w:numFmt w:val="decimal"/>
      <w:lvlText w:val="%4."/>
      <w:lvlJc w:val="left"/>
      <w:pPr>
        <w:ind w:left="3660" w:hanging="360"/>
      </w:pPr>
    </w:lvl>
    <w:lvl w:ilvl="4" w:tplc="280A0019" w:tentative="1">
      <w:start w:val="1"/>
      <w:numFmt w:val="lowerLetter"/>
      <w:lvlText w:val="%5."/>
      <w:lvlJc w:val="left"/>
      <w:pPr>
        <w:ind w:left="4380" w:hanging="360"/>
      </w:pPr>
    </w:lvl>
    <w:lvl w:ilvl="5" w:tplc="280A001B" w:tentative="1">
      <w:start w:val="1"/>
      <w:numFmt w:val="lowerRoman"/>
      <w:lvlText w:val="%6."/>
      <w:lvlJc w:val="right"/>
      <w:pPr>
        <w:ind w:left="5100" w:hanging="180"/>
      </w:pPr>
    </w:lvl>
    <w:lvl w:ilvl="6" w:tplc="280A000F" w:tentative="1">
      <w:start w:val="1"/>
      <w:numFmt w:val="decimal"/>
      <w:lvlText w:val="%7."/>
      <w:lvlJc w:val="left"/>
      <w:pPr>
        <w:ind w:left="5820" w:hanging="360"/>
      </w:pPr>
    </w:lvl>
    <w:lvl w:ilvl="7" w:tplc="280A0019" w:tentative="1">
      <w:start w:val="1"/>
      <w:numFmt w:val="lowerLetter"/>
      <w:lvlText w:val="%8."/>
      <w:lvlJc w:val="left"/>
      <w:pPr>
        <w:ind w:left="6540" w:hanging="360"/>
      </w:pPr>
    </w:lvl>
    <w:lvl w:ilvl="8" w:tplc="280A001B" w:tentative="1">
      <w:start w:val="1"/>
      <w:numFmt w:val="lowerRoman"/>
      <w:lvlText w:val="%9."/>
      <w:lvlJc w:val="right"/>
      <w:pPr>
        <w:ind w:left="7260" w:hanging="180"/>
      </w:pPr>
    </w:lvl>
  </w:abstractNum>
  <w:abstractNum w:abstractNumId="20" w15:restartNumberingAfterBreak="0">
    <w:nsid w:val="17E84AA3"/>
    <w:multiLevelType w:val="hybridMultilevel"/>
    <w:tmpl w:val="E97243F4"/>
    <w:lvl w:ilvl="0" w:tplc="280A000F">
      <w:start w:val="1"/>
      <w:numFmt w:val="decimal"/>
      <w:lvlText w:val="%1."/>
      <w:lvlJc w:val="left"/>
      <w:pPr>
        <w:ind w:left="1496" w:hanging="360"/>
      </w:pPr>
      <w:rPr>
        <w:rFonts w:hint="default"/>
      </w:rPr>
    </w:lvl>
    <w:lvl w:ilvl="1" w:tplc="280A0019" w:tentative="1">
      <w:start w:val="1"/>
      <w:numFmt w:val="lowerLetter"/>
      <w:lvlText w:val="%2."/>
      <w:lvlJc w:val="left"/>
      <w:pPr>
        <w:ind w:left="2216" w:hanging="360"/>
      </w:pPr>
    </w:lvl>
    <w:lvl w:ilvl="2" w:tplc="280A001B" w:tentative="1">
      <w:start w:val="1"/>
      <w:numFmt w:val="lowerRoman"/>
      <w:lvlText w:val="%3."/>
      <w:lvlJc w:val="right"/>
      <w:pPr>
        <w:ind w:left="2936" w:hanging="180"/>
      </w:pPr>
    </w:lvl>
    <w:lvl w:ilvl="3" w:tplc="280A000F" w:tentative="1">
      <w:start w:val="1"/>
      <w:numFmt w:val="decimal"/>
      <w:lvlText w:val="%4."/>
      <w:lvlJc w:val="left"/>
      <w:pPr>
        <w:ind w:left="3656" w:hanging="360"/>
      </w:pPr>
    </w:lvl>
    <w:lvl w:ilvl="4" w:tplc="280A0019" w:tentative="1">
      <w:start w:val="1"/>
      <w:numFmt w:val="lowerLetter"/>
      <w:lvlText w:val="%5."/>
      <w:lvlJc w:val="left"/>
      <w:pPr>
        <w:ind w:left="4376" w:hanging="360"/>
      </w:pPr>
    </w:lvl>
    <w:lvl w:ilvl="5" w:tplc="280A001B" w:tentative="1">
      <w:start w:val="1"/>
      <w:numFmt w:val="lowerRoman"/>
      <w:lvlText w:val="%6."/>
      <w:lvlJc w:val="right"/>
      <w:pPr>
        <w:ind w:left="5096" w:hanging="180"/>
      </w:pPr>
    </w:lvl>
    <w:lvl w:ilvl="6" w:tplc="280A000F" w:tentative="1">
      <w:start w:val="1"/>
      <w:numFmt w:val="decimal"/>
      <w:lvlText w:val="%7."/>
      <w:lvlJc w:val="left"/>
      <w:pPr>
        <w:ind w:left="5816" w:hanging="360"/>
      </w:pPr>
    </w:lvl>
    <w:lvl w:ilvl="7" w:tplc="280A0019" w:tentative="1">
      <w:start w:val="1"/>
      <w:numFmt w:val="lowerLetter"/>
      <w:lvlText w:val="%8."/>
      <w:lvlJc w:val="left"/>
      <w:pPr>
        <w:ind w:left="6536" w:hanging="360"/>
      </w:pPr>
    </w:lvl>
    <w:lvl w:ilvl="8" w:tplc="280A001B" w:tentative="1">
      <w:start w:val="1"/>
      <w:numFmt w:val="lowerRoman"/>
      <w:lvlText w:val="%9."/>
      <w:lvlJc w:val="right"/>
      <w:pPr>
        <w:ind w:left="7256" w:hanging="180"/>
      </w:pPr>
    </w:lvl>
  </w:abstractNum>
  <w:abstractNum w:abstractNumId="21" w15:restartNumberingAfterBreak="0">
    <w:nsid w:val="19B85131"/>
    <w:multiLevelType w:val="hybridMultilevel"/>
    <w:tmpl w:val="EFE275DE"/>
    <w:lvl w:ilvl="0" w:tplc="819A54DC">
      <w:start w:val="1"/>
      <w:numFmt w:val="decimal"/>
      <w:lvlText w:val="%1."/>
      <w:lvlJc w:val="left"/>
      <w:pPr>
        <w:ind w:left="2072" w:hanging="360"/>
      </w:pPr>
      <w:rPr>
        <w:rFonts w:hint="default"/>
      </w:rPr>
    </w:lvl>
    <w:lvl w:ilvl="1" w:tplc="280A0019" w:tentative="1">
      <w:start w:val="1"/>
      <w:numFmt w:val="lowerLetter"/>
      <w:lvlText w:val="%2."/>
      <w:lvlJc w:val="left"/>
      <w:pPr>
        <w:ind w:left="2792" w:hanging="360"/>
      </w:pPr>
    </w:lvl>
    <w:lvl w:ilvl="2" w:tplc="280A001B" w:tentative="1">
      <w:start w:val="1"/>
      <w:numFmt w:val="lowerRoman"/>
      <w:lvlText w:val="%3."/>
      <w:lvlJc w:val="right"/>
      <w:pPr>
        <w:ind w:left="3512" w:hanging="180"/>
      </w:pPr>
    </w:lvl>
    <w:lvl w:ilvl="3" w:tplc="280A000F" w:tentative="1">
      <w:start w:val="1"/>
      <w:numFmt w:val="decimal"/>
      <w:lvlText w:val="%4."/>
      <w:lvlJc w:val="left"/>
      <w:pPr>
        <w:ind w:left="4232" w:hanging="360"/>
      </w:pPr>
    </w:lvl>
    <w:lvl w:ilvl="4" w:tplc="280A0019" w:tentative="1">
      <w:start w:val="1"/>
      <w:numFmt w:val="lowerLetter"/>
      <w:lvlText w:val="%5."/>
      <w:lvlJc w:val="left"/>
      <w:pPr>
        <w:ind w:left="4952" w:hanging="360"/>
      </w:pPr>
    </w:lvl>
    <w:lvl w:ilvl="5" w:tplc="280A001B" w:tentative="1">
      <w:start w:val="1"/>
      <w:numFmt w:val="lowerRoman"/>
      <w:lvlText w:val="%6."/>
      <w:lvlJc w:val="right"/>
      <w:pPr>
        <w:ind w:left="5672" w:hanging="180"/>
      </w:pPr>
    </w:lvl>
    <w:lvl w:ilvl="6" w:tplc="280A000F" w:tentative="1">
      <w:start w:val="1"/>
      <w:numFmt w:val="decimal"/>
      <w:lvlText w:val="%7."/>
      <w:lvlJc w:val="left"/>
      <w:pPr>
        <w:ind w:left="6392" w:hanging="360"/>
      </w:pPr>
    </w:lvl>
    <w:lvl w:ilvl="7" w:tplc="280A0019" w:tentative="1">
      <w:start w:val="1"/>
      <w:numFmt w:val="lowerLetter"/>
      <w:lvlText w:val="%8."/>
      <w:lvlJc w:val="left"/>
      <w:pPr>
        <w:ind w:left="7112" w:hanging="360"/>
      </w:pPr>
    </w:lvl>
    <w:lvl w:ilvl="8" w:tplc="280A001B" w:tentative="1">
      <w:start w:val="1"/>
      <w:numFmt w:val="lowerRoman"/>
      <w:lvlText w:val="%9."/>
      <w:lvlJc w:val="right"/>
      <w:pPr>
        <w:ind w:left="7832" w:hanging="180"/>
      </w:pPr>
    </w:lvl>
  </w:abstractNum>
  <w:abstractNum w:abstractNumId="22" w15:restartNumberingAfterBreak="0">
    <w:nsid w:val="19D072B9"/>
    <w:multiLevelType w:val="hybridMultilevel"/>
    <w:tmpl w:val="E97243F4"/>
    <w:lvl w:ilvl="0" w:tplc="280A000F">
      <w:start w:val="1"/>
      <w:numFmt w:val="decimal"/>
      <w:lvlText w:val="%1."/>
      <w:lvlJc w:val="left"/>
      <w:pPr>
        <w:ind w:left="1496" w:hanging="360"/>
      </w:pPr>
      <w:rPr>
        <w:rFonts w:hint="default"/>
      </w:rPr>
    </w:lvl>
    <w:lvl w:ilvl="1" w:tplc="280A0019" w:tentative="1">
      <w:start w:val="1"/>
      <w:numFmt w:val="lowerLetter"/>
      <w:lvlText w:val="%2."/>
      <w:lvlJc w:val="left"/>
      <w:pPr>
        <w:ind w:left="2216" w:hanging="360"/>
      </w:pPr>
    </w:lvl>
    <w:lvl w:ilvl="2" w:tplc="280A001B" w:tentative="1">
      <w:start w:val="1"/>
      <w:numFmt w:val="lowerRoman"/>
      <w:lvlText w:val="%3."/>
      <w:lvlJc w:val="right"/>
      <w:pPr>
        <w:ind w:left="2936" w:hanging="180"/>
      </w:pPr>
    </w:lvl>
    <w:lvl w:ilvl="3" w:tplc="280A000F" w:tentative="1">
      <w:start w:val="1"/>
      <w:numFmt w:val="decimal"/>
      <w:lvlText w:val="%4."/>
      <w:lvlJc w:val="left"/>
      <w:pPr>
        <w:ind w:left="3656" w:hanging="360"/>
      </w:pPr>
    </w:lvl>
    <w:lvl w:ilvl="4" w:tplc="280A0019" w:tentative="1">
      <w:start w:val="1"/>
      <w:numFmt w:val="lowerLetter"/>
      <w:lvlText w:val="%5."/>
      <w:lvlJc w:val="left"/>
      <w:pPr>
        <w:ind w:left="4376" w:hanging="360"/>
      </w:pPr>
    </w:lvl>
    <w:lvl w:ilvl="5" w:tplc="280A001B" w:tentative="1">
      <w:start w:val="1"/>
      <w:numFmt w:val="lowerRoman"/>
      <w:lvlText w:val="%6."/>
      <w:lvlJc w:val="right"/>
      <w:pPr>
        <w:ind w:left="5096" w:hanging="180"/>
      </w:pPr>
    </w:lvl>
    <w:lvl w:ilvl="6" w:tplc="280A000F" w:tentative="1">
      <w:start w:val="1"/>
      <w:numFmt w:val="decimal"/>
      <w:lvlText w:val="%7."/>
      <w:lvlJc w:val="left"/>
      <w:pPr>
        <w:ind w:left="5816" w:hanging="360"/>
      </w:pPr>
    </w:lvl>
    <w:lvl w:ilvl="7" w:tplc="280A0019" w:tentative="1">
      <w:start w:val="1"/>
      <w:numFmt w:val="lowerLetter"/>
      <w:lvlText w:val="%8."/>
      <w:lvlJc w:val="left"/>
      <w:pPr>
        <w:ind w:left="6536" w:hanging="360"/>
      </w:pPr>
    </w:lvl>
    <w:lvl w:ilvl="8" w:tplc="280A001B" w:tentative="1">
      <w:start w:val="1"/>
      <w:numFmt w:val="lowerRoman"/>
      <w:lvlText w:val="%9."/>
      <w:lvlJc w:val="right"/>
      <w:pPr>
        <w:ind w:left="7256" w:hanging="180"/>
      </w:pPr>
    </w:lvl>
  </w:abstractNum>
  <w:abstractNum w:abstractNumId="23" w15:restartNumberingAfterBreak="0">
    <w:nsid w:val="1B820237"/>
    <w:multiLevelType w:val="hybridMultilevel"/>
    <w:tmpl w:val="C03AF6F6"/>
    <w:lvl w:ilvl="0" w:tplc="6AFA6B96">
      <w:start w:val="1"/>
      <w:numFmt w:val="decimal"/>
      <w:lvlText w:val="%1."/>
      <w:lvlJc w:val="left"/>
      <w:pPr>
        <w:ind w:left="1440" w:hanging="360"/>
      </w:pPr>
      <w:rPr>
        <w:rFonts w:hint="default"/>
      </w:rPr>
    </w:lvl>
    <w:lvl w:ilvl="1" w:tplc="280A0019" w:tentative="1">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24" w15:restartNumberingAfterBreak="0">
    <w:nsid w:val="1C5C2C93"/>
    <w:multiLevelType w:val="hybridMultilevel"/>
    <w:tmpl w:val="96780974"/>
    <w:lvl w:ilvl="0" w:tplc="6C1009CE">
      <w:start w:val="1"/>
      <w:numFmt w:val="decimal"/>
      <w:lvlText w:val="%1."/>
      <w:lvlJc w:val="left"/>
      <w:pPr>
        <w:ind w:left="1496" w:hanging="360"/>
      </w:pPr>
      <w:rPr>
        <w:rFonts w:hint="default"/>
      </w:rPr>
    </w:lvl>
    <w:lvl w:ilvl="1" w:tplc="280A0019" w:tentative="1">
      <w:start w:val="1"/>
      <w:numFmt w:val="lowerLetter"/>
      <w:lvlText w:val="%2."/>
      <w:lvlJc w:val="left"/>
      <w:pPr>
        <w:ind w:left="2216" w:hanging="360"/>
      </w:pPr>
    </w:lvl>
    <w:lvl w:ilvl="2" w:tplc="280A001B" w:tentative="1">
      <w:start w:val="1"/>
      <w:numFmt w:val="lowerRoman"/>
      <w:lvlText w:val="%3."/>
      <w:lvlJc w:val="right"/>
      <w:pPr>
        <w:ind w:left="2936" w:hanging="180"/>
      </w:pPr>
    </w:lvl>
    <w:lvl w:ilvl="3" w:tplc="280A000F" w:tentative="1">
      <w:start w:val="1"/>
      <w:numFmt w:val="decimal"/>
      <w:lvlText w:val="%4."/>
      <w:lvlJc w:val="left"/>
      <w:pPr>
        <w:ind w:left="3656" w:hanging="360"/>
      </w:pPr>
    </w:lvl>
    <w:lvl w:ilvl="4" w:tplc="280A0019" w:tentative="1">
      <w:start w:val="1"/>
      <w:numFmt w:val="lowerLetter"/>
      <w:lvlText w:val="%5."/>
      <w:lvlJc w:val="left"/>
      <w:pPr>
        <w:ind w:left="4376" w:hanging="360"/>
      </w:pPr>
    </w:lvl>
    <w:lvl w:ilvl="5" w:tplc="280A001B" w:tentative="1">
      <w:start w:val="1"/>
      <w:numFmt w:val="lowerRoman"/>
      <w:lvlText w:val="%6."/>
      <w:lvlJc w:val="right"/>
      <w:pPr>
        <w:ind w:left="5096" w:hanging="180"/>
      </w:pPr>
    </w:lvl>
    <w:lvl w:ilvl="6" w:tplc="280A000F" w:tentative="1">
      <w:start w:val="1"/>
      <w:numFmt w:val="decimal"/>
      <w:lvlText w:val="%7."/>
      <w:lvlJc w:val="left"/>
      <w:pPr>
        <w:ind w:left="5816" w:hanging="360"/>
      </w:pPr>
    </w:lvl>
    <w:lvl w:ilvl="7" w:tplc="280A0019" w:tentative="1">
      <w:start w:val="1"/>
      <w:numFmt w:val="lowerLetter"/>
      <w:lvlText w:val="%8."/>
      <w:lvlJc w:val="left"/>
      <w:pPr>
        <w:ind w:left="6536" w:hanging="360"/>
      </w:pPr>
    </w:lvl>
    <w:lvl w:ilvl="8" w:tplc="280A001B" w:tentative="1">
      <w:start w:val="1"/>
      <w:numFmt w:val="lowerRoman"/>
      <w:lvlText w:val="%9."/>
      <w:lvlJc w:val="right"/>
      <w:pPr>
        <w:ind w:left="7256" w:hanging="180"/>
      </w:pPr>
    </w:lvl>
  </w:abstractNum>
  <w:abstractNum w:abstractNumId="25" w15:restartNumberingAfterBreak="0">
    <w:nsid w:val="1CB62B45"/>
    <w:multiLevelType w:val="hybridMultilevel"/>
    <w:tmpl w:val="D0144B1A"/>
    <w:lvl w:ilvl="0" w:tplc="20048A86">
      <w:start w:val="1"/>
      <w:numFmt w:val="decimal"/>
      <w:lvlText w:val="%1."/>
      <w:lvlJc w:val="left"/>
      <w:pPr>
        <w:ind w:left="1440" w:hanging="360"/>
      </w:pPr>
      <w:rPr>
        <w:rFonts w:hint="default"/>
      </w:rPr>
    </w:lvl>
    <w:lvl w:ilvl="1" w:tplc="280A0019" w:tentative="1">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26" w15:restartNumberingAfterBreak="0">
    <w:nsid w:val="1CB91500"/>
    <w:multiLevelType w:val="hybridMultilevel"/>
    <w:tmpl w:val="41BA04E0"/>
    <w:lvl w:ilvl="0" w:tplc="5B984414">
      <w:start w:val="1"/>
      <w:numFmt w:val="decimal"/>
      <w:lvlText w:val="%1."/>
      <w:lvlJc w:val="left"/>
      <w:pPr>
        <w:ind w:left="1500" w:hanging="360"/>
      </w:pPr>
      <w:rPr>
        <w:rFonts w:hint="default"/>
      </w:rPr>
    </w:lvl>
    <w:lvl w:ilvl="1" w:tplc="280A0019" w:tentative="1">
      <w:start w:val="1"/>
      <w:numFmt w:val="lowerLetter"/>
      <w:lvlText w:val="%2."/>
      <w:lvlJc w:val="left"/>
      <w:pPr>
        <w:ind w:left="2220" w:hanging="360"/>
      </w:pPr>
    </w:lvl>
    <w:lvl w:ilvl="2" w:tplc="280A001B" w:tentative="1">
      <w:start w:val="1"/>
      <w:numFmt w:val="lowerRoman"/>
      <w:lvlText w:val="%3."/>
      <w:lvlJc w:val="right"/>
      <w:pPr>
        <w:ind w:left="2940" w:hanging="180"/>
      </w:pPr>
    </w:lvl>
    <w:lvl w:ilvl="3" w:tplc="280A000F" w:tentative="1">
      <w:start w:val="1"/>
      <w:numFmt w:val="decimal"/>
      <w:lvlText w:val="%4."/>
      <w:lvlJc w:val="left"/>
      <w:pPr>
        <w:ind w:left="3660" w:hanging="360"/>
      </w:pPr>
    </w:lvl>
    <w:lvl w:ilvl="4" w:tplc="280A0019" w:tentative="1">
      <w:start w:val="1"/>
      <w:numFmt w:val="lowerLetter"/>
      <w:lvlText w:val="%5."/>
      <w:lvlJc w:val="left"/>
      <w:pPr>
        <w:ind w:left="4380" w:hanging="360"/>
      </w:pPr>
    </w:lvl>
    <w:lvl w:ilvl="5" w:tplc="280A001B" w:tentative="1">
      <w:start w:val="1"/>
      <w:numFmt w:val="lowerRoman"/>
      <w:lvlText w:val="%6."/>
      <w:lvlJc w:val="right"/>
      <w:pPr>
        <w:ind w:left="5100" w:hanging="180"/>
      </w:pPr>
    </w:lvl>
    <w:lvl w:ilvl="6" w:tplc="280A000F" w:tentative="1">
      <w:start w:val="1"/>
      <w:numFmt w:val="decimal"/>
      <w:lvlText w:val="%7."/>
      <w:lvlJc w:val="left"/>
      <w:pPr>
        <w:ind w:left="5820" w:hanging="360"/>
      </w:pPr>
    </w:lvl>
    <w:lvl w:ilvl="7" w:tplc="280A0019" w:tentative="1">
      <w:start w:val="1"/>
      <w:numFmt w:val="lowerLetter"/>
      <w:lvlText w:val="%8."/>
      <w:lvlJc w:val="left"/>
      <w:pPr>
        <w:ind w:left="6540" w:hanging="360"/>
      </w:pPr>
    </w:lvl>
    <w:lvl w:ilvl="8" w:tplc="280A001B" w:tentative="1">
      <w:start w:val="1"/>
      <w:numFmt w:val="lowerRoman"/>
      <w:lvlText w:val="%9."/>
      <w:lvlJc w:val="right"/>
      <w:pPr>
        <w:ind w:left="7260" w:hanging="180"/>
      </w:pPr>
    </w:lvl>
  </w:abstractNum>
  <w:abstractNum w:abstractNumId="27" w15:restartNumberingAfterBreak="0">
    <w:nsid w:val="1DBD0203"/>
    <w:multiLevelType w:val="hybridMultilevel"/>
    <w:tmpl w:val="1568BC8A"/>
    <w:lvl w:ilvl="0" w:tplc="CAFA9686">
      <w:start w:val="1"/>
      <w:numFmt w:val="decimal"/>
      <w:lvlText w:val="%1."/>
      <w:lvlJc w:val="left"/>
      <w:pPr>
        <w:ind w:left="1440" w:hanging="360"/>
      </w:pPr>
      <w:rPr>
        <w:rFonts w:hint="default"/>
      </w:rPr>
    </w:lvl>
    <w:lvl w:ilvl="1" w:tplc="280A0019">
      <w:start w:val="1"/>
      <w:numFmt w:val="lowerLetter"/>
      <w:lvlText w:val="%2."/>
      <w:lvlJc w:val="left"/>
      <w:pPr>
        <w:ind w:left="2160" w:hanging="360"/>
      </w:pPr>
    </w:lvl>
    <w:lvl w:ilvl="2" w:tplc="280A001B">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28" w15:restartNumberingAfterBreak="0">
    <w:nsid w:val="1EFB452F"/>
    <w:multiLevelType w:val="hybridMultilevel"/>
    <w:tmpl w:val="4260EA8C"/>
    <w:lvl w:ilvl="0" w:tplc="BE66E6F0">
      <w:start w:val="1"/>
      <w:numFmt w:val="decimal"/>
      <w:lvlText w:val="%1."/>
      <w:lvlJc w:val="left"/>
      <w:pPr>
        <w:ind w:left="1440" w:hanging="360"/>
      </w:pPr>
      <w:rPr>
        <w:rFonts w:hint="default"/>
      </w:rPr>
    </w:lvl>
    <w:lvl w:ilvl="1" w:tplc="280A0019" w:tentative="1">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29" w15:restartNumberingAfterBreak="0">
    <w:nsid w:val="24614FBB"/>
    <w:multiLevelType w:val="hybridMultilevel"/>
    <w:tmpl w:val="375E8A50"/>
    <w:lvl w:ilvl="0" w:tplc="93F24700">
      <w:start w:val="1"/>
      <w:numFmt w:val="decimal"/>
      <w:lvlText w:val="%1."/>
      <w:lvlJc w:val="left"/>
      <w:pPr>
        <w:ind w:left="1500" w:hanging="360"/>
      </w:pPr>
      <w:rPr>
        <w:rFonts w:hint="default"/>
      </w:rPr>
    </w:lvl>
    <w:lvl w:ilvl="1" w:tplc="280A0019">
      <w:start w:val="1"/>
      <w:numFmt w:val="lowerLetter"/>
      <w:lvlText w:val="%2."/>
      <w:lvlJc w:val="left"/>
      <w:pPr>
        <w:ind w:left="2220" w:hanging="360"/>
      </w:pPr>
    </w:lvl>
    <w:lvl w:ilvl="2" w:tplc="280A001B">
      <w:start w:val="1"/>
      <w:numFmt w:val="lowerRoman"/>
      <w:lvlText w:val="%3."/>
      <w:lvlJc w:val="right"/>
      <w:pPr>
        <w:ind w:left="2940" w:hanging="180"/>
      </w:pPr>
    </w:lvl>
    <w:lvl w:ilvl="3" w:tplc="280A000F" w:tentative="1">
      <w:start w:val="1"/>
      <w:numFmt w:val="decimal"/>
      <w:lvlText w:val="%4."/>
      <w:lvlJc w:val="left"/>
      <w:pPr>
        <w:ind w:left="3660" w:hanging="360"/>
      </w:pPr>
    </w:lvl>
    <w:lvl w:ilvl="4" w:tplc="280A0019" w:tentative="1">
      <w:start w:val="1"/>
      <w:numFmt w:val="lowerLetter"/>
      <w:lvlText w:val="%5."/>
      <w:lvlJc w:val="left"/>
      <w:pPr>
        <w:ind w:left="4380" w:hanging="360"/>
      </w:pPr>
    </w:lvl>
    <w:lvl w:ilvl="5" w:tplc="280A001B" w:tentative="1">
      <w:start w:val="1"/>
      <w:numFmt w:val="lowerRoman"/>
      <w:lvlText w:val="%6."/>
      <w:lvlJc w:val="right"/>
      <w:pPr>
        <w:ind w:left="5100" w:hanging="180"/>
      </w:pPr>
    </w:lvl>
    <w:lvl w:ilvl="6" w:tplc="280A000F" w:tentative="1">
      <w:start w:val="1"/>
      <w:numFmt w:val="decimal"/>
      <w:lvlText w:val="%7."/>
      <w:lvlJc w:val="left"/>
      <w:pPr>
        <w:ind w:left="5820" w:hanging="360"/>
      </w:pPr>
    </w:lvl>
    <w:lvl w:ilvl="7" w:tplc="280A0019" w:tentative="1">
      <w:start w:val="1"/>
      <w:numFmt w:val="lowerLetter"/>
      <w:lvlText w:val="%8."/>
      <w:lvlJc w:val="left"/>
      <w:pPr>
        <w:ind w:left="6540" w:hanging="360"/>
      </w:pPr>
    </w:lvl>
    <w:lvl w:ilvl="8" w:tplc="280A001B" w:tentative="1">
      <w:start w:val="1"/>
      <w:numFmt w:val="lowerRoman"/>
      <w:lvlText w:val="%9."/>
      <w:lvlJc w:val="right"/>
      <w:pPr>
        <w:ind w:left="7260" w:hanging="180"/>
      </w:pPr>
    </w:lvl>
  </w:abstractNum>
  <w:abstractNum w:abstractNumId="30" w15:restartNumberingAfterBreak="0">
    <w:nsid w:val="247B2EC8"/>
    <w:multiLevelType w:val="hybridMultilevel"/>
    <w:tmpl w:val="C31ED42C"/>
    <w:lvl w:ilvl="0" w:tplc="5CBC2098">
      <w:start w:val="1"/>
      <w:numFmt w:val="decimal"/>
      <w:lvlText w:val="%1."/>
      <w:lvlJc w:val="left"/>
      <w:pPr>
        <w:ind w:left="1080" w:hanging="360"/>
      </w:pPr>
      <w:rPr>
        <w:rFonts w:hint="default"/>
        <w:b/>
      </w:r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31" w15:restartNumberingAfterBreak="0">
    <w:nsid w:val="25F26DD2"/>
    <w:multiLevelType w:val="hybridMultilevel"/>
    <w:tmpl w:val="A6C08C34"/>
    <w:lvl w:ilvl="0" w:tplc="8ACAC79E">
      <w:start w:val="1"/>
      <w:numFmt w:val="decimal"/>
      <w:lvlText w:val="%1."/>
      <w:lvlJc w:val="left"/>
      <w:pPr>
        <w:ind w:left="1440" w:hanging="360"/>
      </w:pPr>
      <w:rPr>
        <w:rFonts w:hint="default"/>
      </w:rPr>
    </w:lvl>
    <w:lvl w:ilvl="1" w:tplc="280A0019" w:tentative="1">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32" w15:restartNumberingAfterBreak="0">
    <w:nsid w:val="26D15537"/>
    <w:multiLevelType w:val="multilevel"/>
    <w:tmpl w:val="B82AB9CE"/>
    <w:lvl w:ilvl="0">
      <w:start w:val="1"/>
      <w:numFmt w:val="decimal"/>
      <w:lvlText w:val="%1."/>
      <w:lvlJc w:val="left"/>
      <w:pPr>
        <w:ind w:left="1440" w:hanging="360"/>
      </w:pPr>
      <w:rPr>
        <w:rFonts w:hint="default"/>
      </w:rPr>
    </w:lvl>
    <w:lvl w:ilvl="1">
      <w:start w:val="9"/>
      <w:numFmt w:val="decimal"/>
      <w:isLgl/>
      <w:lvlText w:val="%1.%2."/>
      <w:lvlJc w:val="left"/>
      <w:pPr>
        <w:ind w:left="1145" w:hanging="7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520" w:hanging="144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880" w:hanging="1800"/>
      </w:pPr>
      <w:rPr>
        <w:rFonts w:hint="default"/>
      </w:rPr>
    </w:lvl>
    <w:lvl w:ilvl="8">
      <w:start w:val="1"/>
      <w:numFmt w:val="decimal"/>
      <w:isLgl/>
      <w:lvlText w:val="%1.%2.%3.%4.%5.%6.%7.%8.%9."/>
      <w:lvlJc w:val="left"/>
      <w:pPr>
        <w:ind w:left="2880" w:hanging="1800"/>
      </w:pPr>
      <w:rPr>
        <w:rFonts w:hint="default"/>
      </w:rPr>
    </w:lvl>
  </w:abstractNum>
  <w:abstractNum w:abstractNumId="33" w15:restartNumberingAfterBreak="0">
    <w:nsid w:val="279A099C"/>
    <w:multiLevelType w:val="hybridMultilevel"/>
    <w:tmpl w:val="554A7464"/>
    <w:lvl w:ilvl="0" w:tplc="B53E92F4">
      <w:start w:val="1"/>
      <w:numFmt w:val="bullet"/>
      <w:pStyle w:val="CGR-Vieta4"/>
      <w:lvlText w:val=""/>
      <w:lvlJc w:val="left"/>
      <w:pPr>
        <w:ind w:left="1854" w:hanging="360"/>
      </w:pPr>
      <w:rPr>
        <w:rFonts w:ascii="Symbol" w:hAnsi="Symbol" w:hint="default"/>
      </w:rPr>
    </w:lvl>
    <w:lvl w:ilvl="1" w:tplc="280A0003" w:tentative="1">
      <w:start w:val="1"/>
      <w:numFmt w:val="bullet"/>
      <w:lvlText w:val="o"/>
      <w:lvlJc w:val="left"/>
      <w:pPr>
        <w:ind w:left="2574" w:hanging="360"/>
      </w:pPr>
      <w:rPr>
        <w:rFonts w:ascii="Courier New" w:hAnsi="Courier New" w:cs="Courier New" w:hint="default"/>
      </w:rPr>
    </w:lvl>
    <w:lvl w:ilvl="2" w:tplc="280A0005" w:tentative="1">
      <w:start w:val="1"/>
      <w:numFmt w:val="bullet"/>
      <w:lvlText w:val=""/>
      <w:lvlJc w:val="left"/>
      <w:pPr>
        <w:ind w:left="3294" w:hanging="360"/>
      </w:pPr>
      <w:rPr>
        <w:rFonts w:ascii="Wingdings" w:hAnsi="Wingdings" w:hint="default"/>
      </w:rPr>
    </w:lvl>
    <w:lvl w:ilvl="3" w:tplc="280A0001" w:tentative="1">
      <w:start w:val="1"/>
      <w:numFmt w:val="bullet"/>
      <w:lvlText w:val=""/>
      <w:lvlJc w:val="left"/>
      <w:pPr>
        <w:ind w:left="4014" w:hanging="360"/>
      </w:pPr>
      <w:rPr>
        <w:rFonts w:ascii="Symbol" w:hAnsi="Symbol" w:hint="default"/>
      </w:rPr>
    </w:lvl>
    <w:lvl w:ilvl="4" w:tplc="280A0003" w:tentative="1">
      <w:start w:val="1"/>
      <w:numFmt w:val="bullet"/>
      <w:lvlText w:val="o"/>
      <w:lvlJc w:val="left"/>
      <w:pPr>
        <w:ind w:left="4734" w:hanging="360"/>
      </w:pPr>
      <w:rPr>
        <w:rFonts w:ascii="Courier New" w:hAnsi="Courier New" w:cs="Courier New" w:hint="default"/>
      </w:rPr>
    </w:lvl>
    <w:lvl w:ilvl="5" w:tplc="280A0005" w:tentative="1">
      <w:start w:val="1"/>
      <w:numFmt w:val="bullet"/>
      <w:lvlText w:val=""/>
      <w:lvlJc w:val="left"/>
      <w:pPr>
        <w:ind w:left="5454" w:hanging="360"/>
      </w:pPr>
      <w:rPr>
        <w:rFonts w:ascii="Wingdings" w:hAnsi="Wingdings" w:hint="default"/>
      </w:rPr>
    </w:lvl>
    <w:lvl w:ilvl="6" w:tplc="280A0001" w:tentative="1">
      <w:start w:val="1"/>
      <w:numFmt w:val="bullet"/>
      <w:lvlText w:val=""/>
      <w:lvlJc w:val="left"/>
      <w:pPr>
        <w:ind w:left="6174" w:hanging="360"/>
      </w:pPr>
      <w:rPr>
        <w:rFonts w:ascii="Symbol" w:hAnsi="Symbol" w:hint="default"/>
      </w:rPr>
    </w:lvl>
    <w:lvl w:ilvl="7" w:tplc="280A0003" w:tentative="1">
      <w:start w:val="1"/>
      <w:numFmt w:val="bullet"/>
      <w:lvlText w:val="o"/>
      <w:lvlJc w:val="left"/>
      <w:pPr>
        <w:ind w:left="6894" w:hanging="360"/>
      </w:pPr>
      <w:rPr>
        <w:rFonts w:ascii="Courier New" w:hAnsi="Courier New" w:cs="Courier New" w:hint="default"/>
      </w:rPr>
    </w:lvl>
    <w:lvl w:ilvl="8" w:tplc="280A0005" w:tentative="1">
      <w:start w:val="1"/>
      <w:numFmt w:val="bullet"/>
      <w:lvlText w:val=""/>
      <w:lvlJc w:val="left"/>
      <w:pPr>
        <w:ind w:left="7614" w:hanging="360"/>
      </w:pPr>
      <w:rPr>
        <w:rFonts w:ascii="Wingdings" w:hAnsi="Wingdings" w:hint="default"/>
      </w:rPr>
    </w:lvl>
  </w:abstractNum>
  <w:abstractNum w:abstractNumId="34" w15:restartNumberingAfterBreak="0">
    <w:nsid w:val="290977E8"/>
    <w:multiLevelType w:val="multilevel"/>
    <w:tmpl w:val="AF7255FE"/>
    <w:lvl w:ilvl="0">
      <w:start w:val="1"/>
      <w:numFmt w:val="decimal"/>
      <w:lvlText w:val="%1."/>
      <w:lvlJc w:val="left"/>
      <w:pPr>
        <w:ind w:left="360" w:hanging="360"/>
      </w:pPr>
      <w:rPr>
        <w:b/>
      </w:rPr>
    </w:lvl>
    <w:lvl w:ilvl="1">
      <w:start w:val="1"/>
      <w:numFmt w:val="decimal"/>
      <w:pStyle w:val="nivel2"/>
      <w:lvlText w:val="%1.%2."/>
      <w:lvlJc w:val="left"/>
      <w:pPr>
        <w:ind w:left="1080" w:hanging="360"/>
      </w:pPr>
    </w:lvl>
    <w:lvl w:ilvl="2">
      <w:start w:val="1"/>
      <w:numFmt w:val="decimal"/>
      <w:lvlText w:val="%1.%2.%3."/>
      <w:lvlJc w:val="left"/>
      <w:pPr>
        <w:ind w:left="2160" w:hanging="720"/>
      </w:pPr>
    </w:lvl>
    <w:lvl w:ilvl="3">
      <w:start w:val="1"/>
      <w:numFmt w:val="lowerRoman"/>
      <w:lvlText w:val="%4."/>
      <w:lvlJc w:val="left"/>
      <w:pPr>
        <w:ind w:left="2880" w:hanging="720"/>
      </w:pPr>
      <w:rPr>
        <w:rFonts w:ascii="Arial" w:eastAsia="Arial" w:hAnsi="Arial" w:cs="Arial"/>
      </w:rPr>
    </w:lvl>
    <w:lvl w:ilvl="4">
      <w:start w:val="1"/>
      <w:numFmt w:val="decimal"/>
      <w:lvlText w:val="%1.%2.%3.%4.%5."/>
      <w:lvlJc w:val="left"/>
      <w:pPr>
        <w:ind w:left="3960" w:hanging="1080"/>
      </w:pPr>
    </w:lvl>
    <w:lvl w:ilvl="5">
      <w:start w:val="1"/>
      <w:numFmt w:val="decimal"/>
      <w:lvlText w:val="%1.%2.%3.%4.%5.%6."/>
      <w:lvlJc w:val="left"/>
      <w:pPr>
        <w:ind w:left="4680" w:hanging="1080"/>
      </w:pPr>
    </w:lvl>
    <w:lvl w:ilvl="6">
      <w:start w:val="1"/>
      <w:numFmt w:val="decimal"/>
      <w:lvlText w:val="%1.%2.%3.%4.%5.%6.%7."/>
      <w:lvlJc w:val="left"/>
      <w:pPr>
        <w:ind w:left="5760" w:hanging="1440"/>
      </w:pPr>
    </w:lvl>
    <w:lvl w:ilvl="7">
      <w:start w:val="1"/>
      <w:numFmt w:val="decimal"/>
      <w:lvlText w:val="%1.%2.%3.%4.%5.%6.%7.%8."/>
      <w:lvlJc w:val="left"/>
      <w:pPr>
        <w:ind w:left="6480" w:hanging="1440"/>
      </w:pPr>
    </w:lvl>
    <w:lvl w:ilvl="8">
      <w:start w:val="1"/>
      <w:numFmt w:val="decimal"/>
      <w:lvlText w:val="%1.%2.%3.%4.%5.%6.%7.%8.%9."/>
      <w:lvlJc w:val="left"/>
      <w:pPr>
        <w:ind w:left="7560" w:hanging="1800"/>
      </w:pPr>
    </w:lvl>
  </w:abstractNum>
  <w:abstractNum w:abstractNumId="35" w15:restartNumberingAfterBreak="0">
    <w:nsid w:val="29817D46"/>
    <w:multiLevelType w:val="hybridMultilevel"/>
    <w:tmpl w:val="D8887CF2"/>
    <w:lvl w:ilvl="0" w:tplc="58EE3DEC">
      <w:start w:val="1"/>
      <w:numFmt w:val="decimal"/>
      <w:lvlText w:val="%1."/>
      <w:lvlJc w:val="left"/>
      <w:pPr>
        <w:ind w:left="1440" w:hanging="360"/>
      </w:pPr>
      <w:rPr>
        <w:rFonts w:hint="default"/>
      </w:rPr>
    </w:lvl>
    <w:lvl w:ilvl="1" w:tplc="280A0019" w:tentative="1">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36" w15:restartNumberingAfterBreak="0">
    <w:nsid w:val="2A345435"/>
    <w:multiLevelType w:val="hybridMultilevel"/>
    <w:tmpl w:val="3BC082C2"/>
    <w:lvl w:ilvl="0" w:tplc="328C9A26">
      <w:start w:val="1"/>
      <w:numFmt w:val="decimal"/>
      <w:lvlText w:val="%1."/>
      <w:lvlJc w:val="left"/>
      <w:pPr>
        <w:ind w:left="1800" w:hanging="360"/>
      </w:pPr>
      <w:rPr>
        <w:rFonts w:hint="default"/>
      </w:rPr>
    </w:lvl>
    <w:lvl w:ilvl="1" w:tplc="280A0019" w:tentative="1">
      <w:start w:val="1"/>
      <w:numFmt w:val="lowerLetter"/>
      <w:lvlText w:val="%2."/>
      <w:lvlJc w:val="left"/>
      <w:pPr>
        <w:ind w:left="2520" w:hanging="360"/>
      </w:pPr>
    </w:lvl>
    <w:lvl w:ilvl="2" w:tplc="280A001B" w:tentative="1">
      <w:start w:val="1"/>
      <w:numFmt w:val="lowerRoman"/>
      <w:lvlText w:val="%3."/>
      <w:lvlJc w:val="right"/>
      <w:pPr>
        <w:ind w:left="3240" w:hanging="180"/>
      </w:pPr>
    </w:lvl>
    <w:lvl w:ilvl="3" w:tplc="280A000F" w:tentative="1">
      <w:start w:val="1"/>
      <w:numFmt w:val="decimal"/>
      <w:lvlText w:val="%4."/>
      <w:lvlJc w:val="left"/>
      <w:pPr>
        <w:ind w:left="3960" w:hanging="360"/>
      </w:pPr>
    </w:lvl>
    <w:lvl w:ilvl="4" w:tplc="280A0019" w:tentative="1">
      <w:start w:val="1"/>
      <w:numFmt w:val="lowerLetter"/>
      <w:lvlText w:val="%5."/>
      <w:lvlJc w:val="left"/>
      <w:pPr>
        <w:ind w:left="4680" w:hanging="360"/>
      </w:pPr>
    </w:lvl>
    <w:lvl w:ilvl="5" w:tplc="280A001B" w:tentative="1">
      <w:start w:val="1"/>
      <w:numFmt w:val="lowerRoman"/>
      <w:lvlText w:val="%6."/>
      <w:lvlJc w:val="right"/>
      <w:pPr>
        <w:ind w:left="5400" w:hanging="180"/>
      </w:pPr>
    </w:lvl>
    <w:lvl w:ilvl="6" w:tplc="280A000F" w:tentative="1">
      <w:start w:val="1"/>
      <w:numFmt w:val="decimal"/>
      <w:lvlText w:val="%7."/>
      <w:lvlJc w:val="left"/>
      <w:pPr>
        <w:ind w:left="6120" w:hanging="360"/>
      </w:pPr>
    </w:lvl>
    <w:lvl w:ilvl="7" w:tplc="280A0019" w:tentative="1">
      <w:start w:val="1"/>
      <w:numFmt w:val="lowerLetter"/>
      <w:lvlText w:val="%8."/>
      <w:lvlJc w:val="left"/>
      <w:pPr>
        <w:ind w:left="6840" w:hanging="360"/>
      </w:pPr>
    </w:lvl>
    <w:lvl w:ilvl="8" w:tplc="280A001B" w:tentative="1">
      <w:start w:val="1"/>
      <w:numFmt w:val="lowerRoman"/>
      <w:lvlText w:val="%9."/>
      <w:lvlJc w:val="right"/>
      <w:pPr>
        <w:ind w:left="7560" w:hanging="180"/>
      </w:pPr>
    </w:lvl>
  </w:abstractNum>
  <w:abstractNum w:abstractNumId="37" w15:restartNumberingAfterBreak="0">
    <w:nsid w:val="2B2E44D2"/>
    <w:multiLevelType w:val="hybridMultilevel"/>
    <w:tmpl w:val="F0A0BDEC"/>
    <w:lvl w:ilvl="0" w:tplc="1286DD08">
      <w:start w:val="1"/>
      <w:numFmt w:val="bullet"/>
      <w:lvlText w:val="-"/>
      <w:lvlJc w:val="left"/>
      <w:pPr>
        <w:ind w:left="1004" w:hanging="360"/>
      </w:pPr>
      <w:rPr>
        <w:rFonts w:ascii="Arial" w:eastAsia="Times New Roman" w:hAnsi="Arial" w:cs="Arial" w:hint="default"/>
        <w:b/>
        <w:bCs w:val="0"/>
      </w:rPr>
    </w:lvl>
    <w:lvl w:ilvl="1" w:tplc="3E76A7CE">
      <w:start w:val="1"/>
      <w:numFmt w:val="bullet"/>
      <w:lvlText w:val="o"/>
      <w:lvlJc w:val="left"/>
      <w:pPr>
        <w:ind w:left="1352" w:hanging="360"/>
      </w:pPr>
      <w:rPr>
        <w:rFonts w:ascii="Courier New" w:hAnsi="Courier New" w:cs="Courier New" w:hint="default"/>
        <w:b/>
        <w:bCs/>
      </w:rPr>
    </w:lvl>
    <w:lvl w:ilvl="2" w:tplc="280A0005">
      <w:start w:val="1"/>
      <w:numFmt w:val="bullet"/>
      <w:lvlText w:val=""/>
      <w:lvlJc w:val="left"/>
      <w:pPr>
        <w:ind w:left="2444" w:hanging="360"/>
      </w:pPr>
      <w:rPr>
        <w:rFonts w:ascii="Wingdings" w:hAnsi="Wingdings" w:hint="default"/>
      </w:rPr>
    </w:lvl>
    <w:lvl w:ilvl="3" w:tplc="280A0001" w:tentative="1">
      <w:start w:val="1"/>
      <w:numFmt w:val="bullet"/>
      <w:lvlText w:val=""/>
      <w:lvlJc w:val="left"/>
      <w:pPr>
        <w:ind w:left="3164" w:hanging="360"/>
      </w:pPr>
      <w:rPr>
        <w:rFonts w:ascii="Symbol" w:hAnsi="Symbol" w:hint="default"/>
      </w:rPr>
    </w:lvl>
    <w:lvl w:ilvl="4" w:tplc="280A0003" w:tentative="1">
      <w:start w:val="1"/>
      <w:numFmt w:val="bullet"/>
      <w:lvlText w:val="o"/>
      <w:lvlJc w:val="left"/>
      <w:pPr>
        <w:ind w:left="3884" w:hanging="360"/>
      </w:pPr>
      <w:rPr>
        <w:rFonts w:ascii="Courier New" w:hAnsi="Courier New" w:cs="Courier New" w:hint="default"/>
      </w:rPr>
    </w:lvl>
    <w:lvl w:ilvl="5" w:tplc="280A0005" w:tentative="1">
      <w:start w:val="1"/>
      <w:numFmt w:val="bullet"/>
      <w:lvlText w:val=""/>
      <w:lvlJc w:val="left"/>
      <w:pPr>
        <w:ind w:left="4604" w:hanging="360"/>
      </w:pPr>
      <w:rPr>
        <w:rFonts w:ascii="Wingdings" w:hAnsi="Wingdings" w:hint="default"/>
      </w:rPr>
    </w:lvl>
    <w:lvl w:ilvl="6" w:tplc="280A0001" w:tentative="1">
      <w:start w:val="1"/>
      <w:numFmt w:val="bullet"/>
      <w:lvlText w:val=""/>
      <w:lvlJc w:val="left"/>
      <w:pPr>
        <w:ind w:left="5324" w:hanging="360"/>
      </w:pPr>
      <w:rPr>
        <w:rFonts w:ascii="Symbol" w:hAnsi="Symbol" w:hint="default"/>
      </w:rPr>
    </w:lvl>
    <w:lvl w:ilvl="7" w:tplc="280A0003" w:tentative="1">
      <w:start w:val="1"/>
      <w:numFmt w:val="bullet"/>
      <w:lvlText w:val="o"/>
      <w:lvlJc w:val="left"/>
      <w:pPr>
        <w:ind w:left="6044" w:hanging="360"/>
      </w:pPr>
      <w:rPr>
        <w:rFonts w:ascii="Courier New" w:hAnsi="Courier New" w:cs="Courier New" w:hint="default"/>
      </w:rPr>
    </w:lvl>
    <w:lvl w:ilvl="8" w:tplc="280A0005" w:tentative="1">
      <w:start w:val="1"/>
      <w:numFmt w:val="bullet"/>
      <w:lvlText w:val=""/>
      <w:lvlJc w:val="left"/>
      <w:pPr>
        <w:ind w:left="6764" w:hanging="360"/>
      </w:pPr>
      <w:rPr>
        <w:rFonts w:ascii="Wingdings" w:hAnsi="Wingdings" w:hint="default"/>
      </w:rPr>
    </w:lvl>
  </w:abstractNum>
  <w:abstractNum w:abstractNumId="38" w15:restartNumberingAfterBreak="0">
    <w:nsid w:val="2E7D1E6D"/>
    <w:multiLevelType w:val="hybridMultilevel"/>
    <w:tmpl w:val="7CB215D6"/>
    <w:lvl w:ilvl="0" w:tplc="DC0A2DE2">
      <w:start w:val="1"/>
      <w:numFmt w:val="decimal"/>
      <w:lvlText w:val="%1."/>
      <w:lvlJc w:val="left"/>
      <w:pPr>
        <w:ind w:left="1440" w:hanging="360"/>
      </w:pPr>
      <w:rPr>
        <w:rFonts w:hint="default"/>
      </w:rPr>
    </w:lvl>
    <w:lvl w:ilvl="1" w:tplc="280A0019" w:tentative="1">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39" w15:restartNumberingAfterBreak="0">
    <w:nsid w:val="30567CD0"/>
    <w:multiLevelType w:val="multilevel"/>
    <w:tmpl w:val="015217B2"/>
    <w:lvl w:ilvl="0">
      <w:start w:val="1"/>
      <w:numFmt w:val="bullet"/>
      <w:pStyle w:val="Listaconvietas3"/>
      <w:lvlText w:val="-"/>
      <w:lvlJc w:val="left"/>
      <w:pPr>
        <w:ind w:left="360" w:hanging="360"/>
      </w:pPr>
      <w:rPr>
        <w:rFonts w:ascii="Arial" w:eastAsia="Arial" w:hAnsi="Arial" w:cs="Arial"/>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0" w15:restartNumberingAfterBreak="0">
    <w:nsid w:val="31A849E2"/>
    <w:multiLevelType w:val="hybridMultilevel"/>
    <w:tmpl w:val="3D2E96C4"/>
    <w:lvl w:ilvl="0" w:tplc="35EC1FBE">
      <w:start w:val="1"/>
      <w:numFmt w:val="decimal"/>
      <w:lvlText w:val="%1."/>
      <w:lvlJc w:val="left"/>
      <w:pPr>
        <w:ind w:left="1440" w:hanging="360"/>
      </w:pPr>
      <w:rPr>
        <w:rFonts w:hint="default"/>
      </w:rPr>
    </w:lvl>
    <w:lvl w:ilvl="1" w:tplc="280A0019" w:tentative="1">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41" w15:restartNumberingAfterBreak="0">
    <w:nsid w:val="348C2595"/>
    <w:multiLevelType w:val="hybridMultilevel"/>
    <w:tmpl w:val="4F26EEE4"/>
    <w:lvl w:ilvl="0" w:tplc="76EE0244">
      <w:start w:val="1"/>
      <w:numFmt w:val="decimal"/>
      <w:lvlText w:val="%1."/>
      <w:lvlJc w:val="left"/>
      <w:pPr>
        <w:ind w:left="1440" w:hanging="360"/>
      </w:pPr>
      <w:rPr>
        <w:rFonts w:hint="default"/>
      </w:rPr>
    </w:lvl>
    <w:lvl w:ilvl="1" w:tplc="280A0019" w:tentative="1">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42" w15:restartNumberingAfterBreak="0">
    <w:nsid w:val="377D63DE"/>
    <w:multiLevelType w:val="hybridMultilevel"/>
    <w:tmpl w:val="ADC4DC84"/>
    <w:lvl w:ilvl="0" w:tplc="6CB6F1B8">
      <w:start w:val="1"/>
      <w:numFmt w:val="decimal"/>
      <w:lvlText w:val="%1."/>
      <w:lvlJc w:val="left"/>
      <w:pPr>
        <w:ind w:left="1440" w:hanging="360"/>
      </w:pPr>
      <w:rPr>
        <w:rFonts w:hint="default"/>
      </w:rPr>
    </w:lvl>
    <w:lvl w:ilvl="1" w:tplc="280A0019" w:tentative="1">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43" w15:restartNumberingAfterBreak="0">
    <w:nsid w:val="38D504F4"/>
    <w:multiLevelType w:val="hybridMultilevel"/>
    <w:tmpl w:val="B596E7F4"/>
    <w:lvl w:ilvl="0" w:tplc="86FCE29A">
      <w:start w:val="1"/>
      <w:numFmt w:val="decimal"/>
      <w:lvlText w:val="%1."/>
      <w:lvlJc w:val="left"/>
      <w:pPr>
        <w:ind w:left="1500" w:hanging="360"/>
      </w:pPr>
      <w:rPr>
        <w:rFonts w:hint="default"/>
      </w:rPr>
    </w:lvl>
    <w:lvl w:ilvl="1" w:tplc="280A0019" w:tentative="1">
      <w:start w:val="1"/>
      <w:numFmt w:val="lowerLetter"/>
      <w:lvlText w:val="%2."/>
      <w:lvlJc w:val="left"/>
      <w:pPr>
        <w:ind w:left="2220" w:hanging="360"/>
      </w:pPr>
    </w:lvl>
    <w:lvl w:ilvl="2" w:tplc="280A001B" w:tentative="1">
      <w:start w:val="1"/>
      <w:numFmt w:val="lowerRoman"/>
      <w:lvlText w:val="%3."/>
      <w:lvlJc w:val="right"/>
      <w:pPr>
        <w:ind w:left="2940" w:hanging="180"/>
      </w:pPr>
    </w:lvl>
    <w:lvl w:ilvl="3" w:tplc="280A000F" w:tentative="1">
      <w:start w:val="1"/>
      <w:numFmt w:val="decimal"/>
      <w:lvlText w:val="%4."/>
      <w:lvlJc w:val="left"/>
      <w:pPr>
        <w:ind w:left="3660" w:hanging="360"/>
      </w:pPr>
    </w:lvl>
    <w:lvl w:ilvl="4" w:tplc="280A0019" w:tentative="1">
      <w:start w:val="1"/>
      <w:numFmt w:val="lowerLetter"/>
      <w:lvlText w:val="%5."/>
      <w:lvlJc w:val="left"/>
      <w:pPr>
        <w:ind w:left="4380" w:hanging="360"/>
      </w:pPr>
    </w:lvl>
    <w:lvl w:ilvl="5" w:tplc="280A001B" w:tentative="1">
      <w:start w:val="1"/>
      <w:numFmt w:val="lowerRoman"/>
      <w:lvlText w:val="%6."/>
      <w:lvlJc w:val="right"/>
      <w:pPr>
        <w:ind w:left="5100" w:hanging="180"/>
      </w:pPr>
    </w:lvl>
    <w:lvl w:ilvl="6" w:tplc="280A000F" w:tentative="1">
      <w:start w:val="1"/>
      <w:numFmt w:val="decimal"/>
      <w:lvlText w:val="%7."/>
      <w:lvlJc w:val="left"/>
      <w:pPr>
        <w:ind w:left="5820" w:hanging="360"/>
      </w:pPr>
    </w:lvl>
    <w:lvl w:ilvl="7" w:tplc="280A0019" w:tentative="1">
      <w:start w:val="1"/>
      <w:numFmt w:val="lowerLetter"/>
      <w:lvlText w:val="%8."/>
      <w:lvlJc w:val="left"/>
      <w:pPr>
        <w:ind w:left="6540" w:hanging="360"/>
      </w:pPr>
    </w:lvl>
    <w:lvl w:ilvl="8" w:tplc="280A001B" w:tentative="1">
      <w:start w:val="1"/>
      <w:numFmt w:val="lowerRoman"/>
      <w:lvlText w:val="%9."/>
      <w:lvlJc w:val="right"/>
      <w:pPr>
        <w:ind w:left="7260" w:hanging="180"/>
      </w:pPr>
    </w:lvl>
  </w:abstractNum>
  <w:abstractNum w:abstractNumId="44" w15:restartNumberingAfterBreak="0">
    <w:nsid w:val="3A1C137D"/>
    <w:multiLevelType w:val="hybridMultilevel"/>
    <w:tmpl w:val="3D428EDA"/>
    <w:lvl w:ilvl="0" w:tplc="62667D4C">
      <w:start w:val="1"/>
      <w:numFmt w:val="decimal"/>
      <w:lvlText w:val="%1."/>
      <w:lvlJc w:val="left"/>
      <w:pPr>
        <w:ind w:left="1800" w:hanging="360"/>
      </w:pPr>
      <w:rPr>
        <w:rFonts w:hint="default"/>
      </w:rPr>
    </w:lvl>
    <w:lvl w:ilvl="1" w:tplc="280A0019" w:tentative="1">
      <w:start w:val="1"/>
      <w:numFmt w:val="lowerLetter"/>
      <w:lvlText w:val="%2."/>
      <w:lvlJc w:val="left"/>
      <w:pPr>
        <w:ind w:left="2520" w:hanging="360"/>
      </w:pPr>
    </w:lvl>
    <w:lvl w:ilvl="2" w:tplc="280A001B" w:tentative="1">
      <w:start w:val="1"/>
      <w:numFmt w:val="lowerRoman"/>
      <w:lvlText w:val="%3."/>
      <w:lvlJc w:val="right"/>
      <w:pPr>
        <w:ind w:left="3240" w:hanging="180"/>
      </w:pPr>
    </w:lvl>
    <w:lvl w:ilvl="3" w:tplc="280A000F" w:tentative="1">
      <w:start w:val="1"/>
      <w:numFmt w:val="decimal"/>
      <w:lvlText w:val="%4."/>
      <w:lvlJc w:val="left"/>
      <w:pPr>
        <w:ind w:left="3960" w:hanging="360"/>
      </w:pPr>
    </w:lvl>
    <w:lvl w:ilvl="4" w:tplc="280A0019" w:tentative="1">
      <w:start w:val="1"/>
      <w:numFmt w:val="lowerLetter"/>
      <w:lvlText w:val="%5."/>
      <w:lvlJc w:val="left"/>
      <w:pPr>
        <w:ind w:left="4680" w:hanging="360"/>
      </w:pPr>
    </w:lvl>
    <w:lvl w:ilvl="5" w:tplc="280A001B" w:tentative="1">
      <w:start w:val="1"/>
      <w:numFmt w:val="lowerRoman"/>
      <w:lvlText w:val="%6."/>
      <w:lvlJc w:val="right"/>
      <w:pPr>
        <w:ind w:left="5400" w:hanging="180"/>
      </w:pPr>
    </w:lvl>
    <w:lvl w:ilvl="6" w:tplc="280A000F" w:tentative="1">
      <w:start w:val="1"/>
      <w:numFmt w:val="decimal"/>
      <w:lvlText w:val="%7."/>
      <w:lvlJc w:val="left"/>
      <w:pPr>
        <w:ind w:left="6120" w:hanging="360"/>
      </w:pPr>
    </w:lvl>
    <w:lvl w:ilvl="7" w:tplc="280A0019" w:tentative="1">
      <w:start w:val="1"/>
      <w:numFmt w:val="lowerLetter"/>
      <w:lvlText w:val="%8."/>
      <w:lvlJc w:val="left"/>
      <w:pPr>
        <w:ind w:left="6840" w:hanging="360"/>
      </w:pPr>
    </w:lvl>
    <w:lvl w:ilvl="8" w:tplc="280A001B" w:tentative="1">
      <w:start w:val="1"/>
      <w:numFmt w:val="lowerRoman"/>
      <w:lvlText w:val="%9."/>
      <w:lvlJc w:val="right"/>
      <w:pPr>
        <w:ind w:left="7560" w:hanging="180"/>
      </w:pPr>
    </w:lvl>
  </w:abstractNum>
  <w:abstractNum w:abstractNumId="45" w15:restartNumberingAfterBreak="0">
    <w:nsid w:val="3AF163A5"/>
    <w:multiLevelType w:val="hybridMultilevel"/>
    <w:tmpl w:val="F27046EA"/>
    <w:lvl w:ilvl="0" w:tplc="B0A89574">
      <w:start w:val="1"/>
      <w:numFmt w:val="decimal"/>
      <w:lvlText w:val="%1."/>
      <w:lvlJc w:val="left"/>
      <w:pPr>
        <w:ind w:left="1440" w:hanging="360"/>
      </w:pPr>
      <w:rPr>
        <w:rFonts w:hint="default"/>
      </w:rPr>
    </w:lvl>
    <w:lvl w:ilvl="1" w:tplc="280A0019" w:tentative="1">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46" w15:restartNumberingAfterBreak="0">
    <w:nsid w:val="3BFC66C2"/>
    <w:multiLevelType w:val="hybridMultilevel"/>
    <w:tmpl w:val="C9F41F60"/>
    <w:lvl w:ilvl="0" w:tplc="F948E3EE">
      <w:start w:val="1"/>
      <w:numFmt w:val="decimal"/>
      <w:lvlText w:val="%1."/>
      <w:lvlJc w:val="left"/>
      <w:pPr>
        <w:ind w:left="1440" w:hanging="360"/>
      </w:pPr>
      <w:rPr>
        <w:rFonts w:hint="default"/>
      </w:rPr>
    </w:lvl>
    <w:lvl w:ilvl="1" w:tplc="280A0019" w:tentative="1">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47" w15:restartNumberingAfterBreak="0">
    <w:nsid w:val="3C623373"/>
    <w:multiLevelType w:val="hybridMultilevel"/>
    <w:tmpl w:val="63BEE2C8"/>
    <w:lvl w:ilvl="0" w:tplc="193C6148">
      <w:start w:val="1"/>
      <w:numFmt w:val="decimal"/>
      <w:lvlText w:val="%1."/>
      <w:lvlJc w:val="left"/>
      <w:pPr>
        <w:ind w:left="1440" w:hanging="360"/>
      </w:pPr>
      <w:rPr>
        <w:rFonts w:hint="default"/>
      </w:rPr>
    </w:lvl>
    <w:lvl w:ilvl="1" w:tplc="280A0019" w:tentative="1">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48" w15:restartNumberingAfterBreak="0">
    <w:nsid w:val="3CFD78BD"/>
    <w:multiLevelType w:val="hybridMultilevel"/>
    <w:tmpl w:val="20360E36"/>
    <w:lvl w:ilvl="0" w:tplc="D1EC0368">
      <w:start w:val="1"/>
      <w:numFmt w:val="decimal"/>
      <w:lvlText w:val="%1."/>
      <w:lvlJc w:val="left"/>
      <w:pPr>
        <w:ind w:left="1440" w:hanging="360"/>
      </w:pPr>
      <w:rPr>
        <w:rFonts w:hint="default"/>
      </w:rPr>
    </w:lvl>
    <w:lvl w:ilvl="1" w:tplc="280A0019" w:tentative="1">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49" w15:restartNumberingAfterBreak="0">
    <w:nsid w:val="3D580D7B"/>
    <w:multiLevelType w:val="multilevel"/>
    <w:tmpl w:val="59CA199E"/>
    <w:lvl w:ilvl="0">
      <w:start w:val="1"/>
      <w:numFmt w:val="decimal"/>
      <w:lvlText w:val="%1."/>
      <w:lvlJc w:val="left"/>
      <w:pPr>
        <w:ind w:left="1069" w:hanging="360"/>
      </w:pPr>
      <w:rPr>
        <w:rFonts w:hint="default"/>
      </w:rPr>
    </w:lvl>
    <w:lvl w:ilvl="1">
      <w:start w:val="7"/>
      <w:numFmt w:val="decimal"/>
      <w:isLgl/>
      <w:lvlText w:val="%1.%2."/>
      <w:lvlJc w:val="left"/>
      <w:pPr>
        <w:ind w:left="1287" w:hanging="720"/>
      </w:pPr>
      <w:rPr>
        <w:rFonts w:hint="default"/>
      </w:rPr>
    </w:lvl>
    <w:lvl w:ilvl="2">
      <w:start w:val="1"/>
      <w:numFmt w:val="decimal"/>
      <w:isLgl/>
      <w:lvlText w:val="%1.%2.%3."/>
      <w:lvlJc w:val="left"/>
      <w:pPr>
        <w:ind w:left="1930" w:hanging="720"/>
      </w:pPr>
      <w:rPr>
        <w:rFonts w:hint="default"/>
      </w:rPr>
    </w:lvl>
    <w:lvl w:ilvl="3">
      <w:start w:val="1"/>
      <w:numFmt w:val="decimal"/>
      <w:isLgl/>
      <w:lvlText w:val="%1.%2.%3.%4."/>
      <w:lvlJc w:val="left"/>
      <w:pPr>
        <w:ind w:left="2355" w:hanging="1080"/>
      </w:pPr>
      <w:rPr>
        <w:rFonts w:hint="default"/>
      </w:rPr>
    </w:lvl>
    <w:lvl w:ilvl="4">
      <w:start w:val="1"/>
      <w:numFmt w:val="decimal"/>
      <w:isLgl/>
      <w:lvlText w:val="%1.%2.%3.%4.%5."/>
      <w:lvlJc w:val="left"/>
      <w:pPr>
        <w:ind w:left="2420" w:hanging="1080"/>
      </w:pPr>
      <w:rPr>
        <w:rFonts w:hint="default"/>
      </w:rPr>
    </w:lvl>
    <w:lvl w:ilvl="5">
      <w:start w:val="1"/>
      <w:numFmt w:val="decimal"/>
      <w:isLgl/>
      <w:lvlText w:val="%1.%2.%3.%4.%5.%6."/>
      <w:lvlJc w:val="left"/>
      <w:pPr>
        <w:ind w:left="2845" w:hanging="1440"/>
      </w:pPr>
      <w:rPr>
        <w:rFonts w:hint="default"/>
      </w:rPr>
    </w:lvl>
    <w:lvl w:ilvl="6">
      <w:start w:val="1"/>
      <w:numFmt w:val="decimal"/>
      <w:isLgl/>
      <w:lvlText w:val="%1.%2.%3.%4.%5.%6.%7."/>
      <w:lvlJc w:val="left"/>
      <w:pPr>
        <w:ind w:left="2910" w:hanging="1440"/>
      </w:pPr>
      <w:rPr>
        <w:rFonts w:hint="default"/>
      </w:rPr>
    </w:lvl>
    <w:lvl w:ilvl="7">
      <w:start w:val="1"/>
      <w:numFmt w:val="decimal"/>
      <w:isLgl/>
      <w:lvlText w:val="%1.%2.%3.%4.%5.%6.%7.%8."/>
      <w:lvlJc w:val="left"/>
      <w:pPr>
        <w:ind w:left="3335" w:hanging="1800"/>
      </w:pPr>
      <w:rPr>
        <w:rFonts w:hint="default"/>
      </w:rPr>
    </w:lvl>
    <w:lvl w:ilvl="8">
      <w:start w:val="1"/>
      <w:numFmt w:val="decimal"/>
      <w:isLgl/>
      <w:lvlText w:val="%1.%2.%3.%4.%5.%6.%7.%8.%9."/>
      <w:lvlJc w:val="left"/>
      <w:pPr>
        <w:ind w:left="3400" w:hanging="1800"/>
      </w:pPr>
      <w:rPr>
        <w:rFonts w:hint="default"/>
      </w:rPr>
    </w:lvl>
  </w:abstractNum>
  <w:abstractNum w:abstractNumId="50" w15:restartNumberingAfterBreak="0">
    <w:nsid w:val="3E4B7DAB"/>
    <w:multiLevelType w:val="hybridMultilevel"/>
    <w:tmpl w:val="E39ED02A"/>
    <w:lvl w:ilvl="0" w:tplc="807EFEC6">
      <w:start w:val="1"/>
      <w:numFmt w:val="bullet"/>
      <w:pStyle w:val="bullet1"/>
      <w:lvlText w:val=""/>
      <w:lvlJc w:val="left"/>
      <w:pPr>
        <w:tabs>
          <w:tab w:val="num" w:pos="1080"/>
        </w:tabs>
        <w:ind w:left="1080" w:hanging="360"/>
      </w:pPr>
      <w:rPr>
        <w:rFonts w:ascii="Wingdings" w:hAnsi="Wingdings" w:hint="default"/>
      </w:rPr>
    </w:lvl>
    <w:lvl w:ilvl="1" w:tplc="A05C6826" w:tentative="1">
      <w:start w:val="1"/>
      <w:numFmt w:val="bullet"/>
      <w:lvlText w:val="o"/>
      <w:lvlJc w:val="left"/>
      <w:pPr>
        <w:tabs>
          <w:tab w:val="num" w:pos="1800"/>
        </w:tabs>
        <w:ind w:left="1800" w:hanging="360"/>
      </w:pPr>
      <w:rPr>
        <w:rFonts w:ascii="Courier New" w:hAnsi="Courier New" w:cs="Courier New" w:hint="default"/>
      </w:rPr>
    </w:lvl>
    <w:lvl w:ilvl="2" w:tplc="D262B4C8" w:tentative="1">
      <w:start w:val="1"/>
      <w:numFmt w:val="bullet"/>
      <w:lvlText w:val=""/>
      <w:lvlJc w:val="left"/>
      <w:pPr>
        <w:tabs>
          <w:tab w:val="num" w:pos="2520"/>
        </w:tabs>
        <w:ind w:left="2520" w:hanging="360"/>
      </w:pPr>
      <w:rPr>
        <w:rFonts w:ascii="Wingdings" w:hAnsi="Wingdings" w:hint="default"/>
      </w:rPr>
    </w:lvl>
    <w:lvl w:ilvl="3" w:tplc="ED08F360" w:tentative="1">
      <w:start w:val="1"/>
      <w:numFmt w:val="bullet"/>
      <w:lvlText w:val=""/>
      <w:lvlJc w:val="left"/>
      <w:pPr>
        <w:tabs>
          <w:tab w:val="num" w:pos="3240"/>
        </w:tabs>
        <w:ind w:left="3240" w:hanging="360"/>
      </w:pPr>
      <w:rPr>
        <w:rFonts w:ascii="Symbol" w:hAnsi="Symbol" w:hint="default"/>
      </w:rPr>
    </w:lvl>
    <w:lvl w:ilvl="4" w:tplc="449A3254" w:tentative="1">
      <w:start w:val="1"/>
      <w:numFmt w:val="bullet"/>
      <w:lvlText w:val="o"/>
      <w:lvlJc w:val="left"/>
      <w:pPr>
        <w:tabs>
          <w:tab w:val="num" w:pos="3960"/>
        </w:tabs>
        <w:ind w:left="3960" w:hanging="360"/>
      </w:pPr>
      <w:rPr>
        <w:rFonts w:ascii="Courier New" w:hAnsi="Courier New" w:cs="Courier New" w:hint="default"/>
      </w:rPr>
    </w:lvl>
    <w:lvl w:ilvl="5" w:tplc="12CC94D0" w:tentative="1">
      <w:start w:val="1"/>
      <w:numFmt w:val="bullet"/>
      <w:lvlText w:val=""/>
      <w:lvlJc w:val="left"/>
      <w:pPr>
        <w:tabs>
          <w:tab w:val="num" w:pos="4680"/>
        </w:tabs>
        <w:ind w:left="4680" w:hanging="360"/>
      </w:pPr>
      <w:rPr>
        <w:rFonts w:ascii="Wingdings" w:hAnsi="Wingdings" w:hint="default"/>
      </w:rPr>
    </w:lvl>
    <w:lvl w:ilvl="6" w:tplc="8B44432E" w:tentative="1">
      <w:start w:val="1"/>
      <w:numFmt w:val="bullet"/>
      <w:lvlText w:val=""/>
      <w:lvlJc w:val="left"/>
      <w:pPr>
        <w:tabs>
          <w:tab w:val="num" w:pos="5400"/>
        </w:tabs>
        <w:ind w:left="5400" w:hanging="360"/>
      </w:pPr>
      <w:rPr>
        <w:rFonts w:ascii="Symbol" w:hAnsi="Symbol" w:hint="default"/>
      </w:rPr>
    </w:lvl>
    <w:lvl w:ilvl="7" w:tplc="9D66EAD4" w:tentative="1">
      <w:start w:val="1"/>
      <w:numFmt w:val="bullet"/>
      <w:lvlText w:val="o"/>
      <w:lvlJc w:val="left"/>
      <w:pPr>
        <w:tabs>
          <w:tab w:val="num" w:pos="6120"/>
        </w:tabs>
        <w:ind w:left="6120" w:hanging="360"/>
      </w:pPr>
      <w:rPr>
        <w:rFonts w:ascii="Courier New" w:hAnsi="Courier New" w:cs="Courier New" w:hint="default"/>
      </w:rPr>
    </w:lvl>
    <w:lvl w:ilvl="8" w:tplc="6B9A8D46" w:tentative="1">
      <w:start w:val="1"/>
      <w:numFmt w:val="bullet"/>
      <w:lvlText w:val=""/>
      <w:lvlJc w:val="left"/>
      <w:pPr>
        <w:tabs>
          <w:tab w:val="num" w:pos="6840"/>
        </w:tabs>
        <w:ind w:left="6840" w:hanging="360"/>
      </w:pPr>
      <w:rPr>
        <w:rFonts w:ascii="Wingdings" w:hAnsi="Wingdings" w:hint="default"/>
      </w:rPr>
    </w:lvl>
  </w:abstractNum>
  <w:abstractNum w:abstractNumId="51" w15:restartNumberingAfterBreak="0">
    <w:nsid w:val="3E6E32F6"/>
    <w:multiLevelType w:val="hybridMultilevel"/>
    <w:tmpl w:val="79AA10F2"/>
    <w:lvl w:ilvl="0" w:tplc="D9423A22">
      <w:start w:val="1"/>
      <w:numFmt w:val="decimal"/>
      <w:lvlText w:val="%1."/>
      <w:lvlJc w:val="left"/>
      <w:pPr>
        <w:ind w:left="1500" w:hanging="360"/>
      </w:pPr>
      <w:rPr>
        <w:rFonts w:hint="default"/>
      </w:rPr>
    </w:lvl>
    <w:lvl w:ilvl="1" w:tplc="280A0019" w:tentative="1">
      <w:start w:val="1"/>
      <w:numFmt w:val="lowerLetter"/>
      <w:lvlText w:val="%2."/>
      <w:lvlJc w:val="left"/>
      <w:pPr>
        <w:ind w:left="2220" w:hanging="360"/>
      </w:pPr>
    </w:lvl>
    <w:lvl w:ilvl="2" w:tplc="280A001B" w:tentative="1">
      <w:start w:val="1"/>
      <w:numFmt w:val="lowerRoman"/>
      <w:lvlText w:val="%3."/>
      <w:lvlJc w:val="right"/>
      <w:pPr>
        <w:ind w:left="2940" w:hanging="180"/>
      </w:pPr>
    </w:lvl>
    <w:lvl w:ilvl="3" w:tplc="280A000F" w:tentative="1">
      <w:start w:val="1"/>
      <w:numFmt w:val="decimal"/>
      <w:lvlText w:val="%4."/>
      <w:lvlJc w:val="left"/>
      <w:pPr>
        <w:ind w:left="3660" w:hanging="360"/>
      </w:pPr>
    </w:lvl>
    <w:lvl w:ilvl="4" w:tplc="280A0019" w:tentative="1">
      <w:start w:val="1"/>
      <w:numFmt w:val="lowerLetter"/>
      <w:lvlText w:val="%5."/>
      <w:lvlJc w:val="left"/>
      <w:pPr>
        <w:ind w:left="4380" w:hanging="360"/>
      </w:pPr>
    </w:lvl>
    <w:lvl w:ilvl="5" w:tplc="280A001B" w:tentative="1">
      <w:start w:val="1"/>
      <w:numFmt w:val="lowerRoman"/>
      <w:lvlText w:val="%6."/>
      <w:lvlJc w:val="right"/>
      <w:pPr>
        <w:ind w:left="5100" w:hanging="180"/>
      </w:pPr>
    </w:lvl>
    <w:lvl w:ilvl="6" w:tplc="280A000F" w:tentative="1">
      <w:start w:val="1"/>
      <w:numFmt w:val="decimal"/>
      <w:lvlText w:val="%7."/>
      <w:lvlJc w:val="left"/>
      <w:pPr>
        <w:ind w:left="5820" w:hanging="360"/>
      </w:pPr>
    </w:lvl>
    <w:lvl w:ilvl="7" w:tplc="280A0019" w:tentative="1">
      <w:start w:val="1"/>
      <w:numFmt w:val="lowerLetter"/>
      <w:lvlText w:val="%8."/>
      <w:lvlJc w:val="left"/>
      <w:pPr>
        <w:ind w:left="6540" w:hanging="360"/>
      </w:pPr>
    </w:lvl>
    <w:lvl w:ilvl="8" w:tplc="280A001B" w:tentative="1">
      <w:start w:val="1"/>
      <w:numFmt w:val="lowerRoman"/>
      <w:lvlText w:val="%9."/>
      <w:lvlJc w:val="right"/>
      <w:pPr>
        <w:ind w:left="7260" w:hanging="180"/>
      </w:pPr>
    </w:lvl>
  </w:abstractNum>
  <w:abstractNum w:abstractNumId="52" w15:restartNumberingAfterBreak="0">
    <w:nsid w:val="412E564B"/>
    <w:multiLevelType w:val="hybridMultilevel"/>
    <w:tmpl w:val="783C24AC"/>
    <w:lvl w:ilvl="0" w:tplc="CB143F82">
      <w:start w:val="1"/>
      <w:numFmt w:val="decimal"/>
      <w:lvlText w:val="%1."/>
      <w:lvlJc w:val="left"/>
      <w:pPr>
        <w:ind w:left="1440" w:hanging="360"/>
      </w:pPr>
      <w:rPr>
        <w:rFonts w:hint="default"/>
      </w:rPr>
    </w:lvl>
    <w:lvl w:ilvl="1" w:tplc="280A0019" w:tentative="1">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53" w15:restartNumberingAfterBreak="0">
    <w:nsid w:val="41A04E87"/>
    <w:multiLevelType w:val="hybridMultilevel"/>
    <w:tmpl w:val="A0DCA4F6"/>
    <w:lvl w:ilvl="0" w:tplc="1982F61E">
      <w:start w:val="1"/>
      <w:numFmt w:val="decimal"/>
      <w:lvlText w:val="%1."/>
      <w:lvlJc w:val="left"/>
      <w:pPr>
        <w:ind w:left="1500" w:hanging="360"/>
      </w:pPr>
      <w:rPr>
        <w:rFonts w:hint="default"/>
      </w:rPr>
    </w:lvl>
    <w:lvl w:ilvl="1" w:tplc="280A0019" w:tentative="1">
      <w:start w:val="1"/>
      <w:numFmt w:val="lowerLetter"/>
      <w:lvlText w:val="%2."/>
      <w:lvlJc w:val="left"/>
      <w:pPr>
        <w:ind w:left="2220" w:hanging="360"/>
      </w:pPr>
    </w:lvl>
    <w:lvl w:ilvl="2" w:tplc="280A001B" w:tentative="1">
      <w:start w:val="1"/>
      <w:numFmt w:val="lowerRoman"/>
      <w:lvlText w:val="%3."/>
      <w:lvlJc w:val="right"/>
      <w:pPr>
        <w:ind w:left="2940" w:hanging="180"/>
      </w:pPr>
    </w:lvl>
    <w:lvl w:ilvl="3" w:tplc="280A000F" w:tentative="1">
      <w:start w:val="1"/>
      <w:numFmt w:val="decimal"/>
      <w:lvlText w:val="%4."/>
      <w:lvlJc w:val="left"/>
      <w:pPr>
        <w:ind w:left="3660" w:hanging="360"/>
      </w:pPr>
    </w:lvl>
    <w:lvl w:ilvl="4" w:tplc="280A0019" w:tentative="1">
      <w:start w:val="1"/>
      <w:numFmt w:val="lowerLetter"/>
      <w:lvlText w:val="%5."/>
      <w:lvlJc w:val="left"/>
      <w:pPr>
        <w:ind w:left="4380" w:hanging="360"/>
      </w:pPr>
    </w:lvl>
    <w:lvl w:ilvl="5" w:tplc="280A001B" w:tentative="1">
      <w:start w:val="1"/>
      <w:numFmt w:val="lowerRoman"/>
      <w:lvlText w:val="%6."/>
      <w:lvlJc w:val="right"/>
      <w:pPr>
        <w:ind w:left="5100" w:hanging="180"/>
      </w:pPr>
    </w:lvl>
    <w:lvl w:ilvl="6" w:tplc="280A000F" w:tentative="1">
      <w:start w:val="1"/>
      <w:numFmt w:val="decimal"/>
      <w:lvlText w:val="%7."/>
      <w:lvlJc w:val="left"/>
      <w:pPr>
        <w:ind w:left="5820" w:hanging="360"/>
      </w:pPr>
    </w:lvl>
    <w:lvl w:ilvl="7" w:tplc="280A0019" w:tentative="1">
      <w:start w:val="1"/>
      <w:numFmt w:val="lowerLetter"/>
      <w:lvlText w:val="%8."/>
      <w:lvlJc w:val="left"/>
      <w:pPr>
        <w:ind w:left="6540" w:hanging="360"/>
      </w:pPr>
    </w:lvl>
    <w:lvl w:ilvl="8" w:tplc="280A001B" w:tentative="1">
      <w:start w:val="1"/>
      <w:numFmt w:val="lowerRoman"/>
      <w:lvlText w:val="%9."/>
      <w:lvlJc w:val="right"/>
      <w:pPr>
        <w:ind w:left="7260" w:hanging="180"/>
      </w:pPr>
    </w:lvl>
  </w:abstractNum>
  <w:abstractNum w:abstractNumId="54" w15:restartNumberingAfterBreak="0">
    <w:nsid w:val="4462225F"/>
    <w:multiLevelType w:val="hybridMultilevel"/>
    <w:tmpl w:val="62EC5238"/>
    <w:lvl w:ilvl="0" w:tplc="738E8A54">
      <w:start w:val="1"/>
      <w:numFmt w:val="decimal"/>
      <w:lvlText w:val="%1."/>
      <w:lvlJc w:val="left"/>
      <w:pPr>
        <w:ind w:left="1800" w:hanging="360"/>
      </w:pPr>
      <w:rPr>
        <w:rFonts w:hint="default"/>
      </w:rPr>
    </w:lvl>
    <w:lvl w:ilvl="1" w:tplc="280A0019" w:tentative="1">
      <w:start w:val="1"/>
      <w:numFmt w:val="lowerLetter"/>
      <w:lvlText w:val="%2."/>
      <w:lvlJc w:val="left"/>
      <w:pPr>
        <w:ind w:left="2520" w:hanging="360"/>
      </w:pPr>
    </w:lvl>
    <w:lvl w:ilvl="2" w:tplc="280A001B" w:tentative="1">
      <w:start w:val="1"/>
      <w:numFmt w:val="lowerRoman"/>
      <w:lvlText w:val="%3."/>
      <w:lvlJc w:val="right"/>
      <w:pPr>
        <w:ind w:left="3240" w:hanging="180"/>
      </w:pPr>
    </w:lvl>
    <w:lvl w:ilvl="3" w:tplc="280A000F" w:tentative="1">
      <w:start w:val="1"/>
      <w:numFmt w:val="decimal"/>
      <w:lvlText w:val="%4."/>
      <w:lvlJc w:val="left"/>
      <w:pPr>
        <w:ind w:left="3960" w:hanging="360"/>
      </w:pPr>
    </w:lvl>
    <w:lvl w:ilvl="4" w:tplc="280A0019" w:tentative="1">
      <w:start w:val="1"/>
      <w:numFmt w:val="lowerLetter"/>
      <w:lvlText w:val="%5."/>
      <w:lvlJc w:val="left"/>
      <w:pPr>
        <w:ind w:left="4680" w:hanging="360"/>
      </w:pPr>
    </w:lvl>
    <w:lvl w:ilvl="5" w:tplc="280A001B" w:tentative="1">
      <w:start w:val="1"/>
      <w:numFmt w:val="lowerRoman"/>
      <w:lvlText w:val="%6."/>
      <w:lvlJc w:val="right"/>
      <w:pPr>
        <w:ind w:left="5400" w:hanging="180"/>
      </w:pPr>
    </w:lvl>
    <w:lvl w:ilvl="6" w:tplc="280A000F" w:tentative="1">
      <w:start w:val="1"/>
      <w:numFmt w:val="decimal"/>
      <w:lvlText w:val="%7."/>
      <w:lvlJc w:val="left"/>
      <w:pPr>
        <w:ind w:left="6120" w:hanging="360"/>
      </w:pPr>
    </w:lvl>
    <w:lvl w:ilvl="7" w:tplc="280A0019" w:tentative="1">
      <w:start w:val="1"/>
      <w:numFmt w:val="lowerLetter"/>
      <w:lvlText w:val="%8."/>
      <w:lvlJc w:val="left"/>
      <w:pPr>
        <w:ind w:left="6840" w:hanging="360"/>
      </w:pPr>
    </w:lvl>
    <w:lvl w:ilvl="8" w:tplc="280A001B" w:tentative="1">
      <w:start w:val="1"/>
      <w:numFmt w:val="lowerRoman"/>
      <w:lvlText w:val="%9."/>
      <w:lvlJc w:val="right"/>
      <w:pPr>
        <w:ind w:left="7560" w:hanging="180"/>
      </w:pPr>
    </w:lvl>
  </w:abstractNum>
  <w:abstractNum w:abstractNumId="55" w15:restartNumberingAfterBreak="0">
    <w:nsid w:val="45F1654E"/>
    <w:multiLevelType w:val="hybridMultilevel"/>
    <w:tmpl w:val="04405FE4"/>
    <w:lvl w:ilvl="0" w:tplc="CB143F82">
      <w:start w:val="1"/>
      <w:numFmt w:val="decimal"/>
      <w:lvlText w:val="%1."/>
      <w:lvlJc w:val="left"/>
      <w:pPr>
        <w:ind w:left="1440" w:hanging="360"/>
      </w:pPr>
      <w:rPr>
        <w:rFonts w:hint="default"/>
      </w:rPr>
    </w:lvl>
    <w:lvl w:ilvl="1" w:tplc="280A0019" w:tentative="1">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56" w15:restartNumberingAfterBreak="0">
    <w:nsid w:val="46D52F8B"/>
    <w:multiLevelType w:val="multilevel"/>
    <w:tmpl w:val="B57A782A"/>
    <w:lvl w:ilvl="0">
      <w:start w:val="1"/>
      <w:numFmt w:val="decimal"/>
      <w:lvlText w:val="%1."/>
      <w:lvlJc w:val="left"/>
      <w:pPr>
        <w:ind w:left="1440" w:hanging="360"/>
      </w:pPr>
      <w:rPr>
        <w:rFonts w:hint="default"/>
      </w:rPr>
    </w:lvl>
    <w:lvl w:ilvl="1">
      <w:start w:val="8"/>
      <w:numFmt w:val="decimal"/>
      <w:isLgl/>
      <w:lvlText w:val="%1.%2."/>
      <w:lvlJc w:val="left"/>
      <w:pPr>
        <w:ind w:left="1800" w:hanging="720"/>
      </w:pPr>
      <w:rPr>
        <w:rFonts w:hint="default"/>
      </w:rPr>
    </w:lvl>
    <w:lvl w:ilvl="2">
      <w:start w:val="2"/>
      <w:numFmt w:val="decimal"/>
      <w:isLgl/>
      <w:lvlText w:val="%1.%2.%3."/>
      <w:lvlJc w:val="left"/>
      <w:pPr>
        <w:ind w:left="1429"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520" w:hanging="144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880" w:hanging="1800"/>
      </w:pPr>
      <w:rPr>
        <w:rFonts w:hint="default"/>
      </w:rPr>
    </w:lvl>
    <w:lvl w:ilvl="8">
      <w:start w:val="1"/>
      <w:numFmt w:val="decimal"/>
      <w:isLgl/>
      <w:lvlText w:val="%1.%2.%3.%4.%5.%6.%7.%8.%9."/>
      <w:lvlJc w:val="left"/>
      <w:pPr>
        <w:ind w:left="2880" w:hanging="1800"/>
      </w:pPr>
      <w:rPr>
        <w:rFonts w:hint="default"/>
      </w:rPr>
    </w:lvl>
  </w:abstractNum>
  <w:abstractNum w:abstractNumId="57" w15:restartNumberingAfterBreak="0">
    <w:nsid w:val="47BA65DE"/>
    <w:multiLevelType w:val="hybridMultilevel"/>
    <w:tmpl w:val="693233A4"/>
    <w:lvl w:ilvl="0" w:tplc="06BA720A">
      <w:start w:val="1"/>
      <w:numFmt w:val="decimal"/>
      <w:lvlText w:val="%1."/>
      <w:lvlJc w:val="left"/>
      <w:pPr>
        <w:ind w:left="1440" w:hanging="360"/>
      </w:pPr>
      <w:rPr>
        <w:rFonts w:hint="default"/>
      </w:rPr>
    </w:lvl>
    <w:lvl w:ilvl="1" w:tplc="280A0019" w:tentative="1">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58" w15:restartNumberingAfterBreak="0">
    <w:nsid w:val="48AA53B9"/>
    <w:multiLevelType w:val="hybridMultilevel"/>
    <w:tmpl w:val="E4AC4AE8"/>
    <w:lvl w:ilvl="0" w:tplc="459CF574">
      <w:start w:val="1"/>
      <w:numFmt w:val="decimal"/>
      <w:lvlText w:val="%1."/>
      <w:lvlJc w:val="left"/>
      <w:pPr>
        <w:ind w:left="1440" w:hanging="360"/>
      </w:pPr>
      <w:rPr>
        <w:rFonts w:hint="default"/>
      </w:rPr>
    </w:lvl>
    <w:lvl w:ilvl="1" w:tplc="280A0019" w:tentative="1">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59" w15:restartNumberingAfterBreak="0">
    <w:nsid w:val="4981201D"/>
    <w:multiLevelType w:val="hybridMultilevel"/>
    <w:tmpl w:val="051C3BC6"/>
    <w:lvl w:ilvl="0" w:tplc="036466D2">
      <w:start w:val="1"/>
      <w:numFmt w:val="decimal"/>
      <w:lvlText w:val="%1."/>
      <w:lvlJc w:val="left"/>
      <w:pPr>
        <w:ind w:left="1440" w:hanging="360"/>
      </w:pPr>
      <w:rPr>
        <w:rFonts w:hint="default"/>
      </w:rPr>
    </w:lvl>
    <w:lvl w:ilvl="1" w:tplc="280A0019" w:tentative="1">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60" w15:restartNumberingAfterBreak="0">
    <w:nsid w:val="49AD400B"/>
    <w:multiLevelType w:val="hybridMultilevel"/>
    <w:tmpl w:val="45B6B08E"/>
    <w:lvl w:ilvl="0" w:tplc="D176518E">
      <w:start w:val="1"/>
      <w:numFmt w:val="decimal"/>
      <w:lvlText w:val="%1."/>
      <w:lvlJc w:val="left"/>
      <w:pPr>
        <w:ind w:left="1440" w:hanging="360"/>
      </w:pPr>
      <w:rPr>
        <w:rFonts w:hint="default"/>
      </w:rPr>
    </w:lvl>
    <w:lvl w:ilvl="1" w:tplc="280A0019" w:tentative="1">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61" w15:restartNumberingAfterBreak="0">
    <w:nsid w:val="49E3555A"/>
    <w:multiLevelType w:val="hybridMultilevel"/>
    <w:tmpl w:val="56D83416"/>
    <w:lvl w:ilvl="0" w:tplc="FC34E1A6">
      <w:start w:val="1"/>
      <w:numFmt w:val="decimal"/>
      <w:lvlText w:val="%1."/>
      <w:lvlJc w:val="left"/>
      <w:pPr>
        <w:ind w:left="1440" w:hanging="360"/>
      </w:pPr>
      <w:rPr>
        <w:rFonts w:hint="default"/>
      </w:rPr>
    </w:lvl>
    <w:lvl w:ilvl="1" w:tplc="280A0019" w:tentative="1">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62" w15:restartNumberingAfterBreak="0">
    <w:nsid w:val="4A9C04DE"/>
    <w:multiLevelType w:val="hybridMultilevel"/>
    <w:tmpl w:val="2E4EDA14"/>
    <w:lvl w:ilvl="0" w:tplc="A1860924">
      <w:start w:val="1"/>
      <w:numFmt w:val="decimal"/>
      <w:lvlText w:val="%1."/>
      <w:lvlJc w:val="left"/>
      <w:pPr>
        <w:ind w:left="1440" w:hanging="360"/>
      </w:pPr>
      <w:rPr>
        <w:rFonts w:hint="default"/>
      </w:rPr>
    </w:lvl>
    <w:lvl w:ilvl="1" w:tplc="280A0019" w:tentative="1">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63" w15:restartNumberingAfterBreak="0">
    <w:nsid w:val="4D5B6928"/>
    <w:multiLevelType w:val="hybridMultilevel"/>
    <w:tmpl w:val="4AF286B2"/>
    <w:lvl w:ilvl="0" w:tplc="F0C2D3DC">
      <w:start w:val="1"/>
      <w:numFmt w:val="decimal"/>
      <w:lvlText w:val="%1."/>
      <w:lvlJc w:val="left"/>
      <w:pPr>
        <w:ind w:left="1440" w:hanging="360"/>
      </w:pPr>
      <w:rPr>
        <w:rFonts w:hint="default"/>
      </w:rPr>
    </w:lvl>
    <w:lvl w:ilvl="1" w:tplc="280A0019" w:tentative="1">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64" w15:restartNumberingAfterBreak="0">
    <w:nsid w:val="4D71236F"/>
    <w:multiLevelType w:val="multilevel"/>
    <w:tmpl w:val="0E5419C2"/>
    <w:lvl w:ilvl="0">
      <w:start w:val="1"/>
      <w:numFmt w:val="decimal"/>
      <w:lvlText w:val="%1."/>
      <w:lvlJc w:val="right"/>
      <w:pPr>
        <w:ind w:left="360" w:hanging="360"/>
      </w:pPr>
    </w:lvl>
    <w:lvl w:ilvl="1">
      <w:start w:val="1"/>
      <w:numFmt w:val="decimal"/>
      <w:suff w:val="space"/>
      <w:lvlText w:val="%1.%2."/>
      <w:lvlJc w:val="left"/>
      <w:pPr>
        <w:ind w:left="357" w:hanging="357"/>
      </w:pPr>
      <w:rPr>
        <w:lang w:val="es-PE"/>
      </w:rPr>
    </w:lvl>
    <w:lvl w:ilvl="2">
      <w:start w:val="1"/>
      <w:numFmt w:val="decimal"/>
      <w:pStyle w:val="Ttulo3"/>
      <w:suff w:val="space"/>
      <w:lvlText w:val="%1.%2.%3."/>
      <w:lvlJc w:val="left"/>
      <w:pPr>
        <w:ind w:left="1071" w:hanging="357"/>
      </w:pPr>
    </w:lvl>
    <w:lvl w:ilvl="3">
      <w:start w:val="1"/>
      <w:numFmt w:val="decimal"/>
      <w:pStyle w:val="Ttulo4"/>
      <w:suff w:val="space"/>
      <w:lvlText w:val="%1.%2.%3.%4."/>
      <w:lvlJc w:val="left"/>
      <w:pPr>
        <w:ind w:left="1428" w:hanging="357"/>
      </w:pPr>
    </w:lvl>
    <w:lvl w:ilvl="4">
      <w:start w:val="1"/>
      <w:numFmt w:val="decimal"/>
      <w:pStyle w:val="Ttulo5"/>
      <w:suff w:val="space"/>
      <w:lvlText w:val="%1.%2.%3.%4.%5."/>
      <w:lvlJc w:val="left"/>
      <w:pPr>
        <w:ind w:left="1785" w:hanging="357"/>
      </w:pPr>
    </w:lvl>
    <w:lvl w:ilvl="5">
      <w:start w:val="1"/>
      <w:numFmt w:val="decimal"/>
      <w:pStyle w:val="Ttulo6"/>
      <w:suff w:val="space"/>
      <w:lvlText w:val="%1.%2.%3.%4.%5.%6."/>
      <w:lvlJc w:val="left"/>
      <w:pPr>
        <w:ind w:left="2142" w:hanging="357"/>
      </w:pPr>
      <w:rPr>
        <w:vertAlign w:val="baseline"/>
      </w:rPr>
    </w:lvl>
    <w:lvl w:ilvl="6">
      <w:start w:val="1"/>
      <w:numFmt w:val="decimal"/>
      <w:pStyle w:val="Ttulo7"/>
      <w:suff w:val="space"/>
      <w:lvlText w:val="%1.%2.%3.%4.%5.%6.%7."/>
      <w:lvlJc w:val="left"/>
      <w:pPr>
        <w:ind w:left="2499" w:hanging="357"/>
      </w:pPr>
    </w:lvl>
    <w:lvl w:ilvl="7">
      <w:start w:val="1"/>
      <w:numFmt w:val="decimal"/>
      <w:pStyle w:val="Ttulo8"/>
      <w:suff w:val="space"/>
      <w:lvlText w:val="%1.%2.%3.%4.%5.%6.%7.%8."/>
      <w:lvlJc w:val="left"/>
      <w:pPr>
        <w:ind w:left="2856" w:hanging="357"/>
      </w:pPr>
    </w:lvl>
    <w:lvl w:ilvl="8">
      <w:start w:val="1"/>
      <w:numFmt w:val="decimal"/>
      <w:pStyle w:val="Ttulo9"/>
      <w:suff w:val="space"/>
      <w:lvlText w:val="%1.%2.%3.%4.%5.%6.%7.%8.%9."/>
      <w:lvlJc w:val="left"/>
      <w:pPr>
        <w:ind w:left="3213" w:hanging="357"/>
      </w:pPr>
    </w:lvl>
  </w:abstractNum>
  <w:abstractNum w:abstractNumId="65" w15:restartNumberingAfterBreak="0">
    <w:nsid w:val="4E555BF7"/>
    <w:multiLevelType w:val="hybridMultilevel"/>
    <w:tmpl w:val="835E4640"/>
    <w:lvl w:ilvl="0" w:tplc="8BC68F1A">
      <w:start w:val="1"/>
      <w:numFmt w:val="decimal"/>
      <w:lvlText w:val="%1."/>
      <w:lvlJc w:val="left"/>
      <w:pPr>
        <w:ind w:left="1440" w:hanging="360"/>
      </w:pPr>
      <w:rPr>
        <w:rFonts w:hint="default"/>
      </w:rPr>
    </w:lvl>
    <w:lvl w:ilvl="1" w:tplc="280A0019" w:tentative="1">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66" w15:restartNumberingAfterBreak="0">
    <w:nsid w:val="4EF42FF1"/>
    <w:multiLevelType w:val="hybridMultilevel"/>
    <w:tmpl w:val="F650FF72"/>
    <w:lvl w:ilvl="0" w:tplc="D8281982">
      <w:start w:val="1"/>
      <w:numFmt w:val="decimal"/>
      <w:lvlText w:val="%1."/>
      <w:lvlJc w:val="left"/>
      <w:pPr>
        <w:ind w:left="1800" w:hanging="360"/>
      </w:pPr>
      <w:rPr>
        <w:rFonts w:hint="default"/>
      </w:rPr>
    </w:lvl>
    <w:lvl w:ilvl="1" w:tplc="280A0019" w:tentative="1">
      <w:start w:val="1"/>
      <w:numFmt w:val="lowerLetter"/>
      <w:lvlText w:val="%2."/>
      <w:lvlJc w:val="left"/>
      <w:pPr>
        <w:ind w:left="2520" w:hanging="360"/>
      </w:pPr>
    </w:lvl>
    <w:lvl w:ilvl="2" w:tplc="280A001B" w:tentative="1">
      <w:start w:val="1"/>
      <w:numFmt w:val="lowerRoman"/>
      <w:lvlText w:val="%3."/>
      <w:lvlJc w:val="right"/>
      <w:pPr>
        <w:ind w:left="3240" w:hanging="180"/>
      </w:pPr>
    </w:lvl>
    <w:lvl w:ilvl="3" w:tplc="280A000F" w:tentative="1">
      <w:start w:val="1"/>
      <w:numFmt w:val="decimal"/>
      <w:lvlText w:val="%4."/>
      <w:lvlJc w:val="left"/>
      <w:pPr>
        <w:ind w:left="3960" w:hanging="360"/>
      </w:pPr>
    </w:lvl>
    <w:lvl w:ilvl="4" w:tplc="280A0019" w:tentative="1">
      <w:start w:val="1"/>
      <w:numFmt w:val="lowerLetter"/>
      <w:lvlText w:val="%5."/>
      <w:lvlJc w:val="left"/>
      <w:pPr>
        <w:ind w:left="4680" w:hanging="360"/>
      </w:pPr>
    </w:lvl>
    <w:lvl w:ilvl="5" w:tplc="280A001B" w:tentative="1">
      <w:start w:val="1"/>
      <w:numFmt w:val="lowerRoman"/>
      <w:lvlText w:val="%6."/>
      <w:lvlJc w:val="right"/>
      <w:pPr>
        <w:ind w:left="5400" w:hanging="180"/>
      </w:pPr>
    </w:lvl>
    <w:lvl w:ilvl="6" w:tplc="280A000F" w:tentative="1">
      <w:start w:val="1"/>
      <w:numFmt w:val="decimal"/>
      <w:lvlText w:val="%7."/>
      <w:lvlJc w:val="left"/>
      <w:pPr>
        <w:ind w:left="6120" w:hanging="360"/>
      </w:pPr>
    </w:lvl>
    <w:lvl w:ilvl="7" w:tplc="280A0019" w:tentative="1">
      <w:start w:val="1"/>
      <w:numFmt w:val="lowerLetter"/>
      <w:lvlText w:val="%8."/>
      <w:lvlJc w:val="left"/>
      <w:pPr>
        <w:ind w:left="6840" w:hanging="360"/>
      </w:pPr>
    </w:lvl>
    <w:lvl w:ilvl="8" w:tplc="280A001B" w:tentative="1">
      <w:start w:val="1"/>
      <w:numFmt w:val="lowerRoman"/>
      <w:lvlText w:val="%9."/>
      <w:lvlJc w:val="right"/>
      <w:pPr>
        <w:ind w:left="7560" w:hanging="180"/>
      </w:pPr>
    </w:lvl>
  </w:abstractNum>
  <w:abstractNum w:abstractNumId="67" w15:restartNumberingAfterBreak="0">
    <w:nsid w:val="4F5E0859"/>
    <w:multiLevelType w:val="hybridMultilevel"/>
    <w:tmpl w:val="E5FA6BDA"/>
    <w:lvl w:ilvl="0" w:tplc="1286DD08">
      <w:start w:val="1"/>
      <w:numFmt w:val="bullet"/>
      <w:lvlText w:val="-"/>
      <w:lvlJc w:val="left"/>
      <w:pPr>
        <w:ind w:left="1800" w:hanging="360"/>
      </w:pPr>
      <w:rPr>
        <w:rFonts w:ascii="Arial" w:eastAsia="Times New Roman" w:hAnsi="Arial" w:cs="Arial" w:hint="default"/>
        <w:b/>
        <w:bCs w:val="0"/>
      </w:rPr>
    </w:lvl>
    <w:lvl w:ilvl="1" w:tplc="280A0003" w:tentative="1">
      <w:start w:val="1"/>
      <w:numFmt w:val="bullet"/>
      <w:lvlText w:val="o"/>
      <w:lvlJc w:val="left"/>
      <w:pPr>
        <w:ind w:left="2236" w:hanging="360"/>
      </w:pPr>
      <w:rPr>
        <w:rFonts w:ascii="Courier New" w:hAnsi="Courier New" w:cs="Courier New" w:hint="default"/>
      </w:rPr>
    </w:lvl>
    <w:lvl w:ilvl="2" w:tplc="280A0005" w:tentative="1">
      <w:start w:val="1"/>
      <w:numFmt w:val="bullet"/>
      <w:lvlText w:val=""/>
      <w:lvlJc w:val="left"/>
      <w:pPr>
        <w:ind w:left="2956" w:hanging="360"/>
      </w:pPr>
      <w:rPr>
        <w:rFonts w:ascii="Wingdings" w:hAnsi="Wingdings" w:hint="default"/>
      </w:rPr>
    </w:lvl>
    <w:lvl w:ilvl="3" w:tplc="280A0001" w:tentative="1">
      <w:start w:val="1"/>
      <w:numFmt w:val="bullet"/>
      <w:lvlText w:val=""/>
      <w:lvlJc w:val="left"/>
      <w:pPr>
        <w:ind w:left="3676" w:hanging="360"/>
      </w:pPr>
      <w:rPr>
        <w:rFonts w:ascii="Symbol" w:hAnsi="Symbol" w:hint="default"/>
      </w:rPr>
    </w:lvl>
    <w:lvl w:ilvl="4" w:tplc="280A0003" w:tentative="1">
      <w:start w:val="1"/>
      <w:numFmt w:val="bullet"/>
      <w:lvlText w:val="o"/>
      <w:lvlJc w:val="left"/>
      <w:pPr>
        <w:ind w:left="4396" w:hanging="360"/>
      </w:pPr>
      <w:rPr>
        <w:rFonts w:ascii="Courier New" w:hAnsi="Courier New" w:cs="Courier New" w:hint="default"/>
      </w:rPr>
    </w:lvl>
    <w:lvl w:ilvl="5" w:tplc="280A0005" w:tentative="1">
      <w:start w:val="1"/>
      <w:numFmt w:val="bullet"/>
      <w:lvlText w:val=""/>
      <w:lvlJc w:val="left"/>
      <w:pPr>
        <w:ind w:left="5116" w:hanging="360"/>
      </w:pPr>
      <w:rPr>
        <w:rFonts w:ascii="Wingdings" w:hAnsi="Wingdings" w:hint="default"/>
      </w:rPr>
    </w:lvl>
    <w:lvl w:ilvl="6" w:tplc="280A0001" w:tentative="1">
      <w:start w:val="1"/>
      <w:numFmt w:val="bullet"/>
      <w:lvlText w:val=""/>
      <w:lvlJc w:val="left"/>
      <w:pPr>
        <w:ind w:left="5836" w:hanging="360"/>
      </w:pPr>
      <w:rPr>
        <w:rFonts w:ascii="Symbol" w:hAnsi="Symbol" w:hint="default"/>
      </w:rPr>
    </w:lvl>
    <w:lvl w:ilvl="7" w:tplc="280A0003" w:tentative="1">
      <w:start w:val="1"/>
      <w:numFmt w:val="bullet"/>
      <w:lvlText w:val="o"/>
      <w:lvlJc w:val="left"/>
      <w:pPr>
        <w:ind w:left="6556" w:hanging="360"/>
      </w:pPr>
      <w:rPr>
        <w:rFonts w:ascii="Courier New" w:hAnsi="Courier New" w:cs="Courier New" w:hint="default"/>
      </w:rPr>
    </w:lvl>
    <w:lvl w:ilvl="8" w:tplc="280A0005" w:tentative="1">
      <w:start w:val="1"/>
      <w:numFmt w:val="bullet"/>
      <w:lvlText w:val=""/>
      <w:lvlJc w:val="left"/>
      <w:pPr>
        <w:ind w:left="7276" w:hanging="360"/>
      </w:pPr>
      <w:rPr>
        <w:rFonts w:ascii="Wingdings" w:hAnsi="Wingdings" w:hint="default"/>
      </w:rPr>
    </w:lvl>
  </w:abstractNum>
  <w:abstractNum w:abstractNumId="68" w15:restartNumberingAfterBreak="0">
    <w:nsid w:val="53842740"/>
    <w:multiLevelType w:val="hybridMultilevel"/>
    <w:tmpl w:val="AED6C84A"/>
    <w:lvl w:ilvl="0" w:tplc="FD6A66F8">
      <w:start w:val="1"/>
      <w:numFmt w:val="decimal"/>
      <w:lvlText w:val="%1."/>
      <w:lvlJc w:val="left"/>
      <w:pPr>
        <w:ind w:left="1080" w:hanging="360"/>
      </w:pPr>
      <w:rPr>
        <w:rFonts w:hint="default"/>
      </w:r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69" w15:restartNumberingAfterBreak="0">
    <w:nsid w:val="55247FB9"/>
    <w:multiLevelType w:val="hybridMultilevel"/>
    <w:tmpl w:val="359894A8"/>
    <w:lvl w:ilvl="0" w:tplc="280A000F">
      <w:start w:val="1"/>
      <w:numFmt w:val="decimal"/>
      <w:lvlText w:val="%1."/>
      <w:lvlJc w:val="left"/>
      <w:pPr>
        <w:ind w:left="1800" w:hanging="360"/>
      </w:pPr>
      <w:rPr>
        <w:rFonts w:hint="default"/>
      </w:rPr>
    </w:lvl>
    <w:lvl w:ilvl="1" w:tplc="280A0019" w:tentative="1">
      <w:start w:val="1"/>
      <w:numFmt w:val="lowerLetter"/>
      <w:lvlText w:val="%2."/>
      <w:lvlJc w:val="left"/>
      <w:pPr>
        <w:ind w:left="2520" w:hanging="360"/>
      </w:pPr>
    </w:lvl>
    <w:lvl w:ilvl="2" w:tplc="280A001B" w:tentative="1">
      <w:start w:val="1"/>
      <w:numFmt w:val="lowerRoman"/>
      <w:lvlText w:val="%3."/>
      <w:lvlJc w:val="right"/>
      <w:pPr>
        <w:ind w:left="3240" w:hanging="180"/>
      </w:pPr>
    </w:lvl>
    <w:lvl w:ilvl="3" w:tplc="280A000F" w:tentative="1">
      <w:start w:val="1"/>
      <w:numFmt w:val="decimal"/>
      <w:lvlText w:val="%4."/>
      <w:lvlJc w:val="left"/>
      <w:pPr>
        <w:ind w:left="3960" w:hanging="360"/>
      </w:pPr>
    </w:lvl>
    <w:lvl w:ilvl="4" w:tplc="280A0019" w:tentative="1">
      <w:start w:val="1"/>
      <w:numFmt w:val="lowerLetter"/>
      <w:lvlText w:val="%5."/>
      <w:lvlJc w:val="left"/>
      <w:pPr>
        <w:ind w:left="4680" w:hanging="360"/>
      </w:pPr>
    </w:lvl>
    <w:lvl w:ilvl="5" w:tplc="280A001B" w:tentative="1">
      <w:start w:val="1"/>
      <w:numFmt w:val="lowerRoman"/>
      <w:lvlText w:val="%6."/>
      <w:lvlJc w:val="right"/>
      <w:pPr>
        <w:ind w:left="5400" w:hanging="180"/>
      </w:pPr>
    </w:lvl>
    <w:lvl w:ilvl="6" w:tplc="280A000F" w:tentative="1">
      <w:start w:val="1"/>
      <w:numFmt w:val="decimal"/>
      <w:lvlText w:val="%7."/>
      <w:lvlJc w:val="left"/>
      <w:pPr>
        <w:ind w:left="6120" w:hanging="360"/>
      </w:pPr>
    </w:lvl>
    <w:lvl w:ilvl="7" w:tplc="280A0019" w:tentative="1">
      <w:start w:val="1"/>
      <w:numFmt w:val="lowerLetter"/>
      <w:lvlText w:val="%8."/>
      <w:lvlJc w:val="left"/>
      <w:pPr>
        <w:ind w:left="6840" w:hanging="360"/>
      </w:pPr>
    </w:lvl>
    <w:lvl w:ilvl="8" w:tplc="280A001B" w:tentative="1">
      <w:start w:val="1"/>
      <w:numFmt w:val="lowerRoman"/>
      <w:lvlText w:val="%9."/>
      <w:lvlJc w:val="right"/>
      <w:pPr>
        <w:ind w:left="7560" w:hanging="180"/>
      </w:pPr>
    </w:lvl>
  </w:abstractNum>
  <w:abstractNum w:abstractNumId="70" w15:restartNumberingAfterBreak="0">
    <w:nsid w:val="557F37EC"/>
    <w:multiLevelType w:val="hybridMultilevel"/>
    <w:tmpl w:val="7EB2D5A0"/>
    <w:lvl w:ilvl="0" w:tplc="10887678">
      <w:start w:val="8"/>
      <w:numFmt w:val="bullet"/>
      <w:lvlText w:val="-"/>
      <w:lvlJc w:val="left"/>
      <w:pPr>
        <w:ind w:left="720" w:hanging="360"/>
      </w:pPr>
      <w:rPr>
        <w:rFonts w:ascii="Arial" w:eastAsia="Times New Roman" w:hAnsi="Arial" w:cs="Aria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71" w15:restartNumberingAfterBreak="0">
    <w:nsid w:val="581857F6"/>
    <w:multiLevelType w:val="hybridMultilevel"/>
    <w:tmpl w:val="98021B42"/>
    <w:lvl w:ilvl="0" w:tplc="280A0001">
      <w:start w:val="1"/>
      <w:numFmt w:val="bullet"/>
      <w:lvlText w:val=""/>
      <w:lvlJc w:val="left"/>
      <w:pPr>
        <w:ind w:left="2072" w:hanging="360"/>
      </w:pPr>
      <w:rPr>
        <w:rFonts w:ascii="Symbol" w:hAnsi="Symbol" w:hint="default"/>
      </w:rPr>
    </w:lvl>
    <w:lvl w:ilvl="1" w:tplc="280A0003" w:tentative="1">
      <w:start w:val="1"/>
      <w:numFmt w:val="bullet"/>
      <w:lvlText w:val="o"/>
      <w:lvlJc w:val="left"/>
      <w:pPr>
        <w:ind w:left="2792" w:hanging="360"/>
      </w:pPr>
      <w:rPr>
        <w:rFonts w:ascii="Courier New" w:hAnsi="Courier New" w:cs="Courier New" w:hint="default"/>
      </w:rPr>
    </w:lvl>
    <w:lvl w:ilvl="2" w:tplc="280A0005" w:tentative="1">
      <w:start w:val="1"/>
      <w:numFmt w:val="bullet"/>
      <w:lvlText w:val=""/>
      <w:lvlJc w:val="left"/>
      <w:pPr>
        <w:ind w:left="3512" w:hanging="360"/>
      </w:pPr>
      <w:rPr>
        <w:rFonts w:ascii="Wingdings" w:hAnsi="Wingdings" w:hint="default"/>
      </w:rPr>
    </w:lvl>
    <w:lvl w:ilvl="3" w:tplc="280A0001" w:tentative="1">
      <w:start w:val="1"/>
      <w:numFmt w:val="bullet"/>
      <w:lvlText w:val=""/>
      <w:lvlJc w:val="left"/>
      <w:pPr>
        <w:ind w:left="4232" w:hanging="360"/>
      </w:pPr>
      <w:rPr>
        <w:rFonts w:ascii="Symbol" w:hAnsi="Symbol" w:hint="default"/>
      </w:rPr>
    </w:lvl>
    <w:lvl w:ilvl="4" w:tplc="280A0003" w:tentative="1">
      <w:start w:val="1"/>
      <w:numFmt w:val="bullet"/>
      <w:lvlText w:val="o"/>
      <w:lvlJc w:val="left"/>
      <w:pPr>
        <w:ind w:left="4952" w:hanging="360"/>
      </w:pPr>
      <w:rPr>
        <w:rFonts w:ascii="Courier New" w:hAnsi="Courier New" w:cs="Courier New" w:hint="default"/>
      </w:rPr>
    </w:lvl>
    <w:lvl w:ilvl="5" w:tplc="280A0005" w:tentative="1">
      <w:start w:val="1"/>
      <w:numFmt w:val="bullet"/>
      <w:lvlText w:val=""/>
      <w:lvlJc w:val="left"/>
      <w:pPr>
        <w:ind w:left="5672" w:hanging="360"/>
      </w:pPr>
      <w:rPr>
        <w:rFonts w:ascii="Wingdings" w:hAnsi="Wingdings" w:hint="default"/>
      </w:rPr>
    </w:lvl>
    <w:lvl w:ilvl="6" w:tplc="280A0001" w:tentative="1">
      <w:start w:val="1"/>
      <w:numFmt w:val="bullet"/>
      <w:lvlText w:val=""/>
      <w:lvlJc w:val="left"/>
      <w:pPr>
        <w:ind w:left="6392" w:hanging="360"/>
      </w:pPr>
      <w:rPr>
        <w:rFonts w:ascii="Symbol" w:hAnsi="Symbol" w:hint="default"/>
      </w:rPr>
    </w:lvl>
    <w:lvl w:ilvl="7" w:tplc="280A0003" w:tentative="1">
      <w:start w:val="1"/>
      <w:numFmt w:val="bullet"/>
      <w:lvlText w:val="o"/>
      <w:lvlJc w:val="left"/>
      <w:pPr>
        <w:ind w:left="7112" w:hanging="360"/>
      </w:pPr>
      <w:rPr>
        <w:rFonts w:ascii="Courier New" w:hAnsi="Courier New" w:cs="Courier New" w:hint="default"/>
      </w:rPr>
    </w:lvl>
    <w:lvl w:ilvl="8" w:tplc="280A0005" w:tentative="1">
      <w:start w:val="1"/>
      <w:numFmt w:val="bullet"/>
      <w:lvlText w:val=""/>
      <w:lvlJc w:val="left"/>
      <w:pPr>
        <w:ind w:left="7832" w:hanging="360"/>
      </w:pPr>
      <w:rPr>
        <w:rFonts w:ascii="Wingdings" w:hAnsi="Wingdings" w:hint="default"/>
      </w:rPr>
    </w:lvl>
  </w:abstractNum>
  <w:abstractNum w:abstractNumId="72" w15:restartNumberingAfterBreak="0">
    <w:nsid w:val="58E50B40"/>
    <w:multiLevelType w:val="hybridMultilevel"/>
    <w:tmpl w:val="BBECDA84"/>
    <w:lvl w:ilvl="0" w:tplc="D4929FB8">
      <w:start w:val="1"/>
      <w:numFmt w:val="decimal"/>
      <w:lvlText w:val="%1."/>
      <w:lvlJc w:val="left"/>
      <w:pPr>
        <w:ind w:left="1800" w:hanging="360"/>
      </w:pPr>
      <w:rPr>
        <w:rFonts w:hint="default"/>
      </w:rPr>
    </w:lvl>
    <w:lvl w:ilvl="1" w:tplc="280A0019" w:tentative="1">
      <w:start w:val="1"/>
      <w:numFmt w:val="lowerLetter"/>
      <w:lvlText w:val="%2."/>
      <w:lvlJc w:val="left"/>
      <w:pPr>
        <w:ind w:left="2520" w:hanging="360"/>
      </w:pPr>
    </w:lvl>
    <w:lvl w:ilvl="2" w:tplc="280A001B" w:tentative="1">
      <w:start w:val="1"/>
      <w:numFmt w:val="lowerRoman"/>
      <w:lvlText w:val="%3."/>
      <w:lvlJc w:val="right"/>
      <w:pPr>
        <w:ind w:left="3240" w:hanging="180"/>
      </w:pPr>
    </w:lvl>
    <w:lvl w:ilvl="3" w:tplc="280A000F" w:tentative="1">
      <w:start w:val="1"/>
      <w:numFmt w:val="decimal"/>
      <w:lvlText w:val="%4."/>
      <w:lvlJc w:val="left"/>
      <w:pPr>
        <w:ind w:left="3960" w:hanging="360"/>
      </w:pPr>
    </w:lvl>
    <w:lvl w:ilvl="4" w:tplc="280A0019" w:tentative="1">
      <w:start w:val="1"/>
      <w:numFmt w:val="lowerLetter"/>
      <w:lvlText w:val="%5."/>
      <w:lvlJc w:val="left"/>
      <w:pPr>
        <w:ind w:left="4680" w:hanging="360"/>
      </w:pPr>
    </w:lvl>
    <w:lvl w:ilvl="5" w:tplc="280A001B" w:tentative="1">
      <w:start w:val="1"/>
      <w:numFmt w:val="lowerRoman"/>
      <w:lvlText w:val="%6."/>
      <w:lvlJc w:val="right"/>
      <w:pPr>
        <w:ind w:left="5400" w:hanging="180"/>
      </w:pPr>
    </w:lvl>
    <w:lvl w:ilvl="6" w:tplc="280A000F" w:tentative="1">
      <w:start w:val="1"/>
      <w:numFmt w:val="decimal"/>
      <w:lvlText w:val="%7."/>
      <w:lvlJc w:val="left"/>
      <w:pPr>
        <w:ind w:left="6120" w:hanging="360"/>
      </w:pPr>
    </w:lvl>
    <w:lvl w:ilvl="7" w:tplc="280A0019" w:tentative="1">
      <w:start w:val="1"/>
      <w:numFmt w:val="lowerLetter"/>
      <w:lvlText w:val="%8."/>
      <w:lvlJc w:val="left"/>
      <w:pPr>
        <w:ind w:left="6840" w:hanging="360"/>
      </w:pPr>
    </w:lvl>
    <w:lvl w:ilvl="8" w:tplc="280A001B" w:tentative="1">
      <w:start w:val="1"/>
      <w:numFmt w:val="lowerRoman"/>
      <w:lvlText w:val="%9."/>
      <w:lvlJc w:val="right"/>
      <w:pPr>
        <w:ind w:left="7560" w:hanging="180"/>
      </w:pPr>
    </w:lvl>
  </w:abstractNum>
  <w:abstractNum w:abstractNumId="73" w15:restartNumberingAfterBreak="0">
    <w:nsid w:val="59FD09AF"/>
    <w:multiLevelType w:val="hybridMultilevel"/>
    <w:tmpl w:val="10FE3A54"/>
    <w:lvl w:ilvl="0" w:tplc="7A44F8EC">
      <w:start w:val="1"/>
      <w:numFmt w:val="decimal"/>
      <w:lvlText w:val="%1."/>
      <w:lvlJc w:val="left"/>
      <w:pPr>
        <w:ind w:left="1440" w:hanging="360"/>
      </w:pPr>
      <w:rPr>
        <w:rFonts w:hint="default"/>
      </w:rPr>
    </w:lvl>
    <w:lvl w:ilvl="1" w:tplc="280A0019" w:tentative="1">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74" w15:restartNumberingAfterBreak="0">
    <w:nsid w:val="5CA27B76"/>
    <w:multiLevelType w:val="hybridMultilevel"/>
    <w:tmpl w:val="FC000F42"/>
    <w:lvl w:ilvl="0" w:tplc="A0EAB2D6">
      <w:start w:val="1"/>
      <w:numFmt w:val="decimal"/>
      <w:lvlText w:val="%1."/>
      <w:lvlJc w:val="left"/>
      <w:pPr>
        <w:ind w:left="1440" w:hanging="360"/>
      </w:pPr>
      <w:rPr>
        <w:rFonts w:ascii="Arial" w:eastAsia="Times New Roman" w:hAnsi="Arial" w:cs="Arial"/>
      </w:rPr>
    </w:lvl>
    <w:lvl w:ilvl="1" w:tplc="280A0003" w:tentative="1">
      <w:start w:val="1"/>
      <w:numFmt w:val="bullet"/>
      <w:lvlText w:val="o"/>
      <w:lvlJc w:val="left"/>
      <w:pPr>
        <w:ind w:left="2160" w:hanging="360"/>
      </w:pPr>
      <w:rPr>
        <w:rFonts w:ascii="Courier New" w:hAnsi="Courier New" w:cs="Courier New" w:hint="default"/>
      </w:rPr>
    </w:lvl>
    <w:lvl w:ilvl="2" w:tplc="280A0005" w:tentative="1">
      <w:start w:val="1"/>
      <w:numFmt w:val="bullet"/>
      <w:lvlText w:val=""/>
      <w:lvlJc w:val="left"/>
      <w:pPr>
        <w:ind w:left="2880" w:hanging="360"/>
      </w:pPr>
      <w:rPr>
        <w:rFonts w:ascii="Wingdings" w:hAnsi="Wingdings" w:hint="default"/>
      </w:rPr>
    </w:lvl>
    <w:lvl w:ilvl="3" w:tplc="280A0001" w:tentative="1">
      <w:start w:val="1"/>
      <w:numFmt w:val="bullet"/>
      <w:lvlText w:val=""/>
      <w:lvlJc w:val="left"/>
      <w:pPr>
        <w:ind w:left="3600" w:hanging="360"/>
      </w:pPr>
      <w:rPr>
        <w:rFonts w:ascii="Symbol" w:hAnsi="Symbol" w:hint="default"/>
      </w:rPr>
    </w:lvl>
    <w:lvl w:ilvl="4" w:tplc="280A0003" w:tentative="1">
      <w:start w:val="1"/>
      <w:numFmt w:val="bullet"/>
      <w:lvlText w:val="o"/>
      <w:lvlJc w:val="left"/>
      <w:pPr>
        <w:ind w:left="4320" w:hanging="360"/>
      </w:pPr>
      <w:rPr>
        <w:rFonts w:ascii="Courier New" w:hAnsi="Courier New" w:cs="Courier New" w:hint="default"/>
      </w:rPr>
    </w:lvl>
    <w:lvl w:ilvl="5" w:tplc="280A0005" w:tentative="1">
      <w:start w:val="1"/>
      <w:numFmt w:val="bullet"/>
      <w:lvlText w:val=""/>
      <w:lvlJc w:val="left"/>
      <w:pPr>
        <w:ind w:left="5040" w:hanging="360"/>
      </w:pPr>
      <w:rPr>
        <w:rFonts w:ascii="Wingdings" w:hAnsi="Wingdings" w:hint="default"/>
      </w:rPr>
    </w:lvl>
    <w:lvl w:ilvl="6" w:tplc="280A0001" w:tentative="1">
      <w:start w:val="1"/>
      <w:numFmt w:val="bullet"/>
      <w:lvlText w:val=""/>
      <w:lvlJc w:val="left"/>
      <w:pPr>
        <w:ind w:left="5760" w:hanging="360"/>
      </w:pPr>
      <w:rPr>
        <w:rFonts w:ascii="Symbol" w:hAnsi="Symbol" w:hint="default"/>
      </w:rPr>
    </w:lvl>
    <w:lvl w:ilvl="7" w:tplc="280A0003" w:tentative="1">
      <w:start w:val="1"/>
      <w:numFmt w:val="bullet"/>
      <w:lvlText w:val="o"/>
      <w:lvlJc w:val="left"/>
      <w:pPr>
        <w:ind w:left="6480" w:hanging="360"/>
      </w:pPr>
      <w:rPr>
        <w:rFonts w:ascii="Courier New" w:hAnsi="Courier New" w:cs="Courier New" w:hint="default"/>
      </w:rPr>
    </w:lvl>
    <w:lvl w:ilvl="8" w:tplc="280A0005" w:tentative="1">
      <w:start w:val="1"/>
      <w:numFmt w:val="bullet"/>
      <w:lvlText w:val=""/>
      <w:lvlJc w:val="left"/>
      <w:pPr>
        <w:ind w:left="7200" w:hanging="360"/>
      </w:pPr>
      <w:rPr>
        <w:rFonts w:ascii="Wingdings" w:hAnsi="Wingdings" w:hint="default"/>
      </w:rPr>
    </w:lvl>
  </w:abstractNum>
  <w:abstractNum w:abstractNumId="75" w15:restartNumberingAfterBreak="0">
    <w:nsid w:val="5E484649"/>
    <w:multiLevelType w:val="hybridMultilevel"/>
    <w:tmpl w:val="867A7B2E"/>
    <w:lvl w:ilvl="0" w:tplc="00C4CE1C">
      <w:start w:val="1"/>
      <w:numFmt w:val="decimal"/>
      <w:lvlText w:val="%1."/>
      <w:lvlJc w:val="left"/>
      <w:pPr>
        <w:ind w:left="1440" w:hanging="360"/>
      </w:pPr>
      <w:rPr>
        <w:rFonts w:hint="default"/>
      </w:rPr>
    </w:lvl>
    <w:lvl w:ilvl="1" w:tplc="280A0019" w:tentative="1">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76" w15:restartNumberingAfterBreak="0">
    <w:nsid w:val="5F6562E1"/>
    <w:multiLevelType w:val="hybridMultilevel"/>
    <w:tmpl w:val="A112A08A"/>
    <w:lvl w:ilvl="0" w:tplc="CA82770C">
      <w:start w:val="1"/>
      <w:numFmt w:val="decimal"/>
      <w:lvlText w:val="%1."/>
      <w:lvlJc w:val="left"/>
      <w:pPr>
        <w:ind w:left="1800" w:hanging="360"/>
      </w:pPr>
      <w:rPr>
        <w:rFonts w:hint="default"/>
      </w:rPr>
    </w:lvl>
    <w:lvl w:ilvl="1" w:tplc="280A0019" w:tentative="1">
      <w:start w:val="1"/>
      <w:numFmt w:val="lowerLetter"/>
      <w:lvlText w:val="%2."/>
      <w:lvlJc w:val="left"/>
      <w:pPr>
        <w:ind w:left="2520" w:hanging="360"/>
      </w:pPr>
    </w:lvl>
    <w:lvl w:ilvl="2" w:tplc="280A001B" w:tentative="1">
      <w:start w:val="1"/>
      <w:numFmt w:val="lowerRoman"/>
      <w:lvlText w:val="%3."/>
      <w:lvlJc w:val="right"/>
      <w:pPr>
        <w:ind w:left="3240" w:hanging="180"/>
      </w:pPr>
    </w:lvl>
    <w:lvl w:ilvl="3" w:tplc="280A000F" w:tentative="1">
      <w:start w:val="1"/>
      <w:numFmt w:val="decimal"/>
      <w:lvlText w:val="%4."/>
      <w:lvlJc w:val="left"/>
      <w:pPr>
        <w:ind w:left="3960" w:hanging="360"/>
      </w:pPr>
    </w:lvl>
    <w:lvl w:ilvl="4" w:tplc="280A0019" w:tentative="1">
      <w:start w:val="1"/>
      <w:numFmt w:val="lowerLetter"/>
      <w:lvlText w:val="%5."/>
      <w:lvlJc w:val="left"/>
      <w:pPr>
        <w:ind w:left="4680" w:hanging="360"/>
      </w:pPr>
    </w:lvl>
    <w:lvl w:ilvl="5" w:tplc="280A001B" w:tentative="1">
      <w:start w:val="1"/>
      <w:numFmt w:val="lowerRoman"/>
      <w:lvlText w:val="%6."/>
      <w:lvlJc w:val="right"/>
      <w:pPr>
        <w:ind w:left="5400" w:hanging="180"/>
      </w:pPr>
    </w:lvl>
    <w:lvl w:ilvl="6" w:tplc="280A000F" w:tentative="1">
      <w:start w:val="1"/>
      <w:numFmt w:val="decimal"/>
      <w:lvlText w:val="%7."/>
      <w:lvlJc w:val="left"/>
      <w:pPr>
        <w:ind w:left="6120" w:hanging="360"/>
      </w:pPr>
    </w:lvl>
    <w:lvl w:ilvl="7" w:tplc="280A0019" w:tentative="1">
      <w:start w:val="1"/>
      <w:numFmt w:val="lowerLetter"/>
      <w:lvlText w:val="%8."/>
      <w:lvlJc w:val="left"/>
      <w:pPr>
        <w:ind w:left="6840" w:hanging="360"/>
      </w:pPr>
    </w:lvl>
    <w:lvl w:ilvl="8" w:tplc="280A001B" w:tentative="1">
      <w:start w:val="1"/>
      <w:numFmt w:val="lowerRoman"/>
      <w:lvlText w:val="%9."/>
      <w:lvlJc w:val="right"/>
      <w:pPr>
        <w:ind w:left="7560" w:hanging="180"/>
      </w:pPr>
    </w:lvl>
  </w:abstractNum>
  <w:abstractNum w:abstractNumId="77" w15:restartNumberingAfterBreak="0">
    <w:nsid w:val="5F806B8C"/>
    <w:multiLevelType w:val="hybridMultilevel"/>
    <w:tmpl w:val="39D4D242"/>
    <w:lvl w:ilvl="0" w:tplc="1A26A7E2">
      <w:start w:val="1"/>
      <w:numFmt w:val="decimal"/>
      <w:lvlText w:val="%1."/>
      <w:lvlJc w:val="left"/>
      <w:pPr>
        <w:ind w:left="1500" w:hanging="360"/>
      </w:pPr>
      <w:rPr>
        <w:rFonts w:hint="default"/>
      </w:rPr>
    </w:lvl>
    <w:lvl w:ilvl="1" w:tplc="280A0019" w:tentative="1">
      <w:start w:val="1"/>
      <w:numFmt w:val="lowerLetter"/>
      <w:lvlText w:val="%2."/>
      <w:lvlJc w:val="left"/>
      <w:pPr>
        <w:ind w:left="2220" w:hanging="360"/>
      </w:pPr>
    </w:lvl>
    <w:lvl w:ilvl="2" w:tplc="280A001B" w:tentative="1">
      <w:start w:val="1"/>
      <w:numFmt w:val="lowerRoman"/>
      <w:lvlText w:val="%3."/>
      <w:lvlJc w:val="right"/>
      <w:pPr>
        <w:ind w:left="2940" w:hanging="180"/>
      </w:pPr>
    </w:lvl>
    <w:lvl w:ilvl="3" w:tplc="280A000F" w:tentative="1">
      <w:start w:val="1"/>
      <w:numFmt w:val="decimal"/>
      <w:lvlText w:val="%4."/>
      <w:lvlJc w:val="left"/>
      <w:pPr>
        <w:ind w:left="3660" w:hanging="360"/>
      </w:pPr>
    </w:lvl>
    <w:lvl w:ilvl="4" w:tplc="280A0019" w:tentative="1">
      <w:start w:val="1"/>
      <w:numFmt w:val="lowerLetter"/>
      <w:lvlText w:val="%5."/>
      <w:lvlJc w:val="left"/>
      <w:pPr>
        <w:ind w:left="4380" w:hanging="360"/>
      </w:pPr>
    </w:lvl>
    <w:lvl w:ilvl="5" w:tplc="280A001B" w:tentative="1">
      <w:start w:val="1"/>
      <w:numFmt w:val="lowerRoman"/>
      <w:lvlText w:val="%6."/>
      <w:lvlJc w:val="right"/>
      <w:pPr>
        <w:ind w:left="5100" w:hanging="180"/>
      </w:pPr>
    </w:lvl>
    <w:lvl w:ilvl="6" w:tplc="280A000F" w:tentative="1">
      <w:start w:val="1"/>
      <w:numFmt w:val="decimal"/>
      <w:lvlText w:val="%7."/>
      <w:lvlJc w:val="left"/>
      <w:pPr>
        <w:ind w:left="5820" w:hanging="360"/>
      </w:pPr>
    </w:lvl>
    <w:lvl w:ilvl="7" w:tplc="280A0019" w:tentative="1">
      <w:start w:val="1"/>
      <w:numFmt w:val="lowerLetter"/>
      <w:lvlText w:val="%8."/>
      <w:lvlJc w:val="left"/>
      <w:pPr>
        <w:ind w:left="6540" w:hanging="360"/>
      </w:pPr>
    </w:lvl>
    <w:lvl w:ilvl="8" w:tplc="280A001B" w:tentative="1">
      <w:start w:val="1"/>
      <w:numFmt w:val="lowerRoman"/>
      <w:lvlText w:val="%9."/>
      <w:lvlJc w:val="right"/>
      <w:pPr>
        <w:ind w:left="7260" w:hanging="180"/>
      </w:pPr>
    </w:lvl>
  </w:abstractNum>
  <w:abstractNum w:abstractNumId="78" w15:restartNumberingAfterBreak="0">
    <w:nsid w:val="61E904C7"/>
    <w:multiLevelType w:val="multilevel"/>
    <w:tmpl w:val="0C0A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79" w15:restartNumberingAfterBreak="0">
    <w:nsid w:val="624D785D"/>
    <w:multiLevelType w:val="hybridMultilevel"/>
    <w:tmpl w:val="FA8C648A"/>
    <w:lvl w:ilvl="0" w:tplc="82742190">
      <w:start w:val="1"/>
      <w:numFmt w:val="decimal"/>
      <w:lvlText w:val="%1."/>
      <w:lvlJc w:val="left"/>
      <w:pPr>
        <w:ind w:left="1440" w:hanging="360"/>
      </w:pPr>
      <w:rPr>
        <w:rFonts w:hint="default"/>
      </w:rPr>
    </w:lvl>
    <w:lvl w:ilvl="1" w:tplc="280A0019" w:tentative="1">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80" w15:restartNumberingAfterBreak="0">
    <w:nsid w:val="634631DA"/>
    <w:multiLevelType w:val="multilevel"/>
    <w:tmpl w:val="7DFE02EE"/>
    <w:lvl w:ilvl="0">
      <w:start w:val="1"/>
      <w:numFmt w:val="decimal"/>
      <w:pStyle w:val="CDDEN01"/>
      <w:lvlText w:val="%1."/>
      <w:lvlJc w:val="left"/>
      <w:pPr>
        <w:tabs>
          <w:tab w:val="num" w:pos="567"/>
        </w:tabs>
        <w:ind w:left="567" w:hanging="567"/>
      </w:pPr>
    </w:lvl>
    <w:lvl w:ilvl="1">
      <w:start w:val="1"/>
      <w:numFmt w:val="decimal"/>
      <w:pStyle w:val="CDDEN02"/>
      <w:lvlText w:val="%1.%2."/>
      <w:lvlJc w:val="left"/>
      <w:pPr>
        <w:tabs>
          <w:tab w:val="num" w:pos="1069"/>
        </w:tabs>
        <w:ind w:left="1069" w:hanging="709"/>
      </w:pPr>
      <w:rPr>
        <w:rFonts w:ascii="Arial" w:hAnsi="Arial" w:cs="Arial" w:hint="default"/>
        <w:sz w:val="22"/>
        <w:szCs w:val="22"/>
      </w:rPr>
    </w:lvl>
    <w:lvl w:ilvl="2">
      <w:start w:val="1"/>
      <w:numFmt w:val="decimal"/>
      <w:pStyle w:val="CDDEN03"/>
      <w:lvlText w:val="%1.%2.%3."/>
      <w:lvlJc w:val="left"/>
      <w:pPr>
        <w:tabs>
          <w:tab w:val="num" w:pos="2126"/>
        </w:tabs>
        <w:ind w:left="2126" w:hanging="850"/>
      </w:pPr>
    </w:lvl>
    <w:lvl w:ilvl="3">
      <w:start w:val="1"/>
      <w:numFmt w:val="decimal"/>
      <w:pStyle w:val="CDDEN04"/>
      <w:lvlText w:val="%1.%2.%3.%4."/>
      <w:lvlJc w:val="left"/>
      <w:pPr>
        <w:tabs>
          <w:tab w:val="num" w:pos="3260"/>
        </w:tabs>
        <w:ind w:left="3260" w:hanging="1134"/>
      </w:pPr>
    </w:lvl>
    <w:lvl w:ilvl="4">
      <w:start w:val="1"/>
      <w:numFmt w:val="decimal"/>
      <w:pStyle w:val="CDDEN05"/>
      <w:lvlText w:val="%1.%2.%3.%4.%5."/>
      <w:lvlJc w:val="left"/>
      <w:pPr>
        <w:tabs>
          <w:tab w:val="num" w:pos="4700"/>
        </w:tabs>
        <w:ind w:left="4394" w:hanging="1134"/>
      </w:pPr>
    </w:lvl>
    <w:lvl w:ilvl="5">
      <w:start w:val="1"/>
      <w:numFmt w:val="decimal"/>
      <w:lvlText w:val="%1.%2.%3.%4.%5.%6."/>
      <w:lvlJc w:val="left"/>
      <w:pPr>
        <w:tabs>
          <w:tab w:val="num" w:pos="4995"/>
        </w:tabs>
        <w:ind w:left="4111" w:hanging="1276"/>
      </w:pPr>
    </w:lvl>
    <w:lvl w:ilvl="6">
      <w:start w:val="1"/>
      <w:numFmt w:val="decimal"/>
      <w:lvlText w:val="%1.%2.%3.%4.%5.%6.%7."/>
      <w:lvlJc w:val="left"/>
      <w:pPr>
        <w:tabs>
          <w:tab w:val="num" w:pos="4820"/>
        </w:tabs>
        <w:ind w:left="4820" w:hanging="1418"/>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680"/>
        </w:tabs>
        <w:ind w:left="4320" w:hanging="1440"/>
      </w:pPr>
    </w:lvl>
  </w:abstractNum>
  <w:abstractNum w:abstractNumId="81" w15:restartNumberingAfterBreak="0">
    <w:nsid w:val="657E725E"/>
    <w:multiLevelType w:val="multilevel"/>
    <w:tmpl w:val="9B188226"/>
    <w:lvl w:ilvl="0">
      <w:start w:val="1"/>
      <w:numFmt w:val="bullet"/>
      <w:pStyle w:val="nivel1"/>
      <w:lvlText w:val="-"/>
      <w:lvlJc w:val="left"/>
      <w:pPr>
        <w:ind w:left="2088" w:hanging="360"/>
      </w:pPr>
      <w:rPr>
        <w:rFonts w:ascii="Arial" w:eastAsia="Arial" w:hAnsi="Arial" w:cs="Arial"/>
      </w:rPr>
    </w:lvl>
    <w:lvl w:ilvl="1">
      <w:start w:val="1"/>
      <w:numFmt w:val="bullet"/>
      <w:lvlText w:val="o"/>
      <w:lvlJc w:val="left"/>
      <w:pPr>
        <w:ind w:left="2808" w:hanging="360"/>
      </w:pPr>
      <w:rPr>
        <w:rFonts w:ascii="Courier New" w:eastAsia="Courier New" w:hAnsi="Courier New" w:cs="Courier New"/>
      </w:rPr>
    </w:lvl>
    <w:lvl w:ilvl="2">
      <w:start w:val="1"/>
      <w:numFmt w:val="bullet"/>
      <w:lvlText w:val="▪"/>
      <w:lvlJc w:val="left"/>
      <w:pPr>
        <w:ind w:left="3528" w:hanging="360"/>
      </w:pPr>
      <w:rPr>
        <w:rFonts w:ascii="Noto Sans Symbols" w:eastAsia="Noto Sans Symbols" w:hAnsi="Noto Sans Symbols" w:cs="Noto Sans Symbols"/>
      </w:rPr>
    </w:lvl>
    <w:lvl w:ilvl="3">
      <w:start w:val="1"/>
      <w:numFmt w:val="bullet"/>
      <w:lvlText w:val="●"/>
      <w:lvlJc w:val="left"/>
      <w:pPr>
        <w:ind w:left="4248" w:hanging="360"/>
      </w:pPr>
      <w:rPr>
        <w:rFonts w:ascii="Noto Sans Symbols" w:eastAsia="Noto Sans Symbols" w:hAnsi="Noto Sans Symbols" w:cs="Noto Sans Symbols"/>
      </w:rPr>
    </w:lvl>
    <w:lvl w:ilvl="4">
      <w:start w:val="1"/>
      <w:numFmt w:val="bullet"/>
      <w:lvlText w:val="o"/>
      <w:lvlJc w:val="left"/>
      <w:pPr>
        <w:ind w:left="4968" w:hanging="360"/>
      </w:pPr>
      <w:rPr>
        <w:rFonts w:ascii="Courier New" w:eastAsia="Courier New" w:hAnsi="Courier New" w:cs="Courier New"/>
      </w:rPr>
    </w:lvl>
    <w:lvl w:ilvl="5">
      <w:start w:val="1"/>
      <w:numFmt w:val="bullet"/>
      <w:lvlText w:val="▪"/>
      <w:lvlJc w:val="left"/>
      <w:pPr>
        <w:ind w:left="5688" w:hanging="360"/>
      </w:pPr>
      <w:rPr>
        <w:rFonts w:ascii="Noto Sans Symbols" w:eastAsia="Noto Sans Symbols" w:hAnsi="Noto Sans Symbols" w:cs="Noto Sans Symbols"/>
      </w:rPr>
    </w:lvl>
    <w:lvl w:ilvl="6">
      <w:start w:val="1"/>
      <w:numFmt w:val="bullet"/>
      <w:lvlText w:val="●"/>
      <w:lvlJc w:val="left"/>
      <w:pPr>
        <w:ind w:left="6408" w:hanging="360"/>
      </w:pPr>
      <w:rPr>
        <w:rFonts w:ascii="Noto Sans Symbols" w:eastAsia="Noto Sans Symbols" w:hAnsi="Noto Sans Symbols" w:cs="Noto Sans Symbols"/>
      </w:rPr>
    </w:lvl>
    <w:lvl w:ilvl="7">
      <w:start w:val="1"/>
      <w:numFmt w:val="bullet"/>
      <w:lvlText w:val="o"/>
      <w:lvlJc w:val="left"/>
      <w:pPr>
        <w:ind w:left="7128" w:hanging="360"/>
      </w:pPr>
      <w:rPr>
        <w:rFonts w:ascii="Courier New" w:eastAsia="Courier New" w:hAnsi="Courier New" w:cs="Courier New"/>
      </w:rPr>
    </w:lvl>
    <w:lvl w:ilvl="8">
      <w:start w:val="1"/>
      <w:numFmt w:val="bullet"/>
      <w:lvlText w:val="▪"/>
      <w:lvlJc w:val="left"/>
      <w:pPr>
        <w:ind w:left="7848" w:hanging="360"/>
      </w:pPr>
      <w:rPr>
        <w:rFonts w:ascii="Noto Sans Symbols" w:eastAsia="Noto Sans Symbols" w:hAnsi="Noto Sans Symbols" w:cs="Noto Sans Symbols"/>
      </w:rPr>
    </w:lvl>
  </w:abstractNum>
  <w:abstractNum w:abstractNumId="82" w15:restartNumberingAfterBreak="0">
    <w:nsid w:val="69105BD2"/>
    <w:multiLevelType w:val="hybridMultilevel"/>
    <w:tmpl w:val="0A582BE0"/>
    <w:lvl w:ilvl="0" w:tplc="2F7AD7CA">
      <w:start w:val="1"/>
      <w:numFmt w:val="decimal"/>
      <w:lvlText w:val="%1."/>
      <w:lvlJc w:val="left"/>
      <w:pPr>
        <w:ind w:left="1440" w:hanging="360"/>
      </w:pPr>
      <w:rPr>
        <w:rFonts w:hint="default"/>
      </w:rPr>
    </w:lvl>
    <w:lvl w:ilvl="1" w:tplc="280A0019" w:tentative="1">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83" w15:restartNumberingAfterBreak="0">
    <w:nsid w:val="69C33D65"/>
    <w:multiLevelType w:val="hybridMultilevel"/>
    <w:tmpl w:val="7948313E"/>
    <w:lvl w:ilvl="0" w:tplc="B748C282">
      <w:start w:val="1"/>
      <w:numFmt w:val="decimal"/>
      <w:lvlText w:val="%1."/>
      <w:lvlJc w:val="left"/>
      <w:pPr>
        <w:ind w:left="1800" w:hanging="360"/>
      </w:pPr>
      <w:rPr>
        <w:rFonts w:hint="default"/>
      </w:rPr>
    </w:lvl>
    <w:lvl w:ilvl="1" w:tplc="280A0019" w:tentative="1">
      <w:start w:val="1"/>
      <w:numFmt w:val="lowerLetter"/>
      <w:lvlText w:val="%2."/>
      <w:lvlJc w:val="left"/>
      <w:pPr>
        <w:ind w:left="2520" w:hanging="360"/>
      </w:pPr>
    </w:lvl>
    <w:lvl w:ilvl="2" w:tplc="280A001B" w:tentative="1">
      <w:start w:val="1"/>
      <w:numFmt w:val="lowerRoman"/>
      <w:lvlText w:val="%3."/>
      <w:lvlJc w:val="right"/>
      <w:pPr>
        <w:ind w:left="3240" w:hanging="180"/>
      </w:pPr>
    </w:lvl>
    <w:lvl w:ilvl="3" w:tplc="280A000F" w:tentative="1">
      <w:start w:val="1"/>
      <w:numFmt w:val="decimal"/>
      <w:lvlText w:val="%4."/>
      <w:lvlJc w:val="left"/>
      <w:pPr>
        <w:ind w:left="3960" w:hanging="360"/>
      </w:pPr>
    </w:lvl>
    <w:lvl w:ilvl="4" w:tplc="280A0019" w:tentative="1">
      <w:start w:val="1"/>
      <w:numFmt w:val="lowerLetter"/>
      <w:lvlText w:val="%5."/>
      <w:lvlJc w:val="left"/>
      <w:pPr>
        <w:ind w:left="4680" w:hanging="360"/>
      </w:pPr>
    </w:lvl>
    <w:lvl w:ilvl="5" w:tplc="280A001B" w:tentative="1">
      <w:start w:val="1"/>
      <w:numFmt w:val="lowerRoman"/>
      <w:lvlText w:val="%6."/>
      <w:lvlJc w:val="right"/>
      <w:pPr>
        <w:ind w:left="5400" w:hanging="180"/>
      </w:pPr>
    </w:lvl>
    <w:lvl w:ilvl="6" w:tplc="280A000F" w:tentative="1">
      <w:start w:val="1"/>
      <w:numFmt w:val="decimal"/>
      <w:lvlText w:val="%7."/>
      <w:lvlJc w:val="left"/>
      <w:pPr>
        <w:ind w:left="6120" w:hanging="360"/>
      </w:pPr>
    </w:lvl>
    <w:lvl w:ilvl="7" w:tplc="280A0019" w:tentative="1">
      <w:start w:val="1"/>
      <w:numFmt w:val="lowerLetter"/>
      <w:lvlText w:val="%8."/>
      <w:lvlJc w:val="left"/>
      <w:pPr>
        <w:ind w:left="6840" w:hanging="360"/>
      </w:pPr>
    </w:lvl>
    <w:lvl w:ilvl="8" w:tplc="280A001B" w:tentative="1">
      <w:start w:val="1"/>
      <w:numFmt w:val="lowerRoman"/>
      <w:lvlText w:val="%9."/>
      <w:lvlJc w:val="right"/>
      <w:pPr>
        <w:ind w:left="7560" w:hanging="180"/>
      </w:pPr>
    </w:lvl>
  </w:abstractNum>
  <w:abstractNum w:abstractNumId="84" w15:restartNumberingAfterBreak="0">
    <w:nsid w:val="6B0917DD"/>
    <w:multiLevelType w:val="hybridMultilevel"/>
    <w:tmpl w:val="A1060B34"/>
    <w:lvl w:ilvl="0" w:tplc="280A000F">
      <w:start w:val="1"/>
      <w:numFmt w:val="decimal"/>
      <w:lvlText w:val="%1."/>
      <w:lvlJc w:val="left"/>
      <w:pPr>
        <w:ind w:left="1440" w:hanging="360"/>
      </w:pPr>
      <w:rPr>
        <w:rFonts w:hint="default"/>
      </w:rPr>
    </w:lvl>
    <w:lvl w:ilvl="1" w:tplc="280A0019" w:tentative="1">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85" w15:restartNumberingAfterBreak="0">
    <w:nsid w:val="6C93212A"/>
    <w:multiLevelType w:val="singleLevel"/>
    <w:tmpl w:val="29CE20C0"/>
    <w:lvl w:ilvl="0">
      <w:start w:val="1"/>
      <w:numFmt w:val="bullet"/>
      <w:pStyle w:val="Bullet10"/>
      <w:lvlText w:val=""/>
      <w:lvlJc w:val="left"/>
      <w:pPr>
        <w:tabs>
          <w:tab w:val="num" w:pos="790"/>
        </w:tabs>
        <w:ind w:left="790" w:hanging="360"/>
      </w:pPr>
      <w:rPr>
        <w:rFonts w:ascii="Symbol" w:hAnsi="Symbol" w:hint="default"/>
      </w:rPr>
    </w:lvl>
  </w:abstractNum>
  <w:abstractNum w:abstractNumId="86" w15:restartNumberingAfterBreak="0">
    <w:nsid w:val="6E870E8D"/>
    <w:multiLevelType w:val="hybridMultilevel"/>
    <w:tmpl w:val="72D261A4"/>
    <w:lvl w:ilvl="0" w:tplc="4D3EB9FC">
      <w:start w:val="1"/>
      <w:numFmt w:val="decimal"/>
      <w:lvlText w:val="%1."/>
      <w:lvlJc w:val="left"/>
      <w:pPr>
        <w:ind w:left="1440" w:hanging="360"/>
      </w:pPr>
      <w:rPr>
        <w:rFonts w:hint="default"/>
      </w:rPr>
    </w:lvl>
    <w:lvl w:ilvl="1" w:tplc="280A0019" w:tentative="1">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87" w15:restartNumberingAfterBreak="0">
    <w:nsid w:val="6EB31849"/>
    <w:multiLevelType w:val="hybridMultilevel"/>
    <w:tmpl w:val="E5627CDA"/>
    <w:lvl w:ilvl="0" w:tplc="8C7263D8">
      <w:start w:val="1"/>
      <w:numFmt w:val="decimal"/>
      <w:lvlText w:val="%1."/>
      <w:lvlJc w:val="left"/>
      <w:pPr>
        <w:ind w:left="1440" w:hanging="360"/>
      </w:pPr>
      <w:rPr>
        <w:rFonts w:hint="default"/>
      </w:rPr>
    </w:lvl>
    <w:lvl w:ilvl="1" w:tplc="280A0019" w:tentative="1">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88" w15:restartNumberingAfterBreak="0">
    <w:nsid w:val="6FD62A86"/>
    <w:multiLevelType w:val="hybridMultilevel"/>
    <w:tmpl w:val="2AA41E56"/>
    <w:lvl w:ilvl="0" w:tplc="C2A0FC72">
      <w:start w:val="1"/>
      <w:numFmt w:val="decimal"/>
      <w:lvlText w:val="%1."/>
      <w:lvlJc w:val="left"/>
      <w:pPr>
        <w:ind w:left="1440" w:hanging="360"/>
      </w:pPr>
      <w:rPr>
        <w:rFonts w:hint="default"/>
      </w:rPr>
    </w:lvl>
    <w:lvl w:ilvl="1" w:tplc="280A0019" w:tentative="1">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89" w15:restartNumberingAfterBreak="0">
    <w:nsid w:val="700A7FCE"/>
    <w:multiLevelType w:val="hybridMultilevel"/>
    <w:tmpl w:val="DCBE1FBA"/>
    <w:lvl w:ilvl="0" w:tplc="D728B706">
      <w:start w:val="1"/>
      <w:numFmt w:val="decimal"/>
      <w:lvlText w:val="%1."/>
      <w:lvlJc w:val="left"/>
      <w:pPr>
        <w:ind w:left="1440" w:hanging="360"/>
      </w:pPr>
      <w:rPr>
        <w:rFonts w:hint="default"/>
      </w:rPr>
    </w:lvl>
    <w:lvl w:ilvl="1" w:tplc="280A0019" w:tentative="1">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90" w15:restartNumberingAfterBreak="0">
    <w:nsid w:val="70873D0F"/>
    <w:multiLevelType w:val="hybridMultilevel"/>
    <w:tmpl w:val="5036897C"/>
    <w:lvl w:ilvl="0" w:tplc="FFFFFFFF">
      <w:start w:val="1"/>
      <w:numFmt w:val="lowerLetter"/>
      <w:pStyle w:val="sangria01"/>
      <w:lvlText w:val="%1)"/>
      <w:lvlJc w:val="left"/>
      <w:pPr>
        <w:tabs>
          <w:tab w:val="num" w:pos="720"/>
        </w:tabs>
        <w:ind w:left="720" w:hanging="360"/>
      </w:pPr>
      <w:rPr>
        <w:rFonts w:hint="default"/>
      </w:rPr>
    </w:lvl>
    <w:lvl w:ilvl="1" w:tplc="FFFFFFFF">
      <w:start w:val="1"/>
      <w:numFmt w:val="bullet"/>
      <w:lvlText w:val=""/>
      <w:lvlJc w:val="left"/>
      <w:pPr>
        <w:tabs>
          <w:tab w:val="num" w:pos="1440"/>
        </w:tabs>
        <w:ind w:left="1440" w:hanging="360"/>
      </w:pPr>
      <w:rPr>
        <w:rFonts w:ascii="Symbol" w:hAnsi="Symbol" w:hint="default"/>
      </w:rPr>
    </w:lvl>
    <w:lvl w:ilvl="2" w:tplc="FFFFFFFF">
      <w:start w:val="1"/>
      <w:numFmt w:val="bullet"/>
      <w:lvlText w:val=""/>
      <w:lvlJc w:val="left"/>
      <w:pPr>
        <w:tabs>
          <w:tab w:val="num" w:pos="1440"/>
        </w:tabs>
        <w:ind w:left="1440" w:hanging="360"/>
      </w:pPr>
      <w:rPr>
        <w:rFonts w:ascii="Symbol" w:hAnsi="Symbol" w:hint="default"/>
      </w:rPr>
    </w:lvl>
    <w:lvl w:ilvl="3" w:tplc="FFFFFFFF">
      <w:start w:val="1"/>
      <w:numFmt w:val="bullet"/>
      <w:lvlText w:val=""/>
      <w:lvlJc w:val="left"/>
      <w:pPr>
        <w:tabs>
          <w:tab w:val="num" w:pos="2880"/>
        </w:tabs>
        <w:ind w:left="2880" w:hanging="360"/>
      </w:pPr>
      <w:rPr>
        <w:rFonts w:ascii="Wingdings" w:hAnsi="Wingdings" w:hint="default"/>
      </w:r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91" w15:restartNumberingAfterBreak="0">
    <w:nsid w:val="71812142"/>
    <w:multiLevelType w:val="hybridMultilevel"/>
    <w:tmpl w:val="150AA354"/>
    <w:lvl w:ilvl="0" w:tplc="D1540466">
      <w:start w:val="1"/>
      <w:numFmt w:val="decimal"/>
      <w:lvlText w:val="%1."/>
      <w:lvlJc w:val="left"/>
      <w:pPr>
        <w:ind w:left="1800" w:hanging="360"/>
      </w:pPr>
      <w:rPr>
        <w:rFonts w:hint="default"/>
      </w:rPr>
    </w:lvl>
    <w:lvl w:ilvl="1" w:tplc="280A0019" w:tentative="1">
      <w:start w:val="1"/>
      <w:numFmt w:val="lowerLetter"/>
      <w:lvlText w:val="%2."/>
      <w:lvlJc w:val="left"/>
      <w:pPr>
        <w:ind w:left="2520" w:hanging="360"/>
      </w:pPr>
    </w:lvl>
    <w:lvl w:ilvl="2" w:tplc="280A001B" w:tentative="1">
      <w:start w:val="1"/>
      <w:numFmt w:val="lowerRoman"/>
      <w:lvlText w:val="%3."/>
      <w:lvlJc w:val="right"/>
      <w:pPr>
        <w:ind w:left="3240" w:hanging="180"/>
      </w:pPr>
    </w:lvl>
    <w:lvl w:ilvl="3" w:tplc="280A000F" w:tentative="1">
      <w:start w:val="1"/>
      <w:numFmt w:val="decimal"/>
      <w:lvlText w:val="%4."/>
      <w:lvlJc w:val="left"/>
      <w:pPr>
        <w:ind w:left="3960" w:hanging="360"/>
      </w:pPr>
    </w:lvl>
    <w:lvl w:ilvl="4" w:tplc="280A0019" w:tentative="1">
      <w:start w:val="1"/>
      <w:numFmt w:val="lowerLetter"/>
      <w:lvlText w:val="%5."/>
      <w:lvlJc w:val="left"/>
      <w:pPr>
        <w:ind w:left="4680" w:hanging="360"/>
      </w:pPr>
    </w:lvl>
    <w:lvl w:ilvl="5" w:tplc="280A001B" w:tentative="1">
      <w:start w:val="1"/>
      <w:numFmt w:val="lowerRoman"/>
      <w:lvlText w:val="%6."/>
      <w:lvlJc w:val="right"/>
      <w:pPr>
        <w:ind w:left="5400" w:hanging="180"/>
      </w:pPr>
    </w:lvl>
    <w:lvl w:ilvl="6" w:tplc="280A000F" w:tentative="1">
      <w:start w:val="1"/>
      <w:numFmt w:val="decimal"/>
      <w:lvlText w:val="%7."/>
      <w:lvlJc w:val="left"/>
      <w:pPr>
        <w:ind w:left="6120" w:hanging="360"/>
      </w:pPr>
    </w:lvl>
    <w:lvl w:ilvl="7" w:tplc="280A0019" w:tentative="1">
      <w:start w:val="1"/>
      <w:numFmt w:val="lowerLetter"/>
      <w:lvlText w:val="%8."/>
      <w:lvlJc w:val="left"/>
      <w:pPr>
        <w:ind w:left="6840" w:hanging="360"/>
      </w:pPr>
    </w:lvl>
    <w:lvl w:ilvl="8" w:tplc="280A001B" w:tentative="1">
      <w:start w:val="1"/>
      <w:numFmt w:val="lowerRoman"/>
      <w:lvlText w:val="%9."/>
      <w:lvlJc w:val="right"/>
      <w:pPr>
        <w:ind w:left="7560" w:hanging="180"/>
      </w:pPr>
    </w:lvl>
  </w:abstractNum>
  <w:abstractNum w:abstractNumId="92" w15:restartNumberingAfterBreak="0">
    <w:nsid w:val="74AA6711"/>
    <w:multiLevelType w:val="hybridMultilevel"/>
    <w:tmpl w:val="CA443420"/>
    <w:lvl w:ilvl="0" w:tplc="2C7ACA48">
      <w:start w:val="1"/>
      <w:numFmt w:val="decimal"/>
      <w:lvlText w:val="%1."/>
      <w:lvlJc w:val="left"/>
      <w:pPr>
        <w:ind w:left="1500" w:hanging="360"/>
      </w:pPr>
      <w:rPr>
        <w:rFonts w:hint="default"/>
      </w:rPr>
    </w:lvl>
    <w:lvl w:ilvl="1" w:tplc="280A0019">
      <w:start w:val="1"/>
      <w:numFmt w:val="lowerLetter"/>
      <w:lvlText w:val="%2."/>
      <w:lvlJc w:val="left"/>
      <w:pPr>
        <w:ind w:left="2220" w:hanging="360"/>
      </w:pPr>
    </w:lvl>
    <w:lvl w:ilvl="2" w:tplc="280A001B">
      <w:start w:val="1"/>
      <w:numFmt w:val="lowerRoman"/>
      <w:lvlText w:val="%3."/>
      <w:lvlJc w:val="right"/>
      <w:pPr>
        <w:ind w:left="2940" w:hanging="180"/>
      </w:pPr>
    </w:lvl>
    <w:lvl w:ilvl="3" w:tplc="280A000F" w:tentative="1">
      <w:start w:val="1"/>
      <w:numFmt w:val="decimal"/>
      <w:lvlText w:val="%4."/>
      <w:lvlJc w:val="left"/>
      <w:pPr>
        <w:ind w:left="3660" w:hanging="360"/>
      </w:pPr>
    </w:lvl>
    <w:lvl w:ilvl="4" w:tplc="280A0019" w:tentative="1">
      <w:start w:val="1"/>
      <w:numFmt w:val="lowerLetter"/>
      <w:lvlText w:val="%5."/>
      <w:lvlJc w:val="left"/>
      <w:pPr>
        <w:ind w:left="4380" w:hanging="360"/>
      </w:pPr>
    </w:lvl>
    <w:lvl w:ilvl="5" w:tplc="280A001B" w:tentative="1">
      <w:start w:val="1"/>
      <w:numFmt w:val="lowerRoman"/>
      <w:lvlText w:val="%6."/>
      <w:lvlJc w:val="right"/>
      <w:pPr>
        <w:ind w:left="5100" w:hanging="180"/>
      </w:pPr>
    </w:lvl>
    <w:lvl w:ilvl="6" w:tplc="280A000F" w:tentative="1">
      <w:start w:val="1"/>
      <w:numFmt w:val="decimal"/>
      <w:lvlText w:val="%7."/>
      <w:lvlJc w:val="left"/>
      <w:pPr>
        <w:ind w:left="5820" w:hanging="360"/>
      </w:pPr>
    </w:lvl>
    <w:lvl w:ilvl="7" w:tplc="280A0019" w:tentative="1">
      <w:start w:val="1"/>
      <w:numFmt w:val="lowerLetter"/>
      <w:lvlText w:val="%8."/>
      <w:lvlJc w:val="left"/>
      <w:pPr>
        <w:ind w:left="6540" w:hanging="360"/>
      </w:pPr>
    </w:lvl>
    <w:lvl w:ilvl="8" w:tplc="280A001B" w:tentative="1">
      <w:start w:val="1"/>
      <w:numFmt w:val="lowerRoman"/>
      <w:lvlText w:val="%9."/>
      <w:lvlJc w:val="right"/>
      <w:pPr>
        <w:ind w:left="7260" w:hanging="180"/>
      </w:pPr>
    </w:lvl>
  </w:abstractNum>
  <w:abstractNum w:abstractNumId="93" w15:restartNumberingAfterBreak="0">
    <w:nsid w:val="77653E2C"/>
    <w:multiLevelType w:val="hybridMultilevel"/>
    <w:tmpl w:val="F264A462"/>
    <w:lvl w:ilvl="0" w:tplc="95648612">
      <w:start w:val="1"/>
      <w:numFmt w:val="decimal"/>
      <w:lvlText w:val="%1."/>
      <w:lvlJc w:val="left"/>
      <w:pPr>
        <w:ind w:left="1500" w:hanging="360"/>
      </w:pPr>
      <w:rPr>
        <w:rFonts w:hint="default"/>
      </w:rPr>
    </w:lvl>
    <w:lvl w:ilvl="1" w:tplc="280A0019" w:tentative="1">
      <w:start w:val="1"/>
      <w:numFmt w:val="lowerLetter"/>
      <w:lvlText w:val="%2."/>
      <w:lvlJc w:val="left"/>
      <w:pPr>
        <w:ind w:left="2220" w:hanging="360"/>
      </w:pPr>
    </w:lvl>
    <w:lvl w:ilvl="2" w:tplc="280A001B" w:tentative="1">
      <w:start w:val="1"/>
      <w:numFmt w:val="lowerRoman"/>
      <w:lvlText w:val="%3."/>
      <w:lvlJc w:val="right"/>
      <w:pPr>
        <w:ind w:left="2940" w:hanging="180"/>
      </w:pPr>
    </w:lvl>
    <w:lvl w:ilvl="3" w:tplc="280A000F" w:tentative="1">
      <w:start w:val="1"/>
      <w:numFmt w:val="decimal"/>
      <w:lvlText w:val="%4."/>
      <w:lvlJc w:val="left"/>
      <w:pPr>
        <w:ind w:left="3660" w:hanging="360"/>
      </w:pPr>
    </w:lvl>
    <w:lvl w:ilvl="4" w:tplc="280A0019" w:tentative="1">
      <w:start w:val="1"/>
      <w:numFmt w:val="lowerLetter"/>
      <w:lvlText w:val="%5."/>
      <w:lvlJc w:val="left"/>
      <w:pPr>
        <w:ind w:left="4380" w:hanging="360"/>
      </w:pPr>
    </w:lvl>
    <w:lvl w:ilvl="5" w:tplc="280A001B" w:tentative="1">
      <w:start w:val="1"/>
      <w:numFmt w:val="lowerRoman"/>
      <w:lvlText w:val="%6."/>
      <w:lvlJc w:val="right"/>
      <w:pPr>
        <w:ind w:left="5100" w:hanging="180"/>
      </w:pPr>
    </w:lvl>
    <w:lvl w:ilvl="6" w:tplc="280A000F" w:tentative="1">
      <w:start w:val="1"/>
      <w:numFmt w:val="decimal"/>
      <w:lvlText w:val="%7."/>
      <w:lvlJc w:val="left"/>
      <w:pPr>
        <w:ind w:left="5820" w:hanging="360"/>
      </w:pPr>
    </w:lvl>
    <w:lvl w:ilvl="7" w:tplc="280A0019" w:tentative="1">
      <w:start w:val="1"/>
      <w:numFmt w:val="lowerLetter"/>
      <w:lvlText w:val="%8."/>
      <w:lvlJc w:val="left"/>
      <w:pPr>
        <w:ind w:left="6540" w:hanging="360"/>
      </w:pPr>
    </w:lvl>
    <w:lvl w:ilvl="8" w:tplc="280A001B" w:tentative="1">
      <w:start w:val="1"/>
      <w:numFmt w:val="lowerRoman"/>
      <w:lvlText w:val="%9."/>
      <w:lvlJc w:val="right"/>
      <w:pPr>
        <w:ind w:left="7260" w:hanging="180"/>
      </w:pPr>
    </w:lvl>
  </w:abstractNum>
  <w:abstractNum w:abstractNumId="94" w15:restartNumberingAfterBreak="0">
    <w:nsid w:val="788A2020"/>
    <w:multiLevelType w:val="hybridMultilevel"/>
    <w:tmpl w:val="C018D6B6"/>
    <w:lvl w:ilvl="0" w:tplc="7F80B35C">
      <w:start w:val="1"/>
      <w:numFmt w:val="bullet"/>
      <w:pStyle w:val="CGR-Vieta2"/>
      <w:lvlText w:val=""/>
      <w:lvlJc w:val="left"/>
      <w:pPr>
        <w:ind w:left="1117" w:hanging="360"/>
      </w:pPr>
      <w:rPr>
        <w:rFonts w:ascii="Symbol" w:hAnsi="Symbol" w:hint="default"/>
      </w:rPr>
    </w:lvl>
    <w:lvl w:ilvl="1" w:tplc="280A0003" w:tentative="1">
      <w:start w:val="1"/>
      <w:numFmt w:val="bullet"/>
      <w:lvlText w:val="o"/>
      <w:lvlJc w:val="left"/>
      <w:pPr>
        <w:ind w:left="1837" w:hanging="360"/>
      </w:pPr>
      <w:rPr>
        <w:rFonts w:ascii="Courier New" w:hAnsi="Courier New" w:cs="Courier New" w:hint="default"/>
      </w:rPr>
    </w:lvl>
    <w:lvl w:ilvl="2" w:tplc="280A0005" w:tentative="1">
      <w:start w:val="1"/>
      <w:numFmt w:val="bullet"/>
      <w:lvlText w:val=""/>
      <w:lvlJc w:val="left"/>
      <w:pPr>
        <w:ind w:left="2557" w:hanging="360"/>
      </w:pPr>
      <w:rPr>
        <w:rFonts w:ascii="Wingdings" w:hAnsi="Wingdings" w:hint="default"/>
      </w:rPr>
    </w:lvl>
    <w:lvl w:ilvl="3" w:tplc="280A0001" w:tentative="1">
      <w:start w:val="1"/>
      <w:numFmt w:val="bullet"/>
      <w:lvlText w:val=""/>
      <w:lvlJc w:val="left"/>
      <w:pPr>
        <w:ind w:left="3277" w:hanging="360"/>
      </w:pPr>
      <w:rPr>
        <w:rFonts w:ascii="Symbol" w:hAnsi="Symbol" w:hint="default"/>
      </w:rPr>
    </w:lvl>
    <w:lvl w:ilvl="4" w:tplc="280A0003" w:tentative="1">
      <w:start w:val="1"/>
      <w:numFmt w:val="bullet"/>
      <w:lvlText w:val="o"/>
      <w:lvlJc w:val="left"/>
      <w:pPr>
        <w:ind w:left="3997" w:hanging="360"/>
      </w:pPr>
      <w:rPr>
        <w:rFonts w:ascii="Courier New" w:hAnsi="Courier New" w:cs="Courier New" w:hint="default"/>
      </w:rPr>
    </w:lvl>
    <w:lvl w:ilvl="5" w:tplc="280A0005" w:tentative="1">
      <w:start w:val="1"/>
      <w:numFmt w:val="bullet"/>
      <w:lvlText w:val=""/>
      <w:lvlJc w:val="left"/>
      <w:pPr>
        <w:ind w:left="4717" w:hanging="360"/>
      </w:pPr>
      <w:rPr>
        <w:rFonts w:ascii="Wingdings" w:hAnsi="Wingdings" w:hint="default"/>
      </w:rPr>
    </w:lvl>
    <w:lvl w:ilvl="6" w:tplc="280A0001" w:tentative="1">
      <w:start w:val="1"/>
      <w:numFmt w:val="bullet"/>
      <w:lvlText w:val=""/>
      <w:lvlJc w:val="left"/>
      <w:pPr>
        <w:ind w:left="5437" w:hanging="360"/>
      </w:pPr>
      <w:rPr>
        <w:rFonts w:ascii="Symbol" w:hAnsi="Symbol" w:hint="default"/>
      </w:rPr>
    </w:lvl>
    <w:lvl w:ilvl="7" w:tplc="280A0003" w:tentative="1">
      <w:start w:val="1"/>
      <w:numFmt w:val="bullet"/>
      <w:lvlText w:val="o"/>
      <w:lvlJc w:val="left"/>
      <w:pPr>
        <w:ind w:left="6157" w:hanging="360"/>
      </w:pPr>
      <w:rPr>
        <w:rFonts w:ascii="Courier New" w:hAnsi="Courier New" w:cs="Courier New" w:hint="default"/>
      </w:rPr>
    </w:lvl>
    <w:lvl w:ilvl="8" w:tplc="280A0005" w:tentative="1">
      <w:start w:val="1"/>
      <w:numFmt w:val="bullet"/>
      <w:lvlText w:val=""/>
      <w:lvlJc w:val="left"/>
      <w:pPr>
        <w:ind w:left="6877" w:hanging="360"/>
      </w:pPr>
      <w:rPr>
        <w:rFonts w:ascii="Wingdings" w:hAnsi="Wingdings" w:hint="default"/>
      </w:rPr>
    </w:lvl>
  </w:abstractNum>
  <w:abstractNum w:abstractNumId="95" w15:restartNumberingAfterBreak="0">
    <w:nsid w:val="79DB0AFC"/>
    <w:multiLevelType w:val="hybridMultilevel"/>
    <w:tmpl w:val="6360C328"/>
    <w:lvl w:ilvl="0" w:tplc="25B28DEE">
      <w:start w:val="1"/>
      <w:numFmt w:val="decimal"/>
      <w:lvlText w:val="%1."/>
      <w:lvlJc w:val="left"/>
      <w:pPr>
        <w:ind w:left="1440" w:hanging="360"/>
      </w:pPr>
      <w:rPr>
        <w:rFonts w:hint="default"/>
      </w:rPr>
    </w:lvl>
    <w:lvl w:ilvl="1" w:tplc="280A0019" w:tentative="1">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96" w15:restartNumberingAfterBreak="0">
    <w:nsid w:val="79EE0382"/>
    <w:multiLevelType w:val="hybridMultilevel"/>
    <w:tmpl w:val="5C000962"/>
    <w:lvl w:ilvl="0" w:tplc="F8103EAE">
      <w:start w:val="1"/>
      <w:numFmt w:val="none"/>
      <w:pStyle w:val="GPTablaNumero"/>
      <w:lvlText w:val="1."/>
      <w:lvlJc w:val="left"/>
      <w:pPr>
        <w:tabs>
          <w:tab w:val="num" w:pos="360"/>
        </w:tabs>
        <w:ind w:left="360" w:hanging="360"/>
      </w:pPr>
      <w:rPr>
        <w:rFonts w:hint="default"/>
      </w:rPr>
    </w:lvl>
    <w:lvl w:ilvl="1" w:tplc="04090003">
      <w:start w:val="1"/>
      <w:numFmt w:val="bullet"/>
      <w:lvlText w:val=""/>
      <w:lvlJc w:val="left"/>
      <w:pPr>
        <w:tabs>
          <w:tab w:val="num" w:pos="1080"/>
        </w:tabs>
        <w:ind w:left="1080" w:hanging="360"/>
      </w:pPr>
      <w:rPr>
        <w:rFonts w:ascii="Symbol" w:hAnsi="Symbol" w:hint="default"/>
      </w:rPr>
    </w:lvl>
    <w:lvl w:ilvl="2" w:tplc="04090005" w:tentative="1">
      <w:start w:val="1"/>
      <w:numFmt w:val="lowerRoman"/>
      <w:lvlText w:val="%3."/>
      <w:lvlJc w:val="right"/>
      <w:pPr>
        <w:tabs>
          <w:tab w:val="num" w:pos="1800"/>
        </w:tabs>
        <w:ind w:left="1800" w:hanging="180"/>
      </w:pPr>
    </w:lvl>
    <w:lvl w:ilvl="3" w:tplc="04090001" w:tentative="1">
      <w:start w:val="1"/>
      <w:numFmt w:val="decimal"/>
      <w:lvlText w:val="%4."/>
      <w:lvlJc w:val="left"/>
      <w:pPr>
        <w:tabs>
          <w:tab w:val="num" w:pos="2520"/>
        </w:tabs>
        <w:ind w:left="2520" w:hanging="360"/>
      </w:pPr>
    </w:lvl>
    <w:lvl w:ilvl="4" w:tplc="04090003" w:tentative="1">
      <w:start w:val="1"/>
      <w:numFmt w:val="lowerLetter"/>
      <w:lvlText w:val="%5."/>
      <w:lvlJc w:val="left"/>
      <w:pPr>
        <w:tabs>
          <w:tab w:val="num" w:pos="3240"/>
        </w:tabs>
        <w:ind w:left="3240" w:hanging="360"/>
      </w:pPr>
    </w:lvl>
    <w:lvl w:ilvl="5" w:tplc="04090005" w:tentative="1">
      <w:start w:val="1"/>
      <w:numFmt w:val="lowerRoman"/>
      <w:lvlText w:val="%6."/>
      <w:lvlJc w:val="right"/>
      <w:pPr>
        <w:tabs>
          <w:tab w:val="num" w:pos="3960"/>
        </w:tabs>
        <w:ind w:left="3960" w:hanging="180"/>
      </w:pPr>
    </w:lvl>
    <w:lvl w:ilvl="6" w:tplc="04090001" w:tentative="1">
      <w:start w:val="1"/>
      <w:numFmt w:val="decimal"/>
      <w:lvlText w:val="%7."/>
      <w:lvlJc w:val="left"/>
      <w:pPr>
        <w:tabs>
          <w:tab w:val="num" w:pos="4680"/>
        </w:tabs>
        <w:ind w:left="4680" w:hanging="360"/>
      </w:pPr>
    </w:lvl>
    <w:lvl w:ilvl="7" w:tplc="04090003" w:tentative="1">
      <w:start w:val="1"/>
      <w:numFmt w:val="lowerLetter"/>
      <w:lvlText w:val="%8."/>
      <w:lvlJc w:val="left"/>
      <w:pPr>
        <w:tabs>
          <w:tab w:val="num" w:pos="5400"/>
        </w:tabs>
        <w:ind w:left="5400" w:hanging="360"/>
      </w:pPr>
    </w:lvl>
    <w:lvl w:ilvl="8" w:tplc="04090005" w:tentative="1">
      <w:start w:val="1"/>
      <w:numFmt w:val="lowerRoman"/>
      <w:lvlText w:val="%9."/>
      <w:lvlJc w:val="right"/>
      <w:pPr>
        <w:tabs>
          <w:tab w:val="num" w:pos="6120"/>
        </w:tabs>
        <w:ind w:left="6120" w:hanging="180"/>
      </w:pPr>
    </w:lvl>
  </w:abstractNum>
  <w:abstractNum w:abstractNumId="97" w15:restartNumberingAfterBreak="0">
    <w:nsid w:val="7A6305DF"/>
    <w:multiLevelType w:val="multilevel"/>
    <w:tmpl w:val="78D4C844"/>
    <w:lvl w:ilvl="0">
      <w:start w:val="1"/>
      <w:numFmt w:val="decimal"/>
      <w:lvlText w:val="%1."/>
      <w:lvlJc w:val="left"/>
      <w:pPr>
        <w:ind w:left="360" w:hanging="360"/>
      </w:pPr>
    </w:lvl>
    <w:lvl w:ilvl="1">
      <w:start w:val="1"/>
      <w:numFmt w:val="decimal"/>
      <w:lvlText w:val="%1.%2."/>
      <w:lvlJc w:val="left"/>
      <w:pPr>
        <w:ind w:left="1080" w:hanging="720"/>
      </w:pPr>
      <w:rPr>
        <w:b/>
        <w:bCs w:val="0"/>
        <w:i w:val="0"/>
        <w:iCs w:val="0"/>
      </w:rPr>
    </w:lvl>
    <w:lvl w:ilvl="2">
      <w:start w:val="1"/>
      <w:numFmt w:val="decimal"/>
      <w:lvlText w:val="%1.%2.%3."/>
      <w:lvlJc w:val="left"/>
      <w:pPr>
        <w:ind w:left="1287" w:hanging="720"/>
      </w:pPr>
    </w:lvl>
    <w:lvl w:ilvl="3">
      <w:start w:val="1"/>
      <w:numFmt w:val="decimal"/>
      <w:lvlText w:val="%1.%2.%3.%4."/>
      <w:lvlJc w:val="left"/>
      <w:pPr>
        <w:ind w:left="2072" w:hanging="1080"/>
      </w:pPr>
    </w:lvl>
    <w:lvl w:ilvl="4">
      <w:start w:val="1"/>
      <w:numFmt w:val="decimal"/>
      <w:lvlText w:val="%1.%2.%3.%4.%5."/>
      <w:lvlJc w:val="left"/>
      <w:pPr>
        <w:ind w:left="6608" w:hanging="1080"/>
      </w:pPr>
    </w:lvl>
    <w:lvl w:ilvl="5">
      <w:start w:val="1"/>
      <w:numFmt w:val="decimal"/>
      <w:lvlText w:val="%1.%2.%3.%4.%5.%6."/>
      <w:lvlJc w:val="left"/>
      <w:pPr>
        <w:ind w:left="1800" w:hanging="1440"/>
      </w:pPr>
    </w:lvl>
    <w:lvl w:ilvl="6">
      <w:start w:val="1"/>
      <w:numFmt w:val="decimal"/>
      <w:lvlText w:val="%1.%2.%3.%4.%5.%6.%7."/>
      <w:lvlJc w:val="left"/>
      <w:pPr>
        <w:ind w:left="2857" w:hanging="1440"/>
      </w:pPr>
    </w:lvl>
    <w:lvl w:ilvl="7">
      <w:start w:val="1"/>
      <w:numFmt w:val="decimal"/>
      <w:lvlText w:val="%1.%2.%3.%4.%5.%6.%7.%8."/>
      <w:lvlJc w:val="left"/>
      <w:pPr>
        <w:ind w:left="2160" w:hanging="1800"/>
      </w:pPr>
    </w:lvl>
    <w:lvl w:ilvl="8">
      <w:start w:val="1"/>
      <w:numFmt w:val="decimal"/>
      <w:lvlText w:val="%1.%2.%3.%4.%5.%6.%7.%8.%9."/>
      <w:lvlJc w:val="left"/>
      <w:pPr>
        <w:ind w:left="2160" w:hanging="1800"/>
      </w:pPr>
    </w:lvl>
  </w:abstractNum>
  <w:abstractNum w:abstractNumId="98" w15:restartNumberingAfterBreak="0">
    <w:nsid w:val="7C174F82"/>
    <w:multiLevelType w:val="hybridMultilevel"/>
    <w:tmpl w:val="BB9017F2"/>
    <w:lvl w:ilvl="0" w:tplc="CB143F82">
      <w:start w:val="1"/>
      <w:numFmt w:val="decimal"/>
      <w:lvlText w:val="%1."/>
      <w:lvlJc w:val="left"/>
      <w:pPr>
        <w:ind w:left="1440" w:hanging="360"/>
      </w:pPr>
      <w:rPr>
        <w:rFonts w:hint="default"/>
      </w:rPr>
    </w:lvl>
    <w:lvl w:ilvl="1" w:tplc="280A0019" w:tentative="1">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num w:numId="1">
    <w:abstractNumId w:val="78"/>
  </w:num>
  <w:num w:numId="2">
    <w:abstractNumId w:val="85"/>
  </w:num>
  <w:num w:numId="3">
    <w:abstractNumId w:val="90"/>
  </w:num>
  <w:num w:numId="4">
    <w:abstractNumId w:val="64"/>
  </w:num>
  <w:num w:numId="5">
    <w:abstractNumId w:val="8"/>
  </w:num>
  <w:num w:numId="6">
    <w:abstractNumId w:val="0"/>
  </w:num>
  <w:num w:numId="7">
    <w:abstractNumId w:val="1"/>
  </w:num>
  <w:num w:numId="8">
    <w:abstractNumId w:val="18"/>
  </w:num>
  <w:num w:numId="9">
    <w:abstractNumId w:val="4"/>
  </w:num>
  <w:num w:numId="10">
    <w:abstractNumId w:val="81"/>
  </w:num>
  <w:num w:numId="11">
    <w:abstractNumId w:val="39"/>
  </w:num>
  <w:num w:numId="12">
    <w:abstractNumId w:val="34"/>
  </w:num>
  <w:num w:numId="13">
    <w:abstractNumId w:val="80"/>
  </w:num>
  <w:num w:numId="14">
    <w:abstractNumId w:val="96"/>
  </w:num>
  <w:num w:numId="15">
    <w:abstractNumId w:val="50"/>
  </w:num>
  <w:num w:numId="16">
    <w:abstractNumId w:val="12"/>
  </w:num>
  <w:num w:numId="17">
    <w:abstractNumId w:val="94"/>
  </w:num>
  <w:num w:numId="18">
    <w:abstractNumId w:val="33"/>
  </w:num>
  <w:num w:numId="19">
    <w:abstractNumId w:val="97"/>
  </w:num>
  <w:num w:numId="20">
    <w:abstractNumId w:val="70"/>
  </w:num>
  <w:num w:numId="21">
    <w:abstractNumId w:val="37"/>
  </w:num>
  <w:num w:numId="22">
    <w:abstractNumId w:val="3"/>
  </w:num>
  <w:num w:numId="23">
    <w:abstractNumId w:val="51"/>
  </w:num>
  <w:num w:numId="24">
    <w:abstractNumId w:val="88"/>
  </w:num>
  <w:num w:numId="25">
    <w:abstractNumId w:val="71"/>
  </w:num>
  <w:num w:numId="26">
    <w:abstractNumId w:val="30"/>
  </w:num>
  <w:num w:numId="27">
    <w:abstractNumId w:val="26"/>
  </w:num>
  <w:num w:numId="28">
    <w:abstractNumId w:val="69"/>
  </w:num>
  <w:num w:numId="29">
    <w:abstractNumId w:val="22"/>
  </w:num>
  <w:num w:numId="30">
    <w:abstractNumId w:val="83"/>
  </w:num>
  <w:num w:numId="31">
    <w:abstractNumId w:val="74"/>
  </w:num>
  <w:num w:numId="32">
    <w:abstractNumId w:val="89"/>
  </w:num>
  <w:num w:numId="33">
    <w:abstractNumId w:val="5"/>
  </w:num>
  <w:num w:numId="34">
    <w:abstractNumId w:val="84"/>
  </w:num>
  <w:num w:numId="35">
    <w:abstractNumId w:val="76"/>
  </w:num>
  <w:num w:numId="36">
    <w:abstractNumId w:val="17"/>
  </w:num>
  <w:num w:numId="37">
    <w:abstractNumId w:val="31"/>
  </w:num>
  <w:num w:numId="38">
    <w:abstractNumId w:val="45"/>
  </w:num>
  <w:num w:numId="39">
    <w:abstractNumId w:val="75"/>
  </w:num>
  <w:num w:numId="40">
    <w:abstractNumId w:val="98"/>
  </w:num>
  <w:num w:numId="41">
    <w:abstractNumId w:val="10"/>
  </w:num>
  <w:num w:numId="42">
    <w:abstractNumId w:val="66"/>
  </w:num>
  <w:num w:numId="43">
    <w:abstractNumId w:val="52"/>
  </w:num>
  <w:num w:numId="44">
    <w:abstractNumId w:val="55"/>
  </w:num>
  <w:num w:numId="45">
    <w:abstractNumId w:val="7"/>
  </w:num>
  <w:num w:numId="46">
    <w:abstractNumId w:val="38"/>
  </w:num>
  <w:num w:numId="47">
    <w:abstractNumId w:val="56"/>
  </w:num>
  <w:num w:numId="48">
    <w:abstractNumId w:val="42"/>
  </w:num>
  <w:num w:numId="49">
    <w:abstractNumId w:val="13"/>
  </w:num>
  <w:num w:numId="50">
    <w:abstractNumId w:val="47"/>
  </w:num>
  <w:num w:numId="51">
    <w:abstractNumId w:val="25"/>
  </w:num>
  <w:num w:numId="52">
    <w:abstractNumId w:val="48"/>
  </w:num>
  <w:num w:numId="53">
    <w:abstractNumId w:val="58"/>
  </w:num>
  <w:num w:numId="54">
    <w:abstractNumId w:val="16"/>
  </w:num>
  <w:num w:numId="55">
    <w:abstractNumId w:val="9"/>
  </w:num>
  <w:num w:numId="56">
    <w:abstractNumId w:val="46"/>
  </w:num>
  <w:num w:numId="57">
    <w:abstractNumId w:val="87"/>
  </w:num>
  <w:num w:numId="58">
    <w:abstractNumId w:val="92"/>
  </w:num>
  <w:num w:numId="59">
    <w:abstractNumId w:val="27"/>
  </w:num>
  <w:num w:numId="60">
    <w:abstractNumId w:val="43"/>
  </w:num>
  <w:num w:numId="61">
    <w:abstractNumId w:val="28"/>
  </w:num>
  <w:num w:numId="62">
    <w:abstractNumId w:val="53"/>
  </w:num>
  <w:num w:numId="63">
    <w:abstractNumId w:val="86"/>
  </w:num>
  <w:num w:numId="64">
    <w:abstractNumId w:val="93"/>
  </w:num>
  <w:num w:numId="65">
    <w:abstractNumId w:val="6"/>
  </w:num>
  <w:num w:numId="66">
    <w:abstractNumId w:val="44"/>
  </w:num>
  <w:num w:numId="67">
    <w:abstractNumId w:val="19"/>
  </w:num>
  <w:num w:numId="68">
    <w:abstractNumId w:val="54"/>
  </w:num>
  <w:num w:numId="69">
    <w:abstractNumId w:val="32"/>
  </w:num>
  <w:num w:numId="70">
    <w:abstractNumId w:val="2"/>
  </w:num>
  <w:num w:numId="71">
    <w:abstractNumId w:val="21"/>
  </w:num>
  <w:num w:numId="72">
    <w:abstractNumId w:val="65"/>
  </w:num>
  <w:num w:numId="73">
    <w:abstractNumId w:val="29"/>
  </w:num>
  <w:num w:numId="74">
    <w:abstractNumId w:val="20"/>
  </w:num>
  <w:num w:numId="75">
    <w:abstractNumId w:val="77"/>
  </w:num>
  <w:num w:numId="76">
    <w:abstractNumId w:val="91"/>
  </w:num>
  <w:num w:numId="77">
    <w:abstractNumId w:val="24"/>
  </w:num>
  <w:num w:numId="78">
    <w:abstractNumId w:val="72"/>
  </w:num>
  <w:num w:numId="79">
    <w:abstractNumId w:val="35"/>
  </w:num>
  <w:num w:numId="80">
    <w:abstractNumId w:val="11"/>
  </w:num>
  <w:num w:numId="81">
    <w:abstractNumId w:val="60"/>
  </w:num>
  <w:num w:numId="82">
    <w:abstractNumId w:val="95"/>
  </w:num>
  <w:num w:numId="83">
    <w:abstractNumId w:val="36"/>
  </w:num>
  <w:num w:numId="84">
    <w:abstractNumId w:val="59"/>
  </w:num>
  <w:num w:numId="85">
    <w:abstractNumId w:val="79"/>
  </w:num>
  <w:num w:numId="86">
    <w:abstractNumId w:val="41"/>
  </w:num>
  <w:num w:numId="87">
    <w:abstractNumId w:val="68"/>
  </w:num>
  <w:num w:numId="88">
    <w:abstractNumId w:val="62"/>
  </w:num>
  <w:num w:numId="89">
    <w:abstractNumId w:val="61"/>
  </w:num>
  <w:num w:numId="90">
    <w:abstractNumId w:val="23"/>
  </w:num>
  <w:num w:numId="91">
    <w:abstractNumId w:val="63"/>
  </w:num>
  <w:num w:numId="92">
    <w:abstractNumId w:val="14"/>
  </w:num>
  <w:num w:numId="93">
    <w:abstractNumId w:val="73"/>
  </w:num>
  <w:num w:numId="94">
    <w:abstractNumId w:val="82"/>
  </w:num>
  <w:num w:numId="95">
    <w:abstractNumId w:val="49"/>
  </w:num>
  <w:num w:numId="96">
    <w:abstractNumId w:val="15"/>
  </w:num>
  <w:num w:numId="97">
    <w:abstractNumId w:val="57"/>
  </w:num>
  <w:num w:numId="98">
    <w:abstractNumId w:val="40"/>
  </w:num>
  <w:num w:numId="99">
    <w:abstractNumId w:val="67"/>
  </w:num>
  <w:numIdMacAtCleanup w:val="9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s-AR" w:vendorID="64" w:dllVersion="4096" w:nlCheck="1" w:checkStyle="0"/>
  <w:activeWritingStyle w:appName="MSWord" w:lang="en-US" w:vendorID="64" w:dllVersion="4096" w:nlCheck="1" w:checkStyle="0"/>
  <w:activeWritingStyle w:appName="MSWord" w:lang="es-PE" w:vendorID="64" w:dllVersion="4096" w:nlCheck="1" w:checkStyle="0"/>
  <w:activeWritingStyle w:appName="MSWord" w:lang="es-MX" w:vendorID="64" w:dllVersion="4096" w:nlCheck="1" w:checkStyle="0"/>
  <w:activeWritingStyle w:appName="MSWord" w:lang="es-ES" w:vendorID="64" w:dllVersion="4096" w:nlCheck="1" w:checkStyle="0"/>
  <w:proofState w:spelling="clean" w:grammar="clean"/>
  <w:attachedTemplate r:id="rId1"/>
  <w:defaultTabStop w:val="720"/>
  <w:hyphenationZone w:val="425"/>
  <w:defaultTableStyle w:val="Tabla-CGR"/>
  <w:characterSpacingControl w:val="doNotCompress"/>
  <w:hdrShapeDefaults>
    <o:shapedefaults v:ext="edit" spidmax="2049">
      <o:colormru v:ext="edit" colors="#ffc,#ffffd5,#ffd"/>
    </o:shapedefaults>
  </w:hdrShapeDefaults>
  <w:footnotePr>
    <w:pos w:val="beneathText"/>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6128D"/>
    <w:rsid w:val="0000023B"/>
    <w:rsid w:val="0000086B"/>
    <w:rsid w:val="00001235"/>
    <w:rsid w:val="00002E4F"/>
    <w:rsid w:val="00003384"/>
    <w:rsid w:val="00005739"/>
    <w:rsid w:val="00005BEA"/>
    <w:rsid w:val="00005C5E"/>
    <w:rsid w:val="00006197"/>
    <w:rsid w:val="0001086E"/>
    <w:rsid w:val="00010AF7"/>
    <w:rsid w:val="00010E4D"/>
    <w:rsid w:val="000110F8"/>
    <w:rsid w:val="00011B15"/>
    <w:rsid w:val="00011E3C"/>
    <w:rsid w:val="000120AF"/>
    <w:rsid w:val="00012BF9"/>
    <w:rsid w:val="000137EB"/>
    <w:rsid w:val="000139F4"/>
    <w:rsid w:val="00014457"/>
    <w:rsid w:val="00015FD7"/>
    <w:rsid w:val="0001603C"/>
    <w:rsid w:val="000205EE"/>
    <w:rsid w:val="000212EA"/>
    <w:rsid w:val="0002166E"/>
    <w:rsid w:val="00021873"/>
    <w:rsid w:val="00022549"/>
    <w:rsid w:val="00022639"/>
    <w:rsid w:val="00022E52"/>
    <w:rsid w:val="00023A72"/>
    <w:rsid w:val="00023AA2"/>
    <w:rsid w:val="0002530C"/>
    <w:rsid w:val="0002651D"/>
    <w:rsid w:val="00027820"/>
    <w:rsid w:val="00030288"/>
    <w:rsid w:val="00030355"/>
    <w:rsid w:val="00030AA8"/>
    <w:rsid w:val="00030ADD"/>
    <w:rsid w:val="000325B8"/>
    <w:rsid w:val="00032B58"/>
    <w:rsid w:val="0003377A"/>
    <w:rsid w:val="00033F1B"/>
    <w:rsid w:val="00034129"/>
    <w:rsid w:val="00034EE7"/>
    <w:rsid w:val="000358B1"/>
    <w:rsid w:val="00035DF4"/>
    <w:rsid w:val="00036674"/>
    <w:rsid w:val="00036830"/>
    <w:rsid w:val="00037CAE"/>
    <w:rsid w:val="00040269"/>
    <w:rsid w:val="00040563"/>
    <w:rsid w:val="000405E7"/>
    <w:rsid w:val="00041232"/>
    <w:rsid w:val="00041412"/>
    <w:rsid w:val="000421FE"/>
    <w:rsid w:val="00042CD7"/>
    <w:rsid w:val="00042CDF"/>
    <w:rsid w:val="000439B7"/>
    <w:rsid w:val="00043D2D"/>
    <w:rsid w:val="000441CD"/>
    <w:rsid w:val="000444E2"/>
    <w:rsid w:val="000456F4"/>
    <w:rsid w:val="00045BDA"/>
    <w:rsid w:val="00047070"/>
    <w:rsid w:val="00047AB0"/>
    <w:rsid w:val="00051225"/>
    <w:rsid w:val="0005186A"/>
    <w:rsid w:val="0005217B"/>
    <w:rsid w:val="00052D69"/>
    <w:rsid w:val="000539DB"/>
    <w:rsid w:val="00053B12"/>
    <w:rsid w:val="00054415"/>
    <w:rsid w:val="00054A42"/>
    <w:rsid w:val="00054E2B"/>
    <w:rsid w:val="00055D34"/>
    <w:rsid w:val="0005635A"/>
    <w:rsid w:val="00056C99"/>
    <w:rsid w:val="000576BE"/>
    <w:rsid w:val="0005784A"/>
    <w:rsid w:val="00057E29"/>
    <w:rsid w:val="00060922"/>
    <w:rsid w:val="000609C3"/>
    <w:rsid w:val="00060E52"/>
    <w:rsid w:val="00060F39"/>
    <w:rsid w:val="0006117E"/>
    <w:rsid w:val="000612DC"/>
    <w:rsid w:val="00061FD6"/>
    <w:rsid w:val="00062507"/>
    <w:rsid w:val="00062724"/>
    <w:rsid w:val="0006287A"/>
    <w:rsid w:val="0006330F"/>
    <w:rsid w:val="00063797"/>
    <w:rsid w:val="00065165"/>
    <w:rsid w:val="000658FE"/>
    <w:rsid w:val="0006642B"/>
    <w:rsid w:val="00066A8B"/>
    <w:rsid w:val="000673D5"/>
    <w:rsid w:val="00067BA4"/>
    <w:rsid w:val="00067D16"/>
    <w:rsid w:val="00067EC1"/>
    <w:rsid w:val="0007002F"/>
    <w:rsid w:val="00070F2C"/>
    <w:rsid w:val="000717E3"/>
    <w:rsid w:val="00071FD5"/>
    <w:rsid w:val="00073DAF"/>
    <w:rsid w:val="00074CE8"/>
    <w:rsid w:val="00075103"/>
    <w:rsid w:val="00075713"/>
    <w:rsid w:val="00076609"/>
    <w:rsid w:val="00076820"/>
    <w:rsid w:val="00076C49"/>
    <w:rsid w:val="00076D6C"/>
    <w:rsid w:val="00076E75"/>
    <w:rsid w:val="00076EE5"/>
    <w:rsid w:val="0007720C"/>
    <w:rsid w:val="00080709"/>
    <w:rsid w:val="00080808"/>
    <w:rsid w:val="00081BA6"/>
    <w:rsid w:val="00083019"/>
    <w:rsid w:val="00083EFE"/>
    <w:rsid w:val="00084D6A"/>
    <w:rsid w:val="00086ACD"/>
    <w:rsid w:val="00087661"/>
    <w:rsid w:val="00087666"/>
    <w:rsid w:val="00090614"/>
    <w:rsid w:val="00090810"/>
    <w:rsid w:val="0009084F"/>
    <w:rsid w:val="00090BAA"/>
    <w:rsid w:val="000913C5"/>
    <w:rsid w:val="0009170D"/>
    <w:rsid w:val="00091C0C"/>
    <w:rsid w:val="00091EAA"/>
    <w:rsid w:val="00091EB0"/>
    <w:rsid w:val="000920CA"/>
    <w:rsid w:val="00093B91"/>
    <w:rsid w:val="0009479D"/>
    <w:rsid w:val="000954DC"/>
    <w:rsid w:val="0009584F"/>
    <w:rsid w:val="00095D02"/>
    <w:rsid w:val="000961F0"/>
    <w:rsid w:val="00097F08"/>
    <w:rsid w:val="000A0382"/>
    <w:rsid w:val="000A16EF"/>
    <w:rsid w:val="000A189B"/>
    <w:rsid w:val="000A2087"/>
    <w:rsid w:val="000A382D"/>
    <w:rsid w:val="000A3A47"/>
    <w:rsid w:val="000A415C"/>
    <w:rsid w:val="000A4B6E"/>
    <w:rsid w:val="000A4BC8"/>
    <w:rsid w:val="000A5F84"/>
    <w:rsid w:val="000A67DD"/>
    <w:rsid w:val="000A6808"/>
    <w:rsid w:val="000A6958"/>
    <w:rsid w:val="000A6D6C"/>
    <w:rsid w:val="000A74CB"/>
    <w:rsid w:val="000A784E"/>
    <w:rsid w:val="000B02E0"/>
    <w:rsid w:val="000B089E"/>
    <w:rsid w:val="000B0A14"/>
    <w:rsid w:val="000B0EA3"/>
    <w:rsid w:val="000B1A25"/>
    <w:rsid w:val="000B1CEE"/>
    <w:rsid w:val="000B2421"/>
    <w:rsid w:val="000B254B"/>
    <w:rsid w:val="000B2932"/>
    <w:rsid w:val="000B32A3"/>
    <w:rsid w:val="000B4BEB"/>
    <w:rsid w:val="000B4E61"/>
    <w:rsid w:val="000B52DA"/>
    <w:rsid w:val="000B69E0"/>
    <w:rsid w:val="000B69FD"/>
    <w:rsid w:val="000B7B12"/>
    <w:rsid w:val="000C1378"/>
    <w:rsid w:val="000C1655"/>
    <w:rsid w:val="000C168D"/>
    <w:rsid w:val="000C1B78"/>
    <w:rsid w:val="000C2527"/>
    <w:rsid w:val="000C3035"/>
    <w:rsid w:val="000C33A6"/>
    <w:rsid w:val="000C3598"/>
    <w:rsid w:val="000C39A0"/>
    <w:rsid w:val="000C3DA4"/>
    <w:rsid w:val="000C54B7"/>
    <w:rsid w:val="000C598B"/>
    <w:rsid w:val="000C59CD"/>
    <w:rsid w:val="000C67A7"/>
    <w:rsid w:val="000C72FE"/>
    <w:rsid w:val="000C7813"/>
    <w:rsid w:val="000C7B64"/>
    <w:rsid w:val="000D033F"/>
    <w:rsid w:val="000D09A2"/>
    <w:rsid w:val="000D29F0"/>
    <w:rsid w:val="000D2A37"/>
    <w:rsid w:val="000D2F45"/>
    <w:rsid w:val="000D3340"/>
    <w:rsid w:val="000D35BD"/>
    <w:rsid w:val="000D389B"/>
    <w:rsid w:val="000D3F48"/>
    <w:rsid w:val="000D44A1"/>
    <w:rsid w:val="000D4810"/>
    <w:rsid w:val="000D49DE"/>
    <w:rsid w:val="000D4C98"/>
    <w:rsid w:val="000D4D08"/>
    <w:rsid w:val="000D4E29"/>
    <w:rsid w:val="000D4E89"/>
    <w:rsid w:val="000D5F0E"/>
    <w:rsid w:val="000D672B"/>
    <w:rsid w:val="000D6DAE"/>
    <w:rsid w:val="000D6E10"/>
    <w:rsid w:val="000D7A10"/>
    <w:rsid w:val="000E13F1"/>
    <w:rsid w:val="000E2222"/>
    <w:rsid w:val="000E24AA"/>
    <w:rsid w:val="000E2657"/>
    <w:rsid w:val="000E355D"/>
    <w:rsid w:val="000E367D"/>
    <w:rsid w:val="000E3D5D"/>
    <w:rsid w:val="000E410C"/>
    <w:rsid w:val="000E4761"/>
    <w:rsid w:val="000E489A"/>
    <w:rsid w:val="000E587F"/>
    <w:rsid w:val="000E5931"/>
    <w:rsid w:val="000E5D75"/>
    <w:rsid w:val="000E60D7"/>
    <w:rsid w:val="000E6166"/>
    <w:rsid w:val="000E68E4"/>
    <w:rsid w:val="000E6B92"/>
    <w:rsid w:val="000E755D"/>
    <w:rsid w:val="000E758E"/>
    <w:rsid w:val="000E797F"/>
    <w:rsid w:val="000F0960"/>
    <w:rsid w:val="000F1CAE"/>
    <w:rsid w:val="000F26DF"/>
    <w:rsid w:val="000F2A9F"/>
    <w:rsid w:val="000F41F9"/>
    <w:rsid w:val="000F42B4"/>
    <w:rsid w:val="000F4869"/>
    <w:rsid w:val="000F4DB0"/>
    <w:rsid w:val="000F612F"/>
    <w:rsid w:val="000F6395"/>
    <w:rsid w:val="000F68E1"/>
    <w:rsid w:val="000F723E"/>
    <w:rsid w:val="000F7AEC"/>
    <w:rsid w:val="00100AF1"/>
    <w:rsid w:val="001013B0"/>
    <w:rsid w:val="001019FC"/>
    <w:rsid w:val="0010230C"/>
    <w:rsid w:val="001027D9"/>
    <w:rsid w:val="00102AFB"/>
    <w:rsid w:val="00102F94"/>
    <w:rsid w:val="00102FF0"/>
    <w:rsid w:val="0010394F"/>
    <w:rsid w:val="00103DB7"/>
    <w:rsid w:val="00104A8C"/>
    <w:rsid w:val="00105840"/>
    <w:rsid w:val="001061EE"/>
    <w:rsid w:val="00106242"/>
    <w:rsid w:val="00107371"/>
    <w:rsid w:val="001075F7"/>
    <w:rsid w:val="0011039F"/>
    <w:rsid w:val="00110B26"/>
    <w:rsid w:val="00110D8F"/>
    <w:rsid w:val="00111C55"/>
    <w:rsid w:val="0011211B"/>
    <w:rsid w:val="00112426"/>
    <w:rsid w:val="00112831"/>
    <w:rsid w:val="001129B6"/>
    <w:rsid w:val="00113153"/>
    <w:rsid w:val="00113898"/>
    <w:rsid w:val="00113D07"/>
    <w:rsid w:val="00114172"/>
    <w:rsid w:val="00114359"/>
    <w:rsid w:val="00114744"/>
    <w:rsid w:val="001148FC"/>
    <w:rsid w:val="00115047"/>
    <w:rsid w:val="00115E31"/>
    <w:rsid w:val="001163FA"/>
    <w:rsid w:val="00116DAF"/>
    <w:rsid w:val="00116E8C"/>
    <w:rsid w:val="001176EA"/>
    <w:rsid w:val="001177BF"/>
    <w:rsid w:val="00117A83"/>
    <w:rsid w:val="00117CEE"/>
    <w:rsid w:val="001205A4"/>
    <w:rsid w:val="001215FE"/>
    <w:rsid w:val="00121EBB"/>
    <w:rsid w:val="001220B2"/>
    <w:rsid w:val="0012262D"/>
    <w:rsid w:val="00122985"/>
    <w:rsid w:val="00122AFD"/>
    <w:rsid w:val="00124234"/>
    <w:rsid w:val="0012424F"/>
    <w:rsid w:val="001248DF"/>
    <w:rsid w:val="0012504C"/>
    <w:rsid w:val="001262AE"/>
    <w:rsid w:val="00126BE1"/>
    <w:rsid w:val="0012701D"/>
    <w:rsid w:val="00127631"/>
    <w:rsid w:val="00127ED3"/>
    <w:rsid w:val="0012D448"/>
    <w:rsid w:val="00130315"/>
    <w:rsid w:val="001316F5"/>
    <w:rsid w:val="00131942"/>
    <w:rsid w:val="00131C76"/>
    <w:rsid w:val="0013268D"/>
    <w:rsid w:val="0013303D"/>
    <w:rsid w:val="00133402"/>
    <w:rsid w:val="0013357C"/>
    <w:rsid w:val="00133C59"/>
    <w:rsid w:val="00134DB0"/>
    <w:rsid w:val="00135233"/>
    <w:rsid w:val="00136A7C"/>
    <w:rsid w:val="00136C94"/>
    <w:rsid w:val="00137458"/>
    <w:rsid w:val="00137BC6"/>
    <w:rsid w:val="001403D9"/>
    <w:rsid w:val="0014099D"/>
    <w:rsid w:val="00140F1F"/>
    <w:rsid w:val="001413E6"/>
    <w:rsid w:val="00141AC7"/>
    <w:rsid w:val="00142053"/>
    <w:rsid w:val="0014254C"/>
    <w:rsid w:val="0014262F"/>
    <w:rsid w:val="001426F7"/>
    <w:rsid w:val="0014356B"/>
    <w:rsid w:val="001440F1"/>
    <w:rsid w:val="0014430E"/>
    <w:rsid w:val="0014480B"/>
    <w:rsid w:val="00144AB4"/>
    <w:rsid w:val="00145304"/>
    <w:rsid w:val="0014593B"/>
    <w:rsid w:val="0014608E"/>
    <w:rsid w:val="00146124"/>
    <w:rsid w:val="00146D76"/>
    <w:rsid w:val="00146F92"/>
    <w:rsid w:val="0014765F"/>
    <w:rsid w:val="00147F68"/>
    <w:rsid w:val="001500F8"/>
    <w:rsid w:val="00150D60"/>
    <w:rsid w:val="00150DC0"/>
    <w:rsid w:val="00151008"/>
    <w:rsid w:val="001511FC"/>
    <w:rsid w:val="0015126B"/>
    <w:rsid w:val="00152FEB"/>
    <w:rsid w:val="00153225"/>
    <w:rsid w:val="0015357A"/>
    <w:rsid w:val="00154235"/>
    <w:rsid w:val="00154837"/>
    <w:rsid w:val="001548B0"/>
    <w:rsid w:val="001557D0"/>
    <w:rsid w:val="00155AEA"/>
    <w:rsid w:val="00155FAB"/>
    <w:rsid w:val="00156B1C"/>
    <w:rsid w:val="00156E7E"/>
    <w:rsid w:val="00157DA4"/>
    <w:rsid w:val="00157EC8"/>
    <w:rsid w:val="0016006D"/>
    <w:rsid w:val="00161A1B"/>
    <w:rsid w:val="00161FFD"/>
    <w:rsid w:val="00162419"/>
    <w:rsid w:val="00162746"/>
    <w:rsid w:val="0016361F"/>
    <w:rsid w:val="001637B2"/>
    <w:rsid w:val="00164CFE"/>
    <w:rsid w:val="001654CC"/>
    <w:rsid w:val="00166044"/>
    <w:rsid w:val="0016619A"/>
    <w:rsid w:val="00166404"/>
    <w:rsid w:val="00166879"/>
    <w:rsid w:val="00166A07"/>
    <w:rsid w:val="00166B2C"/>
    <w:rsid w:val="00166D20"/>
    <w:rsid w:val="00167208"/>
    <w:rsid w:val="00170152"/>
    <w:rsid w:val="00170519"/>
    <w:rsid w:val="00170F4A"/>
    <w:rsid w:val="001729EF"/>
    <w:rsid w:val="00172EB7"/>
    <w:rsid w:val="001730B6"/>
    <w:rsid w:val="001730D8"/>
    <w:rsid w:val="0017548C"/>
    <w:rsid w:val="0017598C"/>
    <w:rsid w:val="00175A5E"/>
    <w:rsid w:val="001760FF"/>
    <w:rsid w:val="0017694B"/>
    <w:rsid w:val="00177205"/>
    <w:rsid w:val="0017722C"/>
    <w:rsid w:val="001774BB"/>
    <w:rsid w:val="0018156A"/>
    <w:rsid w:val="0018314A"/>
    <w:rsid w:val="00183609"/>
    <w:rsid w:val="0018362F"/>
    <w:rsid w:val="00183D74"/>
    <w:rsid w:val="00184352"/>
    <w:rsid w:val="00184DBE"/>
    <w:rsid w:val="00186B7D"/>
    <w:rsid w:val="001918DA"/>
    <w:rsid w:val="00191A5B"/>
    <w:rsid w:val="00191D87"/>
    <w:rsid w:val="00193D5C"/>
    <w:rsid w:val="00194163"/>
    <w:rsid w:val="0019468A"/>
    <w:rsid w:val="0019498F"/>
    <w:rsid w:val="00194AFE"/>
    <w:rsid w:val="00194CDC"/>
    <w:rsid w:val="001950F8"/>
    <w:rsid w:val="00195427"/>
    <w:rsid w:val="00195E63"/>
    <w:rsid w:val="001960D2"/>
    <w:rsid w:val="00196808"/>
    <w:rsid w:val="0019680F"/>
    <w:rsid w:val="00196B19"/>
    <w:rsid w:val="00196BEF"/>
    <w:rsid w:val="001A026C"/>
    <w:rsid w:val="001A03B2"/>
    <w:rsid w:val="001A059A"/>
    <w:rsid w:val="001A0612"/>
    <w:rsid w:val="001A16F2"/>
    <w:rsid w:val="001A1745"/>
    <w:rsid w:val="001A1A74"/>
    <w:rsid w:val="001A1C22"/>
    <w:rsid w:val="001A2362"/>
    <w:rsid w:val="001A2CB0"/>
    <w:rsid w:val="001A2D6C"/>
    <w:rsid w:val="001A3BCB"/>
    <w:rsid w:val="001A3C12"/>
    <w:rsid w:val="001A3C18"/>
    <w:rsid w:val="001A4BC1"/>
    <w:rsid w:val="001A5F4F"/>
    <w:rsid w:val="001A6082"/>
    <w:rsid w:val="001A61F8"/>
    <w:rsid w:val="001A6398"/>
    <w:rsid w:val="001A6566"/>
    <w:rsid w:val="001A6CEC"/>
    <w:rsid w:val="001A72D3"/>
    <w:rsid w:val="001A76A4"/>
    <w:rsid w:val="001A782A"/>
    <w:rsid w:val="001B0402"/>
    <w:rsid w:val="001B0641"/>
    <w:rsid w:val="001B08BE"/>
    <w:rsid w:val="001B1692"/>
    <w:rsid w:val="001B1A2C"/>
    <w:rsid w:val="001B1CE8"/>
    <w:rsid w:val="001B1E86"/>
    <w:rsid w:val="001B3744"/>
    <w:rsid w:val="001B49BF"/>
    <w:rsid w:val="001B7760"/>
    <w:rsid w:val="001B7C22"/>
    <w:rsid w:val="001B7DE4"/>
    <w:rsid w:val="001C02DA"/>
    <w:rsid w:val="001C10D9"/>
    <w:rsid w:val="001C172F"/>
    <w:rsid w:val="001C1D91"/>
    <w:rsid w:val="001C2415"/>
    <w:rsid w:val="001C26FD"/>
    <w:rsid w:val="001C2815"/>
    <w:rsid w:val="001C31E2"/>
    <w:rsid w:val="001C44D9"/>
    <w:rsid w:val="001C5012"/>
    <w:rsid w:val="001C516A"/>
    <w:rsid w:val="001C59B7"/>
    <w:rsid w:val="001C68DE"/>
    <w:rsid w:val="001D1055"/>
    <w:rsid w:val="001D1E0F"/>
    <w:rsid w:val="001D2012"/>
    <w:rsid w:val="001D25B6"/>
    <w:rsid w:val="001D40A8"/>
    <w:rsid w:val="001D44C5"/>
    <w:rsid w:val="001D46A8"/>
    <w:rsid w:val="001D4FD4"/>
    <w:rsid w:val="001D5C87"/>
    <w:rsid w:val="001D621A"/>
    <w:rsid w:val="001D6269"/>
    <w:rsid w:val="001D68EC"/>
    <w:rsid w:val="001E06A5"/>
    <w:rsid w:val="001E1124"/>
    <w:rsid w:val="001E1B3B"/>
    <w:rsid w:val="001E1FA7"/>
    <w:rsid w:val="001E2619"/>
    <w:rsid w:val="001E3974"/>
    <w:rsid w:val="001E4608"/>
    <w:rsid w:val="001E679B"/>
    <w:rsid w:val="001F17A5"/>
    <w:rsid w:val="001F1C7D"/>
    <w:rsid w:val="001F1DF8"/>
    <w:rsid w:val="001F2053"/>
    <w:rsid w:val="001F2B27"/>
    <w:rsid w:val="001F3A7C"/>
    <w:rsid w:val="001F4D45"/>
    <w:rsid w:val="001F4F62"/>
    <w:rsid w:val="001F6D00"/>
    <w:rsid w:val="001F725D"/>
    <w:rsid w:val="002005DD"/>
    <w:rsid w:val="002017C4"/>
    <w:rsid w:val="00202351"/>
    <w:rsid w:val="00202446"/>
    <w:rsid w:val="00202C1D"/>
    <w:rsid w:val="00202D50"/>
    <w:rsid w:val="002032ED"/>
    <w:rsid w:val="00203908"/>
    <w:rsid w:val="002043A7"/>
    <w:rsid w:val="00204EAD"/>
    <w:rsid w:val="002058EF"/>
    <w:rsid w:val="00206E21"/>
    <w:rsid w:val="00206E74"/>
    <w:rsid w:val="00207717"/>
    <w:rsid w:val="00207920"/>
    <w:rsid w:val="00207B14"/>
    <w:rsid w:val="00207CEB"/>
    <w:rsid w:val="00210D84"/>
    <w:rsid w:val="00210EB3"/>
    <w:rsid w:val="00211E23"/>
    <w:rsid w:val="0021230D"/>
    <w:rsid w:val="00212D56"/>
    <w:rsid w:val="00213388"/>
    <w:rsid w:val="00214137"/>
    <w:rsid w:val="00214681"/>
    <w:rsid w:val="00214A0B"/>
    <w:rsid w:val="0021576B"/>
    <w:rsid w:val="00215B5B"/>
    <w:rsid w:val="002162F6"/>
    <w:rsid w:val="00216888"/>
    <w:rsid w:val="00216E5C"/>
    <w:rsid w:val="002179C0"/>
    <w:rsid w:val="00217AB0"/>
    <w:rsid w:val="00217CE0"/>
    <w:rsid w:val="002205A3"/>
    <w:rsid w:val="0022099E"/>
    <w:rsid w:val="00220A2C"/>
    <w:rsid w:val="00220A54"/>
    <w:rsid w:val="00220F10"/>
    <w:rsid w:val="002223AC"/>
    <w:rsid w:val="00222469"/>
    <w:rsid w:val="00222636"/>
    <w:rsid w:val="0022304E"/>
    <w:rsid w:val="00224596"/>
    <w:rsid w:val="00224DAD"/>
    <w:rsid w:val="00225143"/>
    <w:rsid w:val="00225294"/>
    <w:rsid w:val="00225F0B"/>
    <w:rsid w:val="00226F86"/>
    <w:rsid w:val="002272B4"/>
    <w:rsid w:val="00227715"/>
    <w:rsid w:val="00227F0C"/>
    <w:rsid w:val="00227FB1"/>
    <w:rsid w:val="002313B0"/>
    <w:rsid w:val="00231BEA"/>
    <w:rsid w:val="00231CC9"/>
    <w:rsid w:val="00231F22"/>
    <w:rsid w:val="0023280C"/>
    <w:rsid w:val="002329CC"/>
    <w:rsid w:val="002333F0"/>
    <w:rsid w:val="0023340F"/>
    <w:rsid w:val="00233DB2"/>
    <w:rsid w:val="0023401E"/>
    <w:rsid w:val="00234189"/>
    <w:rsid w:val="0023471F"/>
    <w:rsid w:val="00234726"/>
    <w:rsid w:val="00234DB1"/>
    <w:rsid w:val="00235864"/>
    <w:rsid w:val="00236924"/>
    <w:rsid w:val="002376AB"/>
    <w:rsid w:val="00237778"/>
    <w:rsid w:val="00237EF9"/>
    <w:rsid w:val="00242241"/>
    <w:rsid w:val="002424E4"/>
    <w:rsid w:val="00246564"/>
    <w:rsid w:val="002465F2"/>
    <w:rsid w:val="0024667C"/>
    <w:rsid w:val="00246E49"/>
    <w:rsid w:val="00247B2F"/>
    <w:rsid w:val="00250FAE"/>
    <w:rsid w:val="0025168A"/>
    <w:rsid w:val="0025178B"/>
    <w:rsid w:val="00251D50"/>
    <w:rsid w:val="00252AA1"/>
    <w:rsid w:val="00253E0F"/>
    <w:rsid w:val="002541CA"/>
    <w:rsid w:val="002546CC"/>
    <w:rsid w:val="00255B8A"/>
    <w:rsid w:val="00255E32"/>
    <w:rsid w:val="00255F56"/>
    <w:rsid w:val="00256014"/>
    <w:rsid w:val="0026076F"/>
    <w:rsid w:val="00260988"/>
    <w:rsid w:val="002611DD"/>
    <w:rsid w:val="00261841"/>
    <w:rsid w:val="00261D49"/>
    <w:rsid w:val="00261E6D"/>
    <w:rsid w:val="00262029"/>
    <w:rsid w:val="00262397"/>
    <w:rsid w:val="00262456"/>
    <w:rsid w:val="00262543"/>
    <w:rsid w:val="002631E5"/>
    <w:rsid w:val="0026330A"/>
    <w:rsid w:val="0026338A"/>
    <w:rsid w:val="002636E7"/>
    <w:rsid w:val="00264821"/>
    <w:rsid w:val="002648C5"/>
    <w:rsid w:val="002648CC"/>
    <w:rsid w:val="00265094"/>
    <w:rsid w:val="00265BC6"/>
    <w:rsid w:val="00266758"/>
    <w:rsid w:val="00266778"/>
    <w:rsid w:val="00270969"/>
    <w:rsid w:val="00270A6A"/>
    <w:rsid w:val="002711F2"/>
    <w:rsid w:val="002714DB"/>
    <w:rsid w:val="00272D60"/>
    <w:rsid w:val="00273A3D"/>
    <w:rsid w:val="00274100"/>
    <w:rsid w:val="002751B3"/>
    <w:rsid w:val="002758A7"/>
    <w:rsid w:val="00275C9D"/>
    <w:rsid w:val="002802C8"/>
    <w:rsid w:val="0028051C"/>
    <w:rsid w:val="00280981"/>
    <w:rsid w:val="00280B10"/>
    <w:rsid w:val="00280FF9"/>
    <w:rsid w:val="002819B3"/>
    <w:rsid w:val="00281F7E"/>
    <w:rsid w:val="00282B11"/>
    <w:rsid w:val="0028392E"/>
    <w:rsid w:val="0028598A"/>
    <w:rsid w:val="0028610B"/>
    <w:rsid w:val="00287591"/>
    <w:rsid w:val="002875D9"/>
    <w:rsid w:val="002876F2"/>
    <w:rsid w:val="0029031C"/>
    <w:rsid w:val="002904E1"/>
    <w:rsid w:val="00290C06"/>
    <w:rsid w:val="00290C2A"/>
    <w:rsid w:val="00290F7B"/>
    <w:rsid w:val="002916B2"/>
    <w:rsid w:val="002919AD"/>
    <w:rsid w:val="00291BED"/>
    <w:rsid w:val="00291CD5"/>
    <w:rsid w:val="002920CB"/>
    <w:rsid w:val="00292156"/>
    <w:rsid w:val="00292513"/>
    <w:rsid w:val="00292573"/>
    <w:rsid w:val="00292644"/>
    <w:rsid w:val="002938AB"/>
    <w:rsid w:val="00293C2C"/>
    <w:rsid w:val="00293E62"/>
    <w:rsid w:val="0029551E"/>
    <w:rsid w:val="00296143"/>
    <w:rsid w:val="002963D5"/>
    <w:rsid w:val="00297124"/>
    <w:rsid w:val="002975ED"/>
    <w:rsid w:val="00297FF7"/>
    <w:rsid w:val="002A00D1"/>
    <w:rsid w:val="002A0A6B"/>
    <w:rsid w:val="002A0EF8"/>
    <w:rsid w:val="002A1649"/>
    <w:rsid w:val="002A1A35"/>
    <w:rsid w:val="002A2CAB"/>
    <w:rsid w:val="002A3372"/>
    <w:rsid w:val="002A37E4"/>
    <w:rsid w:val="002A47A2"/>
    <w:rsid w:val="002A5042"/>
    <w:rsid w:val="002A565D"/>
    <w:rsid w:val="002A59EE"/>
    <w:rsid w:val="002A6373"/>
    <w:rsid w:val="002A66EA"/>
    <w:rsid w:val="002A7A5C"/>
    <w:rsid w:val="002A7B2B"/>
    <w:rsid w:val="002A7BBA"/>
    <w:rsid w:val="002A7CCD"/>
    <w:rsid w:val="002B0730"/>
    <w:rsid w:val="002B1311"/>
    <w:rsid w:val="002B13F4"/>
    <w:rsid w:val="002B1E6C"/>
    <w:rsid w:val="002B2380"/>
    <w:rsid w:val="002B25F4"/>
    <w:rsid w:val="002B2F7D"/>
    <w:rsid w:val="002B39C8"/>
    <w:rsid w:val="002B39D0"/>
    <w:rsid w:val="002B4471"/>
    <w:rsid w:val="002B44A4"/>
    <w:rsid w:val="002B5F21"/>
    <w:rsid w:val="002B5F41"/>
    <w:rsid w:val="002B7077"/>
    <w:rsid w:val="002B767F"/>
    <w:rsid w:val="002BFCA5"/>
    <w:rsid w:val="002C078C"/>
    <w:rsid w:val="002C1CB2"/>
    <w:rsid w:val="002C20A1"/>
    <w:rsid w:val="002C2103"/>
    <w:rsid w:val="002C25D5"/>
    <w:rsid w:val="002C28C7"/>
    <w:rsid w:val="002C39C4"/>
    <w:rsid w:val="002C407B"/>
    <w:rsid w:val="002C462B"/>
    <w:rsid w:val="002C4907"/>
    <w:rsid w:val="002C6EC7"/>
    <w:rsid w:val="002C7E43"/>
    <w:rsid w:val="002D007F"/>
    <w:rsid w:val="002D0256"/>
    <w:rsid w:val="002D0ED0"/>
    <w:rsid w:val="002D102F"/>
    <w:rsid w:val="002D1DF5"/>
    <w:rsid w:val="002D2581"/>
    <w:rsid w:val="002D2E9C"/>
    <w:rsid w:val="002D3BD7"/>
    <w:rsid w:val="002D3EE4"/>
    <w:rsid w:val="002D42DE"/>
    <w:rsid w:val="002D450B"/>
    <w:rsid w:val="002D4892"/>
    <w:rsid w:val="002D4A4B"/>
    <w:rsid w:val="002D5832"/>
    <w:rsid w:val="002D6755"/>
    <w:rsid w:val="002E14B1"/>
    <w:rsid w:val="002E2055"/>
    <w:rsid w:val="002E2438"/>
    <w:rsid w:val="002E2C5D"/>
    <w:rsid w:val="002E45AD"/>
    <w:rsid w:val="002E5DBC"/>
    <w:rsid w:val="002EFC95"/>
    <w:rsid w:val="002F03D9"/>
    <w:rsid w:val="002F06C7"/>
    <w:rsid w:val="002F168A"/>
    <w:rsid w:val="002F2244"/>
    <w:rsid w:val="002F27D6"/>
    <w:rsid w:val="002F31EA"/>
    <w:rsid w:val="002F3D1E"/>
    <w:rsid w:val="002F3EF3"/>
    <w:rsid w:val="002F47DF"/>
    <w:rsid w:val="002F4B19"/>
    <w:rsid w:val="002F5E6B"/>
    <w:rsid w:val="002F60FB"/>
    <w:rsid w:val="002F67EE"/>
    <w:rsid w:val="002F6EBE"/>
    <w:rsid w:val="002F71F4"/>
    <w:rsid w:val="003011AE"/>
    <w:rsid w:val="00301485"/>
    <w:rsid w:val="003032D0"/>
    <w:rsid w:val="00304AF1"/>
    <w:rsid w:val="003055BA"/>
    <w:rsid w:val="00305B11"/>
    <w:rsid w:val="003066F1"/>
    <w:rsid w:val="00306FDD"/>
    <w:rsid w:val="00306FE5"/>
    <w:rsid w:val="0030720A"/>
    <w:rsid w:val="00310814"/>
    <w:rsid w:val="00310E88"/>
    <w:rsid w:val="00311FA1"/>
    <w:rsid w:val="0031300E"/>
    <w:rsid w:val="00313FAB"/>
    <w:rsid w:val="00314954"/>
    <w:rsid w:val="00314D47"/>
    <w:rsid w:val="00315F24"/>
    <w:rsid w:val="00316323"/>
    <w:rsid w:val="00317371"/>
    <w:rsid w:val="003178B9"/>
    <w:rsid w:val="0032011F"/>
    <w:rsid w:val="0032047D"/>
    <w:rsid w:val="00321159"/>
    <w:rsid w:val="00322B38"/>
    <w:rsid w:val="003235AD"/>
    <w:rsid w:val="00323AA1"/>
    <w:rsid w:val="00323C09"/>
    <w:rsid w:val="00324E68"/>
    <w:rsid w:val="00324EC6"/>
    <w:rsid w:val="00325055"/>
    <w:rsid w:val="00325113"/>
    <w:rsid w:val="00326881"/>
    <w:rsid w:val="00326961"/>
    <w:rsid w:val="00326AE1"/>
    <w:rsid w:val="00327B13"/>
    <w:rsid w:val="00331F34"/>
    <w:rsid w:val="003324B1"/>
    <w:rsid w:val="00332B92"/>
    <w:rsid w:val="00332C6E"/>
    <w:rsid w:val="00332CD5"/>
    <w:rsid w:val="00332F85"/>
    <w:rsid w:val="003330E9"/>
    <w:rsid w:val="0033326E"/>
    <w:rsid w:val="00333BC5"/>
    <w:rsid w:val="00333CBA"/>
    <w:rsid w:val="003344E5"/>
    <w:rsid w:val="00334836"/>
    <w:rsid w:val="003355CB"/>
    <w:rsid w:val="0033592A"/>
    <w:rsid w:val="003366C3"/>
    <w:rsid w:val="0033681D"/>
    <w:rsid w:val="00336ABE"/>
    <w:rsid w:val="00337E7B"/>
    <w:rsid w:val="003404DE"/>
    <w:rsid w:val="003405B7"/>
    <w:rsid w:val="003416A3"/>
    <w:rsid w:val="00341CCB"/>
    <w:rsid w:val="00342D5A"/>
    <w:rsid w:val="0034313D"/>
    <w:rsid w:val="003431FD"/>
    <w:rsid w:val="00343B6B"/>
    <w:rsid w:val="00344824"/>
    <w:rsid w:val="00344AB9"/>
    <w:rsid w:val="00345259"/>
    <w:rsid w:val="003455D1"/>
    <w:rsid w:val="00346343"/>
    <w:rsid w:val="0034660E"/>
    <w:rsid w:val="00346DDF"/>
    <w:rsid w:val="00346ED9"/>
    <w:rsid w:val="00346F09"/>
    <w:rsid w:val="00346F3D"/>
    <w:rsid w:val="00347595"/>
    <w:rsid w:val="00347958"/>
    <w:rsid w:val="003506CF"/>
    <w:rsid w:val="00351650"/>
    <w:rsid w:val="0035242B"/>
    <w:rsid w:val="00352A73"/>
    <w:rsid w:val="00353335"/>
    <w:rsid w:val="0035392F"/>
    <w:rsid w:val="00353BCE"/>
    <w:rsid w:val="003543B0"/>
    <w:rsid w:val="003543D8"/>
    <w:rsid w:val="00354584"/>
    <w:rsid w:val="00354AEC"/>
    <w:rsid w:val="00354DDF"/>
    <w:rsid w:val="00354F07"/>
    <w:rsid w:val="003553D1"/>
    <w:rsid w:val="00355449"/>
    <w:rsid w:val="00355981"/>
    <w:rsid w:val="00356D23"/>
    <w:rsid w:val="00356EF8"/>
    <w:rsid w:val="00357C7A"/>
    <w:rsid w:val="00357C85"/>
    <w:rsid w:val="00361030"/>
    <w:rsid w:val="0036120B"/>
    <w:rsid w:val="0036134B"/>
    <w:rsid w:val="00361382"/>
    <w:rsid w:val="00361D28"/>
    <w:rsid w:val="00361F76"/>
    <w:rsid w:val="00362BC6"/>
    <w:rsid w:val="00362E38"/>
    <w:rsid w:val="003635E1"/>
    <w:rsid w:val="00363D61"/>
    <w:rsid w:val="00363FEA"/>
    <w:rsid w:val="00364A86"/>
    <w:rsid w:val="0036553D"/>
    <w:rsid w:val="003660D1"/>
    <w:rsid w:val="0036721F"/>
    <w:rsid w:val="00370603"/>
    <w:rsid w:val="00370860"/>
    <w:rsid w:val="0037195B"/>
    <w:rsid w:val="00371986"/>
    <w:rsid w:val="003724DD"/>
    <w:rsid w:val="00372C56"/>
    <w:rsid w:val="003744A3"/>
    <w:rsid w:val="00374614"/>
    <w:rsid w:val="00374718"/>
    <w:rsid w:val="003748CF"/>
    <w:rsid w:val="00375475"/>
    <w:rsid w:val="003758A5"/>
    <w:rsid w:val="00375F0A"/>
    <w:rsid w:val="00375FD2"/>
    <w:rsid w:val="003767A9"/>
    <w:rsid w:val="00376B77"/>
    <w:rsid w:val="0037758A"/>
    <w:rsid w:val="00377812"/>
    <w:rsid w:val="00380338"/>
    <w:rsid w:val="003803F4"/>
    <w:rsid w:val="00380BAE"/>
    <w:rsid w:val="00380C46"/>
    <w:rsid w:val="0038109A"/>
    <w:rsid w:val="00381611"/>
    <w:rsid w:val="00383075"/>
    <w:rsid w:val="00383407"/>
    <w:rsid w:val="003842A3"/>
    <w:rsid w:val="00384E54"/>
    <w:rsid w:val="00384E8C"/>
    <w:rsid w:val="00385678"/>
    <w:rsid w:val="00385CD3"/>
    <w:rsid w:val="0038602A"/>
    <w:rsid w:val="00386D08"/>
    <w:rsid w:val="00387B06"/>
    <w:rsid w:val="003904DA"/>
    <w:rsid w:val="0039050D"/>
    <w:rsid w:val="003917B1"/>
    <w:rsid w:val="003919D9"/>
    <w:rsid w:val="00392A48"/>
    <w:rsid w:val="00392F84"/>
    <w:rsid w:val="003930E4"/>
    <w:rsid w:val="00393646"/>
    <w:rsid w:val="0039368C"/>
    <w:rsid w:val="00393770"/>
    <w:rsid w:val="00393B87"/>
    <w:rsid w:val="00394080"/>
    <w:rsid w:val="00394228"/>
    <w:rsid w:val="0039471A"/>
    <w:rsid w:val="00395894"/>
    <w:rsid w:val="00395B66"/>
    <w:rsid w:val="00395B86"/>
    <w:rsid w:val="00396B96"/>
    <w:rsid w:val="00396DAF"/>
    <w:rsid w:val="003976F7"/>
    <w:rsid w:val="00397BE9"/>
    <w:rsid w:val="003A071F"/>
    <w:rsid w:val="003A07F3"/>
    <w:rsid w:val="003A0AC5"/>
    <w:rsid w:val="003A18AA"/>
    <w:rsid w:val="003A2007"/>
    <w:rsid w:val="003A3DA5"/>
    <w:rsid w:val="003A488F"/>
    <w:rsid w:val="003A4CA7"/>
    <w:rsid w:val="003A6456"/>
    <w:rsid w:val="003A7B88"/>
    <w:rsid w:val="003B01BC"/>
    <w:rsid w:val="003B056B"/>
    <w:rsid w:val="003B078C"/>
    <w:rsid w:val="003B096A"/>
    <w:rsid w:val="003B1335"/>
    <w:rsid w:val="003B1C60"/>
    <w:rsid w:val="003B45FC"/>
    <w:rsid w:val="003B58DE"/>
    <w:rsid w:val="003B646A"/>
    <w:rsid w:val="003B69CE"/>
    <w:rsid w:val="003B6F1E"/>
    <w:rsid w:val="003B7442"/>
    <w:rsid w:val="003B79E0"/>
    <w:rsid w:val="003C0871"/>
    <w:rsid w:val="003C2F98"/>
    <w:rsid w:val="003C32EE"/>
    <w:rsid w:val="003C3467"/>
    <w:rsid w:val="003C3A1B"/>
    <w:rsid w:val="003C49D2"/>
    <w:rsid w:val="003C65BB"/>
    <w:rsid w:val="003C6726"/>
    <w:rsid w:val="003C7405"/>
    <w:rsid w:val="003C7895"/>
    <w:rsid w:val="003D0327"/>
    <w:rsid w:val="003D0647"/>
    <w:rsid w:val="003D0FA6"/>
    <w:rsid w:val="003D1010"/>
    <w:rsid w:val="003D17AC"/>
    <w:rsid w:val="003D1FF0"/>
    <w:rsid w:val="003D250D"/>
    <w:rsid w:val="003D2804"/>
    <w:rsid w:val="003D3603"/>
    <w:rsid w:val="003D409B"/>
    <w:rsid w:val="003D44EB"/>
    <w:rsid w:val="003D4793"/>
    <w:rsid w:val="003D59CB"/>
    <w:rsid w:val="003D5F12"/>
    <w:rsid w:val="003D6097"/>
    <w:rsid w:val="003D614D"/>
    <w:rsid w:val="003D6319"/>
    <w:rsid w:val="003D6B86"/>
    <w:rsid w:val="003D72FC"/>
    <w:rsid w:val="003D730B"/>
    <w:rsid w:val="003D74F2"/>
    <w:rsid w:val="003D7A85"/>
    <w:rsid w:val="003E2944"/>
    <w:rsid w:val="003E2AAC"/>
    <w:rsid w:val="003E2AF4"/>
    <w:rsid w:val="003E2D08"/>
    <w:rsid w:val="003E2F9E"/>
    <w:rsid w:val="003E3920"/>
    <w:rsid w:val="003E3CF4"/>
    <w:rsid w:val="003E4ADB"/>
    <w:rsid w:val="003E4FAE"/>
    <w:rsid w:val="003E533D"/>
    <w:rsid w:val="003E6F8E"/>
    <w:rsid w:val="003E7E69"/>
    <w:rsid w:val="003F0041"/>
    <w:rsid w:val="003F0705"/>
    <w:rsid w:val="003F193C"/>
    <w:rsid w:val="003F2038"/>
    <w:rsid w:val="003F3D31"/>
    <w:rsid w:val="003F3DEC"/>
    <w:rsid w:val="003F4C62"/>
    <w:rsid w:val="003F4E2E"/>
    <w:rsid w:val="003F563E"/>
    <w:rsid w:val="003F5876"/>
    <w:rsid w:val="003F5B46"/>
    <w:rsid w:val="003F672C"/>
    <w:rsid w:val="003F678F"/>
    <w:rsid w:val="003F6BAD"/>
    <w:rsid w:val="003F7612"/>
    <w:rsid w:val="003F7993"/>
    <w:rsid w:val="003F7A35"/>
    <w:rsid w:val="0040024B"/>
    <w:rsid w:val="00400BF5"/>
    <w:rsid w:val="00400EEF"/>
    <w:rsid w:val="00401562"/>
    <w:rsid w:val="004015C9"/>
    <w:rsid w:val="004018EC"/>
    <w:rsid w:val="004021B8"/>
    <w:rsid w:val="00402CE1"/>
    <w:rsid w:val="00402DC8"/>
    <w:rsid w:val="0040383F"/>
    <w:rsid w:val="004043CF"/>
    <w:rsid w:val="00404584"/>
    <w:rsid w:val="00404766"/>
    <w:rsid w:val="0040568F"/>
    <w:rsid w:val="00407210"/>
    <w:rsid w:val="004077E5"/>
    <w:rsid w:val="00407876"/>
    <w:rsid w:val="00410176"/>
    <w:rsid w:val="00412D83"/>
    <w:rsid w:val="004141A2"/>
    <w:rsid w:val="0041427F"/>
    <w:rsid w:val="00414DA6"/>
    <w:rsid w:val="00415A41"/>
    <w:rsid w:val="00415BA9"/>
    <w:rsid w:val="00416519"/>
    <w:rsid w:val="00417710"/>
    <w:rsid w:val="00421831"/>
    <w:rsid w:val="004218E1"/>
    <w:rsid w:val="00422105"/>
    <w:rsid w:val="00423821"/>
    <w:rsid w:val="00423D6F"/>
    <w:rsid w:val="0042412E"/>
    <w:rsid w:val="0042443B"/>
    <w:rsid w:val="004251C2"/>
    <w:rsid w:val="004252CF"/>
    <w:rsid w:val="004254D0"/>
    <w:rsid w:val="00425AC7"/>
    <w:rsid w:val="00425FFB"/>
    <w:rsid w:val="00426339"/>
    <w:rsid w:val="00426AFE"/>
    <w:rsid w:val="00426F04"/>
    <w:rsid w:val="0042713A"/>
    <w:rsid w:val="0042738E"/>
    <w:rsid w:val="0042739B"/>
    <w:rsid w:val="0043038F"/>
    <w:rsid w:val="004309A2"/>
    <w:rsid w:val="00430AC0"/>
    <w:rsid w:val="00431163"/>
    <w:rsid w:val="004312E3"/>
    <w:rsid w:val="00431A1C"/>
    <w:rsid w:val="00432201"/>
    <w:rsid w:val="00432C17"/>
    <w:rsid w:val="0043335C"/>
    <w:rsid w:val="0043495E"/>
    <w:rsid w:val="00434AB3"/>
    <w:rsid w:val="00434E52"/>
    <w:rsid w:val="00434EA2"/>
    <w:rsid w:val="00434EEC"/>
    <w:rsid w:val="00434F81"/>
    <w:rsid w:val="004358C1"/>
    <w:rsid w:val="00435EBE"/>
    <w:rsid w:val="00435F4C"/>
    <w:rsid w:val="0043620A"/>
    <w:rsid w:val="00436378"/>
    <w:rsid w:val="00437A9A"/>
    <w:rsid w:val="00440F5F"/>
    <w:rsid w:val="00441223"/>
    <w:rsid w:val="004418D2"/>
    <w:rsid w:val="004444AD"/>
    <w:rsid w:val="004447D4"/>
    <w:rsid w:val="00445FFD"/>
    <w:rsid w:val="004466F9"/>
    <w:rsid w:val="00447CB8"/>
    <w:rsid w:val="0045064D"/>
    <w:rsid w:val="0045191D"/>
    <w:rsid w:val="00451C9C"/>
    <w:rsid w:val="004528FF"/>
    <w:rsid w:val="00452D53"/>
    <w:rsid w:val="00452FBF"/>
    <w:rsid w:val="00453018"/>
    <w:rsid w:val="00453317"/>
    <w:rsid w:val="00454099"/>
    <w:rsid w:val="004541FB"/>
    <w:rsid w:val="004548D8"/>
    <w:rsid w:val="00454963"/>
    <w:rsid w:val="00454FA2"/>
    <w:rsid w:val="00455C39"/>
    <w:rsid w:val="0045612A"/>
    <w:rsid w:val="00456AE8"/>
    <w:rsid w:val="00457155"/>
    <w:rsid w:val="00457511"/>
    <w:rsid w:val="0045794E"/>
    <w:rsid w:val="00462973"/>
    <w:rsid w:val="00462B0A"/>
    <w:rsid w:val="00462C22"/>
    <w:rsid w:val="00462C75"/>
    <w:rsid w:val="004635E9"/>
    <w:rsid w:val="004651D6"/>
    <w:rsid w:val="004665C6"/>
    <w:rsid w:val="00466EE9"/>
    <w:rsid w:val="004672FD"/>
    <w:rsid w:val="00470358"/>
    <w:rsid w:val="004710DF"/>
    <w:rsid w:val="004712EB"/>
    <w:rsid w:val="00471B70"/>
    <w:rsid w:val="00471ED0"/>
    <w:rsid w:val="00472421"/>
    <w:rsid w:val="00472B8A"/>
    <w:rsid w:val="00472E14"/>
    <w:rsid w:val="00473FE1"/>
    <w:rsid w:val="00474999"/>
    <w:rsid w:val="00474D55"/>
    <w:rsid w:val="00475088"/>
    <w:rsid w:val="00475514"/>
    <w:rsid w:val="004760E9"/>
    <w:rsid w:val="004766D1"/>
    <w:rsid w:val="00476FE8"/>
    <w:rsid w:val="00477BCE"/>
    <w:rsid w:val="0048032B"/>
    <w:rsid w:val="004806B5"/>
    <w:rsid w:val="004809DA"/>
    <w:rsid w:val="004811F4"/>
    <w:rsid w:val="00481C44"/>
    <w:rsid w:val="00481E69"/>
    <w:rsid w:val="00482038"/>
    <w:rsid w:val="00482500"/>
    <w:rsid w:val="00482677"/>
    <w:rsid w:val="004837F4"/>
    <w:rsid w:val="00483EBD"/>
    <w:rsid w:val="0048559E"/>
    <w:rsid w:val="00485D22"/>
    <w:rsid w:val="00485D24"/>
    <w:rsid w:val="0048637C"/>
    <w:rsid w:val="00487337"/>
    <w:rsid w:val="0048769F"/>
    <w:rsid w:val="00487A09"/>
    <w:rsid w:val="00490F5F"/>
    <w:rsid w:val="00491187"/>
    <w:rsid w:val="0049198F"/>
    <w:rsid w:val="00491A81"/>
    <w:rsid w:val="00492082"/>
    <w:rsid w:val="00492304"/>
    <w:rsid w:val="004927D0"/>
    <w:rsid w:val="00492C0B"/>
    <w:rsid w:val="00493FB4"/>
    <w:rsid w:val="00494182"/>
    <w:rsid w:val="0049437E"/>
    <w:rsid w:val="00495457"/>
    <w:rsid w:val="00495D66"/>
    <w:rsid w:val="00496AAB"/>
    <w:rsid w:val="00497318"/>
    <w:rsid w:val="004A08F9"/>
    <w:rsid w:val="004A0D1E"/>
    <w:rsid w:val="004A0F8D"/>
    <w:rsid w:val="004A1907"/>
    <w:rsid w:val="004A1E09"/>
    <w:rsid w:val="004A1FAE"/>
    <w:rsid w:val="004A2003"/>
    <w:rsid w:val="004A282A"/>
    <w:rsid w:val="004A2F67"/>
    <w:rsid w:val="004A2F78"/>
    <w:rsid w:val="004A352D"/>
    <w:rsid w:val="004A367F"/>
    <w:rsid w:val="004A3F5E"/>
    <w:rsid w:val="004A4195"/>
    <w:rsid w:val="004A471B"/>
    <w:rsid w:val="004A4937"/>
    <w:rsid w:val="004A4AD6"/>
    <w:rsid w:val="004A503E"/>
    <w:rsid w:val="004A5E01"/>
    <w:rsid w:val="004A5F91"/>
    <w:rsid w:val="004A6347"/>
    <w:rsid w:val="004A6C75"/>
    <w:rsid w:val="004A6CFC"/>
    <w:rsid w:val="004A7137"/>
    <w:rsid w:val="004A731A"/>
    <w:rsid w:val="004A7F95"/>
    <w:rsid w:val="004B0057"/>
    <w:rsid w:val="004B0C3B"/>
    <w:rsid w:val="004B1075"/>
    <w:rsid w:val="004B19B5"/>
    <w:rsid w:val="004B1B88"/>
    <w:rsid w:val="004B223F"/>
    <w:rsid w:val="004B259F"/>
    <w:rsid w:val="004B31D8"/>
    <w:rsid w:val="004B33D1"/>
    <w:rsid w:val="004B3EEB"/>
    <w:rsid w:val="004B5089"/>
    <w:rsid w:val="004B52B2"/>
    <w:rsid w:val="004B556F"/>
    <w:rsid w:val="004B6CB1"/>
    <w:rsid w:val="004B6FE7"/>
    <w:rsid w:val="004B7E1A"/>
    <w:rsid w:val="004C0012"/>
    <w:rsid w:val="004C0A2B"/>
    <w:rsid w:val="004C15BF"/>
    <w:rsid w:val="004C1711"/>
    <w:rsid w:val="004C311F"/>
    <w:rsid w:val="004C3755"/>
    <w:rsid w:val="004C3C4B"/>
    <w:rsid w:val="004C3C80"/>
    <w:rsid w:val="004C4B6A"/>
    <w:rsid w:val="004C5BA6"/>
    <w:rsid w:val="004C6482"/>
    <w:rsid w:val="004C6A16"/>
    <w:rsid w:val="004C7397"/>
    <w:rsid w:val="004C74E1"/>
    <w:rsid w:val="004C79AD"/>
    <w:rsid w:val="004D0269"/>
    <w:rsid w:val="004D0BD9"/>
    <w:rsid w:val="004D147F"/>
    <w:rsid w:val="004D14F1"/>
    <w:rsid w:val="004D1F1D"/>
    <w:rsid w:val="004D1FB1"/>
    <w:rsid w:val="004D246E"/>
    <w:rsid w:val="004D2736"/>
    <w:rsid w:val="004D2845"/>
    <w:rsid w:val="004D29FA"/>
    <w:rsid w:val="004D2A1F"/>
    <w:rsid w:val="004D2D3D"/>
    <w:rsid w:val="004D348D"/>
    <w:rsid w:val="004D375F"/>
    <w:rsid w:val="004D4640"/>
    <w:rsid w:val="004D51ED"/>
    <w:rsid w:val="004D5254"/>
    <w:rsid w:val="004D6C12"/>
    <w:rsid w:val="004D6E3D"/>
    <w:rsid w:val="004D6FC9"/>
    <w:rsid w:val="004D706D"/>
    <w:rsid w:val="004D74CE"/>
    <w:rsid w:val="004D7A24"/>
    <w:rsid w:val="004E02F3"/>
    <w:rsid w:val="004E03FA"/>
    <w:rsid w:val="004E0A69"/>
    <w:rsid w:val="004E0FB2"/>
    <w:rsid w:val="004E12F4"/>
    <w:rsid w:val="004E2120"/>
    <w:rsid w:val="004E4B81"/>
    <w:rsid w:val="004E597C"/>
    <w:rsid w:val="004E6866"/>
    <w:rsid w:val="004E6C4A"/>
    <w:rsid w:val="004E6EB4"/>
    <w:rsid w:val="004E7D46"/>
    <w:rsid w:val="004F1633"/>
    <w:rsid w:val="004F1F40"/>
    <w:rsid w:val="004F264C"/>
    <w:rsid w:val="004F29A7"/>
    <w:rsid w:val="004F3819"/>
    <w:rsid w:val="004F5193"/>
    <w:rsid w:val="004F623A"/>
    <w:rsid w:val="004F6A79"/>
    <w:rsid w:val="004F6D12"/>
    <w:rsid w:val="004F738D"/>
    <w:rsid w:val="004F7673"/>
    <w:rsid w:val="0050043C"/>
    <w:rsid w:val="00500496"/>
    <w:rsid w:val="005011A1"/>
    <w:rsid w:val="00501C75"/>
    <w:rsid w:val="00502413"/>
    <w:rsid w:val="00502532"/>
    <w:rsid w:val="00502DE4"/>
    <w:rsid w:val="005033EB"/>
    <w:rsid w:val="00503621"/>
    <w:rsid w:val="005039EF"/>
    <w:rsid w:val="00506DE8"/>
    <w:rsid w:val="00506F00"/>
    <w:rsid w:val="0050731A"/>
    <w:rsid w:val="00507A14"/>
    <w:rsid w:val="00507D76"/>
    <w:rsid w:val="00510CB8"/>
    <w:rsid w:val="00511393"/>
    <w:rsid w:val="00511ED8"/>
    <w:rsid w:val="00511FE0"/>
    <w:rsid w:val="00512EF6"/>
    <w:rsid w:val="00513AF1"/>
    <w:rsid w:val="00513BAD"/>
    <w:rsid w:val="00514383"/>
    <w:rsid w:val="00514526"/>
    <w:rsid w:val="005157D4"/>
    <w:rsid w:val="00515CFB"/>
    <w:rsid w:val="00515F68"/>
    <w:rsid w:val="0051668D"/>
    <w:rsid w:val="00516B3F"/>
    <w:rsid w:val="005170D9"/>
    <w:rsid w:val="0051769A"/>
    <w:rsid w:val="0052090E"/>
    <w:rsid w:val="00520E2B"/>
    <w:rsid w:val="005214B9"/>
    <w:rsid w:val="005248BA"/>
    <w:rsid w:val="00525686"/>
    <w:rsid w:val="005266A6"/>
    <w:rsid w:val="005273DF"/>
    <w:rsid w:val="00527EA3"/>
    <w:rsid w:val="005300B3"/>
    <w:rsid w:val="005300D9"/>
    <w:rsid w:val="00531638"/>
    <w:rsid w:val="00531EED"/>
    <w:rsid w:val="00532444"/>
    <w:rsid w:val="00532BBB"/>
    <w:rsid w:val="00532D60"/>
    <w:rsid w:val="00533E55"/>
    <w:rsid w:val="00534816"/>
    <w:rsid w:val="00535170"/>
    <w:rsid w:val="00535C6E"/>
    <w:rsid w:val="005360A3"/>
    <w:rsid w:val="005360FB"/>
    <w:rsid w:val="0053715D"/>
    <w:rsid w:val="005403F4"/>
    <w:rsid w:val="00540DF0"/>
    <w:rsid w:val="005424AA"/>
    <w:rsid w:val="00542FB3"/>
    <w:rsid w:val="0054353B"/>
    <w:rsid w:val="005446C5"/>
    <w:rsid w:val="00544D82"/>
    <w:rsid w:val="00545111"/>
    <w:rsid w:val="00545277"/>
    <w:rsid w:val="005461A9"/>
    <w:rsid w:val="0054638C"/>
    <w:rsid w:val="00547C6D"/>
    <w:rsid w:val="00547DC9"/>
    <w:rsid w:val="00550B76"/>
    <w:rsid w:val="00550DC6"/>
    <w:rsid w:val="00551B0A"/>
    <w:rsid w:val="005535BC"/>
    <w:rsid w:val="00553B6C"/>
    <w:rsid w:val="00553FD0"/>
    <w:rsid w:val="00554EEE"/>
    <w:rsid w:val="0055518A"/>
    <w:rsid w:val="0055540A"/>
    <w:rsid w:val="00555C39"/>
    <w:rsid w:val="00555CE5"/>
    <w:rsid w:val="005563A6"/>
    <w:rsid w:val="005573F9"/>
    <w:rsid w:val="005576DC"/>
    <w:rsid w:val="00557925"/>
    <w:rsid w:val="0056011B"/>
    <w:rsid w:val="00562282"/>
    <w:rsid w:val="0056241C"/>
    <w:rsid w:val="00562A56"/>
    <w:rsid w:val="00562DF3"/>
    <w:rsid w:val="00562E19"/>
    <w:rsid w:val="00563B3C"/>
    <w:rsid w:val="005643CE"/>
    <w:rsid w:val="00564612"/>
    <w:rsid w:val="00564D00"/>
    <w:rsid w:val="00564EB5"/>
    <w:rsid w:val="00565F09"/>
    <w:rsid w:val="00566439"/>
    <w:rsid w:val="00566675"/>
    <w:rsid w:val="00566CF6"/>
    <w:rsid w:val="00566F0F"/>
    <w:rsid w:val="005704F5"/>
    <w:rsid w:val="00570DF2"/>
    <w:rsid w:val="00571FBD"/>
    <w:rsid w:val="00572592"/>
    <w:rsid w:val="0057277C"/>
    <w:rsid w:val="00572866"/>
    <w:rsid w:val="00573CE7"/>
    <w:rsid w:val="0057408F"/>
    <w:rsid w:val="00574329"/>
    <w:rsid w:val="005761BE"/>
    <w:rsid w:val="00576DAE"/>
    <w:rsid w:val="00577AB2"/>
    <w:rsid w:val="0058088A"/>
    <w:rsid w:val="00580BDE"/>
    <w:rsid w:val="00580DFE"/>
    <w:rsid w:val="00581422"/>
    <w:rsid w:val="00581B1A"/>
    <w:rsid w:val="00583541"/>
    <w:rsid w:val="005837A3"/>
    <w:rsid w:val="00583DA5"/>
    <w:rsid w:val="00584849"/>
    <w:rsid w:val="0058512F"/>
    <w:rsid w:val="005857C2"/>
    <w:rsid w:val="00585AD6"/>
    <w:rsid w:val="00585B84"/>
    <w:rsid w:val="00585D68"/>
    <w:rsid w:val="00586CBD"/>
    <w:rsid w:val="00586F02"/>
    <w:rsid w:val="00587C99"/>
    <w:rsid w:val="005900C7"/>
    <w:rsid w:val="00590D72"/>
    <w:rsid w:val="00591C1B"/>
    <w:rsid w:val="00591F48"/>
    <w:rsid w:val="00592C38"/>
    <w:rsid w:val="00592E22"/>
    <w:rsid w:val="0059323A"/>
    <w:rsid w:val="005937DA"/>
    <w:rsid w:val="00593A16"/>
    <w:rsid w:val="005972B7"/>
    <w:rsid w:val="00597B59"/>
    <w:rsid w:val="00597CE4"/>
    <w:rsid w:val="00599F34"/>
    <w:rsid w:val="005A0470"/>
    <w:rsid w:val="005A0F1C"/>
    <w:rsid w:val="005A1574"/>
    <w:rsid w:val="005A1B31"/>
    <w:rsid w:val="005A1F04"/>
    <w:rsid w:val="005A2502"/>
    <w:rsid w:val="005A351F"/>
    <w:rsid w:val="005A4909"/>
    <w:rsid w:val="005A4B88"/>
    <w:rsid w:val="005A4EC0"/>
    <w:rsid w:val="005A5026"/>
    <w:rsid w:val="005A5F65"/>
    <w:rsid w:val="005A7174"/>
    <w:rsid w:val="005A790C"/>
    <w:rsid w:val="005B0370"/>
    <w:rsid w:val="005B0932"/>
    <w:rsid w:val="005B0D41"/>
    <w:rsid w:val="005B12C5"/>
    <w:rsid w:val="005B14B3"/>
    <w:rsid w:val="005B2DA3"/>
    <w:rsid w:val="005B39F6"/>
    <w:rsid w:val="005B4164"/>
    <w:rsid w:val="005B5475"/>
    <w:rsid w:val="005B60E5"/>
    <w:rsid w:val="005B73FE"/>
    <w:rsid w:val="005B7C41"/>
    <w:rsid w:val="005C0814"/>
    <w:rsid w:val="005C1846"/>
    <w:rsid w:val="005C2035"/>
    <w:rsid w:val="005C2570"/>
    <w:rsid w:val="005C259D"/>
    <w:rsid w:val="005C342E"/>
    <w:rsid w:val="005C3AE8"/>
    <w:rsid w:val="005C3E04"/>
    <w:rsid w:val="005C413C"/>
    <w:rsid w:val="005C451A"/>
    <w:rsid w:val="005C55DE"/>
    <w:rsid w:val="005C5C72"/>
    <w:rsid w:val="005C60A2"/>
    <w:rsid w:val="005C60D9"/>
    <w:rsid w:val="005C6AE2"/>
    <w:rsid w:val="005C6EC3"/>
    <w:rsid w:val="005C71D9"/>
    <w:rsid w:val="005D03E4"/>
    <w:rsid w:val="005D05E8"/>
    <w:rsid w:val="005D0BF5"/>
    <w:rsid w:val="005D0C47"/>
    <w:rsid w:val="005D168B"/>
    <w:rsid w:val="005D19C2"/>
    <w:rsid w:val="005D29FC"/>
    <w:rsid w:val="005D363B"/>
    <w:rsid w:val="005D39B4"/>
    <w:rsid w:val="005D3AC2"/>
    <w:rsid w:val="005D3D68"/>
    <w:rsid w:val="005D571F"/>
    <w:rsid w:val="005D5990"/>
    <w:rsid w:val="005D6022"/>
    <w:rsid w:val="005D7EF0"/>
    <w:rsid w:val="005E0187"/>
    <w:rsid w:val="005E07FF"/>
    <w:rsid w:val="005E13DE"/>
    <w:rsid w:val="005E1479"/>
    <w:rsid w:val="005E1935"/>
    <w:rsid w:val="005E22ED"/>
    <w:rsid w:val="005E24C1"/>
    <w:rsid w:val="005E2928"/>
    <w:rsid w:val="005E294D"/>
    <w:rsid w:val="005E41D2"/>
    <w:rsid w:val="005E4E5C"/>
    <w:rsid w:val="005E5537"/>
    <w:rsid w:val="005E59E6"/>
    <w:rsid w:val="005E5AC6"/>
    <w:rsid w:val="005E7EC4"/>
    <w:rsid w:val="005E7ED8"/>
    <w:rsid w:val="005F0263"/>
    <w:rsid w:val="005F0FCF"/>
    <w:rsid w:val="005F1369"/>
    <w:rsid w:val="005F20EA"/>
    <w:rsid w:val="005F2595"/>
    <w:rsid w:val="005F2AA9"/>
    <w:rsid w:val="005F2BA8"/>
    <w:rsid w:val="005F3844"/>
    <w:rsid w:val="005F4B34"/>
    <w:rsid w:val="005F4C46"/>
    <w:rsid w:val="005F55F8"/>
    <w:rsid w:val="005F667D"/>
    <w:rsid w:val="005F6CAC"/>
    <w:rsid w:val="005F6FA4"/>
    <w:rsid w:val="005F79C7"/>
    <w:rsid w:val="005F7B3B"/>
    <w:rsid w:val="00600EC9"/>
    <w:rsid w:val="0060197E"/>
    <w:rsid w:val="00601D23"/>
    <w:rsid w:val="006021C9"/>
    <w:rsid w:val="00602881"/>
    <w:rsid w:val="0060416E"/>
    <w:rsid w:val="006041C5"/>
    <w:rsid w:val="00605519"/>
    <w:rsid w:val="00605D18"/>
    <w:rsid w:val="00605E5D"/>
    <w:rsid w:val="0060609A"/>
    <w:rsid w:val="0060632C"/>
    <w:rsid w:val="006065C2"/>
    <w:rsid w:val="00606AC9"/>
    <w:rsid w:val="006075C8"/>
    <w:rsid w:val="006091FE"/>
    <w:rsid w:val="00610E0F"/>
    <w:rsid w:val="0061140A"/>
    <w:rsid w:val="00612F63"/>
    <w:rsid w:val="00613052"/>
    <w:rsid w:val="006130F2"/>
    <w:rsid w:val="00613B25"/>
    <w:rsid w:val="00613C5F"/>
    <w:rsid w:val="00613F09"/>
    <w:rsid w:val="00614B46"/>
    <w:rsid w:val="0061512B"/>
    <w:rsid w:val="00615649"/>
    <w:rsid w:val="006159BF"/>
    <w:rsid w:val="006161BA"/>
    <w:rsid w:val="00617DA0"/>
    <w:rsid w:val="00621319"/>
    <w:rsid w:val="00621352"/>
    <w:rsid w:val="006220B1"/>
    <w:rsid w:val="00622793"/>
    <w:rsid w:val="006228D9"/>
    <w:rsid w:val="0062371F"/>
    <w:rsid w:val="00623809"/>
    <w:rsid w:val="00623EC4"/>
    <w:rsid w:val="006247DA"/>
    <w:rsid w:val="00624E6F"/>
    <w:rsid w:val="00625409"/>
    <w:rsid w:val="00626863"/>
    <w:rsid w:val="00626A34"/>
    <w:rsid w:val="006271A7"/>
    <w:rsid w:val="00627509"/>
    <w:rsid w:val="00631A18"/>
    <w:rsid w:val="00631E89"/>
    <w:rsid w:val="00632386"/>
    <w:rsid w:val="0063462B"/>
    <w:rsid w:val="006346F4"/>
    <w:rsid w:val="00634964"/>
    <w:rsid w:val="00634A62"/>
    <w:rsid w:val="00636D42"/>
    <w:rsid w:val="00637D76"/>
    <w:rsid w:val="006389CA"/>
    <w:rsid w:val="0064040E"/>
    <w:rsid w:val="0064134C"/>
    <w:rsid w:val="00642119"/>
    <w:rsid w:val="006424D1"/>
    <w:rsid w:val="006426E1"/>
    <w:rsid w:val="00642A05"/>
    <w:rsid w:val="00642E74"/>
    <w:rsid w:val="006433AA"/>
    <w:rsid w:val="00643A3A"/>
    <w:rsid w:val="006443DF"/>
    <w:rsid w:val="0064599D"/>
    <w:rsid w:val="00646CA1"/>
    <w:rsid w:val="00646F32"/>
    <w:rsid w:val="00647841"/>
    <w:rsid w:val="006479BA"/>
    <w:rsid w:val="0065124C"/>
    <w:rsid w:val="0065194B"/>
    <w:rsid w:val="00652610"/>
    <w:rsid w:val="00652AD1"/>
    <w:rsid w:val="00652F22"/>
    <w:rsid w:val="006531C2"/>
    <w:rsid w:val="00653D12"/>
    <w:rsid w:val="00654015"/>
    <w:rsid w:val="00654D07"/>
    <w:rsid w:val="00654F65"/>
    <w:rsid w:val="0065546D"/>
    <w:rsid w:val="0065672A"/>
    <w:rsid w:val="00656E2A"/>
    <w:rsid w:val="00657297"/>
    <w:rsid w:val="006574A3"/>
    <w:rsid w:val="00657888"/>
    <w:rsid w:val="006579E3"/>
    <w:rsid w:val="00657A32"/>
    <w:rsid w:val="0066026F"/>
    <w:rsid w:val="00660A44"/>
    <w:rsid w:val="00660AC3"/>
    <w:rsid w:val="006626F9"/>
    <w:rsid w:val="00663A40"/>
    <w:rsid w:val="00663C57"/>
    <w:rsid w:val="00664ADC"/>
    <w:rsid w:val="00664FE8"/>
    <w:rsid w:val="00665115"/>
    <w:rsid w:val="006657C8"/>
    <w:rsid w:val="006660C0"/>
    <w:rsid w:val="00666759"/>
    <w:rsid w:val="00666A7B"/>
    <w:rsid w:val="00667266"/>
    <w:rsid w:val="0066759E"/>
    <w:rsid w:val="00667BFC"/>
    <w:rsid w:val="00670289"/>
    <w:rsid w:val="00670353"/>
    <w:rsid w:val="006705C8"/>
    <w:rsid w:val="00670D58"/>
    <w:rsid w:val="00671D03"/>
    <w:rsid w:val="00672103"/>
    <w:rsid w:val="0067263A"/>
    <w:rsid w:val="006727D3"/>
    <w:rsid w:val="00672EF7"/>
    <w:rsid w:val="00672F3E"/>
    <w:rsid w:val="00673179"/>
    <w:rsid w:val="00673388"/>
    <w:rsid w:val="00673684"/>
    <w:rsid w:val="00673978"/>
    <w:rsid w:val="00673C5A"/>
    <w:rsid w:val="00674F2E"/>
    <w:rsid w:val="0067627B"/>
    <w:rsid w:val="00676850"/>
    <w:rsid w:val="00680699"/>
    <w:rsid w:val="00681219"/>
    <w:rsid w:val="006815EC"/>
    <w:rsid w:val="00681A1A"/>
    <w:rsid w:val="00681ABC"/>
    <w:rsid w:val="006822E4"/>
    <w:rsid w:val="006826EF"/>
    <w:rsid w:val="006836FC"/>
    <w:rsid w:val="006848E0"/>
    <w:rsid w:val="006856F6"/>
    <w:rsid w:val="00685C65"/>
    <w:rsid w:val="00686BA4"/>
    <w:rsid w:val="00687EBD"/>
    <w:rsid w:val="00690176"/>
    <w:rsid w:val="00690ABC"/>
    <w:rsid w:val="006919D7"/>
    <w:rsid w:val="00691CB7"/>
    <w:rsid w:val="006923C8"/>
    <w:rsid w:val="00693220"/>
    <w:rsid w:val="00693ECC"/>
    <w:rsid w:val="006943D2"/>
    <w:rsid w:val="0069657A"/>
    <w:rsid w:val="00696810"/>
    <w:rsid w:val="0069685D"/>
    <w:rsid w:val="00696A6C"/>
    <w:rsid w:val="00697494"/>
    <w:rsid w:val="00697E90"/>
    <w:rsid w:val="006A0129"/>
    <w:rsid w:val="006A0A63"/>
    <w:rsid w:val="006A1597"/>
    <w:rsid w:val="006A213A"/>
    <w:rsid w:val="006A24F6"/>
    <w:rsid w:val="006A25EA"/>
    <w:rsid w:val="006A27F5"/>
    <w:rsid w:val="006A2D60"/>
    <w:rsid w:val="006A2ED0"/>
    <w:rsid w:val="006A3316"/>
    <w:rsid w:val="006A34B9"/>
    <w:rsid w:val="006A3A31"/>
    <w:rsid w:val="006A3A6F"/>
    <w:rsid w:val="006A4AC2"/>
    <w:rsid w:val="006A50FD"/>
    <w:rsid w:val="006A6915"/>
    <w:rsid w:val="006A7F6C"/>
    <w:rsid w:val="006B0223"/>
    <w:rsid w:val="006B0272"/>
    <w:rsid w:val="006B08D4"/>
    <w:rsid w:val="006B11E6"/>
    <w:rsid w:val="006B16A7"/>
    <w:rsid w:val="006B227D"/>
    <w:rsid w:val="006B2AA1"/>
    <w:rsid w:val="006B2DE7"/>
    <w:rsid w:val="006B2DED"/>
    <w:rsid w:val="006B2FB3"/>
    <w:rsid w:val="006B38FE"/>
    <w:rsid w:val="006B42A1"/>
    <w:rsid w:val="006B527D"/>
    <w:rsid w:val="006B5620"/>
    <w:rsid w:val="006B6991"/>
    <w:rsid w:val="006B7C32"/>
    <w:rsid w:val="006C1044"/>
    <w:rsid w:val="006C1098"/>
    <w:rsid w:val="006C1550"/>
    <w:rsid w:val="006C15D7"/>
    <w:rsid w:val="006C1C3B"/>
    <w:rsid w:val="006C2D2E"/>
    <w:rsid w:val="006C2F81"/>
    <w:rsid w:val="006C2FC0"/>
    <w:rsid w:val="006C2FF4"/>
    <w:rsid w:val="006C304E"/>
    <w:rsid w:val="006C39AF"/>
    <w:rsid w:val="006C4979"/>
    <w:rsid w:val="006C4E4B"/>
    <w:rsid w:val="006C52FC"/>
    <w:rsid w:val="006C6021"/>
    <w:rsid w:val="006C6AA8"/>
    <w:rsid w:val="006C6B65"/>
    <w:rsid w:val="006C6D97"/>
    <w:rsid w:val="006C72A6"/>
    <w:rsid w:val="006D1CA3"/>
    <w:rsid w:val="006D24DB"/>
    <w:rsid w:val="006D2E7E"/>
    <w:rsid w:val="006D53CD"/>
    <w:rsid w:val="006D5434"/>
    <w:rsid w:val="006D555A"/>
    <w:rsid w:val="006D6711"/>
    <w:rsid w:val="006D6D2E"/>
    <w:rsid w:val="006D6F7E"/>
    <w:rsid w:val="006D7ECD"/>
    <w:rsid w:val="006E01C8"/>
    <w:rsid w:val="006E0333"/>
    <w:rsid w:val="006E03F2"/>
    <w:rsid w:val="006E04D1"/>
    <w:rsid w:val="006E0A37"/>
    <w:rsid w:val="006E0D33"/>
    <w:rsid w:val="006E1738"/>
    <w:rsid w:val="006E1792"/>
    <w:rsid w:val="006E3C17"/>
    <w:rsid w:val="006E5D66"/>
    <w:rsid w:val="006E6AD4"/>
    <w:rsid w:val="006E6DB7"/>
    <w:rsid w:val="006E760C"/>
    <w:rsid w:val="006E7C6A"/>
    <w:rsid w:val="006E7F85"/>
    <w:rsid w:val="006F0D1D"/>
    <w:rsid w:val="006F201A"/>
    <w:rsid w:val="006F2106"/>
    <w:rsid w:val="006F3295"/>
    <w:rsid w:val="006F33C9"/>
    <w:rsid w:val="006F4BA1"/>
    <w:rsid w:val="006F5751"/>
    <w:rsid w:val="006F66AB"/>
    <w:rsid w:val="00700EDD"/>
    <w:rsid w:val="00700F10"/>
    <w:rsid w:val="00700F13"/>
    <w:rsid w:val="00701D90"/>
    <w:rsid w:val="00703386"/>
    <w:rsid w:val="007033AD"/>
    <w:rsid w:val="00703506"/>
    <w:rsid w:val="007037CD"/>
    <w:rsid w:val="00703B5C"/>
    <w:rsid w:val="007052BF"/>
    <w:rsid w:val="00705FBE"/>
    <w:rsid w:val="00706370"/>
    <w:rsid w:val="00707239"/>
    <w:rsid w:val="007074DA"/>
    <w:rsid w:val="00710667"/>
    <w:rsid w:val="007117C3"/>
    <w:rsid w:val="00712013"/>
    <w:rsid w:val="00712576"/>
    <w:rsid w:val="00712592"/>
    <w:rsid w:val="00712B92"/>
    <w:rsid w:val="0071342D"/>
    <w:rsid w:val="00713AC9"/>
    <w:rsid w:val="00713EA6"/>
    <w:rsid w:val="00713EF3"/>
    <w:rsid w:val="00714140"/>
    <w:rsid w:val="00714A4A"/>
    <w:rsid w:val="00715130"/>
    <w:rsid w:val="00716035"/>
    <w:rsid w:val="007160DE"/>
    <w:rsid w:val="00716476"/>
    <w:rsid w:val="00717462"/>
    <w:rsid w:val="00717731"/>
    <w:rsid w:val="00717E1E"/>
    <w:rsid w:val="00717FBB"/>
    <w:rsid w:val="007201EA"/>
    <w:rsid w:val="0072121B"/>
    <w:rsid w:val="00721B51"/>
    <w:rsid w:val="00721D77"/>
    <w:rsid w:val="007225C9"/>
    <w:rsid w:val="00722609"/>
    <w:rsid w:val="00722A7F"/>
    <w:rsid w:val="007238B0"/>
    <w:rsid w:val="00724DEB"/>
    <w:rsid w:val="00724FFB"/>
    <w:rsid w:val="00725797"/>
    <w:rsid w:val="007262C9"/>
    <w:rsid w:val="007264B9"/>
    <w:rsid w:val="0072650B"/>
    <w:rsid w:val="007268EA"/>
    <w:rsid w:val="00726951"/>
    <w:rsid w:val="00726B21"/>
    <w:rsid w:val="007273B5"/>
    <w:rsid w:val="007275A8"/>
    <w:rsid w:val="0073040E"/>
    <w:rsid w:val="0073085E"/>
    <w:rsid w:val="00730D12"/>
    <w:rsid w:val="00731218"/>
    <w:rsid w:val="00731256"/>
    <w:rsid w:val="00731C69"/>
    <w:rsid w:val="00731FB3"/>
    <w:rsid w:val="0073219B"/>
    <w:rsid w:val="007327F1"/>
    <w:rsid w:val="007339FB"/>
    <w:rsid w:val="00734767"/>
    <w:rsid w:val="007354D5"/>
    <w:rsid w:val="00735777"/>
    <w:rsid w:val="00735919"/>
    <w:rsid w:val="007360A4"/>
    <w:rsid w:val="00736DBF"/>
    <w:rsid w:val="0074018F"/>
    <w:rsid w:val="0074197C"/>
    <w:rsid w:val="00742A9E"/>
    <w:rsid w:val="00743422"/>
    <w:rsid w:val="0074377A"/>
    <w:rsid w:val="00743A26"/>
    <w:rsid w:val="00744134"/>
    <w:rsid w:val="007447A1"/>
    <w:rsid w:val="00745D14"/>
    <w:rsid w:val="00745D9E"/>
    <w:rsid w:val="0074605D"/>
    <w:rsid w:val="00747CCD"/>
    <w:rsid w:val="00747DFA"/>
    <w:rsid w:val="00750235"/>
    <w:rsid w:val="007503C4"/>
    <w:rsid w:val="007506E0"/>
    <w:rsid w:val="00751EEB"/>
    <w:rsid w:val="007520F2"/>
    <w:rsid w:val="00752AFE"/>
    <w:rsid w:val="00752E51"/>
    <w:rsid w:val="007531A7"/>
    <w:rsid w:val="007533E2"/>
    <w:rsid w:val="00753ACC"/>
    <w:rsid w:val="00753D9A"/>
    <w:rsid w:val="00754318"/>
    <w:rsid w:val="00755C34"/>
    <w:rsid w:val="007565DB"/>
    <w:rsid w:val="0075683E"/>
    <w:rsid w:val="007577DA"/>
    <w:rsid w:val="00757971"/>
    <w:rsid w:val="007601DB"/>
    <w:rsid w:val="0076035E"/>
    <w:rsid w:val="0076051A"/>
    <w:rsid w:val="00760678"/>
    <w:rsid w:val="0076147D"/>
    <w:rsid w:val="00761816"/>
    <w:rsid w:val="00761844"/>
    <w:rsid w:val="007620BC"/>
    <w:rsid w:val="00762ECC"/>
    <w:rsid w:val="0076316D"/>
    <w:rsid w:val="0076323B"/>
    <w:rsid w:val="00763A32"/>
    <w:rsid w:val="007646EF"/>
    <w:rsid w:val="0076498C"/>
    <w:rsid w:val="0076519D"/>
    <w:rsid w:val="0076682D"/>
    <w:rsid w:val="007669F0"/>
    <w:rsid w:val="00767027"/>
    <w:rsid w:val="00767335"/>
    <w:rsid w:val="00767C29"/>
    <w:rsid w:val="00767E9A"/>
    <w:rsid w:val="007700D2"/>
    <w:rsid w:val="00770398"/>
    <w:rsid w:val="0077081F"/>
    <w:rsid w:val="00770A22"/>
    <w:rsid w:val="00770D60"/>
    <w:rsid w:val="00771406"/>
    <w:rsid w:val="00771526"/>
    <w:rsid w:val="007718D0"/>
    <w:rsid w:val="007719F2"/>
    <w:rsid w:val="00771CA4"/>
    <w:rsid w:val="00772CDD"/>
    <w:rsid w:val="007730AA"/>
    <w:rsid w:val="00773CE9"/>
    <w:rsid w:val="00773FD5"/>
    <w:rsid w:val="007742C0"/>
    <w:rsid w:val="00775F1C"/>
    <w:rsid w:val="007765C0"/>
    <w:rsid w:val="00776988"/>
    <w:rsid w:val="00776EA7"/>
    <w:rsid w:val="0077716A"/>
    <w:rsid w:val="007775BB"/>
    <w:rsid w:val="00780281"/>
    <w:rsid w:val="00781D83"/>
    <w:rsid w:val="007820E8"/>
    <w:rsid w:val="0078251E"/>
    <w:rsid w:val="00783DE7"/>
    <w:rsid w:val="00784894"/>
    <w:rsid w:val="007851AB"/>
    <w:rsid w:val="007855F0"/>
    <w:rsid w:val="00785C8C"/>
    <w:rsid w:val="007869A9"/>
    <w:rsid w:val="00786F8E"/>
    <w:rsid w:val="00787010"/>
    <w:rsid w:val="0079029F"/>
    <w:rsid w:val="007903EB"/>
    <w:rsid w:val="00790A4D"/>
    <w:rsid w:val="00791195"/>
    <w:rsid w:val="0079124B"/>
    <w:rsid w:val="007913C2"/>
    <w:rsid w:val="0079163D"/>
    <w:rsid w:val="00791D1C"/>
    <w:rsid w:val="00791F01"/>
    <w:rsid w:val="00792D47"/>
    <w:rsid w:val="0079348A"/>
    <w:rsid w:val="0079388D"/>
    <w:rsid w:val="00795AB6"/>
    <w:rsid w:val="007964E3"/>
    <w:rsid w:val="00796D0F"/>
    <w:rsid w:val="00797205"/>
    <w:rsid w:val="00797FAD"/>
    <w:rsid w:val="007A0393"/>
    <w:rsid w:val="007A0655"/>
    <w:rsid w:val="007A1A1F"/>
    <w:rsid w:val="007A1C6E"/>
    <w:rsid w:val="007A2F34"/>
    <w:rsid w:val="007A2FD9"/>
    <w:rsid w:val="007A3391"/>
    <w:rsid w:val="007A4B76"/>
    <w:rsid w:val="007A5183"/>
    <w:rsid w:val="007A5216"/>
    <w:rsid w:val="007A56F2"/>
    <w:rsid w:val="007A5BD7"/>
    <w:rsid w:val="007A666F"/>
    <w:rsid w:val="007A6FB4"/>
    <w:rsid w:val="007A749E"/>
    <w:rsid w:val="007B08DA"/>
    <w:rsid w:val="007B152E"/>
    <w:rsid w:val="007B166F"/>
    <w:rsid w:val="007B17E9"/>
    <w:rsid w:val="007B1AC7"/>
    <w:rsid w:val="007B1AE7"/>
    <w:rsid w:val="007B21F3"/>
    <w:rsid w:val="007B28FB"/>
    <w:rsid w:val="007B342B"/>
    <w:rsid w:val="007B34F6"/>
    <w:rsid w:val="007B3645"/>
    <w:rsid w:val="007B3AEA"/>
    <w:rsid w:val="007B4A6D"/>
    <w:rsid w:val="007B5BDD"/>
    <w:rsid w:val="007B796E"/>
    <w:rsid w:val="007B7B06"/>
    <w:rsid w:val="007B7E3E"/>
    <w:rsid w:val="007C0222"/>
    <w:rsid w:val="007C03F8"/>
    <w:rsid w:val="007C0535"/>
    <w:rsid w:val="007C09A4"/>
    <w:rsid w:val="007C2871"/>
    <w:rsid w:val="007C32FD"/>
    <w:rsid w:val="007C3C17"/>
    <w:rsid w:val="007C4136"/>
    <w:rsid w:val="007C49E1"/>
    <w:rsid w:val="007C5A50"/>
    <w:rsid w:val="007C6B06"/>
    <w:rsid w:val="007C6C03"/>
    <w:rsid w:val="007C738E"/>
    <w:rsid w:val="007C79C7"/>
    <w:rsid w:val="007C7C74"/>
    <w:rsid w:val="007D046E"/>
    <w:rsid w:val="007D0525"/>
    <w:rsid w:val="007D0A5B"/>
    <w:rsid w:val="007D20EA"/>
    <w:rsid w:val="007D2455"/>
    <w:rsid w:val="007D252B"/>
    <w:rsid w:val="007D281F"/>
    <w:rsid w:val="007D29E8"/>
    <w:rsid w:val="007D3739"/>
    <w:rsid w:val="007D399C"/>
    <w:rsid w:val="007D513D"/>
    <w:rsid w:val="007D5A40"/>
    <w:rsid w:val="007D6B55"/>
    <w:rsid w:val="007E0EF7"/>
    <w:rsid w:val="007E1090"/>
    <w:rsid w:val="007E2928"/>
    <w:rsid w:val="007E2B61"/>
    <w:rsid w:val="007E3497"/>
    <w:rsid w:val="007E41D9"/>
    <w:rsid w:val="007E66B4"/>
    <w:rsid w:val="007E7372"/>
    <w:rsid w:val="007E742B"/>
    <w:rsid w:val="007E7971"/>
    <w:rsid w:val="007E7A29"/>
    <w:rsid w:val="007F049B"/>
    <w:rsid w:val="007F0A4E"/>
    <w:rsid w:val="007F0D92"/>
    <w:rsid w:val="007F19B6"/>
    <w:rsid w:val="007F2567"/>
    <w:rsid w:val="007F42CE"/>
    <w:rsid w:val="007F4892"/>
    <w:rsid w:val="007F5652"/>
    <w:rsid w:val="007F6649"/>
    <w:rsid w:val="007F70A1"/>
    <w:rsid w:val="008003A3"/>
    <w:rsid w:val="008005A1"/>
    <w:rsid w:val="00801DF1"/>
    <w:rsid w:val="00802205"/>
    <w:rsid w:val="00802E76"/>
    <w:rsid w:val="00804C99"/>
    <w:rsid w:val="00805366"/>
    <w:rsid w:val="00805B35"/>
    <w:rsid w:val="008061C7"/>
    <w:rsid w:val="00807DAA"/>
    <w:rsid w:val="00811EC6"/>
    <w:rsid w:val="00812427"/>
    <w:rsid w:val="00812FF7"/>
    <w:rsid w:val="0081349D"/>
    <w:rsid w:val="00813BBA"/>
    <w:rsid w:val="00813CF5"/>
    <w:rsid w:val="008141D9"/>
    <w:rsid w:val="0081469E"/>
    <w:rsid w:val="0081547D"/>
    <w:rsid w:val="00815B2F"/>
    <w:rsid w:val="00820541"/>
    <w:rsid w:val="0082072B"/>
    <w:rsid w:val="00821BB2"/>
    <w:rsid w:val="00821F7D"/>
    <w:rsid w:val="0082285C"/>
    <w:rsid w:val="0082458F"/>
    <w:rsid w:val="00824A0A"/>
    <w:rsid w:val="00825354"/>
    <w:rsid w:val="00825608"/>
    <w:rsid w:val="008258EC"/>
    <w:rsid w:val="00825B7B"/>
    <w:rsid w:val="008260BC"/>
    <w:rsid w:val="00826A5F"/>
    <w:rsid w:val="00826B27"/>
    <w:rsid w:val="00826DF9"/>
    <w:rsid w:val="0082701B"/>
    <w:rsid w:val="00827F83"/>
    <w:rsid w:val="00830290"/>
    <w:rsid w:val="008303F4"/>
    <w:rsid w:val="008317EE"/>
    <w:rsid w:val="008324AC"/>
    <w:rsid w:val="0083281D"/>
    <w:rsid w:val="00832F4F"/>
    <w:rsid w:val="00833C6F"/>
    <w:rsid w:val="00833F22"/>
    <w:rsid w:val="00833F66"/>
    <w:rsid w:val="00834674"/>
    <w:rsid w:val="00836102"/>
    <w:rsid w:val="00836252"/>
    <w:rsid w:val="00836EA0"/>
    <w:rsid w:val="0083747B"/>
    <w:rsid w:val="0084057C"/>
    <w:rsid w:val="0084059E"/>
    <w:rsid w:val="00840D8E"/>
    <w:rsid w:val="00840E75"/>
    <w:rsid w:val="00841182"/>
    <w:rsid w:val="00841FB9"/>
    <w:rsid w:val="00841FED"/>
    <w:rsid w:val="00842563"/>
    <w:rsid w:val="00842A1F"/>
    <w:rsid w:val="008439C0"/>
    <w:rsid w:val="00843F6E"/>
    <w:rsid w:val="00844F24"/>
    <w:rsid w:val="008467C3"/>
    <w:rsid w:val="00846A93"/>
    <w:rsid w:val="00847901"/>
    <w:rsid w:val="00850133"/>
    <w:rsid w:val="008501AB"/>
    <w:rsid w:val="00850344"/>
    <w:rsid w:val="00850514"/>
    <w:rsid w:val="008517E8"/>
    <w:rsid w:val="00852295"/>
    <w:rsid w:val="0085247E"/>
    <w:rsid w:val="008531C2"/>
    <w:rsid w:val="0085348A"/>
    <w:rsid w:val="00853669"/>
    <w:rsid w:val="008539DD"/>
    <w:rsid w:val="00854558"/>
    <w:rsid w:val="00855A19"/>
    <w:rsid w:val="00855C59"/>
    <w:rsid w:val="00856089"/>
    <w:rsid w:val="00856419"/>
    <w:rsid w:val="008573B4"/>
    <w:rsid w:val="00857D6C"/>
    <w:rsid w:val="00860C8E"/>
    <w:rsid w:val="0086197A"/>
    <w:rsid w:val="008628AB"/>
    <w:rsid w:val="00863849"/>
    <w:rsid w:val="00863BBC"/>
    <w:rsid w:val="008645FB"/>
    <w:rsid w:val="00864950"/>
    <w:rsid w:val="0086507C"/>
    <w:rsid w:val="0086616F"/>
    <w:rsid w:val="008663D9"/>
    <w:rsid w:val="008664F8"/>
    <w:rsid w:val="00867952"/>
    <w:rsid w:val="00867A13"/>
    <w:rsid w:val="0087014D"/>
    <w:rsid w:val="00870B8D"/>
    <w:rsid w:val="00871D27"/>
    <w:rsid w:val="00871E83"/>
    <w:rsid w:val="00872102"/>
    <w:rsid w:val="00872351"/>
    <w:rsid w:val="00872922"/>
    <w:rsid w:val="00873214"/>
    <w:rsid w:val="008748F3"/>
    <w:rsid w:val="0087539E"/>
    <w:rsid w:val="008761B8"/>
    <w:rsid w:val="008767AF"/>
    <w:rsid w:val="00876A0F"/>
    <w:rsid w:val="00877203"/>
    <w:rsid w:val="00877463"/>
    <w:rsid w:val="0087777F"/>
    <w:rsid w:val="00877EF2"/>
    <w:rsid w:val="00880976"/>
    <w:rsid w:val="00880B86"/>
    <w:rsid w:val="00880E58"/>
    <w:rsid w:val="008810E7"/>
    <w:rsid w:val="00881888"/>
    <w:rsid w:val="00881FBD"/>
    <w:rsid w:val="008826B7"/>
    <w:rsid w:val="008838B5"/>
    <w:rsid w:val="00883BE0"/>
    <w:rsid w:val="00885318"/>
    <w:rsid w:val="00885450"/>
    <w:rsid w:val="00886341"/>
    <w:rsid w:val="00886E26"/>
    <w:rsid w:val="008875E6"/>
    <w:rsid w:val="00887AA5"/>
    <w:rsid w:val="00887F38"/>
    <w:rsid w:val="008903F1"/>
    <w:rsid w:val="00890B45"/>
    <w:rsid w:val="00892371"/>
    <w:rsid w:val="008928F3"/>
    <w:rsid w:val="00892EDD"/>
    <w:rsid w:val="00893045"/>
    <w:rsid w:val="00893EDD"/>
    <w:rsid w:val="00893F0D"/>
    <w:rsid w:val="008970E8"/>
    <w:rsid w:val="008A0386"/>
    <w:rsid w:val="008A04C3"/>
    <w:rsid w:val="008A07DC"/>
    <w:rsid w:val="008A0F22"/>
    <w:rsid w:val="008A1658"/>
    <w:rsid w:val="008A2B4D"/>
    <w:rsid w:val="008A2FAE"/>
    <w:rsid w:val="008A3B98"/>
    <w:rsid w:val="008A4122"/>
    <w:rsid w:val="008A413E"/>
    <w:rsid w:val="008A48F5"/>
    <w:rsid w:val="008A5C75"/>
    <w:rsid w:val="008A6650"/>
    <w:rsid w:val="008A6BF2"/>
    <w:rsid w:val="008A7F77"/>
    <w:rsid w:val="008B0014"/>
    <w:rsid w:val="008B05B6"/>
    <w:rsid w:val="008B2038"/>
    <w:rsid w:val="008B229E"/>
    <w:rsid w:val="008B2DAD"/>
    <w:rsid w:val="008B3347"/>
    <w:rsid w:val="008B33A6"/>
    <w:rsid w:val="008B4357"/>
    <w:rsid w:val="008B4680"/>
    <w:rsid w:val="008B4BF5"/>
    <w:rsid w:val="008B4C32"/>
    <w:rsid w:val="008B4F8D"/>
    <w:rsid w:val="008B5133"/>
    <w:rsid w:val="008B583C"/>
    <w:rsid w:val="008B5DEE"/>
    <w:rsid w:val="008B5ECA"/>
    <w:rsid w:val="008B5F3D"/>
    <w:rsid w:val="008B6858"/>
    <w:rsid w:val="008B7330"/>
    <w:rsid w:val="008C00B9"/>
    <w:rsid w:val="008C0758"/>
    <w:rsid w:val="008C0C8E"/>
    <w:rsid w:val="008C1B8F"/>
    <w:rsid w:val="008C1D42"/>
    <w:rsid w:val="008C1DFD"/>
    <w:rsid w:val="008C2ECD"/>
    <w:rsid w:val="008C2F4C"/>
    <w:rsid w:val="008C32DF"/>
    <w:rsid w:val="008C3828"/>
    <w:rsid w:val="008C41B8"/>
    <w:rsid w:val="008C5407"/>
    <w:rsid w:val="008C58A4"/>
    <w:rsid w:val="008C5AD5"/>
    <w:rsid w:val="008C61ED"/>
    <w:rsid w:val="008C633C"/>
    <w:rsid w:val="008C64B5"/>
    <w:rsid w:val="008D01EE"/>
    <w:rsid w:val="008D16F1"/>
    <w:rsid w:val="008D1B3A"/>
    <w:rsid w:val="008D231B"/>
    <w:rsid w:val="008D2610"/>
    <w:rsid w:val="008D30C9"/>
    <w:rsid w:val="008D3152"/>
    <w:rsid w:val="008D3AF0"/>
    <w:rsid w:val="008D443E"/>
    <w:rsid w:val="008D46A1"/>
    <w:rsid w:val="008D50BB"/>
    <w:rsid w:val="008D58C3"/>
    <w:rsid w:val="008D5EE6"/>
    <w:rsid w:val="008D5F23"/>
    <w:rsid w:val="008D6D6E"/>
    <w:rsid w:val="008D70C6"/>
    <w:rsid w:val="008D72C7"/>
    <w:rsid w:val="008D7543"/>
    <w:rsid w:val="008D7651"/>
    <w:rsid w:val="008D7DCB"/>
    <w:rsid w:val="008D7F0B"/>
    <w:rsid w:val="008E0A3C"/>
    <w:rsid w:val="008E1577"/>
    <w:rsid w:val="008E16A7"/>
    <w:rsid w:val="008E1CD2"/>
    <w:rsid w:val="008E2E2B"/>
    <w:rsid w:val="008E3495"/>
    <w:rsid w:val="008E38B4"/>
    <w:rsid w:val="008E4042"/>
    <w:rsid w:val="008E447E"/>
    <w:rsid w:val="008E4AC1"/>
    <w:rsid w:val="008E5C2A"/>
    <w:rsid w:val="008E60B2"/>
    <w:rsid w:val="008E705D"/>
    <w:rsid w:val="008E7214"/>
    <w:rsid w:val="008F1139"/>
    <w:rsid w:val="008F14E9"/>
    <w:rsid w:val="008F1AA6"/>
    <w:rsid w:val="008F2B0A"/>
    <w:rsid w:val="008F3A62"/>
    <w:rsid w:val="008F457E"/>
    <w:rsid w:val="008F4C99"/>
    <w:rsid w:val="008F4E4F"/>
    <w:rsid w:val="008F4EB6"/>
    <w:rsid w:val="008F5054"/>
    <w:rsid w:val="008F5066"/>
    <w:rsid w:val="008F51CA"/>
    <w:rsid w:val="008F56C7"/>
    <w:rsid w:val="008F56FF"/>
    <w:rsid w:val="008F6109"/>
    <w:rsid w:val="008F6452"/>
    <w:rsid w:val="008F64AE"/>
    <w:rsid w:val="008F7478"/>
    <w:rsid w:val="008F7CF4"/>
    <w:rsid w:val="00900415"/>
    <w:rsid w:val="00900A4D"/>
    <w:rsid w:val="00900B42"/>
    <w:rsid w:val="00900D7E"/>
    <w:rsid w:val="009033ED"/>
    <w:rsid w:val="00903629"/>
    <w:rsid w:val="00903D1C"/>
    <w:rsid w:val="00903DEF"/>
    <w:rsid w:val="0090404C"/>
    <w:rsid w:val="00904E0D"/>
    <w:rsid w:val="00905118"/>
    <w:rsid w:val="0090553A"/>
    <w:rsid w:val="00905A52"/>
    <w:rsid w:val="00906011"/>
    <w:rsid w:val="009061F7"/>
    <w:rsid w:val="00907375"/>
    <w:rsid w:val="0090739E"/>
    <w:rsid w:val="009079EE"/>
    <w:rsid w:val="00907C54"/>
    <w:rsid w:val="00907D8C"/>
    <w:rsid w:val="00910254"/>
    <w:rsid w:val="00911B58"/>
    <w:rsid w:val="00912C0F"/>
    <w:rsid w:val="00912C7A"/>
    <w:rsid w:val="00913322"/>
    <w:rsid w:val="00913E9F"/>
    <w:rsid w:val="00914D65"/>
    <w:rsid w:val="00914DF7"/>
    <w:rsid w:val="009153F2"/>
    <w:rsid w:val="00917267"/>
    <w:rsid w:val="00920F47"/>
    <w:rsid w:val="0092101E"/>
    <w:rsid w:val="00921C33"/>
    <w:rsid w:val="0092229D"/>
    <w:rsid w:val="00924587"/>
    <w:rsid w:val="00925178"/>
    <w:rsid w:val="00925A7B"/>
    <w:rsid w:val="0092617B"/>
    <w:rsid w:val="00927311"/>
    <w:rsid w:val="0092742B"/>
    <w:rsid w:val="00927830"/>
    <w:rsid w:val="009279F8"/>
    <w:rsid w:val="00927DF2"/>
    <w:rsid w:val="00930167"/>
    <w:rsid w:val="009307CE"/>
    <w:rsid w:val="00930F98"/>
    <w:rsid w:val="00932084"/>
    <w:rsid w:val="009320D3"/>
    <w:rsid w:val="00932553"/>
    <w:rsid w:val="00933BCB"/>
    <w:rsid w:val="0093439D"/>
    <w:rsid w:val="00934E1F"/>
    <w:rsid w:val="00935FB0"/>
    <w:rsid w:val="009367B7"/>
    <w:rsid w:val="00937D55"/>
    <w:rsid w:val="00940399"/>
    <w:rsid w:val="0094045D"/>
    <w:rsid w:val="0094082C"/>
    <w:rsid w:val="00940987"/>
    <w:rsid w:val="009413CC"/>
    <w:rsid w:val="00942E3A"/>
    <w:rsid w:val="00942EA8"/>
    <w:rsid w:val="0094334A"/>
    <w:rsid w:val="0094343E"/>
    <w:rsid w:val="00943CC4"/>
    <w:rsid w:val="00944684"/>
    <w:rsid w:val="009446C9"/>
    <w:rsid w:val="0094562F"/>
    <w:rsid w:val="0094587E"/>
    <w:rsid w:val="00945FCE"/>
    <w:rsid w:val="009462FC"/>
    <w:rsid w:val="00946C2B"/>
    <w:rsid w:val="009470F2"/>
    <w:rsid w:val="0094748F"/>
    <w:rsid w:val="00950040"/>
    <w:rsid w:val="009502CE"/>
    <w:rsid w:val="00950D8F"/>
    <w:rsid w:val="00950DD9"/>
    <w:rsid w:val="00951919"/>
    <w:rsid w:val="009523F4"/>
    <w:rsid w:val="00952DFA"/>
    <w:rsid w:val="009553A2"/>
    <w:rsid w:val="009555FA"/>
    <w:rsid w:val="009557B9"/>
    <w:rsid w:val="00956327"/>
    <w:rsid w:val="0095721E"/>
    <w:rsid w:val="0096021B"/>
    <w:rsid w:val="009606AA"/>
    <w:rsid w:val="009613B4"/>
    <w:rsid w:val="009614EE"/>
    <w:rsid w:val="0096167F"/>
    <w:rsid w:val="0096244B"/>
    <w:rsid w:val="00962450"/>
    <w:rsid w:val="00962E10"/>
    <w:rsid w:val="00963308"/>
    <w:rsid w:val="00963D4A"/>
    <w:rsid w:val="009646FD"/>
    <w:rsid w:val="00964A28"/>
    <w:rsid w:val="00966DD0"/>
    <w:rsid w:val="00967890"/>
    <w:rsid w:val="00970049"/>
    <w:rsid w:val="00970911"/>
    <w:rsid w:val="00970989"/>
    <w:rsid w:val="0097098B"/>
    <w:rsid w:val="009716A4"/>
    <w:rsid w:val="0097274D"/>
    <w:rsid w:val="00972DEE"/>
    <w:rsid w:val="00974780"/>
    <w:rsid w:val="00974FF0"/>
    <w:rsid w:val="0097517F"/>
    <w:rsid w:val="0097556F"/>
    <w:rsid w:val="00975A9F"/>
    <w:rsid w:val="00975D98"/>
    <w:rsid w:val="00975DA1"/>
    <w:rsid w:val="0097777E"/>
    <w:rsid w:val="009777A3"/>
    <w:rsid w:val="00977A1B"/>
    <w:rsid w:val="00977AEB"/>
    <w:rsid w:val="00980FFE"/>
    <w:rsid w:val="00981BA6"/>
    <w:rsid w:val="00981F52"/>
    <w:rsid w:val="0098368D"/>
    <w:rsid w:val="00983C52"/>
    <w:rsid w:val="00984BE5"/>
    <w:rsid w:val="00984D2E"/>
    <w:rsid w:val="0098503C"/>
    <w:rsid w:val="00985282"/>
    <w:rsid w:val="00987F0C"/>
    <w:rsid w:val="009904D7"/>
    <w:rsid w:val="00990AC7"/>
    <w:rsid w:val="00990B0B"/>
    <w:rsid w:val="00990B99"/>
    <w:rsid w:val="00990E23"/>
    <w:rsid w:val="00991818"/>
    <w:rsid w:val="0099183C"/>
    <w:rsid w:val="00991CF3"/>
    <w:rsid w:val="009927EE"/>
    <w:rsid w:val="00992946"/>
    <w:rsid w:val="00993DFD"/>
    <w:rsid w:val="00993E76"/>
    <w:rsid w:val="00994105"/>
    <w:rsid w:val="009945CD"/>
    <w:rsid w:val="00994CFB"/>
    <w:rsid w:val="00994D2F"/>
    <w:rsid w:val="0099527D"/>
    <w:rsid w:val="00995452"/>
    <w:rsid w:val="0099590A"/>
    <w:rsid w:val="009959DC"/>
    <w:rsid w:val="00995BDE"/>
    <w:rsid w:val="00995EC2"/>
    <w:rsid w:val="00995EC5"/>
    <w:rsid w:val="00996291"/>
    <w:rsid w:val="009970BD"/>
    <w:rsid w:val="009971BD"/>
    <w:rsid w:val="00997351"/>
    <w:rsid w:val="00997991"/>
    <w:rsid w:val="009A00D5"/>
    <w:rsid w:val="009A0B49"/>
    <w:rsid w:val="009A0BEF"/>
    <w:rsid w:val="009A1453"/>
    <w:rsid w:val="009A16A3"/>
    <w:rsid w:val="009A177B"/>
    <w:rsid w:val="009A1D55"/>
    <w:rsid w:val="009A20C4"/>
    <w:rsid w:val="009A26B3"/>
    <w:rsid w:val="009A35C7"/>
    <w:rsid w:val="009A4B6A"/>
    <w:rsid w:val="009A5371"/>
    <w:rsid w:val="009A5E3C"/>
    <w:rsid w:val="009A6ACC"/>
    <w:rsid w:val="009A7393"/>
    <w:rsid w:val="009ADEC1"/>
    <w:rsid w:val="009B0124"/>
    <w:rsid w:val="009B28C8"/>
    <w:rsid w:val="009B2FE9"/>
    <w:rsid w:val="009B3811"/>
    <w:rsid w:val="009B42F4"/>
    <w:rsid w:val="009B46CE"/>
    <w:rsid w:val="009B6ACB"/>
    <w:rsid w:val="009B6B23"/>
    <w:rsid w:val="009B6DAB"/>
    <w:rsid w:val="009B778C"/>
    <w:rsid w:val="009B7CD3"/>
    <w:rsid w:val="009C03D0"/>
    <w:rsid w:val="009C0D6B"/>
    <w:rsid w:val="009C0F69"/>
    <w:rsid w:val="009C1A81"/>
    <w:rsid w:val="009C1D49"/>
    <w:rsid w:val="009C20EC"/>
    <w:rsid w:val="009C2D37"/>
    <w:rsid w:val="009C2E17"/>
    <w:rsid w:val="009C359E"/>
    <w:rsid w:val="009C3E44"/>
    <w:rsid w:val="009C4AD5"/>
    <w:rsid w:val="009C560A"/>
    <w:rsid w:val="009C6019"/>
    <w:rsid w:val="009C6386"/>
    <w:rsid w:val="009C6E18"/>
    <w:rsid w:val="009C7225"/>
    <w:rsid w:val="009C7335"/>
    <w:rsid w:val="009C7E51"/>
    <w:rsid w:val="009D03B5"/>
    <w:rsid w:val="009D121B"/>
    <w:rsid w:val="009D1B68"/>
    <w:rsid w:val="009D1E11"/>
    <w:rsid w:val="009D3EE7"/>
    <w:rsid w:val="009D4752"/>
    <w:rsid w:val="009D4C86"/>
    <w:rsid w:val="009D52FE"/>
    <w:rsid w:val="009D5B00"/>
    <w:rsid w:val="009D5BAB"/>
    <w:rsid w:val="009D6551"/>
    <w:rsid w:val="009D6FC3"/>
    <w:rsid w:val="009D7023"/>
    <w:rsid w:val="009D77D8"/>
    <w:rsid w:val="009E03BD"/>
    <w:rsid w:val="009E0BD0"/>
    <w:rsid w:val="009E0F6E"/>
    <w:rsid w:val="009E1086"/>
    <w:rsid w:val="009E1198"/>
    <w:rsid w:val="009E1514"/>
    <w:rsid w:val="009E1FE2"/>
    <w:rsid w:val="009E266D"/>
    <w:rsid w:val="009E3E6A"/>
    <w:rsid w:val="009E4590"/>
    <w:rsid w:val="009E4C1C"/>
    <w:rsid w:val="009E4EC0"/>
    <w:rsid w:val="009E5AC3"/>
    <w:rsid w:val="009E6FBE"/>
    <w:rsid w:val="009E7C96"/>
    <w:rsid w:val="009E7EFC"/>
    <w:rsid w:val="009F10D8"/>
    <w:rsid w:val="009F1DD6"/>
    <w:rsid w:val="009F27CE"/>
    <w:rsid w:val="009F3140"/>
    <w:rsid w:val="009F31AF"/>
    <w:rsid w:val="009F371B"/>
    <w:rsid w:val="009F48A5"/>
    <w:rsid w:val="009F64A9"/>
    <w:rsid w:val="009F659E"/>
    <w:rsid w:val="009F6BEE"/>
    <w:rsid w:val="009F6D1A"/>
    <w:rsid w:val="009F7006"/>
    <w:rsid w:val="009F717E"/>
    <w:rsid w:val="009F746C"/>
    <w:rsid w:val="009F7633"/>
    <w:rsid w:val="00A00164"/>
    <w:rsid w:val="00A00330"/>
    <w:rsid w:val="00A00A3F"/>
    <w:rsid w:val="00A00E45"/>
    <w:rsid w:val="00A00F86"/>
    <w:rsid w:val="00A01140"/>
    <w:rsid w:val="00A0222C"/>
    <w:rsid w:val="00A02A66"/>
    <w:rsid w:val="00A02AEC"/>
    <w:rsid w:val="00A02B50"/>
    <w:rsid w:val="00A02D04"/>
    <w:rsid w:val="00A02E81"/>
    <w:rsid w:val="00A04441"/>
    <w:rsid w:val="00A046F2"/>
    <w:rsid w:val="00A04AC3"/>
    <w:rsid w:val="00A0579F"/>
    <w:rsid w:val="00A070B0"/>
    <w:rsid w:val="00A07171"/>
    <w:rsid w:val="00A072C6"/>
    <w:rsid w:val="00A07529"/>
    <w:rsid w:val="00A077A5"/>
    <w:rsid w:val="00A10638"/>
    <w:rsid w:val="00A10A6B"/>
    <w:rsid w:val="00A12051"/>
    <w:rsid w:val="00A1207D"/>
    <w:rsid w:val="00A12DCB"/>
    <w:rsid w:val="00A136F5"/>
    <w:rsid w:val="00A137D4"/>
    <w:rsid w:val="00A13B65"/>
    <w:rsid w:val="00A14190"/>
    <w:rsid w:val="00A1457C"/>
    <w:rsid w:val="00A14C82"/>
    <w:rsid w:val="00A14DF8"/>
    <w:rsid w:val="00A1521B"/>
    <w:rsid w:val="00A16098"/>
    <w:rsid w:val="00A16516"/>
    <w:rsid w:val="00A16CAB"/>
    <w:rsid w:val="00A174A9"/>
    <w:rsid w:val="00A17713"/>
    <w:rsid w:val="00A20ACA"/>
    <w:rsid w:val="00A21836"/>
    <w:rsid w:val="00A21B88"/>
    <w:rsid w:val="00A21EC1"/>
    <w:rsid w:val="00A21F00"/>
    <w:rsid w:val="00A22160"/>
    <w:rsid w:val="00A224A6"/>
    <w:rsid w:val="00A231A4"/>
    <w:rsid w:val="00A232A4"/>
    <w:rsid w:val="00A23584"/>
    <w:rsid w:val="00A2374A"/>
    <w:rsid w:val="00A23F41"/>
    <w:rsid w:val="00A24654"/>
    <w:rsid w:val="00A24F3F"/>
    <w:rsid w:val="00A25433"/>
    <w:rsid w:val="00A25E3F"/>
    <w:rsid w:val="00A267DF"/>
    <w:rsid w:val="00A27F58"/>
    <w:rsid w:val="00A30236"/>
    <w:rsid w:val="00A3027D"/>
    <w:rsid w:val="00A30707"/>
    <w:rsid w:val="00A30728"/>
    <w:rsid w:val="00A30F91"/>
    <w:rsid w:val="00A31308"/>
    <w:rsid w:val="00A313A2"/>
    <w:rsid w:val="00A313F6"/>
    <w:rsid w:val="00A3170F"/>
    <w:rsid w:val="00A3187B"/>
    <w:rsid w:val="00A321D4"/>
    <w:rsid w:val="00A32508"/>
    <w:rsid w:val="00A32610"/>
    <w:rsid w:val="00A33A05"/>
    <w:rsid w:val="00A343A4"/>
    <w:rsid w:val="00A345F6"/>
    <w:rsid w:val="00A34674"/>
    <w:rsid w:val="00A35DC3"/>
    <w:rsid w:val="00A37F58"/>
    <w:rsid w:val="00A3CF8A"/>
    <w:rsid w:val="00A410A4"/>
    <w:rsid w:val="00A41273"/>
    <w:rsid w:val="00A413F8"/>
    <w:rsid w:val="00A42B8E"/>
    <w:rsid w:val="00A4321D"/>
    <w:rsid w:val="00A43A37"/>
    <w:rsid w:val="00A440B5"/>
    <w:rsid w:val="00A45367"/>
    <w:rsid w:val="00A454C9"/>
    <w:rsid w:val="00A459F8"/>
    <w:rsid w:val="00A45F10"/>
    <w:rsid w:val="00A4645C"/>
    <w:rsid w:val="00A464FC"/>
    <w:rsid w:val="00A46814"/>
    <w:rsid w:val="00A46E0D"/>
    <w:rsid w:val="00A476DE"/>
    <w:rsid w:val="00A47B0F"/>
    <w:rsid w:val="00A47FEA"/>
    <w:rsid w:val="00A5044B"/>
    <w:rsid w:val="00A50481"/>
    <w:rsid w:val="00A50ADA"/>
    <w:rsid w:val="00A5169C"/>
    <w:rsid w:val="00A51CD1"/>
    <w:rsid w:val="00A51DBA"/>
    <w:rsid w:val="00A5256B"/>
    <w:rsid w:val="00A525A1"/>
    <w:rsid w:val="00A5262D"/>
    <w:rsid w:val="00A52A18"/>
    <w:rsid w:val="00A52DF2"/>
    <w:rsid w:val="00A5326D"/>
    <w:rsid w:val="00A5334D"/>
    <w:rsid w:val="00A536CA"/>
    <w:rsid w:val="00A5415C"/>
    <w:rsid w:val="00A54D6D"/>
    <w:rsid w:val="00A55C03"/>
    <w:rsid w:val="00A5628F"/>
    <w:rsid w:val="00A562E6"/>
    <w:rsid w:val="00A57AAA"/>
    <w:rsid w:val="00A57F70"/>
    <w:rsid w:val="00A6104C"/>
    <w:rsid w:val="00A61157"/>
    <w:rsid w:val="00A61FB8"/>
    <w:rsid w:val="00A62465"/>
    <w:rsid w:val="00A624A8"/>
    <w:rsid w:val="00A624C5"/>
    <w:rsid w:val="00A633E7"/>
    <w:rsid w:val="00A64AA2"/>
    <w:rsid w:val="00A64BA5"/>
    <w:rsid w:val="00A6537B"/>
    <w:rsid w:val="00A65B13"/>
    <w:rsid w:val="00A65B4C"/>
    <w:rsid w:val="00A65D97"/>
    <w:rsid w:val="00A66011"/>
    <w:rsid w:val="00A6672F"/>
    <w:rsid w:val="00A66F11"/>
    <w:rsid w:val="00A670D2"/>
    <w:rsid w:val="00A70225"/>
    <w:rsid w:val="00A70ED5"/>
    <w:rsid w:val="00A71872"/>
    <w:rsid w:val="00A72B3A"/>
    <w:rsid w:val="00A73CA0"/>
    <w:rsid w:val="00A743B7"/>
    <w:rsid w:val="00A747EC"/>
    <w:rsid w:val="00A74A75"/>
    <w:rsid w:val="00A75415"/>
    <w:rsid w:val="00A75692"/>
    <w:rsid w:val="00A76B13"/>
    <w:rsid w:val="00A770BF"/>
    <w:rsid w:val="00A77F7F"/>
    <w:rsid w:val="00A80B5C"/>
    <w:rsid w:val="00A8252B"/>
    <w:rsid w:val="00A82CB0"/>
    <w:rsid w:val="00A832CD"/>
    <w:rsid w:val="00A8425D"/>
    <w:rsid w:val="00A84838"/>
    <w:rsid w:val="00A85543"/>
    <w:rsid w:val="00A859F8"/>
    <w:rsid w:val="00A8609F"/>
    <w:rsid w:val="00A86BAA"/>
    <w:rsid w:val="00A8702F"/>
    <w:rsid w:val="00A90927"/>
    <w:rsid w:val="00A91F8B"/>
    <w:rsid w:val="00A92161"/>
    <w:rsid w:val="00A92AA0"/>
    <w:rsid w:val="00A93556"/>
    <w:rsid w:val="00A9426A"/>
    <w:rsid w:val="00A943D5"/>
    <w:rsid w:val="00A966AE"/>
    <w:rsid w:val="00A97123"/>
    <w:rsid w:val="00A97396"/>
    <w:rsid w:val="00AA10A4"/>
    <w:rsid w:val="00AA1363"/>
    <w:rsid w:val="00AA175A"/>
    <w:rsid w:val="00AA260A"/>
    <w:rsid w:val="00AA2B41"/>
    <w:rsid w:val="00AA2C87"/>
    <w:rsid w:val="00AA2CF4"/>
    <w:rsid w:val="00AA3F45"/>
    <w:rsid w:val="00AA4002"/>
    <w:rsid w:val="00AA4C15"/>
    <w:rsid w:val="00AA4EEB"/>
    <w:rsid w:val="00AA6E46"/>
    <w:rsid w:val="00AA74A6"/>
    <w:rsid w:val="00AA783E"/>
    <w:rsid w:val="00AA793D"/>
    <w:rsid w:val="00AB0FF0"/>
    <w:rsid w:val="00AB1D4E"/>
    <w:rsid w:val="00AB206A"/>
    <w:rsid w:val="00AB277C"/>
    <w:rsid w:val="00AB2903"/>
    <w:rsid w:val="00AB2EB6"/>
    <w:rsid w:val="00AB3424"/>
    <w:rsid w:val="00AB3DEC"/>
    <w:rsid w:val="00AB49A8"/>
    <w:rsid w:val="00AB4A6A"/>
    <w:rsid w:val="00AB4B95"/>
    <w:rsid w:val="00AB52FD"/>
    <w:rsid w:val="00AB5A2D"/>
    <w:rsid w:val="00AB628F"/>
    <w:rsid w:val="00AB67A0"/>
    <w:rsid w:val="00AB6BD0"/>
    <w:rsid w:val="00AB73AC"/>
    <w:rsid w:val="00AB742F"/>
    <w:rsid w:val="00AC05C2"/>
    <w:rsid w:val="00AC0873"/>
    <w:rsid w:val="00AC09CB"/>
    <w:rsid w:val="00AC0C46"/>
    <w:rsid w:val="00AC1853"/>
    <w:rsid w:val="00AC1E50"/>
    <w:rsid w:val="00AC3A38"/>
    <w:rsid w:val="00AC3DF3"/>
    <w:rsid w:val="00AC4CD2"/>
    <w:rsid w:val="00AC6AEE"/>
    <w:rsid w:val="00AC6DBF"/>
    <w:rsid w:val="00AC713C"/>
    <w:rsid w:val="00AC732B"/>
    <w:rsid w:val="00AC78B3"/>
    <w:rsid w:val="00AC7936"/>
    <w:rsid w:val="00AC7FE3"/>
    <w:rsid w:val="00AD0178"/>
    <w:rsid w:val="00AD0993"/>
    <w:rsid w:val="00AD0EBF"/>
    <w:rsid w:val="00AD1315"/>
    <w:rsid w:val="00AD1DB9"/>
    <w:rsid w:val="00AD24BE"/>
    <w:rsid w:val="00AD24ED"/>
    <w:rsid w:val="00AD3E8D"/>
    <w:rsid w:val="00AD4348"/>
    <w:rsid w:val="00AD4A3E"/>
    <w:rsid w:val="00AD4DCB"/>
    <w:rsid w:val="00AD70C3"/>
    <w:rsid w:val="00AD7A85"/>
    <w:rsid w:val="00AD7D80"/>
    <w:rsid w:val="00AE0ADB"/>
    <w:rsid w:val="00AE0D77"/>
    <w:rsid w:val="00AE29C9"/>
    <w:rsid w:val="00AE2AF0"/>
    <w:rsid w:val="00AE327B"/>
    <w:rsid w:val="00AE3810"/>
    <w:rsid w:val="00AE3E8D"/>
    <w:rsid w:val="00AE4985"/>
    <w:rsid w:val="00AE569F"/>
    <w:rsid w:val="00AE63AA"/>
    <w:rsid w:val="00AE7ACB"/>
    <w:rsid w:val="00AE7C27"/>
    <w:rsid w:val="00AF04F9"/>
    <w:rsid w:val="00AF0BCE"/>
    <w:rsid w:val="00AF15CB"/>
    <w:rsid w:val="00AF170C"/>
    <w:rsid w:val="00AF1CBF"/>
    <w:rsid w:val="00AF1DD6"/>
    <w:rsid w:val="00AF2D9A"/>
    <w:rsid w:val="00AF3387"/>
    <w:rsid w:val="00AF3A7B"/>
    <w:rsid w:val="00AF4992"/>
    <w:rsid w:val="00AF4ABA"/>
    <w:rsid w:val="00AF51AD"/>
    <w:rsid w:val="00AF5591"/>
    <w:rsid w:val="00AF6E16"/>
    <w:rsid w:val="00AF6F19"/>
    <w:rsid w:val="00AF6F39"/>
    <w:rsid w:val="00AF7DEA"/>
    <w:rsid w:val="00AF7E9D"/>
    <w:rsid w:val="00B01302"/>
    <w:rsid w:val="00B01B95"/>
    <w:rsid w:val="00B02041"/>
    <w:rsid w:val="00B0205E"/>
    <w:rsid w:val="00B02FB9"/>
    <w:rsid w:val="00B02FE5"/>
    <w:rsid w:val="00B0304D"/>
    <w:rsid w:val="00B040C8"/>
    <w:rsid w:val="00B04548"/>
    <w:rsid w:val="00B10078"/>
    <w:rsid w:val="00B10079"/>
    <w:rsid w:val="00B103A5"/>
    <w:rsid w:val="00B10656"/>
    <w:rsid w:val="00B10ACD"/>
    <w:rsid w:val="00B10CF5"/>
    <w:rsid w:val="00B10D00"/>
    <w:rsid w:val="00B13613"/>
    <w:rsid w:val="00B14E32"/>
    <w:rsid w:val="00B154FF"/>
    <w:rsid w:val="00B15821"/>
    <w:rsid w:val="00B15B2D"/>
    <w:rsid w:val="00B15D02"/>
    <w:rsid w:val="00B164D8"/>
    <w:rsid w:val="00B17C91"/>
    <w:rsid w:val="00B21187"/>
    <w:rsid w:val="00B21397"/>
    <w:rsid w:val="00B219C5"/>
    <w:rsid w:val="00B21DEE"/>
    <w:rsid w:val="00B2206B"/>
    <w:rsid w:val="00B227A9"/>
    <w:rsid w:val="00B231C5"/>
    <w:rsid w:val="00B25E22"/>
    <w:rsid w:val="00B25E8B"/>
    <w:rsid w:val="00B25F59"/>
    <w:rsid w:val="00B2622E"/>
    <w:rsid w:val="00B26741"/>
    <w:rsid w:val="00B267E0"/>
    <w:rsid w:val="00B274FF"/>
    <w:rsid w:val="00B27764"/>
    <w:rsid w:val="00B3098B"/>
    <w:rsid w:val="00B30DCE"/>
    <w:rsid w:val="00B30E30"/>
    <w:rsid w:val="00B30FB7"/>
    <w:rsid w:val="00B32193"/>
    <w:rsid w:val="00B32488"/>
    <w:rsid w:val="00B32A4E"/>
    <w:rsid w:val="00B32F82"/>
    <w:rsid w:val="00B333F3"/>
    <w:rsid w:val="00B353AC"/>
    <w:rsid w:val="00B35818"/>
    <w:rsid w:val="00B359BA"/>
    <w:rsid w:val="00B35A47"/>
    <w:rsid w:val="00B35B6B"/>
    <w:rsid w:val="00B3642D"/>
    <w:rsid w:val="00B36A9B"/>
    <w:rsid w:val="00B36BDF"/>
    <w:rsid w:val="00B40BEB"/>
    <w:rsid w:val="00B4171E"/>
    <w:rsid w:val="00B41777"/>
    <w:rsid w:val="00B41E09"/>
    <w:rsid w:val="00B41E48"/>
    <w:rsid w:val="00B41FD9"/>
    <w:rsid w:val="00B425F1"/>
    <w:rsid w:val="00B428F3"/>
    <w:rsid w:val="00B42EF7"/>
    <w:rsid w:val="00B43878"/>
    <w:rsid w:val="00B4429D"/>
    <w:rsid w:val="00B44616"/>
    <w:rsid w:val="00B44BD8"/>
    <w:rsid w:val="00B44DE9"/>
    <w:rsid w:val="00B453D2"/>
    <w:rsid w:val="00B454BA"/>
    <w:rsid w:val="00B464AD"/>
    <w:rsid w:val="00B46A2D"/>
    <w:rsid w:val="00B4748B"/>
    <w:rsid w:val="00B478B6"/>
    <w:rsid w:val="00B47B64"/>
    <w:rsid w:val="00B50AA5"/>
    <w:rsid w:val="00B50D77"/>
    <w:rsid w:val="00B51448"/>
    <w:rsid w:val="00B51BC0"/>
    <w:rsid w:val="00B52656"/>
    <w:rsid w:val="00B527DD"/>
    <w:rsid w:val="00B52E2A"/>
    <w:rsid w:val="00B530E0"/>
    <w:rsid w:val="00B5326A"/>
    <w:rsid w:val="00B538DE"/>
    <w:rsid w:val="00B53964"/>
    <w:rsid w:val="00B53FB4"/>
    <w:rsid w:val="00B54147"/>
    <w:rsid w:val="00B551A1"/>
    <w:rsid w:val="00B55279"/>
    <w:rsid w:val="00B5540F"/>
    <w:rsid w:val="00B55686"/>
    <w:rsid w:val="00B55818"/>
    <w:rsid w:val="00B55D15"/>
    <w:rsid w:val="00B5725F"/>
    <w:rsid w:val="00B57C4D"/>
    <w:rsid w:val="00B60547"/>
    <w:rsid w:val="00B62775"/>
    <w:rsid w:val="00B62E2E"/>
    <w:rsid w:val="00B630F6"/>
    <w:rsid w:val="00B63F26"/>
    <w:rsid w:val="00B6420F"/>
    <w:rsid w:val="00B643B9"/>
    <w:rsid w:val="00B64E21"/>
    <w:rsid w:val="00B64ED3"/>
    <w:rsid w:val="00B65A77"/>
    <w:rsid w:val="00B66957"/>
    <w:rsid w:val="00B66E59"/>
    <w:rsid w:val="00B67199"/>
    <w:rsid w:val="00B6747B"/>
    <w:rsid w:val="00B67875"/>
    <w:rsid w:val="00B71193"/>
    <w:rsid w:val="00B714FC"/>
    <w:rsid w:val="00B71C69"/>
    <w:rsid w:val="00B72713"/>
    <w:rsid w:val="00B72E80"/>
    <w:rsid w:val="00B730D4"/>
    <w:rsid w:val="00B7330B"/>
    <w:rsid w:val="00B734D1"/>
    <w:rsid w:val="00B73E33"/>
    <w:rsid w:val="00B74212"/>
    <w:rsid w:val="00B74A1F"/>
    <w:rsid w:val="00B754B1"/>
    <w:rsid w:val="00B759D0"/>
    <w:rsid w:val="00B75A53"/>
    <w:rsid w:val="00B767CB"/>
    <w:rsid w:val="00B77462"/>
    <w:rsid w:val="00B77F0F"/>
    <w:rsid w:val="00B77FD5"/>
    <w:rsid w:val="00B8042D"/>
    <w:rsid w:val="00B806FF"/>
    <w:rsid w:val="00B80866"/>
    <w:rsid w:val="00B80AE6"/>
    <w:rsid w:val="00B8170F"/>
    <w:rsid w:val="00B81CD7"/>
    <w:rsid w:val="00B822A5"/>
    <w:rsid w:val="00B823E0"/>
    <w:rsid w:val="00B8242B"/>
    <w:rsid w:val="00B828BF"/>
    <w:rsid w:val="00B82AE6"/>
    <w:rsid w:val="00B832B8"/>
    <w:rsid w:val="00B84F0F"/>
    <w:rsid w:val="00B85D07"/>
    <w:rsid w:val="00B8705C"/>
    <w:rsid w:val="00B87817"/>
    <w:rsid w:val="00B87E25"/>
    <w:rsid w:val="00B90FEF"/>
    <w:rsid w:val="00B91F2C"/>
    <w:rsid w:val="00B928AA"/>
    <w:rsid w:val="00B92D5C"/>
    <w:rsid w:val="00B93EB5"/>
    <w:rsid w:val="00B93F38"/>
    <w:rsid w:val="00B94775"/>
    <w:rsid w:val="00B947C0"/>
    <w:rsid w:val="00B94926"/>
    <w:rsid w:val="00B94C6C"/>
    <w:rsid w:val="00B95F4B"/>
    <w:rsid w:val="00B96757"/>
    <w:rsid w:val="00B96E71"/>
    <w:rsid w:val="00B9702F"/>
    <w:rsid w:val="00BA02A8"/>
    <w:rsid w:val="00BA0A8E"/>
    <w:rsid w:val="00BA0DF2"/>
    <w:rsid w:val="00BA131D"/>
    <w:rsid w:val="00BA176E"/>
    <w:rsid w:val="00BA1FAE"/>
    <w:rsid w:val="00BA22AE"/>
    <w:rsid w:val="00BA3B52"/>
    <w:rsid w:val="00BA4877"/>
    <w:rsid w:val="00BA4AC5"/>
    <w:rsid w:val="00BA4B40"/>
    <w:rsid w:val="00BA53DA"/>
    <w:rsid w:val="00BA6001"/>
    <w:rsid w:val="00BA6330"/>
    <w:rsid w:val="00BA6C56"/>
    <w:rsid w:val="00BA7537"/>
    <w:rsid w:val="00BB0225"/>
    <w:rsid w:val="00BB0B02"/>
    <w:rsid w:val="00BB2201"/>
    <w:rsid w:val="00BB2B18"/>
    <w:rsid w:val="00BB2DA1"/>
    <w:rsid w:val="00BB3379"/>
    <w:rsid w:val="00BB42F8"/>
    <w:rsid w:val="00BB4A5E"/>
    <w:rsid w:val="00BB4DA9"/>
    <w:rsid w:val="00BB5547"/>
    <w:rsid w:val="00BB5BA9"/>
    <w:rsid w:val="00BB6472"/>
    <w:rsid w:val="00BB665C"/>
    <w:rsid w:val="00BB6B01"/>
    <w:rsid w:val="00BB757B"/>
    <w:rsid w:val="00BC000E"/>
    <w:rsid w:val="00BC07A4"/>
    <w:rsid w:val="00BC174C"/>
    <w:rsid w:val="00BC23C0"/>
    <w:rsid w:val="00BC2C85"/>
    <w:rsid w:val="00BC2E4C"/>
    <w:rsid w:val="00BC370B"/>
    <w:rsid w:val="00BC3F9C"/>
    <w:rsid w:val="00BC4C9B"/>
    <w:rsid w:val="00BC5817"/>
    <w:rsid w:val="00BC677A"/>
    <w:rsid w:val="00BD0132"/>
    <w:rsid w:val="00BD03D2"/>
    <w:rsid w:val="00BD0578"/>
    <w:rsid w:val="00BD081F"/>
    <w:rsid w:val="00BD0841"/>
    <w:rsid w:val="00BD0B12"/>
    <w:rsid w:val="00BD111C"/>
    <w:rsid w:val="00BD167E"/>
    <w:rsid w:val="00BD26B5"/>
    <w:rsid w:val="00BD377D"/>
    <w:rsid w:val="00BD3E65"/>
    <w:rsid w:val="00BD445F"/>
    <w:rsid w:val="00BD45CC"/>
    <w:rsid w:val="00BD45E4"/>
    <w:rsid w:val="00BD4BE2"/>
    <w:rsid w:val="00BD4BE4"/>
    <w:rsid w:val="00BD4D8B"/>
    <w:rsid w:val="00BD55CF"/>
    <w:rsid w:val="00BD5C4C"/>
    <w:rsid w:val="00BD67BA"/>
    <w:rsid w:val="00BD67D9"/>
    <w:rsid w:val="00BD6DCD"/>
    <w:rsid w:val="00BD6EB2"/>
    <w:rsid w:val="00BD73B9"/>
    <w:rsid w:val="00BD76E2"/>
    <w:rsid w:val="00BD778F"/>
    <w:rsid w:val="00BD797F"/>
    <w:rsid w:val="00BD7B43"/>
    <w:rsid w:val="00BE07B3"/>
    <w:rsid w:val="00BE17C7"/>
    <w:rsid w:val="00BE1D31"/>
    <w:rsid w:val="00BE2382"/>
    <w:rsid w:val="00BE2EAC"/>
    <w:rsid w:val="00BE3D7B"/>
    <w:rsid w:val="00BE4184"/>
    <w:rsid w:val="00BE44FD"/>
    <w:rsid w:val="00BE6BD8"/>
    <w:rsid w:val="00BE7B0F"/>
    <w:rsid w:val="00BE7BFB"/>
    <w:rsid w:val="00BE7D9E"/>
    <w:rsid w:val="00BE7E37"/>
    <w:rsid w:val="00BF0390"/>
    <w:rsid w:val="00BF08E8"/>
    <w:rsid w:val="00BF0971"/>
    <w:rsid w:val="00BF0B7A"/>
    <w:rsid w:val="00BF0EF9"/>
    <w:rsid w:val="00BF1353"/>
    <w:rsid w:val="00BF1700"/>
    <w:rsid w:val="00BF1FB4"/>
    <w:rsid w:val="00BF205D"/>
    <w:rsid w:val="00BF2FEB"/>
    <w:rsid w:val="00BF333C"/>
    <w:rsid w:val="00BF3F46"/>
    <w:rsid w:val="00BF42D2"/>
    <w:rsid w:val="00BF43FE"/>
    <w:rsid w:val="00BF4F5F"/>
    <w:rsid w:val="00BF50C3"/>
    <w:rsid w:val="00BF51E4"/>
    <w:rsid w:val="00BF53E9"/>
    <w:rsid w:val="00C006AC"/>
    <w:rsid w:val="00C00BD0"/>
    <w:rsid w:val="00C00CCC"/>
    <w:rsid w:val="00C00F77"/>
    <w:rsid w:val="00C01AC3"/>
    <w:rsid w:val="00C01E83"/>
    <w:rsid w:val="00C02149"/>
    <w:rsid w:val="00C02A37"/>
    <w:rsid w:val="00C02D88"/>
    <w:rsid w:val="00C0314E"/>
    <w:rsid w:val="00C031D1"/>
    <w:rsid w:val="00C03765"/>
    <w:rsid w:val="00C038AC"/>
    <w:rsid w:val="00C048A2"/>
    <w:rsid w:val="00C0497D"/>
    <w:rsid w:val="00C051DD"/>
    <w:rsid w:val="00C05564"/>
    <w:rsid w:val="00C062B1"/>
    <w:rsid w:val="00C06680"/>
    <w:rsid w:val="00C069B9"/>
    <w:rsid w:val="00C06D7E"/>
    <w:rsid w:val="00C07ECC"/>
    <w:rsid w:val="00C07ED3"/>
    <w:rsid w:val="00C1057D"/>
    <w:rsid w:val="00C109D4"/>
    <w:rsid w:val="00C10BA1"/>
    <w:rsid w:val="00C128C5"/>
    <w:rsid w:val="00C128C8"/>
    <w:rsid w:val="00C138B8"/>
    <w:rsid w:val="00C14ACE"/>
    <w:rsid w:val="00C157CE"/>
    <w:rsid w:val="00C1616A"/>
    <w:rsid w:val="00C16546"/>
    <w:rsid w:val="00C1654D"/>
    <w:rsid w:val="00C16AA3"/>
    <w:rsid w:val="00C16DFB"/>
    <w:rsid w:val="00C16FB8"/>
    <w:rsid w:val="00C17D58"/>
    <w:rsid w:val="00C204CD"/>
    <w:rsid w:val="00C20D94"/>
    <w:rsid w:val="00C21030"/>
    <w:rsid w:val="00C2103D"/>
    <w:rsid w:val="00C21C0A"/>
    <w:rsid w:val="00C21D84"/>
    <w:rsid w:val="00C21E0D"/>
    <w:rsid w:val="00C21F1B"/>
    <w:rsid w:val="00C22079"/>
    <w:rsid w:val="00C22730"/>
    <w:rsid w:val="00C22945"/>
    <w:rsid w:val="00C22A6B"/>
    <w:rsid w:val="00C22D14"/>
    <w:rsid w:val="00C23088"/>
    <w:rsid w:val="00C23590"/>
    <w:rsid w:val="00C2388E"/>
    <w:rsid w:val="00C23D98"/>
    <w:rsid w:val="00C23EF6"/>
    <w:rsid w:val="00C242A5"/>
    <w:rsid w:val="00C2462D"/>
    <w:rsid w:val="00C250DB"/>
    <w:rsid w:val="00C26EDF"/>
    <w:rsid w:val="00C274AD"/>
    <w:rsid w:val="00C30C62"/>
    <w:rsid w:val="00C30C8D"/>
    <w:rsid w:val="00C30F2B"/>
    <w:rsid w:val="00C3152F"/>
    <w:rsid w:val="00C315D4"/>
    <w:rsid w:val="00C316B1"/>
    <w:rsid w:val="00C316D8"/>
    <w:rsid w:val="00C3190C"/>
    <w:rsid w:val="00C31BBF"/>
    <w:rsid w:val="00C32550"/>
    <w:rsid w:val="00C3316B"/>
    <w:rsid w:val="00C33690"/>
    <w:rsid w:val="00C33904"/>
    <w:rsid w:val="00C33CF0"/>
    <w:rsid w:val="00C34179"/>
    <w:rsid w:val="00C3428C"/>
    <w:rsid w:val="00C34FF1"/>
    <w:rsid w:val="00C3521F"/>
    <w:rsid w:val="00C355E4"/>
    <w:rsid w:val="00C35D66"/>
    <w:rsid w:val="00C366C4"/>
    <w:rsid w:val="00C36938"/>
    <w:rsid w:val="00C37221"/>
    <w:rsid w:val="00C374DC"/>
    <w:rsid w:val="00C37752"/>
    <w:rsid w:val="00C377F2"/>
    <w:rsid w:val="00C37A52"/>
    <w:rsid w:val="00C401CE"/>
    <w:rsid w:val="00C4027B"/>
    <w:rsid w:val="00C409FE"/>
    <w:rsid w:val="00C4147C"/>
    <w:rsid w:val="00C4440E"/>
    <w:rsid w:val="00C44600"/>
    <w:rsid w:val="00C45D5F"/>
    <w:rsid w:val="00C45F16"/>
    <w:rsid w:val="00C46B10"/>
    <w:rsid w:val="00C46CF1"/>
    <w:rsid w:val="00C476DF"/>
    <w:rsid w:val="00C478D5"/>
    <w:rsid w:val="00C47F16"/>
    <w:rsid w:val="00C506E4"/>
    <w:rsid w:val="00C514A7"/>
    <w:rsid w:val="00C517AA"/>
    <w:rsid w:val="00C51B01"/>
    <w:rsid w:val="00C522E5"/>
    <w:rsid w:val="00C52CB4"/>
    <w:rsid w:val="00C52FF4"/>
    <w:rsid w:val="00C545AF"/>
    <w:rsid w:val="00C547E7"/>
    <w:rsid w:val="00C548F7"/>
    <w:rsid w:val="00C551A8"/>
    <w:rsid w:val="00C55C24"/>
    <w:rsid w:val="00C55D10"/>
    <w:rsid w:val="00C5669E"/>
    <w:rsid w:val="00C56B3C"/>
    <w:rsid w:val="00C56FFC"/>
    <w:rsid w:val="00C610B2"/>
    <w:rsid w:val="00C61829"/>
    <w:rsid w:val="00C61FBC"/>
    <w:rsid w:val="00C6423E"/>
    <w:rsid w:val="00C6443A"/>
    <w:rsid w:val="00C65018"/>
    <w:rsid w:val="00C657BA"/>
    <w:rsid w:val="00C662DB"/>
    <w:rsid w:val="00C676A3"/>
    <w:rsid w:val="00C67B1F"/>
    <w:rsid w:val="00C67BF6"/>
    <w:rsid w:val="00C701C3"/>
    <w:rsid w:val="00C7029B"/>
    <w:rsid w:val="00C70342"/>
    <w:rsid w:val="00C7081E"/>
    <w:rsid w:val="00C70A68"/>
    <w:rsid w:val="00C70B62"/>
    <w:rsid w:val="00C70CC5"/>
    <w:rsid w:val="00C7175A"/>
    <w:rsid w:val="00C71910"/>
    <w:rsid w:val="00C71B6A"/>
    <w:rsid w:val="00C71BE0"/>
    <w:rsid w:val="00C7284B"/>
    <w:rsid w:val="00C72C86"/>
    <w:rsid w:val="00C740C1"/>
    <w:rsid w:val="00C741FF"/>
    <w:rsid w:val="00C74D5E"/>
    <w:rsid w:val="00C75BC0"/>
    <w:rsid w:val="00C76FBD"/>
    <w:rsid w:val="00C771F1"/>
    <w:rsid w:val="00C77F53"/>
    <w:rsid w:val="00C809E4"/>
    <w:rsid w:val="00C80A3B"/>
    <w:rsid w:val="00C816FC"/>
    <w:rsid w:val="00C8178D"/>
    <w:rsid w:val="00C81895"/>
    <w:rsid w:val="00C81977"/>
    <w:rsid w:val="00C81989"/>
    <w:rsid w:val="00C81B79"/>
    <w:rsid w:val="00C8489E"/>
    <w:rsid w:val="00C84BD2"/>
    <w:rsid w:val="00C84DA6"/>
    <w:rsid w:val="00C84E75"/>
    <w:rsid w:val="00C851B7"/>
    <w:rsid w:val="00C8592B"/>
    <w:rsid w:val="00C85EE1"/>
    <w:rsid w:val="00C866C2"/>
    <w:rsid w:val="00C86A91"/>
    <w:rsid w:val="00C87659"/>
    <w:rsid w:val="00C9038F"/>
    <w:rsid w:val="00C90C32"/>
    <w:rsid w:val="00C919DF"/>
    <w:rsid w:val="00C92135"/>
    <w:rsid w:val="00C92D00"/>
    <w:rsid w:val="00C92D2C"/>
    <w:rsid w:val="00C92F94"/>
    <w:rsid w:val="00C932B6"/>
    <w:rsid w:val="00C939BE"/>
    <w:rsid w:val="00C93E62"/>
    <w:rsid w:val="00C94796"/>
    <w:rsid w:val="00C94FF2"/>
    <w:rsid w:val="00C9508F"/>
    <w:rsid w:val="00C95884"/>
    <w:rsid w:val="00C95AA5"/>
    <w:rsid w:val="00C96654"/>
    <w:rsid w:val="00C972E3"/>
    <w:rsid w:val="00C97E8D"/>
    <w:rsid w:val="00CA13B4"/>
    <w:rsid w:val="00CA173D"/>
    <w:rsid w:val="00CA1874"/>
    <w:rsid w:val="00CA19D4"/>
    <w:rsid w:val="00CA1E5D"/>
    <w:rsid w:val="00CA279E"/>
    <w:rsid w:val="00CA3338"/>
    <w:rsid w:val="00CA3B19"/>
    <w:rsid w:val="00CA3F2E"/>
    <w:rsid w:val="00CA51BF"/>
    <w:rsid w:val="00CA53A0"/>
    <w:rsid w:val="00CA5742"/>
    <w:rsid w:val="00CA587A"/>
    <w:rsid w:val="00CA5941"/>
    <w:rsid w:val="00CA59AD"/>
    <w:rsid w:val="00CA5B9B"/>
    <w:rsid w:val="00CA5E01"/>
    <w:rsid w:val="00CA668F"/>
    <w:rsid w:val="00CA7C1A"/>
    <w:rsid w:val="00CA7D33"/>
    <w:rsid w:val="00CB00F8"/>
    <w:rsid w:val="00CB03EF"/>
    <w:rsid w:val="00CB0FD6"/>
    <w:rsid w:val="00CB19E2"/>
    <w:rsid w:val="00CB25B3"/>
    <w:rsid w:val="00CB2F40"/>
    <w:rsid w:val="00CB36C3"/>
    <w:rsid w:val="00CB3E2B"/>
    <w:rsid w:val="00CB4692"/>
    <w:rsid w:val="00CB4921"/>
    <w:rsid w:val="00CB534E"/>
    <w:rsid w:val="00CB5430"/>
    <w:rsid w:val="00CB5961"/>
    <w:rsid w:val="00CB5D9E"/>
    <w:rsid w:val="00CB5DEB"/>
    <w:rsid w:val="00CB6A47"/>
    <w:rsid w:val="00CB6A8B"/>
    <w:rsid w:val="00CB6B09"/>
    <w:rsid w:val="00CB7F2D"/>
    <w:rsid w:val="00CC0454"/>
    <w:rsid w:val="00CC07A9"/>
    <w:rsid w:val="00CC07C3"/>
    <w:rsid w:val="00CC305A"/>
    <w:rsid w:val="00CC36F8"/>
    <w:rsid w:val="00CC4C95"/>
    <w:rsid w:val="00CC52A8"/>
    <w:rsid w:val="00CC53CE"/>
    <w:rsid w:val="00CC5DCD"/>
    <w:rsid w:val="00CC5EC4"/>
    <w:rsid w:val="00CD09F5"/>
    <w:rsid w:val="00CD1323"/>
    <w:rsid w:val="00CD20DB"/>
    <w:rsid w:val="00CD2401"/>
    <w:rsid w:val="00CD4A4B"/>
    <w:rsid w:val="00CD4CFF"/>
    <w:rsid w:val="00CD533F"/>
    <w:rsid w:val="00CD5410"/>
    <w:rsid w:val="00CD5D9C"/>
    <w:rsid w:val="00CD637D"/>
    <w:rsid w:val="00CD6398"/>
    <w:rsid w:val="00CD743C"/>
    <w:rsid w:val="00CD79B6"/>
    <w:rsid w:val="00CD7C51"/>
    <w:rsid w:val="00CE001F"/>
    <w:rsid w:val="00CE4164"/>
    <w:rsid w:val="00CE5334"/>
    <w:rsid w:val="00CE55DE"/>
    <w:rsid w:val="00CE58C4"/>
    <w:rsid w:val="00CE58C8"/>
    <w:rsid w:val="00CE5C98"/>
    <w:rsid w:val="00CE69EF"/>
    <w:rsid w:val="00CE7677"/>
    <w:rsid w:val="00CE78FF"/>
    <w:rsid w:val="00CE7C54"/>
    <w:rsid w:val="00CF0E41"/>
    <w:rsid w:val="00CF28E5"/>
    <w:rsid w:val="00CF33F4"/>
    <w:rsid w:val="00CF4857"/>
    <w:rsid w:val="00CF4A2E"/>
    <w:rsid w:val="00CF5326"/>
    <w:rsid w:val="00CF6780"/>
    <w:rsid w:val="00CF7063"/>
    <w:rsid w:val="00CF7BEC"/>
    <w:rsid w:val="00D00CC7"/>
    <w:rsid w:val="00D00CDD"/>
    <w:rsid w:val="00D01906"/>
    <w:rsid w:val="00D019E0"/>
    <w:rsid w:val="00D01BB7"/>
    <w:rsid w:val="00D01C4B"/>
    <w:rsid w:val="00D01E8E"/>
    <w:rsid w:val="00D01F8E"/>
    <w:rsid w:val="00D036FD"/>
    <w:rsid w:val="00D037B4"/>
    <w:rsid w:val="00D038DE"/>
    <w:rsid w:val="00D03CF6"/>
    <w:rsid w:val="00D040F4"/>
    <w:rsid w:val="00D048C3"/>
    <w:rsid w:val="00D063FB"/>
    <w:rsid w:val="00D06448"/>
    <w:rsid w:val="00D067F2"/>
    <w:rsid w:val="00D074D2"/>
    <w:rsid w:val="00D07AF6"/>
    <w:rsid w:val="00D107A2"/>
    <w:rsid w:val="00D110A6"/>
    <w:rsid w:val="00D13CDC"/>
    <w:rsid w:val="00D1436D"/>
    <w:rsid w:val="00D14919"/>
    <w:rsid w:val="00D1612F"/>
    <w:rsid w:val="00D16523"/>
    <w:rsid w:val="00D168D4"/>
    <w:rsid w:val="00D172D2"/>
    <w:rsid w:val="00D174BB"/>
    <w:rsid w:val="00D17537"/>
    <w:rsid w:val="00D17EDF"/>
    <w:rsid w:val="00D204D8"/>
    <w:rsid w:val="00D2219E"/>
    <w:rsid w:val="00D222C4"/>
    <w:rsid w:val="00D2249B"/>
    <w:rsid w:val="00D226CD"/>
    <w:rsid w:val="00D24D2C"/>
    <w:rsid w:val="00D25918"/>
    <w:rsid w:val="00D25C24"/>
    <w:rsid w:val="00D25C60"/>
    <w:rsid w:val="00D26853"/>
    <w:rsid w:val="00D301BB"/>
    <w:rsid w:val="00D30562"/>
    <w:rsid w:val="00D30E6B"/>
    <w:rsid w:val="00D30FD7"/>
    <w:rsid w:val="00D3204B"/>
    <w:rsid w:val="00D32DDD"/>
    <w:rsid w:val="00D32F64"/>
    <w:rsid w:val="00D33377"/>
    <w:rsid w:val="00D346CF"/>
    <w:rsid w:val="00D377F8"/>
    <w:rsid w:val="00D37CC6"/>
    <w:rsid w:val="00D40431"/>
    <w:rsid w:val="00D41734"/>
    <w:rsid w:val="00D41E2E"/>
    <w:rsid w:val="00D42C19"/>
    <w:rsid w:val="00D42D96"/>
    <w:rsid w:val="00D4300C"/>
    <w:rsid w:val="00D4324F"/>
    <w:rsid w:val="00D43404"/>
    <w:rsid w:val="00D43B96"/>
    <w:rsid w:val="00D4445B"/>
    <w:rsid w:val="00D445CB"/>
    <w:rsid w:val="00D44BC7"/>
    <w:rsid w:val="00D44E74"/>
    <w:rsid w:val="00D452F8"/>
    <w:rsid w:val="00D454A0"/>
    <w:rsid w:val="00D469C5"/>
    <w:rsid w:val="00D51D65"/>
    <w:rsid w:val="00D5233D"/>
    <w:rsid w:val="00D52584"/>
    <w:rsid w:val="00D532EA"/>
    <w:rsid w:val="00D53385"/>
    <w:rsid w:val="00D53786"/>
    <w:rsid w:val="00D543FE"/>
    <w:rsid w:val="00D56DA5"/>
    <w:rsid w:val="00D57D41"/>
    <w:rsid w:val="00D57FA0"/>
    <w:rsid w:val="00D62137"/>
    <w:rsid w:val="00D621D7"/>
    <w:rsid w:val="00D62B64"/>
    <w:rsid w:val="00D6331A"/>
    <w:rsid w:val="00D637F9"/>
    <w:rsid w:val="00D6440F"/>
    <w:rsid w:val="00D6473C"/>
    <w:rsid w:val="00D64A85"/>
    <w:rsid w:val="00D6556D"/>
    <w:rsid w:val="00D6628B"/>
    <w:rsid w:val="00D66310"/>
    <w:rsid w:val="00D666B9"/>
    <w:rsid w:val="00D66724"/>
    <w:rsid w:val="00D6683A"/>
    <w:rsid w:val="00D668C2"/>
    <w:rsid w:val="00D66B84"/>
    <w:rsid w:val="00D67782"/>
    <w:rsid w:val="00D67858"/>
    <w:rsid w:val="00D705CC"/>
    <w:rsid w:val="00D7078C"/>
    <w:rsid w:val="00D708BD"/>
    <w:rsid w:val="00D71DF4"/>
    <w:rsid w:val="00D72812"/>
    <w:rsid w:val="00D7282A"/>
    <w:rsid w:val="00D72851"/>
    <w:rsid w:val="00D729CF"/>
    <w:rsid w:val="00D733F9"/>
    <w:rsid w:val="00D74360"/>
    <w:rsid w:val="00D74418"/>
    <w:rsid w:val="00D747CC"/>
    <w:rsid w:val="00D74AF2"/>
    <w:rsid w:val="00D7597D"/>
    <w:rsid w:val="00D76326"/>
    <w:rsid w:val="00D763A1"/>
    <w:rsid w:val="00D76AB5"/>
    <w:rsid w:val="00D76D5B"/>
    <w:rsid w:val="00D770BC"/>
    <w:rsid w:val="00D7733A"/>
    <w:rsid w:val="00D77C7A"/>
    <w:rsid w:val="00D8009A"/>
    <w:rsid w:val="00D800F3"/>
    <w:rsid w:val="00D805D5"/>
    <w:rsid w:val="00D818A7"/>
    <w:rsid w:val="00D819B1"/>
    <w:rsid w:val="00D81D84"/>
    <w:rsid w:val="00D82CAB"/>
    <w:rsid w:val="00D83B52"/>
    <w:rsid w:val="00D83D1A"/>
    <w:rsid w:val="00D84239"/>
    <w:rsid w:val="00D84544"/>
    <w:rsid w:val="00D84601"/>
    <w:rsid w:val="00D84BE7"/>
    <w:rsid w:val="00D850AD"/>
    <w:rsid w:val="00D855ED"/>
    <w:rsid w:val="00D85CF6"/>
    <w:rsid w:val="00D85E68"/>
    <w:rsid w:val="00D865E0"/>
    <w:rsid w:val="00D86629"/>
    <w:rsid w:val="00D86DC4"/>
    <w:rsid w:val="00D872CB"/>
    <w:rsid w:val="00D8783E"/>
    <w:rsid w:val="00D9151A"/>
    <w:rsid w:val="00D921DB"/>
    <w:rsid w:val="00D93373"/>
    <w:rsid w:val="00D93717"/>
    <w:rsid w:val="00D93F84"/>
    <w:rsid w:val="00D94D81"/>
    <w:rsid w:val="00D95D60"/>
    <w:rsid w:val="00D95ED6"/>
    <w:rsid w:val="00D96B2D"/>
    <w:rsid w:val="00D97494"/>
    <w:rsid w:val="00D97913"/>
    <w:rsid w:val="00DA0196"/>
    <w:rsid w:val="00DA1C98"/>
    <w:rsid w:val="00DA1F57"/>
    <w:rsid w:val="00DA2C24"/>
    <w:rsid w:val="00DA305F"/>
    <w:rsid w:val="00DA3139"/>
    <w:rsid w:val="00DA40C6"/>
    <w:rsid w:val="00DA4128"/>
    <w:rsid w:val="00DA42FC"/>
    <w:rsid w:val="00DA4808"/>
    <w:rsid w:val="00DA4FFB"/>
    <w:rsid w:val="00DA568B"/>
    <w:rsid w:val="00DA5AE6"/>
    <w:rsid w:val="00DA61A5"/>
    <w:rsid w:val="00DA6979"/>
    <w:rsid w:val="00DA6DD9"/>
    <w:rsid w:val="00DA7195"/>
    <w:rsid w:val="00DA76F1"/>
    <w:rsid w:val="00DA7766"/>
    <w:rsid w:val="00DA7C61"/>
    <w:rsid w:val="00DB06A5"/>
    <w:rsid w:val="00DB085B"/>
    <w:rsid w:val="00DB087F"/>
    <w:rsid w:val="00DB0C0C"/>
    <w:rsid w:val="00DB0D87"/>
    <w:rsid w:val="00DB18C1"/>
    <w:rsid w:val="00DB2B71"/>
    <w:rsid w:val="00DB4BA4"/>
    <w:rsid w:val="00DB4D5A"/>
    <w:rsid w:val="00DB5555"/>
    <w:rsid w:val="00DB5A03"/>
    <w:rsid w:val="00DB5E57"/>
    <w:rsid w:val="00DB717D"/>
    <w:rsid w:val="00DB7C9E"/>
    <w:rsid w:val="00DB7D11"/>
    <w:rsid w:val="00DC0317"/>
    <w:rsid w:val="00DC1F1C"/>
    <w:rsid w:val="00DC228B"/>
    <w:rsid w:val="00DC26E4"/>
    <w:rsid w:val="00DC3125"/>
    <w:rsid w:val="00DC317F"/>
    <w:rsid w:val="00DC36C0"/>
    <w:rsid w:val="00DC407F"/>
    <w:rsid w:val="00DC40EA"/>
    <w:rsid w:val="00DC42FB"/>
    <w:rsid w:val="00DC4B65"/>
    <w:rsid w:val="00DC4DD3"/>
    <w:rsid w:val="00DC5652"/>
    <w:rsid w:val="00DC650C"/>
    <w:rsid w:val="00DC7C3D"/>
    <w:rsid w:val="00DD01B4"/>
    <w:rsid w:val="00DD1FF3"/>
    <w:rsid w:val="00DD2A2F"/>
    <w:rsid w:val="00DD3076"/>
    <w:rsid w:val="00DD3E9D"/>
    <w:rsid w:val="00DD4B99"/>
    <w:rsid w:val="00DE02D2"/>
    <w:rsid w:val="00DE07F8"/>
    <w:rsid w:val="00DE0A47"/>
    <w:rsid w:val="00DE0FAF"/>
    <w:rsid w:val="00DE16B5"/>
    <w:rsid w:val="00DE1EE4"/>
    <w:rsid w:val="00DE1F8F"/>
    <w:rsid w:val="00DE276B"/>
    <w:rsid w:val="00DE36E6"/>
    <w:rsid w:val="00DE38AA"/>
    <w:rsid w:val="00DE4412"/>
    <w:rsid w:val="00DE445B"/>
    <w:rsid w:val="00DE4C48"/>
    <w:rsid w:val="00DE5163"/>
    <w:rsid w:val="00DE6748"/>
    <w:rsid w:val="00DE6830"/>
    <w:rsid w:val="00DE6D1F"/>
    <w:rsid w:val="00DE6FAD"/>
    <w:rsid w:val="00DE70EB"/>
    <w:rsid w:val="00DE7319"/>
    <w:rsid w:val="00DE7353"/>
    <w:rsid w:val="00DE747D"/>
    <w:rsid w:val="00DE7950"/>
    <w:rsid w:val="00DF01B7"/>
    <w:rsid w:val="00DF0A64"/>
    <w:rsid w:val="00DF1154"/>
    <w:rsid w:val="00DF145D"/>
    <w:rsid w:val="00DF170F"/>
    <w:rsid w:val="00DF18B1"/>
    <w:rsid w:val="00DF204B"/>
    <w:rsid w:val="00DF2156"/>
    <w:rsid w:val="00DF2BB1"/>
    <w:rsid w:val="00DF2FA8"/>
    <w:rsid w:val="00DF313F"/>
    <w:rsid w:val="00DF33B6"/>
    <w:rsid w:val="00DF3784"/>
    <w:rsid w:val="00DF48CC"/>
    <w:rsid w:val="00DF4C28"/>
    <w:rsid w:val="00DF4ECD"/>
    <w:rsid w:val="00DF533A"/>
    <w:rsid w:val="00DF62DF"/>
    <w:rsid w:val="00DF64B8"/>
    <w:rsid w:val="00DF64ED"/>
    <w:rsid w:val="00DF6A94"/>
    <w:rsid w:val="00DF6E19"/>
    <w:rsid w:val="00E008B0"/>
    <w:rsid w:val="00E011B4"/>
    <w:rsid w:val="00E01FCF"/>
    <w:rsid w:val="00E0264F"/>
    <w:rsid w:val="00E02B05"/>
    <w:rsid w:val="00E02B91"/>
    <w:rsid w:val="00E035A1"/>
    <w:rsid w:val="00E03FA5"/>
    <w:rsid w:val="00E0577A"/>
    <w:rsid w:val="00E05FF8"/>
    <w:rsid w:val="00E06322"/>
    <w:rsid w:val="00E06357"/>
    <w:rsid w:val="00E067A7"/>
    <w:rsid w:val="00E069F3"/>
    <w:rsid w:val="00E06CAE"/>
    <w:rsid w:val="00E07592"/>
    <w:rsid w:val="00E0762D"/>
    <w:rsid w:val="00E07BE4"/>
    <w:rsid w:val="00E10CF2"/>
    <w:rsid w:val="00E113C0"/>
    <w:rsid w:val="00E12333"/>
    <w:rsid w:val="00E12DFB"/>
    <w:rsid w:val="00E151F2"/>
    <w:rsid w:val="00E15B73"/>
    <w:rsid w:val="00E15D78"/>
    <w:rsid w:val="00E1696B"/>
    <w:rsid w:val="00E1726B"/>
    <w:rsid w:val="00E17A6F"/>
    <w:rsid w:val="00E201E4"/>
    <w:rsid w:val="00E2102F"/>
    <w:rsid w:val="00E21882"/>
    <w:rsid w:val="00E21909"/>
    <w:rsid w:val="00E22055"/>
    <w:rsid w:val="00E2234E"/>
    <w:rsid w:val="00E2274E"/>
    <w:rsid w:val="00E22D9E"/>
    <w:rsid w:val="00E232FB"/>
    <w:rsid w:val="00E238D4"/>
    <w:rsid w:val="00E23C9F"/>
    <w:rsid w:val="00E23D24"/>
    <w:rsid w:val="00E2439B"/>
    <w:rsid w:val="00E24F94"/>
    <w:rsid w:val="00E25524"/>
    <w:rsid w:val="00E25737"/>
    <w:rsid w:val="00E2708C"/>
    <w:rsid w:val="00E275F4"/>
    <w:rsid w:val="00E27BEF"/>
    <w:rsid w:val="00E27EC7"/>
    <w:rsid w:val="00E300CD"/>
    <w:rsid w:val="00E30401"/>
    <w:rsid w:val="00E30BA2"/>
    <w:rsid w:val="00E30E87"/>
    <w:rsid w:val="00E312A9"/>
    <w:rsid w:val="00E31C25"/>
    <w:rsid w:val="00E31C59"/>
    <w:rsid w:val="00E3232F"/>
    <w:rsid w:val="00E33858"/>
    <w:rsid w:val="00E338F6"/>
    <w:rsid w:val="00E33E50"/>
    <w:rsid w:val="00E3542F"/>
    <w:rsid w:val="00E35C48"/>
    <w:rsid w:val="00E35E42"/>
    <w:rsid w:val="00E3797E"/>
    <w:rsid w:val="00E400D6"/>
    <w:rsid w:val="00E40B8F"/>
    <w:rsid w:val="00E40BF4"/>
    <w:rsid w:val="00E416CF"/>
    <w:rsid w:val="00E41802"/>
    <w:rsid w:val="00E41BF9"/>
    <w:rsid w:val="00E41DF8"/>
    <w:rsid w:val="00E41F21"/>
    <w:rsid w:val="00E4215F"/>
    <w:rsid w:val="00E425A7"/>
    <w:rsid w:val="00E42C67"/>
    <w:rsid w:val="00E4326E"/>
    <w:rsid w:val="00E43312"/>
    <w:rsid w:val="00E44213"/>
    <w:rsid w:val="00E44FF1"/>
    <w:rsid w:val="00E45ED6"/>
    <w:rsid w:val="00E46EEB"/>
    <w:rsid w:val="00E503A6"/>
    <w:rsid w:val="00E504A3"/>
    <w:rsid w:val="00E50C2F"/>
    <w:rsid w:val="00E50EF7"/>
    <w:rsid w:val="00E51490"/>
    <w:rsid w:val="00E52E27"/>
    <w:rsid w:val="00E538AE"/>
    <w:rsid w:val="00E53ECC"/>
    <w:rsid w:val="00E53FE7"/>
    <w:rsid w:val="00E5424D"/>
    <w:rsid w:val="00E54B00"/>
    <w:rsid w:val="00E54C38"/>
    <w:rsid w:val="00E56084"/>
    <w:rsid w:val="00E5771D"/>
    <w:rsid w:val="00E60490"/>
    <w:rsid w:val="00E61107"/>
    <w:rsid w:val="00E61846"/>
    <w:rsid w:val="00E620CF"/>
    <w:rsid w:val="00E625CC"/>
    <w:rsid w:val="00E62702"/>
    <w:rsid w:val="00E62A70"/>
    <w:rsid w:val="00E62C03"/>
    <w:rsid w:val="00E62E2A"/>
    <w:rsid w:val="00E64240"/>
    <w:rsid w:val="00E64361"/>
    <w:rsid w:val="00E64E24"/>
    <w:rsid w:val="00E65386"/>
    <w:rsid w:val="00E65536"/>
    <w:rsid w:val="00E65A2B"/>
    <w:rsid w:val="00E662FA"/>
    <w:rsid w:val="00E66A66"/>
    <w:rsid w:val="00E67E3B"/>
    <w:rsid w:val="00E70C65"/>
    <w:rsid w:val="00E710AD"/>
    <w:rsid w:val="00E72747"/>
    <w:rsid w:val="00E72B74"/>
    <w:rsid w:val="00E732A9"/>
    <w:rsid w:val="00E73A6C"/>
    <w:rsid w:val="00E74543"/>
    <w:rsid w:val="00E74F0C"/>
    <w:rsid w:val="00E7511F"/>
    <w:rsid w:val="00E75898"/>
    <w:rsid w:val="00E758A1"/>
    <w:rsid w:val="00E75BC8"/>
    <w:rsid w:val="00E762C7"/>
    <w:rsid w:val="00E764BC"/>
    <w:rsid w:val="00E766B5"/>
    <w:rsid w:val="00E767A5"/>
    <w:rsid w:val="00E7689A"/>
    <w:rsid w:val="00E76B63"/>
    <w:rsid w:val="00E76EBE"/>
    <w:rsid w:val="00E770EE"/>
    <w:rsid w:val="00E77846"/>
    <w:rsid w:val="00E77BFA"/>
    <w:rsid w:val="00E77DE5"/>
    <w:rsid w:val="00E802D3"/>
    <w:rsid w:val="00E80345"/>
    <w:rsid w:val="00E80A9B"/>
    <w:rsid w:val="00E81019"/>
    <w:rsid w:val="00E8140C"/>
    <w:rsid w:val="00E81A98"/>
    <w:rsid w:val="00E81B82"/>
    <w:rsid w:val="00E8264F"/>
    <w:rsid w:val="00E82758"/>
    <w:rsid w:val="00E82E25"/>
    <w:rsid w:val="00E83429"/>
    <w:rsid w:val="00E83923"/>
    <w:rsid w:val="00E83A20"/>
    <w:rsid w:val="00E84136"/>
    <w:rsid w:val="00E84945"/>
    <w:rsid w:val="00E84F2D"/>
    <w:rsid w:val="00E85542"/>
    <w:rsid w:val="00E856B0"/>
    <w:rsid w:val="00E86029"/>
    <w:rsid w:val="00E86B8F"/>
    <w:rsid w:val="00E9084F"/>
    <w:rsid w:val="00E90BC3"/>
    <w:rsid w:val="00E90C96"/>
    <w:rsid w:val="00E90E2B"/>
    <w:rsid w:val="00E91ABE"/>
    <w:rsid w:val="00E91B43"/>
    <w:rsid w:val="00E91F56"/>
    <w:rsid w:val="00E925E8"/>
    <w:rsid w:val="00E92B15"/>
    <w:rsid w:val="00E92E7A"/>
    <w:rsid w:val="00E93A09"/>
    <w:rsid w:val="00E945DF"/>
    <w:rsid w:val="00E94A94"/>
    <w:rsid w:val="00E968BD"/>
    <w:rsid w:val="00E97772"/>
    <w:rsid w:val="00EA00C6"/>
    <w:rsid w:val="00EA041E"/>
    <w:rsid w:val="00EA057E"/>
    <w:rsid w:val="00EA16F1"/>
    <w:rsid w:val="00EA1EAA"/>
    <w:rsid w:val="00EA286C"/>
    <w:rsid w:val="00EA31FD"/>
    <w:rsid w:val="00EA3A10"/>
    <w:rsid w:val="00EA3DF7"/>
    <w:rsid w:val="00EA43F9"/>
    <w:rsid w:val="00EA5C8F"/>
    <w:rsid w:val="00EA5DBF"/>
    <w:rsid w:val="00EA5F78"/>
    <w:rsid w:val="00EA6707"/>
    <w:rsid w:val="00EA7100"/>
    <w:rsid w:val="00EA7708"/>
    <w:rsid w:val="00EA7F2A"/>
    <w:rsid w:val="00EB04BF"/>
    <w:rsid w:val="00EB078B"/>
    <w:rsid w:val="00EB0A25"/>
    <w:rsid w:val="00EB16BC"/>
    <w:rsid w:val="00EB24AE"/>
    <w:rsid w:val="00EB3101"/>
    <w:rsid w:val="00EB357E"/>
    <w:rsid w:val="00EB3EC1"/>
    <w:rsid w:val="00EB3F70"/>
    <w:rsid w:val="00EB41A4"/>
    <w:rsid w:val="00EB471A"/>
    <w:rsid w:val="00EB479C"/>
    <w:rsid w:val="00EB548D"/>
    <w:rsid w:val="00EB6110"/>
    <w:rsid w:val="00EB6D02"/>
    <w:rsid w:val="00EB762C"/>
    <w:rsid w:val="00EB7F1C"/>
    <w:rsid w:val="00EC0308"/>
    <w:rsid w:val="00EC04F9"/>
    <w:rsid w:val="00EC1195"/>
    <w:rsid w:val="00EC2446"/>
    <w:rsid w:val="00EC30B4"/>
    <w:rsid w:val="00EC396C"/>
    <w:rsid w:val="00EC4A9B"/>
    <w:rsid w:val="00EC587D"/>
    <w:rsid w:val="00EC59D4"/>
    <w:rsid w:val="00EC5A78"/>
    <w:rsid w:val="00EC63C8"/>
    <w:rsid w:val="00EC652C"/>
    <w:rsid w:val="00EC737E"/>
    <w:rsid w:val="00EC7A01"/>
    <w:rsid w:val="00ED0789"/>
    <w:rsid w:val="00ED0D57"/>
    <w:rsid w:val="00ED173B"/>
    <w:rsid w:val="00ED1A60"/>
    <w:rsid w:val="00ED307B"/>
    <w:rsid w:val="00ED346C"/>
    <w:rsid w:val="00ED34F4"/>
    <w:rsid w:val="00ED368D"/>
    <w:rsid w:val="00ED3F32"/>
    <w:rsid w:val="00ED4211"/>
    <w:rsid w:val="00ED44FC"/>
    <w:rsid w:val="00ED4702"/>
    <w:rsid w:val="00ED5A48"/>
    <w:rsid w:val="00ED6FAD"/>
    <w:rsid w:val="00ED7191"/>
    <w:rsid w:val="00ED7201"/>
    <w:rsid w:val="00ED7411"/>
    <w:rsid w:val="00ED7C0E"/>
    <w:rsid w:val="00ED7C26"/>
    <w:rsid w:val="00ED7E48"/>
    <w:rsid w:val="00ED7ED4"/>
    <w:rsid w:val="00EE1D06"/>
    <w:rsid w:val="00EE4198"/>
    <w:rsid w:val="00EE5E53"/>
    <w:rsid w:val="00EE69E5"/>
    <w:rsid w:val="00EE6C20"/>
    <w:rsid w:val="00EE7666"/>
    <w:rsid w:val="00EF32B8"/>
    <w:rsid w:val="00EF42B3"/>
    <w:rsid w:val="00EF472D"/>
    <w:rsid w:val="00EF49B6"/>
    <w:rsid w:val="00EF4ED2"/>
    <w:rsid w:val="00EF6B5F"/>
    <w:rsid w:val="00EF7BEA"/>
    <w:rsid w:val="00F00378"/>
    <w:rsid w:val="00F00DC9"/>
    <w:rsid w:val="00F01311"/>
    <w:rsid w:val="00F014FE"/>
    <w:rsid w:val="00F01F8E"/>
    <w:rsid w:val="00F0207C"/>
    <w:rsid w:val="00F02417"/>
    <w:rsid w:val="00F03233"/>
    <w:rsid w:val="00F03292"/>
    <w:rsid w:val="00F03F20"/>
    <w:rsid w:val="00F03FC4"/>
    <w:rsid w:val="00F04948"/>
    <w:rsid w:val="00F06E0D"/>
    <w:rsid w:val="00F07F3B"/>
    <w:rsid w:val="00F0B65F"/>
    <w:rsid w:val="00F10450"/>
    <w:rsid w:val="00F1056F"/>
    <w:rsid w:val="00F1097B"/>
    <w:rsid w:val="00F1098B"/>
    <w:rsid w:val="00F10D76"/>
    <w:rsid w:val="00F11440"/>
    <w:rsid w:val="00F11791"/>
    <w:rsid w:val="00F126C9"/>
    <w:rsid w:val="00F12E86"/>
    <w:rsid w:val="00F139E2"/>
    <w:rsid w:val="00F14379"/>
    <w:rsid w:val="00F14578"/>
    <w:rsid w:val="00F147FA"/>
    <w:rsid w:val="00F14F6F"/>
    <w:rsid w:val="00F158F1"/>
    <w:rsid w:val="00F16301"/>
    <w:rsid w:val="00F1648E"/>
    <w:rsid w:val="00F16515"/>
    <w:rsid w:val="00F17187"/>
    <w:rsid w:val="00F174AB"/>
    <w:rsid w:val="00F17B38"/>
    <w:rsid w:val="00F20155"/>
    <w:rsid w:val="00F2055B"/>
    <w:rsid w:val="00F21D8D"/>
    <w:rsid w:val="00F22C8D"/>
    <w:rsid w:val="00F22EB3"/>
    <w:rsid w:val="00F244EA"/>
    <w:rsid w:val="00F24AC8"/>
    <w:rsid w:val="00F25400"/>
    <w:rsid w:val="00F25C6A"/>
    <w:rsid w:val="00F263E8"/>
    <w:rsid w:val="00F2662D"/>
    <w:rsid w:val="00F2699A"/>
    <w:rsid w:val="00F305D9"/>
    <w:rsid w:val="00F308BB"/>
    <w:rsid w:val="00F319CA"/>
    <w:rsid w:val="00F31E5C"/>
    <w:rsid w:val="00F3242D"/>
    <w:rsid w:val="00F32848"/>
    <w:rsid w:val="00F32886"/>
    <w:rsid w:val="00F32E52"/>
    <w:rsid w:val="00F33C97"/>
    <w:rsid w:val="00F34920"/>
    <w:rsid w:val="00F34B93"/>
    <w:rsid w:val="00F34F64"/>
    <w:rsid w:val="00F35A9D"/>
    <w:rsid w:val="00F36B8E"/>
    <w:rsid w:val="00F36E01"/>
    <w:rsid w:val="00F378BE"/>
    <w:rsid w:val="00F40DF2"/>
    <w:rsid w:val="00F40FA0"/>
    <w:rsid w:val="00F42CEE"/>
    <w:rsid w:val="00F430B3"/>
    <w:rsid w:val="00F431B6"/>
    <w:rsid w:val="00F43924"/>
    <w:rsid w:val="00F44298"/>
    <w:rsid w:val="00F4499D"/>
    <w:rsid w:val="00F4507E"/>
    <w:rsid w:val="00F45EEE"/>
    <w:rsid w:val="00F46D1E"/>
    <w:rsid w:val="00F46FBF"/>
    <w:rsid w:val="00F472DD"/>
    <w:rsid w:val="00F47AA6"/>
    <w:rsid w:val="00F503AF"/>
    <w:rsid w:val="00F50DC4"/>
    <w:rsid w:val="00F512B9"/>
    <w:rsid w:val="00F516B3"/>
    <w:rsid w:val="00F519B0"/>
    <w:rsid w:val="00F5283C"/>
    <w:rsid w:val="00F52869"/>
    <w:rsid w:val="00F52D39"/>
    <w:rsid w:val="00F52DB3"/>
    <w:rsid w:val="00F52FDE"/>
    <w:rsid w:val="00F54635"/>
    <w:rsid w:val="00F54F34"/>
    <w:rsid w:val="00F561CF"/>
    <w:rsid w:val="00F5622C"/>
    <w:rsid w:val="00F56266"/>
    <w:rsid w:val="00F56685"/>
    <w:rsid w:val="00F5B122"/>
    <w:rsid w:val="00F5EEB1"/>
    <w:rsid w:val="00F6120D"/>
    <w:rsid w:val="00F6128D"/>
    <w:rsid w:val="00F61E48"/>
    <w:rsid w:val="00F62BA7"/>
    <w:rsid w:val="00F62EA3"/>
    <w:rsid w:val="00F62FD6"/>
    <w:rsid w:val="00F631EC"/>
    <w:rsid w:val="00F632F4"/>
    <w:rsid w:val="00F64682"/>
    <w:rsid w:val="00F64A5F"/>
    <w:rsid w:val="00F64C86"/>
    <w:rsid w:val="00F65118"/>
    <w:rsid w:val="00F655BA"/>
    <w:rsid w:val="00F66051"/>
    <w:rsid w:val="00F672C3"/>
    <w:rsid w:val="00F7069A"/>
    <w:rsid w:val="00F70987"/>
    <w:rsid w:val="00F712B3"/>
    <w:rsid w:val="00F71AC6"/>
    <w:rsid w:val="00F71C2F"/>
    <w:rsid w:val="00F728C2"/>
    <w:rsid w:val="00F72C8D"/>
    <w:rsid w:val="00F73026"/>
    <w:rsid w:val="00F739BA"/>
    <w:rsid w:val="00F744A2"/>
    <w:rsid w:val="00F74971"/>
    <w:rsid w:val="00F75241"/>
    <w:rsid w:val="00F754DC"/>
    <w:rsid w:val="00F76B86"/>
    <w:rsid w:val="00F76C4A"/>
    <w:rsid w:val="00F76D11"/>
    <w:rsid w:val="00F7750F"/>
    <w:rsid w:val="00F77E41"/>
    <w:rsid w:val="00F8001A"/>
    <w:rsid w:val="00F80B4C"/>
    <w:rsid w:val="00F813BB"/>
    <w:rsid w:val="00F82B66"/>
    <w:rsid w:val="00F82F85"/>
    <w:rsid w:val="00F83454"/>
    <w:rsid w:val="00F83575"/>
    <w:rsid w:val="00F83944"/>
    <w:rsid w:val="00F83EC4"/>
    <w:rsid w:val="00F8417F"/>
    <w:rsid w:val="00F842E4"/>
    <w:rsid w:val="00F84B83"/>
    <w:rsid w:val="00F85348"/>
    <w:rsid w:val="00F85714"/>
    <w:rsid w:val="00F86569"/>
    <w:rsid w:val="00F86A77"/>
    <w:rsid w:val="00F86D6B"/>
    <w:rsid w:val="00F87085"/>
    <w:rsid w:val="00F87307"/>
    <w:rsid w:val="00F878BD"/>
    <w:rsid w:val="00F906C7"/>
    <w:rsid w:val="00F918CC"/>
    <w:rsid w:val="00F919C7"/>
    <w:rsid w:val="00F91D1E"/>
    <w:rsid w:val="00F9276A"/>
    <w:rsid w:val="00F92CAC"/>
    <w:rsid w:val="00F936E4"/>
    <w:rsid w:val="00F93742"/>
    <w:rsid w:val="00F93995"/>
    <w:rsid w:val="00F93F74"/>
    <w:rsid w:val="00F9402B"/>
    <w:rsid w:val="00F94D06"/>
    <w:rsid w:val="00F94EF8"/>
    <w:rsid w:val="00F94FF0"/>
    <w:rsid w:val="00F95B84"/>
    <w:rsid w:val="00F968D7"/>
    <w:rsid w:val="00F968E5"/>
    <w:rsid w:val="00F96DA8"/>
    <w:rsid w:val="00F96DBF"/>
    <w:rsid w:val="00F97F85"/>
    <w:rsid w:val="00FA1EB3"/>
    <w:rsid w:val="00FA28D5"/>
    <w:rsid w:val="00FA2C77"/>
    <w:rsid w:val="00FA31B3"/>
    <w:rsid w:val="00FA42B4"/>
    <w:rsid w:val="00FA47D4"/>
    <w:rsid w:val="00FA4918"/>
    <w:rsid w:val="00FA4930"/>
    <w:rsid w:val="00FA4A81"/>
    <w:rsid w:val="00FA50EA"/>
    <w:rsid w:val="00FA5465"/>
    <w:rsid w:val="00FA5625"/>
    <w:rsid w:val="00FA63DA"/>
    <w:rsid w:val="00FA75EC"/>
    <w:rsid w:val="00FB1461"/>
    <w:rsid w:val="00FB16A7"/>
    <w:rsid w:val="00FB231E"/>
    <w:rsid w:val="00FB2A34"/>
    <w:rsid w:val="00FB327A"/>
    <w:rsid w:val="00FB3604"/>
    <w:rsid w:val="00FB3D04"/>
    <w:rsid w:val="00FB41C7"/>
    <w:rsid w:val="00FB4215"/>
    <w:rsid w:val="00FB43F2"/>
    <w:rsid w:val="00FB573E"/>
    <w:rsid w:val="00FB5C24"/>
    <w:rsid w:val="00FB5CA6"/>
    <w:rsid w:val="00FB6B94"/>
    <w:rsid w:val="00FB723E"/>
    <w:rsid w:val="00FC0475"/>
    <w:rsid w:val="00FC19C6"/>
    <w:rsid w:val="00FC22A2"/>
    <w:rsid w:val="00FC253B"/>
    <w:rsid w:val="00FC2641"/>
    <w:rsid w:val="00FC27CD"/>
    <w:rsid w:val="00FC27D0"/>
    <w:rsid w:val="00FC2EAB"/>
    <w:rsid w:val="00FC37A2"/>
    <w:rsid w:val="00FC38A9"/>
    <w:rsid w:val="00FC3B29"/>
    <w:rsid w:val="00FC4317"/>
    <w:rsid w:val="00FC4D8C"/>
    <w:rsid w:val="00FC578B"/>
    <w:rsid w:val="00FC5A64"/>
    <w:rsid w:val="00FC6098"/>
    <w:rsid w:val="00FC62EB"/>
    <w:rsid w:val="00FC6AC4"/>
    <w:rsid w:val="00FC7129"/>
    <w:rsid w:val="00FC76F0"/>
    <w:rsid w:val="00FD090D"/>
    <w:rsid w:val="00FD19BC"/>
    <w:rsid w:val="00FD2D2D"/>
    <w:rsid w:val="00FD3217"/>
    <w:rsid w:val="00FD5BED"/>
    <w:rsid w:val="00FD62AC"/>
    <w:rsid w:val="00FD6D59"/>
    <w:rsid w:val="00FD722E"/>
    <w:rsid w:val="00FD72AB"/>
    <w:rsid w:val="00FD76C5"/>
    <w:rsid w:val="00FD7C50"/>
    <w:rsid w:val="00FE01E2"/>
    <w:rsid w:val="00FE118F"/>
    <w:rsid w:val="00FE15E1"/>
    <w:rsid w:val="00FE169A"/>
    <w:rsid w:val="00FE1824"/>
    <w:rsid w:val="00FE26EF"/>
    <w:rsid w:val="00FE2BC9"/>
    <w:rsid w:val="00FE3061"/>
    <w:rsid w:val="00FE35F2"/>
    <w:rsid w:val="00FE3CC7"/>
    <w:rsid w:val="00FE416A"/>
    <w:rsid w:val="00FE49ED"/>
    <w:rsid w:val="00FE5246"/>
    <w:rsid w:val="00FE548C"/>
    <w:rsid w:val="00FE5D9C"/>
    <w:rsid w:val="00FE5F67"/>
    <w:rsid w:val="00FE618F"/>
    <w:rsid w:val="00FE725E"/>
    <w:rsid w:val="00FE78D3"/>
    <w:rsid w:val="00FE7D2C"/>
    <w:rsid w:val="00FF0D1E"/>
    <w:rsid w:val="00FF1256"/>
    <w:rsid w:val="00FF3A18"/>
    <w:rsid w:val="00FF3D4C"/>
    <w:rsid w:val="00FF3DEF"/>
    <w:rsid w:val="00FF4116"/>
    <w:rsid w:val="00FF4DA6"/>
    <w:rsid w:val="00FF555E"/>
    <w:rsid w:val="00FF633A"/>
    <w:rsid w:val="00FF6701"/>
    <w:rsid w:val="00FF6DC8"/>
    <w:rsid w:val="00FF75BC"/>
    <w:rsid w:val="00FF77B3"/>
    <w:rsid w:val="00FF7A54"/>
    <w:rsid w:val="00FF7EB8"/>
    <w:rsid w:val="0118FACA"/>
    <w:rsid w:val="0126EC02"/>
    <w:rsid w:val="013F2D89"/>
    <w:rsid w:val="0147E49D"/>
    <w:rsid w:val="014BAF1F"/>
    <w:rsid w:val="014F9820"/>
    <w:rsid w:val="01951FE4"/>
    <w:rsid w:val="01A3A2CC"/>
    <w:rsid w:val="01A67004"/>
    <w:rsid w:val="01BFDF80"/>
    <w:rsid w:val="01C6076B"/>
    <w:rsid w:val="01C64A2F"/>
    <w:rsid w:val="01C7CD06"/>
    <w:rsid w:val="01CACCF6"/>
    <w:rsid w:val="01D3ADFC"/>
    <w:rsid w:val="01D3FDAC"/>
    <w:rsid w:val="01ED57E8"/>
    <w:rsid w:val="01EDAF7F"/>
    <w:rsid w:val="01F484B5"/>
    <w:rsid w:val="01F7E08A"/>
    <w:rsid w:val="01FDD0BA"/>
    <w:rsid w:val="01FE335F"/>
    <w:rsid w:val="0220D310"/>
    <w:rsid w:val="0234858C"/>
    <w:rsid w:val="02357472"/>
    <w:rsid w:val="02411DCE"/>
    <w:rsid w:val="027CCD45"/>
    <w:rsid w:val="028DE3C2"/>
    <w:rsid w:val="02966CAB"/>
    <w:rsid w:val="02A8F90D"/>
    <w:rsid w:val="02BDC5A1"/>
    <w:rsid w:val="02C555AE"/>
    <w:rsid w:val="02C89E4C"/>
    <w:rsid w:val="02DAD2AF"/>
    <w:rsid w:val="02F2FFED"/>
    <w:rsid w:val="032C2B70"/>
    <w:rsid w:val="036B0092"/>
    <w:rsid w:val="037CDF96"/>
    <w:rsid w:val="039A03C0"/>
    <w:rsid w:val="03AA9AAC"/>
    <w:rsid w:val="03C07CD7"/>
    <w:rsid w:val="03C0F192"/>
    <w:rsid w:val="03CA0C7A"/>
    <w:rsid w:val="03CEF149"/>
    <w:rsid w:val="03D74B9E"/>
    <w:rsid w:val="03D7947B"/>
    <w:rsid w:val="03DFEA5B"/>
    <w:rsid w:val="03ED7972"/>
    <w:rsid w:val="04099FC8"/>
    <w:rsid w:val="041D89CC"/>
    <w:rsid w:val="044523B4"/>
    <w:rsid w:val="044E48FD"/>
    <w:rsid w:val="0468A6D2"/>
    <w:rsid w:val="0482AB9C"/>
    <w:rsid w:val="0488A73F"/>
    <w:rsid w:val="0492B632"/>
    <w:rsid w:val="049F8974"/>
    <w:rsid w:val="04A0C684"/>
    <w:rsid w:val="04BB8BA8"/>
    <w:rsid w:val="04C74A6C"/>
    <w:rsid w:val="04DBFBC9"/>
    <w:rsid w:val="04E4D911"/>
    <w:rsid w:val="04FA8EA6"/>
    <w:rsid w:val="0504CEDA"/>
    <w:rsid w:val="0504EB9C"/>
    <w:rsid w:val="0506D0F3"/>
    <w:rsid w:val="051661A8"/>
    <w:rsid w:val="0535D421"/>
    <w:rsid w:val="0567E95B"/>
    <w:rsid w:val="057DB156"/>
    <w:rsid w:val="05B25268"/>
    <w:rsid w:val="05BCE74E"/>
    <w:rsid w:val="05CE41D3"/>
    <w:rsid w:val="0611CF7D"/>
    <w:rsid w:val="061CDE66"/>
    <w:rsid w:val="0653AF18"/>
    <w:rsid w:val="065E529A"/>
    <w:rsid w:val="06BB77DC"/>
    <w:rsid w:val="06C4E180"/>
    <w:rsid w:val="06CAA20C"/>
    <w:rsid w:val="06D5FF6D"/>
    <w:rsid w:val="06DE1E2C"/>
    <w:rsid w:val="06E11979"/>
    <w:rsid w:val="06EFBC5E"/>
    <w:rsid w:val="070A3CD2"/>
    <w:rsid w:val="07197C94"/>
    <w:rsid w:val="07243F89"/>
    <w:rsid w:val="07471C19"/>
    <w:rsid w:val="075C8AA2"/>
    <w:rsid w:val="076155DE"/>
    <w:rsid w:val="07932FD5"/>
    <w:rsid w:val="07A37B4E"/>
    <w:rsid w:val="07A52F1D"/>
    <w:rsid w:val="07BBF579"/>
    <w:rsid w:val="07D07BE3"/>
    <w:rsid w:val="07D9056D"/>
    <w:rsid w:val="07E409FA"/>
    <w:rsid w:val="07FB2D53"/>
    <w:rsid w:val="08103F6A"/>
    <w:rsid w:val="0813485D"/>
    <w:rsid w:val="08163839"/>
    <w:rsid w:val="0836EA0B"/>
    <w:rsid w:val="08518B4E"/>
    <w:rsid w:val="085CA0F5"/>
    <w:rsid w:val="0868A9BB"/>
    <w:rsid w:val="088081C3"/>
    <w:rsid w:val="088315EE"/>
    <w:rsid w:val="08960122"/>
    <w:rsid w:val="08AC6ED6"/>
    <w:rsid w:val="08C8B2D2"/>
    <w:rsid w:val="08CAD762"/>
    <w:rsid w:val="08CE5AA1"/>
    <w:rsid w:val="08E62F6E"/>
    <w:rsid w:val="08E7E7A5"/>
    <w:rsid w:val="08EA023B"/>
    <w:rsid w:val="0913A283"/>
    <w:rsid w:val="091EE2A3"/>
    <w:rsid w:val="092C5479"/>
    <w:rsid w:val="0932C4C1"/>
    <w:rsid w:val="09430FB4"/>
    <w:rsid w:val="0953D6E0"/>
    <w:rsid w:val="0954BE23"/>
    <w:rsid w:val="0962DB3D"/>
    <w:rsid w:val="09B3E6BD"/>
    <w:rsid w:val="09B547D3"/>
    <w:rsid w:val="09BBFF0C"/>
    <w:rsid w:val="09D2DEEB"/>
    <w:rsid w:val="09DCA2B1"/>
    <w:rsid w:val="09EE4BE7"/>
    <w:rsid w:val="09F07390"/>
    <w:rsid w:val="09F28126"/>
    <w:rsid w:val="0A032BA2"/>
    <w:rsid w:val="0A1415C9"/>
    <w:rsid w:val="0A331CA1"/>
    <w:rsid w:val="0A57B03E"/>
    <w:rsid w:val="0A83057D"/>
    <w:rsid w:val="0A83B806"/>
    <w:rsid w:val="0A905C61"/>
    <w:rsid w:val="0A9BE5EE"/>
    <w:rsid w:val="0ABEB27D"/>
    <w:rsid w:val="0AC2DC05"/>
    <w:rsid w:val="0AC9F1A8"/>
    <w:rsid w:val="0AD873FF"/>
    <w:rsid w:val="0AE540A0"/>
    <w:rsid w:val="0AFF8EF6"/>
    <w:rsid w:val="0B028ED7"/>
    <w:rsid w:val="0B13022A"/>
    <w:rsid w:val="0B13D218"/>
    <w:rsid w:val="0B5D7475"/>
    <w:rsid w:val="0B5EA3B6"/>
    <w:rsid w:val="0B6C051D"/>
    <w:rsid w:val="0B6F8754"/>
    <w:rsid w:val="0B9B976C"/>
    <w:rsid w:val="0B9F8114"/>
    <w:rsid w:val="0BB82B25"/>
    <w:rsid w:val="0BF49FB0"/>
    <w:rsid w:val="0BFD4D3E"/>
    <w:rsid w:val="0C06F580"/>
    <w:rsid w:val="0C1EC5D4"/>
    <w:rsid w:val="0C34C701"/>
    <w:rsid w:val="0C355C4B"/>
    <w:rsid w:val="0C52EBCC"/>
    <w:rsid w:val="0C642ABB"/>
    <w:rsid w:val="0C8D24B8"/>
    <w:rsid w:val="0CB1F7DC"/>
    <w:rsid w:val="0CB77B1D"/>
    <w:rsid w:val="0CB7D64F"/>
    <w:rsid w:val="0CBA79CF"/>
    <w:rsid w:val="0CBFFA58"/>
    <w:rsid w:val="0CCDCE9D"/>
    <w:rsid w:val="0CCE6177"/>
    <w:rsid w:val="0CE3B08D"/>
    <w:rsid w:val="0CF39FCE"/>
    <w:rsid w:val="0D04B6FE"/>
    <w:rsid w:val="0D1B1CD4"/>
    <w:rsid w:val="0D1CBB03"/>
    <w:rsid w:val="0D257B36"/>
    <w:rsid w:val="0D66B79C"/>
    <w:rsid w:val="0D66DF90"/>
    <w:rsid w:val="0D78DD28"/>
    <w:rsid w:val="0D84612B"/>
    <w:rsid w:val="0D90176D"/>
    <w:rsid w:val="0DB3C5E8"/>
    <w:rsid w:val="0DB82A4E"/>
    <w:rsid w:val="0DBFF026"/>
    <w:rsid w:val="0DCD6867"/>
    <w:rsid w:val="0DCF70B1"/>
    <w:rsid w:val="0DD046E2"/>
    <w:rsid w:val="0DD085DF"/>
    <w:rsid w:val="0DDCCFD5"/>
    <w:rsid w:val="0DEBFE27"/>
    <w:rsid w:val="0DEF11E3"/>
    <w:rsid w:val="0DF60AD4"/>
    <w:rsid w:val="0DF99475"/>
    <w:rsid w:val="0E02AC88"/>
    <w:rsid w:val="0E10CCF8"/>
    <w:rsid w:val="0E196229"/>
    <w:rsid w:val="0E2E38DF"/>
    <w:rsid w:val="0E3400CC"/>
    <w:rsid w:val="0E45A850"/>
    <w:rsid w:val="0E46D7F3"/>
    <w:rsid w:val="0E4D98E7"/>
    <w:rsid w:val="0E5599C5"/>
    <w:rsid w:val="0E6AA133"/>
    <w:rsid w:val="0E7678C8"/>
    <w:rsid w:val="0E76C7FD"/>
    <w:rsid w:val="0E881764"/>
    <w:rsid w:val="0EAB3A3D"/>
    <w:rsid w:val="0EB8F768"/>
    <w:rsid w:val="0EC14B97"/>
    <w:rsid w:val="0EEF2155"/>
    <w:rsid w:val="0F29B952"/>
    <w:rsid w:val="0F51912C"/>
    <w:rsid w:val="0F5D31BF"/>
    <w:rsid w:val="0F7323A7"/>
    <w:rsid w:val="0FC4C57A"/>
    <w:rsid w:val="0FCA0880"/>
    <w:rsid w:val="0FD568D9"/>
    <w:rsid w:val="0FF2DAB1"/>
    <w:rsid w:val="10085361"/>
    <w:rsid w:val="1017BD3B"/>
    <w:rsid w:val="1019BC23"/>
    <w:rsid w:val="101B7587"/>
    <w:rsid w:val="101D8D1B"/>
    <w:rsid w:val="10535B46"/>
    <w:rsid w:val="1069ABBA"/>
    <w:rsid w:val="109C1E11"/>
    <w:rsid w:val="10A5C207"/>
    <w:rsid w:val="10C5E557"/>
    <w:rsid w:val="10D36E0B"/>
    <w:rsid w:val="10DA741F"/>
    <w:rsid w:val="10DAAAE0"/>
    <w:rsid w:val="10DB05CF"/>
    <w:rsid w:val="10E73B34"/>
    <w:rsid w:val="10EBE2E2"/>
    <w:rsid w:val="1108D4F4"/>
    <w:rsid w:val="110C9651"/>
    <w:rsid w:val="1120DB7C"/>
    <w:rsid w:val="114585CD"/>
    <w:rsid w:val="1150F09D"/>
    <w:rsid w:val="116008B6"/>
    <w:rsid w:val="1171393A"/>
    <w:rsid w:val="11776996"/>
    <w:rsid w:val="117FD8BB"/>
    <w:rsid w:val="118AFA72"/>
    <w:rsid w:val="11BA46E5"/>
    <w:rsid w:val="11C1B41C"/>
    <w:rsid w:val="11C8BFF8"/>
    <w:rsid w:val="11DACD19"/>
    <w:rsid w:val="11E04250"/>
    <w:rsid w:val="11E0AA30"/>
    <w:rsid w:val="11E4A20C"/>
    <w:rsid w:val="11ED3449"/>
    <w:rsid w:val="11F131D2"/>
    <w:rsid w:val="120B5B45"/>
    <w:rsid w:val="1215F244"/>
    <w:rsid w:val="1218CBD6"/>
    <w:rsid w:val="122945C2"/>
    <w:rsid w:val="122AC483"/>
    <w:rsid w:val="122E091A"/>
    <w:rsid w:val="1236476D"/>
    <w:rsid w:val="12411620"/>
    <w:rsid w:val="1244133E"/>
    <w:rsid w:val="12467C10"/>
    <w:rsid w:val="125A8DB4"/>
    <w:rsid w:val="126D8F3E"/>
    <w:rsid w:val="12749ABE"/>
    <w:rsid w:val="12764480"/>
    <w:rsid w:val="12846D04"/>
    <w:rsid w:val="12B4780C"/>
    <w:rsid w:val="12BFB93B"/>
    <w:rsid w:val="12C9C63D"/>
    <w:rsid w:val="12FF9450"/>
    <w:rsid w:val="1310C6A9"/>
    <w:rsid w:val="13203B10"/>
    <w:rsid w:val="13374E4C"/>
    <w:rsid w:val="133D1D1E"/>
    <w:rsid w:val="13570E1A"/>
    <w:rsid w:val="1373B2DF"/>
    <w:rsid w:val="13741F7D"/>
    <w:rsid w:val="137AD511"/>
    <w:rsid w:val="1381BD69"/>
    <w:rsid w:val="13887464"/>
    <w:rsid w:val="13E5D8FE"/>
    <w:rsid w:val="1405C327"/>
    <w:rsid w:val="14063D42"/>
    <w:rsid w:val="1409542C"/>
    <w:rsid w:val="140FB769"/>
    <w:rsid w:val="141AD6A6"/>
    <w:rsid w:val="142DD3FB"/>
    <w:rsid w:val="1453B1ED"/>
    <w:rsid w:val="145F7DB6"/>
    <w:rsid w:val="146A27CF"/>
    <w:rsid w:val="146E8F62"/>
    <w:rsid w:val="1473902E"/>
    <w:rsid w:val="1496E459"/>
    <w:rsid w:val="14B0453A"/>
    <w:rsid w:val="14C82B05"/>
    <w:rsid w:val="14D15A3B"/>
    <w:rsid w:val="14D59A15"/>
    <w:rsid w:val="14D9B9E7"/>
    <w:rsid w:val="14FF32A8"/>
    <w:rsid w:val="15075914"/>
    <w:rsid w:val="150B6322"/>
    <w:rsid w:val="15211CC9"/>
    <w:rsid w:val="1534D04B"/>
    <w:rsid w:val="15443D77"/>
    <w:rsid w:val="1545AD66"/>
    <w:rsid w:val="154FB19F"/>
    <w:rsid w:val="1591A4A8"/>
    <w:rsid w:val="1594A162"/>
    <w:rsid w:val="15A92177"/>
    <w:rsid w:val="15D519C0"/>
    <w:rsid w:val="15DC0002"/>
    <w:rsid w:val="15E396CD"/>
    <w:rsid w:val="15FCB49E"/>
    <w:rsid w:val="16095485"/>
    <w:rsid w:val="1630F3C7"/>
    <w:rsid w:val="164C9A72"/>
    <w:rsid w:val="1663D63F"/>
    <w:rsid w:val="16735376"/>
    <w:rsid w:val="1674EEEF"/>
    <w:rsid w:val="16756D59"/>
    <w:rsid w:val="167BFCE2"/>
    <w:rsid w:val="1684666C"/>
    <w:rsid w:val="1693D465"/>
    <w:rsid w:val="16972A49"/>
    <w:rsid w:val="1697924A"/>
    <w:rsid w:val="169933D6"/>
    <w:rsid w:val="16B8441C"/>
    <w:rsid w:val="17085920"/>
    <w:rsid w:val="170E4436"/>
    <w:rsid w:val="17273D40"/>
    <w:rsid w:val="1736E167"/>
    <w:rsid w:val="175C023E"/>
    <w:rsid w:val="1761B914"/>
    <w:rsid w:val="176599F1"/>
    <w:rsid w:val="177391D3"/>
    <w:rsid w:val="177B2CED"/>
    <w:rsid w:val="1783C4C1"/>
    <w:rsid w:val="179A1858"/>
    <w:rsid w:val="17B38AD1"/>
    <w:rsid w:val="17C14600"/>
    <w:rsid w:val="17C36C7D"/>
    <w:rsid w:val="17EE1643"/>
    <w:rsid w:val="17F31AD3"/>
    <w:rsid w:val="17FADEA5"/>
    <w:rsid w:val="17FBAB9E"/>
    <w:rsid w:val="18163F81"/>
    <w:rsid w:val="1817CD43"/>
    <w:rsid w:val="1822574B"/>
    <w:rsid w:val="182348A0"/>
    <w:rsid w:val="1845636A"/>
    <w:rsid w:val="184B5C25"/>
    <w:rsid w:val="185A0735"/>
    <w:rsid w:val="189F2D6D"/>
    <w:rsid w:val="18A96A43"/>
    <w:rsid w:val="18B7EE5D"/>
    <w:rsid w:val="18BE0379"/>
    <w:rsid w:val="18CADC8E"/>
    <w:rsid w:val="18D893B6"/>
    <w:rsid w:val="18ECE81B"/>
    <w:rsid w:val="19122D2B"/>
    <w:rsid w:val="191B9C36"/>
    <w:rsid w:val="192FE5DB"/>
    <w:rsid w:val="193907C1"/>
    <w:rsid w:val="194895B5"/>
    <w:rsid w:val="194F5B32"/>
    <w:rsid w:val="195D1661"/>
    <w:rsid w:val="19AEA85A"/>
    <w:rsid w:val="19CCDD8F"/>
    <w:rsid w:val="19CF942C"/>
    <w:rsid w:val="19DF0D2A"/>
    <w:rsid w:val="19EAC7B2"/>
    <w:rsid w:val="19F07404"/>
    <w:rsid w:val="1A0092A6"/>
    <w:rsid w:val="1A1EBFEA"/>
    <w:rsid w:val="1A2F68F2"/>
    <w:rsid w:val="1A3487C5"/>
    <w:rsid w:val="1A5167AA"/>
    <w:rsid w:val="1A5EA81E"/>
    <w:rsid w:val="1A746417"/>
    <w:rsid w:val="1A78E173"/>
    <w:rsid w:val="1A797938"/>
    <w:rsid w:val="1A828A46"/>
    <w:rsid w:val="1A8350CE"/>
    <w:rsid w:val="1A8F9D08"/>
    <w:rsid w:val="1A9F9E2E"/>
    <w:rsid w:val="1AADB24B"/>
    <w:rsid w:val="1AB92233"/>
    <w:rsid w:val="1ABDD49C"/>
    <w:rsid w:val="1AF4E72F"/>
    <w:rsid w:val="1B181B80"/>
    <w:rsid w:val="1B1D17CA"/>
    <w:rsid w:val="1B4B599C"/>
    <w:rsid w:val="1B5957E8"/>
    <w:rsid w:val="1B5C6E28"/>
    <w:rsid w:val="1B5F4E69"/>
    <w:rsid w:val="1B6D68B5"/>
    <w:rsid w:val="1B6E3823"/>
    <w:rsid w:val="1B9C6307"/>
    <w:rsid w:val="1BA2DD5D"/>
    <w:rsid w:val="1BA44ADD"/>
    <w:rsid w:val="1BBBCB89"/>
    <w:rsid w:val="1BD2F8AD"/>
    <w:rsid w:val="1BF617C9"/>
    <w:rsid w:val="1BF8E405"/>
    <w:rsid w:val="1C3C1376"/>
    <w:rsid w:val="1C488DCD"/>
    <w:rsid w:val="1C4D40DE"/>
    <w:rsid w:val="1C54AE22"/>
    <w:rsid w:val="1C59A4FD"/>
    <w:rsid w:val="1C626D9C"/>
    <w:rsid w:val="1C7A499F"/>
    <w:rsid w:val="1C7D1567"/>
    <w:rsid w:val="1C80F600"/>
    <w:rsid w:val="1C9211AC"/>
    <w:rsid w:val="1C97D71D"/>
    <w:rsid w:val="1C9F2251"/>
    <w:rsid w:val="1CAE9088"/>
    <w:rsid w:val="1CAFB837"/>
    <w:rsid w:val="1CAFEA54"/>
    <w:rsid w:val="1CC4B924"/>
    <w:rsid w:val="1CC9701B"/>
    <w:rsid w:val="1CCD81DC"/>
    <w:rsid w:val="1CE6AA07"/>
    <w:rsid w:val="1D0F68A0"/>
    <w:rsid w:val="1D19D406"/>
    <w:rsid w:val="1D1DABD4"/>
    <w:rsid w:val="1D1E7C2E"/>
    <w:rsid w:val="1D50C22E"/>
    <w:rsid w:val="1D61F84D"/>
    <w:rsid w:val="1D635241"/>
    <w:rsid w:val="1D78C00F"/>
    <w:rsid w:val="1D84C8EC"/>
    <w:rsid w:val="1D864A8E"/>
    <w:rsid w:val="1DBD77F7"/>
    <w:rsid w:val="1DC66288"/>
    <w:rsid w:val="1DC89FF9"/>
    <w:rsid w:val="1DD7EB37"/>
    <w:rsid w:val="1DD9C13A"/>
    <w:rsid w:val="1E07DBCE"/>
    <w:rsid w:val="1E0C78E4"/>
    <w:rsid w:val="1E299589"/>
    <w:rsid w:val="1E2A3BF3"/>
    <w:rsid w:val="1E33453A"/>
    <w:rsid w:val="1E652E96"/>
    <w:rsid w:val="1E7C7C5B"/>
    <w:rsid w:val="1E83F6C3"/>
    <w:rsid w:val="1E928A24"/>
    <w:rsid w:val="1EA0D650"/>
    <w:rsid w:val="1EAB3901"/>
    <w:rsid w:val="1EADCA83"/>
    <w:rsid w:val="1EAE84B4"/>
    <w:rsid w:val="1EAF8D44"/>
    <w:rsid w:val="1EB62FA4"/>
    <w:rsid w:val="1EB83B69"/>
    <w:rsid w:val="1EEB32E0"/>
    <w:rsid w:val="1EEC8825"/>
    <w:rsid w:val="1F01FABB"/>
    <w:rsid w:val="1F2DB88B"/>
    <w:rsid w:val="1F393311"/>
    <w:rsid w:val="1F4AA0E5"/>
    <w:rsid w:val="1F4C45A5"/>
    <w:rsid w:val="1F831437"/>
    <w:rsid w:val="1F881C15"/>
    <w:rsid w:val="1F9C14C1"/>
    <w:rsid w:val="1F9E7199"/>
    <w:rsid w:val="1FB65C77"/>
    <w:rsid w:val="1FBBC202"/>
    <w:rsid w:val="1FC961DF"/>
    <w:rsid w:val="1FCB05C6"/>
    <w:rsid w:val="1FCF46E6"/>
    <w:rsid w:val="1FDC8DAD"/>
    <w:rsid w:val="1FE76DCC"/>
    <w:rsid w:val="1FF2F7E1"/>
    <w:rsid w:val="1FF46004"/>
    <w:rsid w:val="1FFC3F10"/>
    <w:rsid w:val="2004E7B8"/>
    <w:rsid w:val="200633E5"/>
    <w:rsid w:val="200E87CF"/>
    <w:rsid w:val="207D73D8"/>
    <w:rsid w:val="20CAD9B4"/>
    <w:rsid w:val="20DA6402"/>
    <w:rsid w:val="20E4BB22"/>
    <w:rsid w:val="21289EE9"/>
    <w:rsid w:val="212CD07D"/>
    <w:rsid w:val="212D1620"/>
    <w:rsid w:val="21463E7D"/>
    <w:rsid w:val="21475901"/>
    <w:rsid w:val="2151BA2D"/>
    <w:rsid w:val="216B73F5"/>
    <w:rsid w:val="217A79E0"/>
    <w:rsid w:val="21AA22BD"/>
    <w:rsid w:val="21C6422B"/>
    <w:rsid w:val="21C977D4"/>
    <w:rsid w:val="21E2B11A"/>
    <w:rsid w:val="21EC2714"/>
    <w:rsid w:val="2200E40A"/>
    <w:rsid w:val="2203F4B7"/>
    <w:rsid w:val="22356970"/>
    <w:rsid w:val="22402B59"/>
    <w:rsid w:val="22409354"/>
    <w:rsid w:val="2269BA03"/>
    <w:rsid w:val="22A5E2BA"/>
    <w:rsid w:val="22BA21F9"/>
    <w:rsid w:val="22C7CCDE"/>
    <w:rsid w:val="22EC7541"/>
    <w:rsid w:val="22F93040"/>
    <w:rsid w:val="230E887C"/>
    <w:rsid w:val="230F62D8"/>
    <w:rsid w:val="2314D022"/>
    <w:rsid w:val="234F595A"/>
    <w:rsid w:val="234FED7E"/>
    <w:rsid w:val="23B24F45"/>
    <w:rsid w:val="23C6D248"/>
    <w:rsid w:val="241AAD66"/>
    <w:rsid w:val="244363DE"/>
    <w:rsid w:val="2459EE2E"/>
    <w:rsid w:val="2464713F"/>
    <w:rsid w:val="24760AC8"/>
    <w:rsid w:val="247E0002"/>
    <w:rsid w:val="2492F62B"/>
    <w:rsid w:val="249E98C6"/>
    <w:rsid w:val="24A07CEE"/>
    <w:rsid w:val="24A1B25F"/>
    <w:rsid w:val="24BB8BB3"/>
    <w:rsid w:val="24C66904"/>
    <w:rsid w:val="24C72944"/>
    <w:rsid w:val="24CDD063"/>
    <w:rsid w:val="24E6D45F"/>
    <w:rsid w:val="24F12428"/>
    <w:rsid w:val="24F4DB6A"/>
    <w:rsid w:val="24F5114C"/>
    <w:rsid w:val="24FC234F"/>
    <w:rsid w:val="24FC9EED"/>
    <w:rsid w:val="2505CA2B"/>
    <w:rsid w:val="25105AD8"/>
    <w:rsid w:val="25148E97"/>
    <w:rsid w:val="252E4641"/>
    <w:rsid w:val="254AC73C"/>
    <w:rsid w:val="255E7567"/>
    <w:rsid w:val="256B2726"/>
    <w:rsid w:val="25768C5C"/>
    <w:rsid w:val="258684D1"/>
    <w:rsid w:val="258BB82F"/>
    <w:rsid w:val="25921CBD"/>
    <w:rsid w:val="25A1B78A"/>
    <w:rsid w:val="25AF5CD9"/>
    <w:rsid w:val="25C77AC9"/>
    <w:rsid w:val="25CAA117"/>
    <w:rsid w:val="25E51DF4"/>
    <w:rsid w:val="25E8B8DA"/>
    <w:rsid w:val="260041A0"/>
    <w:rsid w:val="26076CDF"/>
    <w:rsid w:val="2622710C"/>
    <w:rsid w:val="262AA135"/>
    <w:rsid w:val="262F5AE6"/>
    <w:rsid w:val="2641BC0E"/>
    <w:rsid w:val="267915D7"/>
    <w:rsid w:val="267FD17D"/>
    <w:rsid w:val="26F64274"/>
    <w:rsid w:val="26FC01EE"/>
    <w:rsid w:val="270DF885"/>
    <w:rsid w:val="271292DE"/>
    <w:rsid w:val="271A0737"/>
    <w:rsid w:val="2724C55E"/>
    <w:rsid w:val="272C0BBC"/>
    <w:rsid w:val="27329294"/>
    <w:rsid w:val="273568BD"/>
    <w:rsid w:val="274E911A"/>
    <w:rsid w:val="27564AD4"/>
    <w:rsid w:val="2757647B"/>
    <w:rsid w:val="2777BD1F"/>
    <w:rsid w:val="277A059D"/>
    <w:rsid w:val="2790E57C"/>
    <w:rsid w:val="27A22053"/>
    <w:rsid w:val="27AF8EBA"/>
    <w:rsid w:val="27B35B2A"/>
    <w:rsid w:val="27B7A59E"/>
    <w:rsid w:val="27BB6163"/>
    <w:rsid w:val="27BE416D"/>
    <w:rsid w:val="27C505CB"/>
    <w:rsid w:val="27CA1544"/>
    <w:rsid w:val="27CA7EA7"/>
    <w:rsid w:val="27D69A73"/>
    <w:rsid w:val="27D6CC87"/>
    <w:rsid w:val="27DADBC4"/>
    <w:rsid w:val="27E32FF3"/>
    <w:rsid w:val="27EDA69D"/>
    <w:rsid w:val="27EDE596"/>
    <w:rsid w:val="27FD1735"/>
    <w:rsid w:val="2817809F"/>
    <w:rsid w:val="283605CF"/>
    <w:rsid w:val="2836A87C"/>
    <w:rsid w:val="28380189"/>
    <w:rsid w:val="283C86FE"/>
    <w:rsid w:val="28441F6F"/>
    <w:rsid w:val="2855E6D8"/>
    <w:rsid w:val="2870258E"/>
    <w:rsid w:val="2871F4E0"/>
    <w:rsid w:val="289138F8"/>
    <w:rsid w:val="289B1C04"/>
    <w:rsid w:val="28B9A1A0"/>
    <w:rsid w:val="28C8B65C"/>
    <w:rsid w:val="28D3CEE4"/>
    <w:rsid w:val="28DCA5BB"/>
    <w:rsid w:val="28DCE08B"/>
    <w:rsid w:val="28ED5243"/>
    <w:rsid w:val="29085DA2"/>
    <w:rsid w:val="2915D5FE"/>
    <w:rsid w:val="291F9250"/>
    <w:rsid w:val="292CB5DD"/>
    <w:rsid w:val="2937E262"/>
    <w:rsid w:val="29470CD3"/>
    <w:rsid w:val="2950980E"/>
    <w:rsid w:val="298B58FA"/>
    <w:rsid w:val="299570DB"/>
    <w:rsid w:val="29B054DB"/>
    <w:rsid w:val="29B35100"/>
    <w:rsid w:val="29BFAE4A"/>
    <w:rsid w:val="29CA6F8B"/>
    <w:rsid w:val="29D979CF"/>
    <w:rsid w:val="29E2F83B"/>
    <w:rsid w:val="29EBDD26"/>
    <w:rsid w:val="29EC4D60"/>
    <w:rsid w:val="29F2205C"/>
    <w:rsid w:val="2A0CE399"/>
    <w:rsid w:val="2A19BB5F"/>
    <w:rsid w:val="2A5D175A"/>
    <w:rsid w:val="2A64C41E"/>
    <w:rsid w:val="2A69239B"/>
    <w:rsid w:val="2A6D9428"/>
    <w:rsid w:val="2A748B9E"/>
    <w:rsid w:val="2A7ED76A"/>
    <w:rsid w:val="2A99C998"/>
    <w:rsid w:val="2A9E774D"/>
    <w:rsid w:val="2AA6579B"/>
    <w:rsid w:val="2AAF5DE1"/>
    <w:rsid w:val="2AD39487"/>
    <w:rsid w:val="2AD3B2C3"/>
    <w:rsid w:val="2ADCEC33"/>
    <w:rsid w:val="2AEAFBEC"/>
    <w:rsid w:val="2AF71000"/>
    <w:rsid w:val="2B152D31"/>
    <w:rsid w:val="2B22D75A"/>
    <w:rsid w:val="2B29B93F"/>
    <w:rsid w:val="2B2CBE38"/>
    <w:rsid w:val="2B50F57B"/>
    <w:rsid w:val="2B5CE68E"/>
    <w:rsid w:val="2B6F0DBF"/>
    <w:rsid w:val="2B792DFB"/>
    <w:rsid w:val="2B8E809B"/>
    <w:rsid w:val="2BE1FE3A"/>
    <w:rsid w:val="2BEABD82"/>
    <w:rsid w:val="2BF2DC90"/>
    <w:rsid w:val="2BF4DF7F"/>
    <w:rsid w:val="2BF8E180"/>
    <w:rsid w:val="2C00EB6C"/>
    <w:rsid w:val="2C2D7413"/>
    <w:rsid w:val="2C2E1ABF"/>
    <w:rsid w:val="2C39E29B"/>
    <w:rsid w:val="2C3CAFBA"/>
    <w:rsid w:val="2C7152A5"/>
    <w:rsid w:val="2C774108"/>
    <w:rsid w:val="2C86CC4D"/>
    <w:rsid w:val="2C90DC38"/>
    <w:rsid w:val="2C9C1DBE"/>
    <w:rsid w:val="2CAD8E8D"/>
    <w:rsid w:val="2CFD0C98"/>
    <w:rsid w:val="2D0CF42B"/>
    <w:rsid w:val="2D0F863A"/>
    <w:rsid w:val="2D10FABB"/>
    <w:rsid w:val="2D23C2A5"/>
    <w:rsid w:val="2D374ED9"/>
    <w:rsid w:val="2D404C78"/>
    <w:rsid w:val="2D4396B1"/>
    <w:rsid w:val="2D4B5F6B"/>
    <w:rsid w:val="2D7C54FA"/>
    <w:rsid w:val="2D80099D"/>
    <w:rsid w:val="2D8345FB"/>
    <w:rsid w:val="2D86D4A1"/>
    <w:rsid w:val="2D9020FE"/>
    <w:rsid w:val="2DA514F8"/>
    <w:rsid w:val="2DCD3C71"/>
    <w:rsid w:val="2DE70133"/>
    <w:rsid w:val="2DEA92B7"/>
    <w:rsid w:val="2E04C075"/>
    <w:rsid w:val="2E1386AE"/>
    <w:rsid w:val="2E1E7E11"/>
    <w:rsid w:val="2E1E8187"/>
    <w:rsid w:val="2E20B288"/>
    <w:rsid w:val="2E21D6C4"/>
    <w:rsid w:val="2E26E8E0"/>
    <w:rsid w:val="2E6BDF0A"/>
    <w:rsid w:val="2E817D23"/>
    <w:rsid w:val="2EB005FB"/>
    <w:rsid w:val="2EB7F767"/>
    <w:rsid w:val="2EC215DE"/>
    <w:rsid w:val="2EC41DE7"/>
    <w:rsid w:val="2EDA9CF9"/>
    <w:rsid w:val="2EE5D2D1"/>
    <w:rsid w:val="2EE9B838"/>
    <w:rsid w:val="2EEC86CA"/>
    <w:rsid w:val="2F050904"/>
    <w:rsid w:val="2F0ABBB4"/>
    <w:rsid w:val="2F0C87F5"/>
    <w:rsid w:val="2F1CB394"/>
    <w:rsid w:val="2F558F52"/>
    <w:rsid w:val="2F6C39E4"/>
    <w:rsid w:val="2F851782"/>
    <w:rsid w:val="2FA2EDB4"/>
    <w:rsid w:val="2FA723E6"/>
    <w:rsid w:val="2FAABD0D"/>
    <w:rsid w:val="2FACDC87"/>
    <w:rsid w:val="2FBAC9E0"/>
    <w:rsid w:val="2FF0D05C"/>
    <w:rsid w:val="2FFB8C09"/>
    <w:rsid w:val="30093EB8"/>
    <w:rsid w:val="300995B4"/>
    <w:rsid w:val="300F7EF9"/>
    <w:rsid w:val="301157AD"/>
    <w:rsid w:val="302DFACE"/>
    <w:rsid w:val="309091BA"/>
    <w:rsid w:val="309DCBC4"/>
    <w:rsid w:val="30A4B751"/>
    <w:rsid w:val="30AD2556"/>
    <w:rsid w:val="30AF2845"/>
    <w:rsid w:val="30B0E575"/>
    <w:rsid w:val="30B56F5D"/>
    <w:rsid w:val="30B6CAB4"/>
    <w:rsid w:val="30B7AA5F"/>
    <w:rsid w:val="30C5B86C"/>
    <w:rsid w:val="30E2C4EC"/>
    <w:rsid w:val="30EBFAF2"/>
    <w:rsid w:val="30F2D125"/>
    <w:rsid w:val="30FE7B76"/>
    <w:rsid w:val="310245E6"/>
    <w:rsid w:val="310D0DFF"/>
    <w:rsid w:val="31166AC0"/>
    <w:rsid w:val="311DF142"/>
    <w:rsid w:val="3128D0DE"/>
    <w:rsid w:val="312A5F6A"/>
    <w:rsid w:val="3146642B"/>
    <w:rsid w:val="314687FE"/>
    <w:rsid w:val="314A3F48"/>
    <w:rsid w:val="3164D65B"/>
    <w:rsid w:val="318BD485"/>
    <w:rsid w:val="31951409"/>
    <w:rsid w:val="319D4A18"/>
    <w:rsid w:val="31AD280E"/>
    <w:rsid w:val="31B1A4C9"/>
    <w:rsid w:val="31B2CCFD"/>
    <w:rsid w:val="31D9C6DE"/>
    <w:rsid w:val="31E56C1A"/>
    <w:rsid w:val="31E9DE3C"/>
    <w:rsid w:val="31EB1B79"/>
    <w:rsid w:val="31F2CDFF"/>
    <w:rsid w:val="31F78643"/>
    <w:rsid w:val="31FC9AA1"/>
    <w:rsid w:val="32123DBB"/>
    <w:rsid w:val="3213F916"/>
    <w:rsid w:val="32163B89"/>
    <w:rsid w:val="3220DB13"/>
    <w:rsid w:val="3235E954"/>
    <w:rsid w:val="3240A3A3"/>
    <w:rsid w:val="3248641F"/>
    <w:rsid w:val="324EC022"/>
    <w:rsid w:val="325DD1DE"/>
    <w:rsid w:val="326FB281"/>
    <w:rsid w:val="327BD872"/>
    <w:rsid w:val="32811417"/>
    <w:rsid w:val="329ECBFA"/>
    <w:rsid w:val="32B7C059"/>
    <w:rsid w:val="32BF54C6"/>
    <w:rsid w:val="32D3E834"/>
    <w:rsid w:val="32FDC37F"/>
    <w:rsid w:val="32FFCEC5"/>
    <w:rsid w:val="330716B9"/>
    <w:rsid w:val="3321F8F2"/>
    <w:rsid w:val="3327EB8B"/>
    <w:rsid w:val="335DCE45"/>
    <w:rsid w:val="337A0749"/>
    <w:rsid w:val="337C2224"/>
    <w:rsid w:val="337D28B0"/>
    <w:rsid w:val="337F39A5"/>
    <w:rsid w:val="33906BCD"/>
    <w:rsid w:val="339DC5D2"/>
    <w:rsid w:val="33A9C3FE"/>
    <w:rsid w:val="33B3D136"/>
    <w:rsid w:val="33B6B4A0"/>
    <w:rsid w:val="33CA25C0"/>
    <w:rsid w:val="33ED101F"/>
    <w:rsid w:val="33ED8BFD"/>
    <w:rsid w:val="340D4373"/>
    <w:rsid w:val="342C1A05"/>
    <w:rsid w:val="344156E8"/>
    <w:rsid w:val="3447C19F"/>
    <w:rsid w:val="344C101F"/>
    <w:rsid w:val="34611607"/>
    <w:rsid w:val="346733DF"/>
    <w:rsid w:val="3468C582"/>
    <w:rsid w:val="3475DA1D"/>
    <w:rsid w:val="3496B6A8"/>
    <w:rsid w:val="349C2C44"/>
    <w:rsid w:val="34AEBED5"/>
    <w:rsid w:val="34B8DD98"/>
    <w:rsid w:val="34BF4C74"/>
    <w:rsid w:val="3501E1A9"/>
    <w:rsid w:val="351618A0"/>
    <w:rsid w:val="352D1F47"/>
    <w:rsid w:val="353104CF"/>
    <w:rsid w:val="353506B4"/>
    <w:rsid w:val="35358039"/>
    <w:rsid w:val="353B10C1"/>
    <w:rsid w:val="35483F9D"/>
    <w:rsid w:val="354D98BF"/>
    <w:rsid w:val="356640CF"/>
    <w:rsid w:val="3588E080"/>
    <w:rsid w:val="358B6A88"/>
    <w:rsid w:val="35A0B70F"/>
    <w:rsid w:val="35BBAB94"/>
    <w:rsid w:val="35CB0F57"/>
    <w:rsid w:val="35D40EA7"/>
    <w:rsid w:val="35D9F37F"/>
    <w:rsid w:val="35F9FE0E"/>
    <w:rsid w:val="35FB851D"/>
    <w:rsid w:val="361A95B9"/>
    <w:rsid w:val="36359C19"/>
    <w:rsid w:val="365203FB"/>
    <w:rsid w:val="3673D168"/>
    <w:rsid w:val="3674D411"/>
    <w:rsid w:val="36A4E4E8"/>
    <w:rsid w:val="36B3A1DB"/>
    <w:rsid w:val="36BF4EBA"/>
    <w:rsid w:val="36C5E124"/>
    <w:rsid w:val="36CDAB5F"/>
    <w:rsid w:val="36F70E52"/>
    <w:rsid w:val="37080667"/>
    <w:rsid w:val="37092FA7"/>
    <w:rsid w:val="3715D0C1"/>
    <w:rsid w:val="372A9858"/>
    <w:rsid w:val="375BA603"/>
    <w:rsid w:val="37A5984D"/>
    <w:rsid w:val="37AA0936"/>
    <w:rsid w:val="37B5E687"/>
    <w:rsid w:val="37BF063F"/>
    <w:rsid w:val="37C3FE2B"/>
    <w:rsid w:val="37C794CE"/>
    <w:rsid w:val="37E82694"/>
    <w:rsid w:val="37F4D067"/>
    <w:rsid w:val="3805124E"/>
    <w:rsid w:val="381C1B16"/>
    <w:rsid w:val="381C6992"/>
    <w:rsid w:val="3837EC77"/>
    <w:rsid w:val="38462207"/>
    <w:rsid w:val="38629282"/>
    <w:rsid w:val="387E374B"/>
    <w:rsid w:val="38898810"/>
    <w:rsid w:val="3896C017"/>
    <w:rsid w:val="38A65F24"/>
    <w:rsid w:val="38B69640"/>
    <w:rsid w:val="38C8E267"/>
    <w:rsid w:val="38CDE628"/>
    <w:rsid w:val="38CE2522"/>
    <w:rsid w:val="38D4FEF4"/>
    <w:rsid w:val="38E3EAD5"/>
    <w:rsid w:val="38E46B4A"/>
    <w:rsid w:val="38F70CD7"/>
    <w:rsid w:val="39083EFF"/>
    <w:rsid w:val="3908FAEC"/>
    <w:rsid w:val="3926A78B"/>
    <w:rsid w:val="392BF9C8"/>
    <w:rsid w:val="392CB13A"/>
    <w:rsid w:val="3942D158"/>
    <w:rsid w:val="39443AAC"/>
    <w:rsid w:val="39452225"/>
    <w:rsid w:val="3951589E"/>
    <w:rsid w:val="395C585C"/>
    <w:rsid w:val="39615AF9"/>
    <w:rsid w:val="396322EF"/>
    <w:rsid w:val="3983F6F5"/>
    <w:rsid w:val="3985A917"/>
    <w:rsid w:val="3996C348"/>
    <w:rsid w:val="39B14E9F"/>
    <w:rsid w:val="39C8E036"/>
    <w:rsid w:val="39CE8555"/>
    <w:rsid w:val="39FA1730"/>
    <w:rsid w:val="3A1A82EE"/>
    <w:rsid w:val="3A56A405"/>
    <w:rsid w:val="3A6C1C24"/>
    <w:rsid w:val="3A92852B"/>
    <w:rsid w:val="3A92DD38"/>
    <w:rsid w:val="3A952DAA"/>
    <w:rsid w:val="3A9BA0A6"/>
    <w:rsid w:val="3AAFED62"/>
    <w:rsid w:val="3AC6B1C0"/>
    <w:rsid w:val="3AC7CA29"/>
    <w:rsid w:val="3AF57191"/>
    <w:rsid w:val="3B4A5F2C"/>
    <w:rsid w:val="3B5F14DC"/>
    <w:rsid w:val="3B71232D"/>
    <w:rsid w:val="3B740C22"/>
    <w:rsid w:val="3B7D4E30"/>
    <w:rsid w:val="3B7DC2C9"/>
    <w:rsid w:val="3B86B776"/>
    <w:rsid w:val="3B8DED18"/>
    <w:rsid w:val="3B8ED09A"/>
    <w:rsid w:val="3B92104A"/>
    <w:rsid w:val="3B9B503C"/>
    <w:rsid w:val="3BA0FDD7"/>
    <w:rsid w:val="3BA363C2"/>
    <w:rsid w:val="3BC2811F"/>
    <w:rsid w:val="3BC3C75A"/>
    <w:rsid w:val="3BE5600E"/>
    <w:rsid w:val="3BF6438C"/>
    <w:rsid w:val="3C008329"/>
    <w:rsid w:val="3C2775D9"/>
    <w:rsid w:val="3C299657"/>
    <w:rsid w:val="3C377107"/>
    <w:rsid w:val="3CA7136E"/>
    <w:rsid w:val="3CAC03CE"/>
    <w:rsid w:val="3CC73A47"/>
    <w:rsid w:val="3CEB3346"/>
    <w:rsid w:val="3CFCCA1F"/>
    <w:rsid w:val="3D045527"/>
    <w:rsid w:val="3D08B7DC"/>
    <w:rsid w:val="3D1C22E0"/>
    <w:rsid w:val="3D2251C1"/>
    <w:rsid w:val="3D2649F3"/>
    <w:rsid w:val="3D2AEEDD"/>
    <w:rsid w:val="3D3529A5"/>
    <w:rsid w:val="3D6A4D2A"/>
    <w:rsid w:val="3D8E7A9F"/>
    <w:rsid w:val="3D954324"/>
    <w:rsid w:val="3D97EB07"/>
    <w:rsid w:val="3D9E575B"/>
    <w:rsid w:val="3DB1559D"/>
    <w:rsid w:val="3DB20585"/>
    <w:rsid w:val="3DB5C516"/>
    <w:rsid w:val="3DB7F074"/>
    <w:rsid w:val="3DC1BAB3"/>
    <w:rsid w:val="3DC3A16C"/>
    <w:rsid w:val="3DCA7DFA"/>
    <w:rsid w:val="3DCC1AD7"/>
    <w:rsid w:val="3DD1FA66"/>
    <w:rsid w:val="3DD2B72A"/>
    <w:rsid w:val="3DDBB022"/>
    <w:rsid w:val="3DE5C16C"/>
    <w:rsid w:val="3DEA88E4"/>
    <w:rsid w:val="3DEF7BAA"/>
    <w:rsid w:val="3E0982A6"/>
    <w:rsid w:val="3E09B56F"/>
    <w:rsid w:val="3E0A6EC5"/>
    <w:rsid w:val="3E103C78"/>
    <w:rsid w:val="3E3AFE5E"/>
    <w:rsid w:val="3E45CB9D"/>
    <w:rsid w:val="3E45E6A3"/>
    <w:rsid w:val="3E47E5FB"/>
    <w:rsid w:val="3E4E30D1"/>
    <w:rsid w:val="3E51D730"/>
    <w:rsid w:val="3E588C02"/>
    <w:rsid w:val="3E58C596"/>
    <w:rsid w:val="3E5B969E"/>
    <w:rsid w:val="3E785D41"/>
    <w:rsid w:val="3E79EE8A"/>
    <w:rsid w:val="3E847323"/>
    <w:rsid w:val="3E8DE5BC"/>
    <w:rsid w:val="3E95E12F"/>
    <w:rsid w:val="3E9D8454"/>
    <w:rsid w:val="3EAF74C3"/>
    <w:rsid w:val="3EB5EEA4"/>
    <w:rsid w:val="3EC6BF3E"/>
    <w:rsid w:val="3EDB0484"/>
    <w:rsid w:val="3EE2EB03"/>
    <w:rsid w:val="3EF2DEC3"/>
    <w:rsid w:val="3EFD837E"/>
    <w:rsid w:val="3F0606FD"/>
    <w:rsid w:val="3F243806"/>
    <w:rsid w:val="3F2A1528"/>
    <w:rsid w:val="3F2E3E32"/>
    <w:rsid w:val="3F38B32D"/>
    <w:rsid w:val="3F655AEB"/>
    <w:rsid w:val="3F664E5B"/>
    <w:rsid w:val="3F6AE7B5"/>
    <w:rsid w:val="3F7E6803"/>
    <w:rsid w:val="3F81384C"/>
    <w:rsid w:val="3F84D287"/>
    <w:rsid w:val="3F9BF2BE"/>
    <w:rsid w:val="3FA90CFC"/>
    <w:rsid w:val="3FC6CF99"/>
    <w:rsid w:val="3FC9F5C4"/>
    <w:rsid w:val="4016600B"/>
    <w:rsid w:val="4033CBE2"/>
    <w:rsid w:val="404D1050"/>
    <w:rsid w:val="40555109"/>
    <w:rsid w:val="4059DAF0"/>
    <w:rsid w:val="405C0161"/>
    <w:rsid w:val="40608D20"/>
    <w:rsid w:val="406C60B2"/>
    <w:rsid w:val="406F1EA9"/>
    <w:rsid w:val="4078932D"/>
    <w:rsid w:val="40AF5E6A"/>
    <w:rsid w:val="40B17109"/>
    <w:rsid w:val="40BED76A"/>
    <w:rsid w:val="40C1D9F7"/>
    <w:rsid w:val="40CEE381"/>
    <w:rsid w:val="40EA1949"/>
    <w:rsid w:val="40F22845"/>
    <w:rsid w:val="40F26ECD"/>
    <w:rsid w:val="40FA692D"/>
    <w:rsid w:val="4103BB99"/>
    <w:rsid w:val="41172E63"/>
    <w:rsid w:val="411AB600"/>
    <w:rsid w:val="412FC0ED"/>
    <w:rsid w:val="4132149F"/>
    <w:rsid w:val="41335EB1"/>
    <w:rsid w:val="413FB0A5"/>
    <w:rsid w:val="414FDBEE"/>
    <w:rsid w:val="41510257"/>
    <w:rsid w:val="4164FCB8"/>
    <w:rsid w:val="4175BD01"/>
    <w:rsid w:val="4184CDC1"/>
    <w:rsid w:val="418957A8"/>
    <w:rsid w:val="4189E43F"/>
    <w:rsid w:val="418F769C"/>
    <w:rsid w:val="41929AC0"/>
    <w:rsid w:val="41A34318"/>
    <w:rsid w:val="41CE95B6"/>
    <w:rsid w:val="41D653EB"/>
    <w:rsid w:val="41DBBB53"/>
    <w:rsid w:val="41DDE997"/>
    <w:rsid w:val="41ED1D88"/>
    <w:rsid w:val="41F12178"/>
    <w:rsid w:val="42006B6C"/>
    <w:rsid w:val="420EF58A"/>
    <w:rsid w:val="42111129"/>
    <w:rsid w:val="4215CC44"/>
    <w:rsid w:val="42188EFB"/>
    <w:rsid w:val="4229EB69"/>
    <w:rsid w:val="423066F8"/>
    <w:rsid w:val="423619A0"/>
    <w:rsid w:val="423BCDFE"/>
    <w:rsid w:val="4243ACC5"/>
    <w:rsid w:val="424D5021"/>
    <w:rsid w:val="4252E956"/>
    <w:rsid w:val="426E6D2D"/>
    <w:rsid w:val="426FC4AD"/>
    <w:rsid w:val="427ADF36"/>
    <w:rsid w:val="42875446"/>
    <w:rsid w:val="42966A14"/>
    <w:rsid w:val="4299E9C2"/>
    <w:rsid w:val="42C1DEC4"/>
    <w:rsid w:val="42DB8106"/>
    <w:rsid w:val="42E67845"/>
    <w:rsid w:val="42FAF6C4"/>
    <w:rsid w:val="4312EF1D"/>
    <w:rsid w:val="43146395"/>
    <w:rsid w:val="433983D3"/>
    <w:rsid w:val="433BB6F2"/>
    <w:rsid w:val="434E5517"/>
    <w:rsid w:val="4352DC74"/>
    <w:rsid w:val="435E5925"/>
    <w:rsid w:val="43683A5D"/>
    <w:rsid w:val="437B59CF"/>
    <w:rsid w:val="43920963"/>
    <w:rsid w:val="43938E58"/>
    <w:rsid w:val="43AE3113"/>
    <w:rsid w:val="43BBF321"/>
    <w:rsid w:val="43DC1FB7"/>
    <w:rsid w:val="43DC8411"/>
    <w:rsid w:val="440B950E"/>
    <w:rsid w:val="4431FD15"/>
    <w:rsid w:val="4432E2F0"/>
    <w:rsid w:val="445D30D8"/>
    <w:rsid w:val="445E400F"/>
    <w:rsid w:val="44709E6B"/>
    <w:rsid w:val="44B5D905"/>
    <w:rsid w:val="44C3AEAB"/>
    <w:rsid w:val="44CC315F"/>
    <w:rsid w:val="44F63EA1"/>
    <w:rsid w:val="44F77595"/>
    <w:rsid w:val="44FE6E42"/>
    <w:rsid w:val="4500DDBD"/>
    <w:rsid w:val="450DF4AD"/>
    <w:rsid w:val="451E1EA4"/>
    <w:rsid w:val="452A0C17"/>
    <w:rsid w:val="45380C2E"/>
    <w:rsid w:val="45494705"/>
    <w:rsid w:val="45665C67"/>
    <w:rsid w:val="45790A0B"/>
    <w:rsid w:val="457CECF2"/>
    <w:rsid w:val="457DAC6D"/>
    <w:rsid w:val="45A0051F"/>
    <w:rsid w:val="45A254A4"/>
    <w:rsid w:val="45A63761"/>
    <w:rsid w:val="45D3D631"/>
    <w:rsid w:val="45D6B161"/>
    <w:rsid w:val="45E4FE67"/>
    <w:rsid w:val="45FB90F2"/>
    <w:rsid w:val="460B7356"/>
    <w:rsid w:val="461021D8"/>
    <w:rsid w:val="4613E3FE"/>
    <w:rsid w:val="4641A324"/>
    <w:rsid w:val="4655D7BF"/>
    <w:rsid w:val="465F7FE9"/>
    <w:rsid w:val="4664557C"/>
    <w:rsid w:val="466E9AAB"/>
    <w:rsid w:val="467E7E3E"/>
    <w:rsid w:val="469BE49C"/>
    <w:rsid w:val="46A07A86"/>
    <w:rsid w:val="46C00C0A"/>
    <w:rsid w:val="46D3DC8F"/>
    <w:rsid w:val="46ED78BD"/>
    <w:rsid w:val="46FE092E"/>
    <w:rsid w:val="470723CA"/>
    <w:rsid w:val="470F5DC7"/>
    <w:rsid w:val="472999D4"/>
    <w:rsid w:val="4740EB38"/>
    <w:rsid w:val="47453326"/>
    <w:rsid w:val="47554E6A"/>
    <w:rsid w:val="47710915"/>
    <w:rsid w:val="477281C2"/>
    <w:rsid w:val="4796BA8B"/>
    <w:rsid w:val="47993412"/>
    <w:rsid w:val="47A6E4C2"/>
    <w:rsid w:val="47AC6BB9"/>
    <w:rsid w:val="47AE3AB7"/>
    <w:rsid w:val="47B55760"/>
    <w:rsid w:val="47B71351"/>
    <w:rsid w:val="47FB4F6D"/>
    <w:rsid w:val="47FDB4C5"/>
    <w:rsid w:val="481188A7"/>
    <w:rsid w:val="4817AA43"/>
    <w:rsid w:val="4834E4DA"/>
    <w:rsid w:val="48543F8E"/>
    <w:rsid w:val="486FACF0"/>
    <w:rsid w:val="487FE86D"/>
    <w:rsid w:val="4899D98F"/>
    <w:rsid w:val="489AC796"/>
    <w:rsid w:val="48B8532E"/>
    <w:rsid w:val="48BC82EE"/>
    <w:rsid w:val="48E55151"/>
    <w:rsid w:val="48FBE5D7"/>
    <w:rsid w:val="490E5223"/>
    <w:rsid w:val="4912CCE1"/>
    <w:rsid w:val="4919A3DD"/>
    <w:rsid w:val="491FD21F"/>
    <w:rsid w:val="49300DDA"/>
    <w:rsid w:val="49350473"/>
    <w:rsid w:val="493CC0BD"/>
    <w:rsid w:val="493DEE74"/>
    <w:rsid w:val="497707B8"/>
    <w:rsid w:val="499388EC"/>
    <w:rsid w:val="49A4DA83"/>
    <w:rsid w:val="49A57C5A"/>
    <w:rsid w:val="49B64F07"/>
    <w:rsid w:val="49BA3A5A"/>
    <w:rsid w:val="49BDD1C2"/>
    <w:rsid w:val="49D07A8A"/>
    <w:rsid w:val="49EE4709"/>
    <w:rsid w:val="49F04E37"/>
    <w:rsid w:val="4A229459"/>
    <w:rsid w:val="4A38943E"/>
    <w:rsid w:val="4A3EC48C"/>
    <w:rsid w:val="4A46B212"/>
    <w:rsid w:val="4A5DFB3B"/>
    <w:rsid w:val="4A64A8E5"/>
    <w:rsid w:val="4A6E9980"/>
    <w:rsid w:val="4A7BFA68"/>
    <w:rsid w:val="4A82C418"/>
    <w:rsid w:val="4A881107"/>
    <w:rsid w:val="4A88571C"/>
    <w:rsid w:val="4A8913CE"/>
    <w:rsid w:val="4AA2C491"/>
    <w:rsid w:val="4AA411B2"/>
    <w:rsid w:val="4AB0967B"/>
    <w:rsid w:val="4AB8AB26"/>
    <w:rsid w:val="4AC062FE"/>
    <w:rsid w:val="4AC6112C"/>
    <w:rsid w:val="4ACD6A8E"/>
    <w:rsid w:val="4AD13DE1"/>
    <w:rsid w:val="4ADB5E56"/>
    <w:rsid w:val="4AF463CD"/>
    <w:rsid w:val="4AFC4B05"/>
    <w:rsid w:val="4B036D2A"/>
    <w:rsid w:val="4B0DBF1C"/>
    <w:rsid w:val="4B21412D"/>
    <w:rsid w:val="4B25844F"/>
    <w:rsid w:val="4B29545D"/>
    <w:rsid w:val="4B2C0076"/>
    <w:rsid w:val="4B673949"/>
    <w:rsid w:val="4B70A0D4"/>
    <w:rsid w:val="4B85F985"/>
    <w:rsid w:val="4BAAD71B"/>
    <w:rsid w:val="4BAC8581"/>
    <w:rsid w:val="4BAE0B66"/>
    <w:rsid w:val="4BBBFF15"/>
    <w:rsid w:val="4BCEA690"/>
    <w:rsid w:val="4BD4649F"/>
    <w:rsid w:val="4BDF1DC0"/>
    <w:rsid w:val="4BE3CE88"/>
    <w:rsid w:val="4BE726DA"/>
    <w:rsid w:val="4C06D85C"/>
    <w:rsid w:val="4C0DCB98"/>
    <w:rsid w:val="4C0ED9B1"/>
    <w:rsid w:val="4C1752C7"/>
    <w:rsid w:val="4C2CB9FE"/>
    <w:rsid w:val="4C3D99A3"/>
    <w:rsid w:val="4C45897D"/>
    <w:rsid w:val="4C466E40"/>
    <w:rsid w:val="4C4BC6B5"/>
    <w:rsid w:val="4C4C66DC"/>
    <w:rsid w:val="4C7C599D"/>
    <w:rsid w:val="4C926330"/>
    <w:rsid w:val="4CEB1B66"/>
    <w:rsid w:val="4CEBD5E6"/>
    <w:rsid w:val="4D044820"/>
    <w:rsid w:val="4D05591B"/>
    <w:rsid w:val="4D11C451"/>
    <w:rsid w:val="4D13A964"/>
    <w:rsid w:val="4D1BF057"/>
    <w:rsid w:val="4D1F6BF9"/>
    <w:rsid w:val="4D495A66"/>
    <w:rsid w:val="4D55105C"/>
    <w:rsid w:val="4D609AF9"/>
    <w:rsid w:val="4D6A9025"/>
    <w:rsid w:val="4D846126"/>
    <w:rsid w:val="4D98DB58"/>
    <w:rsid w:val="4DA2A8BD"/>
    <w:rsid w:val="4DB5FC57"/>
    <w:rsid w:val="4DBA99C4"/>
    <w:rsid w:val="4E08E7A5"/>
    <w:rsid w:val="4E1BAD3D"/>
    <w:rsid w:val="4E52B7F8"/>
    <w:rsid w:val="4E7384C8"/>
    <w:rsid w:val="4E83F88A"/>
    <w:rsid w:val="4EA8050C"/>
    <w:rsid w:val="4EB9C7A7"/>
    <w:rsid w:val="4EBB3C5A"/>
    <w:rsid w:val="4EC5CA8A"/>
    <w:rsid w:val="4ED425EB"/>
    <w:rsid w:val="4ED6E47A"/>
    <w:rsid w:val="4EE65DE8"/>
    <w:rsid w:val="4EEF2F1A"/>
    <w:rsid w:val="4EF0294B"/>
    <w:rsid w:val="4F0A091A"/>
    <w:rsid w:val="4F3071D3"/>
    <w:rsid w:val="4F3E791E"/>
    <w:rsid w:val="4F560BBC"/>
    <w:rsid w:val="4F56F803"/>
    <w:rsid w:val="4F5C1208"/>
    <w:rsid w:val="4F63DF5D"/>
    <w:rsid w:val="4F6AC2F8"/>
    <w:rsid w:val="4F83EEBB"/>
    <w:rsid w:val="4F8F3030"/>
    <w:rsid w:val="4F99824F"/>
    <w:rsid w:val="4FB7041E"/>
    <w:rsid w:val="4FB9FD37"/>
    <w:rsid w:val="4FEA0015"/>
    <w:rsid w:val="4FEA1181"/>
    <w:rsid w:val="500F464F"/>
    <w:rsid w:val="502A1B3E"/>
    <w:rsid w:val="503B0B45"/>
    <w:rsid w:val="503C48C6"/>
    <w:rsid w:val="503DA160"/>
    <w:rsid w:val="50817C89"/>
    <w:rsid w:val="5081DBF0"/>
    <w:rsid w:val="508CB11E"/>
    <w:rsid w:val="50AE0610"/>
    <w:rsid w:val="50B02562"/>
    <w:rsid w:val="50B5F396"/>
    <w:rsid w:val="50B6CC1F"/>
    <w:rsid w:val="50B76585"/>
    <w:rsid w:val="50CA04CF"/>
    <w:rsid w:val="50DF94E3"/>
    <w:rsid w:val="50E35D6C"/>
    <w:rsid w:val="50F32657"/>
    <w:rsid w:val="512918B6"/>
    <w:rsid w:val="5137DD09"/>
    <w:rsid w:val="5138AA6D"/>
    <w:rsid w:val="5162E42F"/>
    <w:rsid w:val="51874072"/>
    <w:rsid w:val="518FB972"/>
    <w:rsid w:val="5193ED11"/>
    <w:rsid w:val="519A1767"/>
    <w:rsid w:val="51AA7E0E"/>
    <w:rsid w:val="51ADA841"/>
    <w:rsid w:val="51B2E210"/>
    <w:rsid w:val="51BE8C89"/>
    <w:rsid w:val="51D8CDB7"/>
    <w:rsid w:val="51E9884C"/>
    <w:rsid w:val="520AB173"/>
    <w:rsid w:val="520FA829"/>
    <w:rsid w:val="521D4CEA"/>
    <w:rsid w:val="523A3B31"/>
    <w:rsid w:val="5252099A"/>
    <w:rsid w:val="525F3230"/>
    <w:rsid w:val="525F5194"/>
    <w:rsid w:val="527619E0"/>
    <w:rsid w:val="52A07A30"/>
    <w:rsid w:val="52C6FDFB"/>
    <w:rsid w:val="52D1DDAA"/>
    <w:rsid w:val="52DA5DA6"/>
    <w:rsid w:val="52E42DA4"/>
    <w:rsid w:val="52EF1E60"/>
    <w:rsid w:val="5306C21C"/>
    <w:rsid w:val="53260EB2"/>
    <w:rsid w:val="532E6E0D"/>
    <w:rsid w:val="5330CF5B"/>
    <w:rsid w:val="5331E2C5"/>
    <w:rsid w:val="533D42BF"/>
    <w:rsid w:val="5340B606"/>
    <w:rsid w:val="53599B8B"/>
    <w:rsid w:val="535A7F66"/>
    <w:rsid w:val="5361E7B2"/>
    <w:rsid w:val="5373EE4B"/>
    <w:rsid w:val="537C3C71"/>
    <w:rsid w:val="537EFD8E"/>
    <w:rsid w:val="53AA003E"/>
    <w:rsid w:val="53B377BF"/>
    <w:rsid w:val="53BACA4D"/>
    <w:rsid w:val="53C05930"/>
    <w:rsid w:val="53D2D8D6"/>
    <w:rsid w:val="53F3A2AA"/>
    <w:rsid w:val="53FEF715"/>
    <w:rsid w:val="53FF2DE1"/>
    <w:rsid w:val="5403A3E0"/>
    <w:rsid w:val="5404DD81"/>
    <w:rsid w:val="5411EA41"/>
    <w:rsid w:val="5417CDC2"/>
    <w:rsid w:val="5429A65E"/>
    <w:rsid w:val="5432B590"/>
    <w:rsid w:val="543663C0"/>
    <w:rsid w:val="545311D0"/>
    <w:rsid w:val="547C49AF"/>
    <w:rsid w:val="547D93FC"/>
    <w:rsid w:val="547F768D"/>
    <w:rsid w:val="548CBDBF"/>
    <w:rsid w:val="548E58B2"/>
    <w:rsid w:val="549577CE"/>
    <w:rsid w:val="5495A1C6"/>
    <w:rsid w:val="54AD6E7C"/>
    <w:rsid w:val="54C727C2"/>
    <w:rsid w:val="54C7EB90"/>
    <w:rsid w:val="54E47E04"/>
    <w:rsid w:val="55157BCB"/>
    <w:rsid w:val="552AE38E"/>
    <w:rsid w:val="552CBA00"/>
    <w:rsid w:val="552D7410"/>
    <w:rsid w:val="5530E89A"/>
    <w:rsid w:val="554F4820"/>
    <w:rsid w:val="55602241"/>
    <w:rsid w:val="556C399D"/>
    <w:rsid w:val="557FE232"/>
    <w:rsid w:val="558B14B0"/>
    <w:rsid w:val="55915600"/>
    <w:rsid w:val="559F7441"/>
    <w:rsid w:val="55A54894"/>
    <w:rsid w:val="55B6FE56"/>
    <w:rsid w:val="55C756D0"/>
    <w:rsid w:val="55CAC8E3"/>
    <w:rsid w:val="55D23421"/>
    <w:rsid w:val="55DCD31F"/>
    <w:rsid w:val="55EFACA4"/>
    <w:rsid w:val="55FA0ECF"/>
    <w:rsid w:val="55FB2880"/>
    <w:rsid w:val="55FFA010"/>
    <w:rsid w:val="5600EB98"/>
    <w:rsid w:val="560D96C5"/>
    <w:rsid w:val="5610B159"/>
    <w:rsid w:val="562209AD"/>
    <w:rsid w:val="56267140"/>
    <w:rsid w:val="5627C6F9"/>
    <w:rsid w:val="566F6F8B"/>
    <w:rsid w:val="568F1225"/>
    <w:rsid w:val="569390E9"/>
    <w:rsid w:val="569E4339"/>
    <w:rsid w:val="56A7697B"/>
    <w:rsid w:val="56ABC04C"/>
    <w:rsid w:val="56B69E50"/>
    <w:rsid w:val="56B72529"/>
    <w:rsid w:val="56C248E4"/>
    <w:rsid w:val="56DAF74A"/>
    <w:rsid w:val="56E9406A"/>
    <w:rsid w:val="56F51603"/>
    <w:rsid w:val="57134ECA"/>
    <w:rsid w:val="57215FD6"/>
    <w:rsid w:val="5739F423"/>
    <w:rsid w:val="57451B12"/>
    <w:rsid w:val="5753A1C0"/>
    <w:rsid w:val="575E7390"/>
    <w:rsid w:val="57632731"/>
    <w:rsid w:val="5788E088"/>
    <w:rsid w:val="578E6803"/>
    <w:rsid w:val="579A836E"/>
    <w:rsid w:val="579F825D"/>
    <w:rsid w:val="57AC81BA"/>
    <w:rsid w:val="57AEACB0"/>
    <w:rsid w:val="57C1ED5A"/>
    <w:rsid w:val="57DF4008"/>
    <w:rsid w:val="57E618B4"/>
    <w:rsid w:val="5814AB32"/>
    <w:rsid w:val="5839DBE3"/>
    <w:rsid w:val="5849B8D8"/>
    <w:rsid w:val="58548C96"/>
    <w:rsid w:val="5855868E"/>
    <w:rsid w:val="5868DE3F"/>
    <w:rsid w:val="5880458A"/>
    <w:rsid w:val="588DBE40"/>
    <w:rsid w:val="58A14747"/>
    <w:rsid w:val="58BA2CF9"/>
    <w:rsid w:val="58C53E48"/>
    <w:rsid w:val="58DA2C32"/>
    <w:rsid w:val="58DA943E"/>
    <w:rsid w:val="58DBCBE8"/>
    <w:rsid w:val="58E475B3"/>
    <w:rsid w:val="58F0CE2B"/>
    <w:rsid w:val="58F1525A"/>
    <w:rsid w:val="58FC53D1"/>
    <w:rsid w:val="5920B155"/>
    <w:rsid w:val="592D87CB"/>
    <w:rsid w:val="5931A440"/>
    <w:rsid w:val="593653CF"/>
    <w:rsid w:val="594335EB"/>
    <w:rsid w:val="5948521B"/>
    <w:rsid w:val="595AC733"/>
    <w:rsid w:val="595C932E"/>
    <w:rsid w:val="5960DF21"/>
    <w:rsid w:val="597A23C8"/>
    <w:rsid w:val="597E16D3"/>
    <w:rsid w:val="598A7F69"/>
    <w:rsid w:val="59D0ACD0"/>
    <w:rsid w:val="59D1933E"/>
    <w:rsid w:val="59DD043B"/>
    <w:rsid w:val="5A0BA09C"/>
    <w:rsid w:val="5A26C182"/>
    <w:rsid w:val="5A285ECF"/>
    <w:rsid w:val="5A3880FA"/>
    <w:rsid w:val="5A44F809"/>
    <w:rsid w:val="5A4F8A7F"/>
    <w:rsid w:val="5A554708"/>
    <w:rsid w:val="5A5A1C6E"/>
    <w:rsid w:val="5A5D3C42"/>
    <w:rsid w:val="5A5D3CB5"/>
    <w:rsid w:val="5A798937"/>
    <w:rsid w:val="5A808FC2"/>
    <w:rsid w:val="5A859665"/>
    <w:rsid w:val="5AA5A544"/>
    <w:rsid w:val="5AB2DC58"/>
    <w:rsid w:val="5AC6CD79"/>
    <w:rsid w:val="5AD6D099"/>
    <w:rsid w:val="5AF9E263"/>
    <w:rsid w:val="5B07C356"/>
    <w:rsid w:val="5B10D3B6"/>
    <w:rsid w:val="5B1C5208"/>
    <w:rsid w:val="5B1CE3D2"/>
    <w:rsid w:val="5B34107E"/>
    <w:rsid w:val="5B51F8F6"/>
    <w:rsid w:val="5B5FE478"/>
    <w:rsid w:val="5B705D1F"/>
    <w:rsid w:val="5B9FBB03"/>
    <w:rsid w:val="5BB42C85"/>
    <w:rsid w:val="5BC42F30"/>
    <w:rsid w:val="5BCCA560"/>
    <w:rsid w:val="5BDBC918"/>
    <w:rsid w:val="5BFA019F"/>
    <w:rsid w:val="5BFFDC47"/>
    <w:rsid w:val="5C12986E"/>
    <w:rsid w:val="5C165E20"/>
    <w:rsid w:val="5C20F84E"/>
    <w:rsid w:val="5C233E86"/>
    <w:rsid w:val="5C2927D7"/>
    <w:rsid w:val="5C3F80B8"/>
    <w:rsid w:val="5C5B5D9F"/>
    <w:rsid w:val="5C6DF491"/>
    <w:rsid w:val="5C71A569"/>
    <w:rsid w:val="5C881695"/>
    <w:rsid w:val="5C94F837"/>
    <w:rsid w:val="5C9600A6"/>
    <w:rsid w:val="5CA3A379"/>
    <w:rsid w:val="5CA6399C"/>
    <w:rsid w:val="5CB3916D"/>
    <w:rsid w:val="5CD4E06A"/>
    <w:rsid w:val="5CE0A5D0"/>
    <w:rsid w:val="5CE3FC30"/>
    <w:rsid w:val="5CE5F48F"/>
    <w:rsid w:val="5D0C4E89"/>
    <w:rsid w:val="5D111D51"/>
    <w:rsid w:val="5D1302AF"/>
    <w:rsid w:val="5D14A4FD"/>
    <w:rsid w:val="5D4D6854"/>
    <w:rsid w:val="5D5A8D73"/>
    <w:rsid w:val="5D9DC44B"/>
    <w:rsid w:val="5D9DEFD5"/>
    <w:rsid w:val="5DA5B4A7"/>
    <w:rsid w:val="5DB1BA5C"/>
    <w:rsid w:val="5DC3D02C"/>
    <w:rsid w:val="5DD4BAD8"/>
    <w:rsid w:val="5DF4A203"/>
    <w:rsid w:val="5E085910"/>
    <w:rsid w:val="5E26FBC3"/>
    <w:rsid w:val="5E3E5863"/>
    <w:rsid w:val="5E44B735"/>
    <w:rsid w:val="5E54114A"/>
    <w:rsid w:val="5E5E3FA7"/>
    <w:rsid w:val="5EA08988"/>
    <w:rsid w:val="5EA98F34"/>
    <w:rsid w:val="5EB0755E"/>
    <w:rsid w:val="5EBBD138"/>
    <w:rsid w:val="5EC99DBB"/>
    <w:rsid w:val="5ECD5AC9"/>
    <w:rsid w:val="5EE26F84"/>
    <w:rsid w:val="5EE5117A"/>
    <w:rsid w:val="5EF76F3C"/>
    <w:rsid w:val="5F0EFC61"/>
    <w:rsid w:val="5F279511"/>
    <w:rsid w:val="5F28F594"/>
    <w:rsid w:val="5F36694F"/>
    <w:rsid w:val="5F3BD8F4"/>
    <w:rsid w:val="5F40126C"/>
    <w:rsid w:val="5F40FBCD"/>
    <w:rsid w:val="5F49D5C2"/>
    <w:rsid w:val="5F57562B"/>
    <w:rsid w:val="5F77DB04"/>
    <w:rsid w:val="5F7D55BD"/>
    <w:rsid w:val="5F92B8CD"/>
    <w:rsid w:val="5FA59553"/>
    <w:rsid w:val="5FBDDCF5"/>
    <w:rsid w:val="5FBFF46D"/>
    <w:rsid w:val="5FC25747"/>
    <w:rsid w:val="5FD1CE27"/>
    <w:rsid w:val="5FD38D7E"/>
    <w:rsid w:val="5FD6A567"/>
    <w:rsid w:val="5FDE62BF"/>
    <w:rsid w:val="5FE08796"/>
    <w:rsid w:val="5FECF0CA"/>
    <w:rsid w:val="60045A8C"/>
    <w:rsid w:val="6017E252"/>
    <w:rsid w:val="603C96CB"/>
    <w:rsid w:val="605590B7"/>
    <w:rsid w:val="605884CA"/>
    <w:rsid w:val="605D2E8D"/>
    <w:rsid w:val="6067056F"/>
    <w:rsid w:val="608C0ACF"/>
    <w:rsid w:val="609B663D"/>
    <w:rsid w:val="60B10616"/>
    <w:rsid w:val="60B2C670"/>
    <w:rsid w:val="60B75F0D"/>
    <w:rsid w:val="60BC7B25"/>
    <w:rsid w:val="60D5C647"/>
    <w:rsid w:val="60E56D87"/>
    <w:rsid w:val="60F7B7CA"/>
    <w:rsid w:val="6101E589"/>
    <w:rsid w:val="6103534D"/>
    <w:rsid w:val="61164EEB"/>
    <w:rsid w:val="611C394E"/>
    <w:rsid w:val="613179BC"/>
    <w:rsid w:val="6132339E"/>
    <w:rsid w:val="61364B27"/>
    <w:rsid w:val="61496EC7"/>
    <w:rsid w:val="614A0C95"/>
    <w:rsid w:val="617500B0"/>
    <w:rsid w:val="617DEE59"/>
    <w:rsid w:val="61A6E82C"/>
    <w:rsid w:val="61AA732A"/>
    <w:rsid w:val="61ACC238"/>
    <w:rsid w:val="61BDFB1F"/>
    <w:rsid w:val="61D41BBF"/>
    <w:rsid w:val="61DBBE2E"/>
    <w:rsid w:val="62206E7F"/>
    <w:rsid w:val="623B5E3A"/>
    <w:rsid w:val="6245DB5D"/>
    <w:rsid w:val="62684E27"/>
    <w:rsid w:val="627B59FE"/>
    <w:rsid w:val="628AA46B"/>
    <w:rsid w:val="628E2B18"/>
    <w:rsid w:val="62C27D4B"/>
    <w:rsid w:val="62C3C1C7"/>
    <w:rsid w:val="62E35727"/>
    <w:rsid w:val="6312EAC6"/>
    <w:rsid w:val="63230D9F"/>
    <w:rsid w:val="632E58FF"/>
    <w:rsid w:val="632F684C"/>
    <w:rsid w:val="633505A3"/>
    <w:rsid w:val="637753F2"/>
    <w:rsid w:val="639626F4"/>
    <w:rsid w:val="63B772C5"/>
    <w:rsid w:val="63C2D02F"/>
    <w:rsid w:val="63C6728E"/>
    <w:rsid w:val="63D36067"/>
    <w:rsid w:val="63D64F9B"/>
    <w:rsid w:val="63DF6340"/>
    <w:rsid w:val="63E26330"/>
    <w:rsid w:val="63F09E17"/>
    <w:rsid w:val="6409C674"/>
    <w:rsid w:val="641B8F0B"/>
    <w:rsid w:val="64254A4B"/>
    <w:rsid w:val="644C19C0"/>
    <w:rsid w:val="6455DD33"/>
    <w:rsid w:val="646F9175"/>
    <w:rsid w:val="647F3C09"/>
    <w:rsid w:val="6483885C"/>
    <w:rsid w:val="64A4D240"/>
    <w:rsid w:val="64AD6CFC"/>
    <w:rsid w:val="64BB9494"/>
    <w:rsid w:val="64D066D3"/>
    <w:rsid w:val="64FF6E45"/>
    <w:rsid w:val="654354FC"/>
    <w:rsid w:val="656A6799"/>
    <w:rsid w:val="6579FD52"/>
    <w:rsid w:val="658C6E78"/>
    <w:rsid w:val="65940813"/>
    <w:rsid w:val="6595026E"/>
    <w:rsid w:val="659ECE5E"/>
    <w:rsid w:val="65A596D5"/>
    <w:rsid w:val="65D0D945"/>
    <w:rsid w:val="65DEECF1"/>
    <w:rsid w:val="65E1F7DA"/>
    <w:rsid w:val="65EC3D17"/>
    <w:rsid w:val="65F1AD94"/>
    <w:rsid w:val="6601CFAF"/>
    <w:rsid w:val="660DACC6"/>
    <w:rsid w:val="6610322D"/>
    <w:rsid w:val="66188AE5"/>
    <w:rsid w:val="6626D523"/>
    <w:rsid w:val="66366558"/>
    <w:rsid w:val="663ACB24"/>
    <w:rsid w:val="6646A2EB"/>
    <w:rsid w:val="666C0545"/>
    <w:rsid w:val="667B3A97"/>
    <w:rsid w:val="6689204A"/>
    <w:rsid w:val="6689E5FE"/>
    <w:rsid w:val="668B8312"/>
    <w:rsid w:val="668EC79B"/>
    <w:rsid w:val="66968DCC"/>
    <w:rsid w:val="66A2764B"/>
    <w:rsid w:val="66A6D985"/>
    <w:rsid w:val="66C3C4F1"/>
    <w:rsid w:val="66CB3732"/>
    <w:rsid w:val="66CE0D2A"/>
    <w:rsid w:val="66D02059"/>
    <w:rsid w:val="66D0FD8F"/>
    <w:rsid w:val="66D5B5CB"/>
    <w:rsid w:val="66D5B69A"/>
    <w:rsid w:val="66E5A26D"/>
    <w:rsid w:val="66EA2EC7"/>
    <w:rsid w:val="66F2A133"/>
    <w:rsid w:val="66F5A700"/>
    <w:rsid w:val="66FB3C0C"/>
    <w:rsid w:val="67003214"/>
    <w:rsid w:val="670C0225"/>
    <w:rsid w:val="6724A58A"/>
    <w:rsid w:val="672A03D6"/>
    <w:rsid w:val="6758F727"/>
    <w:rsid w:val="675AAF4B"/>
    <w:rsid w:val="67692263"/>
    <w:rsid w:val="676F4633"/>
    <w:rsid w:val="677268E3"/>
    <w:rsid w:val="6784A255"/>
    <w:rsid w:val="678B182C"/>
    <w:rsid w:val="67A58CAB"/>
    <w:rsid w:val="67C4BF74"/>
    <w:rsid w:val="67D2DF24"/>
    <w:rsid w:val="67DB328A"/>
    <w:rsid w:val="67FE46B9"/>
    <w:rsid w:val="68072DB2"/>
    <w:rsid w:val="68115866"/>
    <w:rsid w:val="6855F680"/>
    <w:rsid w:val="6857AB13"/>
    <w:rsid w:val="68657375"/>
    <w:rsid w:val="68681CDA"/>
    <w:rsid w:val="6889189A"/>
    <w:rsid w:val="689E56DA"/>
    <w:rsid w:val="68CEB5B6"/>
    <w:rsid w:val="6925DF02"/>
    <w:rsid w:val="6954536D"/>
    <w:rsid w:val="695B36FC"/>
    <w:rsid w:val="696348D7"/>
    <w:rsid w:val="69652D4A"/>
    <w:rsid w:val="697702EB"/>
    <w:rsid w:val="697C4B6F"/>
    <w:rsid w:val="69D49CC1"/>
    <w:rsid w:val="69DE5E75"/>
    <w:rsid w:val="69E43255"/>
    <w:rsid w:val="69ECE782"/>
    <w:rsid w:val="69F18B3C"/>
    <w:rsid w:val="6A027FE7"/>
    <w:rsid w:val="6A0EFC87"/>
    <w:rsid w:val="6A1BBB01"/>
    <w:rsid w:val="6A32BCCC"/>
    <w:rsid w:val="6A45A7F1"/>
    <w:rsid w:val="6A46701F"/>
    <w:rsid w:val="6A4F1E44"/>
    <w:rsid w:val="6A5D6A70"/>
    <w:rsid w:val="6A608A53"/>
    <w:rsid w:val="6A7B4D92"/>
    <w:rsid w:val="6A7C935D"/>
    <w:rsid w:val="6A81A0BB"/>
    <w:rsid w:val="6A84D99B"/>
    <w:rsid w:val="6A9698D6"/>
    <w:rsid w:val="6AA42DEA"/>
    <w:rsid w:val="6AAE79F5"/>
    <w:rsid w:val="6AC610C5"/>
    <w:rsid w:val="6ACFE5AC"/>
    <w:rsid w:val="6AD1157B"/>
    <w:rsid w:val="6ADD2D6D"/>
    <w:rsid w:val="6AE8D393"/>
    <w:rsid w:val="6AFA4646"/>
    <w:rsid w:val="6B094EBF"/>
    <w:rsid w:val="6B1ACA31"/>
    <w:rsid w:val="6B293F5A"/>
    <w:rsid w:val="6B327090"/>
    <w:rsid w:val="6B4A5B79"/>
    <w:rsid w:val="6B64DD65"/>
    <w:rsid w:val="6B869928"/>
    <w:rsid w:val="6B92FAAF"/>
    <w:rsid w:val="6B9E5048"/>
    <w:rsid w:val="6B9ECF23"/>
    <w:rsid w:val="6BDB9D98"/>
    <w:rsid w:val="6BE7FC4A"/>
    <w:rsid w:val="6BEE7594"/>
    <w:rsid w:val="6BF5A1AA"/>
    <w:rsid w:val="6BFD69E6"/>
    <w:rsid w:val="6C16B718"/>
    <w:rsid w:val="6C1B62E7"/>
    <w:rsid w:val="6C298C87"/>
    <w:rsid w:val="6C5AD9EF"/>
    <w:rsid w:val="6C664155"/>
    <w:rsid w:val="6C74F010"/>
    <w:rsid w:val="6C78FDCE"/>
    <w:rsid w:val="6CA973DE"/>
    <w:rsid w:val="6CB3047E"/>
    <w:rsid w:val="6CC75839"/>
    <w:rsid w:val="6CD9D375"/>
    <w:rsid w:val="6CDB1978"/>
    <w:rsid w:val="6CDD90D8"/>
    <w:rsid w:val="6D0B54ED"/>
    <w:rsid w:val="6D0BDAA7"/>
    <w:rsid w:val="6D3A20A9"/>
    <w:rsid w:val="6D43F124"/>
    <w:rsid w:val="6D43FEA0"/>
    <w:rsid w:val="6D4C280E"/>
    <w:rsid w:val="6D4CC485"/>
    <w:rsid w:val="6D70B13D"/>
    <w:rsid w:val="6D7A341E"/>
    <w:rsid w:val="6DA3F7B6"/>
    <w:rsid w:val="6DB56ADC"/>
    <w:rsid w:val="6DB6BEEC"/>
    <w:rsid w:val="6DB6DBC7"/>
    <w:rsid w:val="6DDE351E"/>
    <w:rsid w:val="6DF62643"/>
    <w:rsid w:val="6E0E0AC9"/>
    <w:rsid w:val="6E11D86B"/>
    <w:rsid w:val="6E2B740E"/>
    <w:rsid w:val="6E4A716A"/>
    <w:rsid w:val="6E633D6D"/>
    <w:rsid w:val="6E6881EB"/>
    <w:rsid w:val="6E7052A3"/>
    <w:rsid w:val="6E7FD41D"/>
    <w:rsid w:val="6E817D2F"/>
    <w:rsid w:val="6EB30D3D"/>
    <w:rsid w:val="6EDFF43D"/>
    <w:rsid w:val="6EE68D6A"/>
    <w:rsid w:val="6EEF85EB"/>
    <w:rsid w:val="6EFC4D14"/>
    <w:rsid w:val="6F084344"/>
    <w:rsid w:val="6F0A347E"/>
    <w:rsid w:val="6F12D956"/>
    <w:rsid w:val="6F1ADDA1"/>
    <w:rsid w:val="6F245E65"/>
    <w:rsid w:val="6F2C01B3"/>
    <w:rsid w:val="6F310E07"/>
    <w:rsid w:val="6F4A7BE9"/>
    <w:rsid w:val="6F55CAA6"/>
    <w:rsid w:val="6F66EB47"/>
    <w:rsid w:val="6FA40E45"/>
    <w:rsid w:val="6FAAAF99"/>
    <w:rsid w:val="6FC1C759"/>
    <w:rsid w:val="6FD22430"/>
    <w:rsid w:val="6FEE90A9"/>
    <w:rsid w:val="70006A4B"/>
    <w:rsid w:val="7019527E"/>
    <w:rsid w:val="70216BC5"/>
    <w:rsid w:val="7022B190"/>
    <w:rsid w:val="704334CB"/>
    <w:rsid w:val="7043EF08"/>
    <w:rsid w:val="70536472"/>
    <w:rsid w:val="70548732"/>
    <w:rsid w:val="70612605"/>
    <w:rsid w:val="70627FCD"/>
    <w:rsid w:val="7063DA58"/>
    <w:rsid w:val="707CCD70"/>
    <w:rsid w:val="707F6A4E"/>
    <w:rsid w:val="708085EF"/>
    <w:rsid w:val="70C4CF8F"/>
    <w:rsid w:val="7111CFE9"/>
    <w:rsid w:val="714C6EF1"/>
    <w:rsid w:val="71777A5B"/>
    <w:rsid w:val="718A0256"/>
    <w:rsid w:val="7196A216"/>
    <w:rsid w:val="7197315A"/>
    <w:rsid w:val="71B0B0E3"/>
    <w:rsid w:val="71D3EB38"/>
    <w:rsid w:val="71D90FA6"/>
    <w:rsid w:val="720701FD"/>
    <w:rsid w:val="720E6B04"/>
    <w:rsid w:val="72209424"/>
    <w:rsid w:val="725E84B0"/>
    <w:rsid w:val="7263A275"/>
    <w:rsid w:val="727140BE"/>
    <w:rsid w:val="727CC213"/>
    <w:rsid w:val="7289E571"/>
    <w:rsid w:val="728CBD73"/>
    <w:rsid w:val="72F1FCDD"/>
    <w:rsid w:val="72F38930"/>
    <w:rsid w:val="73106DDF"/>
    <w:rsid w:val="732018EF"/>
    <w:rsid w:val="732AE4F4"/>
    <w:rsid w:val="732DF75E"/>
    <w:rsid w:val="733DF008"/>
    <w:rsid w:val="734D799C"/>
    <w:rsid w:val="73565795"/>
    <w:rsid w:val="735C2513"/>
    <w:rsid w:val="7369C703"/>
    <w:rsid w:val="736FBB99"/>
    <w:rsid w:val="737B8FCA"/>
    <w:rsid w:val="738D8205"/>
    <w:rsid w:val="7394B827"/>
    <w:rsid w:val="739A208F"/>
    <w:rsid w:val="73A4961B"/>
    <w:rsid w:val="73A59C9D"/>
    <w:rsid w:val="73A62F4D"/>
    <w:rsid w:val="73C101FA"/>
    <w:rsid w:val="73C51051"/>
    <w:rsid w:val="73D217D1"/>
    <w:rsid w:val="73E1D9EC"/>
    <w:rsid w:val="73E44C33"/>
    <w:rsid w:val="73E5BFD0"/>
    <w:rsid w:val="73F97413"/>
    <w:rsid w:val="7402CB2D"/>
    <w:rsid w:val="74165959"/>
    <w:rsid w:val="742522E3"/>
    <w:rsid w:val="7425E5B6"/>
    <w:rsid w:val="742B7859"/>
    <w:rsid w:val="74819398"/>
    <w:rsid w:val="74B6D4A6"/>
    <w:rsid w:val="74BE2440"/>
    <w:rsid w:val="74C1C14E"/>
    <w:rsid w:val="74C64EAD"/>
    <w:rsid w:val="74D021A0"/>
    <w:rsid w:val="74D26A1E"/>
    <w:rsid w:val="74F4DCE8"/>
    <w:rsid w:val="74FA84D4"/>
    <w:rsid w:val="75021820"/>
    <w:rsid w:val="750E0545"/>
    <w:rsid w:val="7526BF07"/>
    <w:rsid w:val="75458A9B"/>
    <w:rsid w:val="7558E403"/>
    <w:rsid w:val="75604FD5"/>
    <w:rsid w:val="7591576B"/>
    <w:rsid w:val="75BBEC78"/>
    <w:rsid w:val="75C1A422"/>
    <w:rsid w:val="75E5C049"/>
    <w:rsid w:val="75E9999C"/>
    <w:rsid w:val="75FE24CD"/>
    <w:rsid w:val="7607A1FC"/>
    <w:rsid w:val="7616D57F"/>
    <w:rsid w:val="761D449C"/>
    <w:rsid w:val="764FA869"/>
    <w:rsid w:val="765748E1"/>
    <w:rsid w:val="7671B1A0"/>
    <w:rsid w:val="768BD088"/>
    <w:rsid w:val="7693C106"/>
    <w:rsid w:val="76AF3D2E"/>
    <w:rsid w:val="76B27852"/>
    <w:rsid w:val="76B2BCED"/>
    <w:rsid w:val="76B3308C"/>
    <w:rsid w:val="76B826B8"/>
    <w:rsid w:val="76B898F4"/>
    <w:rsid w:val="76CFF051"/>
    <w:rsid w:val="76D5BCB1"/>
    <w:rsid w:val="76F0037E"/>
    <w:rsid w:val="76FB69B9"/>
    <w:rsid w:val="76FCD53F"/>
    <w:rsid w:val="76FE6B26"/>
    <w:rsid w:val="76FFB9E3"/>
    <w:rsid w:val="77411718"/>
    <w:rsid w:val="776893E8"/>
    <w:rsid w:val="778569FD"/>
    <w:rsid w:val="7796418F"/>
    <w:rsid w:val="779B0116"/>
    <w:rsid w:val="77A5DEC3"/>
    <w:rsid w:val="77B61F4F"/>
    <w:rsid w:val="77DE965D"/>
    <w:rsid w:val="7802F349"/>
    <w:rsid w:val="782C7DAA"/>
    <w:rsid w:val="7849DC6B"/>
    <w:rsid w:val="784C03A2"/>
    <w:rsid w:val="785D08BD"/>
    <w:rsid w:val="786BB803"/>
    <w:rsid w:val="786DAE26"/>
    <w:rsid w:val="786DB8F3"/>
    <w:rsid w:val="78722215"/>
    <w:rsid w:val="7877D0A1"/>
    <w:rsid w:val="787E3C55"/>
    <w:rsid w:val="7893C8D1"/>
    <w:rsid w:val="789E8544"/>
    <w:rsid w:val="78B3F308"/>
    <w:rsid w:val="78D83A56"/>
    <w:rsid w:val="78E122EF"/>
    <w:rsid w:val="78E3E587"/>
    <w:rsid w:val="78E70274"/>
    <w:rsid w:val="78F4C7E4"/>
    <w:rsid w:val="79046449"/>
    <w:rsid w:val="7916129E"/>
    <w:rsid w:val="79341BA3"/>
    <w:rsid w:val="7944CD33"/>
    <w:rsid w:val="79565AA6"/>
    <w:rsid w:val="795E4E7A"/>
    <w:rsid w:val="79863EF8"/>
    <w:rsid w:val="799CE92E"/>
    <w:rsid w:val="799F3951"/>
    <w:rsid w:val="79AEBF48"/>
    <w:rsid w:val="79B274A5"/>
    <w:rsid w:val="79BCBB20"/>
    <w:rsid w:val="79BFBB10"/>
    <w:rsid w:val="79D01ACE"/>
    <w:rsid w:val="79EAD14E"/>
    <w:rsid w:val="7A077E9C"/>
    <w:rsid w:val="7A12209C"/>
    <w:rsid w:val="7A18A493"/>
    <w:rsid w:val="7A309CFD"/>
    <w:rsid w:val="7A3345F4"/>
    <w:rsid w:val="7A4B5912"/>
    <w:rsid w:val="7A4C63FC"/>
    <w:rsid w:val="7A4FA6B7"/>
    <w:rsid w:val="7A6648F7"/>
    <w:rsid w:val="7A6784B7"/>
    <w:rsid w:val="7A951545"/>
    <w:rsid w:val="7A973A32"/>
    <w:rsid w:val="7AB291E5"/>
    <w:rsid w:val="7AC04E7C"/>
    <w:rsid w:val="7AC63B28"/>
    <w:rsid w:val="7ADFA026"/>
    <w:rsid w:val="7AEE09AB"/>
    <w:rsid w:val="7AEE7948"/>
    <w:rsid w:val="7AFA7FA1"/>
    <w:rsid w:val="7B1DA25D"/>
    <w:rsid w:val="7B32D094"/>
    <w:rsid w:val="7B3A41F3"/>
    <w:rsid w:val="7B3D6025"/>
    <w:rsid w:val="7B528F79"/>
    <w:rsid w:val="7B541CC6"/>
    <w:rsid w:val="7B58F9EE"/>
    <w:rsid w:val="7B6BEB2F"/>
    <w:rsid w:val="7B6D1797"/>
    <w:rsid w:val="7BCDEBCD"/>
    <w:rsid w:val="7BCF9159"/>
    <w:rsid w:val="7BDB4117"/>
    <w:rsid w:val="7C0CA156"/>
    <w:rsid w:val="7C0FDB18"/>
    <w:rsid w:val="7C2AFC23"/>
    <w:rsid w:val="7C515CDC"/>
    <w:rsid w:val="7C5572ED"/>
    <w:rsid w:val="7C572454"/>
    <w:rsid w:val="7C65D80B"/>
    <w:rsid w:val="7C6BBC65"/>
    <w:rsid w:val="7C824C8C"/>
    <w:rsid w:val="7CC59F3C"/>
    <w:rsid w:val="7CDD456E"/>
    <w:rsid w:val="7CF1BFAA"/>
    <w:rsid w:val="7CF60765"/>
    <w:rsid w:val="7CFEA2E0"/>
    <w:rsid w:val="7D114665"/>
    <w:rsid w:val="7D17A299"/>
    <w:rsid w:val="7D260479"/>
    <w:rsid w:val="7D29A23D"/>
    <w:rsid w:val="7D2CC041"/>
    <w:rsid w:val="7D3808E6"/>
    <w:rsid w:val="7D3C10E4"/>
    <w:rsid w:val="7D491E1A"/>
    <w:rsid w:val="7D5093D1"/>
    <w:rsid w:val="7D5B6557"/>
    <w:rsid w:val="7D8301AC"/>
    <w:rsid w:val="7D8BA7F9"/>
    <w:rsid w:val="7D99BCA6"/>
    <w:rsid w:val="7D9DB789"/>
    <w:rsid w:val="7DA73999"/>
    <w:rsid w:val="7DAB0966"/>
    <w:rsid w:val="7DADDAF2"/>
    <w:rsid w:val="7DAEF405"/>
    <w:rsid w:val="7DB51DBB"/>
    <w:rsid w:val="7DB93242"/>
    <w:rsid w:val="7DBA7397"/>
    <w:rsid w:val="7DEAF88E"/>
    <w:rsid w:val="7DEBB579"/>
    <w:rsid w:val="7DF29FAB"/>
    <w:rsid w:val="7E62860E"/>
    <w:rsid w:val="7E6C0209"/>
    <w:rsid w:val="7E7915CF"/>
    <w:rsid w:val="7E7C72FC"/>
    <w:rsid w:val="7E8B69DB"/>
    <w:rsid w:val="7E95DCD3"/>
    <w:rsid w:val="7EA79830"/>
    <w:rsid w:val="7EC03FC7"/>
    <w:rsid w:val="7ED7C3C8"/>
    <w:rsid w:val="7EE6445F"/>
    <w:rsid w:val="7EF90C87"/>
    <w:rsid w:val="7F059ACE"/>
    <w:rsid w:val="7F0AC5C4"/>
    <w:rsid w:val="7F159D1D"/>
    <w:rsid w:val="7F499915"/>
    <w:rsid w:val="7F4AE10B"/>
    <w:rsid w:val="7F986968"/>
    <w:rsid w:val="7FAD3F0E"/>
    <w:rsid w:val="7FCB5938"/>
    <w:rsid w:val="7FCE847E"/>
    <w:rsid w:val="7FDF4E2D"/>
    <w:rsid w:val="7FEB2D62"/>
  </w:rsids>
  <m:mathPr>
    <m:mathFont m:val="Cambria Math"/>
    <m:brkBin m:val="before"/>
    <m:brkBinSub m:val="--"/>
    <m:smallFrac m:val="0"/>
    <m:dispDef/>
    <m:lMargin m:val="0"/>
    <m:rMargin m:val="0"/>
    <m:defJc m:val="centerGroup"/>
    <m:wrapIndent m:val="1440"/>
    <m:intLim m:val="subSup"/>
    <m:naryLim m:val="undOvr"/>
  </m:mathPr>
  <w:themeFontLang w:val="es-MX"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ffc,#ffffd5,#ffd"/>
    </o:shapedefaults>
    <o:shapelayout v:ext="edit">
      <o:idmap v:ext="edit" data="1"/>
    </o:shapelayout>
  </w:shapeDefaults>
  <w:decimalSymbol w:val="."/>
  <w:listSeparator w:val=";"/>
  <w14:docId w14:val="4DD75FA6"/>
  <w15:docId w15:val="{47D13485-B346-4625-8890-FD88CBBF9B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MX"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iPriority="0"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nhideWhenUsed="1"/>
    <w:lsdException w:name="List Bullet 3" w:semiHidden="1" w:uiPriority="36" w:unhideWhenUsed="1" w:qFormat="1"/>
    <w:lsdException w:name="List Bullet 4" w:semiHidden="1" w:unhideWhenUsed="1" w:qFormat="1"/>
    <w:lsdException w:name="List Bullet 5" w:semiHidden="1" w:uiPriority="36" w:unhideWhenUsed="1" w:qFormat="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iPriority="0"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875D9"/>
    <w:pPr>
      <w:spacing w:line="360" w:lineRule="auto"/>
      <w:jc w:val="both"/>
    </w:pPr>
    <w:rPr>
      <w:rFonts w:ascii="Arial" w:hAnsi="Arial"/>
      <w:sz w:val="22"/>
      <w:lang w:val="es-PE" w:eastAsia="es-ES"/>
    </w:rPr>
  </w:style>
  <w:style w:type="paragraph" w:styleId="Ttulo1">
    <w:name w:val="heading 1"/>
    <w:basedOn w:val="Normal"/>
    <w:next w:val="Normal"/>
    <w:link w:val="Ttulo1Car"/>
    <w:uiPriority w:val="9"/>
    <w:qFormat/>
    <w:rsid w:val="009F6D1A"/>
    <w:pPr>
      <w:keepNext/>
      <w:spacing w:before="220" w:line="240" w:lineRule="auto"/>
      <w:jc w:val="left"/>
      <w:outlineLvl w:val="0"/>
    </w:pPr>
    <w:rPr>
      <w:rFonts w:eastAsia="Calibri"/>
      <w:b/>
      <w:szCs w:val="22"/>
      <w:lang w:val="x-none"/>
    </w:rPr>
  </w:style>
  <w:style w:type="paragraph" w:styleId="Ttulo2">
    <w:name w:val="heading 2"/>
    <w:basedOn w:val="Normal"/>
    <w:next w:val="Normal"/>
    <w:link w:val="Ttulo2Car"/>
    <w:uiPriority w:val="9"/>
    <w:qFormat/>
    <w:rsid w:val="006A213A"/>
    <w:pPr>
      <w:keepNext/>
      <w:spacing w:before="220" w:line="240" w:lineRule="auto"/>
      <w:outlineLvl w:val="1"/>
    </w:pPr>
    <w:rPr>
      <w:rFonts w:eastAsia="Calibri"/>
      <w:b/>
      <w:lang w:val="x-none"/>
    </w:rPr>
  </w:style>
  <w:style w:type="paragraph" w:styleId="Ttulo3">
    <w:name w:val="heading 3"/>
    <w:basedOn w:val="Normal"/>
    <w:next w:val="Normal"/>
    <w:link w:val="Ttulo3Car"/>
    <w:qFormat/>
    <w:rsid w:val="008D231B"/>
    <w:pPr>
      <w:keepNext/>
      <w:numPr>
        <w:ilvl w:val="2"/>
        <w:numId w:val="4"/>
      </w:numPr>
      <w:spacing w:before="220"/>
      <w:outlineLvl w:val="2"/>
    </w:pPr>
    <w:rPr>
      <w:rFonts w:eastAsia="Calibri"/>
      <w:b/>
      <w:lang w:val="x-none"/>
    </w:rPr>
  </w:style>
  <w:style w:type="paragraph" w:styleId="Ttulo4">
    <w:name w:val="heading 4"/>
    <w:basedOn w:val="Normal"/>
    <w:next w:val="Normal"/>
    <w:link w:val="Ttulo4Car"/>
    <w:qFormat/>
    <w:rsid w:val="00605D18"/>
    <w:pPr>
      <w:keepNext/>
      <w:numPr>
        <w:ilvl w:val="3"/>
        <w:numId w:val="4"/>
      </w:numPr>
      <w:spacing w:before="220" w:line="240" w:lineRule="auto"/>
      <w:outlineLvl w:val="3"/>
    </w:pPr>
    <w:rPr>
      <w:rFonts w:eastAsia="Calibri"/>
      <w:b/>
      <w:lang w:val="x-none"/>
    </w:rPr>
  </w:style>
  <w:style w:type="paragraph" w:styleId="Ttulo5">
    <w:name w:val="heading 5"/>
    <w:basedOn w:val="Normal"/>
    <w:next w:val="Normal"/>
    <w:link w:val="Ttulo5Car"/>
    <w:qFormat/>
    <w:rsid w:val="005214B9"/>
    <w:pPr>
      <w:numPr>
        <w:ilvl w:val="4"/>
        <w:numId w:val="4"/>
      </w:numPr>
      <w:spacing w:before="220"/>
      <w:outlineLvl w:val="4"/>
    </w:pPr>
    <w:rPr>
      <w:rFonts w:eastAsia="Calibri"/>
      <w:b/>
      <w:lang w:val="x-none"/>
    </w:rPr>
  </w:style>
  <w:style w:type="paragraph" w:styleId="Ttulo6">
    <w:name w:val="heading 6"/>
    <w:basedOn w:val="Normal"/>
    <w:next w:val="Normal"/>
    <w:link w:val="Ttulo6Car"/>
    <w:qFormat/>
    <w:rsid w:val="00C71B6A"/>
    <w:pPr>
      <w:numPr>
        <w:ilvl w:val="5"/>
        <w:numId w:val="4"/>
      </w:numPr>
      <w:spacing w:before="60"/>
      <w:outlineLvl w:val="5"/>
    </w:pPr>
    <w:rPr>
      <w:rFonts w:eastAsia="Calibri"/>
      <w:b/>
      <w:lang w:val="x-none"/>
    </w:rPr>
  </w:style>
  <w:style w:type="paragraph" w:styleId="Ttulo7">
    <w:name w:val="heading 7"/>
    <w:basedOn w:val="Normal"/>
    <w:next w:val="Normal"/>
    <w:link w:val="Ttulo7Car"/>
    <w:qFormat/>
    <w:rsid w:val="00C71B6A"/>
    <w:pPr>
      <w:keepNext/>
      <w:numPr>
        <w:ilvl w:val="6"/>
        <w:numId w:val="4"/>
      </w:numPr>
      <w:spacing w:before="60"/>
      <w:outlineLvl w:val="6"/>
    </w:pPr>
    <w:rPr>
      <w:rFonts w:eastAsia="Calibri"/>
      <w:b/>
      <w:lang w:val="x-none"/>
    </w:rPr>
  </w:style>
  <w:style w:type="paragraph" w:styleId="Ttulo8">
    <w:name w:val="heading 8"/>
    <w:basedOn w:val="Normal"/>
    <w:next w:val="Normal"/>
    <w:link w:val="Ttulo8Car"/>
    <w:qFormat/>
    <w:rsid w:val="00C71B6A"/>
    <w:pPr>
      <w:keepNext/>
      <w:numPr>
        <w:ilvl w:val="7"/>
        <w:numId w:val="4"/>
      </w:numPr>
      <w:spacing w:before="60"/>
      <w:outlineLvl w:val="7"/>
    </w:pPr>
    <w:rPr>
      <w:rFonts w:eastAsia="Calibri"/>
      <w:b/>
      <w:lang w:val="x-none"/>
    </w:rPr>
  </w:style>
  <w:style w:type="paragraph" w:styleId="Ttulo9">
    <w:name w:val="heading 9"/>
    <w:basedOn w:val="Normal"/>
    <w:next w:val="Normal"/>
    <w:link w:val="Ttulo9Car"/>
    <w:qFormat/>
    <w:rsid w:val="00C71B6A"/>
    <w:pPr>
      <w:keepNext/>
      <w:numPr>
        <w:ilvl w:val="8"/>
        <w:numId w:val="4"/>
      </w:numPr>
      <w:spacing w:before="60"/>
      <w:outlineLvl w:val="8"/>
    </w:pPr>
    <w:rPr>
      <w:rFonts w:eastAsia="Calibri"/>
      <w:b/>
      <w:lang w:val="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aliases w:val="ändrad, ändrad"/>
    <w:basedOn w:val="Normal"/>
    <w:link w:val="TextoindependienteCar"/>
    <w:uiPriority w:val="99"/>
    <w:rsid w:val="008B7330"/>
    <w:pPr>
      <w:spacing w:after="240"/>
    </w:pPr>
    <w:rPr>
      <w:lang w:val="x-none"/>
    </w:rPr>
  </w:style>
  <w:style w:type="character" w:customStyle="1" w:styleId="TextoindependienteCar">
    <w:name w:val="Texto independiente Car"/>
    <w:aliases w:val="ändrad Car1, ändrad Car"/>
    <w:link w:val="Textoindependiente"/>
    <w:uiPriority w:val="99"/>
    <w:rsid w:val="0090553A"/>
    <w:rPr>
      <w:rFonts w:ascii="Arial" w:hAnsi="Arial"/>
      <w:sz w:val="22"/>
      <w:lang w:eastAsia="es-ES"/>
    </w:rPr>
  </w:style>
  <w:style w:type="paragraph" w:customStyle="1" w:styleId="List1">
    <w:name w:val="List 1"/>
    <w:basedOn w:val="Normal"/>
    <w:rsid w:val="000D2A37"/>
    <w:pPr>
      <w:ind w:left="645" w:hanging="288"/>
    </w:pPr>
  </w:style>
  <w:style w:type="paragraph" w:styleId="Lista2">
    <w:name w:val="List 2"/>
    <w:basedOn w:val="Normal"/>
    <w:rsid w:val="000D2A37"/>
    <w:pPr>
      <w:ind w:left="933" w:hanging="288"/>
    </w:pPr>
  </w:style>
  <w:style w:type="paragraph" w:customStyle="1" w:styleId="Bullet10">
    <w:name w:val="Bullet 1"/>
    <w:basedOn w:val="Normal"/>
    <w:rsid w:val="008B7330"/>
    <w:pPr>
      <w:numPr>
        <w:numId w:val="2"/>
      </w:numPr>
      <w:spacing w:after="120"/>
    </w:pPr>
    <w:rPr>
      <w:sz w:val="24"/>
      <w:szCs w:val="24"/>
    </w:rPr>
  </w:style>
  <w:style w:type="paragraph" w:customStyle="1" w:styleId="Bullet2">
    <w:name w:val="Bullet 2"/>
    <w:basedOn w:val="Normal"/>
    <w:rsid w:val="000D2A37"/>
    <w:pPr>
      <w:tabs>
        <w:tab w:val="num" w:pos="360"/>
      </w:tabs>
      <w:ind w:left="737" w:hanging="170"/>
    </w:pPr>
  </w:style>
  <w:style w:type="paragraph" w:customStyle="1" w:styleId="Indent1">
    <w:name w:val="Indent 1"/>
    <w:basedOn w:val="Normal"/>
    <w:rsid w:val="000D2A37"/>
    <w:pPr>
      <w:ind w:left="645"/>
    </w:pPr>
  </w:style>
  <w:style w:type="paragraph" w:customStyle="1" w:styleId="Indent2">
    <w:name w:val="Indent 2"/>
    <w:basedOn w:val="Normal"/>
    <w:rsid w:val="000D2A37"/>
    <w:pPr>
      <w:ind w:left="933"/>
    </w:pPr>
  </w:style>
  <w:style w:type="paragraph" w:customStyle="1" w:styleId="Indent3">
    <w:name w:val="Indent 3"/>
    <w:basedOn w:val="Normal"/>
    <w:rsid w:val="000D2A37"/>
    <w:pPr>
      <w:ind w:left="1221"/>
    </w:pPr>
  </w:style>
  <w:style w:type="paragraph" w:customStyle="1" w:styleId="Drawing">
    <w:name w:val="Drawing"/>
    <w:rsid w:val="000D2A37"/>
    <w:pPr>
      <w:spacing w:after="120"/>
    </w:pPr>
    <w:rPr>
      <w:rFonts w:ascii="LotusLineDraw" w:hAnsi="LotusLineDraw"/>
      <w:sz w:val="24"/>
      <w:lang w:val="en-US" w:eastAsia="es-ES"/>
    </w:rPr>
  </w:style>
  <w:style w:type="paragraph" w:customStyle="1" w:styleId="HostData">
    <w:name w:val="Host Data"/>
    <w:rsid w:val="000D2A37"/>
    <w:rPr>
      <w:rFonts w:ascii="Courier" w:hAnsi="Courier"/>
      <w:lang w:val="en-US" w:eastAsia="es-ES"/>
    </w:rPr>
  </w:style>
  <w:style w:type="paragraph" w:styleId="Encabezado">
    <w:name w:val="header"/>
    <w:aliases w:val="encabezado,h,Header Char"/>
    <w:basedOn w:val="Normal"/>
    <w:link w:val="EncabezadoCar"/>
    <w:rsid w:val="008B7330"/>
    <w:pPr>
      <w:tabs>
        <w:tab w:val="center" w:pos="4419"/>
        <w:tab w:val="right" w:pos="8838"/>
      </w:tabs>
    </w:pPr>
    <w:rPr>
      <w:lang w:val="x-none"/>
    </w:rPr>
  </w:style>
  <w:style w:type="paragraph" w:customStyle="1" w:styleId="FigureCaption">
    <w:name w:val="Figure Caption"/>
    <w:next w:val="Textoindependiente"/>
    <w:rsid w:val="000D2A37"/>
    <w:pPr>
      <w:spacing w:before="160" w:after="400"/>
    </w:pPr>
    <w:rPr>
      <w:rFonts w:ascii="Arial" w:hAnsi="Arial"/>
      <w:i/>
      <w:lang w:val="en-US" w:eastAsia="es-ES"/>
    </w:rPr>
  </w:style>
  <w:style w:type="paragraph" w:customStyle="1" w:styleId="Theme">
    <w:name w:val="Theme"/>
    <w:rsid w:val="000D2A37"/>
    <w:pPr>
      <w:framePr w:w="2835" w:hSpace="180" w:wrap="around" w:vAnchor="text" w:hAnchor="page" w:x="1441" w:y="1"/>
      <w:spacing w:before="80" w:after="120"/>
    </w:pPr>
    <w:rPr>
      <w:i/>
      <w:sz w:val="24"/>
      <w:lang w:val="en-US" w:eastAsia="es-ES"/>
    </w:rPr>
  </w:style>
  <w:style w:type="paragraph" w:customStyle="1" w:styleId="SectionTitle">
    <w:name w:val="Section Title"/>
    <w:rsid w:val="000D2A37"/>
    <w:pPr>
      <w:spacing w:before="2160" w:after="357"/>
      <w:ind w:left="-3237"/>
    </w:pPr>
    <w:rPr>
      <w:i/>
      <w:color w:val="0000FF"/>
      <w:sz w:val="66"/>
      <w:lang w:val="en-US" w:eastAsia="es-ES"/>
    </w:rPr>
  </w:style>
  <w:style w:type="paragraph" w:styleId="Subttulo">
    <w:name w:val="Subtitle"/>
    <w:link w:val="SubttuloCar"/>
    <w:qFormat/>
    <w:rsid w:val="000D2A37"/>
    <w:pPr>
      <w:keepLines/>
      <w:spacing w:before="216" w:after="357"/>
      <w:ind w:left="-1797"/>
    </w:pPr>
    <w:rPr>
      <w:i/>
      <w:color w:val="0000FF"/>
      <w:sz w:val="28"/>
      <w:lang w:val="en-US" w:eastAsia="es-ES"/>
    </w:rPr>
  </w:style>
  <w:style w:type="paragraph" w:styleId="Textoindependiente2">
    <w:name w:val="Body Text 2"/>
    <w:basedOn w:val="Normal"/>
    <w:link w:val="Textoindependiente2Car"/>
    <w:rsid w:val="008B7330"/>
    <w:pPr>
      <w:jc w:val="center"/>
    </w:pPr>
    <w:rPr>
      <w:b/>
      <w:lang w:val="x-none"/>
    </w:rPr>
  </w:style>
  <w:style w:type="paragraph" w:customStyle="1" w:styleId="ClientName">
    <w:name w:val="Client Name"/>
    <w:next w:val="Normal"/>
    <w:rsid w:val="000D2A37"/>
    <w:pPr>
      <w:keepLines/>
      <w:ind w:left="-1797" w:right="1440"/>
      <w:jc w:val="center"/>
    </w:pPr>
    <w:rPr>
      <w:sz w:val="28"/>
      <w:lang w:val="en-US" w:eastAsia="es-ES"/>
    </w:rPr>
  </w:style>
  <w:style w:type="paragraph" w:customStyle="1" w:styleId="RFPQuestion">
    <w:name w:val="RFP Question"/>
    <w:rsid w:val="000D2A37"/>
    <w:pPr>
      <w:spacing w:before="200" w:after="200"/>
    </w:pPr>
    <w:rPr>
      <w:b/>
      <w:sz w:val="24"/>
      <w:lang w:val="en-US" w:eastAsia="es-ES"/>
    </w:rPr>
  </w:style>
  <w:style w:type="paragraph" w:styleId="TDC1">
    <w:name w:val="toc 1"/>
    <w:basedOn w:val="Normal"/>
    <w:next w:val="Normal"/>
    <w:autoRedefine/>
    <w:uiPriority w:val="39"/>
    <w:rsid w:val="000C7813"/>
    <w:pPr>
      <w:spacing w:before="120" w:after="120"/>
      <w:jc w:val="left"/>
    </w:pPr>
    <w:rPr>
      <w:rFonts w:asciiTheme="minorHAnsi" w:hAnsiTheme="minorHAnsi"/>
      <w:b/>
      <w:bCs/>
      <w:caps/>
      <w:sz w:val="20"/>
    </w:rPr>
  </w:style>
  <w:style w:type="paragraph" w:styleId="TDC2">
    <w:name w:val="toc 2"/>
    <w:basedOn w:val="Normal"/>
    <w:next w:val="Normal"/>
    <w:autoRedefine/>
    <w:uiPriority w:val="39"/>
    <w:rsid w:val="00A66F11"/>
    <w:pPr>
      <w:ind w:left="220"/>
      <w:jc w:val="left"/>
    </w:pPr>
    <w:rPr>
      <w:rFonts w:asciiTheme="minorHAnsi" w:hAnsiTheme="minorHAnsi"/>
      <w:smallCaps/>
      <w:sz w:val="20"/>
    </w:rPr>
  </w:style>
  <w:style w:type="paragraph" w:styleId="TDC3">
    <w:name w:val="toc 3"/>
    <w:basedOn w:val="Normal"/>
    <w:next w:val="Normal"/>
    <w:autoRedefine/>
    <w:uiPriority w:val="39"/>
    <w:rsid w:val="00BC4C9B"/>
    <w:pPr>
      <w:ind w:left="440"/>
      <w:jc w:val="left"/>
    </w:pPr>
    <w:rPr>
      <w:rFonts w:asciiTheme="minorHAnsi" w:hAnsiTheme="minorHAnsi"/>
      <w:i/>
      <w:iCs/>
      <w:sz w:val="20"/>
    </w:rPr>
  </w:style>
  <w:style w:type="paragraph" w:customStyle="1" w:styleId="TableText">
    <w:name w:val="Table Text"/>
    <w:basedOn w:val="Normal"/>
    <w:qFormat/>
    <w:rsid w:val="008B7330"/>
    <w:pPr>
      <w:spacing w:before="60" w:after="60"/>
    </w:pPr>
    <w:rPr>
      <w:sz w:val="20"/>
    </w:rPr>
  </w:style>
  <w:style w:type="paragraph" w:customStyle="1" w:styleId="Bullet3">
    <w:name w:val="Bullet 3"/>
    <w:basedOn w:val="Normal"/>
    <w:rsid w:val="000D2A37"/>
    <w:pPr>
      <w:ind w:left="1221" w:hanging="288"/>
    </w:pPr>
  </w:style>
  <w:style w:type="paragraph" w:customStyle="1" w:styleId="Definition">
    <w:name w:val="Definition"/>
    <w:rsid w:val="000D2A37"/>
    <w:pPr>
      <w:spacing w:after="120"/>
      <w:ind w:left="2136" w:hanging="2136"/>
    </w:pPr>
    <w:rPr>
      <w:sz w:val="24"/>
      <w:lang w:val="en-US" w:eastAsia="es-ES"/>
    </w:rPr>
  </w:style>
  <w:style w:type="paragraph" w:customStyle="1" w:styleId="TableTitle">
    <w:name w:val="Table Title"/>
    <w:rsid w:val="000D2A37"/>
    <w:pPr>
      <w:ind w:left="40" w:right="40"/>
      <w:jc w:val="center"/>
    </w:pPr>
    <w:rPr>
      <w:rFonts w:ascii="Arial" w:hAnsi="Arial"/>
      <w:b/>
      <w:i/>
      <w:color w:val="0000FF"/>
      <w:sz w:val="16"/>
      <w:lang w:val="en-US" w:eastAsia="es-ES"/>
    </w:rPr>
  </w:style>
  <w:style w:type="paragraph" w:customStyle="1" w:styleId="TableTitle3">
    <w:name w:val="Table Title 3"/>
    <w:next w:val="TableText3"/>
    <w:rsid w:val="000D2A37"/>
    <w:pPr>
      <w:pBdr>
        <w:top w:val="single" w:sz="12" w:space="4" w:color="auto"/>
        <w:bottom w:val="single" w:sz="6" w:space="4" w:color="auto"/>
      </w:pBdr>
      <w:spacing w:before="320" w:after="80"/>
      <w:ind w:left="-3237"/>
    </w:pPr>
    <w:rPr>
      <w:rFonts w:ascii="Arial" w:hAnsi="Arial"/>
      <w:b/>
      <w:i/>
      <w:color w:val="0000FF"/>
      <w:lang w:val="en-US" w:eastAsia="es-ES"/>
    </w:rPr>
  </w:style>
  <w:style w:type="paragraph" w:customStyle="1" w:styleId="TableText3">
    <w:name w:val="Table Text 3"/>
    <w:rsid w:val="000D2A37"/>
    <w:pPr>
      <w:pBdr>
        <w:bottom w:val="single" w:sz="6" w:space="3" w:color="auto"/>
        <w:between w:val="single" w:sz="6" w:space="3" w:color="auto"/>
      </w:pBdr>
      <w:spacing w:before="40" w:after="60"/>
      <w:ind w:left="-3237"/>
    </w:pPr>
    <w:rPr>
      <w:rFonts w:ascii="Arial" w:hAnsi="Arial"/>
      <w:lang w:val="en-US" w:eastAsia="es-ES"/>
    </w:rPr>
  </w:style>
  <w:style w:type="paragraph" w:styleId="Lista3">
    <w:name w:val="List 3"/>
    <w:basedOn w:val="Normal"/>
    <w:rsid w:val="000D2A37"/>
    <w:pPr>
      <w:ind w:left="1221" w:hanging="288"/>
    </w:pPr>
  </w:style>
  <w:style w:type="paragraph" w:customStyle="1" w:styleId="Comment">
    <w:name w:val="Comment"/>
    <w:rsid w:val="000D2A37"/>
    <w:pPr>
      <w:spacing w:after="120"/>
    </w:pPr>
    <w:rPr>
      <w:rFonts w:ascii="Arial" w:hAnsi="Arial"/>
      <w:color w:val="FF0000"/>
      <w:sz w:val="24"/>
      <w:lang w:val="en-US" w:eastAsia="es-ES"/>
    </w:rPr>
  </w:style>
  <w:style w:type="paragraph" w:styleId="Textonotapie">
    <w:name w:val="footnote text"/>
    <w:aliases w:val=" Car, Car1 Car Car,Car,Car1 Car Car, Car2 Car Car Car Car Car, Car2 Car, Car2, Car1 Car, Car1, Car1 Car Car Car Car Car, Car1 Car Car Car Car, Car Car Car Car, Car2 Car Car Car, Car2 Car Car1, Car3,Car2 Car Car Car Car Car,Car2 Car,Car2,C"/>
    <w:basedOn w:val="Normal"/>
    <w:link w:val="TextonotapieCar"/>
    <w:rsid w:val="008B7330"/>
    <w:rPr>
      <w:sz w:val="20"/>
      <w:lang w:val="x-none"/>
    </w:rPr>
  </w:style>
  <w:style w:type="character" w:styleId="Refdenotaalpie">
    <w:name w:val="footnote reference"/>
    <w:aliases w:val="16 Point,Superscript 6 Point,FC,referencia nota al pie,BVI fnr,BVI fnr Car Car,BVI fnr Car,BVI fnr Car Car Car Car,BVI fnr Car Car Car Car Char Char,BVI fnr Car Car Car Car Char Char Char Char Char,BVI fnr Car Car Car Car Char, BVI f"/>
    <w:rsid w:val="008B7330"/>
    <w:rPr>
      <w:vertAlign w:val="superscript"/>
    </w:rPr>
  </w:style>
  <w:style w:type="paragraph" w:styleId="Piedepgina">
    <w:name w:val="footer"/>
    <w:aliases w:val="pie de página"/>
    <w:basedOn w:val="Normal"/>
    <w:link w:val="PiedepginaCar"/>
    <w:uiPriority w:val="99"/>
    <w:rsid w:val="008B7330"/>
    <w:pPr>
      <w:tabs>
        <w:tab w:val="center" w:pos="4419"/>
        <w:tab w:val="right" w:pos="8838"/>
      </w:tabs>
    </w:pPr>
    <w:rPr>
      <w:lang w:val="x-none"/>
    </w:rPr>
  </w:style>
  <w:style w:type="character" w:styleId="Refdenotaalfinal">
    <w:name w:val="endnote reference"/>
    <w:semiHidden/>
    <w:rsid w:val="000D2A37"/>
    <w:rPr>
      <w:vertAlign w:val="superscript"/>
    </w:rPr>
  </w:style>
  <w:style w:type="paragraph" w:customStyle="1" w:styleId="TableTitle2">
    <w:name w:val="Table Title 2"/>
    <w:basedOn w:val="TableTitle3"/>
    <w:next w:val="TableText2"/>
    <w:rsid w:val="000D2A37"/>
    <w:pPr>
      <w:ind w:left="0"/>
    </w:pPr>
  </w:style>
  <w:style w:type="paragraph" w:customStyle="1" w:styleId="TableText2">
    <w:name w:val="Table Text 2"/>
    <w:basedOn w:val="TableText3"/>
    <w:rsid w:val="000D2A37"/>
    <w:pPr>
      <w:ind w:left="0"/>
    </w:pPr>
  </w:style>
  <w:style w:type="paragraph" w:styleId="Textonotaalfinal">
    <w:name w:val="endnote text"/>
    <w:basedOn w:val="Normal"/>
    <w:link w:val="TextonotaalfinalCar"/>
    <w:semiHidden/>
    <w:rsid w:val="000D2A37"/>
    <w:pPr>
      <w:spacing w:before="240"/>
      <w:ind w:left="141" w:hanging="141"/>
    </w:pPr>
    <w:rPr>
      <w:sz w:val="18"/>
      <w:lang w:val="x-none"/>
    </w:rPr>
  </w:style>
  <w:style w:type="paragraph" w:styleId="Sangradetextonormal">
    <w:name w:val="Body Text Indent"/>
    <w:basedOn w:val="Normal"/>
    <w:link w:val="SangradetextonormalCar"/>
    <w:rsid w:val="008B7330"/>
    <w:rPr>
      <w:sz w:val="20"/>
      <w:lang w:val="x-none"/>
    </w:rPr>
  </w:style>
  <w:style w:type="paragraph" w:customStyle="1" w:styleId="Heading21">
    <w:name w:val="Heading 21"/>
    <w:basedOn w:val="Normal"/>
    <w:rsid w:val="000D2A37"/>
    <w:pPr>
      <w:keepLines/>
      <w:spacing w:before="320" w:after="240"/>
    </w:pPr>
    <w:rPr>
      <w:snapToGrid w:val="0"/>
      <w:color w:val="0000FF"/>
      <w:sz w:val="56"/>
    </w:rPr>
  </w:style>
  <w:style w:type="paragraph" w:customStyle="1" w:styleId="DefaultText">
    <w:name w:val="Default Text"/>
    <w:basedOn w:val="Normal"/>
    <w:rsid w:val="000D2A37"/>
    <w:rPr>
      <w:snapToGrid w:val="0"/>
    </w:rPr>
  </w:style>
  <w:style w:type="character" w:styleId="Nmerodepgina">
    <w:name w:val="page number"/>
    <w:basedOn w:val="Fuentedeprrafopredeter"/>
    <w:rsid w:val="008B7330"/>
  </w:style>
  <w:style w:type="paragraph" w:customStyle="1" w:styleId="Textopredeterminado">
    <w:name w:val="Texto predeterminado"/>
    <w:basedOn w:val="Normal"/>
    <w:rsid w:val="000D2A37"/>
    <w:rPr>
      <w:snapToGrid w:val="0"/>
    </w:rPr>
  </w:style>
  <w:style w:type="paragraph" w:customStyle="1" w:styleId="Heading41">
    <w:name w:val="Heading 41"/>
    <w:basedOn w:val="Normal"/>
    <w:rsid w:val="000D2A37"/>
    <w:pPr>
      <w:keepLines/>
      <w:spacing w:before="200" w:after="80"/>
    </w:pPr>
    <w:rPr>
      <w:snapToGrid w:val="0"/>
      <w:color w:val="0000FF"/>
      <w:sz w:val="36"/>
    </w:rPr>
  </w:style>
  <w:style w:type="paragraph" w:customStyle="1" w:styleId="Textoindependientendrad">
    <w:name w:val="Texto independiente.ändrad"/>
    <w:basedOn w:val="Normal"/>
    <w:rsid w:val="000D2A37"/>
    <w:rPr>
      <w:snapToGrid w:val="0"/>
    </w:rPr>
  </w:style>
  <w:style w:type="paragraph" w:customStyle="1" w:styleId="NumberList">
    <w:name w:val="Number List"/>
    <w:basedOn w:val="Normal"/>
    <w:rsid w:val="000D2A37"/>
    <w:pPr>
      <w:autoSpaceDE w:val="0"/>
      <w:autoSpaceDN w:val="0"/>
      <w:adjustRightInd w:val="0"/>
    </w:pPr>
    <w:rPr>
      <w:szCs w:val="24"/>
      <w:lang w:val="es-ES"/>
    </w:rPr>
  </w:style>
  <w:style w:type="paragraph" w:customStyle="1" w:styleId="Heading11">
    <w:name w:val="Heading 11"/>
    <w:basedOn w:val="Normal"/>
    <w:rsid w:val="000D2A37"/>
    <w:pPr>
      <w:keepLines/>
      <w:pageBreakBefore/>
      <w:autoSpaceDE w:val="0"/>
      <w:autoSpaceDN w:val="0"/>
      <w:adjustRightInd w:val="0"/>
      <w:spacing w:after="400"/>
      <w:ind w:left="-3237"/>
    </w:pPr>
    <w:rPr>
      <w:color w:val="0000FF"/>
      <w:sz w:val="66"/>
      <w:szCs w:val="66"/>
    </w:rPr>
  </w:style>
  <w:style w:type="paragraph" w:styleId="Textoindependiente3">
    <w:name w:val="Body Text 3"/>
    <w:basedOn w:val="Normal"/>
    <w:link w:val="Textoindependiente3Car"/>
    <w:rsid w:val="008B7330"/>
    <w:rPr>
      <w:sz w:val="16"/>
      <w:lang w:val="x-none"/>
    </w:rPr>
  </w:style>
  <w:style w:type="paragraph" w:customStyle="1" w:styleId="PageFooter">
    <w:name w:val="Page Footer"/>
    <w:basedOn w:val="Normal"/>
    <w:rsid w:val="000D2A37"/>
    <w:pPr>
      <w:pBdr>
        <w:top w:val="single" w:sz="6" w:space="0" w:color="auto"/>
      </w:pBdr>
      <w:autoSpaceDE w:val="0"/>
      <w:autoSpaceDN w:val="0"/>
      <w:adjustRightInd w:val="0"/>
    </w:pPr>
    <w:rPr>
      <w:rFonts w:cs="Arial"/>
      <w:i/>
      <w:iCs/>
      <w:sz w:val="16"/>
      <w:szCs w:val="16"/>
    </w:rPr>
  </w:style>
  <w:style w:type="paragraph" w:customStyle="1" w:styleId="N2-Parrafo">
    <w:name w:val="+N2-Parrafo"/>
    <w:basedOn w:val="Normal"/>
    <w:rsid w:val="000D2A37"/>
    <w:pPr>
      <w:spacing w:before="120"/>
      <w:ind w:left="1123"/>
    </w:pPr>
    <w:rPr>
      <w:szCs w:val="22"/>
    </w:rPr>
  </w:style>
  <w:style w:type="paragraph" w:customStyle="1" w:styleId="CGR-Vieta3">
    <w:name w:val="CGR-Viñeta3"/>
    <w:basedOn w:val="CGR-Vieta2"/>
    <w:link w:val="CGR-Vieta3Car"/>
    <w:qFormat/>
    <w:rsid w:val="006B38FE"/>
    <w:pPr>
      <w:ind w:left="1264"/>
    </w:pPr>
  </w:style>
  <w:style w:type="paragraph" w:customStyle="1" w:styleId="Tabletext0">
    <w:name w:val="Tabletext"/>
    <w:basedOn w:val="Normal"/>
    <w:rsid w:val="008B7330"/>
    <w:pPr>
      <w:keepLines/>
      <w:widowControl w:val="0"/>
      <w:spacing w:after="120" w:line="240" w:lineRule="atLeast"/>
    </w:pPr>
    <w:rPr>
      <w:rFonts w:ascii="Times New Roman" w:hAnsi="Times New Roman"/>
      <w:sz w:val="20"/>
      <w:lang w:val="es-ES_tradnl" w:eastAsia="en-US"/>
    </w:rPr>
  </w:style>
  <w:style w:type="paragraph" w:styleId="TDC4">
    <w:name w:val="toc 4"/>
    <w:basedOn w:val="Normal"/>
    <w:next w:val="Normal"/>
    <w:autoRedefine/>
    <w:uiPriority w:val="39"/>
    <w:rsid w:val="00B63F26"/>
    <w:pPr>
      <w:ind w:left="660"/>
      <w:jc w:val="left"/>
    </w:pPr>
    <w:rPr>
      <w:rFonts w:asciiTheme="minorHAnsi" w:hAnsiTheme="minorHAnsi"/>
      <w:sz w:val="18"/>
      <w:szCs w:val="18"/>
    </w:rPr>
  </w:style>
  <w:style w:type="paragraph" w:styleId="TDC5">
    <w:name w:val="toc 5"/>
    <w:basedOn w:val="Normal"/>
    <w:next w:val="Normal"/>
    <w:autoRedefine/>
    <w:uiPriority w:val="39"/>
    <w:rsid w:val="00B63F26"/>
    <w:pPr>
      <w:ind w:left="880"/>
      <w:jc w:val="left"/>
    </w:pPr>
    <w:rPr>
      <w:rFonts w:asciiTheme="minorHAnsi" w:hAnsiTheme="minorHAnsi"/>
      <w:sz w:val="18"/>
      <w:szCs w:val="18"/>
    </w:rPr>
  </w:style>
  <w:style w:type="paragraph" w:styleId="TDC6">
    <w:name w:val="toc 6"/>
    <w:basedOn w:val="Normal"/>
    <w:next w:val="Normal"/>
    <w:autoRedefine/>
    <w:uiPriority w:val="39"/>
    <w:rsid w:val="00B63F26"/>
    <w:pPr>
      <w:ind w:left="1100"/>
      <w:jc w:val="left"/>
    </w:pPr>
    <w:rPr>
      <w:rFonts w:asciiTheme="minorHAnsi" w:hAnsiTheme="minorHAnsi"/>
      <w:sz w:val="18"/>
      <w:szCs w:val="18"/>
    </w:rPr>
  </w:style>
  <w:style w:type="paragraph" w:styleId="TDC7">
    <w:name w:val="toc 7"/>
    <w:basedOn w:val="Normal"/>
    <w:next w:val="Normal"/>
    <w:autoRedefine/>
    <w:uiPriority w:val="39"/>
    <w:rsid w:val="00B63F26"/>
    <w:pPr>
      <w:ind w:left="1320"/>
      <w:jc w:val="left"/>
    </w:pPr>
    <w:rPr>
      <w:rFonts w:asciiTheme="minorHAnsi" w:hAnsiTheme="minorHAnsi"/>
      <w:sz w:val="18"/>
      <w:szCs w:val="18"/>
    </w:rPr>
  </w:style>
  <w:style w:type="paragraph" w:styleId="TDC8">
    <w:name w:val="toc 8"/>
    <w:basedOn w:val="Normal"/>
    <w:next w:val="Normal"/>
    <w:autoRedefine/>
    <w:uiPriority w:val="39"/>
    <w:rsid w:val="00B63F26"/>
    <w:pPr>
      <w:ind w:left="1540"/>
      <w:jc w:val="left"/>
    </w:pPr>
    <w:rPr>
      <w:rFonts w:asciiTheme="minorHAnsi" w:hAnsiTheme="minorHAnsi"/>
      <w:sz w:val="18"/>
      <w:szCs w:val="18"/>
    </w:rPr>
  </w:style>
  <w:style w:type="paragraph" w:styleId="TDC9">
    <w:name w:val="toc 9"/>
    <w:basedOn w:val="Normal"/>
    <w:next w:val="Normal"/>
    <w:autoRedefine/>
    <w:uiPriority w:val="39"/>
    <w:rsid w:val="00B63F26"/>
    <w:pPr>
      <w:ind w:left="1760"/>
      <w:jc w:val="left"/>
    </w:pPr>
    <w:rPr>
      <w:rFonts w:asciiTheme="minorHAnsi" w:hAnsiTheme="minorHAnsi"/>
      <w:sz w:val="18"/>
      <w:szCs w:val="18"/>
    </w:rPr>
  </w:style>
  <w:style w:type="character" w:styleId="Hipervnculo">
    <w:name w:val="Hyperlink"/>
    <w:uiPriority w:val="99"/>
    <w:rsid w:val="008B7330"/>
    <w:rPr>
      <w:color w:val="0000FF"/>
      <w:u w:val="single"/>
    </w:rPr>
  </w:style>
  <w:style w:type="character" w:styleId="Nmerodelnea">
    <w:name w:val="line number"/>
    <w:basedOn w:val="Fuentedeprrafopredeter"/>
    <w:rsid w:val="000D2A37"/>
  </w:style>
  <w:style w:type="character" w:styleId="Hipervnculovisitado">
    <w:name w:val="FollowedHyperlink"/>
    <w:uiPriority w:val="99"/>
    <w:rsid w:val="008B7330"/>
    <w:rPr>
      <w:color w:val="800080"/>
      <w:u w:val="single"/>
    </w:rPr>
  </w:style>
  <w:style w:type="paragraph" w:styleId="Textodeglobo">
    <w:name w:val="Balloon Text"/>
    <w:basedOn w:val="Normal"/>
    <w:link w:val="TextodegloboCar"/>
    <w:semiHidden/>
    <w:rsid w:val="008B7330"/>
    <w:rPr>
      <w:rFonts w:ascii="Tahoma" w:hAnsi="Tahoma"/>
      <w:sz w:val="16"/>
      <w:szCs w:val="16"/>
      <w:lang w:val="x-none"/>
    </w:rPr>
  </w:style>
  <w:style w:type="paragraph" w:customStyle="1" w:styleId="CarCarCharCharCarCarCharChar">
    <w:name w:val="Car Car Char Char Car Car Char Char"/>
    <w:basedOn w:val="Normal"/>
    <w:rsid w:val="000D2A37"/>
    <w:pPr>
      <w:spacing w:after="160" w:line="240" w:lineRule="exact"/>
    </w:pPr>
    <w:rPr>
      <w:sz w:val="20"/>
      <w:lang w:val="en-US" w:eastAsia="en-US"/>
    </w:rPr>
  </w:style>
  <w:style w:type="paragraph" w:customStyle="1" w:styleId="Default">
    <w:name w:val="Default"/>
    <w:rsid w:val="000D2A37"/>
    <w:pPr>
      <w:autoSpaceDE w:val="0"/>
      <w:autoSpaceDN w:val="0"/>
      <w:adjustRightInd w:val="0"/>
    </w:pPr>
    <w:rPr>
      <w:rFonts w:ascii="TimesNewRoman" w:hAnsi="TimesNewRoman"/>
      <w:lang w:val="es-ES" w:eastAsia="es-ES"/>
    </w:rPr>
  </w:style>
  <w:style w:type="paragraph" w:customStyle="1" w:styleId="BodyTextNoIndent">
    <w:name w:val="BodyText NoIndent"/>
    <w:basedOn w:val="Default"/>
    <w:next w:val="Default"/>
    <w:rsid w:val="000D2A37"/>
    <w:rPr>
      <w:szCs w:val="24"/>
    </w:rPr>
  </w:style>
  <w:style w:type="table" w:styleId="Tablaconcuadrcula">
    <w:name w:val="Table Grid"/>
    <w:basedOn w:val="Tablanormal"/>
    <w:uiPriority w:val="39"/>
    <w:rsid w:val="008B733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rCarCharChar">
    <w:name w:val="Car Car Char Char"/>
    <w:basedOn w:val="Normal"/>
    <w:rsid w:val="00076820"/>
    <w:pPr>
      <w:spacing w:after="160" w:line="240" w:lineRule="exact"/>
    </w:pPr>
    <w:rPr>
      <w:sz w:val="20"/>
      <w:lang w:val="en-US" w:eastAsia="en-US"/>
    </w:rPr>
  </w:style>
  <w:style w:type="character" w:customStyle="1" w:styleId="ndradChar">
    <w:name w:val="ändrad Char"/>
    <w:aliases w:val=" ändrad Char Char,Body Text Char, ändrad Char"/>
    <w:uiPriority w:val="99"/>
    <w:rsid w:val="006856F6"/>
    <w:rPr>
      <w:rFonts w:ascii="Arial" w:hAnsi="Arial"/>
      <w:sz w:val="24"/>
      <w:szCs w:val="24"/>
      <w:lang w:val="es-PE"/>
    </w:rPr>
  </w:style>
  <w:style w:type="paragraph" w:styleId="Sangra2detindependiente">
    <w:name w:val="Body Text Indent 2"/>
    <w:basedOn w:val="Normal"/>
    <w:link w:val="Sangra2detindependienteCar"/>
    <w:rsid w:val="008B7330"/>
    <w:pPr>
      <w:ind w:left="1134"/>
    </w:pPr>
    <w:rPr>
      <w:lang w:val="es-MX"/>
    </w:rPr>
  </w:style>
  <w:style w:type="paragraph" w:styleId="Sangra3detindependiente">
    <w:name w:val="Body Text Indent 3"/>
    <w:basedOn w:val="Normal"/>
    <w:link w:val="Sangra3detindependienteCar"/>
    <w:rsid w:val="008B7330"/>
    <w:pPr>
      <w:ind w:left="1276"/>
    </w:pPr>
    <w:rPr>
      <w:lang w:val="es-MX"/>
    </w:rPr>
  </w:style>
  <w:style w:type="character" w:customStyle="1" w:styleId="ndradCar">
    <w:name w:val="ändrad Car"/>
    <w:semiHidden/>
    <w:rsid w:val="00402DC8"/>
    <w:rPr>
      <w:rFonts w:ascii="Arial" w:hAnsi="Arial" w:cs="Arial"/>
      <w:sz w:val="24"/>
      <w:szCs w:val="24"/>
      <w:lang w:val="es-PE"/>
    </w:rPr>
  </w:style>
  <w:style w:type="paragraph" w:styleId="Mapadeldocumento">
    <w:name w:val="Document Map"/>
    <w:basedOn w:val="Normal"/>
    <w:link w:val="MapadeldocumentoCar"/>
    <w:semiHidden/>
    <w:rsid w:val="008B7330"/>
    <w:pPr>
      <w:shd w:val="clear" w:color="auto" w:fill="000080"/>
    </w:pPr>
    <w:rPr>
      <w:rFonts w:ascii="Tahoma" w:hAnsi="Tahoma"/>
      <w:sz w:val="20"/>
      <w:lang w:val="x-none"/>
    </w:rPr>
  </w:style>
  <w:style w:type="character" w:customStyle="1" w:styleId="MapadeldocumentoCar">
    <w:name w:val="Mapa del documento Car"/>
    <w:link w:val="Mapadeldocumento"/>
    <w:semiHidden/>
    <w:rsid w:val="008B7330"/>
    <w:rPr>
      <w:rFonts w:ascii="Tahoma" w:hAnsi="Tahoma" w:cs="Tahoma"/>
      <w:shd w:val="clear" w:color="auto" w:fill="000080"/>
      <w:lang w:eastAsia="es-ES"/>
    </w:rPr>
  </w:style>
  <w:style w:type="numbering" w:styleId="111111">
    <w:name w:val="Outline List 2"/>
    <w:basedOn w:val="Sinlista"/>
    <w:rsid w:val="008B7330"/>
    <w:pPr>
      <w:numPr>
        <w:numId w:val="1"/>
      </w:numPr>
    </w:pPr>
  </w:style>
  <w:style w:type="paragraph" w:customStyle="1" w:styleId="Ayuda">
    <w:name w:val="Ayuda"/>
    <w:basedOn w:val="Normal"/>
    <w:rsid w:val="008B7330"/>
    <w:rPr>
      <w:rFonts w:cs="Arial"/>
      <w:color w:val="0000FF"/>
      <w:sz w:val="20"/>
      <w:lang w:val="pt-BR" w:eastAsia="en-US"/>
    </w:rPr>
  </w:style>
  <w:style w:type="paragraph" w:customStyle="1" w:styleId="CarCarCharCharCarCarCarCarCharCharCarCarCharCharCarCarCharCharCarCarCharCharCarCarCharChar">
    <w:name w:val="Car Car Char Char Car Car Car Car Char Char Car Car Char Char Car Car Char Char Car Car Char Char Car Car Char Char"/>
    <w:basedOn w:val="Normal"/>
    <w:uiPriority w:val="99"/>
    <w:rsid w:val="008B7330"/>
    <w:pPr>
      <w:spacing w:after="160" w:line="240" w:lineRule="exact"/>
    </w:pPr>
    <w:rPr>
      <w:rFonts w:cs="Arial"/>
      <w:sz w:val="20"/>
      <w:lang w:val="en-US" w:eastAsia="en-US"/>
    </w:rPr>
  </w:style>
  <w:style w:type="paragraph" w:customStyle="1" w:styleId="CarCarCharCharCarCarCharChar2">
    <w:name w:val="Car Car Char Char Car Car Char Char2"/>
    <w:basedOn w:val="Normal"/>
    <w:uiPriority w:val="99"/>
    <w:rsid w:val="008B7330"/>
    <w:pPr>
      <w:spacing w:after="160" w:line="240" w:lineRule="exact"/>
    </w:pPr>
    <w:rPr>
      <w:rFonts w:cs="Arial"/>
      <w:sz w:val="20"/>
      <w:lang w:val="en-US" w:eastAsia="en-US"/>
    </w:rPr>
  </w:style>
  <w:style w:type="paragraph" w:customStyle="1" w:styleId="CharChar">
    <w:name w:val="Char Char"/>
    <w:basedOn w:val="Normal"/>
    <w:rsid w:val="008B7330"/>
    <w:pPr>
      <w:spacing w:after="160" w:line="240" w:lineRule="exact"/>
    </w:pPr>
    <w:rPr>
      <w:rFonts w:cs="Arial"/>
      <w:sz w:val="20"/>
      <w:lang w:val="en-US" w:eastAsia="en-US"/>
    </w:rPr>
  </w:style>
  <w:style w:type="paragraph" w:customStyle="1" w:styleId="CharCharCarCarCharCharCarCarCharChar">
    <w:name w:val="Char Char Car Car Char Char Car Car Char Char"/>
    <w:basedOn w:val="Normal"/>
    <w:rsid w:val="008B7330"/>
    <w:pPr>
      <w:spacing w:after="160" w:line="240" w:lineRule="exact"/>
    </w:pPr>
    <w:rPr>
      <w:rFonts w:cs="Arial"/>
      <w:sz w:val="20"/>
      <w:lang w:val="en-US" w:eastAsia="en-US"/>
    </w:rPr>
  </w:style>
  <w:style w:type="paragraph" w:customStyle="1" w:styleId="CM26">
    <w:name w:val="CM26"/>
    <w:basedOn w:val="Normal"/>
    <w:next w:val="Normal"/>
    <w:rsid w:val="008B7330"/>
    <w:pPr>
      <w:widowControl w:val="0"/>
      <w:autoSpaceDE w:val="0"/>
      <w:autoSpaceDN w:val="0"/>
      <w:adjustRightInd w:val="0"/>
      <w:spacing w:after="233"/>
    </w:pPr>
    <w:rPr>
      <w:sz w:val="20"/>
      <w:szCs w:val="24"/>
    </w:rPr>
  </w:style>
  <w:style w:type="paragraph" w:customStyle="1" w:styleId="ContinuarTitulo2">
    <w:name w:val="Continuar Titulo 2"/>
    <w:basedOn w:val="Normal"/>
    <w:rsid w:val="008B7330"/>
    <w:pPr>
      <w:ind w:left="360"/>
      <w:outlineLvl w:val="1"/>
    </w:pPr>
    <w:rPr>
      <w:rFonts w:ascii="Times New Roman" w:hAnsi="Times New Roman"/>
      <w:szCs w:val="24"/>
      <w:lang w:val="es-ES_tradnl"/>
    </w:rPr>
  </w:style>
  <w:style w:type="paragraph" w:customStyle="1" w:styleId="deltitulo2">
    <w:name w:val="deltitulo2"/>
    <w:rsid w:val="008B7330"/>
    <w:pPr>
      <w:ind w:left="567"/>
      <w:jc w:val="both"/>
    </w:pPr>
    <w:rPr>
      <w:rFonts w:ascii="Arial" w:hAnsi="Arial"/>
      <w:lang w:val="es-ES" w:eastAsia="es-ES"/>
    </w:rPr>
  </w:style>
  <w:style w:type="paragraph" w:customStyle="1" w:styleId="Encabezadoh">
    <w:name w:val="Encabezado.h"/>
    <w:basedOn w:val="Normal"/>
    <w:rsid w:val="008B7330"/>
    <w:pPr>
      <w:tabs>
        <w:tab w:val="center" w:pos="4252"/>
        <w:tab w:val="right" w:pos="8504"/>
      </w:tabs>
      <w:ind w:left="873"/>
    </w:pPr>
    <w:rPr>
      <w:rFonts w:ascii="Garamond" w:hAnsi="Garamond"/>
      <w:sz w:val="23"/>
      <w:lang w:val="es-ES_tradnl"/>
    </w:rPr>
  </w:style>
  <w:style w:type="paragraph" w:customStyle="1" w:styleId="Estilo1Arial10ptIzquierda063cmDerecha038cm">
    <w:name w:val="Estilo 1 Arial 10 pt Izquierda:  0.63 cm Derecha:  0.38 cm"/>
    <w:basedOn w:val="Normal"/>
    <w:rsid w:val="008B7330"/>
    <w:pPr>
      <w:ind w:left="360" w:right="214"/>
    </w:pPr>
    <w:rPr>
      <w:sz w:val="20"/>
    </w:rPr>
  </w:style>
  <w:style w:type="paragraph" w:customStyle="1" w:styleId="EstiloTtulo4Justificado">
    <w:name w:val="Estilo Título 4 + Justificado"/>
    <w:basedOn w:val="Ttulo4"/>
    <w:rsid w:val="008B7330"/>
    <w:pPr>
      <w:numPr>
        <w:ilvl w:val="0"/>
        <w:numId w:val="0"/>
      </w:numPr>
    </w:pPr>
    <w:rPr>
      <w:b w:val="0"/>
      <w:u w:val="single"/>
    </w:rPr>
  </w:style>
  <w:style w:type="paragraph" w:customStyle="1" w:styleId="EstiloTtulo4Negrita">
    <w:name w:val="Estilo Título 4 + Negrita"/>
    <w:basedOn w:val="Ttulo4"/>
    <w:rsid w:val="008B7330"/>
    <w:pPr>
      <w:numPr>
        <w:ilvl w:val="0"/>
        <w:numId w:val="0"/>
      </w:numPr>
      <w:jc w:val="center"/>
    </w:pPr>
    <w:rPr>
      <w:bCs/>
      <w:szCs w:val="24"/>
      <w:u w:val="single"/>
    </w:rPr>
  </w:style>
  <w:style w:type="paragraph" w:styleId="HTMLconformatoprevio">
    <w:name w:val="HTML Preformatted"/>
    <w:basedOn w:val="Normal"/>
    <w:link w:val="HTMLconformatoprevioCar"/>
    <w:rsid w:val="008B73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lang w:val="x-none"/>
    </w:rPr>
  </w:style>
  <w:style w:type="character" w:customStyle="1" w:styleId="HTMLconformatoprevioCar">
    <w:name w:val="HTML con formato previo Car"/>
    <w:link w:val="HTMLconformatoprevio"/>
    <w:rsid w:val="008B7330"/>
    <w:rPr>
      <w:rFonts w:ascii="Courier New" w:hAnsi="Courier New" w:cs="Courier New"/>
      <w:lang w:eastAsia="es-ES"/>
    </w:rPr>
  </w:style>
  <w:style w:type="paragraph" w:styleId="ndice5">
    <w:name w:val="index 5"/>
    <w:basedOn w:val="Normal"/>
    <w:next w:val="Normal"/>
    <w:autoRedefine/>
    <w:semiHidden/>
    <w:rsid w:val="008B7330"/>
    <w:pPr>
      <w:ind w:left="1100" w:hanging="220"/>
    </w:pPr>
  </w:style>
  <w:style w:type="paragraph" w:customStyle="1" w:styleId="InfoBlue">
    <w:name w:val="InfoBlue"/>
    <w:basedOn w:val="Normal"/>
    <w:next w:val="Textoindependiente"/>
    <w:autoRedefine/>
    <w:qFormat/>
    <w:rsid w:val="00F2662D"/>
    <w:pPr>
      <w:widowControl w:val="0"/>
      <w:spacing w:line="240" w:lineRule="auto"/>
      <w:jc w:val="center"/>
    </w:pPr>
    <w:rPr>
      <w:rFonts w:cs="Arial"/>
      <w:b/>
      <w:sz w:val="24"/>
      <w:szCs w:val="24"/>
      <w:lang w:eastAsia="en-US"/>
    </w:rPr>
  </w:style>
  <w:style w:type="paragraph" w:customStyle="1" w:styleId="Normalver1">
    <w:name w:val="Normal ver 1"/>
    <w:basedOn w:val="Normal"/>
    <w:rsid w:val="008B7330"/>
    <w:pPr>
      <w:ind w:left="708"/>
    </w:pPr>
    <w:rPr>
      <w:rFonts w:ascii="Times New Roman" w:hAnsi="Times New Roman"/>
      <w:sz w:val="24"/>
      <w:szCs w:val="24"/>
    </w:rPr>
  </w:style>
  <w:style w:type="paragraph" w:customStyle="1" w:styleId="Normalver2">
    <w:name w:val="Normal ver 2"/>
    <w:basedOn w:val="Normalver1"/>
    <w:rsid w:val="008B7330"/>
    <w:rPr>
      <w:rFonts w:ascii="Arial" w:hAnsi="Arial" w:cs="Arial"/>
    </w:rPr>
  </w:style>
  <w:style w:type="paragraph" w:customStyle="1" w:styleId="Normalver2CarCar">
    <w:name w:val="Normal ver 2 Car Car"/>
    <w:basedOn w:val="Normal"/>
    <w:rsid w:val="008B7330"/>
    <w:pPr>
      <w:ind w:left="708"/>
    </w:pPr>
    <w:rPr>
      <w:rFonts w:cs="Arial"/>
      <w:sz w:val="24"/>
      <w:szCs w:val="24"/>
    </w:rPr>
  </w:style>
  <w:style w:type="paragraph" w:customStyle="1" w:styleId="Normalver3">
    <w:name w:val="Normal ver 3"/>
    <w:basedOn w:val="Normal"/>
    <w:rsid w:val="008B7330"/>
    <w:pPr>
      <w:ind w:left="708"/>
    </w:pPr>
    <w:rPr>
      <w:rFonts w:cs="Arial"/>
      <w:sz w:val="24"/>
      <w:szCs w:val="24"/>
    </w:rPr>
  </w:style>
  <w:style w:type="paragraph" w:customStyle="1" w:styleId="ONPTITLE">
    <w:name w:val="ONP TITLE"/>
    <w:basedOn w:val="Normal"/>
    <w:qFormat/>
    <w:rsid w:val="008B7330"/>
    <w:pPr>
      <w:outlineLvl w:val="0"/>
    </w:pPr>
    <w:rPr>
      <w:b/>
      <w:sz w:val="28"/>
      <w:szCs w:val="28"/>
    </w:rPr>
  </w:style>
  <w:style w:type="paragraph" w:customStyle="1" w:styleId="P1">
    <w:name w:val="P1"/>
    <w:basedOn w:val="Normal"/>
    <w:rsid w:val="008B7330"/>
    <w:rPr>
      <w:rFonts w:ascii="Times New Roman" w:hAnsi="Times New Roman"/>
      <w:sz w:val="24"/>
      <w:szCs w:val="24"/>
    </w:rPr>
  </w:style>
  <w:style w:type="paragraph" w:customStyle="1" w:styleId="P2">
    <w:name w:val="P2"/>
    <w:basedOn w:val="Normal"/>
    <w:rsid w:val="008B7330"/>
    <w:pPr>
      <w:ind w:left="340"/>
    </w:pPr>
    <w:rPr>
      <w:rFonts w:ascii="Times New Roman" w:hAnsi="Times New Roman"/>
      <w:sz w:val="24"/>
      <w:szCs w:val="24"/>
    </w:rPr>
  </w:style>
  <w:style w:type="paragraph" w:styleId="Prrafodelista">
    <w:name w:val="List Paragraph"/>
    <w:aliases w:val="Titulo de Fígura,TITULO A,Cuadro 2-1,Fundamentacion,Bulleted List,Lista vistosa - Énfasis 11,Titulo parrafo,Punto,3,Iz - Párrafo de lista,Sivsa Parrafo,Footnote,List Paragraph1,Lista 123,Number List 1,Párrafo de lista2,TITULO,Imagen 01."/>
    <w:basedOn w:val="Normal"/>
    <w:link w:val="PrrafodelistaCar"/>
    <w:uiPriority w:val="34"/>
    <w:qFormat/>
    <w:rsid w:val="008B7330"/>
    <w:pPr>
      <w:ind w:left="720"/>
      <w:contextualSpacing/>
    </w:pPr>
    <w:rPr>
      <w:rFonts w:cs="Arial"/>
      <w:sz w:val="20"/>
      <w:lang w:eastAsia="es-PE"/>
    </w:rPr>
  </w:style>
  <w:style w:type="paragraph" w:customStyle="1" w:styleId="ParrafoSiguienteTitulo2">
    <w:name w:val="Parrafo Siguiente Titulo 2"/>
    <w:basedOn w:val="Normal"/>
    <w:rsid w:val="008B7330"/>
    <w:pPr>
      <w:ind w:left="360"/>
    </w:pPr>
    <w:rPr>
      <w:rFonts w:cs="Arial"/>
      <w:sz w:val="20"/>
      <w:lang w:eastAsia="en-US"/>
    </w:rPr>
  </w:style>
  <w:style w:type="paragraph" w:customStyle="1" w:styleId="ParrafoSiguienteTitulo4">
    <w:name w:val="Parrafo Siguiente Titulo 4"/>
    <w:basedOn w:val="Normal"/>
    <w:rsid w:val="008B7330"/>
    <w:pPr>
      <w:ind w:left="1080"/>
    </w:pPr>
    <w:rPr>
      <w:rFonts w:cs="Arial"/>
      <w:sz w:val="20"/>
      <w:lang w:eastAsia="en-US"/>
    </w:rPr>
  </w:style>
  <w:style w:type="paragraph" w:customStyle="1" w:styleId="ParrafoSiguienteTitulo5">
    <w:name w:val="Parrafo Siguiente Titulo 5"/>
    <w:basedOn w:val="Normal"/>
    <w:rsid w:val="008B7330"/>
    <w:pPr>
      <w:ind w:left="1440"/>
    </w:pPr>
    <w:rPr>
      <w:rFonts w:cs="Arial"/>
      <w:sz w:val="20"/>
      <w:lang w:eastAsia="en-US"/>
    </w:rPr>
  </w:style>
  <w:style w:type="paragraph" w:customStyle="1" w:styleId="Ttulo3ver1Car">
    <w:name w:val="Título 3 ver 1 Car"/>
    <w:basedOn w:val="Ttulo3"/>
    <w:rsid w:val="008B7330"/>
    <w:pPr>
      <w:numPr>
        <w:ilvl w:val="0"/>
        <w:numId w:val="0"/>
      </w:numPr>
      <w:spacing w:before="120" w:after="60"/>
    </w:pPr>
    <w:rPr>
      <w:b w:val="0"/>
      <w:bCs/>
      <w:szCs w:val="26"/>
    </w:rPr>
  </w:style>
  <w:style w:type="paragraph" w:customStyle="1" w:styleId="sangria01">
    <w:name w:val="sangria 01"/>
    <w:basedOn w:val="Ttulo3ver1Car"/>
    <w:rsid w:val="008B7330"/>
    <w:pPr>
      <w:numPr>
        <w:numId w:val="3"/>
      </w:numPr>
    </w:pPr>
    <w:rPr>
      <w:u w:val="single"/>
    </w:rPr>
  </w:style>
  <w:style w:type="paragraph" w:styleId="Sinespaciado">
    <w:name w:val="No Spacing"/>
    <w:uiPriority w:val="1"/>
    <w:qFormat/>
    <w:rsid w:val="008B7330"/>
    <w:rPr>
      <w:rFonts w:ascii="Calibri" w:hAnsi="Calibri"/>
      <w:sz w:val="22"/>
      <w:szCs w:val="22"/>
      <w:lang w:val="en-US" w:eastAsia="en-US"/>
    </w:rPr>
  </w:style>
  <w:style w:type="paragraph" w:customStyle="1" w:styleId="StyleGPNormalBlueLeft1cm">
    <w:name w:val="Style GP Normal + Blue Left:  1 cm"/>
    <w:basedOn w:val="Normal"/>
    <w:autoRedefine/>
    <w:rsid w:val="008B7330"/>
    <w:pPr>
      <w:ind w:left="432"/>
    </w:pPr>
    <w:rPr>
      <w:noProof/>
      <w:color w:val="0000FF"/>
      <w:sz w:val="20"/>
      <w:lang w:eastAsia="en-US"/>
    </w:rPr>
  </w:style>
  <w:style w:type="paragraph" w:customStyle="1" w:styleId="Ttulo3ver2">
    <w:name w:val="Título 3 ver 2"/>
    <w:basedOn w:val="Ttulo3ver1Car"/>
    <w:rsid w:val="008B7330"/>
  </w:style>
  <w:style w:type="paragraph" w:customStyle="1" w:styleId="StyleTtulo3ver2Left1cm">
    <w:name w:val="Style Título 3 ver 2 + Left:  1 cm"/>
    <w:basedOn w:val="Ttulo3ver2"/>
    <w:rsid w:val="008B7330"/>
    <w:pPr>
      <w:spacing w:before="240"/>
      <w:ind w:left="1134"/>
    </w:pPr>
    <w:rPr>
      <w:b/>
      <w:sz w:val="26"/>
    </w:rPr>
  </w:style>
  <w:style w:type="paragraph" w:customStyle="1" w:styleId="Tabla">
    <w:name w:val="Tabla"/>
    <w:basedOn w:val="Normal"/>
    <w:rsid w:val="008B7330"/>
    <w:rPr>
      <w:rFonts w:ascii="Arial Narrow" w:hAnsi="Arial Narrow"/>
      <w:b/>
      <w:noProof/>
      <w:lang w:val="es-ES_tradnl"/>
    </w:rPr>
  </w:style>
  <w:style w:type="paragraph" w:customStyle="1" w:styleId="tabla0">
    <w:name w:val="tabla"/>
    <w:basedOn w:val="Normal"/>
    <w:rsid w:val="008B7330"/>
    <w:pPr>
      <w:jc w:val="left"/>
    </w:pPr>
    <w:rPr>
      <w:rFonts w:ascii="Arial Narrow" w:hAnsi="Arial Narrow"/>
      <w:b/>
      <w:bCs/>
      <w:szCs w:val="22"/>
      <w:lang w:val="es-ES"/>
    </w:rPr>
  </w:style>
  <w:style w:type="table" w:styleId="Tablacontema">
    <w:name w:val="Table Theme"/>
    <w:basedOn w:val="Tablanormal"/>
    <w:rsid w:val="008B733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er">
    <w:name w:val="Table Header"/>
    <w:basedOn w:val="TableText"/>
    <w:qFormat/>
    <w:rsid w:val="008B7330"/>
    <w:pPr>
      <w:spacing w:before="120" w:after="120"/>
      <w:jc w:val="center"/>
    </w:pPr>
    <w:rPr>
      <w:b/>
    </w:rPr>
  </w:style>
  <w:style w:type="paragraph" w:styleId="Textodebloque">
    <w:name w:val="Block Text"/>
    <w:basedOn w:val="Normal"/>
    <w:rsid w:val="008B7330"/>
    <w:pPr>
      <w:ind w:left="567" w:right="567"/>
    </w:pPr>
    <w:rPr>
      <w:rFonts w:cs="Arial"/>
      <w:szCs w:val="24"/>
    </w:rPr>
  </w:style>
  <w:style w:type="paragraph" w:styleId="Textosinformato">
    <w:name w:val="Plain Text"/>
    <w:basedOn w:val="Normal"/>
    <w:link w:val="TextosinformatoCar"/>
    <w:rsid w:val="008B7330"/>
    <w:rPr>
      <w:rFonts w:ascii="Courier New" w:hAnsi="Courier New"/>
      <w:sz w:val="20"/>
      <w:lang w:val="x-none"/>
    </w:rPr>
  </w:style>
  <w:style w:type="character" w:customStyle="1" w:styleId="TextosinformatoCar">
    <w:name w:val="Texto sin formato Car"/>
    <w:link w:val="Textosinformato"/>
    <w:rsid w:val="008B7330"/>
    <w:rPr>
      <w:rFonts w:ascii="Courier New" w:hAnsi="Courier New"/>
      <w:lang w:eastAsia="es-ES"/>
    </w:rPr>
  </w:style>
  <w:style w:type="paragraph" w:customStyle="1" w:styleId="Ttulo0">
    <w:name w:val="Título 0"/>
    <w:basedOn w:val="Normal"/>
    <w:rsid w:val="008B7330"/>
    <w:rPr>
      <w:rFonts w:cs="Arial"/>
      <w:b/>
      <w:sz w:val="32"/>
      <w:lang w:eastAsia="en-US"/>
    </w:rPr>
  </w:style>
  <w:style w:type="paragraph" w:customStyle="1" w:styleId="Titulo2">
    <w:name w:val="Titulo2"/>
    <w:basedOn w:val="Ttulo1"/>
    <w:rsid w:val="008B7330"/>
    <w:rPr>
      <w:snapToGrid w:val="0"/>
    </w:rPr>
  </w:style>
  <w:style w:type="paragraph" w:customStyle="1" w:styleId="Titulo20">
    <w:name w:val="Titulo 2"/>
    <w:basedOn w:val="Titulo2"/>
    <w:rsid w:val="008B7330"/>
    <w:rPr>
      <w:snapToGrid/>
    </w:rPr>
  </w:style>
  <w:style w:type="paragraph" w:customStyle="1" w:styleId="Titulo3">
    <w:name w:val="Titulo 3"/>
    <w:basedOn w:val="Titulo20"/>
    <w:rsid w:val="008B7330"/>
  </w:style>
  <w:style w:type="paragraph" w:customStyle="1" w:styleId="Ttulo3ver1">
    <w:name w:val="Título 3 ver 1"/>
    <w:basedOn w:val="Ttulo3"/>
    <w:rsid w:val="008B7330"/>
    <w:pPr>
      <w:numPr>
        <w:ilvl w:val="0"/>
        <w:numId w:val="0"/>
      </w:numPr>
      <w:spacing w:before="120" w:after="60"/>
    </w:pPr>
    <w:rPr>
      <w:b w:val="0"/>
      <w:bCs/>
      <w:szCs w:val="26"/>
    </w:rPr>
  </w:style>
  <w:style w:type="character" w:customStyle="1" w:styleId="Ttulo3ver1CarCar1">
    <w:name w:val="Título 3 ver 1 Car Car1"/>
    <w:rsid w:val="008B7330"/>
    <w:rPr>
      <w:rFonts w:ascii="Arial" w:hAnsi="Arial" w:cs="Arial"/>
      <w:b/>
      <w:bCs/>
      <w:sz w:val="26"/>
      <w:szCs w:val="26"/>
      <w:lang w:val="es-ES" w:eastAsia="es-ES" w:bidi="ar-SA"/>
    </w:rPr>
  </w:style>
  <w:style w:type="paragraph" w:customStyle="1" w:styleId="Ttulo3ver10CarCar">
    <w:name w:val="Título 3 ver 10 Car Car"/>
    <w:basedOn w:val="Ttulo3ver1Car"/>
    <w:rsid w:val="008B7330"/>
  </w:style>
  <w:style w:type="paragraph" w:customStyle="1" w:styleId="Titulo4">
    <w:name w:val="Titulo 4"/>
    <w:basedOn w:val="Titulo3"/>
    <w:rsid w:val="008B7330"/>
    <w:pPr>
      <w:outlineLvl w:val="2"/>
    </w:pPr>
  </w:style>
  <w:style w:type="paragraph" w:customStyle="1" w:styleId="Ttulo4Justificado">
    <w:name w:val="Título 4 + Justificado"/>
    <w:basedOn w:val="Ttulo3"/>
    <w:rsid w:val="008B7330"/>
    <w:pPr>
      <w:numPr>
        <w:ilvl w:val="0"/>
        <w:numId w:val="0"/>
      </w:numPr>
      <w:tabs>
        <w:tab w:val="num" w:pos="2160"/>
      </w:tabs>
      <w:ind w:left="1728" w:hanging="648"/>
    </w:pPr>
  </w:style>
  <w:style w:type="paragraph" w:customStyle="1" w:styleId="Titulo40">
    <w:name w:val="Titulo4"/>
    <w:basedOn w:val="Normal"/>
    <w:rsid w:val="008B7330"/>
    <w:pPr>
      <w:ind w:left="709"/>
    </w:pPr>
    <w:rPr>
      <w:b/>
      <w:snapToGrid w:val="0"/>
    </w:rPr>
  </w:style>
  <w:style w:type="character" w:customStyle="1" w:styleId="Ttulo1Car">
    <w:name w:val="Título 1 Car"/>
    <w:link w:val="Ttulo1"/>
    <w:uiPriority w:val="9"/>
    <w:qFormat/>
    <w:rsid w:val="009F6D1A"/>
    <w:rPr>
      <w:rFonts w:ascii="Arial" w:eastAsia="Calibri" w:hAnsi="Arial"/>
      <w:b/>
      <w:sz w:val="22"/>
      <w:szCs w:val="22"/>
      <w:lang w:val="x-none" w:eastAsia="es-ES"/>
    </w:rPr>
  </w:style>
  <w:style w:type="character" w:customStyle="1" w:styleId="Ttulo2Car">
    <w:name w:val="Título 2 Car"/>
    <w:link w:val="Ttulo2"/>
    <w:uiPriority w:val="9"/>
    <w:qFormat/>
    <w:rsid w:val="006A213A"/>
    <w:rPr>
      <w:rFonts w:ascii="Arial" w:eastAsia="Calibri" w:hAnsi="Arial"/>
      <w:b/>
      <w:sz w:val="22"/>
      <w:lang w:val="x-none" w:eastAsia="es-ES"/>
    </w:rPr>
  </w:style>
  <w:style w:type="character" w:customStyle="1" w:styleId="Ttulo3Car">
    <w:name w:val="Título 3 Car"/>
    <w:link w:val="Ttulo3"/>
    <w:rsid w:val="008D231B"/>
    <w:rPr>
      <w:rFonts w:ascii="Arial" w:eastAsia="Calibri" w:hAnsi="Arial"/>
      <w:b/>
      <w:sz w:val="22"/>
      <w:lang w:val="x-none" w:eastAsia="es-ES"/>
    </w:rPr>
  </w:style>
  <w:style w:type="character" w:customStyle="1" w:styleId="Ttulo4Car">
    <w:name w:val="Título 4 Car"/>
    <w:link w:val="Ttulo4"/>
    <w:rsid w:val="00605D18"/>
    <w:rPr>
      <w:rFonts w:ascii="Arial" w:eastAsia="Calibri" w:hAnsi="Arial"/>
      <w:b/>
      <w:sz w:val="22"/>
      <w:lang w:val="x-none" w:eastAsia="es-ES"/>
    </w:rPr>
  </w:style>
  <w:style w:type="character" w:customStyle="1" w:styleId="Ttulo5Car">
    <w:name w:val="Título 5 Car"/>
    <w:link w:val="Ttulo5"/>
    <w:rsid w:val="005214B9"/>
    <w:rPr>
      <w:rFonts w:ascii="Arial" w:eastAsia="Calibri" w:hAnsi="Arial"/>
      <w:b/>
      <w:sz w:val="22"/>
      <w:lang w:val="x-none" w:eastAsia="es-ES"/>
    </w:rPr>
  </w:style>
  <w:style w:type="character" w:customStyle="1" w:styleId="Ttulo6Car">
    <w:name w:val="Título 6 Car"/>
    <w:link w:val="Ttulo6"/>
    <w:rsid w:val="00E3542F"/>
    <w:rPr>
      <w:rFonts w:ascii="Arial" w:eastAsia="Calibri" w:hAnsi="Arial"/>
      <w:b/>
      <w:sz w:val="22"/>
      <w:lang w:val="x-none" w:eastAsia="es-ES"/>
    </w:rPr>
  </w:style>
  <w:style w:type="character" w:customStyle="1" w:styleId="Ttulo7Car">
    <w:name w:val="Título 7 Car"/>
    <w:link w:val="Ttulo7"/>
    <w:rsid w:val="00E3542F"/>
    <w:rPr>
      <w:rFonts w:ascii="Arial" w:eastAsia="Calibri" w:hAnsi="Arial"/>
      <w:b/>
      <w:sz w:val="22"/>
      <w:lang w:val="x-none" w:eastAsia="es-ES"/>
    </w:rPr>
  </w:style>
  <w:style w:type="character" w:customStyle="1" w:styleId="Ttulo8Car">
    <w:name w:val="Título 8 Car"/>
    <w:link w:val="Ttulo8"/>
    <w:rsid w:val="00E3542F"/>
    <w:rPr>
      <w:rFonts w:ascii="Arial" w:eastAsia="Calibri" w:hAnsi="Arial"/>
      <w:b/>
      <w:sz w:val="22"/>
      <w:lang w:val="x-none" w:eastAsia="es-ES"/>
    </w:rPr>
  </w:style>
  <w:style w:type="character" w:customStyle="1" w:styleId="Ttulo9Car">
    <w:name w:val="Título 9 Car"/>
    <w:link w:val="Ttulo9"/>
    <w:rsid w:val="00E3542F"/>
    <w:rPr>
      <w:rFonts w:ascii="Arial" w:eastAsia="Calibri" w:hAnsi="Arial"/>
      <w:b/>
      <w:sz w:val="22"/>
      <w:lang w:val="x-none" w:eastAsia="es-ES"/>
    </w:rPr>
  </w:style>
  <w:style w:type="character" w:customStyle="1" w:styleId="EncabezadoCar">
    <w:name w:val="Encabezado Car"/>
    <w:aliases w:val="encabezado Car,h Car,Header Char Car"/>
    <w:link w:val="Encabezado"/>
    <w:rsid w:val="00E3542F"/>
    <w:rPr>
      <w:rFonts w:ascii="Arial" w:hAnsi="Arial"/>
      <w:sz w:val="22"/>
      <w:lang w:eastAsia="es-ES"/>
    </w:rPr>
  </w:style>
  <w:style w:type="character" w:customStyle="1" w:styleId="SubttuloCar">
    <w:name w:val="Subtítulo Car"/>
    <w:link w:val="Subttulo"/>
    <w:rsid w:val="00E3542F"/>
    <w:rPr>
      <w:i/>
      <w:color w:val="0000FF"/>
      <w:sz w:val="28"/>
      <w:lang w:val="en-US" w:eastAsia="es-ES" w:bidi="ar-SA"/>
    </w:rPr>
  </w:style>
  <w:style w:type="character" w:customStyle="1" w:styleId="Textoindependiente2Car">
    <w:name w:val="Texto independiente 2 Car"/>
    <w:link w:val="Textoindependiente2"/>
    <w:rsid w:val="00E3542F"/>
    <w:rPr>
      <w:rFonts w:ascii="Arial" w:hAnsi="Arial"/>
      <w:b/>
      <w:sz w:val="22"/>
      <w:lang w:eastAsia="es-ES"/>
    </w:rPr>
  </w:style>
  <w:style w:type="character" w:customStyle="1" w:styleId="TextonotapieCar">
    <w:name w:val="Texto nota pie Car"/>
    <w:aliases w:val=" Car Car, Car1 Car Car Car,Car Car,Car1 Car Car Car, Car2 Car Car Car Car Car Car, Car2 Car Car, Car2 Car1, Car1 Car Car1, Car1 Car1, Car1 Car Car Car Car Car Car, Car1 Car Car Car Car Car1, Car Car Car Car Car, Car2 Car Car Car Car"/>
    <w:link w:val="Textonotapie"/>
    <w:rsid w:val="00E3542F"/>
    <w:rPr>
      <w:rFonts w:ascii="Arial" w:hAnsi="Arial"/>
      <w:lang w:eastAsia="es-ES"/>
    </w:rPr>
  </w:style>
  <w:style w:type="character" w:customStyle="1" w:styleId="PiedepginaCar">
    <w:name w:val="Pie de página Car"/>
    <w:aliases w:val="pie de página Car"/>
    <w:link w:val="Piedepgina"/>
    <w:uiPriority w:val="99"/>
    <w:rsid w:val="00E3542F"/>
    <w:rPr>
      <w:rFonts w:ascii="Arial" w:hAnsi="Arial"/>
      <w:sz w:val="22"/>
      <w:lang w:eastAsia="es-ES"/>
    </w:rPr>
  </w:style>
  <w:style w:type="character" w:customStyle="1" w:styleId="TextonotaalfinalCar">
    <w:name w:val="Texto nota al final Car"/>
    <w:link w:val="Textonotaalfinal"/>
    <w:semiHidden/>
    <w:rsid w:val="00E3542F"/>
    <w:rPr>
      <w:rFonts w:ascii="Arial" w:hAnsi="Arial"/>
      <w:sz w:val="18"/>
      <w:lang w:eastAsia="es-ES"/>
    </w:rPr>
  </w:style>
  <w:style w:type="character" w:customStyle="1" w:styleId="SangradetextonormalCar">
    <w:name w:val="Sangría de texto normal Car"/>
    <w:link w:val="Sangradetextonormal"/>
    <w:rsid w:val="00E3542F"/>
    <w:rPr>
      <w:rFonts w:ascii="Arial" w:hAnsi="Arial"/>
      <w:lang w:eastAsia="es-ES"/>
    </w:rPr>
  </w:style>
  <w:style w:type="character" w:customStyle="1" w:styleId="Textoindependiente3Car">
    <w:name w:val="Texto independiente 3 Car"/>
    <w:link w:val="Textoindependiente3"/>
    <w:rsid w:val="00E3542F"/>
    <w:rPr>
      <w:rFonts w:ascii="Arial" w:hAnsi="Arial"/>
      <w:sz w:val="16"/>
      <w:lang w:eastAsia="es-ES"/>
    </w:rPr>
  </w:style>
  <w:style w:type="character" w:customStyle="1" w:styleId="Sangra2detindependienteCar">
    <w:name w:val="Sangría 2 de t. independiente Car"/>
    <w:link w:val="Sangra2detindependiente"/>
    <w:rsid w:val="00E3542F"/>
    <w:rPr>
      <w:rFonts w:ascii="Arial" w:hAnsi="Arial"/>
      <w:sz w:val="22"/>
      <w:lang w:val="es-MX" w:eastAsia="es-ES"/>
    </w:rPr>
  </w:style>
  <w:style w:type="character" w:customStyle="1" w:styleId="Sangra3detindependienteCar">
    <w:name w:val="Sangría 3 de t. independiente Car"/>
    <w:link w:val="Sangra3detindependiente"/>
    <w:rsid w:val="00E3542F"/>
    <w:rPr>
      <w:rFonts w:ascii="Arial" w:hAnsi="Arial"/>
      <w:sz w:val="22"/>
      <w:lang w:val="es-MX" w:eastAsia="es-ES"/>
    </w:rPr>
  </w:style>
  <w:style w:type="character" w:customStyle="1" w:styleId="TextodegloboCar">
    <w:name w:val="Texto de globo Car"/>
    <w:link w:val="Textodeglobo"/>
    <w:semiHidden/>
    <w:rsid w:val="00E3542F"/>
    <w:rPr>
      <w:rFonts w:ascii="Tahoma" w:hAnsi="Tahoma" w:cs="Tahoma"/>
      <w:sz w:val="16"/>
      <w:szCs w:val="16"/>
      <w:lang w:eastAsia="es-ES"/>
    </w:rPr>
  </w:style>
  <w:style w:type="character" w:styleId="Refdecomentario">
    <w:name w:val="annotation reference"/>
    <w:semiHidden/>
    <w:rsid w:val="00E3542F"/>
    <w:rPr>
      <w:sz w:val="16"/>
      <w:szCs w:val="16"/>
    </w:rPr>
  </w:style>
  <w:style w:type="character" w:customStyle="1" w:styleId="TextocomentarioCar">
    <w:name w:val="Texto comentario Car"/>
    <w:link w:val="Textocomentario"/>
    <w:semiHidden/>
    <w:rsid w:val="00E3542F"/>
    <w:rPr>
      <w:rFonts w:ascii="Arial" w:hAnsi="Arial"/>
      <w:lang w:eastAsia="es-ES"/>
    </w:rPr>
  </w:style>
  <w:style w:type="paragraph" w:styleId="Textocomentario">
    <w:name w:val="annotation text"/>
    <w:basedOn w:val="Normal"/>
    <w:link w:val="TextocomentarioCar"/>
    <w:semiHidden/>
    <w:rsid w:val="00E3542F"/>
    <w:pPr>
      <w:spacing w:before="40" w:after="120" w:line="240" w:lineRule="auto"/>
      <w:jc w:val="left"/>
    </w:pPr>
    <w:rPr>
      <w:sz w:val="20"/>
      <w:lang w:val="x-none"/>
    </w:rPr>
  </w:style>
  <w:style w:type="character" w:customStyle="1" w:styleId="TextocomentarioCar1">
    <w:name w:val="Texto comentario Car1"/>
    <w:uiPriority w:val="99"/>
    <w:semiHidden/>
    <w:rsid w:val="00E3542F"/>
    <w:rPr>
      <w:rFonts w:ascii="Arial" w:hAnsi="Arial"/>
      <w:lang w:eastAsia="es-ES"/>
    </w:rPr>
  </w:style>
  <w:style w:type="character" w:customStyle="1" w:styleId="AsuntodelcomentarioCar">
    <w:name w:val="Asunto del comentario Car"/>
    <w:link w:val="Asuntodelcomentario"/>
    <w:semiHidden/>
    <w:rsid w:val="00E3542F"/>
    <w:rPr>
      <w:rFonts w:ascii="Arial" w:hAnsi="Arial"/>
      <w:b/>
      <w:bCs/>
      <w:lang w:eastAsia="es-ES"/>
    </w:rPr>
  </w:style>
  <w:style w:type="paragraph" w:styleId="Asuntodelcomentario">
    <w:name w:val="annotation subject"/>
    <w:basedOn w:val="Textocomentario"/>
    <w:next w:val="Textocomentario"/>
    <w:link w:val="AsuntodelcomentarioCar"/>
    <w:semiHidden/>
    <w:rsid w:val="00E3542F"/>
    <w:rPr>
      <w:b/>
      <w:bCs/>
    </w:rPr>
  </w:style>
  <w:style w:type="character" w:customStyle="1" w:styleId="AsuntodelcomentarioCar1">
    <w:name w:val="Asunto del comentario Car1"/>
    <w:uiPriority w:val="99"/>
    <w:semiHidden/>
    <w:rsid w:val="00E3542F"/>
    <w:rPr>
      <w:rFonts w:ascii="Arial" w:hAnsi="Arial"/>
      <w:b/>
      <w:bCs/>
      <w:lang w:eastAsia="es-ES"/>
    </w:rPr>
  </w:style>
  <w:style w:type="paragraph" w:customStyle="1" w:styleId="font5">
    <w:name w:val="font5"/>
    <w:basedOn w:val="Normal"/>
    <w:rsid w:val="00E3542F"/>
    <w:pPr>
      <w:spacing w:before="100" w:beforeAutospacing="1" w:after="100" w:afterAutospacing="1" w:line="240" w:lineRule="auto"/>
      <w:jc w:val="left"/>
    </w:pPr>
    <w:rPr>
      <w:rFonts w:ascii="Tahoma" w:hAnsi="Tahoma" w:cs="Tahoma"/>
      <w:color w:val="000000"/>
      <w:sz w:val="16"/>
      <w:szCs w:val="16"/>
      <w:lang w:val="en-US" w:eastAsia="en-US"/>
    </w:rPr>
  </w:style>
  <w:style w:type="paragraph" w:customStyle="1" w:styleId="font6">
    <w:name w:val="font6"/>
    <w:basedOn w:val="Normal"/>
    <w:rsid w:val="00E3542F"/>
    <w:pPr>
      <w:spacing w:before="100" w:beforeAutospacing="1" w:after="100" w:afterAutospacing="1" w:line="240" w:lineRule="auto"/>
      <w:jc w:val="left"/>
    </w:pPr>
    <w:rPr>
      <w:rFonts w:ascii="Tahoma" w:hAnsi="Tahoma" w:cs="Tahoma"/>
      <w:b/>
      <w:bCs/>
      <w:color w:val="000000"/>
      <w:sz w:val="16"/>
      <w:szCs w:val="16"/>
      <w:lang w:val="en-US" w:eastAsia="en-US"/>
    </w:rPr>
  </w:style>
  <w:style w:type="paragraph" w:customStyle="1" w:styleId="xl70">
    <w:name w:val="xl70"/>
    <w:basedOn w:val="Normal"/>
    <w:rsid w:val="00E3542F"/>
    <w:pPr>
      <w:spacing w:before="100" w:beforeAutospacing="1" w:after="100" w:afterAutospacing="1" w:line="240" w:lineRule="auto"/>
      <w:jc w:val="left"/>
    </w:pPr>
    <w:rPr>
      <w:rFonts w:ascii="Arial Narrow" w:hAnsi="Arial Narrow"/>
      <w:b/>
      <w:bCs/>
      <w:sz w:val="24"/>
      <w:szCs w:val="24"/>
      <w:lang w:val="en-US" w:eastAsia="en-US"/>
    </w:rPr>
  </w:style>
  <w:style w:type="paragraph" w:customStyle="1" w:styleId="xl71">
    <w:name w:val="xl71"/>
    <w:basedOn w:val="Normal"/>
    <w:rsid w:val="00E3542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Narrow" w:hAnsi="Arial Narrow"/>
      <w:sz w:val="18"/>
      <w:szCs w:val="18"/>
      <w:lang w:val="en-US" w:eastAsia="en-US"/>
    </w:rPr>
  </w:style>
  <w:style w:type="paragraph" w:customStyle="1" w:styleId="xl72">
    <w:name w:val="xl72"/>
    <w:basedOn w:val="Normal"/>
    <w:rsid w:val="00E3542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cs="Arial"/>
      <w:color w:val="000000"/>
      <w:sz w:val="24"/>
      <w:szCs w:val="24"/>
      <w:lang w:val="en-US" w:eastAsia="en-US"/>
    </w:rPr>
  </w:style>
  <w:style w:type="paragraph" w:customStyle="1" w:styleId="xl73">
    <w:name w:val="xl73"/>
    <w:basedOn w:val="Normal"/>
    <w:rsid w:val="00E3542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cs="Arial"/>
      <w:color w:val="000000"/>
      <w:sz w:val="24"/>
      <w:szCs w:val="24"/>
      <w:lang w:val="en-US" w:eastAsia="en-US"/>
    </w:rPr>
  </w:style>
  <w:style w:type="paragraph" w:customStyle="1" w:styleId="xl74">
    <w:name w:val="xl74"/>
    <w:basedOn w:val="Normal"/>
    <w:rsid w:val="00E3542F"/>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cs="Arial"/>
      <w:color w:val="000000"/>
      <w:sz w:val="24"/>
      <w:szCs w:val="24"/>
      <w:lang w:val="en-US" w:eastAsia="en-US"/>
    </w:rPr>
  </w:style>
  <w:style w:type="paragraph" w:customStyle="1" w:styleId="xl75">
    <w:name w:val="xl75"/>
    <w:basedOn w:val="Normal"/>
    <w:rsid w:val="00E3542F"/>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cs="Arial"/>
      <w:color w:val="000000"/>
      <w:sz w:val="24"/>
      <w:szCs w:val="24"/>
      <w:lang w:val="en-US" w:eastAsia="en-US"/>
    </w:rPr>
  </w:style>
  <w:style w:type="paragraph" w:customStyle="1" w:styleId="xl76">
    <w:name w:val="xl76"/>
    <w:basedOn w:val="Normal"/>
    <w:rsid w:val="00E3542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cs="Arial"/>
      <w:sz w:val="18"/>
      <w:szCs w:val="18"/>
      <w:lang w:val="en-US" w:eastAsia="en-US"/>
    </w:rPr>
  </w:style>
  <w:style w:type="paragraph" w:customStyle="1" w:styleId="xl77">
    <w:name w:val="xl77"/>
    <w:basedOn w:val="Normal"/>
    <w:rsid w:val="00E3542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cs="Arial"/>
      <w:sz w:val="18"/>
      <w:szCs w:val="18"/>
      <w:lang w:val="en-US" w:eastAsia="en-US"/>
    </w:rPr>
  </w:style>
  <w:style w:type="paragraph" w:customStyle="1" w:styleId="xl78">
    <w:name w:val="xl78"/>
    <w:basedOn w:val="Normal"/>
    <w:rsid w:val="00E3542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cs="Arial"/>
      <w:sz w:val="18"/>
      <w:szCs w:val="18"/>
      <w:lang w:val="en-US" w:eastAsia="en-US"/>
    </w:rPr>
  </w:style>
  <w:style w:type="paragraph" w:customStyle="1" w:styleId="CGR-Normal5">
    <w:name w:val="CGR-Normal5"/>
    <w:basedOn w:val="CGR-Normal4"/>
    <w:link w:val="CGR-Normal5Car"/>
    <w:qFormat/>
    <w:rsid w:val="00663A40"/>
    <w:pPr>
      <w:ind w:left="1531"/>
    </w:pPr>
    <w:rPr>
      <w:lang w:eastAsia="es-PE"/>
    </w:rPr>
  </w:style>
  <w:style w:type="character" w:customStyle="1" w:styleId="CGR-Vieta3Car">
    <w:name w:val="CGR-Viñeta3 Car"/>
    <w:basedOn w:val="CGR-Vieta2Car"/>
    <w:link w:val="CGR-Vieta3"/>
    <w:rsid w:val="006B38FE"/>
    <w:rPr>
      <w:rFonts w:ascii="Arial" w:hAnsi="Arial" w:cs="Arial"/>
      <w:sz w:val="22"/>
      <w:szCs w:val="22"/>
      <w:lang w:val="es-PE" w:eastAsia="es-ES"/>
    </w:rPr>
  </w:style>
  <w:style w:type="paragraph" w:customStyle="1" w:styleId="CGR-Vieta5">
    <w:name w:val="CGR-Viñeta5"/>
    <w:basedOn w:val="CGR-Vieta4"/>
    <w:link w:val="CGR-Vieta5Car"/>
    <w:qFormat/>
    <w:rsid w:val="00663A40"/>
    <w:pPr>
      <w:ind w:left="1831"/>
    </w:pPr>
  </w:style>
  <w:style w:type="character" w:customStyle="1" w:styleId="CGR-Normal5Car">
    <w:name w:val="CGR-Normal5 Car"/>
    <w:basedOn w:val="CGR-Normal4Car"/>
    <w:link w:val="CGR-Normal5"/>
    <w:rsid w:val="00663A40"/>
    <w:rPr>
      <w:rFonts w:ascii="Arial" w:hAnsi="Arial" w:cs="Arial"/>
      <w:sz w:val="22"/>
      <w:szCs w:val="22"/>
      <w:lang w:val="es-PE" w:eastAsia="es-PE"/>
    </w:rPr>
  </w:style>
  <w:style w:type="paragraph" w:customStyle="1" w:styleId="CGR-Normal2">
    <w:name w:val="CGR-Normal2"/>
    <w:basedOn w:val="CGR-Normal1"/>
    <w:link w:val="CGR-Normal2Car"/>
    <w:qFormat/>
    <w:rsid w:val="00673179"/>
    <w:pPr>
      <w:ind w:left="510"/>
    </w:pPr>
  </w:style>
  <w:style w:type="character" w:customStyle="1" w:styleId="CGR-Vieta5Car">
    <w:name w:val="CGR-Viñeta5 Car"/>
    <w:basedOn w:val="CGR-Vieta4Car"/>
    <w:link w:val="CGR-Vieta5"/>
    <w:rsid w:val="00663A40"/>
    <w:rPr>
      <w:rFonts w:ascii="Arial" w:hAnsi="Arial" w:cs="Arial"/>
      <w:sz w:val="22"/>
      <w:szCs w:val="22"/>
      <w:lang w:val="es-PE" w:eastAsia="es-ES"/>
    </w:rPr>
  </w:style>
  <w:style w:type="character" w:customStyle="1" w:styleId="CGR-Normal2Car">
    <w:name w:val="CGR-Normal2 Car"/>
    <w:basedOn w:val="CGR-Normal1Car"/>
    <w:link w:val="CGR-Normal2"/>
    <w:rsid w:val="00673179"/>
    <w:rPr>
      <w:rFonts w:ascii="Arial" w:hAnsi="Arial" w:cs="Arial"/>
      <w:sz w:val="22"/>
      <w:szCs w:val="22"/>
      <w:lang w:val="x-none" w:eastAsia="es-ES"/>
    </w:rPr>
  </w:style>
  <w:style w:type="paragraph" w:customStyle="1" w:styleId="xl89">
    <w:name w:val="xl89"/>
    <w:basedOn w:val="Normal"/>
    <w:rsid w:val="00E3542F"/>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cs="Arial"/>
      <w:b/>
      <w:bCs/>
      <w:sz w:val="18"/>
      <w:szCs w:val="18"/>
      <w:lang w:val="en-US" w:eastAsia="en-US"/>
    </w:rPr>
  </w:style>
  <w:style w:type="paragraph" w:customStyle="1" w:styleId="xl90">
    <w:name w:val="xl90"/>
    <w:basedOn w:val="Normal"/>
    <w:rsid w:val="00E3542F"/>
    <w:pPr>
      <w:pBdr>
        <w:left w:val="single" w:sz="4" w:space="0" w:color="auto"/>
        <w:bottom w:val="single" w:sz="4" w:space="0" w:color="auto"/>
        <w:right w:val="single" w:sz="4" w:space="0" w:color="auto"/>
      </w:pBdr>
      <w:spacing w:before="100" w:beforeAutospacing="1" w:after="100" w:afterAutospacing="1" w:line="240" w:lineRule="auto"/>
      <w:jc w:val="center"/>
    </w:pPr>
    <w:rPr>
      <w:rFonts w:cs="Arial"/>
      <w:color w:val="FF0000"/>
      <w:sz w:val="24"/>
      <w:szCs w:val="24"/>
      <w:lang w:val="en-US" w:eastAsia="en-US"/>
    </w:rPr>
  </w:style>
  <w:style w:type="paragraph" w:customStyle="1" w:styleId="xl91">
    <w:name w:val="xl91"/>
    <w:basedOn w:val="Normal"/>
    <w:rsid w:val="00E3542F"/>
    <w:pPr>
      <w:pBdr>
        <w:left w:val="single" w:sz="4" w:space="0" w:color="auto"/>
        <w:bottom w:val="single" w:sz="4" w:space="0" w:color="auto"/>
        <w:right w:val="single" w:sz="4" w:space="0" w:color="auto"/>
      </w:pBdr>
      <w:shd w:val="clear" w:color="000000" w:fill="00FF00"/>
      <w:spacing w:before="100" w:beforeAutospacing="1" w:after="100" w:afterAutospacing="1" w:line="240" w:lineRule="auto"/>
      <w:jc w:val="left"/>
      <w:textAlignment w:val="center"/>
    </w:pPr>
    <w:rPr>
      <w:rFonts w:cs="Arial"/>
      <w:b/>
      <w:bCs/>
      <w:color w:val="993300"/>
      <w:szCs w:val="22"/>
      <w:lang w:val="en-US" w:eastAsia="en-US"/>
    </w:rPr>
  </w:style>
  <w:style w:type="paragraph" w:customStyle="1" w:styleId="xl92">
    <w:name w:val="xl92"/>
    <w:basedOn w:val="Normal"/>
    <w:rsid w:val="00E3542F"/>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cs="Arial"/>
      <w:color w:val="000000"/>
      <w:sz w:val="24"/>
      <w:szCs w:val="24"/>
      <w:lang w:val="en-US" w:eastAsia="en-US"/>
    </w:rPr>
  </w:style>
  <w:style w:type="paragraph" w:customStyle="1" w:styleId="xl93">
    <w:name w:val="xl93"/>
    <w:basedOn w:val="Normal"/>
    <w:rsid w:val="00E3542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cs="Arial"/>
      <w:sz w:val="24"/>
      <w:szCs w:val="24"/>
      <w:lang w:val="en-US" w:eastAsia="en-US"/>
    </w:rPr>
  </w:style>
  <w:style w:type="paragraph" w:customStyle="1" w:styleId="xl94">
    <w:name w:val="xl94"/>
    <w:basedOn w:val="Normal"/>
    <w:rsid w:val="00E354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cs="Arial"/>
      <w:sz w:val="18"/>
      <w:szCs w:val="18"/>
      <w:lang w:val="en-US" w:eastAsia="en-US"/>
    </w:rPr>
  </w:style>
  <w:style w:type="paragraph" w:customStyle="1" w:styleId="xl95">
    <w:name w:val="xl95"/>
    <w:basedOn w:val="Normal"/>
    <w:rsid w:val="00E3542F"/>
    <w:pPr>
      <w:pBdr>
        <w:top w:val="single" w:sz="4" w:space="0" w:color="auto"/>
        <w:left w:val="single" w:sz="4" w:space="0" w:color="auto"/>
        <w:bottom w:val="single" w:sz="4" w:space="0" w:color="auto"/>
        <w:right w:val="single" w:sz="4" w:space="0" w:color="auto"/>
      </w:pBdr>
      <w:shd w:val="clear" w:color="000000" w:fill="00FF00"/>
      <w:spacing w:before="100" w:beforeAutospacing="1" w:after="100" w:afterAutospacing="1" w:line="240" w:lineRule="auto"/>
      <w:jc w:val="center"/>
      <w:textAlignment w:val="center"/>
    </w:pPr>
    <w:rPr>
      <w:rFonts w:ascii="Arial Narrow" w:hAnsi="Arial Narrow"/>
      <w:b/>
      <w:bCs/>
      <w:sz w:val="24"/>
      <w:szCs w:val="24"/>
      <w:lang w:val="en-US" w:eastAsia="en-US"/>
    </w:rPr>
  </w:style>
  <w:style w:type="paragraph" w:customStyle="1" w:styleId="xl96">
    <w:name w:val="xl96"/>
    <w:basedOn w:val="Normal"/>
    <w:rsid w:val="00E3542F"/>
    <w:pPr>
      <w:pBdr>
        <w:top w:val="single" w:sz="4" w:space="0" w:color="auto"/>
        <w:left w:val="single" w:sz="4" w:space="10" w:color="auto"/>
        <w:bottom w:val="single" w:sz="4" w:space="0" w:color="auto"/>
        <w:right w:val="single" w:sz="4" w:space="0" w:color="auto"/>
      </w:pBdr>
      <w:spacing w:before="100" w:beforeAutospacing="1" w:after="100" w:afterAutospacing="1" w:line="240" w:lineRule="auto"/>
      <w:ind w:firstLineChars="100" w:firstLine="100"/>
      <w:jc w:val="left"/>
      <w:textAlignment w:val="center"/>
    </w:pPr>
    <w:rPr>
      <w:rFonts w:cs="Arial"/>
      <w:b/>
      <w:bCs/>
      <w:color w:val="993300"/>
      <w:sz w:val="24"/>
      <w:szCs w:val="24"/>
      <w:lang w:val="en-US" w:eastAsia="en-US"/>
    </w:rPr>
  </w:style>
  <w:style w:type="paragraph" w:customStyle="1" w:styleId="xl97">
    <w:name w:val="xl97"/>
    <w:basedOn w:val="Normal"/>
    <w:rsid w:val="00E3542F"/>
    <w:pPr>
      <w:pBdr>
        <w:top w:val="single" w:sz="4" w:space="0" w:color="auto"/>
        <w:left w:val="single" w:sz="4" w:space="20" w:color="auto"/>
        <w:bottom w:val="single" w:sz="4" w:space="0" w:color="auto"/>
        <w:right w:val="single" w:sz="4" w:space="0" w:color="auto"/>
      </w:pBdr>
      <w:spacing w:before="100" w:beforeAutospacing="1" w:after="100" w:afterAutospacing="1" w:line="240" w:lineRule="auto"/>
      <w:ind w:firstLineChars="200" w:firstLine="200"/>
      <w:jc w:val="left"/>
      <w:textAlignment w:val="center"/>
    </w:pPr>
    <w:rPr>
      <w:rFonts w:cs="Arial"/>
      <w:b/>
      <w:bCs/>
      <w:color w:val="993300"/>
      <w:szCs w:val="22"/>
      <w:lang w:val="en-US" w:eastAsia="en-US"/>
    </w:rPr>
  </w:style>
  <w:style w:type="paragraph" w:customStyle="1" w:styleId="xl98">
    <w:name w:val="xl98"/>
    <w:basedOn w:val="Normal"/>
    <w:rsid w:val="00E3542F"/>
    <w:pPr>
      <w:pBdr>
        <w:top w:val="single" w:sz="4" w:space="0" w:color="auto"/>
        <w:left w:val="single" w:sz="4" w:space="20" w:color="auto"/>
        <w:bottom w:val="single" w:sz="4" w:space="0" w:color="auto"/>
        <w:right w:val="single" w:sz="4" w:space="0" w:color="auto"/>
      </w:pBdr>
      <w:spacing w:before="100" w:beforeAutospacing="1" w:after="100" w:afterAutospacing="1" w:line="240" w:lineRule="auto"/>
      <w:ind w:firstLineChars="200" w:firstLine="200"/>
      <w:jc w:val="left"/>
      <w:textAlignment w:val="center"/>
    </w:pPr>
    <w:rPr>
      <w:rFonts w:cs="Arial"/>
      <w:b/>
      <w:bCs/>
      <w:color w:val="993300"/>
      <w:sz w:val="24"/>
      <w:szCs w:val="24"/>
      <w:lang w:val="en-US" w:eastAsia="en-US"/>
    </w:rPr>
  </w:style>
  <w:style w:type="paragraph" w:customStyle="1" w:styleId="xl99">
    <w:name w:val="xl99"/>
    <w:basedOn w:val="Normal"/>
    <w:rsid w:val="00E3542F"/>
    <w:pPr>
      <w:pBdr>
        <w:top w:val="single" w:sz="4" w:space="0" w:color="auto"/>
        <w:left w:val="single" w:sz="4" w:space="10" w:color="auto"/>
        <w:bottom w:val="single" w:sz="4" w:space="0" w:color="auto"/>
        <w:right w:val="single" w:sz="4" w:space="0" w:color="auto"/>
      </w:pBdr>
      <w:spacing w:before="100" w:beforeAutospacing="1" w:after="100" w:afterAutospacing="1" w:line="240" w:lineRule="auto"/>
      <w:ind w:firstLineChars="100" w:firstLine="100"/>
      <w:jc w:val="left"/>
    </w:pPr>
    <w:rPr>
      <w:rFonts w:cs="Arial"/>
      <w:b/>
      <w:bCs/>
      <w:color w:val="993300"/>
      <w:sz w:val="24"/>
      <w:szCs w:val="24"/>
      <w:lang w:val="en-US" w:eastAsia="en-US"/>
    </w:rPr>
  </w:style>
  <w:style w:type="paragraph" w:customStyle="1" w:styleId="xl100">
    <w:name w:val="xl100"/>
    <w:basedOn w:val="Normal"/>
    <w:rsid w:val="00E3542F"/>
    <w:pPr>
      <w:pBdr>
        <w:bottom w:val="single" w:sz="4" w:space="0" w:color="auto"/>
        <w:right w:val="single" w:sz="4" w:space="0" w:color="auto"/>
      </w:pBdr>
      <w:spacing w:before="100" w:beforeAutospacing="1" w:after="100" w:afterAutospacing="1" w:line="240" w:lineRule="auto"/>
      <w:jc w:val="center"/>
    </w:pPr>
    <w:rPr>
      <w:rFonts w:cs="Arial"/>
      <w:color w:val="FF0000"/>
      <w:sz w:val="24"/>
      <w:szCs w:val="24"/>
      <w:lang w:val="en-US" w:eastAsia="en-US"/>
    </w:rPr>
  </w:style>
  <w:style w:type="paragraph" w:customStyle="1" w:styleId="xl101">
    <w:name w:val="xl101"/>
    <w:basedOn w:val="Normal"/>
    <w:rsid w:val="00E3542F"/>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sz w:val="24"/>
      <w:szCs w:val="24"/>
      <w:lang w:val="en-US" w:eastAsia="en-US"/>
    </w:rPr>
  </w:style>
  <w:style w:type="paragraph" w:customStyle="1" w:styleId="xl102">
    <w:name w:val="xl102"/>
    <w:basedOn w:val="Normal"/>
    <w:rsid w:val="00E3542F"/>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cs="Arial"/>
      <w:sz w:val="18"/>
      <w:szCs w:val="18"/>
      <w:lang w:val="en-US" w:eastAsia="en-US"/>
    </w:rPr>
  </w:style>
  <w:style w:type="paragraph" w:customStyle="1" w:styleId="xl103">
    <w:name w:val="xl103"/>
    <w:basedOn w:val="Normal"/>
    <w:rsid w:val="00E354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cs="Arial"/>
      <w:sz w:val="18"/>
      <w:szCs w:val="18"/>
      <w:lang w:val="en-US" w:eastAsia="en-US"/>
    </w:rPr>
  </w:style>
  <w:style w:type="paragraph" w:customStyle="1" w:styleId="xl104">
    <w:name w:val="xl104"/>
    <w:basedOn w:val="Normal"/>
    <w:rsid w:val="00E3542F"/>
    <w:pPr>
      <w:pBdr>
        <w:top w:val="single" w:sz="4" w:space="0" w:color="auto"/>
        <w:left w:val="single" w:sz="4" w:space="10" w:color="auto"/>
        <w:bottom w:val="single" w:sz="4" w:space="0" w:color="auto"/>
        <w:right w:val="single" w:sz="4" w:space="0" w:color="auto"/>
      </w:pBdr>
      <w:spacing w:before="100" w:beforeAutospacing="1" w:after="100" w:afterAutospacing="1" w:line="240" w:lineRule="auto"/>
      <w:ind w:firstLineChars="100" w:firstLine="100"/>
      <w:jc w:val="left"/>
      <w:textAlignment w:val="center"/>
    </w:pPr>
    <w:rPr>
      <w:rFonts w:cs="Arial"/>
      <w:b/>
      <w:bCs/>
      <w:color w:val="993300"/>
      <w:szCs w:val="22"/>
      <w:lang w:val="en-US" w:eastAsia="en-US"/>
    </w:rPr>
  </w:style>
  <w:style w:type="paragraph" w:customStyle="1" w:styleId="xl105">
    <w:name w:val="xl105"/>
    <w:basedOn w:val="Normal"/>
    <w:rsid w:val="00E3542F"/>
    <w:pPr>
      <w:pBdr>
        <w:top w:val="single" w:sz="4" w:space="0" w:color="auto"/>
        <w:left w:val="single" w:sz="4" w:space="10" w:color="auto"/>
        <w:bottom w:val="single" w:sz="4" w:space="0" w:color="auto"/>
        <w:right w:val="single" w:sz="4" w:space="0" w:color="auto"/>
      </w:pBdr>
      <w:spacing w:before="100" w:beforeAutospacing="1" w:after="100" w:afterAutospacing="1" w:line="240" w:lineRule="auto"/>
      <w:ind w:firstLineChars="100" w:firstLine="100"/>
      <w:jc w:val="left"/>
    </w:pPr>
    <w:rPr>
      <w:rFonts w:cs="Arial"/>
      <w:sz w:val="24"/>
      <w:szCs w:val="24"/>
      <w:lang w:val="en-US" w:eastAsia="en-US"/>
    </w:rPr>
  </w:style>
  <w:style w:type="paragraph" w:customStyle="1" w:styleId="xl106">
    <w:name w:val="xl106"/>
    <w:basedOn w:val="Normal"/>
    <w:rsid w:val="00E3542F"/>
    <w:pPr>
      <w:pBdr>
        <w:top w:val="single" w:sz="4" w:space="0" w:color="auto"/>
        <w:left w:val="single" w:sz="4" w:space="20" w:color="auto"/>
        <w:bottom w:val="single" w:sz="4" w:space="0" w:color="auto"/>
        <w:right w:val="single" w:sz="4" w:space="0" w:color="auto"/>
      </w:pBdr>
      <w:spacing w:before="100" w:beforeAutospacing="1" w:after="100" w:afterAutospacing="1" w:line="240" w:lineRule="auto"/>
      <w:ind w:firstLineChars="200" w:firstLine="200"/>
      <w:jc w:val="left"/>
      <w:textAlignment w:val="center"/>
    </w:pPr>
    <w:rPr>
      <w:rFonts w:cs="Arial"/>
      <w:b/>
      <w:bCs/>
      <w:color w:val="993300"/>
      <w:sz w:val="24"/>
      <w:szCs w:val="24"/>
      <w:lang w:val="en-US" w:eastAsia="en-US"/>
    </w:rPr>
  </w:style>
  <w:style w:type="paragraph" w:customStyle="1" w:styleId="xl107">
    <w:name w:val="xl107"/>
    <w:basedOn w:val="Normal"/>
    <w:rsid w:val="00E3542F"/>
    <w:pPr>
      <w:pBdr>
        <w:top w:val="single" w:sz="4" w:space="0" w:color="auto"/>
        <w:left w:val="single" w:sz="4" w:space="20" w:color="auto"/>
        <w:bottom w:val="single" w:sz="4" w:space="0" w:color="auto"/>
        <w:right w:val="single" w:sz="4" w:space="0" w:color="auto"/>
      </w:pBdr>
      <w:spacing w:before="100" w:beforeAutospacing="1" w:after="100" w:afterAutospacing="1" w:line="240" w:lineRule="auto"/>
      <w:ind w:firstLineChars="200" w:firstLine="200"/>
      <w:jc w:val="left"/>
    </w:pPr>
    <w:rPr>
      <w:rFonts w:cs="Arial"/>
      <w:b/>
      <w:bCs/>
      <w:color w:val="993300"/>
      <w:sz w:val="24"/>
      <w:szCs w:val="24"/>
      <w:lang w:val="en-US" w:eastAsia="en-US"/>
    </w:rPr>
  </w:style>
  <w:style w:type="paragraph" w:customStyle="1" w:styleId="xl108">
    <w:name w:val="xl108"/>
    <w:basedOn w:val="Normal"/>
    <w:rsid w:val="00E3542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cs="Arial"/>
      <w:b/>
      <w:bCs/>
      <w:color w:val="993300"/>
      <w:sz w:val="28"/>
      <w:szCs w:val="28"/>
      <w:lang w:val="en-US" w:eastAsia="en-US"/>
    </w:rPr>
  </w:style>
  <w:style w:type="paragraph" w:customStyle="1" w:styleId="xl109">
    <w:name w:val="xl109"/>
    <w:basedOn w:val="Normal"/>
    <w:rsid w:val="00E3542F"/>
    <w:pPr>
      <w:pBdr>
        <w:top w:val="single" w:sz="4" w:space="0" w:color="auto"/>
        <w:left w:val="single" w:sz="4" w:space="20" w:color="auto"/>
        <w:bottom w:val="single" w:sz="4" w:space="0" w:color="auto"/>
        <w:right w:val="single" w:sz="4" w:space="0" w:color="auto"/>
      </w:pBdr>
      <w:spacing w:before="100" w:beforeAutospacing="1" w:after="100" w:afterAutospacing="1" w:line="240" w:lineRule="auto"/>
      <w:ind w:firstLineChars="200" w:firstLine="200"/>
      <w:jc w:val="left"/>
    </w:pPr>
    <w:rPr>
      <w:rFonts w:cs="Arial"/>
      <w:b/>
      <w:bCs/>
      <w:color w:val="993300"/>
      <w:szCs w:val="22"/>
      <w:lang w:val="en-US" w:eastAsia="en-US"/>
    </w:rPr>
  </w:style>
  <w:style w:type="paragraph" w:customStyle="1" w:styleId="xl110">
    <w:name w:val="xl110"/>
    <w:basedOn w:val="Normal"/>
    <w:rsid w:val="00E3542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left"/>
    </w:pPr>
    <w:rPr>
      <w:rFonts w:cs="Arial"/>
      <w:sz w:val="24"/>
      <w:szCs w:val="24"/>
      <w:lang w:val="en-US" w:eastAsia="en-US"/>
    </w:rPr>
  </w:style>
  <w:style w:type="paragraph" w:customStyle="1" w:styleId="xl111">
    <w:name w:val="xl111"/>
    <w:basedOn w:val="Normal"/>
    <w:rsid w:val="00E3542F"/>
    <w:pPr>
      <w:pBdr>
        <w:top w:val="single" w:sz="4" w:space="0" w:color="auto"/>
        <w:left w:val="single" w:sz="4" w:space="10" w:color="auto"/>
        <w:bottom w:val="single" w:sz="4" w:space="0" w:color="auto"/>
        <w:right w:val="single" w:sz="4" w:space="0" w:color="auto"/>
      </w:pBdr>
      <w:spacing w:before="100" w:beforeAutospacing="1" w:after="100" w:afterAutospacing="1" w:line="240" w:lineRule="auto"/>
      <w:ind w:firstLineChars="100" w:firstLine="100"/>
      <w:jc w:val="left"/>
      <w:textAlignment w:val="center"/>
    </w:pPr>
    <w:rPr>
      <w:rFonts w:cs="Arial"/>
      <w:b/>
      <w:bCs/>
      <w:color w:val="993300"/>
      <w:sz w:val="24"/>
      <w:szCs w:val="24"/>
      <w:lang w:val="en-US" w:eastAsia="en-US"/>
    </w:rPr>
  </w:style>
  <w:style w:type="paragraph" w:customStyle="1" w:styleId="xl112">
    <w:name w:val="xl112"/>
    <w:basedOn w:val="Normal"/>
    <w:rsid w:val="00E3542F"/>
    <w:pPr>
      <w:pBdr>
        <w:top w:val="single" w:sz="4" w:space="0" w:color="auto"/>
        <w:left w:val="single" w:sz="4" w:space="30" w:color="auto"/>
        <w:bottom w:val="single" w:sz="4" w:space="0" w:color="auto"/>
        <w:right w:val="single" w:sz="4" w:space="0" w:color="auto"/>
      </w:pBdr>
      <w:spacing w:before="100" w:beforeAutospacing="1" w:after="100" w:afterAutospacing="1" w:line="240" w:lineRule="auto"/>
      <w:ind w:firstLineChars="300" w:firstLine="300"/>
      <w:jc w:val="left"/>
    </w:pPr>
    <w:rPr>
      <w:rFonts w:cs="Arial"/>
      <w:sz w:val="24"/>
      <w:szCs w:val="24"/>
      <w:lang w:val="en-US" w:eastAsia="en-US"/>
    </w:rPr>
  </w:style>
  <w:style w:type="paragraph" w:customStyle="1" w:styleId="xl113">
    <w:name w:val="xl113"/>
    <w:basedOn w:val="Normal"/>
    <w:rsid w:val="00E3542F"/>
    <w:pPr>
      <w:pBdr>
        <w:top w:val="single" w:sz="4" w:space="0" w:color="auto"/>
        <w:left w:val="single" w:sz="4" w:space="20" w:color="auto"/>
        <w:bottom w:val="single" w:sz="4" w:space="0" w:color="auto"/>
        <w:right w:val="single" w:sz="4" w:space="0" w:color="auto"/>
      </w:pBdr>
      <w:spacing w:before="100" w:beforeAutospacing="1" w:after="100" w:afterAutospacing="1" w:line="240" w:lineRule="auto"/>
      <w:ind w:firstLineChars="200" w:firstLine="200"/>
      <w:jc w:val="left"/>
    </w:pPr>
    <w:rPr>
      <w:rFonts w:cs="Arial"/>
      <w:sz w:val="24"/>
      <w:szCs w:val="24"/>
      <w:lang w:val="en-US" w:eastAsia="en-US"/>
    </w:rPr>
  </w:style>
  <w:style w:type="paragraph" w:customStyle="1" w:styleId="xl114">
    <w:name w:val="xl114"/>
    <w:basedOn w:val="Normal"/>
    <w:rsid w:val="00E3542F"/>
    <w:pPr>
      <w:pBdr>
        <w:top w:val="single" w:sz="4" w:space="0" w:color="auto"/>
        <w:left w:val="single" w:sz="4" w:space="20" w:color="auto"/>
        <w:bottom w:val="single" w:sz="4" w:space="0" w:color="auto"/>
        <w:right w:val="single" w:sz="4" w:space="0" w:color="auto"/>
      </w:pBdr>
      <w:spacing w:before="100" w:beforeAutospacing="1" w:after="100" w:afterAutospacing="1" w:line="240" w:lineRule="auto"/>
      <w:ind w:firstLineChars="200" w:firstLine="200"/>
      <w:jc w:val="left"/>
    </w:pPr>
    <w:rPr>
      <w:rFonts w:cs="Arial"/>
      <w:sz w:val="24"/>
      <w:szCs w:val="24"/>
      <w:lang w:val="en-US" w:eastAsia="en-US"/>
    </w:rPr>
  </w:style>
  <w:style w:type="paragraph" w:customStyle="1" w:styleId="xl115">
    <w:name w:val="xl115"/>
    <w:basedOn w:val="Normal"/>
    <w:rsid w:val="00E3542F"/>
    <w:pPr>
      <w:pBdr>
        <w:top w:val="single" w:sz="4" w:space="0" w:color="auto"/>
        <w:left w:val="single" w:sz="4" w:space="20" w:color="auto"/>
        <w:bottom w:val="single" w:sz="4" w:space="0" w:color="auto"/>
        <w:right w:val="single" w:sz="4" w:space="0" w:color="auto"/>
      </w:pBdr>
      <w:spacing w:before="100" w:beforeAutospacing="1" w:after="100" w:afterAutospacing="1" w:line="240" w:lineRule="auto"/>
      <w:ind w:firstLineChars="200" w:firstLine="200"/>
      <w:jc w:val="left"/>
    </w:pPr>
    <w:rPr>
      <w:rFonts w:cs="Arial"/>
      <w:color w:val="FF0000"/>
      <w:sz w:val="24"/>
      <w:szCs w:val="24"/>
      <w:lang w:val="en-US" w:eastAsia="en-US"/>
    </w:rPr>
  </w:style>
  <w:style w:type="paragraph" w:customStyle="1" w:styleId="xl116">
    <w:name w:val="xl116"/>
    <w:basedOn w:val="Normal"/>
    <w:rsid w:val="00E3542F"/>
    <w:pPr>
      <w:pBdr>
        <w:top w:val="single" w:sz="4" w:space="0" w:color="auto"/>
        <w:left w:val="single" w:sz="4" w:space="20" w:color="auto"/>
        <w:bottom w:val="single" w:sz="4" w:space="0" w:color="auto"/>
        <w:right w:val="single" w:sz="4" w:space="0" w:color="auto"/>
      </w:pBdr>
      <w:spacing w:before="100" w:beforeAutospacing="1" w:after="100" w:afterAutospacing="1" w:line="240" w:lineRule="auto"/>
      <w:ind w:firstLineChars="200" w:firstLine="200"/>
      <w:jc w:val="left"/>
    </w:pPr>
    <w:rPr>
      <w:rFonts w:cs="Arial"/>
      <w:sz w:val="24"/>
      <w:szCs w:val="24"/>
      <w:lang w:val="en-US" w:eastAsia="en-US"/>
    </w:rPr>
  </w:style>
  <w:style w:type="paragraph" w:customStyle="1" w:styleId="xl117">
    <w:name w:val="xl117"/>
    <w:basedOn w:val="Normal"/>
    <w:rsid w:val="00E3542F"/>
    <w:pPr>
      <w:pBdr>
        <w:top w:val="single" w:sz="4" w:space="0" w:color="auto"/>
        <w:left w:val="single" w:sz="4" w:space="20" w:color="auto"/>
        <w:bottom w:val="single" w:sz="4" w:space="0" w:color="auto"/>
        <w:right w:val="single" w:sz="4" w:space="0" w:color="auto"/>
      </w:pBdr>
      <w:spacing w:before="100" w:beforeAutospacing="1" w:after="100" w:afterAutospacing="1" w:line="240" w:lineRule="auto"/>
      <w:ind w:firstLineChars="200" w:firstLine="200"/>
      <w:jc w:val="left"/>
      <w:textAlignment w:val="center"/>
    </w:pPr>
    <w:rPr>
      <w:rFonts w:cs="Arial"/>
      <w:color w:val="000000"/>
      <w:sz w:val="24"/>
      <w:szCs w:val="24"/>
      <w:lang w:val="en-US" w:eastAsia="en-US"/>
    </w:rPr>
  </w:style>
  <w:style w:type="paragraph" w:customStyle="1" w:styleId="xl118">
    <w:name w:val="xl118"/>
    <w:basedOn w:val="Normal"/>
    <w:rsid w:val="00E3542F"/>
    <w:pPr>
      <w:pBdr>
        <w:top w:val="single" w:sz="4" w:space="0" w:color="auto"/>
        <w:left w:val="single" w:sz="4" w:space="20" w:color="auto"/>
        <w:bottom w:val="single" w:sz="4" w:space="0" w:color="auto"/>
        <w:right w:val="single" w:sz="4" w:space="0" w:color="auto"/>
      </w:pBdr>
      <w:spacing w:before="100" w:beforeAutospacing="1" w:after="100" w:afterAutospacing="1" w:line="240" w:lineRule="auto"/>
      <w:ind w:firstLineChars="200" w:firstLine="200"/>
      <w:jc w:val="left"/>
      <w:textAlignment w:val="center"/>
    </w:pPr>
    <w:rPr>
      <w:rFonts w:cs="Arial"/>
      <w:sz w:val="24"/>
      <w:szCs w:val="24"/>
      <w:lang w:val="en-US" w:eastAsia="en-US"/>
    </w:rPr>
  </w:style>
  <w:style w:type="paragraph" w:customStyle="1" w:styleId="xl119">
    <w:name w:val="xl119"/>
    <w:basedOn w:val="Normal"/>
    <w:rsid w:val="00E3542F"/>
    <w:pPr>
      <w:pBdr>
        <w:top w:val="single" w:sz="4" w:space="0" w:color="auto"/>
        <w:left w:val="single" w:sz="4" w:space="10" w:color="auto"/>
        <w:bottom w:val="single" w:sz="4" w:space="0" w:color="auto"/>
        <w:right w:val="single" w:sz="4" w:space="0" w:color="auto"/>
      </w:pBdr>
      <w:spacing w:before="100" w:beforeAutospacing="1" w:after="100" w:afterAutospacing="1" w:line="240" w:lineRule="auto"/>
      <w:ind w:firstLineChars="100" w:firstLine="100"/>
      <w:jc w:val="left"/>
      <w:textAlignment w:val="center"/>
    </w:pPr>
    <w:rPr>
      <w:rFonts w:cs="Arial"/>
      <w:color w:val="000000"/>
      <w:sz w:val="24"/>
      <w:szCs w:val="24"/>
      <w:lang w:val="en-US" w:eastAsia="en-US"/>
    </w:rPr>
  </w:style>
  <w:style w:type="paragraph" w:customStyle="1" w:styleId="xl120">
    <w:name w:val="xl120"/>
    <w:basedOn w:val="Normal"/>
    <w:rsid w:val="00E3542F"/>
    <w:pPr>
      <w:pBdr>
        <w:top w:val="single" w:sz="4" w:space="0" w:color="auto"/>
        <w:left w:val="single" w:sz="4" w:space="10" w:color="auto"/>
        <w:bottom w:val="single" w:sz="4" w:space="0" w:color="auto"/>
        <w:right w:val="single" w:sz="4" w:space="0" w:color="auto"/>
      </w:pBdr>
      <w:spacing w:before="100" w:beforeAutospacing="1" w:after="100" w:afterAutospacing="1" w:line="240" w:lineRule="auto"/>
      <w:ind w:firstLineChars="100" w:firstLine="100"/>
      <w:jc w:val="left"/>
    </w:pPr>
    <w:rPr>
      <w:rFonts w:cs="Arial"/>
      <w:sz w:val="24"/>
      <w:szCs w:val="24"/>
      <w:lang w:val="en-US" w:eastAsia="en-US"/>
    </w:rPr>
  </w:style>
  <w:style w:type="paragraph" w:customStyle="1" w:styleId="xl121">
    <w:name w:val="xl121"/>
    <w:basedOn w:val="Normal"/>
    <w:rsid w:val="00E3542F"/>
    <w:pPr>
      <w:pBdr>
        <w:top w:val="single" w:sz="4" w:space="0" w:color="auto"/>
        <w:left w:val="single" w:sz="4" w:space="30" w:color="auto"/>
        <w:bottom w:val="single" w:sz="4" w:space="0" w:color="auto"/>
        <w:right w:val="single" w:sz="4" w:space="0" w:color="auto"/>
      </w:pBdr>
      <w:spacing w:before="100" w:beforeAutospacing="1" w:after="100" w:afterAutospacing="1" w:line="240" w:lineRule="auto"/>
      <w:ind w:firstLineChars="300" w:firstLine="300"/>
      <w:jc w:val="left"/>
      <w:textAlignment w:val="center"/>
    </w:pPr>
    <w:rPr>
      <w:rFonts w:cs="Arial"/>
      <w:sz w:val="24"/>
      <w:szCs w:val="24"/>
      <w:lang w:val="en-US" w:eastAsia="en-US"/>
    </w:rPr>
  </w:style>
  <w:style w:type="paragraph" w:customStyle="1" w:styleId="xl122">
    <w:name w:val="xl122"/>
    <w:basedOn w:val="Normal"/>
    <w:rsid w:val="00E3542F"/>
    <w:pPr>
      <w:pBdr>
        <w:top w:val="single" w:sz="4" w:space="0" w:color="auto"/>
        <w:left w:val="single" w:sz="4" w:space="31" w:color="auto"/>
        <w:bottom w:val="single" w:sz="4" w:space="0" w:color="auto"/>
        <w:right w:val="single" w:sz="4" w:space="0" w:color="auto"/>
      </w:pBdr>
      <w:spacing w:before="100" w:beforeAutospacing="1" w:after="100" w:afterAutospacing="1" w:line="240" w:lineRule="auto"/>
      <w:ind w:firstLineChars="400" w:firstLine="400"/>
      <w:jc w:val="left"/>
      <w:textAlignment w:val="center"/>
    </w:pPr>
    <w:rPr>
      <w:rFonts w:cs="Arial"/>
      <w:sz w:val="24"/>
      <w:szCs w:val="24"/>
      <w:lang w:val="en-US" w:eastAsia="en-US"/>
    </w:rPr>
  </w:style>
  <w:style w:type="paragraph" w:customStyle="1" w:styleId="xl123">
    <w:name w:val="xl123"/>
    <w:basedOn w:val="Normal"/>
    <w:rsid w:val="00E3542F"/>
    <w:pPr>
      <w:pBdr>
        <w:top w:val="single" w:sz="4" w:space="0" w:color="auto"/>
        <w:left w:val="single" w:sz="4" w:space="20" w:color="auto"/>
        <w:bottom w:val="single" w:sz="4" w:space="0" w:color="auto"/>
        <w:right w:val="single" w:sz="4" w:space="0" w:color="auto"/>
      </w:pBdr>
      <w:spacing w:before="100" w:beforeAutospacing="1" w:after="100" w:afterAutospacing="1" w:line="240" w:lineRule="auto"/>
      <w:ind w:firstLineChars="200" w:firstLine="200"/>
      <w:jc w:val="left"/>
      <w:textAlignment w:val="center"/>
    </w:pPr>
    <w:rPr>
      <w:rFonts w:cs="Arial"/>
      <w:b/>
      <w:bCs/>
      <w:color w:val="993300"/>
      <w:szCs w:val="22"/>
      <w:lang w:val="en-US" w:eastAsia="en-US"/>
    </w:rPr>
  </w:style>
  <w:style w:type="paragraph" w:customStyle="1" w:styleId="xl124">
    <w:name w:val="xl124"/>
    <w:basedOn w:val="Normal"/>
    <w:rsid w:val="00E3542F"/>
    <w:pPr>
      <w:pBdr>
        <w:top w:val="single" w:sz="4" w:space="0" w:color="auto"/>
        <w:left w:val="single" w:sz="4" w:space="30" w:color="auto"/>
        <w:bottom w:val="single" w:sz="4" w:space="0" w:color="auto"/>
        <w:right w:val="single" w:sz="4" w:space="0" w:color="auto"/>
      </w:pBdr>
      <w:spacing w:before="100" w:beforeAutospacing="1" w:after="100" w:afterAutospacing="1" w:line="240" w:lineRule="auto"/>
      <w:ind w:firstLineChars="300" w:firstLine="300"/>
      <w:jc w:val="left"/>
    </w:pPr>
    <w:rPr>
      <w:rFonts w:cs="Arial"/>
      <w:sz w:val="18"/>
      <w:szCs w:val="18"/>
      <w:lang w:val="en-US" w:eastAsia="en-US"/>
    </w:rPr>
  </w:style>
  <w:style w:type="paragraph" w:customStyle="1" w:styleId="xl125">
    <w:name w:val="xl125"/>
    <w:basedOn w:val="Normal"/>
    <w:rsid w:val="00E3542F"/>
    <w:pPr>
      <w:pBdr>
        <w:top w:val="single" w:sz="4" w:space="0" w:color="auto"/>
        <w:left w:val="single" w:sz="4" w:space="30" w:color="auto"/>
        <w:bottom w:val="single" w:sz="4" w:space="0" w:color="auto"/>
        <w:right w:val="single" w:sz="4" w:space="0" w:color="auto"/>
      </w:pBdr>
      <w:spacing w:before="100" w:beforeAutospacing="1" w:after="100" w:afterAutospacing="1" w:line="240" w:lineRule="auto"/>
      <w:ind w:firstLineChars="300" w:firstLine="300"/>
      <w:jc w:val="left"/>
      <w:textAlignment w:val="center"/>
    </w:pPr>
    <w:rPr>
      <w:rFonts w:cs="Arial"/>
      <w:sz w:val="18"/>
      <w:szCs w:val="18"/>
      <w:lang w:val="en-US" w:eastAsia="en-US"/>
    </w:rPr>
  </w:style>
  <w:style w:type="paragraph" w:customStyle="1" w:styleId="xl126">
    <w:name w:val="xl126"/>
    <w:basedOn w:val="Normal"/>
    <w:rsid w:val="00E3542F"/>
    <w:pPr>
      <w:pBdr>
        <w:top w:val="single" w:sz="4" w:space="0" w:color="auto"/>
        <w:left w:val="single" w:sz="4" w:space="31" w:color="auto"/>
        <w:bottom w:val="single" w:sz="4" w:space="0" w:color="auto"/>
        <w:right w:val="single" w:sz="4" w:space="0" w:color="auto"/>
      </w:pBdr>
      <w:spacing w:before="100" w:beforeAutospacing="1" w:after="100" w:afterAutospacing="1" w:line="240" w:lineRule="auto"/>
      <w:ind w:firstLineChars="400" w:firstLine="400"/>
      <w:jc w:val="left"/>
      <w:textAlignment w:val="center"/>
    </w:pPr>
    <w:rPr>
      <w:rFonts w:cs="Arial"/>
      <w:sz w:val="18"/>
      <w:szCs w:val="18"/>
      <w:lang w:val="en-US" w:eastAsia="en-US"/>
    </w:rPr>
  </w:style>
  <w:style w:type="paragraph" w:customStyle="1" w:styleId="xl127">
    <w:name w:val="xl127"/>
    <w:basedOn w:val="Normal"/>
    <w:rsid w:val="00E3542F"/>
    <w:pPr>
      <w:pBdr>
        <w:top w:val="single" w:sz="4" w:space="0" w:color="auto"/>
        <w:left w:val="single" w:sz="4" w:space="30" w:color="auto"/>
        <w:bottom w:val="single" w:sz="4" w:space="0" w:color="auto"/>
        <w:right w:val="single" w:sz="4" w:space="0" w:color="auto"/>
      </w:pBdr>
      <w:spacing w:before="100" w:beforeAutospacing="1" w:after="100" w:afterAutospacing="1" w:line="240" w:lineRule="auto"/>
      <w:ind w:firstLineChars="300" w:firstLine="300"/>
      <w:jc w:val="left"/>
      <w:textAlignment w:val="center"/>
    </w:pPr>
    <w:rPr>
      <w:rFonts w:cs="Arial"/>
      <w:b/>
      <w:bCs/>
      <w:sz w:val="18"/>
      <w:szCs w:val="18"/>
      <w:lang w:val="en-US" w:eastAsia="en-US"/>
    </w:rPr>
  </w:style>
  <w:style w:type="paragraph" w:customStyle="1" w:styleId="xl128">
    <w:name w:val="xl128"/>
    <w:basedOn w:val="Normal"/>
    <w:rsid w:val="00E3542F"/>
    <w:pPr>
      <w:pBdr>
        <w:top w:val="single" w:sz="4" w:space="0" w:color="auto"/>
        <w:left w:val="single" w:sz="4" w:space="20" w:color="auto"/>
        <w:bottom w:val="single" w:sz="4" w:space="0" w:color="auto"/>
        <w:right w:val="single" w:sz="4" w:space="0" w:color="auto"/>
      </w:pBdr>
      <w:spacing w:before="100" w:beforeAutospacing="1" w:after="100" w:afterAutospacing="1" w:line="240" w:lineRule="auto"/>
      <w:ind w:firstLineChars="200" w:firstLine="200"/>
      <w:jc w:val="left"/>
      <w:textAlignment w:val="center"/>
    </w:pPr>
    <w:rPr>
      <w:rFonts w:cs="Arial"/>
      <w:b/>
      <w:bCs/>
      <w:color w:val="FF0000"/>
      <w:sz w:val="24"/>
      <w:szCs w:val="24"/>
      <w:lang w:val="en-US" w:eastAsia="en-US"/>
    </w:rPr>
  </w:style>
  <w:style w:type="paragraph" w:customStyle="1" w:styleId="xl129">
    <w:name w:val="xl129"/>
    <w:basedOn w:val="Normal"/>
    <w:rsid w:val="00E3542F"/>
    <w:pPr>
      <w:pBdr>
        <w:top w:val="single" w:sz="4" w:space="0" w:color="auto"/>
        <w:left w:val="single" w:sz="4" w:space="10" w:color="auto"/>
        <w:bottom w:val="single" w:sz="4" w:space="0" w:color="auto"/>
        <w:right w:val="single" w:sz="4" w:space="0" w:color="auto"/>
      </w:pBdr>
      <w:spacing w:before="100" w:beforeAutospacing="1" w:after="100" w:afterAutospacing="1" w:line="240" w:lineRule="auto"/>
      <w:ind w:firstLineChars="100" w:firstLine="100"/>
      <w:jc w:val="left"/>
    </w:pPr>
    <w:rPr>
      <w:rFonts w:cs="Arial"/>
      <w:b/>
      <w:bCs/>
      <w:color w:val="993300"/>
      <w:szCs w:val="22"/>
      <w:lang w:val="en-US" w:eastAsia="en-US"/>
    </w:rPr>
  </w:style>
  <w:style w:type="paragraph" w:customStyle="1" w:styleId="xl130">
    <w:name w:val="xl130"/>
    <w:basedOn w:val="Normal"/>
    <w:rsid w:val="00E3542F"/>
    <w:pPr>
      <w:pBdr>
        <w:top w:val="single" w:sz="4" w:space="0" w:color="auto"/>
        <w:left w:val="single" w:sz="4" w:space="30" w:color="auto"/>
        <w:bottom w:val="single" w:sz="4" w:space="0" w:color="auto"/>
        <w:right w:val="single" w:sz="4" w:space="0" w:color="auto"/>
      </w:pBdr>
      <w:spacing w:before="100" w:beforeAutospacing="1" w:after="100" w:afterAutospacing="1" w:line="240" w:lineRule="auto"/>
      <w:ind w:firstLineChars="300" w:firstLine="300"/>
      <w:jc w:val="left"/>
    </w:pPr>
    <w:rPr>
      <w:rFonts w:cs="Arial"/>
      <w:b/>
      <w:bCs/>
      <w:color w:val="993300"/>
      <w:szCs w:val="22"/>
      <w:lang w:val="en-US" w:eastAsia="en-US"/>
    </w:rPr>
  </w:style>
  <w:style w:type="paragraph" w:customStyle="1" w:styleId="xl131">
    <w:name w:val="xl131"/>
    <w:basedOn w:val="Normal"/>
    <w:rsid w:val="00E3542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cs="Arial"/>
      <w:sz w:val="24"/>
      <w:szCs w:val="24"/>
      <w:lang w:val="en-US" w:eastAsia="en-US"/>
    </w:rPr>
  </w:style>
  <w:style w:type="paragraph" w:customStyle="1" w:styleId="xl132">
    <w:name w:val="xl132"/>
    <w:basedOn w:val="Normal"/>
    <w:rsid w:val="00E3542F"/>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cs="Arial"/>
      <w:sz w:val="24"/>
      <w:szCs w:val="24"/>
      <w:lang w:val="en-US" w:eastAsia="en-US"/>
    </w:rPr>
  </w:style>
  <w:style w:type="paragraph" w:customStyle="1" w:styleId="xl133">
    <w:name w:val="xl133"/>
    <w:basedOn w:val="Normal"/>
    <w:rsid w:val="00E3542F"/>
    <w:pPr>
      <w:pBdr>
        <w:left w:val="single" w:sz="4" w:space="10" w:color="auto"/>
        <w:bottom w:val="single" w:sz="4" w:space="0" w:color="auto"/>
        <w:right w:val="single" w:sz="4" w:space="0" w:color="auto"/>
      </w:pBdr>
      <w:spacing w:before="100" w:beforeAutospacing="1" w:after="100" w:afterAutospacing="1" w:line="240" w:lineRule="auto"/>
      <w:ind w:firstLineChars="100" w:firstLine="100"/>
      <w:jc w:val="left"/>
      <w:textAlignment w:val="center"/>
    </w:pPr>
    <w:rPr>
      <w:rFonts w:cs="Arial"/>
      <w:b/>
      <w:bCs/>
      <w:color w:val="993300"/>
      <w:sz w:val="24"/>
      <w:szCs w:val="24"/>
      <w:lang w:val="en-US" w:eastAsia="en-US"/>
    </w:rPr>
  </w:style>
  <w:style w:type="paragraph" w:customStyle="1" w:styleId="xl134">
    <w:name w:val="xl134"/>
    <w:basedOn w:val="Normal"/>
    <w:rsid w:val="00E3542F"/>
    <w:pPr>
      <w:pBdr>
        <w:top w:val="single" w:sz="4" w:space="0" w:color="auto"/>
        <w:left w:val="single" w:sz="4" w:space="0" w:color="auto"/>
        <w:bottom w:val="single" w:sz="4" w:space="0" w:color="auto"/>
      </w:pBdr>
      <w:shd w:val="clear" w:color="000000" w:fill="00FF00"/>
      <w:spacing w:before="100" w:beforeAutospacing="1" w:after="100" w:afterAutospacing="1" w:line="240" w:lineRule="auto"/>
      <w:jc w:val="center"/>
      <w:textAlignment w:val="center"/>
    </w:pPr>
    <w:rPr>
      <w:rFonts w:ascii="Arial Narrow" w:hAnsi="Arial Narrow"/>
      <w:b/>
      <w:bCs/>
      <w:sz w:val="24"/>
      <w:szCs w:val="24"/>
      <w:lang w:val="en-US" w:eastAsia="en-US"/>
    </w:rPr>
  </w:style>
  <w:style w:type="paragraph" w:customStyle="1" w:styleId="xl135">
    <w:name w:val="xl135"/>
    <w:basedOn w:val="Normal"/>
    <w:rsid w:val="00E3542F"/>
    <w:pPr>
      <w:pBdr>
        <w:top w:val="single" w:sz="4" w:space="0" w:color="auto"/>
        <w:bottom w:val="single" w:sz="4" w:space="0" w:color="auto"/>
      </w:pBdr>
      <w:shd w:val="clear" w:color="000000" w:fill="00FF00"/>
      <w:spacing w:before="100" w:beforeAutospacing="1" w:after="100" w:afterAutospacing="1" w:line="240" w:lineRule="auto"/>
      <w:jc w:val="center"/>
      <w:textAlignment w:val="center"/>
    </w:pPr>
    <w:rPr>
      <w:rFonts w:ascii="Arial Narrow" w:hAnsi="Arial Narrow"/>
      <w:b/>
      <w:bCs/>
      <w:sz w:val="24"/>
      <w:szCs w:val="24"/>
      <w:lang w:val="en-US" w:eastAsia="en-US"/>
    </w:rPr>
  </w:style>
  <w:style w:type="paragraph" w:customStyle="1" w:styleId="xl136">
    <w:name w:val="xl136"/>
    <w:basedOn w:val="Normal"/>
    <w:rsid w:val="00E3542F"/>
    <w:pPr>
      <w:pBdr>
        <w:top w:val="single" w:sz="4" w:space="0" w:color="auto"/>
        <w:bottom w:val="single" w:sz="4" w:space="0" w:color="auto"/>
        <w:right w:val="single" w:sz="4" w:space="0" w:color="auto"/>
      </w:pBdr>
      <w:shd w:val="clear" w:color="000000" w:fill="00FF00"/>
      <w:spacing w:before="100" w:beforeAutospacing="1" w:after="100" w:afterAutospacing="1" w:line="240" w:lineRule="auto"/>
      <w:jc w:val="center"/>
      <w:textAlignment w:val="center"/>
    </w:pPr>
    <w:rPr>
      <w:rFonts w:ascii="Arial Narrow" w:hAnsi="Arial Narrow"/>
      <w:b/>
      <w:bCs/>
      <w:sz w:val="24"/>
      <w:szCs w:val="24"/>
      <w:lang w:val="en-US" w:eastAsia="en-US"/>
    </w:rPr>
  </w:style>
  <w:style w:type="paragraph" w:customStyle="1" w:styleId="xl137">
    <w:name w:val="xl137"/>
    <w:basedOn w:val="Normal"/>
    <w:rsid w:val="00E3542F"/>
    <w:pPr>
      <w:pBdr>
        <w:top w:val="single" w:sz="4" w:space="0" w:color="auto"/>
        <w:left w:val="single" w:sz="4" w:space="0" w:color="auto"/>
        <w:right w:val="single" w:sz="4" w:space="0" w:color="auto"/>
      </w:pBdr>
      <w:shd w:val="clear" w:color="000000" w:fill="FFCC00"/>
      <w:spacing w:before="100" w:beforeAutospacing="1" w:after="100" w:afterAutospacing="1" w:line="240" w:lineRule="auto"/>
      <w:jc w:val="center"/>
      <w:textAlignment w:val="center"/>
    </w:pPr>
    <w:rPr>
      <w:rFonts w:ascii="Arial Narrow" w:hAnsi="Arial Narrow"/>
      <w:b/>
      <w:bCs/>
      <w:sz w:val="24"/>
      <w:szCs w:val="24"/>
      <w:lang w:val="en-US" w:eastAsia="en-US"/>
    </w:rPr>
  </w:style>
  <w:style w:type="paragraph" w:customStyle="1" w:styleId="xl138">
    <w:name w:val="xl138"/>
    <w:basedOn w:val="Normal"/>
    <w:rsid w:val="00E3542F"/>
    <w:pPr>
      <w:pBdr>
        <w:left w:val="single" w:sz="4" w:space="0" w:color="auto"/>
        <w:bottom w:val="single" w:sz="4" w:space="0" w:color="auto"/>
        <w:right w:val="single" w:sz="4" w:space="0" w:color="auto"/>
      </w:pBdr>
      <w:shd w:val="clear" w:color="000000" w:fill="FFCC00"/>
      <w:spacing w:before="100" w:beforeAutospacing="1" w:after="100" w:afterAutospacing="1" w:line="240" w:lineRule="auto"/>
      <w:jc w:val="center"/>
      <w:textAlignment w:val="center"/>
    </w:pPr>
    <w:rPr>
      <w:rFonts w:ascii="Arial Narrow" w:hAnsi="Arial Narrow"/>
      <w:b/>
      <w:bCs/>
      <w:sz w:val="24"/>
      <w:szCs w:val="24"/>
      <w:lang w:val="en-US" w:eastAsia="en-US"/>
    </w:rPr>
  </w:style>
  <w:style w:type="paragraph" w:customStyle="1" w:styleId="xl139">
    <w:name w:val="xl139"/>
    <w:basedOn w:val="Normal"/>
    <w:rsid w:val="00E3542F"/>
    <w:pPr>
      <w:pBdr>
        <w:top w:val="single" w:sz="4" w:space="0" w:color="auto"/>
        <w:left w:val="single" w:sz="4" w:space="0" w:color="auto"/>
        <w:bottom w:val="single" w:sz="4" w:space="0" w:color="auto"/>
        <w:right w:val="single" w:sz="4" w:space="0" w:color="auto"/>
      </w:pBdr>
      <w:shd w:val="clear" w:color="000000" w:fill="FFCC00"/>
      <w:spacing w:before="100" w:beforeAutospacing="1" w:after="100" w:afterAutospacing="1" w:line="240" w:lineRule="auto"/>
      <w:jc w:val="center"/>
      <w:textAlignment w:val="center"/>
    </w:pPr>
    <w:rPr>
      <w:rFonts w:ascii="Arial Narrow" w:hAnsi="Arial Narrow"/>
      <w:b/>
      <w:bCs/>
      <w:sz w:val="24"/>
      <w:szCs w:val="24"/>
      <w:lang w:val="en-US" w:eastAsia="en-US"/>
    </w:rPr>
  </w:style>
  <w:style w:type="paragraph" w:customStyle="1" w:styleId="xl140">
    <w:name w:val="xl140"/>
    <w:basedOn w:val="Normal"/>
    <w:rsid w:val="00E3542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cs="Arial"/>
      <w:b/>
      <w:bCs/>
      <w:sz w:val="24"/>
      <w:szCs w:val="24"/>
      <w:lang w:val="en-US" w:eastAsia="en-US"/>
    </w:rPr>
  </w:style>
  <w:style w:type="paragraph" w:customStyle="1" w:styleId="xl141">
    <w:name w:val="xl141"/>
    <w:basedOn w:val="Normal"/>
    <w:rsid w:val="00E3542F"/>
    <w:pPr>
      <w:pBdr>
        <w:top w:val="single" w:sz="4" w:space="0" w:color="auto"/>
        <w:left w:val="single" w:sz="4" w:space="0" w:color="auto"/>
        <w:bottom w:val="single" w:sz="4" w:space="0" w:color="auto"/>
        <w:right w:val="single" w:sz="4" w:space="0" w:color="auto"/>
      </w:pBdr>
      <w:shd w:val="clear" w:color="000000" w:fill="00FF00"/>
      <w:spacing w:before="100" w:beforeAutospacing="1" w:after="100" w:afterAutospacing="1" w:line="240" w:lineRule="auto"/>
      <w:jc w:val="center"/>
      <w:textAlignment w:val="center"/>
    </w:pPr>
    <w:rPr>
      <w:rFonts w:ascii="Arial Narrow" w:hAnsi="Arial Narrow"/>
      <w:b/>
      <w:bCs/>
      <w:sz w:val="24"/>
      <w:szCs w:val="24"/>
      <w:lang w:val="en-US" w:eastAsia="en-US"/>
    </w:rPr>
  </w:style>
  <w:style w:type="paragraph" w:customStyle="1" w:styleId="xl142">
    <w:name w:val="xl142"/>
    <w:basedOn w:val="Normal"/>
    <w:rsid w:val="00E3542F"/>
    <w:pPr>
      <w:pBdr>
        <w:top w:val="single" w:sz="4" w:space="0" w:color="auto"/>
        <w:left w:val="single" w:sz="4" w:space="0" w:color="auto"/>
        <w:bottom w:val="single" w:sz="4" w:space="0" w:color="auto"/>
        <w:right w:val="single" w:sz="4" w:space="0" w:color="auto"/>
      </w:pBdr>
      <w:shd w:val="clear" w:color="000000" w:fill="00FF00"/>
      <w:spacing w:before="100" w:beforeAutospacing="1" w:after="100" w:afterAutospacing="1" w:line="240" w:lineRule="auto"/>
      <w:jc w:val="center"/>
      <w:textAlignment w:val="center"/>
    </w:pPr>
    <w:rPr>
      <w:rFonts w:ascii="Arial Narrow" w:hAnsi="Arial Narrow"/>
      <w:b/>
      <w:bCs/>
      <w:sz w:val="24"/>
      <w:szCs w:val="24"/>
      <w:lang w:val="en-US" w:eastAsia="en-US"/>
    </w:rPr>
  </w:style>
  <w:style w:type="paragraph" w:customStyle="1" w:styleId="xl143">
    <w:name w:val="xl143"/>
    <w:basedOn w:val="Normal"/>
    <w:rsid w:val="00E3542F"/>
    <w:pPr>
      <w:pBdr>
        <w:top w:val="single" w:sz="4" w:space="0" w:color="auto"/>
        <w:left w:val="single" w:sz="4" w:space="0" w:color="auto"/>
        <w:bottom w:val="single" w:sz="4" w:space="0" w:color="auto"/>
        <w:right w:val="single" w:sz="4" w:space="0" w:color="auto"/>
      </w:pBdr>
      <w:shd w:val="clear" w:color="000000" w:fill="00FF00"/>
      <w:spacing w:before="100" w:beforeAutospacing="1" w:after="100" w:afterAutospacing="1" w:line="240" w:lineRule="auto"/>
      <w:jc w:val="center"/>
      <w:textAlignment w:val="center"/>
    </w:pPr>
    <w:rPr>
      <w:rFonts w:ascii="Arial Narrow" w:hAnsi="Arial Narrow"/>
      <w:b/>
      <w:bCs/>
      <w:sz w:val="24"/>
      <w:szCs w:val="24"/>
      <w:lang w:val="en-US" w:eastAsia="en-US"/>
    </w:rPr>
  </w:style>
  <w:style w:type="paragraph" w:customStyle="1" w:styleId="xl144">
    <w:name w:val="xl144"/>
    <w:basedOn w:val="Normal"/>
    <w:rsid w:val="00E3542F"/>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cs="Arial"/>
      <w:sz w:val="24"/>
      <w:szCs w:val="24"/>
      <w:lang w:val="en-US" w:eastAsia="en-US"/>
    </w:rPr>
  </w:style>
  <w:style w:type="paragraph" w:customStyle="1" w:styleId="xl145">
    <w:name w:val="xl145"/>
    <w:basedOn w:val="Normal"/>
    <w:rsid w:val="00E3542F"/>
    <w:pPr>
      <w:pBdr>
        <w:left w:val="single" w:sz="4" w:space="0" w:color="auto"/>
        <w:right w:val="single" w:sz="4" w:space="0" w:color="auto"/>
      </w:pBdr>
      <w:spacing w:before="100" w:beforeAutospacing="1" w:after="100" w:afterAutospacing="1" w:line="240" w:lineRule="auto"/>
      <w:jc w:val="center"/>
      <w:textAlignment w:val="center"/>
    </w:pPr>
    <w:rPr>
      <w:rFonts w:cs="Arial"/>
      <w:sz w:val="24"/>
      <w:szCs w:val="24"/>
      <w:lang w:val="en-US" w:eastAsia="en-US"/>
    </w:rPr>
  </w:style>
  <w:style w:type="paragraph" w:customStyle="1" w:styleId="xl147">
    <w:name w:val="xl147"/>
    <w:basedOn w:val="Normal"/>
    <w:rsid w:val="00E3542F"/>
    <w:pPr>
      <w:pBdr>
        <w:left w:val="single" w:sz="4" w:space="0" w:color="auto"/>
        <w:right w:val="single" w:sz="4" w:space="0" w:color="auto"/>
      </w:pBdr>
      <w:spacing w:before="100" w:beforeAutospacing="1" w:after="100" w:afterAutospacing="1" w:line="240" w:lineRule="auto"/>
      <w:jc w:val="center"/>
      <w:textAlignment w:val="center"/>
    </w:pPr>
    <w:rPr>
      <w:rFonts w:cs="Arial"/>
      <w:sz w:val="24"/>
      <w:szCs w:val="24"/>
      <w:lang w:val="en-US" w:eastAsia="en-US"/>
    </w:rPr>
  </w:style>
  <w:style w:type="paragraph" w:customStyle="1" w:styleId="xl148">
    <w:name w:val="xl148"/>
    <w:basedOn w:val="Normal"/>
    <w:rsid w:val="00E3542F"/>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cs="Arial"/>
      <w:sz w:val="24"/>
      <w:szCs w:val="24"/>
      <w:lang w:val="en-US" w:eastAsia="en-US"/>
    </w:rPr>
  </w:style>
  <w:style w:type="paragraph" w:customStyle="1" w:styleId="xl149">
    <w:name w:val="xl149"/>
    <w:basedOn w:val="Normal"/>
    <w:rsid w:val="00E3542F"/>
    <w:pPr>
      <w:pBdr>
        <w:top w:val="single" w:sz="4" w:space="0" w:color="auto"/>
        <w:left w:val="single" w:sz="4" w:space="0" w:color="auto"/>
        <w:right w:val="single" w:sz="4" w:space="0" w:color="auto"/>
      </w:pBdr>
      <w:spacing w:before="100" w:beforeAutospacing="1" w:after="100" w:afterAutospacing="1" w:line="240" w:lineRule="auto"/>
      <w:jc w:val="center"/>
    </w:pPr>
    <w:rPr>
      <w:rFonts w:cs="Arial"/>
      <w:sz w:val="24"/>
      <w:szCs w:val="24"/>
      <w:lang w:val="en-US" w:eastAsia="en-US"/>
    </w:rPr>
  </w:style>
  <w:style w:type="paragraph" w:customStyle="1" w:styleId="xl150">
    <w:name w:val="xl150"/>
    <w:basedOn w:val="Normal"/>
    <w:rsid w:val="00E3542F"/>
    <w:pPr>
      <w:pBdr>
        <w:left w:val="single" w:sz="4" w:space="0" w:color="auto"/>
        <w:right w:val="single" w:sz="4" w:space="0" w:color="auto"/>
      </w:pBdr>
      <w:spacing w:before="100" w:beforeAutospacing="1" w:after="100" w:afterAutospacing="1" w:line="240" w:lineRule="auto"/>
      <w:jc w:val="center"/>
    </w:pPr>
    <w:rPr>
      <w:rFonts w:cs="Arial"/>
      <w:sz w:val="24"/>
      <w:szCs w:val="24"/>
      <w:lang w:val="en-US" w:eastAsia="en-US"/>
    </w:rPr>
  </w:style>
  <w:style w:type="paragraph" w:customStyle="1" w:styleId="xl151">
    <w:name w:val="xl151"/>
    <w:basedOn w:val="Normal"/>
    <w:rsid w:val="00E3542F"/>
    <w:pPr>
      <w:pBdr>
        <w:left w:val="single" w:sz="4" w:space="0" w:color="auto"/>
        <w:bottom w:val="single" w:sz="4" w:space="0" w:color="auto"/>
        <w:right w:val="single" w:sz="4" w:space="0" w:color="auto"/>
      </w:pBdr>
      <w:spacing w:before="100" w:beforeAutospacing="1" w:after="100" w:afterAutospacing="1" w:line="240" w:lineRule="auto"/>
      <w:jc w:val="center"/>
    </w:pPr>
    <w:rPr>
      <w:rFonts w:cs="Arial"/>
      <w:sz w:val="24"/>
      <w:szCs w:val="24"/>
      <w:lang w:val="en-US" w:eastAsia="en-US"/>
    </w:rPr>
  </w:style>
  <w:style w:type="paragraph" w:customStyle="1" w:styleId="xl152">
    <w:name w:val="xl152"/>
    <w:basedOn w:val="Normal"/>
    <w:rsid w:val="00E3542F"/>
    <w:pPr>
      <w:pBdr>
        <w:top w:val="single" w:sz="4" w:space="0" w:color="auto"/>
        <w:left w:val="single" w:sz="4" w:space="0" w:color="auto"/>
        <w:right w:val="single" w:sz="4" w:space="0" w:color="auto"/>
      </w:pBdr>
      <w:shd w:val="clear" w:color="000000" w:fill="00FF00"/>
      <w:spacing w:before="100" w:beforeAutospacing="1" w:after="100" w:afterAutospacing="1" w:line="240" w:lineRule="auto"/>
      <w:jc w:val="center"/>
      <w:textAlignment w:val="center"/>
    </w:pPr>
    <w:rPr>
      <w:rFonts w:cs="Arial"/>
      <w:b/>
      <w:bCs/>
      <w:sz w:val="24"/>
      <w:szCs w:val="24"/>
      <w:lang w:val="en-US" w:eastAsia="en-US"/>
    </w:rPr>
  </w:style>
  <w:style w:type="paragraph" w:customStyle="1" w:styleId="xl153">
    <w:name w:val="xl153"/>
    <w:basedOn w:val="Normal"/>
    <w:rsid w:val="00E3542F"/>
    <w:pPr>
      <w:pBdr>
        <w:left w:val="single" w:sz="4" w:space="0" w:color="auto"/>
        <w:right w:val="single" w:sz="4" w:space="0" w:color="auto"/>
      </w:pBdr>
      <w:shd w:val="clear" w:color="000000" w:fill="00FF00"/>
      <w:spacing w:before="100" w:beforeAutospacing="1" w:after="100" w:afterAutospacing="1" w:line="240" w:lineRule="auto"/>
      <w:jc w:val="center"/>
      <w:textAlignment w:val="center"/>
    </w:pPr>
    <w:rPr>
      <w:rFonts w:cs="Arial"/>
      <w:b/>
      <w:bCs/>
      <w:sz w:val="24"/>
      <w:szCs w:val="24"/>
      <w:lang w:val="en-US" w:eastAsia="en-US"/>
    </w:rPr>
  </w:style>
  <w:style w:type="paragraph" w:customStyle="1" w:styleId="xl154">
    <w:name w:val="xl154"/>
    <w:basedOn w:val="Normal"/>
    <w:rsid w:val="00E3542F"/>
    <w:pPr>
      <w:pBdr>
        <w:left w:val="single" w:sz="4" w:space="0" w:color="auto"/>
        <w:bottom w:val="single" w:sz="4" w:space="0" w:color="auto"/>
        <w:right w:val="single" w:sz="4" w:space="0" w:color="auto"/>
      </w:pBdr>
      <w:shd w:val="clear" w:color="000000" w:fill="00FF00"/>
      <w:spacing w:before="100" w:beforeAutospacing="1" w:after="100" w:afterAutospacing="1" w:line="240" w:lineRule="auto"/>
      <w:jc w:val="center"/>
      <w:textAlignment w:val="center"/>
    </w:pPr>
    <w:rPr>
      <w:rFonts w:cs="Arial"/>
      <w:b/>
      <w:bCs/>
      <w:sz w:val="24"/>
      <w:szCs w:val="24"/>
      <w:lang w:val="en-US" w:eastAsia="en-US"/>
    </w:rPr>
  </w:style>
  <w:style w:type="paragraph" w:customStyle="1" w:styleId="xl155">
    <w:name w:val="xl155"/>
    <w:basedOn w:val="Normal"/>
    <w:rsid w:val="00E3542F"/>
    <w:pPr>
      <w:pBdr>
        <w:top w:val="single" w:sz="4" w:space="0" w:color="auto"/>
        <w:left w:val="single" w:sz="4" w:space="0" w:color="auto"/>
        <w:right w:val="single" w:sz="4" w:space="0" w:color="auto"/>
      </w:pBdr>
      <w:shd w:val="clear" w:color="000000" w:fill="00FF00"/>
      <w:spacing w:before="100" w:beforeAutospacing="1" w:after="100" w:afterAutospacing="1" w:line="240" w:lineRule="auto"/>
      <w:jc w:val="center"/>
      <w:textAlignment w:val="center"/>
    </w:pPr>
    <w:rPr>
      <w:rFonts w:ascii="Arial Narrow" w:hAnsi="Arial Narrow"/>
      <w:b/>
      <w:bCs/>
      <w:sz w:val="24"/>
      <w:szCs w:val="24"/>
      <w:lang w:val="en-US" w:eastAsia="en-US"/>
    </w:rPr>
  </w:style>
  <w:style w:type="paragraph" w:customStyle="1" w:styleId="xl156">
    <w:name w:val="xl156"/>
    <w:basedOn w:val="Normal"/>
    <w:rsid w:val="00E3542F"/>
    <w:pPr>
      <w:pBdr>
        <w:left w:val="single" w:sz="4" w:space="0" w:color="auto"/>
        <w:right w:val="single" w:sz="4" w:space="0" w:color="auto"/>
      </w:pBdr>
      <w:shd w:val="clear" w:color="000000" w:fill="00FF00"/>
      <w:spacing w:before="100" w:beforeAutospacing="1" w:after="100" w:afterAutospacing="1" w:line="240" w:lineRule="auto"/>
      <w:jc w:val="center"/>
      <w:textAlignment w:val="center"/>
    </w:pPr>
    <w:rPr>
      <w:rFonts w:ascii="Arial Narrow" w:hAnsi="Arial Narrow"/>
      <w:b/>
      <w:bCs/>
      <w:sz w:val="24"/>
      <w:szCs w:val="24"/>
      <w:lang w:val="en-US" w:eastAsia="en-US"/>
    </w:rPr>
  </w:style>
  <w:style w:type="paragraph" w:customStyle="1" w:styleId="xl157">
    <w:name w:val="xl157"/>
    <w:basedOn w:val="Normal"/>
    <w:rsid w:val="00E3542F"/>
    <w:pPr>
      <w:pBdr>
        <w:left w:val="single" w:sz="4" w:space="0" w:color="auto"/>
        <w:bottom w:val="single" w:sz="4" w:space="0" w:color="auto"/>
        <w:right w:val="single" w:sz="4" w:space="0" w:color="auto"/>
      </w:pBdr>
      <w:shd w:val="clear" w:color="000000" w:fill="00FF00"/>
      <w:spacing w:before="100" w:beforeAutospacing="1" w:after="100" w:afterAutospacing="1" w:line="240" w:lineRule="auto"/>
      <w:jc w:val="center"/>
      <w:textAlignment w:val="center"/>
    </w:pPr>
    <w:rPr>
      <w:rFonts w:ascii="Arial Narrow" w:hAnsi="Arial Narrow"/>
      <w:b/>
      <w:bCs/>
      <w:sz w:val="24"/>
      <w:szCs w:val="24"/>
      <w:lang w:val="en-US" w:eastAsia="en-US"/>
    </w:rPr>
  </w:style>
  <w:style w:type="paragraph" w:customStyle="1" w:styleId="xl158">
    <w:name w:val="xl158"/>
    <w:basedOn w:val="Normal"/>
    <w:rsid w:val="00E3542F"/>
    <w:pPr>
      <w:pBdr>
        <w:top w:val="single" w:sz="4" w:space="0" w:color="auto"/>
        <w:left w:val="single" w:sz="4" w:space="30" w:color="auto"/>
        <w:bottom w:val="single" w:sz="4" w:space="0" w:color="auto"/>
        <w:right w:val="single" w:sz="4" w:space="0" w:color="auto"/>
      </w:pBdr>
      <w:spacing w:before="100" w:beforeAutospacing="1" w:after="100" w:afterAutospacing="1" w:line="240" w:lineRule="auto"/>
      <w:ind w:firstLineChars="300" w:firstLine="300"/>
      <w:jc w:val="left"/>
    </w:pPr>
    <w:rPr>
      <w:rFonts w:cs="Arial"/>
      <w:sz w:val="24"/>
      <w:szCs w:val="24"/>
      <w:lang w:val="en-US" w:eastAsia="en-US"/>
    </w:rPr>
  </w:style>
  <w:style w:type="paragraph" w:customStyle="1" w:styleId="xl159">
    <w:name w:val="xl159"/>
    <w:basedOn w:val="Normal"/>
    <w:rsid w:val="00E3542F"/>
    <w:pPr>
      <w:pBdr>
        <w:top w:val="single" w:sz="4" w:space="0" w:color="auto"/>
        <w:left w:val="single" w:sz="4" w:space="30" w:color="auto"/>
        <w:bottom w:val="single" w:sz="4" w:space="0" w:color="auto"/>
        <w:right w:val="single" w:sz="4" w:space="0" w:color="auto"/>
      </w:pBdr>
      <w:spacing w:before="100" w:beforeAutospacing="1" w:after="100" w:afterAutospacing="1" w:line="240" w:lineRule="auto"/>
      <w:ind w:firstLineChars="300" w:firstLine="300"/>
      <w:jc w:val="left"/>
    </w:pPr>
    <w:rPr>
      <w:rFonts w:cs="Arial"/>
      <w:b/>
      <w:bCs/>
      <w:sz w:val="24"/>
      <w:szCs w:val="24"/>
      <w:lang w:val="en-US" w:eastAsia="en-US"/>
    </w:rPr>
  </w:style>
  <w:style w:type="paragraph" w:customStyle="1" w:styleId="xl160">
    <w:name w:val="xl160"/>
    <w:basedOn w:val="Normal"/>
    <w:rsid w:val="00E3542F"/>
    <w:pPr>
      <w:pBdr>
        <w:top w:val="single" w:sz="4" w:space="0" w:color="auto"/>
        <w:left w:val="single" w:sz="4" w:space="10" w:color="auto"/>
        <w:bottom w:val="single" w:sz="4" w:space="0" w:color="auto"/>
        <w:right w:val="single" w:sz="4" w:space="0" w:color="auto"/>
      </w:pBdr>
      <w:spacing w:before="100" w:beforeAutospacing="1" w:after="100" w:afterAutospacing="1" w:line="240" w:lineRule="auto"/>
      <w:ind w:firstLineChars="100" w:firstLine="100"/>
      <w:jc w:val="left"/>
    </w:pPr>
    <w:rPr>
      <w:rFonts w:cs="Arial"/>
      <w:sz w:val="24"/>
      <w:szCs w:val="24"/>
      <w:lang w:val="en-US" w:eastAsia="en-US"/>
    </w:rPr>
  </w:style>
  <w:style w:type="paragraph" w:customStyle="1" w:styleId="BalloonText1">
    <w:name w:val="Balloon Text1"/>
    <w:basedOn w:val="Normal"/>
    <w:semiHidden/>
    <w:rsid w:val="00076609"/>
    <w:pPr>
      <w:spacing w:before="40" w:after="120" w:line="240" w:lineRule="auto"/>
      <w:jc w:val="left"/>
    </w:pPr>
    <w:rPr>
      <w:rFonts w:ascii="Tahoma" w:hAnsi="Tahoma" w:cs="Tahoma"/>
      <w:sz w:val="16"/>
      <w:szCs w:val="16"/>
    </w:rPr>
  </w:style>
  <w:style w:type="paragraph" w:customStyle="1" w:styleId="CarCarCharCharCarCarCharChar1">
    <w:name w:val="Car Car Char Char Car Car Char Char1"/>
    <w:basedOn w:val="Normal"/>
    <w:rsid w:val="00076609"/>
    <w:pPr>
      <w:spacing w:after="160" w:line="240" w:lineRule="exact"/>
      <w:jc w:val="left"/>
    </w:pPr>
    <w:rPr>
      <w:sz w:val="20"/>
      <w:lang w:val="en-US" w:eastAsia="en-US"/>
    </w:rPr>
  </w:style>
  <w:style w:type="paragraph" w:styleId="TtuloTDC">
    <w:name w:val="TOC Heading"/>
    <w:aliases w:val="Título de TDC"/>
    <w:basedOn w:val="Ttulo1"/>
    <w:next w:val="Normal"/>
    <w:uiPriority w:val="39"/>
    <w:unhideWhenUsed/>
    <w:qFormat/>
    <w:rsid w:val="00076609"/>
    <w:pPr>
      <w:keepLines/>
      <w:spacing w:before="480" w:line="276" w:lineRule="auto"/>
      <w:outlineLvl w:val="9"/>
    </w:pPr>
    <w:rPr>
      <w:rFonts w:ascii="Cambria" w:hAnsi="Cambria"/>
      <w:bCs/>
      <w:color w:val="365F91"/>
      <w:sz w:val="28"/>
      <w:szCs w:val="28"/>
      <w:lang w:val="en-US" w:eastAsia="en-US"/>
    </w:rPr>
  </w:style>
  <w:style w:type="paragraph" w:customStyle="1" w:styleId="prj0">
    <w:name w:val="prj0"/>
    <w:basedOn w:val="Normal"/>
    <w:rsid w:val="00076609"/>
    <w:pPr>
      <w:pBdr>
        <w:top w:val="single" w:sz="4" w:space="0" w:color="B1BBCC"/>
        <w:left w:val="single" w:sz="4" w:space="0" w:color="B1BBCC"/>
        <w:bottom w:val="single" w:sz="4" w:space="0" w:color="B1BBCC"/>
        <w:right w:val="single" w:sz="4" w:space="0" w:color="B1BBCC"/>
      </w:pBdr>
      <w:spacing w:before="100" w:beforeAutospacing="1" w:after="100" w:afterAutospacing="1" w:line="240" w:lineRule="auto"/>
      <w:jc w:val="left"/>
    </w:pPr>
    <w:rPr>
      <w:rFonts w:cs="Arial"/>
      <w:sz w:val="16"/>
      <w:szCs w:val="16"/>
      <w:lang w:val="es-ES"/>
    </w:rPr>
  </w:style>
  <w:style w:type="paragraph" w:customStyle="1" w:styleId="GPTitulo1">
    <w:name w:val="GP Titulo1"/>
    <w:basedOn w:val="Normal"/>
    <w:rsid w:val="00792D47"/>
    <w:pPr>
      <w:spacing w:before="240" w:after="80" w:line="240" w:lineRule="auto"/>
      <w:jc w:val="center"/>
    </w:pPr>
    <w:rPr>
      <w:rFonts w:cs="Arial"/>
      <w:b/>
      <w:caps/>
      <w:sz w:val="24"/>
      <w:szCs w:val="24"/>
      <w:lang w:val="en-US" w:eastAsia="en-US"/>
    </w:rPr>
  </w:style>
  <w:style w:type="paragraph" w:styleId="Revisin">
    <w:name w:val="Revision"/>
    <w:hidden/>
    <w:uiPriority w:val="99"/>
    <w:semiHidden/>
    <w:rsid w:val="00984BE5"/>
    <w:rPr>
      <w:rFonts w:ascii="Arial" w:hAnsi="Arial"/>
      <w:sz w:val="22"/>
      <w:lang w:val="es-PE" w:eastAsia="es-ES"/>
    </w:rPr>
  </w:style>
  <w:style w:type="paragraph" w:customStyle="1" w:styleId="TableHeading">
    <w:name w:val="Table Heading"/>
    <w:basedOn w:val="TableText"/>
    <w:rsid w:val="00975D98"/>
    <w:pPr>
      <w:keepNext/>
      <w:spacing w:line="240" w:lineRule="auto"/>
    </w:pPr>
    <w:rPr>
      <w:b/>
      <w:sz w:val="16"/>
      <w:lang w:eastAsia="en-US"/>
    </w:rPr>
  </w:style>
  <w:style w:type="paragraph" w:customStyle="1" w:styleId="GPENT02">
    <w:name w:val="GP ENT02"/>
    <w:basedOn w:val="Normal"/>
    <w:rsid w:val="002005DD"/>
    <w:pPr>
      <w:spacing w:before="240" w:after="80" w:line="240" w:lineRule="auto"/>
    </w:pPr>
    <w:rPr>
      <w:rFonts w:cs="Arial"/>
      <w:b/>
      <w:caps/>
      <w:noProof/>
      <w:szCs w:val="22"/>
      <w:lang w:val="en-US" w:eastAsia="en-US"/>
    </w:rPr>
  </w:style>
  <w:style w:type="paragraph" w:customStyle="1" w:styleId="GPENT04">
    <w:name w:val="GP ENT04"/>
    <w:basedOn w:val="Normal"/>
    <w:rsid w:val="002005DD"/>
    <w:pPr>
      <w:tabs>
        <w:tab w:val="num" w:pos="2880"/>
      </w:tabs>
      <w:spacing w:line="240" w:lineRule="auto"/>
      <w:ind w:left="2880" w:hanging="360"/>
      <w:jc w:val="left"/>
    </w:pPr>
    <w:rPr>
      <w:rFonts w:cs="Arial"/>
      <w:b/>
      <w:sz w:val="20"/>
      <w:lang w:eastAsia="en-US"/>
    </w:rPr>
  </w:style>
  <w:style w:type="paragraph" w:styleId="NormalWeb">
    <w:name w:val="Normal (Web)"/>
    <w:basedOn w:val="Normal"/>
    <w:uiPriority w:val="99"/>
    <w:unhideWhenUsed/>
    <w:rsid w:val="006A24F6"/>
    <w:pPr>
      <w:spacing w:before="100" w:beforeAutospacing="1" w:after="100" w:afterAutospacing="1" w:line="240" w:lineRule="auto"/>
      <w:jc w:val="left"/>
    </w:pPr>
    <w:rPr>
      <w:rFonts w:ascii="Times New Roman" w:eastAsia="Calibri" w:hAnsi="Times New Roman"/>
      <w:sz w:val="24"/>
      <w:szCs w:val="24"/>
      <w:lang w:eastAsia="es-PE"/>
    </w:rPr>
  </w:style>
  <w:style w:type="table" w:customStyle="1" w:styleId="Sombreadoclaro1">
    <w:name w:val="Sombreado claro1"/>
    <w:basedOn w:val="Tablanormal"/>
    <w:uiPriority w:val="60"/>
    <w:rsid w:val="008C61E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Cuadrculaclara1">
    <w:name w:val="Cuadrícula clara1"/>
    <w:basedOn w:val="Tablanormal"/>
    <w:uiPriority w:val="62"/>
    <w:rsid w:val="008C61ED"/>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DengXian" w:eastAsia="Times New Roman" w:hAnsi="DengXia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DengXian" w:eastAsia="Times New Roman" w:hAnsi="DengXia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character" w:customStyle="1" w:styleId="PrrafodelistaCar">
    <w:name w:val="Párrafo de lista Car"/>
    <w:aliases w:val="Titulo de Fígura Car,TITULO A Car,Cuadro 2-1 Car,Fundamentacion Car,Bulleted List Car,Lista vistosa - Énfasis 11 Car,Titulo parrafo Car,Punto Car,3 Car,Iz - Párrafo de lista Car,Sivsa Parrafo Car,Footnote Car,List Paragraph1 Car"/>
    <w:link w:val="Prrafodelista"/>
    <w:uiPriority w:val="34"/>
    <w:qFormat/>
    <w:rsid w:val="00015FD7"/>
    <w:rPr>
      <w:rFonts w:ascii="Arial" w:hAnsi="Arial" w:cs="Arial"/>
    </w:rPr>
  </w:style>
  <w:style w:type="numbering" w:customStyle="1" w:styleId="Estilo1">
    <w:name w:val="Estilo1"/>
    <w:uiPriority w:val="99"/>
    <w:rsid w:val="00202446"/>
    <w:pPr>
      <w:numPr>
        <w:numId w:val="5"/>
      </w:numPr>
    </w:pPr>
  </w:style>
  <w:style w:type="paragraph" w:styleId="Listaconvietas5">
    <w:name w:val="List Bullet 5"/>
    <w:basedOn w:val="Normal"/>
    <w:uiPriority w:val="36"/>
    <w:unhideWhenUsed/>
    <w:qFormat/>
    <w:rsid w:val="0074605D"/>
    <w:pPr>
      <w:numPr>
        <w:numId w:val="6"/>
      </w:numPr>
      <w:spacing w:line="240" w:lineRule="auto"/>
      <w:jc w:val="left"/>
    </w:pPr>
    <w:rPr>
      <w:rFonts w:ascii="Perpetua" w:eastAsia="Batang" w:hAnsi="Perpetua"/>
      <w:color w:val="000000"/>
      <w:lang w:eastAsia="es-PE"/>
    </w:rPr>
  </w:style>
  <w:style w:type="paragraph" w:customStyle="1" w:styleId="GPNormal">
    <w:name w:val="GP Normal"/>
    <w:basedOn w:val="Normal"/>
    <w:rsid w:val="001A6CEC"/>
    <w:pPr>
      <w:spacing w:before="60" w:after="60" w:line="240" w:lineRule="auto"/>
    </w:pPr>
    <w:rPr>
      <w:noProof/>
      <w:lang w:eastAsia="en-US"/>
    </w:rPr>
  </w:style>
  <w:style w:type="paragraph" w:styleId="Listaconvietas4">
    <w:name w:val="List Bullet 4"/>
    <w:basedOn w:val="Normal"/>
    <w:uiPriority w:val="99"/>
    <w:unhideWhenUsed/>
    <w:qFormat/>
    <w:rsid w:val="00747CCD"/>
    <w:pPr>
      <w:numPr>
        <w:numId w:val="7"/>
      </w:numPr>
      <w:spacing w:line="240" w:lineRule="auto"/>
      <w:jc w:val="left"/>
    </w:pPr>
    <w:rPr>
      <w:rFonts w:ascii="Perpetua" w:eastAsia="Batang" w:hAnsi="Perpetua"/>
      <w:color w:val="000000"/>
      <w:lang w:eastAsia="es-PE"/>
    </w:rPr>
  </w:style>
  <w:style w:type="paragraph" w:customStyle="1" w:styleId="CDDNormal">
    <w:name w:val="CDD Normal"/>
    <w:rsid w:val="00B527DD"/>
    <w:pPr>
      <w:spacing w:before="60" w:after="60"/>
      <w:jc w:val="both"/>
    </w:pPr>
    <w:rPr>
      <w:rFonts w:ascii="Garamond" w:hAnsi="Garamond" w:cs="Garamond"/>
      <w:noProof/>
      <w:sz w:val="22"/>
      <w:szCs w:val="22"/>
      <w:lang w:val="en-US" w:eastAsia="en-US"/>
    </w:rPr>
  </w:style>
  <w:style w:type="paragraph" w:customStyle="1" w:styleId="GPEN01">
    <w:name w:val="GP EN01"/>
    <w:basedOn w:val="Normal"/>
    <w:rsid w:val="00B527DD"/>
    <w:pPr>
      <w:tabs>
        <w:tab w:val="num" w:pos="567"/>
      </w:tabs>
      <w:spacing w:before="240" w:after="80" w:line="240" w:lineRule="auto"/>
      <w:ind w:left="567" w:hanging="567"/>
      <w:jc w:val="left"/>
    </w:pPr>
    <w:rPr>
      <w:rFonts w:cs="Arial"/>
      <w:b/>
      <w:bCs/>
      <w:caps/>
      <w:sz w:val="24"/>
      <w:szCs w:val="24"/>
      <w:lang w:eastAsia="en-US"/>
    </w:rPr>
  </w:style>
  <w:style w:type="paragraph" w:customStyle="1" w:styleId="Estilonum">
    <w:name w:val="Estilo num"/>
    <w:basedOn w:val="Prrafodelista"/>
    <w:qFormat/>
    <w:rsid w:val="00487337"/>
    <w:pPr>
      <w:widowControl w:val="0"/>
      <w:numPr>
        <w:ilvl w:val="1"/>
        <w:numId w:val="9"/>
      </w:numPr>
      <w:spacing w:line="240" w:lineRule="auto"/>
    </w:pPr>
    <w:rPr>
      <w:rFonts w:eastAsia="Libre Baskerville"/>
      <w:b/>
      <w:caps/>
      <w:color w:val="000000"/>
      <w:szCs w:val="22"/>
    </w:rPr>
  </w:style>
  <w:style w:type="paragraph" w:styleId="Encabezadodenota">
    <w:name w:val="Note Heading"/>
    <w:basedOn w:val="Normal"/>
    <w:next w:val="Normal"/>
    <w:link w:val="EncabezadodenotaCar"/>
    <w:uiPriority w:val="99"/>
    <w:unhideWhenUsed/>
    <w:rsid w:val="00487337"/>
    <w:pPr>
      <w:spacing w:line="240" w:lineRule="auto"/>
      <w:jc w:val="left"/>
    </w:pPr>
    <w:rPr>
      <w:rFonts w:ascii="Libre Baskerville" w:eastAsia="Libre Baskerville" w:hAnsi="Libre Baskerville" w:cs="Libre Baskerville"/>
      <w:color w:val="000000"/>
      <w:szCs w:val="22"/>
      <w:lang w:eastAsia="es-PE"/>
    </w:rPr>
  </w:style>
  <w:style w:type="character" w:customStyle="1" w:styleId="EncabezadodenotaCar">
    <w:name w:val="Encabezado de nota Car"/>
    <w:link w:val="Encabezadodenota"/>
    <w:uiPriority w:val="99"/>
    <w:rsid w:val="00487337"/>
    <w:rPr>
      <w:rFonts w:ascii="Libre Baskerville" w:eastAsia="Libre Baskerville" w:hAnsi="Libre Baskerville" w:cs="Libre Baskerville"/>
      <w:color w:val="000000"/>
      <w:sz w:val="22"/>
      <w:szCs w:val="22"/>
      <w:lang w:val="es-PE" w:eastAsia="es-PE"/>
    </w:rPr>
  </w:style>
  <w:style w:type="paragraph" w:customStyle="1" w:styleId="nivel1">
    <w:name w:val="nivel1"/>
    <w:basedOn w:val="Normal"/>
    <w:uiPriority w:val="99"/>
    <w:rsid w:val="007E41D9"/>
    <w:pPr>
      <w:numPr>
        <w:numId w:val="10"/>
      </w:numPr>
      <w:tabs>
        <w:tab w:val="num" w:pos="360"/>
      </w:tabs>
      <w:spacing w:line="240" w:lineRule="auto"/>
      <w:jc w:val="left"/>
    </w:pPr>
    <w:rPr>
      <w:rFonts w:cs="Arial"/>
      <w:b/>
      <w:bCs/>
      <w:sz w:val="20"/>
      <w:szCs w:val="24"/>
    </w:rPr>
  </w:style>
  <w:style w:type="paragraph" w:styleId="Listaconvietas3">
    <w:name w:val="List Bullet 3"/>
    <w:basedOn w:val="Normal"/>
    <w:uiPriority w:val="36"/>
    <w:unhideWhenUsed/>
    <w:qFormat/>
    <w:rsid w:val="00D805D5"/>
    <w:pPr>
      <w:numPr>
        <w:numId w:val="11"/>
      </w:numPr>
      <w:spacing w:line="240" w:lineRule="auto"/>
      <w:jc w:val="left"/>
    </w:pPr>
    <w:rPr>
      <w:rFonts w:ascii="Libre Baskerville" w:eastAsia="Libre Baskerville" w:hAnsi="Libre Baskerville" w:cs="Libre Baskerville"/>
      <w:color w:val="000000"/>
      <w:szCs w:val="22"/>
      <w:lang w:eastAsia="es-PE"/>
    </w:rPr>
  </w:style>
  <w:style w:type="paragraph" w:customStyle="1" w:styleId="nivel2">
    <w:name w:val="nivel2"/>
    <w:basedOn w:val="Normal"/>
    <w:rsid w:val="00B82AE6"/>
    <w:pPr>
      <w:numPr>
        <w:ilvl w:val="1"/>
        <w:numId w:val="12"/>
      </w:numPr>
      <w:spacing w:line="240" w:lineRule="auto"/>
      <w:jc w:val="left"/>
    </w:pPr>
    <w:rPr>
      <w:rFonts w:cs="Arial"/>
      <w:b/>
      <w:bCs/>
      <w:sz w:val="20"/>
      <w:szCs w:val="24"/>
    </w:rPr>
  </w:style>
  <w:style w:type="paragraph" w:customStyle="1" w:styleId="CDDEN01">
    <w:name w:val="CDD EN01"/>
    <w:basedOn w:val="Normal"/>
    <w:next w:val="Normal"/>
    <w:rsid w:val="00297124"/>
    <w:pPr>
      <w:numPr>
        <w:numId w:val="13"/>
      </w:numPr>
      <w:spacing w:before="240" w:after="80" w:line="240" w:lineRule="auto"/>
      <w:jc w:val="left"/>
    </w:pPr>
    <w:rPr>
      <w:rFonts w:ascii="Garamond" w:hAnsi="Garamond"/>
      <w:b/>
      <w:caps/>
      <w:noProof/>
      <w:sz w:val="36"/>
      <w:lang w:val="en-US" w:eastAsia="en-US"/>
    </w:rPr>
  </w:style>
  <w:style w:type="paragraph" w:customStyle="1" w:styleId="CDDEN02">
    <w:name w:val="CDD EN02"/>
    <w:basedOn w:val="Normal"/>
    <w:next w:val="CDDNormalEN02"/>
    <w:rsid w:val="00297124"/>
    <w:pPr>
      <w:numPr>
        <w:ilvl w:val="1"/>
        <w:numId w:val="13"/>
      </w:numPr>
      <w:spacing w:before="240" w:after="80" w:line="240" w:lineRule="auto"/>
      <w:jc w:val="left"/>
    </w:pPr>
    <w:rPr>
      <w:rFonts w:ascii="Garamond" w:hAnsi="Garamond"/>
      <w:b/>
      <w:caps/>
      <w:noProof/>
      <w:sz w:val="32"/>
      <w:lang w:val="en-US" w:eastAsia="en-US"/>
    </w:rPr>
  </w:style>
  <w:style w:type="paragraph" w:customStyle="1" w:styleId="CDDEN03">
    <w:name w:val="CDD EN03"/>
    <w:basedOn w:val="Normal"/>
    <w:next w:val="CDDNormalEN03"/>
    <w:rsid w:val="00297124"/>
    <w:pPr>
      <w:numPr>
        <w:ilvl w:val="2"/>
        <w:numId w:val="13"/>
      </w:numPr>
      <w:spacing w:before="160" w:after="60" w:line="240" w:lineRule="auto"/>
      <w:jc w:val="left"/>
    </w:pPr>
    <w:rPr>
      <w:rFonts w:ascii="Garamond" w:hAnsi="Garamond"/>
      <w:b/>
      <w:caps/>
      <w:noProof/>
      <w:sz w:val="30"/>
      <w:lang w:val="en-US" w:eastAsia="en-US"/>
    </w:rPr>
  </w:style>
  <w:style w:type="paragraph" w:customStyle="1" w:styleId="CDDEN04">
    <w:name w:val="CDD EN04"/>
    <w:basedOn w:val="Normal"/>
    <w:next w:val="Normal"/>
    <w:rsid w:val="00297124"/>
    <w:pPr>
      <w:numPr>
        <w:ilvl w:val="3"/>
        <w:numId w:val="13"/>
      </w:numPr>
      <w:spacing w:before="240" w:after="80" w:line="240" w:lineRule="auto"/>
      <w:jc w:val="left"/>
    </w:pPr>
    <w:rPr>
      <w:rFonts w:ascii="Garamond" w:hAnsi="Garamond"/>
      <w:b/>
      <w:caps/>
      <w:noProof/>
      <w:sz w:val="28"/>
      <w:lang w:val="en-US" w:eastAsia="en-US"/>
    </w:rPr>
  </w:style>
  <w:style w:type="paragraph" w:customStyle="1" w:styleId="CDDEN05">
    <w:name w:val="CDD EN05"/>
    <w:basedOn w:val="Normal"/>
    <w:next w:val="Normal"/>
    <w:rsid w:val="00297124"/>
    <w:pPr>
      <w:numPr>
        <w:ilvl w:val="4"/>
        <w:numId w:val="13"/>
      </w:numPr>
      <w:spacing w:before="240" w:after="80" w:line="240" w:lineRule="auto"/>
      <w:jc w:val="left"/>
    </w:pPr>
    <w:rPr>
      <w:rFonts w:ascii="Garamond" w:hAnsi="Garamond"/>
      <w:b/>
      <w:caps/>
      <w:noProof/>
      <w:sz w:val="26"/>
      <w:lang w:val="en-US" w:eastAsia="en-US"/>
    </w:rPr>
  </w:style>
  <w:style w:type="paragraph" w:customStyle="1" w:styleId="CDDNormalEN02">
    <w:name w:val="CDD Normal EN02"/>
    <w:basedOn w:val="CDDNormal"/>
    <w:rsid w:val="00297124"/>
    <w:pPr>
      <w:ind w:left="1276"/>
    </w:pPr>
    <w:rPr>
      <w:rFonts w:cs="Times New Roman"/>
      <w:szCs w:val="20"/>
    </w:rPr>
  </w:style>
  <w:style w:type="paragraph" w:customStyle="1" w:styleId="CDDNormalEN03">
    <w:name w:val="CDD Normal EN03"/>
    <w:basedOn w:val="CDDNormal"/>
    <w:rsid w:val="00297124"/>
    <w:pPr>
      <w:ind w:left="2126"/>
    </w:pPr>
    <w:rPr>
      <w:rFonts w:cs="Times New Roman"/>
      <w:szCs w:val="20"/>
    </w:rPr>
  </w:style>
  <w:style w:type="paragraph" w:customStyle="1" w:styleId="GPTablaNumero">
    <w:name w:val="GP TablaNumero"/>
    <w:basedOn w:val="Normal"/>
    <w:rsid w:val="00297124"/>
    <w:pPr>
      <w:numPr>
        <w:numId w:val="14"/>
      </w:numPr>
      <w:spacing w:before="60" w:after="60" w:line="240" w:lineRule="auto"/>
      <w:jc w:val="left"/>
    </w:pPr>
    <w:rPr>
      <w:rFonts w:cs="Arial"/>
      <w:sz w:val="18"/>
      <w:lang w:eastAsia="en-US"/>
    </w:rPr>
  </w:style>
  <w:style w:type="paragraph" w:customStyle="1" w:styleId="GPTablaListaVietas">
    <w:name w:val="GP Tabla Lista Viñetas"/>
    <w:basedOn w:val="Normal"/>
    <w:rsid w:val="00297124"/>
    <w:pPr>
      <w:numPr>
        <w:numId w:val="16"/>
      </w:numPr>
      <w:tabs>
        <w:tab w:val="left" w:pos="72"/>
      </w:tabs>
      <w:spacing w:before="60" w:after="60" w:line="240" w:lineRule="auto"/>
      <w:jc w:val="left"/>
    </w:pPr>
    <w:rPr>
      <w:rFonts w:cs="Arial"/>
      <w:sz w:val="18"/>
      <w:szCs w:val="18"/>
      <w:lang w:eastAsia="en-US"/>
    </w:rPr>
  </w:style>
  <w:style w:type="paragraph" w:customStyle="1" w:styleId="GPTablaNormal">
    <w:name w:val="GP Tabla Normal"/>
    <w:basedOn w:val="CDDNormal"/>
    <w:rsid w:val="00297124"/>
    <w:rPr>
      <w:rFonts w:ascii="Arial" w:hAnsi="Arial" w:cs="Arial"/>
      <w:noProof w:val="0"/>
      <w:sz w:val="18"/>
      <w:szCs w:val="20"/>
      <w:lang w:val="es-PE"/>
    </w:rPr>
  </w:style>
  <w:style w:type="paragraph" w:customStyle="1" w:styleId="bullet1">
    <w:name w:val="bullet1"/>
    <w:basedOn w:val="Normal"/>
    <w:rsid w:val="00297124"/>
    <w:pPr>
      <w:numPr>
        <w:numId w:val="15"/>
      </w:numPr>
      <w:spacing w:after="120" w:line="240" w:lineRule="auto"/>
      <w:jc w:val="left"/>
    </w:pPr>
    <w:rPr>
      <w:rFonts w:cs="Arial"/>
      <w:sz w:val="24"/>
      <w:szCs w:val="24"/>
      <w:lang w:val="es-ES"/>
    </w:rPr>
  </w:style>
  <w:style w:type="paragraph" w:customStyle="1" w:styleId="paragraph">
    <w:name w:val="paragraph"/>
    <w:basedOn w:val="Normal"/>
    <w:rsid w:val="00FC6AC4"/>
    <w:pPr>
      <w:spacing w:before="100" w:beforeAutospacing="1" w:after="100" w:afterAutospacing="1" w:line="240" w:lineRule="auto"/>
      <w:jc w:val="left"/>
    </w:pPr>
    <w:rPr>
      <w:rFonts w:ascii="Times New Roman" w:hAnsi="Times New Roman"/>
      <w:sz w:val="24"/>
      <w:szCs w:val="24"/>
      <w:lang w:eastAsia="es-PE"/>
    </w:rPr>
  </w:style>
  <w:style w:type="character" w:customStyle="1" w:styleId="normaltextrun">
    <w:name w:val="normaltextrun"/>
    <w:basedOn w:val="Fuentedeprrafopredeter"/>
    <w:rsid w:val="00FC6AC4"/>
  </w:style>
  <w:style w:type="character" w:customStyle="1" w:styleId="eop">
    <w:name w:val="eop"/>
    <w:basedOn w:val="Fuentedeprrafopredeter"/>
    <w:rsid w:val="00FC6AC4"/>
  </w:style>
  <w:style w:type="character" w:customStyle="1" w:styleId="scxw71277284">
    <w:name w:val="scxw71277284"/>
    <w:basedOn w:val="Fuentedeprrafopredeter"/>
    <w:rsid w:val="00FC6AC4"/>
  </w:style>
  <w:style w:type="table" w:customStyle="1" w:styleId="Tabla-CGR">
    <w:name w:val="Tabla-CGR"/>
    <w:basedOn w:val="Tablanormal"/>
    <w:uiPriority w:val="99"/>
    <w:rsid w:val="00BC23C0"/>
    <w:pPr>
      <w:jc w:val="center"/>
    </w:pPr>
    <w:rPr>
      <w:rFonts w:ascii="Arial" w:hAnsi="Arial"/>
      <w:sz w:val="22"/>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shd w:val="clear" w:color="auto" w:fill="auto"/>
      <w:vAlign w:val="center"/>
    </w:tcPr>
    <w:tblStylePr w:type="firstRow">
      <w:pPr>
        <w:jc w:val="center"/>
      </w:pPr>
      <w:rPr>
        <w:rFonts w:ascii="Arial" w:hAnsi="Arial"/>
        <w:b/>
        <w:sz w:val="22"/>
      </w:rPr>
      <w:tblPr/>
      <w:tcPr>
        <w:shd w:val="clear" w:color="auto" w:fill="E7E6E6" w:themeFill="background2"/>
      </w:tcPr>
    </w:tblStylePr>
  </w:style>
  <w:style w:type="paragraph" w:customStyle="1" w:styleId="CGR-Normal1">
    <w:name w:val="CGR-Normal1"/>
    <w:basedOn w:val="Encabezado"/>
    <w:link w:val="CGR-Normal1Car"/>
    <w:qFormat/>
    <w:rsid w:val="007F6649"/>
    <w:pPr>
      <w:spacing w:before="220" w:line="240" w:lineRule="auto"/>
      <w:ind w:left="284"/>
    </w:pPr>
    <w:rPr>
      <w:rFonts w:cs="Arial"/>
      <w:szCs w:val="22"/>
    </w:rPr>
  </w:style>
  <w:style w:type="paragraph" w:customStyle="1" w:styleId="CGR-Vieta1">
    <w:name w:val="CGR-Viñeta1"/>
    <w:basedOn w:val="Encabezado"/>
    <w:link w:val="CGR-Vieta1Car"/>
    <w:qFormat/>
    <w:rsid w:val="00354DDF"/>
    <w:pPr>
      <w:numPr>
        <w:numId w:val="8"/>
      </w:numPr>
      <w:tabs>
        <w:tab w:val="clear" w:pos="4419"/>
        <w:tab w:val="center" w:pos="426"/>
      </w:tabs>
      <w:spacing w:before="220" w:line="240" w:lineRule="auto"/>
    </w:pPr>
    <w:rPr>
      <w:rFonts w:cs="Arial"/>
      <w:szCs w:val="22"/>
      <w:lang w:val="es-PE"/>
    </w:rPr>
  </w:style>
  <w:style w:type="character" w:customStyle="1" w:styleId="CGR-Normal1Car">
    <w:name w:val="CGR-Normal1 Car"/>
    <w:basedOn w:val="EncabezadoCar"/>
    <w:link w:val="CGR-Normal1"/>
    <w:rsid w:val="007F6649"/>
    <w:rPr>
      <w:rFonts w:ascii="Arial" w:hAnsi="Arial" w:cs="Arial"/>
      <w:sz w:val="22"/>
      <w:szCs w:val="22"/>
      <w:lang w:val="x-none" w:eastAsia="es-ES"/>
    </w:rPr>
  </w:style>
  <w:style w:type="character" w:customStyle="1" w:styleId="CGR-Vieta1Car">
    <w:name w:val="CGR-Viñeta1 Car"/>
    <w:basedOn w:val="EncabezadoCar"/>
    <w:link w:val="CGR-Vieta1"/>
    <w:rsid w:val="00354DDF"/>
    <w:rPr>
      <w:rFonts w:ascii="Arial" w:hAnsi="Arial" w:cs="Arial"/>
      <w:sz w:val="22"/>
      <w:szCs w:val="22"/>
      <w:lang w:val="es-PE" w:eastAsia="es-ES"/>
    </w:rPr>
  </w:style>
  <w:style w:type="paragraph" w:customStyle="1" w:styleId="CGR-TTabla">
    <w:name w:val="CGR-T.Tabla"/>
    <w:basedOn w:val="Textoindependiente"/>
    <w:link w:val="CGR-TTablaCar"/>
    <w:qFormat/>
    <w:rsid w:val="006A213A"/>
    <w:pPr>
      <w:spacing w:before="220" w:after="220" w:line="240" w:lineRule="auto"/>
      <w:ind w:left="340"/>
      <w:jc w:val="left"/>
    </w:pPr>
    <w:rPr>
      <w:rFonts w:cs="Arial"/>
      <w:szCs w:val="22"/>
      <w:lang w:val="es-PE"/>
    </w:rPr>
  </w:style>
  <w:style w:type="paragraph" w:customStyle="1" w:styleId="CGR-Normal3">
    <w:name w:val="CGR-Normal3"/>
    <w:basedOn w:val="Normal"/>
    <w:link w:val="CGR-Normal3Car"/>
    <w:qFormat/>
    <w:rsid w:val="00146D76"/>
    <w:pPr>
      <w:spacing w:before="220" w:line="240" w:lineRule="auto"/>
      <w:ind w:left="907"/>
    </w:pPr>
    <w:rPr>
      <w:rFonts w:cs="Arial"/>
      <w:szCs w:val="22"/>
    </w:rPr>
  </w:style>
  <w:style w:type="character" w:customStyle="1" w:styleId="CGR-TTablaCar">
    <w:name w:val="CGR-T.Tabla Car"/>
    <w:basedOn w:val="TextoindependienteCar"/>
    <w:link w:val="CGR-TTabla"/>
    <w:rsid w:val="006A213A"/>
    <w:rPr>
      <w:rFonts w:ascii="Arial" w:hAnsi="Arial" w:cs="Arial"/>
      <w:sz w:val="22"/>
      <w:szCs w:val="22"/>
      <w:lang w:val="es-PE" w:eastAsia="es-ES"/>
    </w:rPr>
  </w:style>
  <w:style w:type="paragraph" w:customStyle="1" w:styleId="CGR-TFigura">
    <w:name w:val="CGR-T.Figura"/>
    <w:basedOn w:val="CGR-TTabla"/>
    <w:link w:val="CGR-TFiguraCar"/>
    <w:qFormat/>
    <w:rsid w:val="00C109D4"/>
  </w:style>
  <w:style w:type="character" w:customStyle="1" w:styleId="CGR-Normal3Car">
    <w:name w:val="CGR-Normal3 Car"/>
    <w:basedOn w:val="Fuentedeprrafopredeter"/>
    <w:link w:val="CGR-Normal3"/>
    <w:rsid w:val="00146D76"/>
    <w:rPr>
      <w:rFonts w:ascii="Arial" w:hAnsi="Arial" w:cs="Arial"/>
      <w:sz w:val="22"/>
      <w:szCs w:val="22"/>
      <w:lang w:val="es-PE" w:eastAsia="es-ES"/>
    </w:rPr>
  </w:style>
  <w:style w:type="paragraph" w:customStyle="1" w:styleId="CGR-Vieta2">
    <w:name w:val="CGR-Viñeta2"/>
    <w:basedOn w:val="CGR-Vieta1"/>
    <w:link w:val="CGR-Vieta2Car"/>
    <w:qFormat/>
    <w:rsid w:val="00F84B83"/>
    <w:pPr>
      <w:numPr>
        <w:numId w:val="17"/>
      </w:numPr>
    </w:pPr>
  </w:style>
  <w:style w:type="character" w:customStyle="1" w:styleId="CGR-TFiguraCar">
    <w:name w:val="CGR-T.Figura Car"/>
    <w:basedOn w:val="CGR-TTablaCar"/>
    <w:link w:val="CGR-TFigura"/>
    <w:rsid w:val="00C109D4"/>
    <w:rPr>
      <w:rFonts w:ascii="Arial" w:hAnsi="Arial" w:cs="Arial"/>
      <w:sz w:val="22"/>
      <w:szCs w:val="22"/>
      <w:lang w:val="es-PE" w:eastAsia="es-ES"/>
    </w:rPr>
  </w:style>
  <w:style w:type="paragraph" w:customStyle="1" w:styleId="CGR-Normal4">
    <w:name w:val="CGR-Normal4"/>
    <w:basedOn w:val="CGR-Normal3"/>
    <w:link w:val="CGR-Normal4Car"/>
    <w:qFormat/>
    <w:rsid w:val="00605D18"/>
    <w:pPr>
      <w:ind w:left="1134"/>
    </w:pPr>
  </w:style>
  <w:style w:type="character" w:customStyle="1" w:styleId="CGR-Vieta2Car">
    <w:name w:val="CGR-Viñeta2 Car"/>
    <w:basedOn w:val="CGR-Vieta1Car"/>
    <w:link w:val="CGR-Vieta2"/>
    <w:rsid w:val="00F84B83"/>
    <w:rPr>
      <w:rFonts w:ascii="Arial" w:hAnsi="Arial" w:cs="Arial"/>
      <w:sz w:val="22"/>
      <w:szCs w:val="22"/>
      <w:lang w:val="es-PE" w:eastAsia="es-ES"/>
    </w:rPr>
  </w:style>
  <w:style w:type="paragraph" w:customStyle="1" w:styleId="CGR-Vieta4">
    <w:name w:val="CGR-Viñeta4"/>
    <w:basedOn w:val="CGR-Vieta2"/>
    <w:link w:val="CGR-Vieta4Car"/>
    <w:qFormat/>
    <w:rsid w:val="00753D9A"/>
    <w:pPr>
      <w:numPr>
        <w:numId w:val="18"/>
      </w:numPr>
    </w:pPr>
  </w:style>
  <w:style w:type="character" w:customStyle="1" w:styleId="CGR-Normal4Car">
    <w:name w:val="CGR-Normal4 Car"/>
    <w:basedOn w:val="CGR-Normal3Car"/>
    <w:link w:val="CGR-Normal4"/>
    <w:rsid w:val="00605D18"/>
    <w:rPr>
      <w:rFonts w:ascii="Arial" w:hAnsi="Arial" w:cs="Arial"/>
      <w:sz w:val="22"/>
      <w:szCs w:val="22"/>
      <w:lang w:val="es-PE" w:eastAsia="es-ES"/>
    </w:rPr>
  </w:style>
  <w:style w:type="character" w:customStyle="1" w:styleId="CGR-Vieta4Car">
    <w:name w:val="CGR-Viñeta4 Car"/>
    <w:basedOn w:val="CGR-Vieta2Car"/>
    <w:link w:val="CGR-Vieta4"/>
    <w:rsid w:val="00753D9A"/>
    <w:rPr>
      <w:rFonts w:ascii="Arial" w:hAnsi="Arial" w:cs="Arial"/>
      <w:sz w:val="22"/>
      <w:szCs w:val="22"/>
      <w:lang w:val="es-PE" w:eastAsia="es-ES"/>
    </w:rPr>
  </w:style>
  <w:style w:type="paragraph" w:customStyle="1" w:styleId="CellText">
    <w:name w:val="Cell Text"/>
    <w:basedOn w:val="Normal"/>
    <w:rsid w:val="00AE0D77"/>
    <w:pPr>
      <w:overflowPunct w:val="0"/>
      <w:autoSpaceDE w:val="0"/>
      <w:autoSpaceDN w:val="0"/>
      <w:adjustRightInd w:val="0"/>
      <w:spacing w:line="240" w:lineRule="auto"/>
      <w:jc w:val="left"/>
      <w:textAlignment w:val="baseline"/>
    </w:pPr>
    <w:rPr>
      <w:color w:val="000000"/>
      <w:sz w:val="20"/>
      <w:lang w:val="en-US" w:eastAsia="en-US"/>
    </w:rPr>
  </w:style>
  <w:style w:type="paragraph" w:customStyle="1" w:styleId="CellHeading">
    <w:name w:val="Cell Heading"/>
    <w:basedOn w:val="CellText"/>
    <w:next w:val="CellText"/>
    <w:rsid w:val="00AE0D77"/>
    <w:pPr>
      <w:overflowPunct/>
      <w:autoSpaceDE/>
      <w:autoSpaceDN/>
      <w:adjustRightInd/>
      <w:spacing w:before="60" w:after="60"/>
      <w:jc w:val="center"/>
      <w:textAlignment w:val="auto"/>
    </w:pPr>
    <w:rPr>
      <w:rFonts w:cs="Arial"/>
      <w:b/>
      <w:bCs/>
      <w:color w:val="FFFFFF"/>
      <w:lang w:val="es-AR"/>
    </w:rPr>
  </w:style>
  <w:style w:type="paragraph" w:customStyle="1" w:styleId="TextoNormal">
    <w:name w:val="Texto Normal"/>
    <w:basedOn w:val="Normal"/>
    <w:rsid w:val="00AE0D77"/>
    <w:pPr>
      <w:overflowPunct w:val="0"/>
      <w:autoSpaceDE w:val="0"/>
      <w:autoSpaceDN w:val="0"/>
      <w:adjustRightInd w:val="0"/>
      <w:spacing w:before="60" w:after="60" w:line="240" w:lineRule="auto"/>
      <w:ind w:firstLine="720"/>
      <w:textAlignment w:val="baseline"/>
    </w:pPr>
    <w:rPr>
      <w:color w:val="000000"/>
      <w:sz w:val="20"/>
      <w:lang w:eastAsia="en-US"/>
    </w:rPr>
  </w:style>
  <w:style w:type="character" w:customStyle="1" w:styleId="Normal1Car">
    <w:name w:val="Normal 1 Car"/>
    <w:basedOn w:val="Fuentedeprrafopredeter"/>
    <w:link w:val="Normal1"/>
    <w:qFormat/>
    <w:rsid w:val="002B5F41"/>
    <w:rPr>
      <w:rFonts w:ascii="Arial" w:eastAsia="Arial" w:hAnsi="Arial" w:cs="Arial"/>
    </w:rPr>
  </w:style>
  <w:style w:type="paragraph" w:customStyle="1" w:styleId="Normal1">
    <w:name w:val="Normal 1"/>
    <w:basedOn w:val="Normal"/>
    <w:link w:val="Normal1Car"/>
    <w:qFormat/>
    <w:rsid w:val="002B5F41"/>
    <w:pPr>
      <w:suppressAutoHyphens/>
      <w:spacing w:line="240" w:lineRule="auto"/>
      <w:ind w:left="369"/>
    </w:pPr>
    <w:rPr>
      <w:rFonts w:eastAsia="Arial" w:cs="Arial"/>
      <w:sz w:val="20"/>
      <w:lang w:val="es-MX" w:eastAsia="ja-JP"/>
    </w:rPr>
  </w:style>
  <w:style w:type="character" w:customStyle="1" w:styleId="Enlacedelndice">
    <w:name w:val="Enlace del índice"/>
    <w:qFormat/>
    <w:rsid w:val="00CB5D9E"/>
  </w:style>
  <w:style w:type="paragraph" w:customStyle="1" w:styleId="ndice">
    <w:name w:val="Índice"/>
    <w:basedOn w:val="Normal"/>
    <w:qFormat/>
    <w:rsid w:val="00CB5D9E"/>
    <w:pPr>
      <w:suppressLineNumbers/>
      <w:suppressAutoHyphens/>
      <w:jc w:val="left"/>
    </w:pPr>
    <w:rPr>
      <w:rFonts w:eastAsiaTheme="minorHAnsi" w:cs="Lucida Sans"/>
      <w:szCs w:val="22"/>
      <w:lang w:eastAsia="en-US"/>
    </w:rPr>
  </w:style>
  <w:style w:type="character" w:styleId="Mencinsinresolver">
    <w:name w:val="Unresolved Mention"/>
    <w:basedOn w:val="Fuentedeprrafopredeter"/>
    <w:uiPriority w:val="99"/>
    <w:semiHidden/>
    <w:unhideWhenUsed/>
    <w:rsid w:val="00CB5D9E"/>
    <w:rPr>
      <w:color w:val="605E5C"/>
      <w:shd w:val="clear" w:color="auto" w:fill="E1DFDD"/>
    </w:rPr>
  </w:style>
  <w:style w:type="paragraph" w:customStyle="1" w:styleId="Textbody">
    <w:name w:val="Text body"/>
    <w:basedOn w:val="Normal"/>
    <w:rsid w:val="00E856B0"/>
    <w:pPr>
      <w:widowControl w:val="0"/>
      <w:suppressAutoHyphens/>
      <w:autoSpaceDN w:val="0"/>
      <w:spacing w:after="120" w:line="240" w:lineRule="auto"/>
    </w:pPr>
    <w:rPr>
      <w:rFonts w:ascii="NewsGotT" w:eastAsia="Arial Unicode MS" w:hAnsi="NewsGotT" w:cs="Tahoma"/>
      <w:kern w:val="3"/>
      <w:szCs w:val="24"/>
      <w:lang w:val="es-ES"/>
    </w:rPr>
  </w:style>
  <w:style w:type="paragraph" w:styleId="Descripcin">
    <w:name w:val="caption"/>
    <w:basedOn w:val="Normal"/>
    <w:next w:val="Normal"/>
    <w:uiPriority w:val="35"/>
    <w:unhideWhenUsed/>
    <w:qFormat/>
    <w:rsid w:val="004E0FB2"/>
    <w:pPr>
      <w:spacing w:after="200" w:line="240" w:lineRule="auto"/>
    </w:pPr>
    <w:rPr>
      <w:i/>
      <w:iCs/>
      <w:color w:val="44546A" w:themeColor="text2"/>
      <w:sz w:val="18"/>
      <w:szCs w:val="18"/>
    </w:rPr>
  </w:style>
  <w:style w:type="paragraph" w:styleId="Tabladeilustraciones">
    <w:name w:val="table of figures"/>
    <w:basedOn w:val="Normal"/>
    <w:next w:val="Normal"/>
    <w:uiPriority w:val="99"/>
    <w:unhideWhenUsed/>
    <w:rsid w:val="0038161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021204">
      <w:bodyDiv w:val="1"/>
      <w:marLeft w:val="0"/>
      <w:marRight w:val="0"/>
      <w:marTop w:val="0"/>
      <w:marBottom w:val="0"/>
      <w:divBdr>
        <w:top w:val="none" w:sz="0" w:space="0" w:color="auto"/>
        <w:left w:val="none" w:sz="0" w:space="0" w:color="auto"/>
        <w:bottom w:val="none" w:sz="0" w:space="0" w:color="auto"/>
        <w:right w:val="none" w:sz="0" w:space="0" w:color="auto"/>
      </w:divBdr>
    </w:div>
    <w:div w:id="62680554">
      <w:bodyDiv w:val="1"/>
      <w:marLeft w:val="0"/>
      <w:marRight w:val="0"/>
      <w:marTop w:val="0"/>
      <w:marBottom w:val="0"/>
      <w:divBdr>
        <w:top w:val="none" w:sz="0" w:space="0" w:color="auto"/>
        <w:left w:val="none" w:sz="0" w:space="0" w:color="auto"/>
        <w:bottom w:val="none" w:sz="0" w:space="0" w:color="auto"/>
        <w:right w:val="none" w:sz="0" w:space="0" w:color="auto"/>
      </w:divBdr>
    </w:div>
    <w:div w:id="122424875">
      <w:bodyDiv w:val="1"/>
      <w:marLeft w:val="0"/>
      <w:marRight w:val="0"/>
      <w:marTop w:val="0"/>
      <w:marBottom w:val="0"/>
      <w:divBdr>
        <w:top w:val="none" w:sz="0" w:space="0" w:color="auto"/>
        <w:left w:val="none" w:sz="0" w:space="0" w:color="auto"/>
        <w:bottom w:val="none" w:sz="0" w:space="0" w:color="auto"/>
        <w:right w:val="none" w:sz="0" w:space="0" w:color="auto"/>
      </w:divBdr>
    </w:div>
    <w:div w:id="153759421">
      <w:bodyDiv w:val="1"/>
      <w:marLeft w:val="0"/>
      <w:marRight w:val="0"/>
      <w:marTop w:val="0"/>
      <w:marBottom w:val="0"/>
      <w:divBdr>
        <w:top w:val="none" w:sz="0" w:space="0" w:color="auto"/>
        <w:left w:val="none" w:sz="0" w:space="0" w:color="auto"/>
        <w:bottom w:val="none" w:sz="0" w:space="0" w:color="auto"/>
        <w:right w:val="none" w:sz="0" w:space="0" w:color="auto"/>
      </w:divBdr>
    </w:div>
    <w:div w:id="172383537">
      <w:bodyDiv w:val="1"/>
      <w:marLeft w:val="0"/>
      <w:marRight w:val="0"/>
      <w:marTop w:val="0"/>
      <w:marBottom w:val="0"/>
      <w:divBdr>
        <w:top w:val="none" w:sz="0" w:space="0" w:color="auto"/>
        <w:left w:val="none" w:sz="0" w:space="0" w:color="auto"/>
        <w:bottom w:val="none" w:sz="0" w:space="0" w:color="auto"/>
        <w:right w:val="none" w:sz="0" w:space="0" w:color="auto"/>
      </w:divBdr>
    </w:div>
    <w:div w:id="185024559">
      <w:bodyDiv w:val="1"/>
      <w:marLeft w:val="0"/>
      <w:marRight w:val="0"/>
      <w:marTop w:val="0"/>
      <w:marBottom w:val="0"/>
      <w:divBdr>
        <w:top w:val="none" w:sz="0" w:space="0" w:color="auto"/>
        <w:left w:val="none" w:sz="0" w:space="0" w:color="auto"/>
        <w:bottom w:val="none" w:sz="0" w:space="0" w:color="auto"/>
        <w:right w:val="none" w:sz="0" w:space="0" w:color="auto"/>
      </w:divBdr>
    </w:div>
    <w:div w:id="192891119">
      <w:bodyDiv w:val="1"/>
      <w:marLeft w:val="0"/>
      <w:marRight w:val="0"/>
      <w:marTop w:val="0"/>
      <w:marBottom w:val="0"/>
      <w:divBdr>
        <w:top w:val="none" w:sz="0" w:space="0" w:color="auto"/>
        <w:left w:val="none" w:sz="0" w:space="0" w:color="auto"/>
        <w:bottom w:val="none" w:sz="0" w:space="0" w:color="auto"/>
        <w:right w:val="none" w:sz="0" w:space="0" w:color="auto"/>
      </w:divBdr>
    </w:div>
    <w:div w:id="224416814">
      <w:bodyDiv w:val="1"/>
      <w:marLeft w:val="0"/>
      <w:marRight w:val="0"/>
      <w:marTop w:val="0"/>
      <w:marBottom w:val="0"/>
      <w:divBdr>
        <w:top w:val="none" w:sz="0" w:space="0" w:color="auto"/>
        <w:left w:val="none" w:sz="0" w:space="0" w:color="auto"/>
        <w:bottom w:val="none" w:sz="0" w:space="0" w:color="auto"/>
        <w:right w:val="none" w:sz="0" w:space="0" w:color="auto"/>
      </w:divBdr>
    </w:div>
    <w:div w:id="269706983">
      <w:bodyDiv w:val="1"/>
      <w:marLeft w:val="0"/>
      <w:marRight w:val="0"/>
      <w:marTop w:val="0"/>
      <w:marBottom w:val="0"/>
      <w:divBdr>
        <w:top w:val="none" w:sz="0" w:space="0" w:color="auto"/>
        <w:left w:val="none" w:sz="0" w:space="0" w:color="auto"/>
        <w:bottom w:val="none" w:sz="0" w:space="0" w:color="auto"/>
        <w:right w:val="none" w:sz="0" w:space="0" w:color="auto"/>
      </w:divBdr>
      <w:divsChild>
        <w:div w:id="889724877">
          <w:marLeft w:val="446"/>
          <w:marRight w:val="0"/>
          <w:marTop w:val="0"/>
          <w:marBottom w:val="0"/>
          <w:divBdr>
            <w:top w:val="none" w:sz="0" w:space="0" w:color="auto"/>
            <w:left w:val="none" w:sz="0" w:space="0" w:color="auto"/>
            <w:bottom w:val="none" w:sz="0" w:space="0" w:color="auto"/>
            <w:right w:val="none" w:sz="0" w:space="0" w:color="auto"/>
          </w:divBdr>
        </w:div>
      </w:divsChild>
    </w:div>
    <w:div w:id="328170554">
      <w:bodyDiv w:val="1"/>
      <w:marLeft w:val="0"/>
      <w:marRight w:val="0"/>
      <w:marTop w:val="0"/>
      <w:marBottom w:val="0"/>
      <w:divBdr>
        <w:top w:val="none" w:sz="0" w:space="0" w:color="auto"/>
        <w:left w:val="none" w:sz="0" w:space="0" w:color="auto"/>
        <w:bottom w:val="none" w:sz="0" w:space="0" w:color="auto"/>
        <w:right w:val="none" w:sz="0" w:space="0" w:color="auto"/>
      </w:divBdr>
    </w:div>
    <w:div w:id="338965831">
      <w:bodyDiv w:val="1"/>
      <w:marLeft w:val="0"/>
      <w:marRight w:val="0"/>
      <w:marTop w:val="0"/>
      <w:marBottom w:val="0"/>
      <w:divBdr>
        <w:top w:val="none" w:sz="0" w:space="0" w:color="auto"/>
        <w:left w:val="none" w:sz="0" w:space="0" w:color="auto"/>
        <w:bottom w:val="none" w:sz="0" w:space="0" w:color="auto"/>
        <w:right w:val="none" w:sz="0" w:space="0" w:color="auto"/>
      </w:divBdr>
    </w:div>
    <w:div w:id="389577094">
      <w:bodyDiv w:val="1"/>
      <w:marLeft w:val="0"/>
      <w:marRight w:val="0"/>
      <w:marTop w:val="0"/>
      <w:marBottom w:val="0"/>
      <w:divBdr>
        <w:top w:val="none" w:sz="0" w:space="0" w:color="auto"/>
        <w:left w:val="none" w:sz="0" w:space="0" w:color="auto"/>
        <w:bottom w:val="none" w:sz="0" w:space="0" w:color="auto"/>
        <w:right w:val="none" w:sz="0" w:space="0" w:color="auto"/>
      </w:divBdr>
    </w:div>
    <w:div w:id="448477786">
      <w:bodyDiv w:val="1"/>
      <w:marLeft w:val="0"/>
      <w:marRight w:val="0"/>
      <w:marTop w:val="0"/>
      <w:marBottom w:val="0"/>
      <w:divBdr>
        <w:top w:val="none" w:sz="0" w:space="0" w:color="auto"/>
        <w:left w:val="none" w:sz="0" w:space="0" w:color="auto"/>
        <w:bottom w:val="none" w:sz="0" w:space="0" w:color="auto"/>
        <w:right w:val="none" w:sz="0" w:space="0" w:color="auto"/>
      </w:divBdr>
    </w:div>
    <w:div w:id="455414728">
      <w:bodyDiv w:val="1"/>
      <w:marLeft w:val="0"/>
      <w:marRight w:val="0"/>
      <w:marTop w:val="0"/>
      <w:marBottom w:val="0"/>
      <w:divBdr>
        <w:top w:val="none" w:sz="0" w:space="0" w:color="auto"/>
        <w:left w:val="none" w:sz="0" w:space="0" w:color="auto"/>
        <w:bottom w:val="none" w:sz="0" w:space="0" w:color="auto"/>
        <w:right w:val="none" w:sz="0" w:space="0" w:color="auto"/>
      </w:divBdr>
      <w:divsChild>
        <w:div w:id="15932286">
          <w:marLeft w:val="0"/>
          <w:marRight w:val="0"/>
          <w:marTop w:val="0"/>
          <w:marBottom w:val="0"/>
          <w:divBdr>
            <w:top w:val="none" w:sz="0" w:space="0" w:color="auto"/>
            <w:left w:val="none" w:sz="0" w:space="0" w:color="auto"/>
            <w:bottom w:val="none" w:sz="0" w:space="0" w:color="auto"/>
            <w:right w:val="none" w:sz="0" w:space="0" w:color="auto"/>
          </w:divBdr>
          <w:divsChild>
            <w:div w:id="1281302423">
              <w:marLeft w:val="0"/>
              <w:marRight w:val="0"/>
              <w:marTop w:val="0"/>
              <w:marBottom w:val="0"/>
              <w:divBdr>
                <w:top w:val="none" w:sz="0" w:space="0" w:color="auto"/>
                <w:left w:val="none" w:sz="0" w:space="0" w:color="auto"/>
                <w:bottom w:val="none" w:sz="0" w:space="0" w:color="auto"/>
                <w:right w:val="none" w:sz="0" w:space="0" w:color="auto"/>
              </w:divBdr>
            </w:div>
          </w:divsChild>
        </w:div>
        <w:div w:id="30888621">
          <w:marLeft w:val="0"/>
          <w:marRight w:val="0"/>
          <w:marTop w:val="0"/>
          <w:marBottom w:val="0"/>
          <w:divBdr>
            <w:top w:val="none" w:sz="0" w:space="0" w:color="auto"/>
            <w:left w:val="none" w:sz="0" w:space="0" w:color="auto"/>
            <w:bottom w:val="none" w:sz="0" w:space="0" w:color="auto"/>
            <w:right w:val="none" w:sz="0" w:space="0" w:color="auto"/>
          </w:divBdr>
          <w:divsChild>
            <w:div w:id="1239438001">
              <w:marLeft w:val="0"/>
              <w:marRight w:val="0"/>
              <w:marTop w:val="0"/>
              <w:marBottom w:val="0"/>
              <w:divBdr>
                <w:top w:val="none" w:sz="0" w:space="0" w:color="auto"/>
                <w:left w:val="none" w:sz="0" w:space="0" w:color="auto"/>
                <w:bottom w:val="none" w:sz="0" w:space="0" w:color="auto"/>
                <w:right w:val="none" w:sz="0" w:space="0" w:color="auto"/>
              </w:divBdr>
            </w:div>
          </w:divsChild>
        </w:div>
        <w:div w:id="39936687">
          <w:marLeft w:val="0"/>
          <w:marRight w:val="0"/>
          <w:marTop w:val="0"/>
          <w:marBottom w:val="0"/>
          <w:divBdr>
            <w:top w:val="none" w:sz="0" w:space="0" w:color="auto"/>
            <w:left w:val="none" w:sz="0" w:space="0" w:color="auto"/>
            <w:bottom w:val="none" w:sz="0" w:space="0" w:color="auto"/>
            <w:right w:val="none" w:sz="0" w:space="0" w:color="auto"/>
          </w:divBdr>
          <w:divsChild>
            <w:div w:id="1793941988">
              <w:marLeft w:val="0"/>
              <w:marRight w:val="0"/>
              <w:marTop w:val="0"/>
              <w:marBottom w:val="0"/>
              <w:divBdr>
                <w:top w:val="none" w:sz="0" w:space="0" w:color="auto"/>
                <w:left w:val="none" w:sz="0" w:space="0" w:color="auto"/>
                <w:bottom w:val="none" w:sz="0" w:space="0" w:color="auto"/>
                <w:right w:val="none" w:sz="0" w:space="0" w:color="auto"/>
              </w:divBdr>
            </w:div>
          </w:divsChild>
        </w:div>
        <w:div w:id="56709592">
          <w:marLeft w:val="0"/>
          <w:marRight w:val="0"/>
          <w:marTop w:val="0"/>
          <w:marBottom w:val="0"/>
          <w:divBdr>
            <w:top w:val="none" w:sz="0" w:space="0" w:color="auto"/>
            <w:left w:val="none" w:sz="0" w:space="0" w:color="auto"/>
            <w:bottom w:val="none" w:sz="0" w:space="0" w:color="auto"/>
            <w:right w:val="none" w:sz="0" w:space="0" w:color="auto"/>
          </w:divBdr>
          <w:divsChild>
            <w:div w:id="2111579359">
              <w:marLeft w:val="0"/>
              <w:marRight w:val="0"/>
              <w:marTop w:val="0"/>
              <w:marBottom w:val="0"/>
              <w:divBdr>
                <w:top w:val="none" w:sz="0" w:space="0" w:color="auto"/>
                <w:left w:val="none" w:sz="0" w:space="0" w:color="auto"/>
                <w:bottom w:val="none" w:sz="0" w:space="0" w:color="auto"/>
                <w:right w:val="none" w:sz="0" w:space="0" w:color="auto"/>
              </w:divBdr>
            </w:div>
          </w:divsChild>
        </w:div>
        <w:div w:id="191118717">
          <w:marLeft w:val="0"/>
          <w:marRight w:val="0"/>
          <w:marTop w:val="0"/>
          <w:marBottom w:val="0"/>
          <w:divBdr>
            <w:top w:val="none" w:sz="0" w:space="0" w:color="auto"/>
            <w:left w:val="none" w:sz="0" w:space="0" w:color="auto"/>
            <w:bottom w:val="none" w:sz="0" w:space="0" w:color="auto"/>
            <w:right w:val="none" w:sz="0" w:space="0" w:color="auto"/>
          </w:divBdr>
          <w:divsChild>
            <w:div w:id="807279975">
              <w:marLeft w:val="0"/>
              <w:marRight w:val="0"/>
              <w:marTop w:val="0"/>
              <w:marBottom w:val="0"/>
              <w:divBdr>
                <w:top w:val="none" w:sz="0" w:space="0" w:color="auto"/>
                <w:left w:val="none" w:sz="0" w:space="0" w:color="auto"/>
                <w:bottom w:val="none" w:sz="0" w:space="0" w:color="auto"/>
                <w:right w:val="none" w:sz="0" w:space="0" w:color="auto"/>
              </w:divBdr>
            </w:div>
          </w:divsChild>
        </w:div>
        <w:div w:id="192155667">
          <w:marLeft w:val="0"/>
          <w:marRight w:val="0"/>
          <w:marTop w:val="0"/>
          <w:marBottom w:val="0"/>
          <w:divBdr>
            <w:top w:val="none" w:sz="0" w:space="0" w:color="auto"/>
            <w:left w:val="none" w:sz="0" w:space="0" w:color="auto"/>
            <w:bottom w:val="none" w:sz="0" w:space="0" w:color="auto"/>
            <w:right w:val="none" w:sz="0" w:space="0" w:color="auto"/>
          </w:divBdr>
          <w:divsChild>
            <w:div w:id="207571770">
              <w:marLeft w:val="0"/>
              <w:marRight w:val="0"/>
              <w:marTop w:val="0"/>
              <w:marBottom w:val="0"/>
              <w:divBdr>
                <w:top w:val="none" w:sz="0" w:space="0" w:color="auto"/>
                <w:left w:val="none" w:sz="0" w:space="0" w:color="auto"/>
                <w:bottom w:val="none" w:sz="0" w:space="0" w:color="auto"/>
                <w:right w:val="none" w:sz="0" w:space="0" w:color="auto"/>
              </w:divBdr>
            </w:div>
          </w:divsChild>
        </w:div>
        <w:div w:id="212893658">
          <w:marLeft w:val="0"/>
          <w:marRight w:val="0"/>
          <w:marTop w:val="0"/>
          <w:marBottom w:val="0"/>
          <w:divBdr>
            <w:top w:val="none" w:sz="0" w:space="0" w:color="auto"/>
            <w:left w:val="none" w:sz="0" w:space="0" w:color="auto"/>
            <w:bottom w:val="none" w:sz="0" w:space="0" w:color="auto"/>
            <w:right w:val="none" w:sz="0" w:space="0" w:color="auto"/>
          </w:divBdr>
          <w:divsChild>
            <w:div w:id="1036732027">
              <w:marLeft w:val="0"/>
              <w:marRight w:val="0"/>
              <w:marTop w:val="0"/>
              <w:marBottom w:val="0"/>
              <w:divBdr>
                <w:top w:val="none" w:sz="0" w:space="0" w:color="auto"/>
                <w:left w:val="none" w:sz="0" w:space="0" w:color="auto"/>
                <w:bottom w:val="none" w:sz="0" w:space="0" w:color="auto"/>
                <w:right w:val="none" w:sz="0" w:space="0" w:color="auto"/>
              </w:divBdr>
            </w:div>
          </w:divsChild>
        </w:div>
        <w:div w:id="228855773">
          <w:marLeft w:val="0"/>
          <w:marRight w:val="0"/>
          <w:marTop w:val="0"/>
          <w:marBottom w:val="0"/>
          <w:divBdr>
            <w:top w:val="none" w:sz="0" w:space="0" w:color="auto"/>
            <w:left w:val="none" w:sz="0" w:space="0" w:color="auto"/>
            <w:bottom w:val="none" w:sz="0" w:space="0" w:color="auto"/>
            <w:right w:val="none" w:sz="0" w:space="0" w:color="auto"/>
          </w:divBdr>
          <w:divsChild>
            <w:div w:id="1090932492">
              <w:marLeft w:val="0"/>
              <w:marRight w:val="0"/>
              <w:marTop w:val="0"/>
              <w:marBottom w:val="0"/>
              <w:divBdr>
                <w:top w:val="none" w:sz="0" w:space="0" w:color="auto"/>
                <w:left w:val="none" w:sz="0" w:space="0" w:color="auto"/>
                <w:bottom w:val="none" w:sz="0" w:space="0" w:color="auto"/>
                <w:right w:val="none" w:sz="0" w:space="0" w:color="auto"/>
              </w:divBdr>
            </w:div>
          </w:divsChild>
        </w:div>
        <w:div w:id="254019315">
          <w:marLeft w:val="0"/>
          <w:marRight w:val="0"/>
          <w:marTop w:val="0"/>
          <w:marBottom w:val="0"/>
          <w:divBdr>
            <w:top w:val="none" w:sz="0" w:space="0" w:color="auto"/>
            <w:left w:val="none" w:sz="0" w:space="0" w:color="auto"/>
            <w:bottom w:val="none" w:sz="0" w:space="0" w:color="auto"/>
            <w:right w:val="none" w:sz="0" w:space="0" w:color="auto"/>
          </w:divBdr>
          <w:divsChild>
            <w:div w:id="169025558">
              <w:marLeft w:val="0"/>
              <w:marRight w:val="0"/>
              <w:marTop w:val="0"/>
              <w:marBottom w:val="0"/>
              <w:divBdr>
                <w:top w:val="none" w:sz="0" w:space="0" w:color="auto"/>
                <w:left w:val="none" w:sz="0" w:space="0" w:color="auto"/>
                <w:bottom w:val="none" w:sz="0" w:space="0" w:color="auto"/>
                <w:right w:val="none" w:sz="0" w:space="0" w:color="auto"/>
              </w:divBdr>
            </w:div>
          </w:divsChild>
        </w:div>
        <w:div w:id="281495628">
          <w:marLeft w:val="0"/>
          <w:marRight w:val="0"/>
          <w:marTop w:val="0"/>
          <w:marBottom w:val="0"/>
          <w:divBdr>
            <w:top w:val="none" w:sz="0" w:space="0" w:color="auto"/>
            <w:left w:val="none" w:sz="0" w:space="0" w:color="auto"/>
            <w:bottom w:val="none" w:sz="0" w:space="0" w:color="auto"/>
            <w:right w:val="none" w:sz="0" w:space="0" w:color="auto"/>
          </w:divBdr>
          <w:divsChild>
            <w:div w:id="1565679179">
              <w:marLeft w:val="0"/>
              <w:marRight w:val="0"/>
              <w:marTop w:val="0"/>
              <w:marBottom w:val="0"/>
              <w:divBdr>
                <w:top w:val="none" w:sz="0" w:space="0" w:color="auto"/>
                <w:left w:val="none" w:sz="0" w:space="0" w:color="auto"/>
                <w:bottom w:val="none" w:sz="0" w:space="0" w:color="auto"/>
                <w:right w:val="none" w:sz="0" w:space="0" w:color="auto"/>
              </w:divBdr>
            </w:div>
          </w:divsChild>
        </w:div>
        <w:div w:id="325473809">
          <w:marLeft w:val="0"/>
          <w:marRight w:val="0"/>
          <w:marTop w:val="0"/>
          <w:marBottom w:val="0"/>
          <w:divBdr>
            <w:top w:val="none" w:sz="0" w:space="0" w:color="auto"/>
            <w:left w:val="none" w:sz="0" w:space="0" w:color="auto"/>
            <w:bottom w:val="none" w:sz="0" w:space="0" w:color="auto"/>
            <w:right w:val="none" w:sz="0" w:space="0" w:color="auto"/>
          </w:divBdr>
          <w:divsChild>
            <w:div w:id="1393505751">
              <w:marLeft w:val="0"/>
              <w:marRight w:val="0"/>
              <w:marTop w:val="0"/>
              <w:marBottom w:val="0"/>
              <w:divBdr>
                <w:top w:val="none" w:sz="0" w:space="0" w:color="auto"/>
                <w:left w:val="none" w:sz="0" w:space="0" w:color="auto"/>
                <w:bottom w:val="none" w:sz="0" w:space="0" w:color="auto"/>
                <w:right w:val="none" w:sz="0" w:space="0" w:color="auto"/>
              </w:divBdr>
            </w:div>
          </w:divsChild>
        </w:div>
        <w:div w:id="357584779">
          <w:marLeft w:val="0"/>
          <w:marRight w:val="0"/>
          <w:marTop w:val="0"/>
          <w:marBottom w:val="0"/>
          <w:divBdr>
            <w:top w:val="none" w:sz="0" w:space="0" w:color="auto"/>
            <w:left w:val="none" w:sz="0" w:space="0" w:color="auto"/>
            <w:bottom w:val="none" w:sz="0" w:space="0" w:color="auto"/>
            <w:right w:val="none" w:sz="0" w:space="0" w:color="auto"/>
          </w:divBdr>
          <w:divsChild>
            <w:div w:id="1479301874">
              <w:marLeft w:val="0"/>
              <w:marRight w:val="0"/>
              <w:marTop w:val="0"/>
              <w:marBottom w:val="0"/>
              <w:divBdr>
                <w:top w:val="none" w:sz="0" w:space="0" w:color="auto"/>
                <w:left w:val="none" w:sz="0" w:space="0" w:color="auto"/>
                <w:bottom w:val="none" w:sz="0" w:space="0" w:color="auto"/>
                <w:right w:val="none" w:sz="0" w:space="0" w:color="auto"/>
              </w:divBdr>
            </w:div>
          </w:divsChild>
        </w:div>
        <w:div w:id="370419774">
          <w:marLeft w:val="0"/>
          <w:marRight w:val="0"/>
          <w:marTop w:val="0"/>
          <w:marBottom w:val="0"/>
          <w:divBdr>
            <w:top w:val="none" w:sz="0" w:space="0" w:color="auto"/>
            <w:left w:val="none" w:sz="0" w:space="0" w:color="auto"/>
            <w:bottom w:val="none" w:sz="0" w:space="0" w:color="auto"/>
            <w:right w:val="none" w:sz="0" w:space="0" w:color="auto"/>
          </w:divBdr>
          <w:divsChild>
            <w:div w:id="842162837">
              <w:marLeft w:val="0"/>
              <w:marRight w:val="0"/>
              <w:marTop w:val="0"/>
              <w:marBottom w:val="0"/>
              <w:divBdr>
                <w:top w:val="none" w:sz="0" w:space="0" w:color="auto"/>
                <w:left w:val="none" w:sz="0" w:space="0" w:color="auto"/>
                <w:bottom w:val="none" w:sz="0" w:space="0" w:color="auto"/>
                <w:right w:val="none" w:sz="0" w:space="0" w:color="auto"/>
              </w:divBdr>
            </w:div>
          </w:divsChild>
        </w:div>
        <w:div w:id="385302654">
          <w:marLeft w:val="0"/>
          <w:marRight w:val="0"/>
          <w:marTop w:val="0"/>
          <w:marBottom w:val="0"/>
          <w:divBdr>
            <w:top w:val="none" w:sz="0" w:space="0" w:color="auto"/>
            <w:left w:val="none" w:sz="0" w:space="0" w:color="auto"/>
            <w:bottom w:val="none" w:sz="0" w:space="0" w:color="auto"/>
            <w:right w:val="none" w:sz="0" w:space="0" w:color="auto"/>
          </w:divBdr>
          <w:divsChild>
            <w:div w:id="488248876">
              <w:marLeft w:val="0"/>
              <w:marRight w:val="0"/>
              <w:marTop w:val="0"/>
              <w:marBottom w:val="0"/>
              <w:divBdr>
                <w:top w:val="none" w:sz="0" w:space="0" w:color="auto"/>
                <w:left w:val="none" w:sz="0" w:space="0" w:color="auto"/>
                <w:bottom w:val="none" w:sz="0" w:space="0" w:color="auto"/>
                <w:right w:val="none" w:sz="0" w:space="0" w:color="auto"/>
              </w:divBdr>
            </w:div>
          </w:divsChild>
        </w:div>
        <w:div w:id="395200684">
          <w:marLeft w:val="0"/>
          <w:marRight w:val="0"/>
          <w:marTop w:val="0"/>
          <w:marBottom w:val="0"/>
          <w:divBdr>
            <w:top w:val="none" w:sz="0" w:space="0" w:color="auto"/>
            <w:left w:val="none" w:sz="0" w:space="0" w:color="auto"/>
            <w:bottom w:val="none" w:sz="0" w:space="0" w:color="auto"/>
            <w:right w:val="none" w:sz="0" w:space="0" w:color="auto"/>
          </w:divBdr>
          <w:divsChild>
            <w:div w:id="367222698">
              <w:marLeft w:val="0"/>
              <w:marRight w:val="0"/>
              <w:marTop w:val="0"/>
              <w:marBottom w:val="0"/>
              <w:divBdr>
                <w:top w:val="none" w:sz="0" w:space="0" w:color="auto"/>
                <w:left w:val="none" w:sz="0" w:space="0" w:color="auto"/>
                <w:bottom w:val="none" w:sz="0" w:space="0" w:color="auto"/>
                <w:right w:val="none" w:sz="0" w:space="0" w:color="auto"/>
              </w:divBdr>
            </w:div>
          </w:divsChild>
        </w:div>
        <w:div w:id="405957042">
          <w:marLeft w:val="0"/>
          <w:marRight w:val="0"/>
          <w:marTop w:val="0"/>
          <w:marBottom w:val="0"/>
          <w:divBdr>
            <w:top w:val="none" w:sz="0" w:space="0" w:color="auto"/>
            <w:left w:val="none" w:sz="0" w:space="0" w:color="auto"/>
            <w:bottom w:val="none" w:sz="0" w:space="0" w:color="auto"/>
            <w:right w:val="none" w:sz="0" w:space="0" w:color="auto"/>
          </w:divBdr>
          <w:divsChild>
            <w:div w:id="1968318617">
              <w:marLeft w:val="0"/>
              <w:marRight w:val="0"/>
              <w:marTop w:val="0"/>
              <w:marBottom w:val="0"/>
              <w:divBdr>
                <w:top w:val="none" w:sz="0" w:space="0" w:color="auto"/>
                <w:left w:val="none" w:sz="0" w:space="0" w:color="auto"/>
                <w:bottom w:val="none" w:sz="0" w:space="0" w:color="auto"/>
                <w:right w:val="none" w:sz="0" w:space="0" w:color="auto"/>
              </w:divBdr>
            </w:div>
          </w:divsChild>
        </w:div>
        <w:div w:id="430056381">
          <w:marLeft w:val="0"/>
          <w:marRight w:val="0"/>
          <w:marTop w:val="0"/>
          <w:marBottom w:val="0"/>
          <w:divBdr>
            <w:top w:val="none" w:sz="0" w:space="0" w:color="auto"/>
            <w:left w:val="none" w:sz="0" w:space="0" w:color="auto"/>
            <w:bottom w:val="none" w:sz="0" w:space="0" w:color="auto"/>
            <w:right w:val="none" w:sz="0" w:space="0" w:color="auto"/>
          </w:divBdr>
          <w:divsChild>
            <w:div w:id="926115884">
              <w:marLeft w:val="0"/>
              <w:marRight w:val="0"/>
              <w:marTop w:val="0"/>
              <w:marBottom w:val="0"/>
              <w:divBdr>
                <w:top w:val="none" w:sz="0" w:space="0" w:color="auto"/>
                <w:left w:val="none" w:sz="0" w:space="0" w:color="auto"/>
                <w:bottom w:val="none" w:sz="0" w:space="0" w:color="auto"/>
                <w:right w:val="none" w:sz="0" w:space="0" w:color="auto"/>
              </w:divBdr>
            </w:div>
          </w:divsChild>
        </w:div>
        <w:div w:id="466707771">
          <w:marLeft w:val="0"/>
          <w:marRight w:val="0"/>
          <w:marTop w:val="0"/>
          <w:marBottom w:val="0"/>
          <w:divBdr>
            <w:top w:val="none" w:sz="0" w:space="0" w:color="auto"/>
            <w:left w:val="none" w:sz="0" w:space="0" w:color="auto"/>
            <w:bottom w:val="none" w:sz="0" w:space="0" w:color="auto"/>
            <w:right w:val="none" w:sz="0" w:space="0" w:color="auto"/>
          </w:divBdr>
          <w:divsChild>
            <w:div w:id="818500007">
              <w:marLeft w:val="0"/>
              <w:marRight w:val="0"/>
              <w:marTop w:val="0"/>
              <w:marBottom w:val="0"/>
              <w:divBdr>
                <w:top w:val="none" w:sz="0" w:space="0" w:color="auto"/>
                <w:left w:val="none" w:sz="0" w:space="0" w:color="auto"/>
                <w:bottom w:val="none" w:sz="0" w:space="0" w:color="auto"/>
                <w:right w:val="none" w:sz="0" w:space="0" w:color="auto"/>
              </w:divBdr>
            </w:div>
          </w:divsChild>
        </w:div>
        <w:div w:id="475805352">
          <w:marLeft w:val="0"/>
          <w:marRight w:val="0"/>
          <w:marTop w:val="0"/>
          <w:marBottom w:val="0"/>
          <w:divBdr>
            <w:top w:val="none" w:sz="0" w:space="0" w:color="auto"/>
            <w:left w:val="none" w:sz="0" w:space="0" w:color="auto"/>
            <w:bottom w:val="none" w:sz="0" w:space="0" w:color="auto"/>
            <w:right w:val="none" w:sz="0" w:space="0" w:color="auto"/>
          </w:divBdr>
          <w:divsChild>
            <w:div w:id="1278559738">
              <w:marLeft w:val="0"/>
              <w:marRight w:val="0"/>
              <w:marTop w:val="0"/>
              <w:marBottom w:val="0"/>
              <w:divBdr>
                <w:top w:val="none" w:sz="0" w:space="0" w:color="auto"/>
                <w:left w:val="none" w:sz="0" w:space="0" w:color="auto"/>
                <w:bottom w:val="none" w:sz="0" w:space="0" w:color="auto"/>
                <w:right w:val="none" w:sz="0" w:space="0" w:color="auto"/>
              </w:divBdr>
            </w:div>
          </w:divsChild>
        </w:div>
        <w:div w:id="500199654">
          <w:marLeft w:val="0"/>
          <w:marRight w:val="0"/>
          <w:marTop w:val="0"/>
          <w:marBottom w:val="0"/>
          <w:divBdr>
            <w:top w:val="none" w:sz="0" w:space="0" w:color="auto"/>
            <w:left w:val="none" w:sz="0" w:space="0" w:color="auto"/>
            <w:bottom w:val="none" w:sz="0" w:space="0" w:color="auto"/>
            <w:right w:val="none" w:sz="0" w:space="0" w:color="auto"/>
          </w:divBdr>
          <w:divsChild>
            <w:div w:id="1294361841">
              <w:marLeft w:val="0"/>
              <w:marRight w:val="0"/>
              <w:marTop w:val="0"/>
              <w:marBottom w:val="0"/>
              <w:divBdr>
                <w:top w:val="none" w:sz="0" w:space="0" w:color="auto"/>
                <w:left w:val="none" w:sz="0" w:space="0" w:color="auto"/>
                <w:bottom w:val="none" w:sz="0" w:space="0" w:color="auto"/>
                <w:right w:val="none" w:sz="0" w:space="0" w:color="auto"/>
              </w:divBdr>
            </w:div>
          </w:divsChild>
        </w:div>
        <w:div w:id="527376184">
          <w:marLeft w:val="0"/>
          <w:marRight w:val="0"/>
          <w:marTop w:val="0"/>
          <w:marBottom w:val="0"/>
          <w:divBdr>
            <w:top w:val="none" w:sz="0" w:space="0" w:color="auto"/>
            <w:left w:val="none" w:sz="0" w:space="0" w:color="auto"/>
            <w:bottom w:val="none" w:sz="0" w:space="0" w:color="auto"/>
            <w:right w:val="none" w:sz="0" w:space="0" w:color="auto"/>
          </w:divBdr>
          <w:divsChild>
            <w:div w:id="769660180">
              <w:marLeft w:val="0"/>
              <w:marRight w:val="0"/>
              <w:marTop w:val="0"/>
              <w:marBottom w:val="0"/>
              <w:divBdr>
                <w:top w:val="none" w:sz="0" w:space="0" w:color="auto"/>
                <w:left w:val="none" w:sz="0" w:space="0" w:color="auto"/>
                <w:bottom w:val="none" w:sz="0" w:space="0" w:color="auto"/>
                <w:right w:val="none" w:sz="0" w:space="0" w:color="auto"/>
              </w:divBdr>
            </w:div>
          </w:divsChild>
        </w:div>
        <w:div w:id="555967870">
          <w:marLeft w:val="0"/>
          <w:marRight w:val="0"/>
          <w:marTop w:val="0"/>
          <w:marBottom w:val="0"/>
          <w:divBdr>
            <w:top w:val="none" w:sz="0" w:space="0" w:color="auto"/>
            <w:left w:val="none" w:sz="0" w:space="0" w:color="auto"/>
            <w:bottom w:val="none" w:sz="0" w:space="0" w:color="auto"/>
            <w:right w:val="none" w:sz="0" w:space="0" w:color="auto"/>
          </w:divBdr>
          <w:divsChild>
            <w:div w:id="1357998038">
              <w:marLeft w:val="0"/>
              <w:marRight w:val="0"/>
              <w:marTop w:val="0"/>
              <w:marBottom w:val="0"/>
              <w:divBdr>
                <w:top w:val="none" w:sz="0" w:space="0" w:color="auto"/>
                <w:left w:val="none" w:sz="0" w:space="0" w:color="auto"/>
                <w:bottom w:val="none" w:sz="0" w:space="0" w:color="auto"/>
                <w:right w:val="none" w:sz="0" w:space="0" w:color="auto"/>
              </w:divBdr>
            </w:div>
          </w:divsChild>
        </w:div>
        <w:div w:id="557086125">
          <w:marLeft w:val="0"/>
          <w:marRight w:val="0"/>
          <w:marTop w:val="0"/>
          <w:marBottom w:val="0"/>
          <w:divBdr>
            <w:top w:val="none" w:sz="0" w:space="0" w:color="auto"/>
            <w:left w:val="none" w:sz="0" w:space="0" w:color="auto"/>
            <w:bottom w:val="none" w:sz="0" w:space="0" w:color="auto"/>
            <w:right w:val="none" w:sz="0" w:space="0" w:color="auto"/>
          </w:divBdr>
          <w:divsChild>
            <w:div w:id="1509322947">
              <w:marLeft w:val="0"/>
              <w:marRight w:val="0"/>
              <w:marTop w:val="0"/>
              <w:marBottom w:val="0"/>
              <w:divBdr>
                <w:top w:val="none" w:sz="0" w:space="0" w:color="auto"/>
                <w:left w:val="none" w:sz="0" w:space="0" w:color="auto"/>
                <w:bottom w:val="none" w:sz="0" w:space="0" w:color="auto"/>
                <w:right w:val="none" w:sz="0" w:space="0" w:color="auto"/>
              </w:divBdr>
            </w:div>
          </w:divsChild>
        </w:div>
        <w:div w:id="667251007">
          <w:marLeft w:val="0"/>
          <w:marRight w:val="0"/>
          <w:marTop w:val="0"/>
          <w:marBottom w:val="0"/>
          <w:divBdr>
            <w:top w:val="none" w:sz="0" w:space="0" w:color="auto"/>
            <w:left w:val="none" w:sz="0" w:space="0" w:color="auto"/>
            <w:bottom w:val="none" w:sz="0" w:space="0" w:color="auto"/>
            <w:right w:val="none" w:sz="0" w:space="0" w:color="auto"/>
          </w:divBdr>
          <w:divsChild>
            <w:div w:id="240482123">
              <w:marLeft w:val="0"/>
              <w:marRight w:val="0"/>
              <w:marTop w:val="0"/>
              <w:marBottom w:val="0"/>
              <w:divBdr>
                <w:top w:val="none" w:sz="0" w:space="0" w:color="auto"/>
                <w:left w:val="none" w:sz="0" w:space="0" w:color="auto"/>
                <w:bottom w:val="none" w:sz="0" w:space="0" w:color="auto"/>
                <w:right w:val="none" w:sz="0" w:space="0" w:color="auto"/>
              </w:divBdr>
            </w:div>
          </w:divsChild>
        </w:div>
        <w:div w:id="669214137">
          <w:marLeft w:val="0"/>
          <w:marRight w:val="0"/>
          <w:marTop w:val="0"/>
          <w:marBottom w:val="0"/>
          <w:divBdr>
            <w:top w:val="none" w:sz="0" w:space="0" w:color="auto"/>
            <w:left w:val="none" w:sz="0" w:space="0" w:color="auto"/>
            <w:bottom w:val="none" w:sz="0" w:space="0" w:color="auto"/>
            <w:right w:val="none" w:sz="0" w:space="0" w:color="auto"/>
          </w:divBdr>
          <w:divsChild>
            <w:div w:id="345711376">
              <w:marLeft w:val="0"/>
              <w:marRight w:val="0"/>
              <w:marTop w:val="0"/>
              <w:marBottom w:val="0"/>
              <w:divBdr>
                <w:top w:val="none" w:sz="0" w:space="0" w:color="auto"/>
                <w:left w:val="none" w:sz="0" w:space="0" w:color="auto"/>
                <w:bottom w:val="none" w:sz="0" w:space="0" w:color="auto"/>
                <w:right w:val="none" w:sz="0" w:space="0" w:color="auto"/>
              </w:divBdr>
            </w:div>
          </w:divsChild>
        </w:div>
        <w:div w:id="676927344">
          <w:marLeft w:val="0"/>
          <w:marRight w:val="0"/>
          <w:marTop w:val="0"/>
          <w:marBottom w:val="0"/>
          <w:divBdr>
            <w:top w:val="none" w:sz="0" w:space="0" w:color="auto"/>
            <w:left w:val="none" w:sz="0" w:space="0" w:color="auto"/>
            <w:bottom w:val="none" w:sz="0" w:space="0" w:color="auto"/>
            <w:right w:val="none" w:sz="0" w:space="0" w:color="auto"/>
          </w:divBdr>
          <w:divsChild>
            <w:div w:id="1655064529">
              <w:marLeft w:val="0"/>
              <w:marRight w:val="0"/>
              <w:marTop w:val="0"/>
              <w:marBottom w:val="0"/>
              <w:divBdr>
                <w:top w:val="none" w:sz="0" w:space="0" w:color="auto"/>
                <w:left w:val="none" w:sz="0" w:space="0" w:color="auto"/>
                <w:bottom w:val="none" w:sz="0" w:space="0" w:color="auto"/>
                <w:right w:val="none" w:sz="0" w:space="0" w:color="auto"/>
              </w:divBdr>
            </w:div>
          </w:divsChild>
        </w:div>
        <w:div w:id="691690675">
          <w:marLeft w:val="0"/>
          <w:marRight w:val="0"/>
          <w:marTop w:val="0"/>
          <w:marBottom w:val="0"/>
          <w:divBdr>
            <w:top w:val="none" w:sz="0" w:space="0" w:color="auto"/>
            <w:left w:val="none" w:sz="0" w:space="0" w:color="auto"/>
            <w:bottom w:val="none" w:sz="0" w:space="0" w:color="auto"/>
            <w:right w:val="none" w:sz="0" w:space="0" w:color="auto"/>
          </w:divBdr>
          <w:divsChild>
            <w:div w:id="485322357">
              <w:marLeft w:val="0"/>
              <w:marRight w:val="0"/>
              <w:marTop w:val="0"/>
              <w:marBottom w:val="0"/>
              <w:divBdr>
                <w:top w:val="none" w:sz="0" w:space="0" w:color="auto"/>
                <w:left w:val="none" w:sz="0" w:space="0" w:color="auto"/>
                <w:bottom w:val="none" w:sz="0" w:space="0" w:color="auto"/>
                <w:right w:val="none" w:sz="0" w:space="0" w:color="auto"/>
              </w:divBdr>
            </w:div>
          </w:divsChild>
        </w:div>
        <w:div w:id="723332424">
          <w:marLeft w:val="0"/>
          <w:marRight w:val="0"/>
          <w:marTop w:val="0"/>
          <w:marBottom w:val="0"/>
          <w:divBdr>
            <w:top w:val="none" w:sz="0" w:space="0" w:color="auto"/>
            <w:left w:val="none" w:sz="0" w:space="0" w:color="auto"/>
            <w:bottom w:val="none" w:sz="0" w:space="0" w:color="auto"/>
            <w:right w:val="none" w:sz="0" w:space="0" w:color="auto"/>
          </w:divBdr>
          <w:divsChild>
            <w:div w:id="221797697">
              <w:marLeft w:val="0"/>
              <w:marRight w:val="0"/>
              <w:marTop w:val="0"/>
              <w:marBottom w:val="0"/>
              <w:divBdr>
                <w:top w:val="none" w:sz="0" w:space="0" w:color="auto"/>
                <w:left w:val="none" w:sz="0" w:space="0" w:color="auto"/>
                <w:bottom w:val="none" w:sz="0" w:space="0" w:color="auto"/>
                <w:right w:val="none" w:sz="0" w:space="0" w:color="auto"/>
              </w:divBdr>
            </w:div>
          </w:divsChild>
        </w:div>
        <w:div w:id="736128750">
          <w:marLeft w:val="0"/>
          <w:marRight w:val="0"/>
          <w:marTop w:val="0"/>
          <w:marBottom w:val="0"/>
          <w:divBdr>
            <w:top w:val="none" w:sz="0" w:space="0" w:color="auto"/>
            <w:left w:val="none" w:sz="0" w:space="0" w:color="auto"/>
            <w:bottom w:val="none" w:sz="0" w:space="0" w:color="auto"/>
            <w:right w:val="none" w:sz="0" w:space="0" w:color="auto"/>
          </w:divBdr>
          <w:divsChild>
            <w:div w:id="78605080">
              <w:marLeft w:val="0"/>
              <w:marRight w:val="0"/>
              <w:marTop w:val="0"/>
              <w:marBottom w:val="0"/>
              <w:divBdr>
                <w:top w:val="none" w:sz="0" w:space="0" w:color="auto"/>
                <w:left w:val="none" w:sz="0" w:space="0" w:color="auto"/>
                <w:bottom w:val="none" w:sz="0" w:space="0" w:color="auto"/>
                <w:right w:val="none" w:sz="0" w:space="0" w:color="auto"/>
              </w:divBdr>
            </w:div>
          </w:divsChild>
        </w:div>
        <w:div w:id="753432318">
          <w:marLeft w:val="0"/>
          <w:marRight w:val="0"/>
          <w:marTop w:val="0"/>
          <w:marBottom w:val="0"/>
          <w:divBdr>
            <w:top w:val="none" w:sz="0" w:space="0" w:color="auto"/>
            <w:left w:val="none" w:sz="0" w:space="0" w:color="auto"/>
            <w:bottom w:val="none" w:sz="0" w:space="0" w:color="auto"/>
            <w:right w:val="none" w:sz="0" w:space="0" w:color="auto"/>
          </w:divBdr>
          <w:divsChild>
            <w:div w:id="1594163708">
              <w:marLeft w:val="0"/>
              <w:marRight w:val="0"/>
              <w:marTop w:val="0"/>
              <w:marBottom w:val="0"/>
              <w:divBdr>
                <w:top w:val="none" w:sz="0" w:space="0" w:color="auto"/>
                <w:left w:val="none" w:sz="0" w:space="0" w:color="auto"/>
                <w:bottom w:val="none" w:sz="0" w:space="0" w:color="auto"/>
                <w:right w:val="none" w:sz="0" w:space="0" w:color="auto"/>
              </w:divBdr>
            </w:div>
          </w:divsChild>
        </w:div>
        <w:div w:id="795950138">
          <w:marLeft w:val="0"/>
          <w:marRight w:val="0"/>
          <w:marTop w:val="0"/>
          <w:marBottom w:val="0"/>
          <w:divBdr>
            <w:top w:val="none" w:sz="0" w:space="0" w:color="auto"/>
            <w:left w:val="none" w:sz="0" w:space="0" w:color="auto"/>
            <w:bottom w:val="none" w:sz="0" w:space="0" w:color="auto"/>
            <w:right w:val="none" w:sz="0" w:space="0" w:color="auto"/>
          </w:divBdr>
          <w:divsChild>
            <w:div w:id="402335594">
              <w:marLeft w:val="0"/>
              <w:marRight w:val="0"/>
              <w:marTop w:val="0"/>
              <w:marBottom w:val="0"/>
              <w:divBdr>
                <w:top w:val="none" w:sz="0" w:space="0" w:color="auto"/>
                <w:left w:val="none" w:sz="0" w:space="0" w:color="auto"/>
                <w:bottom w:val="none" w:sz="0" w:space="0" w:color="auto"/>
                <w:right w:val="none" w:sz="0" w:space="0" w:color="auto"/>
              </w:divBdr>
            </w:div>
          </w:divsChild>
        </w:div>
        <w:div w:id="828980359">
          <w:marLeft w:val="0"/>
          <w:marRight w:val="0"/>
          <w:marTop w:val="0"/>
          <w:marBottom w:val="0"/>
          <w:divBdr>
            <w:top w:val="none" w:sz="0" w:space="0" w:color="auto"/>
            <w:left w:val="none" w:sz="0" w:space="0" w:color="auto"/>
            <w:bottom w:val="none" w:sz="0" w:space="0" w:color="auto"/>
            <w:right w:val="none" w:sz="0" w:space="0" w:color="auto"/>
          </w:divBdr>
          <w:divsChild>
            <w:div w:id="873230849">
              <w:marLeft w:val="0"/>
              <w:marRight w:val="0"/>
              <w:marTop w:val="0"/>
              <w:marBottom w:val="0"/>
              <w:divBdr>
                <w:top w:val="none" w:sz="0" w:space="0" w:color="auto"/>
                <w:left w:val="none" w:sz="0" w:space="0" w:color="auto"/>
                <w:bottom w:val="none" w:sz="0" w:space="0" w:color="auto"/>
                <w:right w:val="none" w:sz="0" w:space="0" w:color="auto"/>
              </w:divBdr>
            </w:div>
          </w:divsChild>
        </w:div>
        <w:div w:id="835075730">
          <w:marLeft w:val="0"/>
          <w:marRight w:val="0"/>
          <w:marTop w:val="0"/>
          <w:marBottom w:val="0"/>
          <w:divBdr>
            <w:top w:val="none" w:sz="0" w:space="0" w:color="auto"/>
            <w:left w:val="none" w:sz="0" w:space="0" w:color="auto"/>
            <w:bottom w:val="none" w:sz="0" w:space="0" w:color="auto"/>
            <w:right w:val="none" w:sz="0" w:space="0" w:color="auto"/>
          </w:divBdr>
          <w:divsChild>
            <w:div w:id="1731734702">
              <w:marLeft w:val="0"/>
              <w:marRight w:val="0"/>
              <w:marTop w:val="0"/>
              <w:marBottom w:val="0"/>
              <w:divBdr>
                <w:top w:val="none" w:sz="0" w:space="0" w:color="auto"/>
                <w:left w:val="none" w:sz="0" w:space="0" w:color="auto"/>
                <w:bottom w:val="none" w:sz="0" w:space="0" w:color="auto"/>
                <w:right w:val="none" w:sz="0" w:space="0" w:color="auto"/>
              </w:divBdr>
            </w:div>
          </w:divsChild>
        </w:div>
        <w:div w:id="849759946">
          <w:marLeft w:val="0"/>
          <w:marRight w:val="0"/>
          <w:marTop w:val="0"/>
          <w:marBottom w:val="0"/>
          <w:divBdr>
            <w:top w:val="none" w:sz="0" w:space="0" w:color="auto"/>
            <w:left w:val="none" w:sz="0" w:space="0" w:color="auto"/>
            <w:bottom w:val="none" w:sz="0" w:space="0" w:color="auto"/>
            <w:right w:val="none" w:sz="0" w:space="0" w:color="auto"/>
          </w:divBdr>
          <w:divsChild>
            <w:div w:id="989136721">
              <w:marLeft w:val="0"/>
              <w:marRight w:val="0"/>
              <w:marTop w:val="0"/>
              <w:marBottom w:val="0"/>
              <w:divBdr>
                <w:top w:val="none" w:sz="0" w:space="0" w:color="auto"/>
                <w:left w:val="none" w:sz="0" w:space="0" w:color="auto"/>
                <w:bottom w:val="none" w:sz="0" w:space="0" w:color="auto"/>
                <w:right w:val="none" w:sz="0" w:space="0" w:color="auto"/>
              </w:divBdr>
            </w:div>
          </w:divsChild>
        </w:div>
        <w:div w:id="855314865">
          <w:marLeft w:val="0"/>
          <w:marRight w:val="0"/>
          <w:marTop w:val="0"/>
          <w:marBottom w:val="0"/>
          <w:divBdr>
            <w:top w:val="none" w:sz="0" w:space="0" w:color="auto"/>
            <w:left w:val="none" w:sz="0" w:space="0" w:color="auto"/>
            <w:bottom w:val="none" w:sz="0" w:space="0" w:color="auto"/>
            <w:right w:val="none" w:sz="0" w:space="0" w:color="auto"/>
          </w:divBdr>
          <w:divsChild>
            <w:div w:id="2135706480">
              <w:marLeft w:val="0"/>
              <w:marRight w:val="0"/>
              <w:marTop w:val="0"/>
              <w:marBottom w:val="0"/>
              <w:divBdr>
                <w:top w:val="none" w:sz="0" w:space="0" w:color="auto"/>
                <w:left w:val="none" w:sz="0" w:space="0" w:color="auto"/>
                <w:bottom w:val="none" w:sz="0" w:space="0" w:color="auto"/>
                <w:right w:val="none" w:sz="0" w:space="0" w:color="auto"/>
              </w:divBdr>
            </w:div>
          </w:divsChild>
        </w:div>
        <w:div w:id="863135842">
          <w:marLeft w:val="0"/>
          <w:marRight w:val="0"/>
          <w:marTop w:val="0"/>
          <w:marBottom w:val="0"/>
          <w:divBdr>
            <w:top w:val="none" w:sz="0" w:space="0" w:color="auto"/>
            <w:left w:val="none" w:sz="0" w:space="0" w:color="auto"/>
            <w:bottom w:val="none" w:sz="0" w:space="0" w:color="auto"/>
            <w:right w:val="none" w:sz="0" w:space="0" w:color="auto"/>
          </w:divBdr>
          <w:divsChild>
            <w:div w:id="2060738258">
              <w:marLeft w:val="0"/>
              <w:marRight w:val="0"/>
              <w:marTop w:val="0"/>
              <w:marBottom w:val="0"/>
              <w:divBdr>
                <w:top w:val="none" w:sz="0" w:space="0" w:color="auto"/>
                <w:left w:val="none" w:sz="0" w:space="0" w:color="auto"/>
                <w:bottom w:val="none" w:sz="0" w:space="0" w:color="auto"/>
                <w:right w:val="none" w:sz="0" w:space="0" w:color="auto"/>
              </w:divBdr>
            </w:div>
          </w:divsChild>
        </w:div>
        <w:div w:id="875897109">
          <w:marLeft w:val="0"/>
          <w:marRight w:val="0"/>
          <w:marTop w:val="0"/>
          <w:marBottom w:val="0"/>
          <w:divBdr>
            <w:top w:val="none" w:sz="0" w:space="0" w:color="auto"/>
            <w:left w:val="none" w:sz="0" w:space="0" w:color="auto"/>
            <w:bottom w:val="none" w:sz="0" w:space="0" w:color="auto"/>
            <w:right w:val="none" w:sz="0" w:space="0" w:color="auto"/>
          </w:divBdr>
          <w:divsChild>
            <w:div w:id="453600561">
              <w:marLeft w:val="0"/>
              <w:marRight w:val="0"/>
              <w:marTop w:val="0"/>
              <w:marBottom w:val="0"/>
              <w:divBdr>
                <w:top w:val="none" w:sz="0" w:space="0" w:color="auto"/>
                <w:left w:val="none" w:sz="0" w:space="0" w:color="auto"/>
                <w:bottom w:val="none" w:sz="0" w:space="0" w:color="auto"/>
                <w:right w:val="none" w:sz="0" w:space="0" w:color="auto"/>
              </w:divBdr>
            </w:div>
          </w:divsChild>
        </w:div>
        <w:div w:id="876938730">
          <w:marLeft w:val="0"/>
          <w:marRight w:val="0"/>
          <w:marTop w:val="0"/>
          <w:marBottom w:val="0"/>
          <w:divBdr>
            <w:top w:val="none" w:sz="0" w:space="0" w:color="auto"/>
            <w:left w:val="none" w:sz="0" w:space="0" w:color="auto"/>
            <w:bottom w:val="none" w:sz="0" w:space="0" w:color="auto"/>
            <w:right w:val="none" w:sz="0" w:space="0" w:color="auto"/>
          </w:divBdr>
          <w:divsChild>
            <w:div w:id="904336387">
              <w:marLeft w:val="0"/>
              <w:marRight w:val="0"/>
              <w:marTop w:val="0"/>
              <w:marBottom w:val="0"/>
              <w:divBdr>
                <w:top w:val="none" w:sz="0" w:space="0" w:color="auto"/>
                <w:left w:val="none" w:sz="0" w:space="0" w:color="auto"/>
                <w:bottom w:val="none" w:sz="0" w:space="0" w:color="auto"/>
                <w:right w:val="none" w:sz="0" w:space="0" w:color="auto"/>
              </w:divBdr>
            </w:div>
          </w:divsChild>
        </w:div>
        <w:div w:id="878392343">
          <w:marLeft w:val="0"/>
          <w:marRight w:val="0"/>
          <w:marTop w:val="0"/>
          <w:marBottom w:val="0"/>
          <w:divBdr>
            <w:top w:val="none" w:sz="0" w:space="0" w:color="auto"/>
            <w:left w:val="none" w:sz="0" w:space="0" w:color="auto"/>
            <w:bottom w:val="none" w:sz="0" w:space="0" w:color="auto"/>
            <w:right w:val="none" w:sz="0" w:space="0" w:color="auto"/>
          </w:divBdr>
          <w:divsChild>
            <w:div w:id="1468937007">
              <w:marLeft w:val="0"/>
              <w:marRight w:val="0"/>
              <w:marTop w:val="0"/>
              <w:marBottom w:val="0"/>
              <w:divBdr>
                <w:top w:val="none" w:sz="0" w:space="0" w:color="auto"/>
                <w:left w:val="none" w:sz="0" w:space="0" w:color="auto"/>
                <w:bottom w:val="none" w:sz="0" w:space="0" w:color="auto"/>
                <w:right w:val="none" w:sz="0" w:space="0" w:color="auto"/>
              </w:divBdr>
            </w:div>
          </w:divsChild>
        </w:div>
        <w:div w:id="913320869">
          <w:marLeft w:val="0"/>
          <w:marRight w:val="0"/>
          <w:marTop w:val="0"/>
          <w:marBottom w:val="0"/>
          <w:divBdr>
            <w:top w:val="none" w:sz="0" w:space="0" w:color="auto"/>
            <w:left w:val="none" w:sz="0" w:space="0" w:color="auto"/>
            <w:bottom w:val="none" w:sz="0" w:space="0" w:color="auto"/>
            <w:right w:val="none" w:sz="0" w:space="0" w:color="auto"/>
          </w:divBdr>
          <w:divsChild>
            <w:div w:id="2102143460">
              <w:marLeft w:val="0"/>
              <w:marRight w:val="0"/>
              <w:marTop w:val="0"/>
              <w:marBottom w:val="0"/>
              <w:divBdr>
                <w:top w:val="none" w:sz="0" w:space="0" w:color="auto"/>
                <w:left w:val="none" w:sz="0" w:space="0" w:color="auto"/>
                <w:bottom w:val="none" w:sz="0" w:space="0" w:color="auto"/>
                <w:right w:val="none" w:sz="0" w:space="0" w:color="auto"/>
              </w:divBdr>
            </w:div>
          </w:divsChild>
        </w:div>
        <w:div w:id="935096487">
          <w:marLeft w:val="0"/>
          <w:marRight w:val="0"/>
          <w:marTop w:val="0"/>
          <w:marBottom w:val="0"/>
          <w:divBdr>
            <w:top w:val="none" w:sz="0" w:space="0" w:color="auto"/>
            <w:left w:val="none" w:sz="0" w:space="0" w:color="auto"/>
            <w:bottom w:val="none" w:sz="0" w:space="0" w:color="auto"/>
            <w:right w:val="none" w:sz="0" w:space="0" w:color="auto"/>
          </w:divBdr>
          <w:divsChild>
            <w:div w:id="635331819">
              <w:marLeft w:val="0"/>
              <w:marRight w:val="0"/>
              <w:marTop w:val="0"/>
              <w:marBottom w:val="0"/>
              <w:divBdr>
                <w:top w:val="none" w:sz="0" w:space="0" w:color="auto"/>
                <w:left w:val="none" w:sz="0" w:space="0" w:color="auto"/>
                <w:bottom w:val="none" w:sz="0" w:space="0" w:color="auto"/>
                <w:right w:val="none" w:sz="0" w:space="0" w:color="auto"/>
              </w:divBdr>
            </w:div>
          </w:divsChild>
        </w:div>
        <w:div w:id="943656392">
          <w:marLeft w:val="0"/>
          <w:marRight w:val="0"/>
          <w:marTop w:val="0"/>
          <w:marBottom w:val="0"/>
          <w:divBdr>
            <w:top w:val="none" w:sz="0" w:space="0" w:color="auto"/>
            <w:left w:val="none" w:sz="0" w:space="0" w:color="auto"/>
            <w:bottom w:val="none" w:sz="0" w:space="0" w:color="auto"/>
            <w:right w:val="none" w:sz="0" w:space="0" w:color="auto"/>
          </w:divBdr>
          <w:divsChild>
            <w:div w:id="1711371700">
              <w:marLeft w:val="0"/>
              <w:marRight w:val="0"/>
              <w:marTop w:val="0"/>
              <w:marBottom w:val="0"/>
              <w:divBdr>
                <w:top w:val="none" w:sz="0" w:space="0" w:color="auto"/>
                <w:left w:val="none" w:sz="0" w:space="0" w:color="auto"/>
                <w:bottom w:val="none" w:sz="0" w:space="0" w:color="auto"/>
                <w:right w:val="none" w:sz="0" w:space="0" w:color="auto"/>
              </w:divBdr>
            </w:div>
          </w:divsChild>
        </w:div>
        <w:div w:id="991256491">
          <w:marLeft w:val="0"/>
          <w:marRight w:val="0"/>
          <w:marTop w:val="0"/>
          <w:marBottom w:val="0"/>
          <w:divBdr>
            <w:top w:val="none" w:sz="0" w:space="0" w:color="auto"/>
            <w:left w:val="none" w:sz="0" w:space="0" w:color="auto"/>
            <w:bottom w:val="none" w:sz="0" w:space="0" w:color="auto"/>
            <w:right w:val="none" w:sz="0" w:space="0" w:color="auto"/>
          </w:divBdr>
          <w:divsChild>
            <w:div w:id="1031950820">
              <w:marLeft w:val="0"/>
              <w:marRight w:val="0"/>
              <w:marTop w:val="0"/>
              <w:marBottom w:val="0"/>
              <w:divBdr>
                <w:top w:val="none" w:sz="0" w:space="0" w:color="auto"/>
                <w:left w:val="none" w:sz="0" w:space="0" w:color="auto"/>
                <w:bottom w:val="none" w:sz="0" w:space="0" w:color="auto"/>
                <w:right w:val="none" w:sz="0" w:space="0" w:color="auto"/>
              </w:divBdr>
            </w:div>
          </w:divsChild>
        </w:div>
        <w:div w:id="1014919635">
          <w:marLeft w:val="0"/>
          <w:marRight w:val="0"/>
          <w:marTop w:val="0"/>
          <w:marBottom w:val="0"/>
          <w:divBdr>
            <w:top w:val="none" w:sz="0" w:space="0" w:color="auto"/>
            <w:left w:val="none" w:sz="0" w:space="0" w:color="auto"/>
            <w:bottom w:val="none" w:sz="0" w:space="0" w:color="auto"/>
            <w:right w:val="none" w:sz="0" w:space="0" w:color="auto"/>
          </w:divBdr>
          <w:divsChild>
            <w:div w:id="1903759786">
              <w:marLeft w:val="0"/>
              <w:marRight w:val="0"/>
              <w:marTop w:val="0"/>
              <w:marBottom w:val="0"/>
              <w:divBdr>
                <w:top w:val="none" w:sz="0" w:space="0" w:color="auto"/>
                <w:left w:val="none" w:sz="0" w:space="0" w:color="auto"/>
                <w:bottom w:val="none" w:sz="0" w:space="0" w:color="auto"/>
                <w:right w:val="none" w:sz="0" w:space="0" w:color="auto"/>
              </w:divBdr>
            </w:div>
          </w:divsChild>
        </w:div>
        <w:div w:id="1026567398">
          <w:marLeft w:val="0"/>
          <w:marRight w:val="0"/>
          <w:marTop w:val="0"/>
          <w:marBottom w:val="0"/>
          <w:divBdr>
            <w:top w:val="none" w:sz="0" w:space="0" w:color="auto"/>
            <w:left w:val="none" w:sz="0" w:space="0" w:color="auto"/>
            <w:bottom w:val="none" w:sz="0" w:space="0" w:color="auto"/>
            <w:right w:val="none" w:sz="0" w:space="0" w:color="auto"/>
          </w:divBdr>
          <w:divsChild>
            <w:div w:id="902452528">
              <w:marLeft w:val="0"/>
              <w:marRight w:val="0"/>
              <w:marTop w:val="0"/>
              <w:marBottom w:val="0"/>
              <w:divBdr>
                <w:top w:val="none" w:sz="0" w:space="0" w:color="auto"/>
                <w:left w:val="none" w:sz="0" w:space="0" w:color="auto"/>
                <w:bottom w:val="none" w:sz="0" w:space="0" w:color="auto"/>
                <w:right w:val="none" w:sz="0" w:space="0" w:color="auto"/>
              </w:divBdr>
            </w:div>
          </w:divsChild>
        </w:div>
        <w:div w:id="1102263273">
          <w:marLeft w:val="0"/>
          <w:marRight w:val="0"/>
          <w:marTop w:val="0"/>
          <w:marBottom w:val="0"/>
          <w:divBdr>
            <w:top w:val="none" w:sz="0" w:space="0" w:color="auto"/>
            <w:left w:val="none" w:sz="0" w:space="0" w:color="auto"/>
            <w:bottom w:val="none" w:sz="0" w:space="0" w:color="auto"/>
            <w:right w:val="none" w:sz="0" w:space="0" w:color="auto"/>
          </w:divBdr>
          <w:divsChild>
            <w:div w:id="1084499015">
              <w:marLeft w:val="0"/>
              <w:marRight w:val="0"/>
              <w:marTop w:val="0"/>
              <w:marBottom w:val="0"/>
              <w:divBdr>
                <w:top w:val="none" w:sz="0" w:space="0" w:color="auto"/>
                <w:left w:val="none" w:sz="0" w:space="0" w:color="auto"/>
                <w:bottom w:val="none" w:sz="0" w:space="0" w:color="auto"/>
                <w:right w:val="none" w:sz="0" w:space="0" w:color="auto"/>
              </w:divBdr>
            </w:div>
          </w:divsChild>
        </w:div>
        <w:div w:id="1120419646">
          <w:marLeft w:val="0"/>
          <w:marRight w:val="0"/>
          <w:marTop w:val="0"/>
          <w:marBottom w:val="0"/>
          <w:divBdr>
            <w:top w:val="none" w:sz="0" w:space="0" w:color="auto"/>
            <w:left w:val="none" w:sz="0" w:space="0" w:color="auto"/>
            <w:bottom w:val="none" w:sz="0" w:space="0" w:color="auto"/>
            <w:right w:val="none" w:sz="0" w:space="0" w:color="auto"/>
          </w:divBdr>
          <w:divsChild>
            <w:div w:id="1698778279">
              <w:marLeft w:val="0"/>
              <w:marRight w:val="0"/>
              <w:marTop w:val="0"/>
              <w:marBottom w:val="0"/>
              <w:divBdr>
                <w:top w:val="none" w:sz="0" w:space="0" w:color="auto"/>
                <w:left w:val="none" w:sz="0" w:space="0" w:color="auto"/>
                <w:bottom w:val="none" w:sz="0" w:space="0" w:color="auto"/>
                <w:right w:val="none" w:sz="0" w:space="0" w:color="auto"/>
              </w:divBdr>
            </w:div>
          </w:divsChild>
        </w:div>
        <w:div w:id="1171412094">
          <w:marLeft w:val="0"/>
          <w:marRight w:val="0"/>
          <w:marTop w:val="0"/>
          <w:marBottom w:val="0"/>
          <w:divBdr>
            <w:top w:val="none" w:sz="0" w:space="0" w:color="auto"/>
            <w:left w:val="none" w:sz="0" w:space="0" w:color="auto"/>
            <w:bottom w:val="none" w:sz="0" w:space="0" w:color="auto"/>
            <w:right w:val="none" w:sz="0" w:space="0" w:color="auto"/>
          </w:divBdr>
          <w:divsChild>
            <w:div w:id="971398566">
              <w:marLeft w:val="0"/>
              <w:marRight w:val="0"/>
              <w:marTop w:val="0"/>
              <w:marBottom w:val="0"/>
              <w:divBdr>
                <w:top w:val="none" w:sz="0" w:space="0" w:color="auto"/>
                <w:left w:val="none" w:sz="0" w:space="0" w:color="auto"/>
                <w:bottom w:val="none" w:sz="0" w:space="0" w:color="auto"/>
                <w:right w:val="none" w:sz="0" w:space="0" w:color="auto"/>
              </w:divBdr>
            </w:div>
          </w:divsChild>
        </w:div>
        <w:div w:id="1179588075">
          <w:marLeft w:val="0"/>
          <w:marRight w:val="0"/>
          <w:marTop w:val="0"/>
          <w:marBottom w:val="0"/>
          <w:divBdr>
            <w:top w:val="none" w:sz="0" w:space="0" w:color="auto"/>
            <w:left w:val="none" w:sz="0" w:space="0" w:color="auto"/>
            <w:bottom w:val="none" w:sz="0" w:space="0" w:color="auto"/>
            <w:right w:val="none" w:sz="0" w:space="0" w:color="auto"/>
          </w:divBdr>
          <w:divsChild>
            <w:div w:id="866874161">
              <w:marLeft w:val="0"/>
              <w:marRight w:val="0"/>
              <w:marTop w:val="0"/>
              <w:marBottom w:val="0"/>
              <w:divBdr>
                <w:top w:val="none" w:sz="0" w:space="0" w:color="auto"/>
                <w:left w:val="none" w:sz="0" w:space="0" w:color="auto"/>
                <w:bottom w:val="none" w:sz="0" w:space="0" w:color="auto"/>
                <w:right w:val="none" w:sz="0" w:space="0" w:color="auto"/>
              </w:divBdr>
            </w:div>
          </w:divsChild>
        </w:div>
        <w:div w:id="1202285331">
          <w:marLeft w:val="0"/>
          <w:marRight w:val="0"/>
          <w:marTop w:val="0"/>
          <w:marBottom w:val="0"/>
          <w:divBdr>
            <w:top w:val="none" w:sz="0" w:space="0" w:color="auto"/>
            <w:left w:val="none" w:sz="0" w:space="0" w:color="auto"/>
            <w:bottom w:val="none" w:sz="0" w:space="0" w:color="auto"/>
            <w:right w:val="none" w:sz="0" w:space="0" w:color="auto"/>
          </w:divBdr>
          <w:divsChild>
            <w:div w:id="1456370674">
              <w:marLeft w:val="0"/>
              <w:marRight w:val="0"/>
              <w:marTop w:val="0"/>
              <w:marBottom w:val="0"/>
              <w:divBdr>
                <w:top w:val="none" w:sz="0" w:space="0" w:color="auto"/>
                <w:left w:val="none" w:sz="0" w:space="0" w:color="auto"/>
                <w:bottom w:val="none" w:sz="0" w:space="0" w:color="auto"/>
                <w:right w:val="none" w:sz="0" w:space="0" w:color="auto"/>
              </w:divBdr>
            </w:div>
          </w:divsChild>
        </w:div>
        <w:div w:id="1232421177">
          <w:marLeft w:val="0"/>
          <w:marRight w:val="0"/>
          <w:marTop w:val="0"/>
          <w:marBottom w:val="0"/>
          <w:divBdr>
            <w:top w:val="none" w:sz="0" w:space="0" w:color="auto"/>
            <w:left w:val="none" w:sz="0" w:space="0" w:color="auto"/>
            <w:bottom w:val="none" w:sz="0" w:space="0" w:color="auto"/>
            <w:right w:val="none" w:sz="0" w:space="0" w:color="auto"/>
          </w:divBdr>
          <w:divsChild>
            <w:div w:id="365982009">
              <w:marLeft w:val="0"/>
              <w:marRight w:val="0"/>
              <w:marTop w:val="0"/>
              <w:marBottom w:val="0"/>
              <w:divBdr>
                <w:top w:val="none" w:sz="0" w:space="0" w:color="auto"/>
                <w:left w:val="none" w:sz="0" w:space="0" w:color="auto"/>
                <w:bottom w:val="none" w:sz="0" w:space="0" w:color="auto"/>
                <w:right w:val="none" w:sz="0" w:space="0" w:color="auto"/>
              </w:divBdr>
            </w:div>
          </w:divsChild>
        </w:div>
        <w:div w:id="1278484568">
          <w:marLeft w:val="0"/>
          <w:marRight w:val="0"/>
          <w:marTop w:val="0"/>
          <w:marBottom w:val="0"/>
          <w:divBdr>
            <w:top w:val="none" w:sz="0" w:space="0" w:color="auto"/>
            <w:left w:val="none" w:sz="0" w:space="0" w:color="auto"/>
            <w:bottom w:val="none" w:sz="0" w:space="0" w:color="auto"/>
            <w:right w:val="none" w:sz="0" w:space="0" w:color="auto"/>
          </w:divBdr>
          <w:divsChild>
            <w:div w:id="916592673">
              <w:marLeft w:val="0"/>
              <w:marRight w:val="0"/>
              <w:marTop w:val="0"/>
              <w:marBottom w:val="0"/>
              <w:divBdr>
                <w:top w:val="none" w:sz="0" w:space="0" w:color="auto"/>
                <w:left w:val="none" w:sz="0" w:space="0" w:color="auto"/>
                <w:bottom w:val="none" w:sz="0" w:space="0" w:color="auto"/>
                <w:right w:val="none" w:sz="0" w:space="0" w:color="auto"/>
              </w:divBdr>
            </w:div>
          </w:divsChild>
        </w:div>
        <w:div w:id="1296714362">
          <w:marLeft w:val="0"/>
          <w:marRight w:val="0"/>
          <w:marTop w:val="0"/>
          <w:marBottom w:val="0"/>
          <w:divBdr>
            <w:top w:val="none" w:sz="0" w:space="0" w:color="auto"/>
            <w:left w:val="none" w:sz="0" w:space="0" w:color="auto"/>
            <w:bottom w:val="none" w:sz="0" w:space="0" w:color="auto"/>
            <w:right w:val="none" w:sz="0" w:space="0" w:color="auto"/>
          </w:divBdr>
          <w:divsChild>
            <w:div w:id="425424966">
              <w:marLeft w:val="0"/>
              <w:marRight w:val="0"/>
              <w:marTop w:val="0"/>
              <w:marBottom w:val="0"/>
              <w:divBdr>
                <w:top w:val="none" w:sz="0" w:space="0" w:color="auto"/>
                <w:left w:val="none" w:sz="0" w:space="0" w:color="auto"/>
                <w:bottom w:val="none" w:sz="0" w:space="0" w:color="auto"/>
                <w:right w:val="none" w:sz="0" w:space="0" w:color="auto"/>
              </w:divBdr>
            </w:div>
          </w:divsChild>
        </w:div>
        <w:div w:id="1301572814">
          <w:marLeft w:val="0"/>
          <w:marRight w:val="0"/>
          <w:marTop w:val="0"/>
          <w:marBottom w:val="0"/>
          <w:divBdr>
            <w:top w:val="none" w:sz="0" w:space="0" w:color="auto"/>
            <w:left w:val="none" w:sz="0" w:space="0" w:color="auto"/>
            <w:bottom w:val="none" w:sz="0" w:space="0" w:color="auto"/>
            <w:right w:val="none" w:sz="0" w:space="0" w:color="auto"/>
          </w:divBdr>
          <w:divsChild>
            <w:div w:id="1178815575">
              <w:marLeft w:val="0"/>
              <w:marRight w:val="0"/>
              <w:marTop w:val="0"/>
              <w:marBottom w:val="0"/>
              <w:divBdr>
                <w:top w:val="none" w:sz="0" w:space="0" w:color="auto"/>
                <w:left w:val="none" w:sz="0" w:space="0" w:color="auto"/>
                <w:bottom w:val="none" w:sz="0" w:space="0" w:color="auto"/>
                <w:right w:val="none" w:sz="0" w:space="0" w:color="auto"/>
              </w:divBdr>
            </w:div>
          </w:divsChild>
        </w:div>
        <w:div w:id="1311639945">
          <w:marLeft w:val="0"/>
          <w:marRight w:val="0"/>
          <w:marTop w:val="0"/>
          <w:marBottom w:val="0"/>
          <w:divBdr>
            <w:top w:val="none" w:sz="0" w:space="0" w:color="auto"/>
            <w:left w:val="none" w:sz="0" w:space="0" w:color="auto"/>
            <w:bottom w:val="none" w:sz="0" w:space="0" w:color="auto"/>
            <w:right w:val="none" w:sz="0" w:space="0" w:color="auto"/>
          </w:divBdr>
          <w:divsChild>
            <w:div w:id="1593925934">
              <w:marLeft w:val="0"/>
              <w:marRight w:val="0"/>
              <w:marTop w:val="0"/>
              <w:marBottom w:val="0"/>
              <w:divBdr>
                <w:top w:val="none" w:sz="0" w:space="0" w:color="auto"/>
                <w:left w:val="none" w:sz="0" w:space="0" w:color="auto"/>
                <w:bottom w:val="none" w:sz="0" w:space="0" w:color="auto"/>
                <w:right w:val="none" w:sz="0" w:space="0" w:color="auto"/>
              </w:divBdr>
            </w:div>
          </w:divsChild>
        </w:div>
        <w:div w:id="1315065307">
          <w:marLeft w:val="0"/>
          <w:marRight w:val="0"/>
          <w:marTop w:val="0"/>
          <w:marBottom w:val="0"/>
          <w:divBdr>
            <w:top w:val="none" w:sz="0" w:space="0" w:color="auto"/>
            <w:left w:val="none" w:sz="0" w:space="0" w:color="auto"/>
            <w:bottom w:val="none" w:sz="0" w:space="0" w:color="auto"/>
            <w:right w:val="none" w:sz="0" w:space="0" w:color="auto"/>
          </w:divBdr>
          <w:divsChild>
            <w:div w:id="1116946128">
              <w:marLeft w:val="0"/>
              <w:marRight w:val="0"/>
              <w:marTop w:val="0"/>
              <w:marBottom w:val="0"/>
              <w:divBdr>
                <w:top w:val="none" w:sz="0" w:space="0" w:color="auto"/>
                <w:left w:val="none" w:sz="0" w:space="0" w:color="auto"/>
                <w:bottom w:val="none" w:sz="0" w:space="0" w:color="auto"/>
                <w:right w:val="none" w:sz="0" w:space="0" w:color="auto"/>
              </w:divBdr>
            </w:div>
          </w:divsChild>
        </w:div>
        <w:div w:id="1352680072">
          <w:marLeft w:val="0"/>
          <w:marRight w:val="0"/>
          <w:marTop w:val="0"/>
          <w:marBottom w:val="0"/>
          <w:divBdr>
            <w:top w:val="none" w:sz="0" w:space="0" w:color="auto"/>
            <w:left w:val="none" w:sz="0" w:space="0" w:color="auto"/>
            <w:bottom w:val="none" w:sz="0" w:space="0" w:color="auto"/>
            <w:right w:val="none" w:sz="0" w:space="0" w:color="auto"/>
          </w:divBdr>
          <w:divsChild>
            <w:div w:id="906721794">
              <w:marLeft w:val="0"/>
              <w:marRight w:val="0"/>
              <w:marTop w:val="0"/>
              <w:marBottom w:val="0"/>
              <w:divBdr>
                <w:top w:val="none" w:sz="0" w:space="0" w:color="auto"/>
                <w:left w:val="none" w:sz="0" w:space="0" w:color="auto"/>
                <w:bottom w:val="none" w:sz="0" w:space="0" w:color="auto"/>
                <w:right w:val="none" w:sz="0" w:space="0" w:color="auto"/>
              </w:divBdr>
            </w:div>
          </w:divsChild>
        </w:div>
        <w:div w:id="1354915125">
          <w:marLeft w:val="0"/>
          <w:marRight w:val="0"/>
          <w:marTop w:val="0"/>
          <w:marBottom w:val="0"/>
          <w:divBdr>
            <w:top w:val="none" w:sz="0" w:space="0" w:color="auto"/>
            <w:left w:val="none" w:sz="0" w:space="0" w:color="auto"/>
            <w:bottom w:val="none" w:sz="0" w:space="0" w:color="auto"/>
            <w:right w:val="none" w:sz="0" w:space="0" w:color="auto"/>
          </w:divBdr>
          <w:divsChild>
            <w:div w:id="1789471289">
              <w:marLeft w:val="0"/>
              <w:marRight w:val="0"/>
              <w:marTop w:val="0"/>
              <w:marBottom w:val="0"/>
              <w:divBdr>
                <w:top w:val="none" w:sz="0" w:space="0" w:color="auto"/>
                <w:left w:val="none" w:sz="0" w:space="0" w:color="auto"/>
                <w:bottom w:val="none" w:sz="0" w:space="0" w:color="auto"/>
                <w:right w:val="none" w:sz="0" w:space="0" w:color="auto"/>
              </w:divBdr>
            </w:div>
          </w:divsChild>
        </w:div>
        <w:div w:id="1365866573">
          <w:marLeft w:val="0"/>
          <w:marRight w:val="0"/>
          <w:marTop w:val="0"/>
          <w:marBottom w:val="0"/>
          <w:divBdr>
            <w:top w:val="none" w:sz="0" w:space="0" w:color="auto"/>
            <w:left w:val="none" w:sz="0" w:space="0" w:color="auto"/>
            <w:bottom w:val="none" w:sz="0" w:space="0" w:color="auto"/>
            <w:right w:val="none" w:sz="0" w:space="0" w:color="auto"/>
          </w:divBdr>
          <w:divsChild>
            <w:div w:id="776366503">
              <w:marLeft w:val="0"/>
              <w:marRight w:val="0"/>
              <w:marTop w:val="0"/>
              <w:marBottom w:val="0"/>
              <w:divBdr>
                <w:top w:val="none" w:sz="0" w:space="0" w:color="auto"/>
                <w:left w:val="none" w:sz="0" w:space="0" w:color="auto"/>
                <w:bottom w:val="none" w:sz="0" w:space="0" w:color="auto"/>
                <w:right w:val="none" w:sz="0" w:space="0" w:color="auto"/>
              </w:divBdr>
            </w:div>
          </w:divsChild>
        </w:div>
        <w:div w:id="1501850271">
          <w:marLeft w:val="0"/>
          <w:marRight w:val="0"/>
          <w:marTop w:val="0"/>
          <w:marBottom w:val="0"/>
          <w:divBdr>
            <w:top w:val="none" w:sz="0" w:space="0" w:color="auto"/>
            <w:left w:val="none" w:sz="0" w:space="0" w:color="auto"/>
            <w:bottom w:val="none" w:sz="0" w:space="0" w:color="auto"/>
            <w:right w:val="none" w:sz="0" w:space="0" w:color="auto"/>
          </w:divBdr>
          <w:divsChild>
            <w:div w:id="1677878531">
              <w:marLeft w:val="0"/>
              <w:marRight w:val="0"/>
              <w:marTop w:val="0"/>
              <w:marBottom w:val="0"/>
              <w:divBdr>
                <w:top w:val="none" w:sz="0" w:space="0" w:color="auto"/>
                <w:left w:val="none" w:sz="0" w:space="0" w:color="auto"/>
                <w:bottom w:val="none" w:sz="0" w:space="0" w:color="auto"/>
                <w:right w:val="none" w:sz="0" w:space="0" w:color="auto"/>
              </w:divBdr>
            </w:div>
          </w:divsChild>
        </w:div>
        <w:div w:id="1505903272">
          <w:marLeft w:val="0"/>
          <w:marRight w:val="0"/>
          <w:marTop w:val="0"/>
          <w:marBottom w:val="0"/>
          <w:divBdr>
            <w:top w:val="none" w:sz="0" w:space="0" w:color="auto"/>
            <w:left w:val="none" w:sz="0" w:space="0" w:color="auto"/>
            <w:bottom w:val="none" w:sz="0" w:space="0" w:color="auto"/>
            <w:right w:val="none" w:sz="0" w:space="0" w:color="auto"/>
          </w:divBdr>
          <w:divsChild>
            <w:div w:id="858472081">
              <w:marLeft w:val="0"/>
              <w:marRight w:val="0"/>
              <w:marTop w:val="0"/>
              <w:marBottom w:val="0"/>
              <w:divBdr>
                <w:top w:val="none" w:sz="0" w:space="0" w:color="auto"/>
                <w:left w:val="none" w:sz="0" w:space="0" w:color="auto"/>
                <w:bottom w:val="none" w:sz="0" w:space="0" w:color="auto"/>
                <w:right w:val="none" w:sz="0" w:space="0" w:color="auto"/>
              </w:divBdr>
            </w:div>
          </w:divsChild>
        </w:div>
        <w:div w:id="1516311623">
          <w:marLeft w:val="0"/>
          <w:marRight w:val="0"/>
          <w:marTop w:val="0"/>
          <w:marBottom w:val="0"/>
          <w:divBdr>
            <w:top w:val="none" w:sz="0" w:space="0" w:color="auto"/>
            <w:left w:val="none" w:sz="0" w:space="0" w:color="auto"/>
            <w:bottom w:val="none" w:sz="0" w:space="0" w:color="auto"/>
            <w:right w:val="none" w:sz="0" w:space="0" w:color="auto"/>
          </w:divBdr>
          <w:divsChild>
            <w:div w:id="1065493302">
              <w:marLeft w:val="0"/>
              <w:marRight w:val="0"/>
              <w:marTop w:val="0"/>
              <w:marBottom w:val="0"/>
              <w:divBdr>
                <w:top w:val="none" w:sz="0" w:space="0" w:color="auto"/>
                <w:left w:val="none" w:sz="0" w:space="0" w:color="auto"/>
                <w:bottom w:val="none" w:sz="0" w:space="0" w:color="auto"/>
                <w:right w:val="none" w:sz="0" w:space="0" w:color="auto"/>
              </w:divBdr>
            </w:div>
          </w:divsChild>
        </w:div>
        <w:div w:id="1542787991">
          <w:marLeft w:val="0"/>
          <w:marRight w:val="0"/>
          <w:marTop w:val="0"/>
          <w:marBottom w:val="0"/>
          <w:divBdr>
            <w:top w:val="none" w:sz="0" w:space="0" w:color="auto"/>
            <w:left w:val="none" w:sz="0" w:space="0" w:color="auto"/>
            <w:bottom w:val="none" w:sz="0" w:space="0" w:color="auto"/>
            <w:right w:val="none" w:sz="0" w:space="0" w:color="auto"/>
          </w:divBdr>
          <w:divsChild>
            <w:div w:id="1727223816">
              <w:marLeft w:val="0"/>
              <w:marRight w:val="0"/>
              <w:marTop w:val="0"/>
              <w:marBottom w:val="0"/>
              <w:divBdr>
                <w:top w:val="none" w:sz="0" w:space="0" w:color="auto"/>
                <w:left w:val="none" w:sz="0" w:space="0" w:color="auto"/>
                <w:bottom w:val="none" w:sz="0" w:space="0" w:color="auto"/>
                <w:right w:val="none" w:sz="0" w:space="0" w:color="auto"/>
              </w:divBdr>
            </w:div>
          </w:divsChild>
        </w:div>
        <w:div w:id="1635404640">
          <w:marLeft w:val="0"/>
          <w:marRight w:val="0"/>
          <w:marTop w:val="0"/>
          <w:marBottom w:val="0"/>
          <w:divBdr>
            <w:top w:val="none" w:sz="0" w:space="0" w:color="auto"/>
            <w:left w:val="none" w:sz="0" w:space="0" w:color="auto"/>
            <w:bottom w:val="none" w:sz="0" w:space="0" w:color="auto"/>
            <w:right w:val="none" w:sz="0" w:space="0" w:color="auto"/>
          </w:divBdr>
          <w:divsChild>
            <w:div w:id="728071386">
              <w:marLeft w:val="0"/>
              <w:marRight w:val="0"/>
              <w:marTop w:val="0"/>
              <w:marBottom w:val="0"/>
              <w:divBdr>
                <w:top w:val="none" w:sz="0" w:space="0" w:color="auto"/>
                <w:left w:val="none" w:sz="0" w:space="0" w:color="auto"/>
                <w:bottom w:val="none" w:sz="0" w:space="0" w:color="auto"/>
                <w:right w:val="none" w:sz="0" w:space="0" w:color="auto"/>
              </w:divBdr>
            </w:div>
          </w:divsChild>
        </w:div>
        <w:div w:id="1637879821">
          <w:marLeft w:val="0"/>
          <w:marRight w:val="0"/>
          <w:marTop w:val="0"/>
          <w:marBottom w:val="0"/>
          <w:divBdr>
            <w:top w:val="none" w:sz="0" w:space="0" w:color="auto"/>
            <w:left w:val="none" w:sz="0" w:space="0" w:color="auto"/>
            <w:bottom w:val="none" w:sz="0" w:space="0" w:color="auto"/>
            <w:right w:val="none" w:sz="0" w:space="0" w:color="auto"/>
          </w:divBdr>
          <w:divsChild>
            <w:div w:id="1808082746">
              <w:marLeft w:val="0"/>
              <w:marRight w:val="0"/>
              <w:marTop w:val="0"/>
              <w:marBottom w:val="0"/>
              <w:divBdr>
                <w:top w:val="none" w:sz="0" w:space="0" w:color="auto"/>
                <w:left w:val="none" w:sz="0" w:space="0" w:color="auto"/>
                <w:bottom w:val="none" w:sz="0" w:space="0" w:color="auto"/>
                <w:right w:val="none" w:sz="0" w:space="0" w:color="auto"/>
              </w:divBdr>
            </w:div>
          </w:divsChild>
        </w:div>
        <w:div w:id="1696467002">
          <w:marLeft w:val="0"/>
          <w:marRight w:val="0"/>
          <w:marTop w:val="0"/>
          <w:marBottom w:val="0"/>
          <w:divBdr>
            <w:top w:val="none" w:sz="0" w:space="0" w:color="auto"/>
            <w:left w:val="none" w:sz="0" w:space="0" w:color="auto"/>
            <w:bottom w:val="none" w:sz="0" w:space="0" w:color="auto"/>
            <w:right w:val="none" w:sz="0" w:space="0" w:color="auto"/>
          </w:divBdr>
          <w:divsChild>
            <w:div w:id="1630697049">
              <w:marLeft w:val="0"/>
              <w:marRight w:val="0"/>
              <w:marTop w:val="0"/>
              <w:marBottom w:val="0"/>
              <w:divBdr>
                <w:top w:val="none" w:sz="0" w:space="0" w:color="auto"/>
                <w:left w:val="none" w:sz="0" w:space="0" w:color="auto"/>
                <w:bottom w:val="none" w:sz="0" w:space="0" w:color="auto"/>
                <w:right w:val="none" w:sz="0" w:space="0" w:color="auto"/>
              </w:divBdr>
            </w:div>
          </w:divsChild>
        </w:div>
        <w:div w:id="1702125462">
          <w:marLeft w:val="0"/>
          <w:marRight w:val="0"/>
          <w:marTop w:val="0"/>
          <w:marBottom w:val="0"/>
          <w:divBdr>
            <w:top w:val="none" w:sz="0" w:space="0" w:color="auto"/>
            <w:left w:val="none" w:sz="0" w:space="0" w:color="auto"/>
            <w:bottom w:val="none" w:sz="0" w:space="0" w:color="auto"/>
            <w:right w:val="none" w:sz="0" w:space="0" w:color="auto"/>
          </w:divBdr>
          <w:divsChild>
            <w:div w:id="1384938454">
              <w:marLeft w:val="0"/>
              <w:marRight w:val="0"/>
              <w:marTop w:val="0"/>
              <w:marBottom w:val="0"/>
              <w:divBdr>
                <w:top w:val="none" w:sz="0" w:space="0" w:color="auto"/>
                <w:left w:val="none" w:sz="0" w:space="0" w:color="auto"/>
                <w:bottom w:val="none" w:sz="0" w:space="0" w:color="auto"/>
                <w:right w:val="none" w:sz="0" w:space="0" w:color="auto"/>
              </w:divBdr>
            </w:div>
          </w:divsChild>
        </w:div>
        <w:div w:id="1739940557">
          <w:marLeft w:val="0"/>
          <w:marRight w:val="0"/>
          <w:marTop w:val="0"/>
          <w:marBottom w:val="0"/>
          <w:divBdr>
            <w:top w:val="none" w:sz="0" w:space="0" w:color="auto"/>
            <w:left w:val="none" w:sz="0" w:space="0" w:color="auto"/>
            <w:bottom w:val="none" w:sz="0" w:space="0" w:color="auto"/>
            <w:right w:val="none" w:sz="0" w:space="0" w:color="auto"/>
          </w:divBdr>
          <w:divsChild>
            <w:div w:id="1921601774">
              <w:marLeft w:val="0"/>
              <w:marRight w:val="0"/>
              <w:marTop w:val="0"/>
              <w:marBottom w:val="0"/>
              <w:divBdr>
                <w:top w:val="none" w:sz="0" w:space="0" w:color="auto"/>
                <w:left w:val="none" w:sz="0" w:space="0" w:color="auto"/>
                <w:bottom w:val="none" w:sz="0" w:space="0" w:color="auto"/>
                <w:right w:val="none" w:sz="0" w:space="0" w:color="auto"/>
              </w:divBdr>
            </w:div>
          </w:divsChild>
        </w:div>
        <w:div w:id="1768041953">
          <w:marLeft w:val="0"/>
          <w:marRight w:val="0"/>
          <w:marTop w:val="0"/>
          <w:marBottom w:val="0"/>
          <w:divBdr>
            <w:top w:val="none" w:sz="0" w:space="0" w:color="auto"/>
            <w:left w:val="none" w:sz="0" w:space="0" w:color="auto"/>
            <w:bottom w:val="none" w:sz="0" w:space="0" w:color="auto"/>
            <w:right w:val="none" w:sz="0" w:space="0" w:color="auto"/>
          </w:divBdr>
          <w:divsChild>
            <w:div w:id="273636545">
              <w:marLeft w:val="0"/>
              <w:marRight w:val="0"/>
              <w:marTop w:val="0"/>
              <w:marBottom w:val="0"/>
              <w:divBdr>
                <w:top w:val="none" w:sz="0" w:space="0" w:color="auto"/>
                <w:left w:val="none" w:sz="0" w:space="0" w:color="auto"/>
                <w:bottom w:val="none" w:sz="0" w:space="0" w:color="auto"/>
                <w:right w:val="none" w:sz="0" w:space="0" w:color="auto"/>
              </w:divBdr>
            </w:div>
          </w:divsChild>
        </w:div>
        <w:div w:id="1774322889">
          <w:marLeft w:val="0"/>
          <w:marRight w:val="0"/>
          <w:marTop w:val="0"/>
          <w:marBottom w:val="0"/>
          <w:divBdr>
            <w:top w:val="none" w:sz="0" w:space="0" w:color="auto"/>
            <w:left w:val="none" w:sz="0" w:space="0" w:color="auto"/>
            <w:bottom w:val="none" w:sz="0" w:space="0" w:color="auto"/>
            <w:right w:val="none" w:sz="0" w:space="0" w:color="auto"/>
          </w:divBdr>
          <w:divsChild>
            <w:div w:id="971449703">
              <w:marLeft w:val="0"/>
              <w:marRight w:val="0"/>
              <w:marTop w:val="0"/>
              <w:marBottom w:val="0"/>
              <w:divBdr>
                <w:top w:val="none" w:sz="0" w:space="0" w:color="auto"/>
                <w:left w:val="none" w:sz="0" w:space="0" w:color="auto"/>
                <w:bottom w:val="none" w:sz="0" w:space="0" w:color="auto"/>
                <w:right w:val="none" w:sz="0" w:space="0" w:color="auto"/>
              </w:divBdr>
            </w:div>
          </w:divsChild>
        </w:div>
        <w:div w:id="1792244725">
          <w:marLeft w:val="0"/>
          <w:marRight w:val="0"/>
          <w:marTop w:val="0"/>
          <w:marBottom w:val="0"/>
          <w:divBdr>
            <w:top w:val="none" w:sz="0" w:space="0" w:color="auto"/>
            <w:left w:val="none" w:sz="0" w:space="0" w:color="auto"/>
            <w:bottom w:val="none" w:sz="0" w:space="0" w:color="auto"/>
            <w:right w:val="none" w:sz="0" w:space="0" w:color="auto"/>
          </w:divBdr>
          <w:divsChild>
            <w:div w:id="2054842401">
              <w:marLeft w:val="0"/>
              <w:marRight w:val="0"/>
              <w:marTop w:val="0"/>
              <w:marBottom w:val="0"/>
              <w:divBdr>
                <w:top w:val="none" w:sz="0" w:space="0" w:color="auto"/>
                <w:left w:val="none" w:sz="0" w:space="0" w:color="auto"/>
                <w:bottom w:val="none" w:sz="0" w:space="0" w:color="auto"/>
                <w:right w:val="none" w:sz="0" w:space="0" w:color="auto"/>
              </w:divBdr>
            </w:div>
          </w:divsChild>
        </w:div>
        <w:div w:id="1813792091">
          <w:marLeft w:val="0"/>
          <w:marRight w:val="0"/>
          <w:marTop w:val="0"/>
          <w:marBottom w:val="0"/>
          <w:divBdr>
            <w:top w:val="none" w:sz="0" w:space="0" w:color="auto"/>
            <w:left w:val="none" w:sz="0" w:space="0" w:color="auto"/>
            <w:bottom w:val="none" w:sz="0" w:space="0" w:color="auto"/>
            <w:right w:val="none" w:sz="0" w:space="0" w:color="auto"/>
          </w:divBdr>
          <w:divsChild>
            <w:div w:id="383914718">
              <w:marLeft w:val="0"/>
              <w:marRight w:val="0"/>
              <w:marTop w:val="0"/>
              <w:marBottom w:val="0"/>
              <w:divBdr>
                <w:top w:val="none" w:sz="0" w:space="0" w:color="auto"/>
                <w:left w:val="none" w:sz="0" w:space="0" w:color="auto"/>
                <w:bottom w:val="none" w:sz="0" w:space="0" w:color="auto"/>
                <w:right w:val="none" w:sz="0" w:space="0" w:color="auto"/>
              </w:divBdr>
            </w:div>
          </w:divsChild>
        </w:div>
        <w:div w:id="1826241476">
          <w:marLeft w:val="0"/>
          <w:marRight w:val="0"/>
          <w:marTop w:val="0"/>
          <w:marBottom w:val="0"/>
          <w:divBdr>
            <w:top w:val="none" w:sz="0" w:space="0" w:color="auto"/>
            <w:left w:val="none" w:sz="0" w:space="0" w:color="auto"/>
            <w:bottom w:val="none" w:sz="0" w:space="0" w:color="auto"/>
            <w:right w:val="none" w:sz="0" w:space="0" w:color="auto"/>
          </w:divBdr>
          <w:divsChild>
            <w:div w:id="313265322">
              <w:marLeft w:val="0"/>
              <w:marRight w:val="0"/>
              <w:marTop w:val="0"/>
              <w:marBottom w:val="0"/>
              <w:divBdr>
                <w:top w:val="none" w:sz="0" w:space="0" w:color="auto"/>
                <w:left w:val="none" w:sz="0" w:space="0" w:color="auto"/>
                <w:bottom w:val="none" w:sz="0" w:space="0" w:color="auto"/>
                <w:right w:val="none" w:sz="0" w:space="0" w:color="auto"/>
              </w:divBdr>
            </w:div>
          </w:divsChild>
        </w:div>
        <w:div w:id="1837722241">
          <w:marLeft w:val="0"/>
          <w:marRight w:val="0"/>
          <w:marTop w:val="0"/>
          <w:marBottom w:val="0"/>
          <w:divBdr>
            <w:top w:val="none" w:sz="0" w:space="0" w:color="auto"/>
            <w:left w:val="none" w:sz="0" w:space="0" w:color="auto"/>
            <w:bottom w:val="none" w:sz="0" w:space="0" w:color="auto"/>
            <w:right w:val="none" w:sz="0" w:space="0" w:color="auto"/>
          </w:divBdr>
          <w:divsChild>
            <w:div w:id="1956672623">
              <w:marLeft w:val="0"/>
              <w:marRight w:val="0"/>
              <w:marTop w:val="0"/>
              <w:marBottom w:val="0"/>
              <w:divBdr>
                <w:top w:val="none" w:sz="0" w:space="0" w:color="auto"/>
                <w:left w:val="none" w:sz="0" w:space="0" w:color="auto"/>
                <w:bottom w:val="none" w:sz="0" w:space="0" w:color="auto"/>
                <w:right w:val="none" w:sz="0" w:space="0" w:color="auto"/>
              </w:divBdr>
            </w:div>
          </w:divsChild>
        </w:div>
        <w:div w:id="1847093095">
          <w:marLeft w:val="0"/>
          <w:marRight w:val="0"/>
          <w:marTop w:val="0"/>
          <w:marBottom w:val="0"/>
          <w:divBdr>
            <w:top w:val="none" w:sz="0" w:space="0" w:color="auto"/>
            <w:left w:val="none" w:sz="0" w:space="0" w:color="auto"/>
            <w:bottom w:val="none" w:sz="0" w:space="0" w:color="auto"/>
            <w:right w:val="none" w:sz="0" w:space="0" w:color="auto"/>
          </w:divBdr>
          <w:divsChild>
            <w:div w:id="190725057">
              <w:marLeft w:val="0"/>
              <w:marRight w:val="0"/>
              <w:marTop w:val="0"/>
              <w:marBottom w:val="0"/>
              <w:divBdr>
                <w:top w:val="none" w:sz="0" w:space="0" w:color="auto"/>
                <w:left w:val="none" w:sz="0" w:space="0" w:color="auto"/>
                <w:bottom w:val="none" w:sz="0" w:space="0" w:color="auto"/>
                <w:right w:val="none" w:sz="0" w:space="0" w:color="auto"/>
              </w:divBdr>
            </w:div>
          </w:divsChild>
        </w:div>
        <w:div w:id="1873420241">
          <w:marLeft w:val="0"/>
          <w:marRight w:val="0"/>
          <w:marTop w:val="0"/>
          <w:marBottom w:val="0"/>
          <w:divBdr>
            <w:top w:val="none" w:sz="0" w:space="0" w:color="auto"/>
            <w:left w:val="none" w:sz="0" w:space="0" w:color="auto"/>
            <w:bottom w:val="none" w:sz="0" w:space="0" w:color="auto"/>
            <w:right w:val="none" w:sz="0" w:space="0" w:color="auto"/>
          </w:divBdr>
          <w:divsChild>
            <w:div w:id="1277060660">
              <w:marLeft w:val="0"/>
              <w:marRight w:val="0"/>
              <w:marTop w:val="0"/>
              <w:marBottom w:val="0"/>
              <w:divBdr>
                <w:top w:val="none" w:sz="0" w:space="0" w:color="auto"/>
                <w:left w:val="none" w:sz="0" w:space="0" w:color="auto"/>
                <w:bottom w:val="none" w:sz="0" w:space="0" w:color="auto"/>
                <w:right w:val="none" w:sz="0" w:space="0" w:color="auto"/>
              </w:divBdr>
            </w:div>
          </w:divsChild>
        </w:div>
        <w:div w:id="1886134875">
          <w:marLeft w:val="0"/>
          <w:marRight w:val="0"/>
          <w:marTop w:val="0"/>
          <w:marBottom w:val="0"/>
          <w:divBdr>
            <w:top w:val="none" w:sz="0" w:space="0" w:color="auto"/>
            <w:left w:val="none" w:sz="0" w:space="0" w:color="auto"/>
            <w:bottom w:val="none" w:sz="0" w:space="0" w:color="auto"/>
            <w:right w:val="none" w:sz="0" w:space="0" w:color="auto"/>
          </w:divBdr>
          <w:divsChild>
            <w:div w:id="1030956898">
              <w:marLeft w:val="0"/>
              <w:marRight w:val="0"/>
              <w:marTop w:val="0"/>
              <w:marBottom w:val="0"/>
              <w:divBdr>
                <w:top w:val="none" w:sz="0" w:space="0" w:color="auto"/>
                <w:left w:val="none" w:sz="0" w:space="0" w:color="auto"/>
                <w:bottom w:val="none" w:sz="0" w:space="0" w:color="auto"/>
                <w:right w:val="none" w:sz="0" w:space="0" w:color="auto"/>
              </w:divBdr>
            </w:div>
          </w:divsChild>
        </w:div>
        <w:div w:id="1905800768">
          <w:marLeft w:val="0"/>
          <w:marRight w:val="0"/>
          <w:marTop w:val="0"/>
          <w:marBottom w:val="0"/>
          <w:divBdr>
            <w:top w:val="none" w:sz="0" w:space="0" w:color="auto"/>
            <w:left w:val="none" w:sz="0" w:space="0" w:color="auto"/>
            <w:bottom w:val="none" w:sz="0" w:space="0" w:color="auto"/>
            <w:right w:val="none" w:sz="0" w:space="0" w:color="auto"/>
          </w:divBdr>
          <w:divsChild>
            <w:div w:id="949747795">
              <w:marLeft w:val="0"/>
              <w:marRight w:val="0"/>
              <w:marTop w:val="0"/>
              <w:marBottom w:val="0"/>
              <w:divBdr>
                <w:top w:val="none" w:sz="0" w:space="0" w:color="auto"/>
                <w:left w:val="none" w:sz="0" w:space="0" w:color="auto"/>
                <w:bottom w:val="none" w:sz="0" w:space="0" w:color="auto"/>
                <w:right w:val="none" w:sz="0" w:space="0" w:color="auto"/>
              </w:divBdr>
            </w:div>
          </w:divsChild>
        </w:div>
        <w:div w:id="1917520302">
          <w:marLeft w:val="0"/>
          <w:marRight w:val="0"/>
          <w:marTop w:val="0"/>
          <w:marBottom w:val="0"/>
          <w:divBdr>
            <w:top w:val="none" w:sz="0" w:space="0" w:color="auto"/>
            <w:left w:val="none" w:sz="0" w:space="0" w:color="auto"/>
            <w:bottom w:val="none" w:sz="0" w:space="0" w:color="auto"/>
            <w:right w:val="none" w:sz="0" w:space="0" w:color="auto"/>
          </w:divBdr>
          <w:divsChild>
            <w:div w:id="1780224708">
              <w:marLeft w:val="0"/>
              <w:marRight w:val="0"/>
              <w:marTop w:val="0"/>
              <w:marBottom w:val="0"/>
              <w:divBdr>
                <w:top w:val="none" w:sz="0" w:space="0" w:color="auto"/>
                <w:left w:val="none" w:sz="0" w:space="0" w:color="auto"/>
                <w:bottom w:val="none" w:sz="0" w:space="0" w:color="auto"/>
                <w:right w:val="none" w:sz="0" w:space="0" w:color="auto"/>
              </w:divBdr>
            </w:div>
          </w:divsChild>
        </w:div>
        <w:div w:id="1934314339">
          <w:marLeft w:val="0"/>
          <w:marRight w:val="0"/>
          <w:marTop w:val="0"/>
          <w:marBottom w:val="0"/>
          <w:divBdr>
            <w:top w:val="none" w:sz="0" w:space="0" w:color="auto"/>
            <w:left w:val="none" w:sz="0" w:space="0" w:color="auto"/>
            <w:bottom w:val="none" w:sz="0" w:space="0" w:color="auto"/>
            <w:right w:val="none" w:sz="0" w:space="0" w:color="auto"/>
          </w:divBdr>
          <w:divsChild>
            <w:div w:id="2029866389">
              <w:marLeft w:val="0"/>
              <w:marRight w:val="0"/>
              <w:marTop w:val="0"/>
              <w:marBottom w:val="0"/>
              <w:divBdr>
                <w:top w:val="none" w:sz="0" w:space="0" w:color="auto"/>
                <w:left w:val="none" w:sz="0" w:space="0" w:color="auto"/>
                <w:bottom w:val="none" w:sz="0" w:space="0" w:color="auto"/>
                <w:right w:val="none" w:sz="0" w:space="0" w:color="auto"/>
              </w:divBdr>
            </w:div>
          </w:divsChild>
        </w:div>
        <w:div w:id="1950121212">
          <w:marLeft w:val="0"/>
          <w:marRight w:val="0"/>
          <w:marTop w:val="0"/>
          <w:marBottom w:val="0"/>
          <w:divBdr>
            <w:top w:val="none" w:sz="0" w:space="0" w:color="auto"/>
            <w:left w:val="none" w:sz="0" w:space="0" w:color="auto"/>
            <w:bottom w:val="none" w:sz="0" w:space="0" w:color="auto"/>
            <w:right w:val="none" w:sz="0" w:space="0" w:color="auto"/>
          </w:divBdr>
          <w:divsChild>
            <w:div w:id="333995458">
              <w:marLeft w:val="0"/>
              <w:marRight w:val="0"/>
              <w:marTop w:val="0"/>
              <w:marBottom w:val="0"/>
              <w:divBdr>
                <w:top w:val="none" w:sz="0" w:space="0" w:color="auto"/>
                <w:left w:val="none" w:sz="0" w:space="0" w:color="auto"/>
                <w:bottom w:val="none" w:sz="0" w:space="0" w:color="auto"/>
                <w:right w:val="none" w:sz="0" w:space="0" w:color="auto"/>
              </w:divBdr>
            </w:div>
          </w:divsChild>
        </w:div>
        <w:div w:id="2018533633">
          <w:marLeft w:val="0"/>
          <w:marRight w:val="0"/>
          <w:marTop w:val="0"/>
          <w:marBottom w:val="0"/>
          <w:divBdr>
            <w:top w:val="none" w:sz="0" w:space="0" w:color="auto"/>
            <w:left w:val="none" w:sz="0" w:space="0" w:color="auto"/>
            <w:bottom w:val="none" w:sz="0" w:space="0" w:color="auto"/>
            <w:right w:val="none" w:sz="0" w:space="0" w:color="auto"/>
          </w:divBdr>
          <w:divsChild>
            <w:div w:id="2011371094">
              <w:marLeft w:val="0"/>
              <w:marRight w:val="0"/>
              <w:marTop w:val="0"/>
              <w:marBottom w:val="0"/>
              <w:divBdr>
                <w:top w:val="none" w:sz="0" w:space="0" w:color="auto"/>
                <w:left w:val="none" w:sz="0" w:space="0" w:color="auto"/>
                <w:bottom w:val="none" w:sz="0" w:space="0" w:color="auto"/>
                <w:right w:val="none" w:sz="0" w:space="0" w:color="auto"/>
              </w:divBdr>
            </w:div>
          </w:divsChild>
        </w:div>
        <w:div w:id="2047946059">
          <w:marLeft w:val="0"/>
          <w:marRight w:val="0"/>
          <w:marTop w:val="0"/>
          <w:marBottom w:val="0"/>
          <w:divBdr>
            <w:top w:val="none" w:sz="0" w:space="0" w:color="auto"/>
            <w:left w:val="none" w:sz="0" w:space="0" w:color="auto"/>
            <w:bottom w:val="none" w:sz="0" w:space="0" w:color="auto"/>
            <w:right w:val="none" w:sz="0" w:space="0" w:color="auto"/>
          </w:divBdr>
          <w:divsChild>
            <w:div w:id="92823552">
              <w:marLeft w:val="0"/>
              <w:marRight w:val="0"/>
              <w:marTop w:val="0"/>
              <w:marBottom w:val="0"/>
              <w:divBdr>
                <w:top w:val="none" w:sz="0" w:space="0" w:color="auto"/>
                <w:left w:val="none" w:sz="0" w:space="0" w:color="auto"/>
                <w:bottom w:val="none" w:sz="0" w:space="0" w:color="auto"/>
                <w:right w:val="none" w:sz="0" w:space="0" w:color="auto"/>
              </w:divBdr>
            </w:div>
          </w:divsChild>
        </w:div>
        <w:div w:id="2083016664">
          <w:marLeft w:val="0"/>
          <w:marRight w:val="0"/>
          <w:marTop w:val="0"/>
          <w:marBottom w:val="0"/>
          <w:divBdr>
            <w:top w:val="none" w:sz="0" w:space="0" w:color="auto"/>
            <w:left w:val="none" w:sz="0" w:space="0" w:color="auto"/>
            <w:bottom w:val="none" w:sz="0" w:space="0" w:color="auto"/>
            <w:right w:val="none" w:sz="0" w:space="0" w:color="auto"/>
          </w:divBdr>
          <w:divsChild>
            <w:div w:id="2076321151">
              <w:marLeft w:val="0"/>
              <w:marRight w:val="0"/>
              <w:marTop w:val="0"/>
              <w:marBottom w:val="0"/>
              <w:divBdr>
                <w:top w:val="none" w:sz="0" w:space="0" w:color="auto"/>
                <w:left w:val="none" w:sz="0" w:space="0" w:color="auto"/>
                <w:bottom w:val="none" w:sz="0" w:space="0" w:color="auto"/>
                <w:right w:val="none" w:sz="0" w:space="0" w:color="auto"/>
              </w:divBdr>
            </w:div>
          </w:divsChild>
        </w:div>
        <w:div w:id="2092850737">
          <w:marLeft w:val="0"/>
          <w:marRight w:val="0"/>
          <w:marTop w:val="0"/>
          <w:marBottom w:val="0"/>
          <w:divBdr>
            <w:top w:val="none" w:sz="0" w:space="0" w:color="auto"/>
            <w:left w:val="none" w:sz="0" w:space="0" w:color="auto"/>
            <w:bottom w:val="none" w:sz="0" w:space="0" w:color="auto"/>
            <w:right w:val="none" w:sz="0" w:space="0" w:color="auto"/>
          </w:divBdr>
          <w:divsChild>
            <w:div w:id="1442409122">
              <w:marLeft w:val="0"/>
              <w:marRight w:val="0"/>
              <w:marTop w:val="0"/>
              <w:marBottom w:val="0"/>
              <w:divBdr>
                <w:top w:val="none" w:sz="0" w:space="0" w:color="auto"/>
                <w:left w:val="none" w:sz="0" w:space="0" w:color="auto"/>
                <w:bottom w:val="none" w:sz="0" w:space="0" w:color="auto"/>
                <w:right w:val="none" w:sz="0" w:space="0" w:color="auto"/>
              </w:divBdr>
            </w:div>
          </w:divsChild>
        </w:div>
        <w:div w:id="2102792725">
          <w:marLeft w:val="0"/>
          <w:marRight w:val="0"/>
          <w:marTop w:val="0"/>
          <w:marBottom w:val="0"/>
          <w:divBdr>
            <w:top w:val="none" w:sz="0" w:space="0" w:color="auto"/>
            <w:left w:val="none" w:sz="0" w:space="0" w:color="auto"/>
            <w:bottom w:val="none" w:sz="0" w:space="0" w:color="auto"/>
            <w:right w:val="none" w:sz="0" w:space="0" w:color="auto"/>
          </w:divBdr>
          <w:divsChild>
            <w:div w:id="527106972">
              <w:marLeft w:val="0"/>
              <w:marRight w:val="0"/>
              <w:marTop w:val="0"/>
              <w:marBottom w:val="0"/>
              <w:divBdr>
                <w:top w:val="none" w:sz="0" w:space="0" w:color="auto"/>
                <w:left w:val="none" w:sz="0" w:space="0" w:color="auto"/>
                <w:bottom w:val="none" w:sz="0" w:space="0" w:color="auto"/>
                <w:right w:val="none" w:sz="0" w:space="0" w:color="auto"/>
              </w:divBdr>
            </w:div>
          </w:divsChild>
        </w:div>
        <w:div w:id="2107341255">
          <w:marLeft w:val="0"/>
          <w:marRight w:val="0"/>
          <w:marTop w:val="0"/>
          <w:marBottom w:val="0"/>
          <w:divBdr>
            <w:top w:val="none" w:sz="0" w:space="0" w:color="auto"/>
            <w:left w:val="none" w:sz="0" w:space="0" w:color="auto"/>
            <w:bottom w:val="none" w:sz="0" w:space="0" w:color="auto"/>
            <w:right w:val="none" w:sz="0" w:space="0" w:color="auto"/>
          </w:divBdr>
          <w:divsChild>
            <w:div w:id="386420464">
              <w:marLeft w:val="0"/>
              <w:marRight w:val="0"/>
              <w:marTop w:val="0"/>
              <w:marBottom w:val="0"/>
              <w:divBdr>
                <w:top w:val="none" w:sz="0" w:space="0" w:color="auto"/>
                <w:left w:val="none" w:sz="0" w:space="0" w:color="auto"/>
                <w:bottom w:val="none" w:sz="0" w:space="0" w:color="auto"/>
                <w:right w:val="none" w:sz="0" w:space="0" w:color="auto"/>
              </w:divBdr>
            </w:div>
          </w:divsChild>
        </w:div>
        <w:div w:id="2143838464">
          <w:marLeft w:val="0"/>
          <w:marRight w:val="0"/>
          <w:marTop w:val="0"/>
          <w:marBottom w:val="0"/>
          <w:divBdr>
            <w:top w:val="none" w:sz="0" w:space="0" w:color="auto"/>
            <w:left w:val="none" w:sz="0" w:space="0" w:color="auto"/>
            <w:bottom w:val="none" w:sz="0" w:space="0" w:color="auto"/>
            <w:right w:val="none" w:sz="0" w:space="0" w:color="auto"/>
          </w:divBdr>
          <w:divsChild>
            <w:div w:id="219173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1582997">
      <w:bodyDiv w:val="1"/>
      <w:marLeft w:val="0"/>
      <w:marRight w:val="0"/>
      <w:marTop w:val="0"/>
      <w:marBottom w:val="0"/>
      <w:divBdr>
        <w:top w:val="none" w:sz="0" w:space="0" w:color="auto"/>
        <w:left w:val="none" w:sz="0" w:space="0" w:color="auto"/>
        <w:bottom w:val="none" w:sz="0" w:space="0" w:color="auto"/>
        <w:right w:val="none" w:sz="0" w:space="0" w:color="auto"/>
      </w:divBdr>
    </w:div>
    <w:div w:id="492374113">
      <w:bodyDiv w:val="1"/>
      <w:marLeft w:val="0"/>
      <w:marRight w:val="0"/>
      <w:marTop w:val="0"/>
      <w:marBottom w:val="0"/>
      <w:divBdr>
        <w:top w:val="none" w:sz="0" w:space="0" w:color="auto"/>
        <w:left w:val="none" w:sz="0" w:space="0" w:color="auto"/>
        <w:bottom w:val="none" w:sz="0" w:space="0" w:color="auto"/>
        <w:right w:val="none" w:sz="0" w:space="0" w:color="auto"/>
      </w:divBdr>
    </w:div>
    <w:div w:id="493110440">
      <w:bodyDiv w:val="1"/>
      <w:marLeft w:val="0"/>
      <w:marRight w:val="0"/>
      <w:marTop w:val="0"/>
      <w:marBottom w:val="0"/>
      <w:divBdr>
        <w:top w:val="none" w:sz="0" w:space="0" w:color="auto"/>
        <w:left w:val="none" w:sz="0" w:space="0" w:color="auto"/>
        <w:bottom w:val="none" w:sz="0" w:space="0" w:color="auto"/>
        <w:right w:val="none" w:sz="0" w:space="0" w:color="auto"/>
      </w:divBdr>
    </w:div>
    <w:div w:id="576329039">
      <w:bodyDiv w:val="1"/>
      <w:marLeft w:val="0"/>
      <w:marRight w:val="0"/>
      <w:marTop w:val="0"/>
      <w:marBottom w:val="0"/>
      <w:divBdr>
        <w:top w:val="none" w:sz="0" w:space="0" w:color="auto"/>
        <w:left w:val="none" w:sz="0" w:space="0" w:color="auto"/>
        <w:bottom w:val="none" w:sz="0" w:space="0" w:color="auto"/>
        <w:right w:val="none" w:sz="0" w:space="0" w:color="auto"/>
      </w:divBdr>
    </w:div>
    <w:div w:id="582027873">
      <w:bodyDiv w:val="1"/>
      <w:marLeft w:val="0"/>
      <w:marRight w:val="0"/>
      <w:marTop w:val="0"/>
      <w:marBottom w:val="0"/>
      <w:divBdr>
        <w:top w:val="none" w:sz="0" w:space="0" w:color="auto"/>
        <w:left w:val="none" w:sz="0" w:space="0" w:color="auto"/>
        <w:bottom w:val="none" w:sz="0" w:space="0" w:color="auto"/>
        <w:right w:val="none" w:sz="0" w:space="0" w:color="auto"/>
      </w:divBdr>
    </w:div>
    <w:div w:id="746732437">
      <w:bodyDiv w:val="1"/>
      <w:marLeft w:val="0"/>
      <w:marRight w:val="0"/>
      <w:marTop w:val="0"/>
      <w:marBottom w:val="0"/>
      <w:divBdr>
        <w:top w:val="none" w:sz="0" w:space="0" w:color="auto"/>
        <w:left w:val="none" w:sz="0" w:space="0" w:color="auto"/>
        <w:bottom w:val="none" w:sz="0" w:space="0" w:color="auto"/>
        <w:right w:val="none" w:sz="0" w:space="0" w:color="auto"/>
      </w:divBdr>
    </w:div>
    <w:div w:id="762335165">
      <w:bodyDiv w:val="1"/>
      <w:marLeft w:val="0"/>
      <w:marRight w:val="0"/>
      <w:marTop w:val="0"/>
      <w:marBottom w:val="0"/>
      <w:divBdr>
        <w:top w:val="none" w:sz="0" w:space="0" w:color="auto"/>
        <w:left w:val="none" w:sz="0" w:space="0" w:color="auto"/>
        <w:bottom w:val="none" w:sz="0" w:space="0" w:color="auto"/>
        <w:right w:val="none" w:sz="0" w:space="0" w:color="auto"/>
      </w:divBdr>
    </w:div>
    <w:div w:id="777986489">
      <w:bodyDiv w:val="1"/>
      <w:marLeft w:val="0"/>
      <w:marRight w:val="0"/>
      <w:marTop w:val="0"/>
      <w:marBottom w:val="0"/>
      <w:divBdr>
        <w:top w:val="none" w:sz="0" w:space="0" w:color="auto"/>
        <w:left w:val="none" w:sz="0" w:space="0" w:color="auto"/>
        <w:bottom w:val="none" w:sz="0" w:space="0" w:color="auto"/>
        <w:right w:val="none" w:sz="0" w:space="0" w:color="auto"/>
      </w:divBdr>
    </w:div>
    <w:div w:id="904413273">
      <w:bodyDiv w:val="1"/>
      <w:marLeft w:val="0"/>
      <w:marRight w:val="0"/>
      <w:marTop w:val="0"/>
      <w:marBottom w:val="0"/>
      <w:divBdr>
        <w:top w:val="none" w:sz="0" w:space="0" w:color="auto"/>
        <w:left w:val="none" w:sz="0" w:space="0" w:color="auto"/>
        <w:bottom w:val="none" w:sz="0" w:space="0" w:color="auto"/>
        <w:right w:val="none" w:sz="0" w:space="0" w:color="auto"/>
      </w:divBdr>
      <w:divsChild>
        <w:div w:id="1795519507">
          <w:marLeft w:val="446"/>
          <w:marRight w:val="0"/>
          <w:marTop w:val="0"/>
          <w:marBottom w:val="0"/>
          <w:divBdr>
            <w:top w:val="none" w:sz="0" w:space="0" w:color="auto"/>
            <w:left w:val="none" w:sz="0" w:space="0" w:color="auto"/>
            <w:bottom w:val="none" w:sz="0" w:space="0" w:color="auto"/>
            <w:right w:val="none" w:sz="0" w:space="0" w:color="auto"/>
          </w:divBdr>
        </w:div>
      </w:divsChild>
    </w:div>
    <w:div w:id="907300549">
      <w:bodyDiv w:val="1"/>
      <w:marLeft w:val="0"/>
      <w:marRight w:val="0"/>
      <w:marTop w:val="0"/>
      <w:marBottom w:val="0"/>
      <w:divBdr>
        <w:top w:val="none" w:sz="0" w:space="0" w:color="auto"/>
        <w:left w:val="none" w:sz="0" w:space="0" w:color="auto"/>
        <w:bottom w:val="none" w:sz="0" w:space="0" w:color="auto"/>
        <w:right w:val="none" w:sz="0" w:space="0" w:color="auto"/>
      </w:divBdr>
    </w:div>
    <w:div w:id="912398928">
      <w:bodyDiv w:val="1"/>
      <w:marLeft w:val="0"/>
      <w:marRight w:val="0"/>
      <w:marTop w:val="0"/>
      <w:marBottom w:val="0"/>
      <w:divBdr>
        <w:top w:val="none" w:sz="0" w:space="0" w:color="auto"/>
        <w:left w:val="none" w:sz="0" w:space="0" w:color="auto"/>
        <w:bottom w:val="none" w:sz="0" w:space="0" w:color="auto"/>
        <w:right w:val="none" w:sz="0" w:space="0" w:color="auto"/>
      </w:divBdr>
    </w:div>
    <w:div w:id="988049505">
      <w:bodyDiv w:val="1"/>
      <w:marLeft w:val="0"/>
      <w:marRight w:val="0"/>
      <w:marTop w:val="0"/>
      <w:marBottom w:val="0"/>
      <w:divBdr>
        <w:top w:val="none" w:sz="0" w:space="0" w:color="auto"/>
        <w:left w:val="none" w:sz="0" w:space="0" w:color="auto"/>
        <w:bottom w:val="none" w:sz="0" w:space="0" w:color="auto"/>
        <w:right w:val="none" w:sz="0" w:space="0" w:color="auto"/>
      </w:divBdr>
      <w:divsChild>
        <w:div w:id="842429833">
          <w:marLeft w:val="446"/>
          <w:marRight w:val="0"/>
          <w:marTop w:val="0"/>
          <w:marBottom w:val="0"/>
          <w:divBdr>
            <w:top w:val="none" w:sz="0" w:space="0" w:color="auto"/>
            <w:left w:val="none" w:sz="0" w:space="0" w:color="auto"/>
            <w:bottom w:val="none" w:sz="0" w:space="0" w:color="auto"/>
            <w:right w:val="none" w:sz="0" w:space="0" w:color="auto"/>
          </w:divBdr>
        </w:div>
      </w:divsChild>
    </w:div>
    <w:div w:id="990672523">
      <w:bodyDiv w:val="1"/>
      <w:marLeft w:val="0"/>
      <w:marRight w:val="0"/>
      <w:marTop w:val="0"/>
      <w:marBottom w:val="0"/>
      <w:divBdr>
        <w:top w:val="none" w:sz="0" w:space="0" w:color="auto"/>
        <w:left w:val="none" w:sz="0" w:space="0" w:color="auto"/>
        <w:bottom w:val="none" w:sz="0" w:space="0" w:color="auto"/>
        <w:right w:val="none" w:sz="0" w:space="0" w:color="auto"/>
      </w:divBdr>
    </w:div>
    <w:div w:id="997615034">
      <w:bodyDiv w:val="1"/>
      <w:marLeft w:val="0"/>
      <w:marRight w:val="0"/>
      <w:marTop w:val="0"/>
      <w:marBottom w:val="0"/>
      <w:divBdr>
        <w:top w:val="none" w:sz="0" w:space="0" w:color="auto"/>
        <w:left w:val="none" w:sz="0" w:space="0" w:color="auto"/>
        <w:bottom w:val="none" w:sz="0" w:space="0" w:color="auto"/>
        <w:right w:val="none" w:sz="0" w:space="0" w:color="auto"/>
      </w:divBdr>
    </w:div>
    <w:div w:id="1005863579">
      <w:bodyDiv w:val="1"/>
      <w:marLeft w:val="0"/>
      <w:marRight w:val="0"/>
      <w:marTop w:val="0"/>
      <w:marBottom w:val="0"/>
      <w:divBdr>
        <w:top w:val="none" w:sz="0" w:space="0" w:color="auto"/>
        <w:left w:val="none" w:sz="0" w:space="0" w:color="auto"/>
        <w:bottom w:val="none" w:sz="0" w:space="0" w:color="auto"/>
        <w:right w:val="none" w:sz="0" w:space="0" w:color="auto"/>
      </w:divBdr>
    </w:div>
    <w:div w:id="1082601724">
      <w:bodyDiv w:val="1"/>
      <w:marLeft w:val="0"/>
      <w:marRight w:val="0"/>
      <w:marTop w:val="0"/>
      <w:marBottom w:val="0"/>
      <w:divBdr>
        <w:top w:val="none" w:sz="0" w:space="0" w:color="auto"/>
        <w:left w:val="none" w:sz="0" w:space="0" w:color="auto"/>
        <w:bottom w:val="none" w:sz="0" w:space="0" w:color="auto"/>
        <w:right w:val="none" w:sz="0" w:space="0" w:color="auto"/>
      </w:divBdr>
    </w:div>
    <w:div w:id="1082721260">
      <w:bodyDiv w:val="1"/>
      <w:marLeft w:val="0"/>
      <w:marRight w:val="0"/>
      <w:marTop w:val="0"/>
      <w:marBottom w:val="0"/>
      <w:divBdr>
        <w:top w:val="none" w:sz="0" w:space="0" w:color="auto"/>
        <w:left w:val="none" w:sz="0" w:space="0" w:color="auto"/>
        <w:bottom w:val="none" w:sz="0" w:space="0" w:color="auto"/>
        <w:right w:val="none" w:sz="0" w:space="0" w:color="auto"/>
      </w:divBdr>
    </w:div>
    <w:div w:id="1086463517">
      <w:bodyDiv w:val="1"/>
      <w:marLeft w:val="0"/>
      <w:marRight w:val="0"/>
      <w:marTop w:val="0"/>
      <w:marBottom w:val="0"/>
      <w:divBdr>
        <w:top w:val="none" w:sz="0" w:space="0" w:color="auto"/>
        <w:left w:val="none" w:sz="0" w:space="0" w:color="auto"/>
        <w:bottom w:val="none" w:sz="0" w:space="0" w:color="auto"/>
        <w:right w:val="none" w:sz="0" w:space="0" w:color="auto"/>
      </w:divBdr>
      <w:divsChild>
        <w:div w:id="2062240768">
          <w:marLeft w:val="446"/>
          <w:marRight w:val="0"/>
          <w:marTop w:val="0"/>
          <w:marBottom w:val="0"/>
          <w:divBdr>
            <w:top w:val="none" w:sz="0" w:space="0" w:color="auto"/>
            <w:left w:val="none" w:sz="0" w:space="0" w:color="auto"/>
            <w:bottom w:val="none" w:sz="0" w:space="0" w:color="auto"/>
            <w:right w:val="none" w:sz="0" w:space="0" w:color="auto"/>
          </w:divBdr>
        </w:div>
      </w:divsChild>
    </w:div>
    <w:div w:id="1090539126">
      <w:bodyDiv w:val="1"/>
      <w:marLeft w:val="0"/>
      <w:marRight w:val="0"/>
      <w:marTop w:val="0"/>
      <w:marBottom w:val="0"/>
      <w:divBdr>
        <w:top w:val="none" w:sz="0" w:space="0" w:color="auto"/>
        <w:left w:val="none" w:sz="0" w:space="0" w:color="auto"/>
        <w:bottom w:val="none" w:sz="0" w:space="0" w:color="auto"/>
        <w:right w:val="none" w:sz="0" w:space="0" w:color="auto"/>
      </w:divBdr>
    </w:div>
    <w:div w:id="1142582131">
      <w:bodyDiv w:val="1"/>
      <w:marLeft w:val="0"/>
      <w:marRight w:val="0"/>
      <w:marTop w:val="0"/>
      <w:marBottom w:val="0"/>
      <w:divBdr>
        <w:top w:val="none" w:sz="0" w:space="0" w:color="auto"/>
        <w:left w:val="none" w:sz="0" w:space="0" w:color="auto"/>
        <w:bottom w:val="none" w:sz="0" w:space="0" w:color="auto"/>
        <w:right w:val="none" w:sz="0" w:space="0" w:color="auto"/>
      </w:divBdr>
    </w:div>
    <w:div w:id="1346637716">
      <w:bodyDiv w:val="1"/>
      <w:marLeft w:val="0"/>
      <w:marRight w:val="0"/>
      <w:marTop w:val="0"/>
      <w:marBottom w:val="0"/>
      <w:divBdr>
        <w:top w:val="none" w:sz="0" w:space="0" w:color="auto"/>
        <w:left w:val="none" w:sz="0" w:space="0" w:color="auto"/>
        <w:bottom w:val="none" w:sz="0" w:space="0" w:color="auto"/>
        <w:right w:val="none" w:sz="0" w:space="0" w:color="auto"/>
      </w:divBdr>
    </w:div>
    <w:div w:id="1359769113">
      <w:bodyDiv w:val="1"/>
      <w:marLeft w:val="0"/>
      <w:marRight w:val="0"/>
      <w:marTop w:val="0"/>
      <w:marBottom w:val="0"/>
      <w:divBdr>
        <w:top w:val="none" w:sz="0" w:space="0" w:color="auto"/>
        <w:left w:val="none" w:sz="0" w:space="0" w:color="auto"/>
        <w:bottom w:val="none" w:sz="0" w:space="0" w:color="auto"/>
        <w:right w:val="none" w:sz="0" w:space="0" w:color="auto"/>
      </w:divBdr>
    </w:div>
    <w:div w:id="1456682353">
      <w:bodyDiv w:val="1"/>
      <w:marLeft w:val="0"/>
      <w:marRight w:val="0"/>
      <w:marTop w:val="0"/>
      <w:marBottom w:val="0"/>
      <w:divBdr>
        <w:top w:val="none" w:sz="0" w:space="0" w:color="auto"/>
        <w:left w:val="none" w:sz="0" w:space="0" w:color="auto"/>
        <w:bottom w:val="none" w:sz="0" w:space="0" w:color="auto"/>
        <w:right w:val="none" w:sz="0" w:space="0" w:color="auto"/>
      </w:divBdr>
      <w:divsChild>
        <w:div w:id="911237699">
          <w:marLeft w:val="0"/>
          <w:marRight w:val="0"/>
          <w:marTop w:val="0"/>
          <w:marBottom w:val="0"/>
          <w:divBdr>
            <w:top w:val="none" w:sz="0" w:space="0" w:color="auto"/>
            <w:left w:val="none" w:sz="0" w:space="0" w:color="auto"/>
            <w:bottom w:val="none" w:sz="0" w:space="0" w:color="auto"/>
            <w:right w:val="none" w:sz="0" w:space="0" w:color="auto"/>
          </w:divBdr>
          <w:divsChild>
            <w:div w:id="228656396">
              <w:marLeft w:val="0"/>
              <w:marRight w:val="0"/>
              <w:marTop w:val="0"/>
              <w:marBottom w:val="0"/>
              <w:divBdr>
                <w:top w:val="none" w:sz="0" w:space="0" w:color="auto"/>
                <w:left w:val="none" w:sz="0" w:space="0" w:color="auto"/>
                <w:bottom w:val="none" w:sz="0" w:space="0" w:color="auto"/>
                <w:right w:val="none" w:sz="0" w:space="0" w:color="auto"/>
              </w:divBdr>
              <w:divsChild>
                <w:div w:id="909534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4732255">
      <w:bodyDiv w:val="1"/>
      <w:marLeft w:val="0"/>
      <w:marRight w:val="0"/>
      <w:marTop w:val="0"/>
      <w:marBottom w:val="0"/>
      <w:divBdr>
        <w:top w:val="none" w:sz="0" w:space="0" w:color="auto"/>
        <w:left w:val="none" w:sz="0" w:space="0" w:color="auto"/>
        <w:bottom w:val="none" w:sz="0" w:space="0" w:color="auto"/>
        <w:right w:val="none" w:sz="0" w:space="0" w:color="auto"/>
      </w:divBdr>
    </w:div>
    <w:div w:id="1549297013">
      <w:bodyDiv w:val="1"/>
      <w:marLeft w:val="0"/>
      <w:marRight w:val="0"/>
      <w:marTop w:val="0"/>
      <w:marBottom w:val="0"/>
      <w:divBdr>
        <w:top w:val="none" w:sz="0" w:space="0" w:color="auto"/>
        <w:left w:val="none" w:sz="0" w:space="0" w:color="auto"/>
        <w:bottom w:val="none" w:sz="0" w:space="0" w:color="auto"/>
        <w:right w:val="none" w:sz="0" w:space="0" w:color="auto"/>
      </w:divBdr>
    </w:div>
    <w:div w:id="1613973647">
      <w:bodyDiv w:val="1"/>
      <w:marLeft w:val="0"/>
      <w:marRight w:val="0"/>
      <w:marTop w:val="0"/>
      <w:marBottom w:val="0"/>
      <w:divBdr>
        <w:top w:val="none" w:sz="0" w:space="0" w:color="auto"/>
        <w:left w:val="none" w:sz="0" w:space="0" w:color="auto"/>
        <w:bottom w:val="none" w:sz="0" w:space="0" w:color="auto"/>
        <w:right w:val="none" w:sz="0" w:space="0" w:color="auto"/>
      </w:divBdr>
    </w:div>
    <w:div w:id="1646857951">
      <w:bodyDiv w:val="1"/>
      <w:marLeft w:val="0"/>
      <w:marRight w:val="0"/>
      <w:marTop w:val="0"/>
      <w:marBottom w:val="0"/>
      <w:divBdr>
        <w:top w:val="none" w:sz="0" w:space="0" w:color="auto"/>
        <w:left w:val="none" w:sz="0" w:space="0" w:color="auto"/>
        <w:bottom w:val="none" w:sz="0" w:space="0" w:color="auto"/>
        <w:right w:val="none" w:sz="0" w:space="0" w:color="auto"/>
      </w:divBdr>
    </w:div>
    <w:div w:id="1667781655">
      <w:bodyDiv w:val="1"/>
      <w:marLeft w:val="0"/>
      <w:marRight w:val="0"/>
      <w:marTop w:val="0"/>
      <w:marBottom w:val="0"/>
      <w:divBdr>
        <w:top w:val="none" w:sz="0" w:space="0" w:color="auto"/>
        <w:left w:val="none" w:sz="0" w:space="0" w:color="auto"/>
        <w:bottom w:val="none" w:sz="0" w:space="0" w:color="auto"/>
        <w:right w:val="none" w:sz="0" w:space="0" w:color="auto"/>
      </w:divBdr>
    </w:div>
    <w:div w:id="1755666371">
      <w:bodyDiv w:val="1"/>
      <w:marLeft w:val="0"/>
      <w:marRight w:val="0"/>
      <w:marTop w:val="0"/>
      <w:marBottom w:val="0"/>
      <w:divBdr>
        <w:top w:val="none" w:sz="0" w:space="0" w:color="auto"/>
        <w:left w:val="none" w:sz="0" w:space="0" w:color="auto"/>
        <w:bottom w:val="none" w:sz="0" w:space="0" w:color="auto"/>
        <w:right w:val="none" w:sz="0" w:space="0" w:color="auto"/>
      </w:divBdr>
    </w:div>
    <w:div w:id="1855654432">
      <w:bodyDiv w:val="1"/>
      <w:marLeft w:val="0"/>
      <w:marRight w:val="0"/>
      <w:marTop w:val="0"/>
      <w:marBottom w:val="0"/>
      <w:divBdr>
        <w:top w:val="none" w:sz="0" w:space="0" w:color="auto"/>
        <w:left w:val="none" w:sz="0" w:space="0" w:color="auto"/>
        <w:bottom w:val="none" w:sz="0" w:space="0" w:color="auto"/>
        <w:right w:val="none" w:sz="0" w:space="0" w:color="auto"/>
      </w:divBdr>
    </w:div>
    <w:div w:id="1867056405">
      <w:bodyDiv w:val="1"/>
      <w:marLeft w:val="0"/>
      <w:marRight w:val="0"/>
      <w:marTop w:val="0"/>
      <w:marBottom w:val="0"/>
      <w:divBdr>
        <w:top w:val="none" w:sz="0" w:space="0" w:color="auto"/>
        <w:left w:val="none" w:sz="0" w:space="0" w:color="auto"/>
        <w:bottom w:val="none" w:sz="0" w:space="0" w:color="auto"/>
        <w:right w:val="none" w:sz="0" w:space="0" w:color="auto"/>
      </w:divBdr>
    </w:div>
    <w:div w:id="1926955578">
      <w:bodyDiv w:val="1"/>
      <w:marLeft w:val="0"/>
      <w:marRight w:val="0"/>
      <w:marTop w:val="0"/>
      <w:marBottom w:val="0"/>
      <w:divBdr>
        <w:top w:val="none" w:sz="0" w:space="0" w:color="auto"/>
        <w:left w:val="none" w:sz="0" w:space="0" w:color="auto"/>
        <w:bottom w:val="none" w:sz="0" w:space="0" w:color="auto"/>
        <w:right w:val="none" w:sz="0" w:space="0" w:color="auto"/>
      </w:divBdr>
    </w:div>
    <w:div w:id="1949658729">
      <w:bodyDiv w:val="1"/>
      <w:marLeft w:val="0"/>
      <w:marRight w:val="0"/>
      <w:marTop w:val="0"/>
      <w:marBottom w:val="0"/>
      <w:divBdr>
        <w:top w:val="none" w:sz="0" w:space="0" w:color="auto"/>
        <w:left w:val="none" w:sz="0" w:space="0" w:color="auto"/>
        <w:bottom w:val="none" w:sz="0" w:space="0" w:color="auto"/>
        <w:right w:val="none" w:sz="0" w:space="0" w:color="auto"/>
      </w:divBdr>
    </w:div>
    <w:div w:id="2016690289">
      <w:bodyDiv w:val="1"/>
      <w:marLeft w:val="0"/>
      <w:marRight w:val="0"/>
      <w:marTop w:val="0"/>
      <w:marBottom w:val="0"/>
      <w:divBdr>
        <w:top w:val="none" w:sz="0" w:space="0" w:color="auto"/>
        <w:left w:val="none" w:sz="0" w:space="0" w:color="auto"/>
        <w:bottom w:val="none" w:sz="0" w:space="0" w:color="auto"/>
        <w:right w:val="none" w:sz="0" w:space="0" w:color="auto"/>
      </w:divBdr>
    </w:div>
    <w:div w:id="2025861273">
      <w:bodyDiv w:val="1"/>
      <w:marLeft w:val="0"/>
      <w:marRight w:val="0"/>
      <w:marTop w:val="0"/>
      <w:marBottom w:val="0"/>
      <w:divBdr>
        <w:top w:val="none" w:sz="0" w:space="0" w:color="auto"/>
        <w:left w:val="none" w:sz="0" w:space="0" w:color="auto"/>
        <w:bottom w:val="none" w:sz="0" w:space="0" w:color="auto"/>
        <w:right w:val="none" w:sz="0" w:space="0" w:color="auto"/>
      </w:divBdr>
    </w:div>
    <w:div w:id="2030451685">
      <w:bodyDiv w:val="1"/>
      <w:marLeft w:val="0"/>
      <w:marRight w:val="0"/>
      <w:marTop w:val="0"/>
      <w:marBottom w:val="0"/>
      <w:divBdr>
        <w:top w:val="none" w:sz="0" w:space="0" w:color="auto"/>
        <w:left w:val="none" w:sz="0" w:space="0" w:color="auto"/>
        <w:bottom w:val="none" w:sz="0" w:space="0" w:color="auto"/>
        <w:right w:val="none" w:sz="0" w:space="0" w:color="auto"/>
      </w:divBdr>
    </w:div>
    <w:div w:id="2036078216">
      <w:bodyDiv w:val="1"/>
      <w:marLeft w:val="0"/>
      <w:marRight w:val="0"/>
      <w:marTop w:val="0"/>
      <w:marBottom w:val="0"/>
      <w:divBdr>
        <w:top w:val="none" w:sz="0" w:space="0" w:color="auto"/>
        <w:left w:val="none" w:sz="0" w:space="0" w:color="auto"/>
        <w:bottom w:val="none" w:sz="0" w:space="0" w:color="auto"/>
        <w:right w:val="none" w:sz="0" w:space="0" w:color="auto"/>
      </w:divBdr>
    </w:div>
    <w:div w:id="2040471706">
      <w:bodyDiv w:val="1"/>
      <w:marLeft w:val="0"/>
      <w:marRight w:val="0"/>
      <w:marTop w:val="0"/>
      <w:marBottom w:val="0"/>
      <w:divBdr>
        <w:top w:val="none" w:sz="0" w:space="0" w:color="auto"/>
        <w:left w:val="none" w:sz="0" w:space="0" w:color="auto"/>
        <w:bottom w:val="none" w:sz="0" w:space="0" w:color="auto"/>
        <w:right w:val="none" w:sz="0" w:space="0" w:color="auto"/>
      </w:divBdr>
    </w:div>
    <w:div w:id="2072724790">
      <w:bodyDiv w:val="1"/>
      <w:marLeft w:val="0"/>
      <w:marRight w:val="0"/>
      <w:marTop w:val="0"/>
      <w:marBottom w:val="0"/>
      <w:divBdr>
        <w:top w:val="none" w:sz="0" w:space="0" w:color="auto"/>
        <w:left w:val="none" w:sz="0" w:space="0" w:color="auto"/>
        <w:bottom w:val="none" w:sz="0" w:space="0" w:color="auto"/>
        <w:right w:val="none" w:sz="0" w:space="0" w:color="auto"/>
      </w:divBdr>
    </w:div>
    <w:div w:id="2120297537">
      <w:bodyDiv w:val="1"/>
      <w:marLeft w:val="0"/>
      <w:marRight w:val="0"/>
      <w:marTop w:val="0"/>
      <w:marBottom w:val="0"/>
      <w:divBdr>
        <w:top w:val="none" w:sz="0" w:space="0" w:color="auto"/>
        <w:left w:val="none" w:sz="0" w:space="0" w:color="auto"/>
        <w:bottom w:val="none" w:sz="0" w:space="0" w:color="auto"/>
        <w:right w:val="none" w:sz="0" w:space="0" w:color="auto"/>
      </w:divBdr>
    </w:div>
    <w:div w:id="2126996038">
      <w:bodyDiv w:val="1"/>
      <w:marLeft w:val="0"/>
      <w:marRight w:val="0"/>
      <w:marTop w:val="0"/>
      <w:marBottom w:val="0"/>
      <w:divBdr>
        <w:top w:val="none" w:sz="0" w:space="0" w:color="auto"/>
        <w:left w:val="none" w:sz="0" w:space="0" w:color="auto"/>
        <w:bottom w:val="none" w:sz="0" w:space="0" w:color="auto"/>
        <w:right w:val="none" w:sz="0" w:space="0" w:color="auto"/>
      </w:divBdr>
    </w:div>
    <w:div w:id="2142990355">
      <w:bodyDiv w:val="1"/>
      <w:marLeft w:val="0"/>
      <w:marRight w:val="0"/>
      <w:marTop w:val="0"/>
      <w:marBottom w:val="0"/>
      <w:divBdr>
        <w:top w:val="none" w:sz="0" w:space="0" w:color="auto"/>
        <w:left w:val="none" w:sz="0" w:space="0" w:color="auto"/>
        <w:bottom w:val="none" w:sz="0" w:space="0" w:color="auto"/>
        <w:right w:val="none" w:sz="0" w:space="0" w:color="auto"/>
      </w:divBdr>
      <w:divsChild>
        <w:div w:id="1511216114">
          <w:marLeft w:val="0"/>
          <w:marRight w:val="0"/>
          <w:marTop w:val="0"/>
          <w:marBottom w:val="0"/>
          <w:divBdr>
            <w:top w:val="none" w:sz="0" w:space="0" w:color="auto"/>
            <w:left w:val="none" w:sz="0" w:space="0" w:color="auto"/>
            <w:bottom w:val="none" w:sz="0" w:space="0" w:color="auto"/>
            <w:right w:val="none" w:sz="0" w:space="0" w:color="auto"/>
          </w:divBdr>
        </w:div>
      </w:divsChild>
    </w:div>
    <w:div w:id="214585176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1.png"/><Relationship Id="rId63" Type="http://schemas.openxmlformats.org/officeDocument/2006/relationships/image" Target="media/image53.png"/><Relationship Id="rId159" Type="http://schemas.openxmlformats.org/officeDocument/2006/relationships/image" Target="media/image148.png"/><Relationship Id="rId170" Type="http://schemas.openxmlformats.org/officeDocument/2006/relationships/image" Target="media/image159.png"/><Relationship Id="rId226" Type="http://schemas.openxmlformats.org/officeDocument/2006/relationships/image" Target="media/image215.png"/><Relationship Id="rId268" Type="http://schemas.openxmlformats.org/officeDocument/2006/relationships/image" Target="media/image257.png"/><Relationship Id="rId32" Type="http://schemas.openxmlformats.org/officeDocument/2006/relationships/image" Target="media/image22.png"/><Relationship Id="rId74" Type="http://schemas.openxmlformats.org/officeDocument/2006/relationships/image" Target="media/image64.png"/><Relationship Id="rId128" Type="http://schemas.openxmlformats.org/officeDocument/2006/relationships/image" Target="media/image117.png"/><Relationship Id="rId5" Type="http://schemas.openxmlformats.org/officeDocument/2006/relationships/numbering" Target="numbering.xml"/><Relationship Id="rId181" Type="http://schemas.openxmlformats.org/officeDocument/2006/relationships/image" Target="media/image170.png"/><Relationship Id="rId237" Type="http://schemas.openxmlformats.org/officeDocument/2006/relationships/image" Target="media/image226.png"/><Relationship Id="rId258" Type="http://schemas.openxmlformats.org/officeDocument/2006/relationships/image" Target="media/image247.png"/><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image" Target="media/image54.png"/><Relationship Id="rId118" Type="http://schemas.openxmlformats.org/officeDocument/2006/relationships/image" Target="media/image107.png"/><Relationship Id="rId139" Type="http://schemas.openxmlformats.org/officeDocument/2006/relationships/image" Target="media/image128.png"/><Relationship Id="rId85" Type="http://schemas.openxmlformats.org/officeDocument/2006/relationships/image" Target="media/image75.png"/><Relationship Id="rId150" Type="http://schemas.openxmlformats.org/officeDocument/2006/relationships/image" Target="media/image139.png"/><Relationship Id="rId171" Type="http://schemas.openxmlformats.org/officeDocument/2006/relationships/image" Target="media/image160.png"/><Relationship Id="rId192" Type="http://schemas.openxmlformats.org/officeDocument/2006/relationships/image" Target="media/image181.png"/><Relationship Id="rId206" Type="http://schemas.openxmlformats.org/officeDocument/2006/relationships/image" Target="media/image195.png"/><Relationship Id="rId227" Type="http://schemas.openxmlformats.org/officeDocument/2006/relationships/image" Target="media/image216.png"/><Relationship Id="rId248" Type="http://schemas.openxmlformats.org/officeDocument/2006/relationships/image" Target="media/image237.png"/><Relationship Id="rId269" Type="http://schemas.openxmlformats.org/officeDocument/2006/relationships/image" Target="media/image258.png"/><Relationship Id="rId12" Type="http://schemas.openxmlformats.org/officeDocument/2006/relationships/image" Target="media/image2.png"/><Relationship Id="rId33" Type="http://schemas.openxmlformats.org/officeDocument/2006/relationships/image" Target="media/image23.png"/><Relationship Id="rId108" Type="http://schemas.openxmlformats.org/officeDocument/2006/relationships/image" Target="media/image97.png"/><Relationship Id="rId129" Type="http://schemas.openxmlformats.org/officeDocument/2006/relationships/image" Target="media/image118.png"/><Relationship Id="rId54" Type="http://schemas.openxmlformats.org/officeDocument/2006/relationships/image" Target="media/image44.png"/><Relationship Id="rId75" Type="http://schemas.openxmlformats.org/officeDocument/2006/relationships/image" Target="media/image65.png"/><Relationship Id="rId96" Type="http://schemas.openxmlformats.org/officeDocument/2006/relationships/image" Target="media/image86.png"/><Relationship Id="rId140" Type="http://schemas.openxmlformats.org/officeDocument/2006/relationships/image" Target="media/image129.png"/><Relationship Id="rId161" Type="http://schemas.openxmlformats.org/officeDocument/2006/relationships/image" Target="media/image150.png"/><Relationship Id="rId182" Type="http://schemas.openxmlformats.org/officeDocument/2006/relationships/image" Target="media/image171.png"/><Relationship Id="rId217" Type="http://schemas.openxmlformats.org/officeDocument/2006/relationships/image" Target="media/image206.png"/><Relationship Id="rId6" Type="http://schemas.openxmlformats.org/officeDocument/2006/relationships/styles" Target="styles.xml"/><Relationship Id="rId238" Type="http://schemas.openxmlformats.org/officeDocument/2006/relationships/image" Target="media/image227.png"/><Relationship Id="rId259" Type="http://schemas.openxmlformats.org/officeDocument/2006/relationships/image" Target="media/image248.png"/><Relationship Id="rId23" Type="http://schemas.openxmlformats.org/officeDocument/2006/relationships/image" Target="media/image13.png"/><Relationship Id="rId119" Type="http://schemas.openxmlformats.org/officeDocument/2006/relationships/image" Target="media/image108.png"/><Relationship Id="rId270" Type="http://schemas.openxmlformats.org/officeDocument/2006/relationships/image" Target="media/image259.png"/><Relationship Id="rId44" Type="http://schemas.openxmlformats.org/officeDocument/2006/relationships/image" Target="media/image34.png"/><Relationship Id="rId65" Type="http://schemas.openxmlformats.org/officeDocument/2006/relationships/image" Target="media/image55.png"/><Relationship Id="rId86" Type="http://schemas.openxmlformats.org/officeDocument/2006/relationships/image" Target="media/image76.png"/><Relationship Id="rId130" Type="http://schemas.openxmlformats.org/officeDocument/2006/relationships/image" Target="media/image119.png"/><Relationship Id="rId151" Type="http://schemas.openxmlformats.org/officeDocument/2006/relationships/image" Target="media/image140.png"/><Relationship Id="rId172" Type="http://schemas.openxmlformats.org/officeDocument/2006/relationships/image" Target="media/image161.png"/><Relationship Id="rId193" Type="http://schemas.openxmlformats.org/officeDocument/2006/relationships/image" Target="media/image182.png"/><Relationship Id="rId207" Type="http://schemas.openxmlformats.org/officeDocument/2006/relationships/image" Target="media/image196.png"/><Relationship Id="rId228" Type="http://schemas.openxmlformats.org/officeDocument/2006/relationships/image" Target="media/image217.png"/><Relationship Id="rId249" Type="http://schemas.openxmlformats.org/officeDocument/2006/relationships/image" Target="media/image238.png"/><Relationship Id="rId13" Type="http://schemas.openxmlformats.org/officeDocument/2006/relationships/image" Target="media/image3.png"/><Relationship Id="rId109" Type="http://schemas.openxmlformats.org/officeDocument/2006/relationships/image" Target="media/image98.png"/><Relationship Id="rId260" Type="http://schemas.openxmlformats.org/officeDocument/2006/relationships/image" Target="media/image249.png"/><Relationship Id="rId34" Type="http://schemas.openxmlformats.org/officeDocument/2006/relationships/image" Target="media/image24.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20" Type="http://schemas.openxmlformats.org/officeDocument/2006/relationships/image" Target="media/image109.png"/><Relationship Id="rId141" Type="http://schemas.openxmlformats.org/officeDocument/2006/relationships/image" Target="media/image130.png"/><Relationship Id="rId7" Type="http://schemas.openxmlformats.org/officeDocument/2006/relationships/settings" Target="settings.xml"/><Relationship Id="rId162" Type="http://schemas.openxmlformats.org/officeDocument/2006/relationships/image" Target="media/image151.png"/><Relationship Id="rId183" Type="http://schemas.openxmlformats.org/officeDocument/2006/relationships/image" Target="media/image172.png"/><Relationship Id="rId218" Type="http://schemas.openxmlformats.org/officeDocument/2006/relationships/image" Target="media/image207.png"/><Relationship Id="rId239" Type="http://schemas.openxmlformats.org/officeDocument/2006/relationships/image" Target="media/image228.png"/><Relationship Id="rId250" Type="http://schemas.openxmlformats.org/officeDocument/2006/relationships/image" Target="media/image239.png"/><Relationship Id="rId271" Type="http://schemas.openxmlformats.org/officeDocument/2006/relationships/image" Target="media/image260.png"/><Relationship Id="rId24" Type="http://schemas.openxmlformats.org/officeDocument/2006/relationships/image" Target="media/image14.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99.png"/><Relationship Id="rId131" Type="http://schemas.openxmlformats.org/officeDocument/2006/relationships/image" Target="media/image120.png"/><Relationship Id="rId152" Type="http://schemas.openxmlformats.org/officeDocument/2006/relationships/image" Target="media/image141.png"/><Relationship Id="rId173" Type="http://schemas.openxmlformats.org/officeDocument/2006/relationships/image" Target="media/image162.png"/><Relationship Id="rId194" Type="http://schemas.openxmlformats.org/officeDocument/2006/relationships/image" Target="media/image183.png"/><Relationship Id="rId208" Type="http://schemas.openxmlformats.org/officeDocument/2006/relationships/image" Target="media/image197.png"/><Relationship Id="rId229" Type="http://schemas.openxmlformats.org/officeDocument/2006/relationships/image" Target="media/image218.png"/><Relationship Id="rId240" Type="http://schemas.openxmlformats.org/officeDocument/2006/relationships/image" Target="media/image229.png"/><Relationship Id="rId261" Type="http://schemas.openxmlformats.org/officeDocument/2006/relationships/image" Target="media/image250.png"/><Relationship Id="rId14" Type="http://schemas.openxmlformats.org/officeDocument/2006/relationships/image" Target="media/image4.png"/><Relationship Id="rId35" Type="http://schemas.openxmlformats.org/officeDocument/2006/relationships/image" Target="media/image25.sv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8" Type="http://schemas.openxmlformats.org/officeDocument/2006/relationships/webSettings" Target="webSettings.xml"/><Relationship Id="rId98" Type="http://schemas.openxmlformats.org/officeDocument/2006/relationships/image" Target="media/image88.png"/><Relationship Id="rId121" Type="http://schemas.openxmlformats.org/officeDocument/2006/relationships/image" Target="media/image110.png"/><Relationship Id="rId142" Type="http://schemas.openxmlformats.org/officeDocument/2006/relationships/image" Target="media/image131.png"/><Relationship Id="rId163" Type="http://schemas.openxmlformats.org/officeDocument/2006/relationships/image" Target="media/image152.png"/><Relationship Id="rId184" Type="http://schemas.openxmlformats.org/officeDocument/2006/relationships/image" Target="media/image173.png"/><Relationship Id="rId219" Type="http://schemas.openxmlformats.org/officeDocument/2006/relationships/image" Target="media/image208.png"/><Relationship Id="rId230" Type="http://schemas.openxmlformats.org/officeDocument/2006/relationships/image" Target="media/image219.png"/><Relationship Id="rId251" Type="http://schemas.openxmlformats.org/officeDocument/2006/relationships/image" Target="media/image240.png"/><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272" Type="http://schemas.openxmlformats.org/officeDocument/2006/relationships/image" Target="media/image261.png"/><Relationship Id="rId88" Type="http://schemas.openxmlformats.org/officeDocument/2006/relationships/image" Target="media/image78.png"/><Relationship Id="rId111" Type="http://schemas.openxmlformats.org/officeDocument/2006/relationships/image" Target="media/image100.png"/><Relationship Id="rId132" Type="http://schemas.openxmlformats.org/officeDocument/2006/relationships/image" Target="media/image121.png"/><Relationship Id="rId153" Type="http://schemas.openxmlformats.org/officeDocument/2006/relationships/image" Target="media/image142.png"/><Relationship Id="rId174" Type="http://schemas.openxmlformats.org/officeDocument/2006/relationships/image" Target="media/image163.png"/><Relationship Id="rId195" Type="http://schemas.openxmlformats.org/officeDocument/2006/relationships/image" Target="media/image184.png"/><Relationship Id="rId209" Type="http://schemas.openxmlformats.org/officeDocument/2006/relationships/image" Target="media/image198.png"/><Relationship Id="rId220" Type="http://schemas.openxmlformats.org/officeDocument/2006/relationships/image" Target="media/image209.png"/><Relationship Id="rId241" Type="http://schemas.openxmlformats.org/officeDocument/2006/relationships/image" Target="media/image230.png"/><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png"/><Relationship Id="rId262" Type="http://schemas.openxmlformats.org/officeDocument/2006/relationships/image" Target="media/image251.png"/><Relationship Id="rId78" Type="http://schemas.openxmlformats.org/officeDocument/2006/relationships/image" Target="media/image68.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1.png"/><Relationship Id="rId143" Type="http://schemas.openxmlformats.org/officeDocument/2006/relationships/image" Target="media/image132.png"/><Relationship Id="rId164" Type="http://schemas.openxmlformats.org/officeDocument/2006/relationships/image" Target="media/image153.png"/><Relationship Id="rId185" Type="http://schemas.openxmlformats.org/officeDocument/2006/relationships/image" Target="media/image174.png"/><Relationship Id="rId9" Type="http://schemas.openxmlformats.org/officeDocument/2006/relationships/footnotes" Target="footnotes.xml"/><Relationship Id="rId210" Type="http://schemas.openxmlformats.org/officeDocument/2006/relationships/image" Target="media/image199.png"/><Relationship Id="rId26" Type="http://schemas.openxmlformats.org/officeDocument/2006/relationships/image" Target="media/image16.png"/><Relationship Id="rId231" Type="http://schemas.openxmlformats.org/officeDocument/2006/relationships/image" Target="media/image220.png"/><Relationship Id="rId252" Type="http://schemas.openxmlformats.org/officeDocument/2006/relationships/image" Target="media/image241.png"/><Relationship Id="rId273" Type="http://schemas.openxmlformats.org/officeDocument/2006/relationships/image" Target="media/image262.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svg"/><Relationship Id="rId112" Type="http://schemas.openxmlformats.org/officeDocument/2006/relationships/image" Target="media/image101.png"/><Relationship Id="rId133" Type="http://schemas.openxmlformats.org/officeDocument/2006/relationships/image" Target="media/image122.png"/><Relationship Id="rId154" Type="http://schemas.openxmlformats.org/officeDocument/2006/relationships/image" Target="media/image143.png"/><Relationship Id="rId175" Type="http://schemas.openxmlformats.org/officeDocument/2006/relationships/image" Target="media/image164.png"/><Relationship Id="rId196" Type="http://schemas.openxmlformats.org/officeDocument/2006/relationships/image" Target="media/image185.png"/><Relationship Id="rId200" Type="http://schemas.openxmlformats.org/officeDocument/2006/relationships/image" Target="media/image189.png"/><Relationship Id="rId16" Type="http://schemas.openxmlformats.org/officeDocument/2006/relationships/image" Target="media/image6.png"/><Relationship Id="rId221" Type="http://schemas.openxmlformats.org/officeDocument/2006/relationships/image" Target="media/image210.png"/><Relationship Id="rId242" Type="http://schemas.openxmlformats.org/officeDocument/2006/relationships/image" Target="media/image231.png"/><Relationship Id="rId263" Type="http://schemas.openxmlformats.org/officeDocument/2006/relationships/image" Target="media/image252.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png"/><Relationship Id="rId123" Type="http://schemas.openxmlformats.org/officeDocument/2006/relationships/image" Target="media/image112.png"/><Relationship Id="rId144" Type="http://schemas.openxmlformats.org/officeDocument/2006/relationships/image" Target="media/image133.png"/><Relationship Id="rId90" Type="http://schemas.openxmlformats.org/officeDocument/2006/relationships/image" Target="media/image80.png"/><Relationship Id="rId165" Type="http://schemas.openxmlformats.org/officeDocument/2006/relationships/image" Target="media/image154.png"/><Relationship Id="rId186" Type="http://schemas.openxmlformats.org/officeDocument/2006/relationships/image" Target="media/image175.png"/><Relationship Id="rId211" Type="http://schemas.openxmlformats.org/officeDocument/2006/relationships/image" Target="media/image200.png"/><Relationship Id="rId232" Type="http://schemas.openxmlformats.org/officeDocument/2006/relationships/image" Target="media/image221.png"/><Relationship Id="rId253" Type="http://schemas.openxmlformats.org/officeDocument/2006/relationships/image" Target="media/image242.png"/><Relationship Id="rId274" Type="http://schemas.openxmlformats.org/officeDocument/2006/relationships/image" Target="media/image263.png"/><Relationship Id="rId27" Type="http://schemas.openxmlformats.org/officeDocument/2006/relationships/image" Target="media/image17.sv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2.png"/><Relationship Id="rId134" Type="http://schemas.openxmlformats.org/officeDocument/2006/relationships/image" Target="media/image123.png"/><Relationship Id="rId80" Type="http://schemas.openxmlformats.org/officeDocument/2006/relationships/image" Target="media/image70.png"/><Relationship Id="rId155" Type="http://schemas.openxmlformats.org/officeDocument/2006/relationships/image" Target="media/image144.png"/><Relationship Id="rId176" Type="http://schemas.openxmlformats.org/officeDocument/2006/relationships/image" Target="media/image165.png"/><Relationship Id="rId197" Type="http://schemas.openxmlformats.org/officeDocument/2006/relationships/image" Target="media/image186.png"/><Relationship Id="rId201" Type="http://schemas.openxmlformats.org/officeDocument/2006/relationships/image" Target="media/image190.png"/><Relationship Id="rId222" Type="http://schemas.openxmlformats.org/officeDocument/2006/relationships/image" Target="media/image211.png"/><Relationship Id="rId243" Type="http://schemas.openxmlformats.org/officeDocument/2006/relationships/image" Target="media/image232.png"/><Relationship Id="rId264" Type="http://schemas.openxmlformats.org/officeDocument/2006/relationships/image" Target="media/image253.png"/><Relationship Id="rId17" Type="http://schemas.openxmlformats.org/officeDocument/2006/relationships/image" Target="media/image7.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2.png"/><Relationship Id="rId124" Type="http://schemas.openxmlformats.org/officeDocument/2006/relationships/image" Target="media/image113.png"/><Relationship Id="rId70" Type="http://schemas.openxmlformats.org/officeDocument/2006/relationships/image" Target="media/image60.png"/><Relationship Id="rId91" Type="http://schemas.openxmlformats.org/officeDocument/2006/relationships/image" Target="media/image81.png"/><Relationship Id="rId145" Type="http://schemas.openxmlformats.org/officeDocument/2006/relationships/image" Target="media/image134.png"/><Relationship Id="rId166" Type="http://schemas.openxmlformats.org/officeDocument/2006/relationships/image" Target="media/image155.png"/><Relationship Id="rId187" Type="http://schemas.openxmlformats.org/officeDocument/2006/relationships/image" Target="media/image176.png"/><Relationship Id="rId1" Type="http://schemas.openxmlformats.org/officeDocument/2006/relationships/customXml" Target="../customXml/item1.xml"/><Relationship Id="rId212" Type="http://schemas.openxmlformats.org/officeDocument/2006/relationships/image" Target="media/image201.png"/><Relationship Id="rId233" Type="http://schemas.openxmlformats.org/officeDocument/2006/relationships/image" Target="media/image222.png"/><Relationship Id="rId254" Type="http://schemas.openxmlformats.org/officeDocument/2006/relationships/image" Target="media/image24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3.png"/><Relationship Id="rId275" Type="http://schemas.openxmlformats.org/officeDocument/2006/relationships/header" Target="header1.xml"/><Relationship Id="rId60" Type="http://schemas.openxmlformats.org/officeDocument/2006/relationships/image" Target="media/image50.png"/><Relationship Id="rId81" Type="http://schemas.openxmlformats.org/officeDocument/2006/relationships/image" Target="media/image71.png"/><Relationship Id="rId135" Type="http://schemas.openxmlformats.org/officeDocument/2006/relationships/image" Target="media/image124.png"/><Relationship Id="rId156" Type="http://schemas.openxmlformats.org/officeDocument/2006/relationships/image" Target="media/image145.png"/><Relationship Id="rId177" Type="http://schemas.openxmlformats.org/officeDocument/2006/relationships/image" Target="media/image166.png"/><Relationship Id="rId198" Type="http://schemas.openxmlformats.org/officeDocument/2006/relationships/image" Target="media/image187.png"/><Relationship Id="rId202" Type="http://schemas.openxmlformats.org/officeDocument/2006/relationships/image" Target="media/image191.png"/><Relationship Id="rId223" Type="http://schemas.openxmlformats.org/officeDocument/2006/relationships/image" Target="media/image212.png"/><Relationship Id="rId244" Type="http://schemas.openxmlformats.org/officeDocument/2006/relationships/image" Target="media/image233.png"/><Relationship Id="rId18" Type="http://schemas.openxmlformats.org/officeDocument/2006/relationships/image" Target="media/image8.png"/><Relationship Id="rId39" Type="http://schemas.openxmlformats.org/officeDocument/2006/relationships/image" Target="media/image29.svg"/><Relationship Id="rId265" Type="http://schemas.openxmlformats.org/officeDocument/2006/relationships/image" Target="media/image254.png"/><Relationship Id="rId528" Type="http://schemas.microsoft.com/office/2020/10/relationships/intelligence" Target="intelligence2.xml"/><Relationship Id="rId50" Type="http://schemas.openxmlformats.org/officeDocument/2006/relationships/image" Target="media/image40.png"/><Relationship Id="rId104" Type="http://schemas.openxmlformats.org/officeDocument/2006/relationships/image" Target="media/image93.png"/><Relationship Id="rId125" Type="http://schemas.openxmlformats.org/officeDocument/2006/relationships/image" Target="media/image114.png"/><Relationship Id="rId146" Type="http://schemas.openxmlformats.org/officeDocument/2006/relationships/image" Target="media/image135.png"/><Relationship Id="rId167" Type="http://schemas.openxmlformats.org/officeDocument/2006/relationships/image" Target="media/image156.png"/><Relationship Id="rId188" Type="http://schemas.openxmlformats.org/officeDocument/2006/relationships/image" Target="media/image177.png"/><Relationship Id="rId71" Type="http://schemas.openxmlformats.org/officeDocument/2006/relationships/image" Target="media/image61.png"/><Relationship Id="rId92" Type="http://schemas.openxmlformats.org/officeDocument/2006/relationships/image" Target="media/image82.png"/><Relationship Id="rId213" Type="http://schemas.openxmlformats.org/officeDocument/2006/relationships/image" Target="media/image202.png"/><Relationship Id="rId234" Type="http://schemas.openxmlformats.org/officeDocument/2006/relationships/image" Target="media/image223.png"/><Relationship Id="rId2" Type="http://schemas.openxmlformats.org/officeDocument/2006/relationships/customXml" Target="../customXml/item2.xml"/><Relationship Id="rId29" Type="http://schemas.openxmlformats.org/officeDocument/2006/relationships/image" Target="media/image19.png"/><Relationship Id="rId255" Type="http://schemas.openxmlformats.org/officeDocument/2006/relationships/image" Target="media/image244.png"/><Relationship Id="rId276" Type="http://schemas.openxmlformats.org/officeDocument/2006/relationships/footer" Target="footer1.xml"/><Relationship Id="rId40" Type="http://schemas.openxmlformats.org/officeDocument/2006/relationships/image" Target="media/image30.png"/><Relationship Id="rId115" Type="http://schemas.openxmlformats.org/officeDocument/2006/relationships/image" Target="media/image104.png"/><Relationship Id="rId136" Type="http://schemas.openxmlformats.org/officeDocument/2006/relationships/image" Target="media/image125.png"/><Relationship Id="rId157" Type="http://schemas.openxmlformats.org/officeDocument/2006/relationships/image" Target="media/image146.png"/><Relationship Id="rId178" Type="http://schemas.openxmlformats.org/officeDocument/2006/relationships/image" Target="media/image167.png"/><Relationship Id="rId61" Type="http://schemas.openxmlformats.org/officeDocument/2006/relationships/image" Target="media/image51.png"/><Relationship Id="rId82" Type="http://schemas.openxmlformats.org/officeDocument/2006/relationships/image" Target="media/image72.png"/><Relationship Id="rId199" Type="http://schemas.openxmlformats.org/officeDocument/2006/relationships/image" Target="media/image188.png"/><Relationship Id="rId203" Type="http://schemas.openxmlformats.org/officeDocument/2006/relationships/image" Target="media/image192.png"/><Relationship Id="rId19" Type="http://schemas.openxmlformats.org/officeDocument/2006/relationships/image" Target="media/image9.png"/><Relationship Id="rId224" Type="http://schemas.openxmlformats.org/officeDocument/2006/relationships/image" Target="media/image213.png"/><Relationship Id="rId245" Type="http://schemas.openxmlformats.org/officeDocument/2006/relationships/image" Target="media/image234.png"/><Relationship Id="rId266" Type="http://schemas.openxmlformats.org/officeDocument/2006/relationships/image" Target="media/image255.png"/><Relationship Id="rId30" Type="http://schemas.openxmlformats.org/officeDocument/2006/relationships/image" Target="media/image20.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png"/><Relationship Id="rId168" Type="http://schemas.openxmlformats.org/officeDocument/2006/relationships/image" Target="media/image157.png"/><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189" Type="http://schemas.openxmlformats.org/officeDocument/2006/relationships/image" Target="media/image178.png"/><Relationship Id="rId3" Type="http://schemas.openxmlformats.org/officeDocument/2006/relationships/customXml" Target="../customXml/item3.xml"/><Relationship Id="rId214" Type="http://schemas.openxmlformats.org/officeDocument/2006/relationships/image" Target="media/image203.png"/><Relationship Id="rId235" Type="http://schemas.openxmlformats.org/officeDocument/2006/relationships/image" Target="media/image224.png"/><Relationship Id="rId256" Type="http://schemas.openxmlformats.org/officeDocument/2006/relationships/image" Target="media/image245.png"/><Relationship Id="rId277" Type="http://schemas.openxmlformats.org/officeDocument/2006/relationships/fontTable" Target="fontTable.xml"/><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image" Target="media/image147.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179" Type="http://schemas.openxmlformats.org/officeDocument/2006/relationships/image" Target="media/image168.png"/><Relationship Id="rId190" Type="http://schemas.openxmlformats.org/officeDocument/2006/relationships/image" Target="media/image179.png"/><Relationship Id="rId204" Type="http://schemas.openxmlformats.org/officeDocument/2006/relationships/image" Target="media/image193.png"/><Relationship Id="rId225" Type="http://schemas.openxmlformats.org/officeDocument/2006/relationships/image" Target="media/image214.png"/><Relationship Id="rId246" Type="http://schemas.openxmlformats.org/officeDocument/2006/relationships/image" Target="media/image235.png"/><Relationship Id="rId267" Type="http://schemas.openxmlformats.org/officeDocument/2006/relationships/image" Target="media/image256.png"/><Relationship Id="rId106" Type="http://schemas.openxmlformats.org/officeDocument/2006/relationships/image" Target="media/image95.png"/><Relationship Id="rId127" Type="http://schemas.openxmlformats.org/officeDocument/2006/relationships/image" Target="media/image116.png"/><Relationship Id="rId10" Type="http://schemas.openxmlformats.org/officeDocument/2006/relationships/endnotes" Target="endnotes.xm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94" Type="http://schemas.openxmlformats.org/officeDocument/2006/relationships/image" Target="media/image84.png"/><Relationship Id="rId148" Type="http://schemas.openxmlformats.org/officeDocument/2006/relationships/image" Target="media/image137.png"/><Relationship Id="rId169" Type="http://schemas.openxmlformats.org/officeDocument/2006/relationships/image" Target="media/image158.png"/><Relationship Id="rId4" Type="http://schemas.openxmlformats.org/officeDocument/2006/relationships/customXml" Target="../customXml/item4.xml"/><Relationship Id="rId180" Type="http://schemas.openxmlformats.org/officeDocument/2006/relationships/image" Target="media/image169.png"/><Relationship Id="rId215" Type="http://schemas.openxmlformats.org/officeDocument/2006/relationships/image" Target="media/image204.png"/><Relationship Id="rId236" Type="http://schemas.openxmlformats.org/officeDocument/2006/relationships/image" Target="media/image225.png"/><Relationship Id="rId257" Type="http://schemas.openxmlformats.org/officeDocument/2006/relationships/image" Target="media/image246.png"/><Relationship Id="rId278" Type="http://schemas.openxmlformats.org/officeDocument/2006/relationships/theme" Target="theme/theme1.xml"/><Relationship Id="rId42" Type="http://schemas.openxmlformats.org/officeDocument/2006/relationships/image" Target="media/image32.png"/><Relationship Id="rId84" Type="http://schemas.openxmlformats.org/officeDocument/2006/relationships/image" Target="media/image74.png"/><Relationship Id="rId138" Type="http://schemas.openxmlformats.org/officeDocument/2006/relationships/image" Target="media/image127.png"/><Relationship Id="rId191" Type="http://schemas.openxmlformats.org/officeDocument/2006/relationships/image" Target="media/image180.png"/><Relationship Id="rId205" Type="http://schemas.openxmlformats.org/officeDocument/2006/relationships/image" Target="media/image194.png"/><Relationship Id="rId247" Type="http://schemas.openxmlformats.org/officeDocument/2006/relationships/image" Target="media/image236.png"/><Relationship Id="rId107" Type="http://schemas.openxmlformats.org/officeDocument/2006/relationships/image" Target="media/image96.png"/><Relationship Id="rId11" Type="http://schemas.openxmlformats.org/officeDocument/2006/relationships/image" Target="media/image1.jpeg"/><Relationship Id="rId53" Type="http://schemas.openxmlformats.org/officeDocument/2006/relationships/image" Target="media/image43.png"/><Relationship Id="rId149" Type="http://schemas.openxmlformats.org/officeDocument/2006/relationships/image" Target="media/image138.png"/><Relationship Id="rId95" Type="http://schemas.openxmlformats.org/officeDocument/2006/relationships/image" Target="media/image85.png"/><Relationship Id="rId160" Type="http://schemas.openxmlformats.org/officeDocument/2006/relationships/image" Target="media/image149.png"/><Relationship Id="rId216" Type="http://schemas.openxmlformats.org/officeDocument/2006/relationships/image" Target="media/image205.png"/></Relationships>
</file>

<file path=word/_rels/header1.xml.rels><?xml version="1.0" encoding="UTF-8" standalone="yes"?>
<Relationships xmlns="http://schemas.openxmlformats.org/package/2006/relationships"><Relationship Id="rId1" Type="http://schemas.openxmlformats.org/officeDocument/2006/relationships/image" Target="media/image264.pn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Microsoft%20Office\Plantillas\IBM\WW-3-LN.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8A2A79614A311247852401AE6E51C621" ma:contentTypeVersion="17" ma:contentTypeDescription="Crear nuevo documento." ma:contentTypeScope="" ma:versionID="94554d22df8ae609091f8f7ba470ec59">
  <xsd:schema xmlns:xsd="http://www.w3.org/2001/XMLSchema" xmlns:xs="http://www.w3.org/2001/XMLSchema" xmlns:p="http://schemas.microsoft.com/office/2006/metadata/properties" xmlns:ns2="222b4b3a-c059-4063-b193-3972f5128cf3" xmlns:ns3="599aa939-bcb2-4582-ac9d-47523fd72613" targetNamespace="http://schemas.microsoft.com/office/2006/metadata/properties" ma:root="true" ma:fieldsID="cd658f5fc1809b3da58486f61afc9e2f" ns2:_="" ns3:_="">
    <xsd:import namespace="222b4b3a-c059-4063-b193-3972f5128cf3"/>
    <xsd:import namespace="599aa939-bcb2-4582-ac9d-47523fd7261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lcf76f155ced4ddcb4097134ff3c332f" minOccurs="0"/>
                <xsd:element ref="ns3:TaxCatchAll" minOccurs="0"/>
                <xsd:element ref="ns2:MediaServiceGenerationTime" minOccurs="0"/>
                <xsd:element ref="ns2:MediaServiceEventHashCode" minOccurs="0"/>
                <xsd:element ref="ns2:MediaServiceDateTaken" minOccurs="0"/>
                <xsd:element ref="ns2:MediaServiceOCR" minOccurs="0"/>
                <xsd:element ref="ns2:MediaLengthInSeconds" minOccurs="0"/>
                <xsd:element ref="ns2:_Flow_SignoffStatu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22b4b3a-c059-4063-b193-3972f5128cf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Etiquetas de imagen" ma:readOnly="false" ma:fieldId="{5cf76f15-5ced-4ddc-b409-7134ff3c332f}" ma:taxonomyMulti="true" ma:sspId="272734f2-8984-4281-b749-6c484a5b2146" ma:termSetId="09814cd3-568e-fe90-9814-8d621ff8fb84" ma:anchorId="fba54fb3-c3e1-fe81-a776-ca4b69148c4d" ma:open="true" ma:isKeyword="false">
      <xsd:complexType>
        <xsd:sequence>
          <xsd:element ref="pc:Terms" minOccurs="0" maxOccurs="1"/>
        </xsd:sequence>
      </xsd:complex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ternalName="MediaServiceDateTaken"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element name="_Flow_SignoffStatus" ma:index="22" nillable="true" ma:displayName="Estado de aprobación" ma:internalName="Estado_x0020_de_x0020_aprobaci_x00f3_n">
      <xsd:simpleType>
        <xsd:restriction base="dms:Text"/>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99aa939-bcb2-4582-ac9d-47523fd72613"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TaxCatchAll" ma:index="16" nillable="true" ma:displayName="Taxonomy Catch All Column" ma:hidden="true" ma:list="{9f8b3c5c-963d-4220-8e0c-d54a9e7b1f81}" ma:internalName="TaxCatchAll" ma:showField="CatchAllData" ma:web="599aa939-bcb2-4582-ac9d-47523fd7261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222b4b3a-c059-4063-b193-3972f5128cf3">
      <Terms xmlns="http://schemas.microsoft.com/office/infopath/2007/PartnerControls"/>
    </lcf76f155ced4ddcb4097134ff3c332f>
    <TaxCatchAll xmlns="599aa939-bcb2-4582-ac9d-47523fd72613" xsi:nil="true"/>
    <SharedWithUsers xmlns="599aa939-bcb2-4582-ac9d-47523fd72613">
      <UserInfo>
        <DisplayName/>
        <AccountId xsi:nil="true"/>
        <AccountType/>
      </UserInfo>
    </SharedWithUsers>
    <_Flow_SignoffStatus xmlns="222b4b3a-c059-4063-b193-3972f5128cf3"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3E1B525-46D0-4E69-99D1-FE9F9806B8D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22b4b3a-c059-4063-b193-3972f5128cf3"/>
    <ds:schemaRef ds:uri="599aa939-bcb2-4582-ac9d-47523fd7261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D42E527-0D5C-4A59-A631-CE1D21162D17}">
  <ds:schemaRefs>
    <ds:schemaRef ds:uri="http://schemas.microsoft.com/sharepoint/v3/contenttype/forms"/>
  </ds:schemaRefs>
</ds:datastoreItem>
</file>

<file path=customXml/itemProps3.xml><?xml version="1.0" encoding="utf-8"?>
<ds:datastoreItem xmlns:ds="http://schemas.openxmlformats.org/officeDocument/2006/customXml" ds:itemID="{28DEF748-EDEE-4956-86F2-DD326CC0CB4F}">
  <ds:schemaRefs>
    <ds:schemaRef ds:uri="http://schemas.microsoft.com/office/2006/metadata/properties"/>
    <ds:schemaRef ds:uri="http://schemas.microsoft.com/office/infopath/2007/PartnerControls"/>
    <ds:schemaRef ds:uri="222b4b3a-c059-4063-b193-3972f5128cf3"/>
    <ds:schemaRef ds:uri="599aa939-bcb2-4582-ac9d-47523fd72613"/>
  </ds:schemaRefs>
</ds:datastoreItem>
</file>

<file path=customXml/itemProps4.xml><?xml version="1.0" encoding="utf-8"?>
<ds:datastoreItem xmlns:ds="http://schemas.openxmlformats.org/officeDocument/2006/customXml" ds:itemID="{DA65CAB0-02DA-451E-B03F-6D1382518D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WW-3-LN</Template>
  <TotalTime>4886</TotalTime>
  <Pages>141</Pages>
  <Words>20356</Words>
  <Characters>111964</Characters>
  <Application>Microsoft Office Word</Application>
  <DocSecurity>0</DocSecurity>
  <Lines>933</Lines>
  <Paragraphs>264</Paragraphs>
  <ScaleCrop>false</ScaleCrop>
  <HeadingPairs>
    <vt:vector size="2" baseType="variant">
      <vt:variant>
        <vt:lpstr>Título</vt:lpstr>
      </vt:variant>
      <vt:variant>
        <vt:i4>1</vt:i4>
      </vt:variant>
    </vt:vector>
  </HeadingPairs>
  <TitlesOfParts>
    <vt:vector size="1" baseType="lpstr">
      <vt:lpstr/>
    </vt:vector>
  </TitlesOfParts>
  <Company>IBM del Perú</Company>
  <LinksUpToDate>false</LinksUpToDate>
  <CharactersWithSpaces>132056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HERMES DAVID PACHECO CASTRO</dc:creator>
  <cp:keywords/>
  <dc:description/>
  <cp:lastModifiedBy>Calvo-Cacha Jhunior-Leonel</cp:lastModifiedBy>
  <cp:revision>323</cp:revision>
  <cp:lastPrinted>2024-04-03T23:12:00Z</cp:lastPrinted>
  <dcterms:created xsi:type="dcterms:W3CDTF">2024-04-02T17:19:00Z</dcterms:created>
  <dcterms:modified xsi:type="dcterms:W3CDTF">2024-05-22T23:33:00Z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6c04a875-6eb2-484b-a14b-e2519851b720_Enabled">
    <vt:lpwstr>true</vt:lpwstr>
  </property>
  <property fmtid="{D5CDD505-2E9C-101B-9397-08002B2CF9AE}" pid="3" name="MSIP_Label_6c04a875-6eb2-484b-a14b-e2519851b720_SetDate">
    <vt:lpwstr>2022-04-14T15:34:28Z</vt:lpwstr>
  </property>
  <property fmtid="{D5CDD505-2E9C-101B-9397-08002B2CF9AE}" pid="4" name="MSIP_Label_6c04a875-6eb2-484b-a14b-e2519851b720_Method">
    <vt:lpwstr>Standard</vt:lpwstr>
  </property>
  <property fmtid="{D5CDD505-2E9C-101B-9397-08002B2CF9AE}" pid="5" name="MSIP_Label_6c04a875-6eb2-484b-a14b-e2519851b720_Name">
    <vt:lpwstr>External</vt:lpwstr>
  </property>
  <property fmtid="{D5CDD505-2E9C-101B-9397-08002B2CF9AE}" pid="6" name="MSIP_Label_6c04a875-6eb2-484b-a14b-e2519851b720_SiteId">
    <vt:lpwstr>14cb4ab4-62b8-45a2-a944-e225383ee1f9</vt:lpwstr>
  </property>
  <property fmtid="{D5CDD505-2E9C-101B-9397-08002B2CF9AE}" pid="7" name="MSIP_Label_6c04a875-6eb2-484b-a14b-e2519851b720_ActionId">
    <vt:lpwstr>bc03883c-361c-4097-bd0d-64c9ae727014</vt:lpwstr>
  </property>
  <property fmtid="{D5CDD505-2E9C-101B-9397-08002B2CF9AE}" pid="8" name="MSIP_Label_6c04a875-6eb2-484b-a14b-e2519851b720_ContentBits">
    <vt:lpwstr>0</vt:lpwstr>
  </property>
  <property fmtid="{D5CDD505-2E9C-101B-9397-08002B2CF9AE}" pid="9" name="ContentTypeId">
    <vt:lpwstr>0x0101008A2A79614A311247852401AE6E51C621</vt:lpwstr>
  </property>
  <property fmtid="{D5CDD505-2E9C-101B-9397-08002B2CF9AE}" pid="10" name="MediaServiceImageTags">
    <vt:lpwstr/>
  </property>
  <property fmtid="{D5CDD505-2E9C-101B-9397-08002B2CF9AE}" pid="11" name="Order">
    <vt:r8>267500</vt:r8>
  </property>
  <property fmtid="{D5CDD505-2E9C-101B-9397-08002B2CF9AE}" pid="12" name="TriggerFlowInfo">
    <vt:lpwstr/>
  </property>
  <property fmtid="{D5CDD505-2E9C-101B-9397-08002B2CF9AE}" pid="13" name="ComplianceAssetId">
    <vt:lpwstr/>
  </property>
  <property fmtid="{D5CDD505-2E9C-101B-9397-08002B2CF9AE}" pid="14" name="_ExtendedDescription">
    <vt:lpwstr/>
  </property>
</Properties>
</file>